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467A2" w:rsidRPr="00FB7E97" w:rsidRDefault="009467A2" w:rsidP="000A1B58">
      <w:pPr>
        <w:jc w:val="both"/>
        <w:rPr>
          <w:rFonts w:ascii="Times New Roman" w:hAnsi="Times New Roman" w:cs="Times New Roman"/>
          <w:sz w:val="24"/>
          <w:szCs w:val="24"/>
        </w:rPr>
      </w:pPr>
    </w:p>
    <w:p w:rsidR="00784ACB" w:rsidRPr="001D2DD6" w:rsidRDefault="00784ACB" w:rsidP="00784ACB">
      <w:pPr>
        <w:jc w:val="center"/>
        <w:rPr>
          <w:rFonts w:ascii="Times New Roman" w:hAnsi="Times New Roman" w:cs="Times New Roman"/>
          <w:sz w:val="36"/>
          <w:szCs w:val="36"/>
        </w:rPr>
      </w:pPr>
      <w:bookmarkStart w:id="0" w:name="_GoBack"/>
      <w:bookmarkEnd w:id="0"/>
    </w:p>
    <w:p w:rsidR="00784ACB" w:rsidRPr="001D2DD6" w:rsidRDefault="00784ACB" w:rsidP="00784ACB">
      <w:pPr>
        <w:jc w:val="center"/>
        <w:rPr>
          <w:rFonts w:ascii="Times New Roman" w:hAnsi="Times New Roman" w:cs="Times New Roman"/>
          <w:sz w:val="36"/>
          <w:szCs w:val="36"/>
        </w:rPr>
      </w:pPr>
    </w:p>
    <w:p w:rsidR="00784ACB" w:rsidRPr="001D2DD6" w:rsidRDefault="00784ACB" w:rsidP="00784ACB">
      <w:pPr>
        <w:jc w:val="center"/>
        <w:rPr>
          <w:rFonts w:ascii="Times New Roman" w:hAnsi="Times New Roman" w:cs="Times New Roman"/>
          <w:sz w:val="36"/>
          <w:szCs w:val="36"/>
        </w:rPr>
      </w:pPr>
    </w:p>
    <w:p w:rsidR="00784ACB" w:rsidRPr="001D2DD6" w:rsidRDefault="00784ACB" w:rsidP="00784ACB">
      <w:pPr>
        <w:jc w:val="center"/>
        <w:rPr>
          <w:rFonts w:ascii="Times New Roman" w:hAnsi="Times New Roman" w:cs="Times New Roman"/>
          <w:sz w:val="36"/>
          <w:szCs w:val="36"/>
        </w:rPr>
      </w:pPr>
    </w:p>
    <w:p w:rsidR="00181E7A" w:rsidRDefault="00181E7A" w:rsidP="00784ACB">
      <w:pPr>
        <w:jc w:val="center"/>
        <w:rPr>
          <w:rFonts w:ascii="Times New Roman" w:hAnsi="Times New Roman" w:cs="Times New Roman"/>
          <w:b/>
          <w:sz w:val="36"/>
          <w:szCs w:val="36"/>
        </w:rPr>
      </w:pPr>
      <w:r>
        <w:rPr>
          <w:rFonts w:ascii="Times New Roman" w:hAnsi="Times New Roman" w:cs="Times New Roman"/>
          <w:b/>
          <w:sz w:val="36"/>
          <w:szCs w:val="36"/>
        </w:rPr>
        <w:t>Отчет о результатах самообследования</w:t>
      </w:r>
    </w:p>
    <w:p w:rsidR="00784ACB" w:rsidRPr="001D2DD6" w:rsidRDefault="00784ACB" w:rsidP="00784ACB">
      <w:pPr>
        <w:jc w:val="center"/>
        <w:rPr>
          <w:rFonts w:ascii="Times New Roman" w:hAnsi="Times New Roman" w:cs="Times New Roman"/>
          <w:b/>
          <w:sz w:val="36"/>
          <w:szCs w:val="36"/>
        </w:rPr>
      </w:pPr>
      <w:r w:rsidRPr="001D2DD6">
        <w:rPr>
          <w:rFonts w:ascii="Times New Roman" w:hAnsi="Times New Roman" w:cs="Times New Roman"/>
          <w:b/>
          <w:sz w:val="36"/>
          <w:szCs w:val="36"/>
        </w:rPr>
        <w:t xml:space="preserve"> МБОУ «Зиреклинский лицей» НМР РТ</w:t>
      </w:r>
    </w:p>
    <w:p w:rsidR="00784ACB" w:rsidRPr="001D2DD6" w:rsidRDefault="00AC6639" w:rsidP="00784ACB">
      <w:pPr>
        <w:jc w:val="center"/>
        <w:rPr>
          <w:rFonts w:ascii="Times New Roman" w:hAnsi="Times New Roman" w:cs="Times New Roman"/>
          <w:b/>
          <w:sz w:val="36"/>
          <w:szCs w:val="36"/>
        </w:rPr>
      </w:pPr>
      <w:r w:rsidRPr="001D2DD6">
        <w:rPr>
          <w:rFonts w:ascii="Times New Roman" w:hAnsi="Times New Roman" w:cs="Times New Roman"/>
          <w:b/>
          <w:sz w:val="36"/>
          <w:szCs w:val="36"/>
        </w:rPr>
        <w:t>за 2022/2023</w:t>
      </w:r>
      <w:r w:rsidR="00784ACB" w:rsidRPr="001D2DD6">
        <w:rPr>
          <w:rFonts w:ascii="Times New Roman" w:hAnsi="Times New Roman" w:cs="Times New Roman"/>
          <w:b/>
          <w:sz w:val="36"/>
          <w:szCs w:val="36"/>
        </w:rPr>
        <w:t xml:space="preserve"> учебный год.</w:t>
      </w:r>
    </w:p>
    <w:p w:rsidR="00784ACB" w:rsidRPr="00FB7E97" w:rsidRDefault="00784ACB" w:rsidP="000A1B58">
      <w:pPr>
        <w:jc w:val="both"/>
        <w:rPr>
          <w:rFonts w:ascii="Times New Roman" w:hAnsi="Times New Roman" w:cs="Times New Roman"/>
          <w:sz w:val="24"/>
          <w:szCs w:val="24"/>
        </w:rPr>
      </w:pPr>
    </w:p>
    <w:p w:rsidR="00784ACB" w:rsidRPr="00FB7E97" w:rsidRDefault="00784ACB" w:rsidP="000A1B58">
      <w:pPr>
        <w:jc w:val="both"/>
        <w:rPr>
          <w:rFonts w:ascii="Times New Roman" w:hAnsi="Times New Roman" w:cs="Times New Roman"/>
          <w:sz w:val="24"/>
          <w:szCs w:val="24"/>
        </w:rPr>
      </w:pPr>
    </w:p>
    <w:p w:rsidR="00784ACB" w:rsidRPr="00FB7E97" w:rsidRDefault="00784ACB" w:rsidP="000A1B58">
      <w:pPr>
        <w:jc w:val="both"/>
        <w:rPr>
          <w:rFonts w:ascii="Times New Roman" w:hAnsi="Times New Roman" w:cs="Times New Roman"/>
          <w:sz w:val="24"/>
          <w:szCs w:val="24"/>
        </w:rPr>
      </w:pPr>
    </w:p>
    <w:p w:rsidR="00784ACB" w:rsidRPr="00FB7E97" w:rsidRDefault="00784ACB" w:rsidP="000A1B58">
      <w:pPr>
        <w:jc w:val="both"/>
        <w:rPr>
          <w:rFonts w:ascii="Times New Roman" w:hAnsi="Times New Roman" w:cs="Times New Roman"/>
          <w:sz w:val="24"/>
          <w:szCs w:val="24"/>
        </w:rPr>
      </w:pPr>
    </w:p>
    <w:p w:rsidR="00784ACB" w:rsidRPr="00FB7E97" w:rsidRDefault="00784ACB" w:rsidP="000A1B58">
      <w:pPr>
        <w:jc w:val="both"/>
        <w:rPr>
          <w:rFonts w:ascii="Times New Roman" w:hAnsi="Times New Roman" w:cs="Times New Roman"/>
          <w:sz w:val="24"/>
          <w:szCs w:val="24"/>
        </w:rPr>
      </w:pPr>
    </w:p>
    <w:p w:rsidR="00784ACB" w:rsidRPr="00FB7E97" w:rsidRDefault="00784ACB" w:rsidP="000A1B58">
      <w:pPr>
        <w:jc w:val="both"/>
        <w:rPr>
          <w:rFonts w:ascii="Times New Roman" w:hAnsi="Times New Roman" w:cs="Times New Roman"/>
          <w:sz w:val="24"/>
          <w:szCs w:val="24"/>
        </w:rPr>
      </w:pPr>
    </w:p>
    <w:p w:rsidR="00784ACB" w:rsidRPr="00FB7E97" w:rsidRDefault="00784ACB" w:rsidP="000A1B58">
      <w:pPr>
        <w:jc w:val="both"/>
        <w:rPr>
          <w:rFonts w:ascii="Times New Roman" w:hAnsi="Times New Roman" w:cs="Times New Roman"/>
          <w:sz w:val="24"/>
          <w:szCs w:val="24"/>
        </w:rPr>
      </w:pPr>
    </w:p>
    <w:p w:rsidR="00784ACB" w:rsidRPr="00FB7E97" w:rsidRDefault="00784ACB" w:rsidP="000A1B58">
      <w:pPr>
        <w:jc w:val="both"/>
        <w:rPr>
          <w:rFonts w:ascii="Times New Roman" w:hAnsi="Times New Roman" w:cs="Times New Roman"/>
          <w:sz w:val="24"/>
          <w:szCs w:val="24"/>
        </w:rPr>
      </w:pPr>
    </w:p>
    <w:p w:rsidR="00784ACB" w:rsidRPr="00FB7E97" w:rsidRDefault="00784ACB" w:rsidP="000A1B58">
      <w:pPr>
        <w:jc w:val="both"/>
        <w:rPr>
          <w:rFonts w:ascii="Times New Roman" w:hAnsi="Times New Roman" w:cs="Times New Roman"/>
          <w:sz w:val="24"/>
          <w:szCs w:val="24"/>
        </w:rPr>
      </w:pPr>
    </w:p>
    <w:p w:rsidR="00784ACB" w:rsidRPr="00FB7E97" w:rsidRDefault="00784ACB" w:rsidP="000A1B58">
      <w:pPr>
        <w:jc w:val="both"/>
        <w:rPr>
          <w:rFonts w:ascii="Times New Roman" w:hAnsi="Times New Roman" w:cs="Times New Roman"/>
          <w:sz w:val="24"/>
          <w:szCs w:val="24"/>
        </w:rPr>
      </w:pPr>
    </w:p>
    <w:p w:rsidR="00784ACB" w:rsidRPr="00FB7E97" w:rsidRDefault="00784ACB" w:rsidP="000A1B58">
      <w:pPr>
        <w:jc w:val="both"/>
        <w:rPr>
          <w:rFonts w:ascii="Times New Roman" w:hAnsi="Times New Roman" w:cs="Times New Roman"/>
          <w:sz w:val="24"/>
          <w:szCs w:val="24"/>
        </w:rPr>
      </w:pPr>
    </w:p>
    <w:p w:rsidR="00784ACB" w:rsidRPr="00FB7E97" w:rsidRDefault="00784ACB" w:rsidP="000A1B58">
      <w:pPr>
        <w:jc w:val="both"/>
        <w:rPr>
          <w:rFonts w:ascii="Times New Roman" w:hAnsi="Times New Roman" w:cs="Times New Roman"/>
          <w:sz w:val="24"/>
          <w:szCs w:val="24"/>
        </w:rPr>
      </w:pPr>
    </w:p>
    <w:p w:rsidR="00784ACB" w:rsidRPr="00FB7E97" w:rsidRDefault="00784ACB" w:rsidP="000A1B58">
      <w:pPr>
        <w:jc w:val="both"/>
        <w:rPr>
          <w:rFonts w:ascii="Times New Roman" w:hAnsi="Times New Roman" w:cs="Times New Roman"/>
          <w:sz w:val="24"/>
          <w:szCs w:val="24"/>
        </w:rPr>
      </w:pPr>
    </w:p>
    <w:p w:rsidR="00784ACB" w:rsidRPr="00FB7E97" w:rsidRDefault="00784ACB" w:rsidP="000A1B58">
      <w:pPr>
        <w:jc w:val="both"/>
        <w:rPr>
          <w:rFonts w:ascii="Times New Roman" w:hAnsi="Times New Roman" w:cs="Times New Roman"/>
          <w:sz w:val="24"/>
          <w:szCs w:val="24"/>
        </w:rPr>
      </w:pPr>
    </w:p>
    <w:p w:rsidR="00784ACB" w:rsidRPr="00FB7E97" w:rsidRDefault="00784ACB" w:rsidP="000A1B58">
      <w:pPr>
        <w:jc w:val="both"/>
        <w:rPr>
          <w:rFonts w:ascii="Times New Roman" w:hAnsi="Times New Roman" w:cs="Times New Roman"/>
          <w:sz w:val="24"/>
          <w:szCs w:val="24"/>
        </w:rPr>
      </w:pPr>
    </w:p>
    <w:p w:rsidR="00784ACB" w:rsidRDefault="00784ACB" w:rsidP="000A1B58">
      <w:pPr>
        <w:jc w:val="both"/>
        <w:rPr>
          <w:rFonts w:ascii="Times New Roman" w:hAnsi="Times New Roman" w:cs="Times New Roman"/>
          <w:sz w:val="24"/>
          <w:szCs w:val="24"/>
        </w:rPr>
      </w:pPr>
    </w:p>
    <w:p w:rsidR="001D2DD6" w:rsidRDefault="001D2DD6" w:rsidP="000A1B58">
      <w:pPr>
        <w:jc w:val="both"/>
        <w:rPr>
          <w:rFonts w:ascii="Times New Roman" w:hAnsi="Times New Roman" w:cs="Times New Roman"/>
          <w:sz w:val="24"/>
          <w:szCs w:val="24"/>
        </w:rPr>
      </w:pPr>
    </w:p>
    <w:p w:rsidR="001D2DD6" w:rsidRPr="00FB7E97" w:rsidRDefault="001D2DD6" w:rsidP="000A1B58">
      <w:pPr>
        <w:jc w:val="both"/>
        <w:rPr>
          <w:rFonts w:ascii="Times New Roman" w:hAnsi="Times New Roman" w:cs="Times New Roman"/>
          <w:sz w:val="24"/>
          <w:szCs w:val="24"/>
        </w:rPr>
      </w:pPr>
    </w:p>
    <w:p w:rsidR="00784ACB" w:rsidRPr="00FB7E97" w:rsidRDefault="00784ACB" w:rsidP="000A1B58">
      <w:pPr>
        <w:jc w:val="both"/>
        <w:rPr>
          <w:rFonts w:ascii="Times New Roman" w:hAnsi="Times New Roman" w:cs="Times New Roman"/>
          <w:sz w:val="24"/>
          <w:szCs w:val="24"/>
        </w:rPr>
      </w:pPr>
    </w:p>
    <w:p w:rsidR="00784ACB" w:rsidRPr="00FB7E97" w:rsidRDefault="00784ACB" w:rsidP="000A1B58">
      <w:pPr>
        <w:jc w:val="both"/>
        <w:rPr>
          <w:rFonts w:ascii="Times New Roman" w:hAnsi="Times New Roman" w:cs="Times New Roman"/>
          <w:sz w:val="24"/>
          <w:szCs w:val="24"/>
        </w:rPr>
      </w:pPr>
    </w:p>
    <w:p w:rsidR="00784ACB" w:rsidRPr="00FB7E97" w:rsidRDefault="00784ACB" w:rsidP="00784ACB">
      <w:pPr>
        <w:jc w:val="center"/>
        <w:rPr>
          <w:rFonts w:ascii="Times New Roman" w:hAnsi="Times New Roman" w:cs="Times New Roman"/>
          <w:b/>
          <w:sz w:val="24"/>
          <w:szCs w:val="24"/>
        </w:rPr>
      </w:pPr>
      <w:r w:rsidRPr="00FB7E97">
        <w:rPr>
          <w:rFonts w:ascii="Times New Roman" w:hAnsi="Times New Roman" w:cs="Times New Roman"/>
          <w:b/>
          <w:sz w:val="24"/>
          <w:szCs w:val="24"/>
        </w:rPr>
        <w:t>Содержание</w:t>
      </w:r>
    </w:p>
    <w:tbl>
      <w:tblPr>
        <w:tblStyle w:val="a3"/>
        <w:tblW w:w="0" w:type="auto"/>
        <w:tblLook w:val="04A0" w:firstRow="1" w:lastRow="0" w:firstColumn="1" w:lastColumn="0" w:noHBand="0" w:noVBand="1"/>
      </w:tblPr>
      <w:tblGrid>
        <w:gridCol w:w="902"/>
        <w:gridCol w:w="6082"/>
        <w:gridCol w:w="2220"/>
      </w:tblGrid>
      <w:tr w:rsidR="00993958" w:rsidRPr="00FB7E97" w:rsidTr="00AA0451">
        <w:tc>
          <w:tcPr>
            <w:tcW w:w="902" w:type="dxa"/>
          </w:tcPr>
          <w:p w:rsidR="00784ACB" w:rsidRPr="00FB7E97" w:rsidRDefault="00784ACB" w:rsidP="000A1B58">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6082" w:type="dxa"/>
          </w:tcPr>
          <w:p w:rsidR="00784ACB" w:rsidRPr="00FB7E97" w:rsidRDefault="00784ACB" w:rsidP="000A1B58">
            <w:pPr>
              <w:jc w:val="both"/>
              <w:rPr>
                <w:rFonts w:ascii="Times New Roman" w:hAnsi="Times New Roman" w:cs="Times New Roman"/>
                <w:sz w:val="24"/>
                <w:szCs w:val="24"/>
              </w:rPr>
            </w:pPr>
            <w:r w:rsidRPr="00FB7E97">
              <w:rPr>
                <w:rFonts w:ascii="Times New Roman" w:hAnsi="Times New Roman" w:cs="Times New Roman"/>
                <w:sz w:val="24"/>
                <w:szCs w:val="24"/>
              </w:rPr>
              <w:t>Цели и задачи</w:t>
            </w:r>
          </w:p>
        </w:tc>
        <w:tc>
          <w:tcPr>
            <w:tcW w:w="2220" w:type="dxa"/>
          </w:tcPr>
          <w:p w:rsidR="00784ACB" w:rsidRPr="00FB7E97" w:rsidRDefault="00B938E9" w:rsidP="000A1B58">
            <w:pPr>
              <w:jc w:val="both"/>
              <w:rPr>
                <w:rFonts w:ascii="Times New Roman" w:hAnsi="Times New Roman" w:cs="Times New Roman"/>
                <w:sz w:val="24"/>
                <w:szCs w:val="24"/>
              </w:rPr>
            </w:pPr>
            <w:r w:rsidRPr="00FB7E97">
              <w:rPr>
                <w:rFonts w:ascii="Times New Roman" w:hAnsi="Times New Roman" w:cs="Times New Roman"/>
                <w:sz w:val="24"/>
                <w:szCs w:val="24"/>
              </w:rPr>
              <w:t>1 стр.</w:t>
            </w:r>
          </w:p>
        </w:tc>
      </w:tr>
      <w:tr w:rsidR="00993958" w:rsidRPr="00FB7E97" w:rsidTr="00AA0451">
        <w:tc>
          <w:tcPr>
            <w:tcW w:w="902" w:type="dxa"/>
          </w:tcPr>
          <w:p w:rsidR="00784ACB" w:rsidRPr="00FB7E97" w:rsidRDefault="00784ACB" w:rsidP="000A1B58">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6082" w:type="dxa"/>
          </w:tcPr>
          <w:p w:rsidR="00784ACB" w:rsidRPr="00FB7E97" w:rsidRDefault="00784ACB" w:rsidP="000A1B58">
            <w:pPr>
              <w:jc w:val="both"/>
              <w:rPr>
                <w:rFonts w:ascii="Times New Roman" w:hAnsi="Times New Roman" w:cs="Times New Roman"/>
                <w:sz w:val="24"/>
                <w:szCs w:val="24"/>
              </w:rPr>
            </w:pPr>
            <w:r w:rsidRPr="00FB7E97">
              <w:rPr>
                <w:rFonts w:ascii="Times New Roman" w:hAnsi="Times New Roman" w:cs="Times New Roman"/>
                <w:sz w:val="24"/>
                <w:szCs w:val="24"/>
              </w:rPr>
              <w:t>Контингент лицея. Режим работы и условия лицея.</w:t>
            </w:r>
          </w:p>
        </w:tc>
        <w:tc>
          <w:tcPr>
            <w:tcW w:w="2220" w:type="dxa"/>
          </w:tcPr>
          <w:p w:rsidR="00784ACB" w:rsidRPr="00FB7E97" w:rsidRDefault="0050393D" w:rsidP="000A1B58">
            <w:pPr>
              <w:jc w:val="both"/>
              <w:rPr>
                <w:rFonts w:ascii="Times New Roman" w:hAnsi="Times New Roman" w:cs="Times New Roman"/>
                <w:sz w:val="24"/>
                <w:szCs w:val="24"/>
              </w:rPr>
            </w:pPr>
            <w:r w:rsidRPr="00FB7E97">
              <w:rPr>
                <w:rFonts w:ascii="Times New Roman" w:hAnsi="Times New Roman" w:cs="Times New Roman"/>
                <w:sz w:val="24"/>
                <w:szCs w:val="24"/>
              </w:rPr>
              <w:t>7</w:t>
            </w:r>
            <w:r w:rsidR="00B938E9" w:rsidRPr="00FB7E97">
              <w:rPr>
                <w:rFonts w:ascii="Times New Roman" w:hAnsi="Times New Roman" w:cs="Times New Roman"/>
                <w:sz w:val="24"/>
                <w:szCs w:val="24"/>
              </w:rPr>
              <w:t xml:space="preserve"> стр.</w:t>
            </w:r>
          </w:p>
        </w:tc>
      </w:tr>
      <w:tr w:rsidR="00993958" w:rsidRPr="00FB7E97" w:rsidTr="00AA0451">
        <w:tc>
          <w:tcPr>
            <w:tcW w:w="902" w:type="dxa"/>
          </w:tcPr>
          <w:p w:rsidR="00784ACB" w:rsidRPr="00FB7E97" w:rsidRDefault="00784ACB" w:rsidP="000A1B58">
            <w:pPr>
              <w:jc w:val="both"/>
              <w:rPr>
                <w:rFonts w:ascii="Times New Roman" w:hAnsi="Times New Roman" w:cs="Times New Roman"/>
                <w:sz w:val="24"/>
                <w:szCs w:val="24"/>
              </w:rPr>
            </w:pPr>
            <w:r w:rsidRPr="00FB7E97">
              <w:rPr>
                <w:rFonts w:ascii="Times New Roman" w:hAnsi="Times New Roman" w:cs="Times New Roman"/>
                <w:sz w:val="24"/>
                <w:szCs w:val="24"/>
              </w:rPr>
              <w:t xml:space="preserve">3. </w:t>
            </w:r>
          </w:p>
        </w:tc>
        <w:tc>
          <w:tcPr>
            <w:tcW w:w="6082" w:type="dxa"/>
          </w:tcPr>
          <w:p w:rsidR="00784ACB" w:rsidRPr="00FB7E97" w:rsidRDefault="00784ACB" w:rsidP="000A1B58">
            <w:pPr>
              <w:jc w:val="both"/>
              <w:rPr>
                <w:rFonts w:ascii="Times New Roman" w:hAnsi="Times New Roman" w:cs="Times New Roman"/>
                <w:sz w:val="24"/>
                <w:szCs w:val="24"/>
              </w:rPr>
            </w:pPr>
            <w:r w:rsidRPr="00FB7E97">
              <w:rPr>
                <w:rFonts w:ascii="Times New Roman" w:hAnsi="Times New Roman" w:cs="Times New Roman"/>
                <w:sz w:val="24"/>
                <w:szCs w:val="24"/>
              </w:rPr>
              <w:t>Качества образования.</w:t>
            </w:r>
            <w:r w:rsidR="00AA0451" w:rsidRPr="00FB7E97">
              <w:rPr>
                <w:rFonts w:ascii="Times New Roman" w:hAnsi="Times New Roman" w:cs="Times New Roman"/>
                <w:sz w:val="24"/>
                <w:szCs w:val="24"/>
              </w:rPr>
              <w:t xml:space="preserve"> Выполнение учебной программы</w:t>
            </w:r>
          </w:p>
        </w:tc>
        <w:tc>
          <w:tcPr>
            <w:tcW w:w="2220" w:type="dxa"/>
          </w:tcPr>
          <w:p w:rsidR="00784ACB" w:rsidRPr="00FB7E97" w:rsidRDefault="007A1361" w:rsidP="000A1B58">
            <w:pPr>
              <w:jc w:val="both"/>
              <w:rPr>
                <w:rFonts w:ascii="Times New Roman" w:hAnsi="Times New Roman" w:cs="Times New Roman"/>
                <w:sz w:val="24"/>
                <w:szCs w:val="24"/>
              </w:rPr>
            </w:pPr>
            <w:r w:rsidRPr="00FB7E97">
              <w:rPr>
                <w:rFonts w:ascii="Times New Roman" w:hAnsi="Times New Roman" w:cs="Times New Roman"/>
                <w:sz w:val="24"/>
                <w:szCs w:val="24"/>
              </w:rPr>
              <w:t>8</w:t>
            </w:r>
            <w:r w:rsidR="00B938E9" w:rsidRPr="00FB7E97">
              <w:rPr>
                <w:rFonts w:ascii="Times New Roman" w:hAnsi="Times New Roman" w:cs="Times New Roman"/>
                <w:sz w:val="24"/>
                <w:szCs w:val="24"/>
              </w:rPr>
              <w:t xml:space="preserve"> стр.</w:t>
            </w:r>
          </w:p>
        </w:tc>
      </w:tr>
      <w:tr w:rsidR="00993958" w:rsidRPr="00FB7E97" w:rsidTr="00AA0451">
        <w:tc>
          <w:tcPr>
            <w:tcW w:w="902" w:type="dxa"/>
          </w:tcPr>
          <w:p w:rsidR="00784ACB" w:rsidRPr="00FB7E97" w:rsidRDefault="00784ACB" w:rsidP="00784ACB">
            <w:pPr>
              <w:jc w:val="both"/>
              <w:rPr>
                <w:rFonts w:ascii="Times New Roman" w:hAnsi="Times New Roman" w:cs="Times New Roman"/>
                <w:sz w:val="24"/>
                <w:szCs w:val="24"/>
              </w:rPr>
            </w:pPr>
            <w:r w:rsidRPr="00FB7E97">
              <w:rPr>
                <w:rFonts w:ascii="Times New Roman" w:hAnsi="Times New Roman" w:cs="Times New Roman"/>
                <w:sz w:val="24"/>
                <w:szCs w:val="24"/>
              </w:rPr>
              <w:t xml:space="preserve">4. </w:t>
            </w:r>
          </w:p>
        </w:tc>
        <w:tc>
          <w:tcPr>
            <w:tcW w:w="6082" w:type="dxa"/>
          </w:tcPr>
          <w:p w:rsidR="00784ACB" w:rsidRPr="00FB7E97" w:rsidRDefault="00784ACB" w:rsidP="000A1B58">
            <w:pPr>
              <w:jc w:val="both"/>
              <w:rPr>
                <w:rFonts w:ascii="Times New Roman" w:hAnsi="Times New Roman" w:cs="Times New Roman"/>
                <w:sz w:val="24"/>
                <w:szCs w:val="24"/>
              </w:rPr>
            </w:pPr>
            <w:r w:rsidRPr="00FB7E97">
              <w:rPr>
                <w:rFonts w:ascii="Times New Roman" w:hAnsi="Times New Roman" w:cs="Times New Roman"/>
                <w:sz w:val="24"/>
                <w:szCs w:val="24"/>
              </w:rPr>
              <w:t>Результаты промежуточной аттестации</w:t>
            </w:r>
          </w:p>
        </w:tc>
        <w:tc>
          <w:tcPr>
            <w:tcW w:w="2220" w:type="dxa"/>
          </w:tcPr>
          <w:p w:rsidR="00784ACB" w:rsidRPr="00FB7E97" w:rsidRDefault="007A1361" w:rsidP="000A1B58">
            <w:pPr>
              <w:jc w:val="both"/>
              <w:rPr>
                <w:rFonts w:ascii="Times New Roman" w:hAnsi="Times New Roman" w:cs="Times New Roman"/>
                <w:sz w:val="24"/>
                <w:szCs w:val="24"/>
              </w:rPr>
            </w:pPr>
            <w:r w:rsidRPr="00FB7E97">
              <w:rPr>
                <w:rFonts w:ascii="Times New Roman" w:hAnsi="Times New Roman" w:cs="Times New Roman"/>
                <w:sz w:val="24"/>
                <w:szCs w:val="24"/>
              </w:rPr>
              <w:t>18</w:t>
            </w:r>
            <w:r w:rsidR="00B938E9" w:rsidRPr="00FB7E97">
              <w:rPr>
                <w:rFonts w:ascii="Times New Roman" w:hAnsi="Times New Roman" w:cs="Times New Roman"/>
                <w:sz w:val="24"/>
                <w:szCs w:val="24"/>
              </w:rPr>
              <w:t xml:space="preserve"> стр.</w:t>
            </w:r>
          </w:p>
        </w:tc>
      </w:tr>
      <w:tr w:rsidR="00993958" w:rsidRPr="00FB7E97" w:rsidTr="00AA0451">
        <w:tc>
          <w:tcPr>
            <w:tcW w:w="902" w:type="dxa"/>
          </w:tcPr>
          <w:p w:rsidR="00784ACB" w:rsidRPr="00FB7E97" w:rsidRDefault="00784ACB" w:rsidP="000A1B58">
            <w:pPr>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6082" w:type="dxa"/>
          </w:tcPr>
          <w:p w:rsidR="00784ACB" w:rsidRPr="00FB7E97" w:rsidRDefault="00784ACB" w:rsidP="000A1B58">
            <w:pPr>
              <w:jc w:val="both"/>
              <w:rPr>
                <w:rFonts w:ascii="Times New Roman" w:hAnsi="Times New Roman" w:cs="Times New Roman"/>
                <w:sz w:val="24"/>
                <w:szCs w:val="24"/>
              </w:rPr>
            </w:pPr>
            <w:r w:rsidRPr="00FB7E97">
              <w:rPr>
                <w:rFonts w:ascii="Times New Roman" w:hAnsi="Times New Roman" w:cs="Times New Roman"/>
                <w:sz w:val="24"/>
                <w:szCs w:val="24"/>
              </w:rPr>
              <w:t xml:space="preserve">Работа с одаренными детьми. Предметные олимпиады. </w:t>
            </w:r>
          </w:p>
        </w:tc>
        <w:tc>
          <w:tcPr>
            <w:tcW w:w="2220" w:type="dxa"/>
          </w:tcPr>
          <w:p w:rsidR="00784ACB" w:rsidRPr="00FB7E97" w:rsidRDefault="007A1361" w:rsidP="000A1B58">
            <w:pPr>
              <w:jc w:val="both"/>
              <w:rPr>
                <w:rFonts w:ascii="Times New Roman" w:hAnsi="Times New Roman" w:cs="Times New Roman"/>
                <w:sz w:val="24"/>
                <w:szCs w:val="24"/>
              </w:rPr>
            </w:pPr>
            <w:r w:rsidRPr="00FB7E97">
              <w:rPr>
                <w:rFonts w:ascii="Times New Roman" w:hAnsi="Times New Roman" w:cs="Times New Roman"/>
                <w:sz w:val="24"/>
                <w:szCs w:val="24"/>
              </w:rPr>
              <w:t xml:space="preserve">25 </w:t>
            </w:r>
            <w:r w:rsidR="00B938E9" w:rsidRPr="00FB7E97">
              <w:rPr>
                <w:rFonts w:ascii="Times New Roman" w:hAnsi="Times New Roman" w:cs="Times New Roman"/>
                <w:sz w:val="24"/>
                <w:szCs w:val="24"/>
              </w:rPr>
              <w:t>стр.</w:t>
            </w:r>
          </w:p>
        </w:tc>
      </w:tr>
      <w:tr w:rsidR="00993958" w:rsidRPr="00FB7E97" w:rsidTr="00AA0451">
        <w:tc>
          <w:tcPr>
            <w:tcW w:w="902" w:type="dxa"/>
          </w:tcPr>
          <w:p w:rsidR="00784ACB" w:rsidRPr="00FB7E97" w:rsidRDefault="00784ACB" w:rsidP="000A1B58">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6082" w:type="dxa"/>
          </w:tcPr>
          <w:p w:rsidR="00784ACB" w:rsidRPr="00FB7E97" w:rsidRDefault="00784ACB" w:rsidP="000A1B58">
            <w:pPr>
              <w:jc w:val="both"/>
              <w:rPr>
                <w:rFonts w:ascii="Times New Roman" w:hAnsi="Times New Roman" w:cs="Times New Roman"/>
                <w:sz w:val="24"/>
                <w:szCs w:val="24"/>
              </w:rPr>
            </w:pPr>
            <w:r w:rsidRPr="00FB7E97">
              <w:rPr>
                <w:rFonts w:ascii="Times New Roman" w:hAnsi="Times New Roman" w:cs="Times New Roman"/>
                <w:sz w:val="24"/>
                <w:szCs w:val="24"/>
              </w:rPr>
              <w:t>Результаты ГИА</w:t>
            </w:r>
          </w:p>
        </w:tc>
        <w:tc>
          <w:tcPr>
            <w:tcW w:w="2220" w:type="dxa"/>
          </w:tcPr>
          <w:p w:rsidR="00784ACB" w:rsidRPr="00FB7E97" w:rsidRDefault="007A1361" w:rsidP="000A1B58">
            <w:pPr>
              <w:jc w:val="both"/>
              <w:rPr>
                <w:rFonts w:ascii="Times New Roman" w:hAnsi="Times New Roman" w:cs="Times New Roman"/>
                <w:sz w:val="24"/>
                <w:szCs w:val="24"/>
              </w:rPr>
            </w:pPr>
            <w:r w:rsidRPr="00FB7E97">
              <w:rPr>
                <w:rFonts w:ascii="Times New Roman" w:hAnsi="Times New Roman" w:cs="Times New Roman"/>
                <w:sz w:val="24"/>
                <w:szCs w:val="24"/>
              </w:rPr>
              <w:t>33</w:t>
            </w:r>
            <w:r w:rsidR="00B938E9" w:rsidRPr="00FB7E97">
              <w:rPr>
                <w:rFonts w:ascii="Times New Roman" w:hAnsi="Times New Roman" w:cs="Times New Roman"/>
                <w:sz w:val="24"/>
                <w:szCs w:val="24"/>
              </w:rPr>
              <w:t xml:space="preserve"> стр.</w:t>
            </w:r>
          </w:p>
        </w:tc>
      </w:tr>
      <w:tr w:rsidR="00993958" w:rsidRPr="00FB7E97" w:rsidTr="00AA0451">
        <w:tc>
          <w:tcPr>
            <w:tcW w:w="902" w:type="dxa"/>
          </w:tcPr>
          <w:p w:rsidR="00784ACB" w:rsidRPr="00FB7E97" w:rsidRDefault="00784ACB" w:rsidP="000A1B58">
            <w:pPr>
              <w:jc w:val="both"/>
              <w:rPr>
                <w:rFonts w:ascii="Times New Roman" w:hAnsi="Times New Roman" w:cs="Times New Roman"/>
                <w:sz w:val="24"/>
                <w:szCs w:val="24"/>
              </w:rPr>
            </w:pPr>
            <w:r w:rsidRPr="00FB7E97">
              <w:rPr>
                <w:rFonts w:ascii="Times New Roman" w:hAnsi="Times New Roman" w:cs="Times New Roman"/>
                <w:sz w:val="24"/>
                <w:szCs w:val="24"/>
              </w:rPr>
              <w:t>7.</w:t>
            </w:r>
          </w:p>
        </w:tc>
        <w:tc>
          <w:tcPr>
            <w:tcW w:w="6082" w:type="dxa"/>
          </w:tcPr>
          <w:p w:rsidR="00784ACB" w:rsidRPr="00FB7E97" w:rsidRDefault="007A1361" w:rsidP="000A1B58">
            <w:pPr>
              <w:jc w:val="both"/>
              <w:rPr>
                <w:rFonts w:ascii="Times New Roman" w:hAnsi="Times New Roman" w:cs="Times New Roman"/>
                <w:sz w:val="24"/>
                <w:szCs w:val="24"/>
              </w:rPr>
            </w:pPr>
            <w:r w:rsidRPr="00FB7E97">
              <w:rPr>
                <w:rFonts w:ascii="Times New Roman" w:hAnsi="Times New Roman" w:cs="Times New Roman"/>
                <w:sz w:val="24"/>
                <w:szCs w:val="24"/>
              </w:rPr>
              <w:t>Анализ результатов исследования сформированности функциональной грамотности у обучающихся 6 классов</w:t>
            </w:r>
            <w:r w:rsidR="00784ACB" w:rsidRPr="00FB7E97">
              <w:rPr>
                <w:rFonts w:ascii="Times New Roman" w:hAnsi="Times New Roman" w:cs="Times New Roman"/>
                <w:sz w:val="24"/>
                <w:szCs w:val="24"/>
              </w:rPr>
              <w:t>.</w:t>
            </w:r>
          </w:p>
        </w:tc>
        <w:tc>
          <w:tcPr>
            <w:tcW w:w="2220" w:type="dxa"/>
          </w:tcPr>
          <w:p w:rsidR="00784ACB" w:rsidRPr="00FB7E97" w:rsidRDefault="007A1361" w:rsidP="000A1B58">
            <w:pPr>
              <w:jc w:val="both"/>
              <w:rPr>
                <w:rFonts w:ascii="Times New Roman" w:hAnsi="Times New Roman" w:cs="Times New Roman"/>
                <w:sz w:val="24"/>
                <w:szCs w:val="24"/>
              </w:rPr>
            </w:pPr>
            <w:r w:rsidRPr="00FB7E97">
              <w:rPr>
                <w:rFonts w:ascii="Times New Roman" w:hAnsi="Times New Roman" w:cs="Times New Roman"/>
                <w:sz w:val="24"/>
                <w:szCs w:val="24"/>
              </w:rPr>
              <w:t>46</w:t>
            </w:r>
            <w:r w:rsidR="00B938E9" w:rsidRPr="00FB7E97">
              <w:rPr>
                <w:rFonts w:ascii="Times New Roman" w:hAnsi="Times New Roman" w:cs="Times New Roman"/>
                <w:sz w:val="24"/>
                <w:szCs w:val="24"/>
              </w:rPr>
              <w:t xml:space="preserve"> стр.</w:t>
            </w:r>
          </w:p>
        </w:tc>
      </w:tr>
      <w:tr w:rsidR="00784ACB" w:rsidRPr="00FB7E97" w:rsidTr="00AA0451">
        <w:tc>
          <w:tcPr>
            <w:tcW w:w="902" w:type="dxa"/>
          </w:tcPr>
          <w:p w:rsidR="00784ACB" w:rsidRPr="00FB7E97" w:rsidRDefault="007A1361" w:rsidP="000A1B58">
            <w:pPr>
              <w:jc w:val="both"/>
              <w:rPr>
                <w:rFonts w:ascii="Times New Roman" w:hAnsi="Times New Roman" w:cs="Times New Roman"/>
                <w:sz w:val="24"/>
                <w:szCs w:val="24"/>
              </w:rPr>
            </w:pPr>
            <w:r w:rsidRPr="00FB7E97">
              <w:rPr>
                <w:rFonts w:ascii="Times New Roman" w:hAnsi="Times New Roman" w:cs="Times New Roman"/>
                <w:sz w:val="24"/>
                <w:szCs w:val="24"/>
              </w:rPr>
              <w:t>8</w:t>
            </w:r>
            <w:r w:rsidR="00784ACB" w:rsidRPr="00FB7E97">
              <w:rPr>
                <w:rFonts w:ascii="Times New Roman" w:hAnsi="Times New Roman" w:cs="Times New Roman"/>
                <w:sz w:val="24"/>
                <w:szCs w:val="24"/>
              </w:rPr>
              <w:t>.</w:t>
            </w:r>
          </w:p>
        </w:tc>
        <w:tc>
          <w:tcPr>
            <w:tcW w:w="6082" w:type="dxa"/>
          </w:tcPr>
          <w:p w:rsidR="00784ACB" w:rsidRPr="00FB7E97" w:rsidRDefault="00784ACB" w:rsidP="000A1B58">
            <w:pPr>
              <w:jc w:val="both"/>
              <w:rPr>
                <w:rFonts w:ascii="Times New Roman" w:hAnsi="Times New Roman" w:cs="Times New Roman"/>
                <w:sz w:val="24"/>
                <w:szCs w:val="24"/>
              </w:rPr>
            </w:pPr>
            <w:r w:rsidRPr="00FB7E97">
              <w:rPr>
                <w:rFonts w:ascii="Times New Roman" w:hAnsi="Times New Roman" w:cs="Times New Roman"/>
                <w:sz w:val="24"/>
                <w:szCs w:val="24"/>
              </w:rPr>
              <w:t xml:space="preserve">Анализ организации проектной деятельности. </w:t>
            </w:r>
          </w:p>
        </w:tc>
        <w:tc>
          <w:tcPr>
            <w:tcW w:w="2220" w:type="dxa"/>
          </w:tcPr>
          <w:p w:rsidR="00784ACB" w:rsidRPr="00FB7E97" w:rsidRDefault="007A1361" w:rsidP="000A1B58">
            <w:pPr>
              <w:jc w:val="both"/>
              <w:rPr>
                <w:rFonts w:ascii="Times New Roman" w:hAnsi="Times New Roman" w:cs="Times New Roman"/>
                <w:sz w:val="24"/>
                <w:szCs w:val="24"/>
              </w:rPr>
            </w:pPr>
            <w:r w:rsidRPr="00FB7E97">
              <w:rPr>
                <w:rFonts w:ascii="Times New Roman" w:hAnsi="Times New Roman" w:cs="Times New Roman"/>
                <w:sz w:val="24"/>
                <w:szCs w:val="24"/>
              </w:rPr>
              <w:t>48</w:t>
            </w:r>
            <w:r w:rsidR="00B938E9" w:rsidRPr="00FB7E97">
              <w:rPr>
                <w:rFonts w:ascii="Times New Roman" w:hAnsi="Times New Roman" w:cs="Times New Roman"/>
                <w:sz w:val="24"/>
                <w:szCs w:val="24"/>
              </w:rPr>
              <w:t xml:space="preserve"> стр.</w:t>
            </w:r>
          </w:p>
        </w:tc>
      </w:tr>
      <w:tr w:rsidR="00784ACB" w:rsidRPr="00FB7E97" w:rsidTr="00AA0451">
        <w:tc>
          <w:tcPr>
            <w:tcW w:w="902" w:type="dxa"/>
          </w:tcPr>
          <w:p w:rsidR="00784ACB" w:rsidRPr="00FB7E97" w:rsidRDefault="00FB7E97" w:rsidP="000A1B58">
            <w:pPr>
              <w:jc w:val="both"/>
              <w:rPr>
                <w:rFonts w:ascii="Times New Roman" w:hAnsi="Times New Roman" w:cs="Times New Roman"/>
                <w:sz w:val="24"/>
                <w:szCs w:val="24"/>
              </w:rPr>
            </w:pPr>
            <w:r w:rsidRPr="00FB7E97">
              <w:rPr>
                <w:rFonts w:ascii="Times New Roman" w:hAnsi="Times New Roman" w:cs="Times New Roman"/>
                <w:sz w:val="24"/>
                <w:szCs w:val="24"/>
              </w:rPr>
              <w:t>9</w:t>
            </w:r>
            <w:r w:rsidR="00784ACB" w:rsidRPr="00FB7E97">
              <w:rPr>
                <w:rFonts w:ascii="Times New Roman" w:hAnsi="Times New Roman" w:cs="Times New Roman"/>
                <w:sz w:val="24"/>
                <w:szCs w:val="24"/>
              </w:rPr>
              <w:t>.</w:t>
            </w:r>
          </w:p>
        </w:tc>
        <w:tc>
          <w:tcPr>
            <w:tcW w:w="6082" w:type="dxa"/>
          </w:tcPr>
          <w:p w:rsidR="00784ACB" w:rsidRPr="00FB7E97" w:rsidRDefault="00784ACB" w:rsidP="000A1B58">
            <w:pPr>
              <w:jc w:val="both"/>
              <w:rPr>
                <w:rFonts w:ascii="Times New Roman" w:hAnsi="Times New Roman" w:cs="Times New Roman"/>
                <w:sz w:val="24"/>
                <w:szCs w:val="24"/>
              </w:rPr>
            </w:pPr>
            <w:r w:rsidRPr="00FB7E97">
              <w:rPr>
                <w:rFonts w:ascii="Times New Roman" w:hAnsi="Times New Roman" w:cs="Times New Roman"/>
                <w:sz w:val="24"/>
                <w:szCs w:val="24"/>
              </w:rPr>
              <w:t>Работа по федеральным государственным образовательным стандартам.</w:t>
            </w:r>
          </w:p>
        </w:tc>
        <w:tc>
          <w:tcPr>
            <w:tcW w:w="2220" w:type="dxa"/>
          </w:tcPr>
          <w:p w:rsidR="00784ACB" w:rsidRPr="00FB7E97" w:rsidRDefault="00FB7E97" w:rsidP="000A1B58">
            <w:pPr>
              <w:jc w:val="both"/>
              <w:rPr>
                <w:rFonts w:ascii="Times New Roman" w:hAnsi="Times New Roman" w:cs="Times New Roman"/>
                <w:sz w:val="24"/>
                <w:szCs w:val="24"/>
              </w:rPr>
            </w:pPr>
            <w:r w:rsidRPr="00FB7E97">
              <w:rPr>
                <w:rFonts w:ascii="Times New Roman" w:hAnsi="Times New Roman" w:cs="Times New Roman"/>
                <w:sz w:val="24"/>
                <w:szCs w:val="24"/>
              </w:rPr>
              <w:t>55</w:t>
            </w:r>
            <w:r w:rsidR="00B938E9" w:rsidRPr="00FB7E97">
              <w:rPr>
                <w:rFonts w:ascii="Times New Roman" w:hAnsi="Times New Roman" w:cs="Times New Roman"/>
                <w:sz w:val="24"/>
                <w:szCs w:val="24"/>
              </w:rPr>
              <w:t xml:space="preserve"> стр.</w:t>
            </w:r>
          </w:p>
        </w:tc>
      </w:tr>
      <w:tr w:rsidR="00784ACB" w:rsidRPr="00FB7E97" w:rsidTr="00AA0451">
        <w:tc>
          <w:tcPr>
            <w:tcW w:w="902" w:type="dxa"/>
          </w:tcPr>
          <w:p w:rsidR="00784ACB" w:rsidRPr="00FB7E97" w:rsidRDefault="00FB7E97" w:rsidP="000A1B58">
            <w:pPr>
              <w:jc w:val="both"/>
              <w:rPr>
                <w:rFonts w:ascii="Times New Roman" w:hAnsi="Times New Roman" w:cs="Times New Roman"/>
                <w:sz w:val="24"/>
                <w:szCs w:val="24"/>
              </w:rPr>
            </w:pPr>
            <w:r w:rsidRPr="00FB7E97">
              <w:rPr>
                <w:rFonts w:ascii="Times New Roman" w:hAnsi="Times New Roman" w:cs="Times New Roman"/>
                <w:sz w:val="24"/>
                <w:szCs w:val="24"/>
              </w:rPr>
              <w:t>10</w:t>
            </w:r>
            <w:r w:rsidR="00784ACB" w:rsidRPr="00FB7E97">
              <w:rPr>
                <w:rFonts w:ascii="Times New Roman" w:hAnsi="Times New Roman" w:cs="Times New Roman"/>
                <w:sz w:val="24"/>
                <w:szCs w:val="24"/>
              </w:rPr>
              <w:t>.</w:t>
            </w:r>
          </w:p>
        </w:tc>
        <w:tc>
          <w:tcPr>
            <w:tcW w:w="6082" w:type="dxa"/>
          </w:tcPr>
          <w:p w:rsidR="00784ACB" w:rsidRPr="00FB7E97" w:rsidRDefault="00784ACB" w:rsidP="000A1B58">
            <w:pPr>
              <w:jc w:val="both"/>
              <w:rPr>
                <w:rFonts w:ascii="Times New Roman" w:hAnsi="Times New Roman" w:cs="Times New Roman"/>
                <w:sz w:val="24"/>
                <w:szCs w:val="24"/>
              </w:rPr>
            </w:pPr>
            <w:r w:rsidRPr="00FB7E97">
              <w:rPr>
                <w:rFonts w:ascii="Times New Roman" w:hAnsi="Times New Roman" w:cs="Times New Roman"/>
                <w:sz w:val="24"/>
                <w:szCs w:val="24"/>
              </w:rPr>
              <w:t>Организация внутришкольного контроля.</w:t>
            </w:r>
          </w:p>
        </w:tc>
        <w:tc>
          <w:tcPr>
            <w:tcW w:w="2220" w:type="dxa"/>
          </w:tcPr>
          <w:p w:rsidR="00784ACB" w:rsidRPr="00FB7E97" w:rsidRDefault="00FB7E97" w:rsidP="000A1B58">
            <w:pPr>
              <w:jc w:val="both"/>
              <w:rPr>
                <w:rFonts w:ascii="Times New Roman" w:hAnsi="Times New Roman" w:cs="Times New Roman"/>
                <w:sz w:val="24"/>
                <w:szCs w:val="24"/>
              </w:rPr>
            </w:pPr>
            <w:r w:rsidRPr="00FB7E97">
              <w:rPr>
                <w:rFonts w:ascii="Times New Roman" w:hAnsi="Times New Roman" w:cs="Times New Roman"/>
                <w:sz w:val="24"/>
                <w:szCs w:val="24"/>
              </w:rPr>
              <w:t>56</w:t>
            </w:r>
            <w:r w:rsidR="00B938E9" w:rsidRPr="00FB7E97">
              <w:rPr>
                <w:rFonts w:ascii="Times New Roman" w:hAnsi="Times New Roman" w:cs="Times New Roman"/>
                <w:sz w:val="24"/>
                <w:szCs w:val="24"/>
              </w:rPr>
              <w:t xml:space="preserve"> стр.</w:t>
            </w:r>
          </w:p>
        </w:tc>
      </w:tr>
      <w:tr w:rsidR="00993958" w:rsidRPr="00FB7E97" w:rsidTr="00AA0451">
        <w:tc>
          <w:tcPr>
            <w:tcW w:w="902" w:type="dxa"/>
          </w:tcPr>
          <w:p w:rsidR="00993958" w:rsidRPr="00FB7E97" w:rsidRDefault="00FB7E97" w:rsidP="00993958">
            <w:pPr>
              <w:jc w:val="both"/>
              <w:rPr>
                <w:rFonts w:ascii="Times New Roman" w:hAnsi="Times New Roman" w:cs="Times New Roman"/>
                <w:sz w:val="24"/>
                <w:szCs w:val="24"/>
              </w:rPr>
            </w:pPr>
            <w:r w:rsidRPr="00FB7E97">
              <w:rPr>
                <w:rFonts w:ascii="Times New Roman" w:hAnsi="Times New Roman" w:cs="Times New Roman"/>
                <w:sz w:val="24"/>
                <w:szCs w:val="24"/>
              </w:rPr>
              <w:t>11</w:t>
            </w:r>
            <w:r w:rsidR="00993958" w:rsidRPr="00FB7E97">
              <w:rPr>
                <w:rFonts w:ascii="Times New Roman" w:hAnsi="Times New Roman" w:cs="Times New Roman"/>
                <w:sz w:val="24"/>
                <w:szCs w:val="24"/>
              </w:rPr>
              <w:t xml:space="preserve">. </w:t>
            </w:r>
          </w:p>
        </w:tc>
        <w:tc>
          <w:tcPr>
            <w:tcW w:w="6082" w:type="dxa"/>
          </w:tcPr>
          <w:p w:rsidR="00993958" w:rsidRPr="00FB7E97" w:rsidRDefault="00993958" w:rsidP="000A1B58">
            <w:pPr>
              <w:jc w:val="both"/>
              <w:rPr>
                <w:rFonts w:ascii="Times New Roman" w:hAnsi="Times New Roman" w:cs="Times New Roman"/>
                <w:sz w:val="24"/>
                <w:szCs w:val="24"/>
              </w:rPr>
            </w:pPr>
            <w:r w:rsidRPr="00FB7E97">
              <w:rPr>
                <w:rFonts w:ascii="Times New Roman" w:hAnsi="Times New Roman" w:cs="Times New Roman"/>
                <w:sz w:val="24"/>
                <w:szCs w:val="24"/>
              </w:rPr>
              <w:t>Организация методической работы в лицее.</w:t>
            </w:r>
          </w:p>
        </w:tc>
        <w:tc>
          <w:tcPr>
            <w:tcW w:w="2220" w:type="dxa"/>
          </w:tcPr>
          <w:p w:rsidR="00993958" w:rsidRPr="00FB7E97" w:rsidRDefault="00FB7E97" w:rsidP="000A1B58">
            <w:pPr>
              <w:jc w:val="both"/>
              <w:rPr>
                <w:rFonts w:ascii="Times New Roman" w:hAnsi="Times New Roman" w:cs="Times New Roman"/>
                <w:sz w:val="24"/>
                <w:szCs w:val="24"/>
              </w:rPr>
            </w:pPr>
            <w:r w:rsidRPr="00FB7E97">
              <w:rPr>
                <w:rFonts w:ascii="Times New Roman" w:hAnsi="Times New Roman" w:cs="Times New Roman"/>
                <w:sz w:val="24"/>
                <w:szCs w:val="24"/>
              </w:rPr>
              <w:t>57</w:t>
            </w:r>
            <w:r w:rsidR="00B938E9" w:rsidRPr="00FB7E97">
              <w:rPr>
                <w:rFonts w:ascii="Times New Roman" w:hAnsi="Times New Roman" w:cs="Times New Roman"/>
                <w:sz w:val="24"/>
                <w:szCs w:val="24"/>
              </w:rPr>
              <w:t xml:space="preserve"> стр.</w:t>
            </w:r>
          </w:p>
        </w:tc>
      </w:tr>
      <w:tr w:rsidR="00993958" w:rsidRPr="00FB7E97" w:rsidTr="00AA0451">
        <w:tc>
          <w:tcPr>
            <w:tcW w:w="902" w:type="dxa"/>
          </w:tcPr>
          <w:p w:rsidR="00993958" w:rsidRPr="00FB7E97" w:rsidRDefault="00FB7E97" w:rsidP="00993958">
            <w:pPr>
              <w:jc w:val="both"/>
              <w:rPr>
                <w:rFonts w:ascii="Times New Roman" w:hAnsi="Times New Roman" w:cs="Times New Roman"/>
                <w:sz w:val="24"/>
                <w:szCs w:val="24"/>
              </w:rPr>
            </w:pPr>
            <w:r w:rsidRPr="00FB7E97">
              <w:rPr>
                <w:rFonts w:ascii="Times New Roman" w:hAnsi="Times New Roman" w:cs="Times New Roman"/>
                <w:sz w:val="24"/>
                <w:szCs w:val="24"/>
              </w:rPr>
              <w:t>12</w:t>
            </w:r>
            <w:r w:rsidR="00993958" w:rsidRPr="00FB7E97">
              <w:rPr>
                <w:rFonts w:ascii="Times New Roman" w:hAnsi="Times New Roman" w:cs="Times New Roman"/>
                <w:sz w:val="24"/>
                <w:szCs w:val="24"/>
              </w:rPr>
              <w:t xml:space="preserve">. </w:t>
            </w:r>
          </w:p>
        </w:tc>
        <w:tc>
          <w:tcPr>
            <w:tcW w:w="6082" w:type="dxa"/>
          </w:tcPr>
          <w:p w:rsidR="00993958" w:rsidRPr="00FB7E97" w:rsidRDefault="00993958" w:rsidP="000A1B58">
            <w:pPr>
              <w:jc w:val="both"/>
              <w:rPr>
                <w:rFonts w:ascii="Times New Roman" w:hAnsi="Times New Roman" w:cs="Times New Roman"/>
                <w:sz w:val="24"/>
                <w:szCs w:val="24"/>
              </w:rPr>
            </w:pPr>
            <w:r w:rsidRPr="00FB7E97">
              <w:rPr>
                <w:rFonts w:ascii="Times New Roman" w:hAnsi="Times New Roman" w:cs="Times New Roman"/>
                <w:sz w:val="24"/>
                <w:szCs w:val="24"/>
              </w:rPr>
              <w:t>Работа ШМО</w:t>
            </w:r>
          </w:p>
        </w:tc>
        <w:tc>
          <w:tcPr>
            <w:tcW w:w="2220" w:type="dxa"/>
          </w:tcPr>
          <w:p w:rsidR="00993958" w:rsidRPr="00FB7E97" w:rsidRDefault="00FB7E97" w:rsidP="000A1B58">
            <w:pPr>
              <w:jc w:val="both"/>
              <w:rPr>
                <w:rFonts w:ascii="Times New Roman" w:hAnsi="Times New Roman" w:cs="Times New Roman"/>
                <w:sz w:val="24"/>
                <w:szCs w:val="24"/>
              </w:rPr>
            </w:pPr>
            <w:r w:rsidRPr="00FB7E97">
              <w:rPr>
                <w:rFonts w:ascii="Times New Roman" w:hAnsi="Times New Roman" w:cs="Times New Roman"/>
                <w:sz w:val="24"/>
                <w:szCs w:val="24"/>
              </w:rPr>
              <w:t xml:space="preserve">59 </w:t>
            </w:r>
            <w:r w:rsidR="00B938E9" w:rsidRPr="00FB7E97">
              <w:rPr>
                <w:rFonts w:ascii="Times New Roman" w:hAnsi="Times New Roman" w:cs="Times New Roman"/>
                <w:sz w:val="24"/>
                <w:szCs w:val="24"/>
              </w:rPr>
              <w:t>стр.</w:t>
            </w:r>
          </w:p>
        </w:tc>
      </w:tr>
      <w:tr w:rsidR="00993958" w:rsidRPr="00FB7E97" w:rsidTr="00AA0451">
        <w:tc>
          <w:tcPr>
            <w:tcW w:w="902" w:type="dxa"/>
          </w:tcPr>
          <w:p w:rsidR="00993958" w:rsidRPr="00FB7E97" w:rsidRDefault="00FB7E97" w:rsidP="00993958">
            <w:pPr>
              <w:jc w:val="both"/>
              <w:rPr>
                <w:rFonts w:ascii="Times New Roman" w:hAnsi="Times New Roman" w:cs="Times New Roman"/>
                <w:sz w:val="24"/>
                <w:szCs w:val="24"/>
              </w:rPr>
            </w:pPr>
            <w:r w:rsidRPr="00FB7E97">
              <w:rPr>
                <w:rFonts w:ascii="Times New Roman" w:hAnsi="Times New Roman" w:cs="Times New Roman"/>
                <w:sz w:val="24"/>
                <w:szCs w:val="24"/>
              </w:rPr>
              <w:t>13</w:t>
            </w:r>
            <w:r w:rsidR="00993958" w:rsidRPr="00FB7E97">
              <w:rPr>
                <w:rFonts w:ascii="Times New Roman" w:hAnsi="Times New Roman" w:cs="Times New Roman"/>
                <w:sz w:val="24"/>
                <w:szCs w:val="24"/>
              </w:rPr>
              <w:t>.</w:t>
            </w:r>
          </w:p>
        </w:tc>
        <w:tc>
          <w:tcPr>
            <w:tcW w:w="6082" w:type="dxa"/>
          </w:tcPr>
          <w:p w:rsidR="00993958" w:rsidRPr="00FB7E97" w:rsidRDefault="00993958" w:rsidP="000A1B58">
            <w:pPr>
              <w:jc w:val="both"/>
              <w:rPr>
                <w:rFonts w:ascii="Times New Roman" w:hAnsi="Times New Roman" w:cs="Times New Roman"/>
                <w:sz w:val="24"/>
                <w:szCs w:val="24"/>
              </w:rPr>
            </w:pPr>
            <w:r w:rsidRPr="00FB7E97">
              <w:rPr>
                <w:rFonts w:ascii="Times New Roman" w:hAnsi="Times New Roman" w:cs="Times New Roman"/>
                <w:sz w:val="24"/>
                <w:szCs w:val="24"/>
              </w:rPr>
              <w:t>Педагогические советы</w:t>
            </w:r>
          </w:p>
        </w:tc>
        <w:tc>
          <w:tcPr>
            <w:tcW w:w="2220" w:type="dxa"/>
          </w:tcPr>
          <w:p w:rsidR="00993958" w:rsidRPr="00FB7E97" w:rsidRDefault="00FB7E97" w:rsidP="000A1B58">
            <w:pPr>
              <w:jc w:val="both"/>
              <w:rPr>
                <w:rFonts w:ascii="Times New Roman" w:hAnsi="Times New Roman" w:cs="Times New Roman"/>
                <w:sz w:val="24"/>
                <w:szCs w:val="24"/>
              </w:rPr>
            </w:pPr>
            <w:r w:rsidRPr="00FB7E97">
              <w:rPr>
                <w:rFonts w:ascii="Times New Roman" w:hAnsi="Times New Roman" w:cs="Times New Roman"/>
                <w:sz w:val="24"/>
                <w:szCs w:val="24"/>
              </w:rPr>
              <w:t xml:space="preserve">60 </w:t>
            </w:r>
            <w:r w:rsidR="00B938E9" w:rsidRPr="00FB7E97">
              <w:rPr>
                <w:rFonts w:ascii="Times New Roman" w:hAnsi="Times New Roman" w:cs="Times New Roman"/>
                <w:sz w:val="24"/>
                <w:szCs w:val="24"/>
              </w:rPr>
              <w:t>стр.</w:t>
            </w:r>
          </w:p>
        </w:tc>
      </w:tr>
      <w:tr w:rsidR="00993958" w:rsidRPr="00FB7E97" w:rsidTr="00AA0451">
        <w:tc>
          <w:tcPr>
            <w:tcW w:w="902" w:type="dxa"/>
          </w:tcPr>
          <w:p w:rsidR="00993958" w:rsidRPr="00FB7E97" w:rsidRDefault="00FB7E97" w:rsidP="00993958">
            <w:pPr>
              <w:jc w:val="both"/>
              <w:rPr>
                <w:rFonts w:ascii="Times New Roman" w:hAnsi="Times New Roman" w:cs="Times New Roman"/>
                <w:sz w:val="24"/>
                <w:szCs w:val="24"/>
              </w:rPr>
            </w:pPr>
            <w:r w:rsidRPr="00FB7E97">
              <w:rPr>
                <w:rFonts w:ascii="Times New Roman" w:hAnsi="Times New Roman" w:cs="Times New Roman"/>
                <w:sz w:val="24"/>
                <w:szCs w:val="24"/>
              </w:rPr>
              <w:t>14</w:t>
            </w:r>
            <w:r w:rsidR="00993958" w:rsidRPr="00FB7E97">
              <w:rPr>
                <w:rFonts w:ascii="Times New Roman" w:hAnsi="Times New Roman" w:cs="Times New Roman"/>
                <w:sz w:val="24"/>
                <w:szCs w:val="24"/>
              </w:rPr>
              <w:t>.</w:t>
            </w:r>
          </w:p>
        </w:tc>
        <w:tc>
          <w:tcPr>
            <w:tcW w:w="6082" w:type="dxa"/>
          </w:tcPr>
          <w:p w:rsidR="00993958" w:rsidRPr="00FB7E97" w:rsidRDefault="00993958" w:rsidP="000A1B58">
            <w:pPr>
              <w:jc w:val="both"/>
              <w:rPr>
                <w:rFonts w:ascii="Times New Roman" w:hAnsi="Times New Roman" w:cs="Times New Roman"/>
                <w:sz w:val="24"/>
                <w:szCs w:val="24"/>
              </w:rPr>
            </w:pPr>
            <w:r w:rsidRPr="00FB7E97">
              <w:rPr>
                <w:rFonts w:ascii="Times New Roman" w:hAnsi="Times New Roman" w:cs="Times New Roman"/>
                <w:sz w:val="24"/>
                <w:szCs w:val="24"/>
              </w:rPr>
              <w:t>Проведение семинаров</w:t>
            </w:r>
          </w:p>
        </w:tc>
        <w:tc>
          <w:tcPr>
            <w:tcW w:w="2220" w:type="dxa"/>
          </w:tcPr>
          <w:p w:rsidR="00993958" w:rsidRPr="00FB7E97" w:rsidRDefault="00FB7E97" w:rsidP="000A1B58">
            <w:pPr>
              <w:jc w:val="both"/>
              <w:rPr>
                <w:rFonts w:ascii="Times New Roman" w:hAnsi="Times New Roman" w:cs="Times New Roman"/>
                <w:sz w:val="24"/>
                <w:szCs w:val="24"/>
              </w:rPr>
            </w:pPr>
            <w:r w:rsidRPr="00FB7E97">
              <w:rPr>
                <w:rFonts w:ascii="Times New Roman" w:hAnsi="Times New Roman" w:cs="Times New Roman"/>
                <w:sz w:val="24"/>
                <w:szCs w:val="24"/>
              </w:rPr>
              <w:t>62</w:t>
            </w:r>
            <w:r w:rsidR="00B938E9" w:rsidRPr="00FB7E97">
              <w:rPr>
                <w:rFonts w:ascii="Times New Roman" w:hAnsi="Times New Roman" w:cs="Times New Roman"/>
                <w:sz w:val="24"/>
                <w:szCs w:val="24"/>
              </w:rPr>
              <w:t xml:space="preserve"> стр.</w:t>
            </w:r>
          </w:p>
        </w:tc>
      </w:tr>
      <w:tr w:rsidR="00993958" w:rsidRPr="00FB7E97" w:rsidTr="00AA0451">
        <w:tc>
          <w:tcPr>
            <w:tcW w:w="902" w:type="dxa"/>
          </w:tcPr>
          <w:p w:rsidR="00993958" w:rsidRPr="00FB7E97" w:rsidRDefault="00FB7E97" w:rsidP="00993958">
            <w:pPr>
              <w:jc w:val="both"/>
              <w:rPr>
                <w:rFonts w:ascii="Times New Roman" w:hAnsi="Times New Roman" w:cs="Times New Roman"/>
                <w:sz w:val="24"/>
                <w:szCs w:val="24"/>
              </w:rPr>
            </w:pPr>
            <w:r w:rsidRPr="00FB7E97">
              <w:rPr>
                <w:rFonts w:ascii="Times New Roman" w:hAnsi="Times New Roman" w:cs="Times New Roman"/>
                <w:sz w:val="24"/>
                <w:szCs w:val="24"/>
              </w:rPr>
              <w:t>15</w:t>
            </w:r>
            <w:r w:rsidR="00993958" w:rsidRPr="00FB7E97">
              <w:rPr>
                <w:rFonts w:ascii="Times New Roman" w:hAnsi="Times New Roman" w:cs="Times New Roman"/>
                <w:sz w:val="24"/>
                <w:szCs w:val="24"/>
              </w:rPr>
              <w:t>.</w:t>
            </w:r>
          </w:p>
        </w:tc>
        <w:tc>
          <w:tcPr>
            <w:tcW w:w="6082" w:type="dxa"/>
          </w:tcPr>
          <w:p w:rsidR="00993958" w:rsidRPr="00FB7E97" w:rsidRDefault="00993958" w:rsidP="000A1B58">
            <w:pPr>
              <w:jc w:val="both"/>
              <w:rPr>
                <w:rFonts w:ascii="Times New Roman" w:hAnsi="Times New Roman" w:cs="Times New Roman"/>
                <w:sz w:val="24"/>
                <w:szCs w:val="24"/>
              </w:rPr>
            </w:pPr>
            <w:r w:rsidRPr="00FB7E97">
              <w:rPr>
                <w:rFonts w:ascii="Times New Roman" w:hAnsi="Times New Roman" w:cs="Times New Roman"/>
                <w:sz w:val="24"/>
                <w:szCs w:val="24"/>
              </w:rPr>
              <w:t>Кадровый состав</w:t>
            </w:r>
          </w:p>
        </w:tc>
        <w:tc>
          <w:tcPr>
            <w:tcW w:w="2220" w:type="dxa"/>
          </w:tcPr>
          <w:p w:rsidR="00993958" w:rsidRPr="00FB7E97" w:rsidRDefault="00FB7E97" w:rsidP="000A1B58">
            <w:pPr>
              <w:jc w:val="both"/>
              <w:rPr>
                <w:rFonts w:ascii="Times New Roman" w:hAnsi="Times New Roman" w:cs="Times New Roman"/>
                <w:sz w:val="24"/>
                <w:szCs w:val="24"/>
              </w:rPr>
            </w:pPr>
            <w:r w:rsidRPr="00FB7E97">
              <w:rPr>
                <w:rFonts w:ascii="Times New Roman" w:hAnsi="Times New Roman" w:cs="Times New Roman"/>
                <w:sz w:val="24"/>
                <w:szCs w:val="24"/>
              </w:rPr>
              <w:t>62</w:t>
            </w:r>
            <w:r w:rsidR="00B938E9" w:rsidRPr="00FB7E97">
              <w:rPr>
                <w:rFonts w:ascii="Times New Roman" w:hAnsi="Times New Roman" w:cs="Times New Roman"/>
                <w:sz w:val="24"/>
                <w:szCs w:val="24"/>
              </w:rPr>
              <w:t xml:space="preserve"> стр.</w:t>
            </w:r>
          </w:p>
        </w:tc>
      </w:tr>
      <w:tr w:rsidR="00993958" w:rsidRPr="00FB7E97" w:rsidTr="00AA0451">
        <w:tc>
          <w:tcPr>
            <w:tcW w:w="902" w:type="dxa"/>
          </w:tcPr>
          <w:p w:rsidR="00993958" w:rsidRPr="00FB7E97" w:rsidRDefault="00FB7E97" w:rsidP="00993958">
            <w:pPr>
              <w:jc w:val="both"/>
              <w:rPr>
                <w:rFonts w:ascii="Times New Roman" w:hAnsi="Times New Roman" w:cs="Times New Roman"/>
                <w:sz w:val="24"/>
                <w:szCs w:val="24"/>
              </w:rPr>
            </w:pPr>
            <w:r w:rsidRPr="00FB7E97">
              <w:rPr>
                <w:rFonts w:ascii="Times New Roman" w:hAnsi="Times New Roman" w:cs="Times New Roman"/>
                <w:sz w:val="24"/>
                <w:szCs w:val="24"/>
              </w:rPr>
              <w:t>16</w:t>
            </w:r>
            <w:r w:rsidR="00993958" w:rsidRPr="00FB7E97">
              <w:rPr>
                <w:rFonts w:ascii="Times New Roman" w:hAnsi="Times New Roman" w:cs="Times New Roman"/>
                <w:sz w:val="24"/>
                <w:szCs w:val="24"/>
              </w:rPr>
              <w:t>.</w:t>
            </w:r>
          </w:p>
        </w:tc>
        <w:tc>
          <w:tcPr>
            <w:tcW w:w="6082" w:type="dxa"/>
          </w:tcPr>
          <w:p w:rsidR="00993958" w:rsidRPr="00FB7E97" w:rsidRDefault="00993958" w:rsidP="000A1B58">
            <w:pPr>
              <w:jc w:val="both"/>
              <w:rPr>
                <w:rFonts w:ascii="Times New Roman" w:hAnsi="Times New Roman" w:cs="Times New Roman"/>
                <w:sz w:val="24"/>
                <w:szCs w:val="24"/>
              </w:rPr>
            </w:pPr>
            <w:r w:rsidRPr="00FB7E97">
              <w:rPr>
                <w:rFonts w:ascii="Times New Roman" w:hAnsi="Times New Roman" w:cs="Times New Roman"/>
                <w:sz w:val="24"/>
                <w:szCs w:val="24"/>
              </w:rPr>
              <w:t xml:space="preserve">Повышение квалификации педагогических кадров. </w:t>
            </w:r>
          </w:p>
        </w:tc>
        <w:tc>
          <w:tcPr>
            <w:tcW w:w="2220" w:type="dxa"/>
          </w:tcPr>
          <w:p w:rsidR="00993958" w:rsidRPr="00FB7E97" w:rsidRDefault="00FB7E97" w:rsidP="000A1B58">
            <w:pPr>
              <w:jc w:val="both"/>
              <w:rPr>
                <w:rFonts w:ascii="Times New Roman" w:hAnsi="Times New Roman" w:cs="Times New Roman"/>
                <w:sz w:val="24"/>
                <w:szCs w:val="24"/>
              </w:rPr>
            </w:pPr>
            <w:r w:rsidRPr="00FB7E97">
              <w:rPr>
                <w:rFonts w:ascii="Times New Roman" w:hAnsi="Times New Roman" w:cs="Times New Roman"/>
                <w:sz w:val="24"/>
                <w:szCs w:val="24"/>
              </w:rPr>
              <w:t>64</w:t>
            </w:r>
            <w:r w:rsidR="00B938E9" w:rsidRPr="00FB7E97">
              <w:rPr>
                <w:rFonts w:ascii="Times New Roman" w:hAnsi="Times New Roman" w:cs="Times New Roman"/>
                <w:sz w:val="24"/>
                <w:szCs w:val="24"/>
              </w:rPr>
              <w:t xml:space="preserve"> стр.</w:t>
            </w:r>
          </w:p>
        </w:tc>
      </w:tr>
      <w:tr w:rsidR="00993958" w:rsidRPr="00FB7E97" w:rsidTr="00AA0451">
        <w:tc>
          <w:tcPr>
            <w:tcW w:w="902" w:type="dxa"/>
          </w:tcPr>
          <w:p w:rsidR="00993958" w:rsidRPr="00FB7E97" w:rsidRDefault="00FB7E97" w:rsidP="00993958">
            <w:pPr>
              <w:jc w:val="both"/>
              <w:rPr>
                <w:rFonts w:ascii="Times New Roman" w:hAnsi="Times New Roman" w:cs="Times New Roman"/>
                <w:sz w:val="24"/>
                <w:szCs w:val="24"/>
              </w:rPr>
            </w:pPr>
            <w:r w:rsidRPr="00FB7E97">
              <w:rPr>
                <w:rFonts w:ascii="Times New Roman" w:hAnsi="Times New Roman" w:cs="Times New Roman"/>
                <w:sz w:val="24"/>
                <w:szCs w:val="24"/>
              </w:rPr>
              <w:t>17</w:t>
            </w:r>
            <w:r w:rsidR="00993958" w:rsidRPr="00FB7E97">
              <w:rPr>
                <w:rFonts w:ascii="Times New Roman" w:hAnsi="Times New Roman" w:cs="Times New Roman"/>
                <w:sz w:val="24"/>
                <w:szCs w:val="24"/>
              </w:rPr>
              <w:t>.</w:t>
            </w:r>
          </w:p>
        </w:tc>
        <w:tc>
          <w:tcPr>
            <w:tcW w:w="6082" w:type="dxa"/>
          </w:tcPr>
          <w:p w:rsidR="00993958" w:rsidRPr="00FB7E97" w:rsidRDefault="00993958" w:rsidP="000A1B58">
            <w:pPr>
              <w:jc w:val="both"/>
              <w:rPr>
                <w:rFonts w:ascii="Times New Roman" w:hAnsi="Times New Roman" w:cs="Times New Roman"/>
                <w:sz w:val="24"/>
                <w:szCs w:val="24"/>
              </w:rPr>
            </w:pPr>
            <w:r w:rsidRPr="00FB7E97">
              <w:rPr>
                <w:rFonts w:ascii="Times New Roman" w:hAnsi="Times New Roman" w:cs="Times New Roman"/>
                <w:sz w:val="24"/>
                <w:szCs w:val="24"/>
              </w:rPr>
              <w:t xml:space="preserve">Аттестация педагогических работников. </w:t>
            </w:r>
          </w:p>
        </w:tc>
        <w:tc>
          <w:tcPr>
            <w:tcW w:w="2220" w:type="dxa"/>
          </w:tcPr>
          <w:p w:rsidR="00993958" w:rsidRPr="00FB7E97" w:rsidRDefault="00FB7E97" w:rsidP="000A1B58">
            <w:pPr>
              <w:jc w:val="both"/>
              <w:rPr>
                <w:rFonts w:ascii="Times New Roman" w:hAnsi="Times New Roman" w:cs="Times New Roman"/>
                <w:sz w:val="24"/>
                <w:szCs w:val="24"/>
              </w:rPr>
            </w:pPr>
            <w:r w:rsidRPr="00FB7E97">
              <w:rPr>
                <w:rFonts w:ascii="Times New Roman" w:hAnsi="Times New Roman" w:cs="Times New Roman"/>
                <w:sz w:val="24"/>
                <w:szCs w:val="24"/>
              </w:rPr>
              <w:t xml:space="preserve">66 </w:t>
            </w:r>
            <w:r w:rsidR="00B938E9" w:rsidRPr="00FB7E97">
              <w:rPr>
                <w:rFonts w:ascii="Times New Roman" w:hAnsi="Times New Roman" w:cs="Times New Roman"/>
                <w:sz w:val="24"/>
                <w:szCs w:val="24"/>
              </w:rPr>
              <w:t>стр.</w:t>
            </w:r>
          </w:p>
        </w:tc>
      </w:tr>
      <w:tr w:rsidR="00993958" w:rsidRPr="00FB7E97" w:rsidTr="00AA0451">
        <w:tc>
          <w:tcPr>
            <w:tcW w:w="902" w:type="dxa"/>
          </w:tcPr>
          <w:p w:rsidR="00993958" w:rsidRPr="00FB7E97" w:rsidRDefault="00FB7E97" w:rsidP="00993958">
            <w:pPr>
              <w:jc w:val="both"/>
              <w:rPr>
                <w:rFonts w:ascii="Times New Roman" w:hAnsi="Times New Roman" w:cs="Times New Roman"/>
                <w:sz w:val="24"/>
                <w:szCs w:val="24"/>
              </w:rPr>
            </w:pPr>
            <w:r w:rsidRPr="00FB7E97">
              <w:rPr>
                <w:rFonts w:ascii="Times New Roman" w:hAnsi="Times New Roman" w:cs="Times New Roman"/>
                <w:sz w:val="24"/>
                <w:szCs w:val="24"/>
              </w:rPr>
              <w:t>18</w:t>
            </w:r>
            <w:r w:rsidR="00993958" w:rsidRPr="00FB7E97">
              <w:rPr>
                <w:rFonts w:ascii="Times New Roman" w:hAnsi="Times New Roman" w:cs="Times New Roman"/>
                <w:sz w:val="24"/>
                <w:szCs w:val="24"/>
              </w:rPr>
              <w:t xml:space="preserve">. </w:t>
            </w:r>
          </w:p>
        </w:tc>
        <w:tc>
          <w:tcPr>
            <w:tcW w:w="6082" w:type="dxa"/>
          </w:tcPr>
          <w:p w:rsidR="00993958" w:rsidRPr="00FB7E97" w:rsidRDefault="00993958" w:rsidP="000A1B58">
            <w:pPr>
              <w:jc w:val="both"/>
              <w:rPr>
                <w:rFonts w:ascii="Times New Roman" w:hAnsi="Times New Roman" w:cs="Times New Roman"/>
                <w:sz w:val="24"/>
                <w:szCs w:val="24"/>
              </w:rPr>
            </w:pPr>
            <w:r w:rsidRPr="00FB7E97">
              <w:rPr>
                <w:rFonts w:ascii="Times New Roman" w:hAnsi="Times New Roman" w:cs="Times New Roman"/>
                <w:sz w:val="24"/>
                <w:szCs w:val="24"/>
              </w:rPr>
              <w:t>Участие педагогических работников в профессиональных конкурсах, семинарах, НПК и др.</w:t>
            </w:r>
          </w:p>
        </w:tc>
        <w:tc>
          <w:tcPr>
            <w:tcW w:w="2220" w:type="dxa"/>
          </w:tcPr>
          <w:p w:rsidR="00993958" w:rsidRPr="00FB7E97" w:rsidRDefault="00FB7E97" w:rsidP="000A1B58">
            <w:pPr>
              <w:jc w:val="both"/>
              <w:rPr>
                <w:rFonts w:ascii="Times New Roman" w:hAnsi="Times New Roman" w:cs="Times New Roman"/>
                <w:sz w:val="24"/>
                <w:szCs w:val="24"/>
              </w:rPr>
            </w:pPr>
            <w:r w:rsidRPr="00FB7E97">
              <w:rPr>
                <w:rFonts w:ascii="Times New Roman" w:hAnsi="Times New Roman" w:cs="Times New Roman"/>
                <w:sz w:val="24"/>
                <w:szCs w:val="24"/>
              </w:rPr>
              <w:t>67</w:t>
            </w:r>
            <w:r w:rsidR="00B938E9" w:rsidRPr="00FB7E97">
              <w:rPr>
                <w:rFonts w:ascii="Times New Roman" w:hAnsi="Times New Roman" w:cs="Times New Roman"/>
                <w:sz w:val="24"/>
                <w:szCs w:val="24"/>
              </w:rPr>
              <w:t xml:space="preserve"> стр.</w:t>
            </w:r>
          </w:p>
        </w:tc>
      </w:tr>
      <w:tr w:rsidR="00FB7E97" w:rsidRPr="00FB7E97" w:rsidTr="00AA0451">
        <w:tc>
          <w:tcPr>
            <w:tcW w:w="902" w:type="dxa"/>
          </w:tcPr>
          <w:p w:rsidR="00FB7E97" w:rsidRPr="00FB7E97" w:rsidRDefault="00FB7E97" w:rsidP="00993958">
            <w:pPr>
              <w:jc w:val="both"/>
              <w:rPr>
                <w:rFonts w:ascii="Times New Roman" w:hAnsi="Times New Roman" w:cs="Times New Roman"/>
                <w:sz w:val="24"/>
                <w:szCs w:val="24"/>
              </w:rPr>
            </w:pPr>
            <w:r w:rsidRPr="00FB7E97">
              <w:rPr>
                <w:rFonts w:ascii="Times New Roman" w:hAnsi="Times New Roman" w:cs="Times New Roman"/>
                <w:sz w:val="24"/>
                <w:szCs w:val="24"/>
              </w:rPr>
              <w:t>19</w:t>
            </w:r>
          </w:p>
        </w:tc>
        <w:tc>
          <w:tcPr>
            <w:tcW w:w="6082" w:type="dxa"/>
          </w:tcPr>
          <w:p w:rsidR="00FB7E97" w:rsidRPr="00FB7E97" w:rsidRDefault="00FB7E97" w:rsidP="000A1B58">
            <w:pPr>
              <w:jc w:val="both"/>
              <w:rPr>
                <w:rFonts w:ascii="Times New Roman" w:eastAsia="Times New Roman" w:hAnsi="Times New Roman"/>
                <w:sz w:val="24"/>
                <w:szCs w:val="24"/>
              </w:rPr>
            </w:pPr>
            <w:r w:rsidRPr="00FB7E97">
              <w:rPr>
                <w:rFonts w:ascii="Times New Roman" w:eastAsia="Times New Roman" w:hAnsi="Times New Roman"/>
                <w:sz w:val="24"/>
                <w:szCs w:val="24"/>
              </w:rPr>
              <w:t xml:space="preserve">Результативность участия обучающихся и воспитанников в </w:t>
            </w:r>
            <w:r w:rsidRPr="00FB7E97">
              <w:rPr>
                <w:rFonts w:ascii="Times New Roman" w:eastAsia="Times New Roman" w:hAnsi="Times New Roman"/>
                <w:sz w:val="24"/>
                <w:szCs w:val="24"/>
                <w:lang w:val="tt-RU"/>
              </w:rPr>
              <w:t>районных</w:t>
            </w:r>
            <w:r w:rsidRPr="00FB7E97">
              <w:rPr>
                <w:rFonts w:ascii="Times New Roman" w:eastAsia="Times New Roman" w:hAnsi="Times New Roman"/>
                <w:sz w:val="24"/>
                <w:szCs w:val="24"/>
              </w:rPr>
              <w:t>, республиканских конкурсах, фестивалях, выставках и т.п.</w:t>
            </w:r>
          </w:p>
        </w:tc>
        <w:tc>
          <w:tcPr>
            <w:tcW w:w="2220" w:type="dxa"/>
          </w:tcPr>
          <w:p w:rsidR="00FB7E97" w:rsidRPr="00FB7E97" w:rsidRDefault="00FB7E97" w:rsidP="000A1B58">
            <w:pPr>
              <w:jc w:val="both"/>
              <w:rPr>
                <w:rFonts w:ascii="Times New Roman" w:hAnsi="Times New Roman" w:cs="Times New Roman"/>
                <w:sz w:val="24"/>
                <w:szCs w:val="24"/>
              </w:rPr>
            </w:pPr>
            <w:r w:rsidRPr="00FB7E97">
              <w:rPr>
                <w:rFonts w:ascii="Times New Roman" w:hAnsi="Times New Roman" w:cs="Times New Roman"/>
                <w:sz w:val="24"/>
                <w:szCs w:val="24"/>
              </w:rPr>
              <w:t>78 стр.</w:t>
            </w:r>
          </w:p>
        </w:tc>
      </w:tr>
      <w:tr w:rsidR="00993958" w:rsidRPr="00FB7E97" w:rsidTr="00AA0451">
        <w:tc>
          <w:tcPr>
            <w:tcW w:w="902" w:type="dxa"/>
          </w:tcPr>
          <w:p w:rsidR="00993958" w:rsidRPr="00FB7E97" w:rsidRDefault="00AA0451" w:rsidP="00993958">
            <w:pPr>
              <w:jc w:val="both"/>
              <w:rPr>
                <w:rFonts w:ascii="Times New Roman" w:hAnsi="Times New Roman" w:cs="Times New Roman"/>
                <w:sz w:val="24"/>
                <w:szCs w:val="24"/>
              </w:rPr>
            </w:pPr>
            <w:r w:rsidRPr="00FB7E97">
              <w:rPr>
                <w:rFonts w:ascii="Times New Roman" w:hAnsi="Times New Roman" w:cs="Times New Roman"/>
                <w:sz w:val="24"/>
                <w:szCs w:val="24"/>
              </w:rPr>
              <w:t>20</w:t>
            </w:r>
            <w:r w:rsidR="00993958" w:rsidRPr="00FB7E97">
              <w:rPr>
                <w:rFonts w:ascii="Times New Roman" w:hAnsi="Times New Roman" w:cs="Times New Roman"/>
                <w:sz w:val="24"/>
                <w:szCs w:val="24"/>
              </w:rPr>
              <w:t>.</w:t>
            </w:r>
          </w:p>
        </w:tc>
        <w:tc>
          <w:tcPr>
            <w:tcW w:w="6082" w:type="dxa"/>
          </w:tcPr>
          <w:p w:rsidR="00993958" w:rsidRPr="00FB7E97" w:rsidRDefault="00993958" w:rsidP="000A1B58">
            <w:pPr>
              <w:jc w:val="both"/>
              <w:rPr>
                <w:rFonts w:ascii="Times New Roman" w:hAnsi="Times New Roman" w:cs="Times New Roman"/>
                <w:sz w:val="24"/>
                <w:szCs w:val="24"/>
              </w:rPr>
            </w:pPr>
            <w:r w:rsidRPr="00FB7E97">
              <w:rPr>
                <w:rFonts w:ascii="Times New Roman" w:hAnsi="Times New Roman" w:cs="Times New Roman"/>
                <w:sz w:val="24"/>
                <w:szCs w:val="24"/>
              </w:rPr>
              <w:t>Работа с родителями</w:t>
            </w:r>
          </w:p>
        </w:tc>
        <w:tc>
          <w:tcPr>
            <w:tcW w:w="2220" w:type="dxa"/>
          </w:tcPr>
          <w:p w:rsidR="00993958" w:rsidRPr="00FB7E97" w:rsidRDefault="00FB7E97" w:rsidP="000A1B58">
            <w:pPr>
              <w:jc w:val="both"/>
              <w:rPr>
                <w:rFonts w:ascii="Times New Roman" w:hAnsi="Times New Roman" w:cs="Times New Roman"/>
                <w:sz w:val="24"/>
                <w:szCs w:val="24"/>
              </w:rPr>
            </w:pPr>
            <w:r w:rsidRPr="00FB7E97">
              <w:rPr>
                <w:rFonts w:ascii="Times New Roman" w:hAnsi="Times New Roman" w:cs="Times New Roman"/>
                <w:sz w:val="24"/>
                <w:szCs w:val="24"/>
              </w:rPr>
              <w:t>80</w:t>
            </w:r>
            <w:r w:rsidR="00B938E9" w:rsidRPr="00FB7E97">
              <w:rPr>
                <w:rFonts w:ascii="Times New Roman" w:hAnsi="Times New Roman" w:cs="Times New Roman"/>
                <w:sz w:val="24"/>
                <w:szCs w:val="24"/>
              </w:rPr>
              <w:t xml:space="preserve"> стр.</w:t>
            </w:r>
          </w:p>
        </w:tc>
      </w:tr>
      <w:tr w:rsidR="00FB7E97" w:rsidRPr="00FB7E97" w:rsidTr="00AA0451">
        <w:tc>
          <w:tcPr>
            <w:tcW w:w="902" w:type="dxa"/>
          </w:tcPr>
          <w:p w:rsidR="00FB7E97" w:rsidRPr="00FB7E97" w:rsidRDefault="00FB7E97" w:rsidP="00993958">
            <w:pPr>
              <w:jc w:val="both"/>
              <w:rPr>
                <w:rFonts w:ascii="Times New Roman" w:hAnsi="Times New Roman" w:cs="Times New Roman"/>
                <w:sz w:val="24"/>
                <w:szCs w:val="24"/>
              </w:rPr>
            </w:pPr>
            <w:r w:rsidRPr="00FB7E97">
              <w:rPr>
                <w:rFonts w:ascii="Times New Roman" w:hAnsi="Times New Roman" w:cs="Times New Roman"/>
                <w:sz w:val="24"/>
                <w:szCs w:val="24"/>
              </w:rPr>
              <w:t xml:space="preserve">21. </w:t>
            </w:r>
          </w:p>
        </w:tc>
        <w:tc>
          <w:tcPr>
            <w:tcW w:w="6082" w:type="dxa"/>
          </w:tcPr>
          <w:p w:rsidR="00FB7E97" w:rsidRPr="00FB7E97" w:rsidRDefault="00FB7E97" w:rsidP="000A1B58">
            <w:pPr>
              <w:jc w:val="both"/>
              <w:rPr>
                <w:rFonts w:ascii="Times New Roman" w:hAnsi="Times New Roman" w:cs="Times New Roman"/>
                <w:sz w:val="24"/>
                <w:szCs w:val="24"/>
              </w:rPr>
            </w:pPr>
            <w:r w:rsidRPr="00FB7E97">
              <w:rPr>
                <w:rFonts w:ascii="Times New Roman" w:hAnsi="Times New Roman" w:cs="Times New Roman"/>
                <w:sz w:val="24"/>
                <w:szCs w:val="24"/>
              </w:rPr>
              <w:t xml:space="preserve">Отчет библиотеки </w:t>
            </w:r>
          </w:p>
        </w:tc>
        <w:tc>
          <w:tcPr>
            <w:tcW w:w="2220" w:type="dxa"/>
          </w:tcPr>
          <w:p w:rsidR="00FB7E97" w:rsidRPr="00FB7E97" w:rsidRDefault="00FB7E97" w:rsidP="000A1B58">
            <w:pPr>
              <w:jc w:val="both"/>
              <w:rPr>
                <w:rFonts w:ascii="Times New Roman" w:hAnsi="Times New Roman" w:cs="Times New Roman"/>
                <w:sz w:val="24"/>
                <w:szCs w:val="24"/>
              </w:rPr>
            </w:pPr>
            <w:r w:rsidRPr="00FB7E97">
              <w:rPr>
                <w:rFonts w:ascii="Times New Roman" w:hAnsi="Times New Roman" w:cs="Times New Roman"/>
                <w:sz w:val="24"/>
                <w:szCs w:val="24"/>
              </w:rPr>
              <w:t>82 стр.</w:t>
            </w:r>
          </w:p>
        </w:tc>
      </w:tr>
      <w:tr w:rsidR="00FB7E97" w:rsidRPr="00FB7E97" w:rsidTr="00AA0451">
        <w:tc>
          <w:tcPr>
            <w:tcW w:w="902" w:type="dxa"/>
          </w:tcPr>
          <w:p w:rsidR="00FB7E97" w:rsidRPr="00FB7E97" w:rsidRDefault="00FB7E97" w:rsidP="00993958">
            <w:pPr>
              <w:jc w:val="both"/>
              <w:rPr>
                <w:rFonts w:ascii="Times New Roman" w:hAnsi="Times New Roman" w:cs="Times New Roman"/>
                <w:sz w:val="24"/>
                <w:szCs w:val="24"/>
              </w:rPr>
            </w:pPr>
            <w:r w:rsidRPr="00FB7E97">
              <w:rPr>
                <w:rFonts w:ascii="Times New Roman" w:hAnsi="Times New Roman" w:cs="Times New Roman"/>
                <w:sz w:val="24"/>
                <w:szCs w:val="24"/>
              </w:rPr>
              <w:t xml:space="preserve">22. </w:t>
            </w:r>
          </w:p>
        </w:tc>
        <w:tc>
          <w:tcPr>
            <w:tcW w:w="6082" w:type="dxa"/>
          </w:tcPr>
          <w:p w:rsidR="00FB7E97" w:rsidRPr="00FB7E97" w:rsidRDefault="00FB7E97" w:rsidP="000A1B58">
            <w:pPr>
              <w:jc w:val="both"/>
              <w:rPr>
                <w:rFonts w:ascii="Times New Roman" w:hAnsi="Times New Roman" w:cs="Times New Roman"/>
                <w:sz w:val="24"/>
                <w:szCs w:val="24"/>
              </w:rPr>
            </w:pPr>
            <w:r w:rsidRPr="00FB7E97">
              <w:rPr>
                <w:rFonts w:ascii="Times New Roman" w:hAnsi="Times New Roman" w:cs="Times New Roman"/>
                <w:sz w:val="24"/>
                <w:szCs w:val="24"/>
              </w:rPr>
              <w:t>Отчет педагога психолога.</w:t>
            </w:r>
          </w:p>
        </w:tc>
        <w:tc>
          <w:tcPr>
            <w:tcW w:w="2220" w:type="dxa"/>
          </w:tcPr>
          <w:p w:rsidR="00FB7E97" w:rsidRPr="00FB7E97" w:rsidRDefault="00FB7E97" w:rsidP="000A1B58">
            <w:pPr>
              <w:jc w:val="both"/>
              <w:rPr>
                <w:rFonts w:ascii="Times New Roman" w:hAnsi="Times New Roman" w:cs="Times New Roman"/>
                <w:sz w:val="24"/>
                <w:szCs w:val="24"/>
              </w:rPr>
            </w:pPr>
            <w:r w:rsidRPr="00FB7E97">
              <w:rPr>
                <w:rFonts w:ascii="Times New Roman" w:hAnsi="Times New Roman" w:cs="Times New Roman"/>
                <w:sz w:val="24"/>
                <w:szCs w:val="24"/>
              </w:rPr>
              <w:t>85 стр</w:t>
            </w:r>
          </w:p>
        </w:tc>
      </w:tr>
      <w:tr w:rsidR="00993958" w:rsidRPr="00FB7E97" w:rsidTr="00AA0451">
        <w:tc>
          <w:tcPr>
            <w:tcW w:w="902" w:type="dxa"/>
          </w:tcPr>
          <w:p w:rsidR="00993958" w:rsidRPr="00FB7E97" w:rsidRDefault="00FB7E97" w:rsidP="00993958">
            <w:pPr>
              <w:jc w:val="both"/>
              <w:rPr>
                <w:rFonts w:ascii="Times New Roman" w:hAnsi="Times New Roman" w:cs="Times New Roman"/>
                <w:sz w:val="24"/>
                <w:szCs w:val="24"/>
              </w:rPr>
            </w:pPr>
            <w:r w:rsidRPr="00FB7E97">
              <w:rPr>
                <w:rFonts w:ascii="Times New Roman" w:hAnsi="Times New Roman" w:cs="Times New Roman"/>
                <w:sz w:val="24"/>
                <w:szCs w:val="24"/>
              </w:rPr>
              <w:t>23</w:t>
            </w:r>
            <w:r w:rsidR="00993958" w:rsidRPr="00FB7E97">
              <w:rPr>
                <w:rFonts w:ascii="Times New Roman" w:hAnsi="Times New Roman" w:cs="Times New Roman"/>
                <w:sz w:val="24"/>
                <w:szCs w:val="24"/>
              </w:rPr>
              <w:t>.</w:t>
            </w:r>
          </w:p>
        </w:tc>
        <w:tc>
          <w:tcPr>
            <w:tcW w:w="6082" w:type="dxa"/>
          </w:tcPr>
          <w:p w:rsidR="00993958" w:rsidRPr="00FB7E97" w:rsidRDefault="00FB7E97" w:rsidP="000A1B58">
            <w:pPr>
              <w:jc w:val="both"/>
              <w:rPr>
                <w:rFonts w:ascii="Times New Roman" w:hAnsi="Times New Roman" w:cs="Times New Roman"/>
                <w:sz w:val="24"/>
                <w:szCs w:val="24"/>
              </w:rPr>
            </w:pPr>
            <w:r w:rsidRPr="00FB7E97">
              <w:rPr>
                <w:rFonts w:ascii="Times New Roman" w:hAnsi="Times New Roman" w:cs="Times New Roman"/>
                <w:sz w:val="24"/>
                <w:szCs w:val="24"/>
              </w:rPr>
              <w:t>Выводы, задачи на 2022/2023</w:t>
            </w:r>
            <w:r w:rsidR="00993958" w:rsidRPr="00FB7E97">
              <w:rPr>
                <w:rFonts w:ascii="Times New Roman" w:hAnsi="Times New Roman" w:cs="Times New Roman"/>
                <w:sz w:val="24"/>
                <w:szCs w:val="24"/>
              </w:rPr>
              <w:t xml:space="preserve"> учебный год.</w:t>
            </w:r>
          </w:p>
        </w:tc>
        <w:tc>
          <w:tcPr>
            <w:tcW w:w="2220" w:type="dxa"/>
          </w:tcPr>
          <w:p w:rsidR="00993958" w:rsidRPr="00FB7E97" w:rsidRDefault="00FB7E97" w:rsidP="000A1B58">
            <w:pPr>
              <w:jc w:val="both"/>
              <w:rPr>
                <w:rFonts w:ascii="Times New Roman" w:hAnsi="Times New Roman" w:cs="Times New Roman"/>
                <w:sz w:val="24"/>
                <w:szCs w:val="24"/>
              </w:rPr>
            </w:pPr>
            <w:r w:rsidRPr="00FB7E97">
              <w:rPr>
                <w:rFonts w:ascii="Times New Roman" w:hAnsi="Times New Roman" w:cs="Times New Roman"/>
                <w:sz w:val="24"/>
                <w:szCs w:val="24"/>
              </w:rPr>
              <w:t>90</w:t>
            </w:r>
            <w:r w:rsidR="00B938E9" w:rsidRPr="00FB7E97">
              <w:rPr>
                <w:rFonts w:ascii="Times New Roman" w:hAnsi="Times New Roman" w:cs="Times New Roman"/>
                <w:sz w:val="24"/>
                <w:szCs w:val="24"/>
              </w:rPr>
              <w:t xml:space="preserve"> стр.</w:t>
            </w:r>
          </w:p>
        </w:tc>
      </w:tr>
    </w:tbl>
    <w:p w:rsidR="00784ACB" w:rsidRPr="00FB7E97" w:rsidRDefault="00784ACB" w:rsidP="000A1B58">
      <w:pPr>
        <w:jc w:val="both"/>
        <w:rPr>
          <w:rFonts w:ascii="Times New Roman" w:hAnsi="Times New Roman" w:cs="Times New Roman"/>
          <w:sz w:val="24"/>
          <w:szCs w:val="24"/>
        </w:rPr>
      </w:pPr>
    </w:p>
    <w:p w:rsidR="00784ACB" w:rsidRPr="00FB7E97" w:rsidRDefault="00784ACB" w:rsidP="000A1B58">
      <w:pPr>
        <w:jc w:val="both"/>
        <w:rPr>
          <w:rFonts w:ascii="Times New Roman" w:hAnsi="Times New Roman" w:cs="Times New Roman"/>
          <w:sz w:val="24"/>
          <w:szCs w:val="24"/>
        </w:rPr>
      </w:pPr>
    </w:p>
    <w:p w:rsidR="00784ACB" w:rsidRPr="00FB7E97" w:rsidRDefault="00784ACB" w:rsidP="000A1B58">
      <w:pPr>
        <w:jc w:val="both"/>
        <w:rPr>
          <w:rFonts w:ascii="Times New Roman" w:hAnsi="Times New Roman" w:cs="Times New Roman"/>
          <w:sz w:val="24"/>
          <w:szCs w:val="24"/>
        </w:rPr>
      </w:pPr>
    </w:p>
    <w:p w:rsidR="00784ACB" w:rsidRPr="00FB7E97" w:rsidRDefault="00784ACB" w:rsidP="000A1B58">
      <w:pPr>
        <w:jc w:val="both"/>
        <w:rPr>
          <w:rFonts w:ascii="Times New Roman" w:hAnsi="Times New Roman" w:cs="Times New Roman"/>
          <w:sz w:val="24"/>
          <w:szCs w:val="24"/>
        </w:rPr>
      </w:pPr>
    </w:p>
    <w:p w:rsidR="00784ACB" w:rsidRPr="00FB7E97" w:rsidRDefault="00784ACB" w:rsidP="000A1B58">
      <w:pPr>
        <w:jc w:val="both"/>
        <w:rPr>
          <w:rFonts w:ascii="Times New Roman" w:hAnsi="Times New Roman" w:cs="Times New Roman"/>
          <w:sz w:val="24"/>
          <w:szCs w:val="24"/>
        </w:rPr>
      </w:pPr>
    </w:p>
    <w:p w:rsidR="00784ACB" w:rsidRPr="00FB7E97" w:rsidRDefault="00784ACB" w:rsidP="000A1B58">
      <w:pPr>
        <w:jc w:val="both"/>
        <w:rPr>
          <w:rFonts w:ascii="Times New Roman" w:hAnsi="Times New Roman" w:cs="Times New Roman"/>
          <w:sz w:val="24"/>
          <w:szCs w:val="24"/>
        </w:rPr>
      </w:pPr>
    </w:p>
    <w:p w:rsidR="00784ACB" w:rsidRPr="00FB7E97" w:rsidRDefault="00784ACB" w:rsidP="000A1B58">
      <w:pPr>
        <w:jc w:val="both"/>
        <w:rPr>
          <w:rFonts w:ascii="Times New Roman" w:hAnsi="Times New Roman" w:cs="Times New Roman"/>
          <w:sz w:val="24"/>
          <w:szCs w:val="24"/>
        </w:rPr>
      </w:pPr>
    </w:p>
    <w:p w:rsidR="00784ACB" w:rsidRPr="00FB7E97" w:rsidRDefault="00784ACB" w:rsidP="000A1B58">
      <w:pPr>
        <w:jc w:val="both"/>
        <w:rPr>
          <w:rFonts w:ascii="Times New Roman" w:hAnsi="Times New Roman" w:cs="Times New Roman"/>
          <w:sz w:val="24"/>
          <w:szCs w:val="24"/>
        </w:rPr>
      </w:pPr>
    </w:p>
    <w:p w:rsidR="00AA0451" w:rsidRPr="00FB7E97" w:rsidRDefault="00AA0451" w:rsidP="000A1B58">
      <w:pPr>
        <w:jc w:val="both"/>
        <w:rPr>
          <w:rFonts w:ascii="Times New Roman" w:hAnsi="Times New Roman" w:cs="Times New Roman"/>
          <w:sz w:val="24"/>
          <w:szCs w:val="24"/>
        </w:rPr>
      </w:pPr>
    </w:p>
    <w:p w:rsidR="00784ACB" w:rsidRPr="00FB7E97" w:rsidRDefault="00784ACB" w:rsidP="000A1B58">
      <w:pPr>
        <w:jc w:val="both"/>
        <w:rPr>
          <w:rFonts w:ascii="Times New Roman" w:hAnsi="Times New Roman" w:cs="Times New Roman"/>
          <w:sz w:val="24"/>
          <w:szCs w:val="24"/>
        </w:rPr>
      </w:pPr>
    </w:p>
    <w:p w:rsidR="009467A2" w:rsidRPr="00FB7E97" w:rsidRDefault="004F24C2" w:rsidP="008870DF">
      <w:pPr>
        <w:jc w:val="center"/>
        <w:rPr>
          <w:rFonts w:ascii="Times New Roman" w:hAnsi="Times New Roman" w:cs="Times New Roman"/>
          <w:b/>
          <w:sz w:val="24"/>
          <w:szCs w:val="24"/>
        </w:rPr>
      </w:pPr>
      <w:r w:rsidRPr="00FB7E97">
        <w:rPr>
          <w:rFonts w:ascii="Times New Roman" w:hAnsi="Times New Roman" w:cs="Times New Roman"/>
          <w:b/>
          <w:sz w:val="24"/>
          <w:szCs w:val="24"/>
        </w:rPr>
        <w:t xml:space="preserve">Анализ </w:t>
      </w:r>
      <w:r w:rsidR="00DF1B3F" w:rsidRPr="00FB7E97">
        <w:rPr>
          <w:rFonts w:ascii="Times New Roman" w:hAnsi="Times New Roman" w:cs="Times New Roman"/>
          <w:b/>
          <w:sz w:val="24"/>
          <w:szCs w:val="24"/>
        </w:rPr>
        <w:t>работы школы за 2021</w:t>
      </w:r>
      <w:r w:rsidRPr="00FB7E97">
        <w:rPr>
          <w:rFonts w:ascii="Times New Roman" w:hAnsi="Times New Roman" w:cs="Times New Roman"/>
          <w:b/>
          <w:sz w:val="24"/>
          <w:szCs w:val="24"/>
        </w:rPr>
        <w:t>/</w:t>
      </w:r>
      <w:r w:rsidR="009467A2" w:rsidRPr="00FB7E97">
        <w:rPr>
          <w:rFonts w:ascii="Times New Roman" w:hAnsi="Times New Roman" w:cs="Times New Roman"/>
          <w:b/>
          <w:sz w:val="24"/>
          <w:szCs w:val="24"/>
        </w:rPr>
        <w:t>20</w:t>
      </w:r>
      <w:r w:rsidR="00DF1B3F" w:rsidRPr="00FB7E97">
        <w:rPr>
          <w:rFonts w:ascii="Times New Roman" w:hAnsi="Times New Roman" w:cs="Times New Roman"/>
          <w:b/>
          <w:sz w:val="24"/>
          <w:szCs w:val="24"/>
        </w:rPr>
        <w:t>22</w:t>
      </w:r>
      <w:r w:rsidR="004B6B70" w:rsidRPr="00FB7E97">
        <w:rPr>
          <w:rFonts w:ascii="Times New Roman" w:hAnsi="Times New Roman" w:cs="Times New Roman"/>
          <w:b/>
          <w:sz w:val="24"/>
          <w:szCs w:val="24"/>
        </w:rPr>
        <w:t xml:space="preserve"> </w:t>
      </w:r>
      <w:r w:rsidR="009467A2" w:rsidRPr="00FB7E97">
        <w:rPr>
          <w:rFonts w:ascii="Times New Roman" w:hAnsi="Times New Roman" w:cs="Times New Roman"/>
          <w:b/>
          <w:sz w:val="24"/>
          <w:szCs w:val="24"/>
        </w:rPr>
        <w:t>учебный год</w:t>
      </w:r>
    </w:p>
    <w:p w:rsidR="009467A2" w:rsidRPr="00FB7E97" w:rsidRDefault="009467A2" w:rsidP="008870DF">
      <w:pPr>
        <w:jc w:val="center"/>
        <w:rPr>
          <w:rFonts w:ascii="Times New Roman" w:hAnsi="Times New Roman" w:cs="Times New Roman"/>
          <w:b/>
          <w:sz w:val="24"/>
          <w:szCs w:val="24"/>
        </w:rPr>
      </w:pPr>
      <w:r w:rsidRPr="00FB7E97">
        <w:rPr>
          <w:rFonts w:ascii="Times New Roman" w:hAnsi="Times New Roman" w:cs="Times New Roman"/>
          <w:b/>
          <w:sz w:val="24"/>
          <w:szCs w:val="24"/>
        </w:rPr>
        <w:t>1.Цели и задачи</w:t>
      </w:r>
    </w:p>
    <w:p w:rsidR="009467A2" w:rsidRPr="00FB7E97" w:rsidRDefault="00DC2B7F" w:rsidP="008870DF">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    </w:t>
      </w:r>
      <w:r w:rsidR="009467A2" w:rsidRPr="00FB7E97">
        <w:rPr>
          <w:rFonts w:ascii="Times New Roman" w:hAnsi="Times New Roman" w:cs="Times New Roman"/>
          <w:sz w:val="24"/>
          <w:szCs w:val="24"/>
        </w:rPr>
        <w:t xml:space="preserve"> Анализ работы МБОУ «Зиреклинский</w:t>
      </w:r>
      <w:r w:rsidR="00DF1B3F" w:rsidRPr="00FB7E97">
        <w:rPr>
          <w:rFonts w:ascii="Times New Roman" w:hAnsi="Times New Roman" w:cs="Times New Roman"/>
          <w:sz w:val="24"/>
          <w:szCs w:val="24"/>
        </w:rPr>
        <w:t xml:space="preserve"> лицей» за 2021 - 2022</w:t>
      </w:r>
      <w:r w:rsidR="009467A2" w:rsidRPr="00FB7E97">
        <w:rPr>
          <w:rFonts w:ascii="Times New Roman" w:hAnsi="Times New Roman" w:cs="Times New Roman"/>
          <w:sz w:val="24"/>
          <w:szCs w:val="24"/>
        </w:rPr>
        <w:t xml:space="preserve"> учебный год составлен на основе сведений о работе ШМО, библиотеки, школьного психолога, собеседований с руково</w:t>
      </w:r>
      <w:r w:rsidR="00DF1B3F" w:rsidRPr="00FB7E97">
        <w:rPr>
          <w:rFonts w:ascii="Times New Roman" w:hAnsi="Times New Roman" w:cs="Times New Roman"/>
          <w:sz w:val="24"/>
          <w:szCs w:val="24"/>
        </w:rPr>
        <w:t xml:space="preserve">дителями ШМО, </w:t>
      </w:r>
      <w:r w:rsidR="009467A2" w:rsidRPr="00FB7E97">
        <w:rPr>
          <w:rFonts w:ascii="Times New Roman" w:hAnsi="Times New Roman" w:cs="Times New Roman"/>
          <w:sz w:val="24"/>
          <w:szCs w:val="24"/>
        </w:rPr>
        <w:t>анализа работы заместителей директора по учебно-воспитательной, воспитательной работы и инновационной работе. Деятельность педагогического коллектива МБОУ «Зиреклинског</w:t>
      </w:r>
      <w:r w:rsidR="00DF1B3F" w:rsidRPr="00FB7E97">
        <w:rPr>
          <w:rFonts w:ascii="Times New Roman" w:hAnsi="Times New Roman" w:cs="Times New Roman"/>
          <w:sz w:val="24"/>
          <w:szCs w:val="24"/>
        </w:rPr>
        <w:t>о лицея» в период с августа 2021 года по июль 2022</w:t>
      </w:r>
      <w:r w:rsidR="009467A2" w:rsidRPr="00FB7E97">
        <w:rPr>
          <w:rFonts w:ascii="Times New Roman" w:hAnsi="Times New Roman" w:cs="Times New Roman"/>
          <w:sz w:val="24"/>
          <w:szCs w:val="24"/>
        </w:rPr>
        <w:t xml:space="preserve"> года включала в себя основные мероприятия в соответствии с научно-методической темой «</w:t>
      </w:r>
      <w:proofErr w:type="gramStart"/>
      <w:r w:rsidR="00DF1B3F" w:rsidRPr="00FB7E97">
        <w:rPr>
          <w:rFonts w:ascii="Times New Roman" w:hAnsi="Times New Roman" w:cs="Times New Roman"/>
          <w:sz w:val="24"/>
          <w:szCs w:val="24"/>
        </w:rPr>
        <w:t xml:space="preserve">Повышение </w:t>
      </w:r>
      <w:r w:rsidR="00EC3853" w:rsidRPr="00FB7E97">
        <w:rPr>
          <w:rFonts w:ascii="Times New Roman" w:hAnsi="Times New Roman" w:cs="Times New Roman"/>
          <w:sz w:val="24"/>
          <w:szCs w:val="24"/>
        </w:rPr>
        <w:t xml:space="preserve"> образовательного</w:t>
      </w:r>
      <w:proofErr w:type="gramEnd"/>
      <w:r w:rsidR="00EC3853" w:rsidRPr="00FB7E97">
        <w:rPr>
          <w:rFonts w:ascii="Times New Roman" w:hAnsi="Times New Roman" w:cs="Times New Roman"/>
          <w:sz w:val="24"/>
          <w:szCs w:val="24"/>
        </w:rPr>
        <w:t xml:space="preserve"> процесса через применение современных подходов к организации образовательной деятельности, непрерывное совершенствование профессионального уровня и педагогического мастерства учителя</w:t>
      </w:r>
      <w:r w:rsidR="009467A2" w:rsidRPr="00FB7E97">
        <w:rPr>
          <w:rFonts w:ascii="Times New Roman" w:hAnsi="Times New Roman" w:cs="Times New Roman"/>
          <w:sz w:val="24"/>
          <w:szCs w:val="24"/>
        </w:rPr>
        <w:t>»</w:t>
      </w:r>
    </w:p>
    <w:p w:rsidR="00585684" w:rsidRPr="00FB7E97" w:rsidRDefault="00585684" w:rsidP="0058568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B7E97">
        <w:rPr>
          <w:rFonts w:ascii="Times New Roman" w:eastAsia="Times New Roman" w:hAnsi="Times New Roman" w:cs="Times New Roman"/>
          <w:b/>
          <w:bCs/>
          <w:sz w:val="24"/>
          <w:szCs w:val="24"/>
          <w:lang w:eastAsia="ru-RU"/>
        </w:rPr>
        <w:t>Цель:</w:t>
      </w:r>
      <w:r w:rsidRPr="00FB7E97">
        <w:rPr>
          <w:rFonts w:ascii="Times New Roman" w:eastAsia="Times New Roman" w:hAnsi="Times New Roman" w:cs="Times New Roman"/>
          <w:sz w:val="24"/>
          <w:szCs w:val="24"/>
          <w:lang w:eastAsia="ru-RU"/>
        </w:rPr>
        <w:t> совершенствование системы повышения квалификации и профессиональной компетентности педагогов, стимулирование и поддержка педагогических работников школы, повышение качества образования и разностороннее развитие личности школьников, повышение престижа образовательного учреждения.</w:t>
      </w:r>
    </w:p>
    <w:p w:rsidR="00585684" w:rsidRPr="00FB7E97" w:rsidRDefault="00585684" w:rsidP="0058568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B7E97">
        <w:rPr>
          <w:rFonts w:ascii="Times New Roman" w:eastAsia="Times New Roman" w:hAnsi="Times New Roman" w:cs="Times New Roman"/>
          <w:b/>
          <w:bCs/>
          <w:sz w:val="24"/>
          <w:szCs w:val="24"/>
          <w:lang w:eastAsia="ru-RU"/>
        </w:rPr>
        <w:t>Задачи:</w:t>
      </w:r>
    </w:p>
    <w:p w:rsidR="00585684" w:rsidRPr="00FB7E97" w:rsidRDefault="00585684" w:rsidP="0052768B">
      <w:pPr>
        <w:numPr>
          <w:ilvl w:val="0"/>
          <w:numId w:val="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 xml:space="preserve">Создание оптимальных </w:t>
      </w:r>
      <w:r w:rsidR="00DF1B3F" w:rsidRPr="00FB7E97">
        <w:rPr>
          <w:rFonts w:ascii="Times New Roman" w:eastAsia="Times New Roman" w:hAnsi="Times New Roman" w:cs="Times New Roman"/>
          <w:sz w:val="24"/>
          <w:szCs w:val="24"/>
          <w:lang w:eastAsia="ru-RU"/>
        </w:rPr>
        <w:t>условий (</w:t>
      </w:r>
      <w:r w:rsidRPr="00FB7E97">
        <w:rPr>
          <w:rFonts w:ascii="Times New Roman" w:eastAsia="Times New Roman" w:hAnsi="Times New Roman" w:cs="Times New Roman"/>
          <w:sz w:val="24"/>
          <w:szCs w:val="24"/>
          <w:lang w:eastAsia="ru-RU"/>
        </w:rPr>
        <w:t>правовых и организационных) для повышения образовательного уровня педагогических работников по квалификации с учётом современных требований (нормативно-правовой базы ФГОС).</w:t>
      </w:r>
    </w:p>
    <w:p w:rsidR="00585684" w:rsidRPr="00FB7E97" w:rsidRDefault="00585684" w:rsidP="0052768B">
      <w:pPr>
        <w:numPr>
          <w:ilvl w:val="0"/>
          <w:numId w:val="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Совершенствование учебно-методического и информационно-технического обеспечения УВП педагогов с учётом современных тенденций развития образования.</w:t>
      </w:r>
    </w:p>
    <w:p w:rsidR="00585684" w:rsidRPr="00FB7E97" w:rsidRDefault="00585684" w:rsidP="0052768B">
      <w:pPr>
        <w:numPr>
          <w:ilvl w:val="0"/>
          <w:numId w:val="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Совершенствование управленческой компетенции руководителей образовательного учреждения.</w:t>
      </w:r>
    </w:p>
    <w:p w:rsidR="00585684" w:rsidRPr="00FB7E97" w:rsidRDefault="00585684" w:rsidP="0052768B">
      <w:pPr>
        <w:numPr>
          <w:ilvl w:val="0"/>
          <w:numId w:val="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Повышение мотивации педагогов в росте профессионального мастерства, на получение современных знаний.</w:t>
      </w:r>
    </w:p>
    <w:p w:rsidR="00585684" w:rsidRPr="00FB7E97" w:rsidRDefault="00585684" w:rsidP="0052768B">
      <w:pPr>
        <w:numPr>
          <w:ilvl w:val="0"/>
          <w:numId w:val="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Развитие культурно-образовательной среды в школе, открытой всем субъектам педагогической деятельности, направленной на обеспечение высокого уровня образовательного процесса.</w:t>
      </w:r>
    </w:p>
    <w:p w:rsidR="00585684" w:rsidRPr="00FB7E97" w:rsidRDefault="00585684" w:rsidP="0052768B">
      <w:pPr>
        <w:numPr>
          <w:ilvl w:val="0"/>
          <w:numId w:val="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Обеспечение роста профессиональной компетентности педагогов школы в ходе работы учителей по темам самообразования с целью ориентации на развитие мотивации обучения, способностей и возможностей каждого ученика, на раскрытие их личностного, интеллектуального, творческого потенциала.</w:t>
      </w:r>
    </w:p>
    <w:p w:rsidR="00585684" w:rsidRPr="00FB7E97" w:rsidRDefault="00585684" w:rsidP="0052768B">
      <w:pPr>
        <w:numPr>
          <w:ilvl w:val="0"/>
          <w:numId w:val="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Создание единой системы урочной и внеурочной деятельности учителей и учащихся, направленной на разностороннее развитие личности участников образовательного процесса.</w:t>
      </w:r>
    </w:p>
    <w:p w:rsidR="00585684" w:rsidRPr="00FB7E97" w:rsidRDefault="00585684" w:rsidP="0052768B">
      <w:pPr>
        <w:numPr>
          <w:ilvl w:val="0"/>
          <w:numId w:val="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Осуществление психолого-педагогическую поддержки слабоуспевающих учащихся.</w:t>
      </w:r>
    </w:p>
    <w:p w:rsidR="00585684" w:rsidRPr="00FB7E97" w:rsidRDefault="00585684" w:rsidP="0052768B">
      <w:pPr>
        <w:numPr>
          <w:ilvl w:val="0"/>
          <w:numId w:val="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Расширение сферы использования информационных технологий, создание условий для раннего раскрытия интересов и склонностей учащихся к научно-исследовательской деятельности, для усвоения школьниками исследовательских, проектировочных и экспериментальных умений. </w:t>
      </w:r>
    </w:p>
    <w:p w:rsidR="00DC2B7F" w:rsidRPr="00FB7E97" w:rsidRDefault="00DC2B7F" w:rsidP="008870DF">
      <w:pPr>
        <w:jc w:val="both"/>
        <w:rPr>
          <w:rFonts w:ascii="Times New Roman" w:hAnsi="Times New Roman" w:cs="Times New Roman"/>
          <w:sz w:val="24"/>
          <w:szCs w:val="24"/>
        </w:rPr>
      </w:pPr>
      <w:r w:rsidRPr="00FB7E97">
        <w:rPr>
          <w:rFonts w:ascii="Times New Roman" w:hAnsi="Times New Roman" w:cs="Times New Roman"/>
          <w:sz w:val="24"/>
          <w:szCs w:val="24"/>
        </w:rPr>
        <w:lastRenderedPageBreak/>
        <w:t xml:space="preserve">     </w:t>
      </w:r>
      <w:r w:rsidR="009467A2" w:rsidRPr="00FB7E97">
        <w:rPr>
          <w:rFonts w:ascii="Times New Roman" w:hAnsi="Times New Roman" w:cs="Times New Roman"/>
          <w:sz w:val="24"/>
          <w:szCs w:val="24"/>
        </w:rPr>
        <w:t>Данная тема является актуальной в аспекте концепции модернизации Российского образования. Акцент в содержании деятельности школы сделан на интеграцию обучения и воспитания и совершенствование системы образования. В преподавании – на освоение современных педагогических технологий, обеспечивающих формирование и развитие мотивации к познавательной (учебной) деятельности учащихся и использование информационно-коммуникативных технологий, в учебной деятельности – на создание адаптивной образовательной среды, обеспечивающей качественное и эффективное обучение и воспитание школьников, успешное освоение учебной программы с учетом индивидуальных образовательных траекторий учащихся. За отчетный период выполнены рекомендации, которые являлись основой дл</w:t>
      </w:r>
      <w:r w:rsidRPr="00FB7E97">
        <w:rPr>
          <w:rFonts w:ascii="Times New Roman" w:hAnsi="Times New Roman" w:cs="Times New Roman"/>
          <w:sz w:val="24"/>
          <w:szCs w:val="24"/>
        </w:rPr>
        <w:t>я составления плана работы лицея</w:t>
      </w:r>
      <w:r w:rsidR="00DF1B3F" w:rsidRPr="00FB7E97">
        <w:rPr>
          <w:rFonts w:ascii="Times New Roman" w:hAnsi="Times New Roman" w:cs="Times New Roman"/>
          <w:sz w:val="24"/>
          <w:szCs w:val="24"/>
        </w:rPr>
        <w:t xml:space="preserve"> на 2021 – 2022</w:t>
      </w:r>
      <w:r w:rsidR="009467A2" w:rsidRPr="00FB7E97">
        <w:rPr>
          <w:rFonts w:ascii="Times New Roman" w:hAnsi="Times New Roman" w:cs="Times New Roman"/>
          <w:sz w:val="24"/>
          <w:szCs w:val="24"/>
        </w:rPr>
        <w:t xml:space="preserve"> учебный год – с целью повышения качества образования как ресурса устойчивого развития общества необходимо: </w:t>
      </w:r>
    </w:p>
    <w:p w:rsidR="00DC2B7F" w:rsidRPr="00FB7E97" w:rsidRDefault="00DC2B7F" w:rsidP="008870DF">
      <w:pPr>
        <w:jc w:val="both"/>
        <w:rPr>
          <w:rFonts w:ascii="Times New Roman" w:hAnsi="Times New Roman" w:cs="Times New Roman"/>
          <w:sz w:val="24"/>
          <w:szCs w:val="24"/>
        </w:rPr>
      </w:pPr>
      <w:r w:rsidRPr="00FB7E97">
        <w:rPr>
          <w:rFonts w:ascii="Times New Roman" w:hAnsi="Times New Roman" w:cs="Times New Roman"/>
          <w:sz w:val="24"/>
          <w:szCs w:val="24"/>
        </w:rPr>
        <w:t>1. Развивать деятельность лицея</w:t>
      </w:r>
      <w:r w:rsidR="009467A2" w:rsidRPr="00FB7E97">
        <w:rPr>
          <w:rFonts w:ascii="Times New Roman" w:hAnsi="Times New Roman" w:cs="Times New Roman"/>
          <w:sz w:val="24"/>
          <w:szCs w:val="24"/>
        </w:rPr>
        <w:t xml:space="preserve"> в направлениях, которые имеют положительную динамику и высокие показатели, а именно: </w:t>
      </w:r>
    </w:p>
    <w:p w:rsidR="00DC2B7F" w:rsidRPr="00FB7E97" w:rsidRDefault="009467A2" w:rsidP="008870DF">
      <w:pPr>
        <w:jc w:val="both"/>
        <w:rPr>
          <w:rFonts w:ascii="Times New Roman" w:hAnsi="Times New Roman" w:cs="Times New Roman"/>
          <w:sz w:val="24"/>
          <w:szCs w:val="24"/>
        </w:rPr>
      </w:pPr>
      <w:r w:rsidRPr="00FB7E97">
        <w:rPr>
          <w:rFonts w:ascii="Times New Roman" w:hAnsi="Times New Roman" w:cs="Times New Roman"/>
          <w:sz w:val="24"/>
          <w:szCs w:val="24"/>
        </w:rPr>
        <w:t>1) Повышение профессиональной квалификации педагогов.</w:t>
      </w:r>
    </w:p>
    <w:p w:rsidR="00DC2B7F" w:rsidRPr="00FB7E97" w:rsidRDefault="009467A2" w:rsidP="008870DF">
      <w:pPr>
        <w:jc w:val="both"/>
        <w:rPr>
          <w:rFonts w:ascii="Times New Roman" w:hAnsi="Times New Roman" w:cs="Times New Roman"/>
          <w:sz w:val="24"/>
          <w:szCs w:val="24"/>
        </w:rPr>
      </w:pPr>
      <w:r w:rsidRPr="00FB7E97">
        <w:rPr>
          <w:rFonts w:ascii="Times New Roman" w:hAnsi="Times New Roman" w:cs="Times New Roman"/>
          <w:sz w:val="24"/>
          <w:szCs w:val="24"/>
        </w:rPr>
        <w:t xml:space="preserve"> 2) Вовлечение в исследовательскую, творческую и спортивную деятельность учащихся. </w:t>
      </w:r>
    </w:p>
    <w:p w:rsidR="00DC2B7F" w:rsidRPr="00FB7E97" w:rsidRDefault="009467A2" w:rsidP="008870DF">
      <w:pPr>
        <w:jc w:val="both"/>
        <w:rPr>
          <w:rFonts w:ascii="Times New Roman" w:hAnsi="Times New Roman" w:cs="Times New Roman"/>
          <w:sz w:val="24"/>
          <w:szCs w:val="24"/>
        </w:rPr>
      </w:pPr>
      <w:r w:rsidRPr="00FB7E97">
        <w:rPr>
          <w:rFonts w:ascii="Times New Roman" w:hAnsi="Times New Roman" w:cs="Times New Roman"/>
          <w:sz w:val="24"/>
          <w:szCs w:val="24"/>
        </w:rPr>
        <w:t>3) Организация экспериментальной и проектной деятельности субъектов учебно- воспитательной деятельности разного уровня.</w:t>
      </w:r>
    </w:p>
    <w:p w:rsidR="00DC2B7F" w:rsidRPr="00FB7E97" w:rsidRDefault="009467A2" w:rsidP="008870DF">
      <w:pPr>
        <w:jc w:val="both"/>
        <w:rPr>
          <w:rFonts w:ascii="Times New Roman" w:hAnsi="Times New Roman" w:cs="Times New Roman"/>
          <w:sz w:val="24"/>
          <w:szCs w:val="24"/>
        </w:rPr>
      </w:pPr>
      <w:r w:rsidRPr="00FB7E97">
        <w:rPr>
          <w:rFonts w:ascii="Times New Roman" w:hAnsi="Times New Roman" w:cs="Times New Roman"/>
          <w:sz w:val="24"/>
          <w:szCs w:val="24"/>
        </w:rPr>
        <w:t xml:space="preserve"> 4). Освоение, обобщение и распространение опыта педагогической работы</w:t>
      </w:r>
    </w:p>
    <w:p w:rsidR="00DC2B7F" w:rsidRPr="00FB7E97" w:rsidRDefault="009467A2" w:rsidP="008870DF">
      <w:pPr>
        <w:jc w:val="both"/>
        <w:rPr>
          <w:rFonts w:ascii="Times New Roman" w:hAnsi="Times New Roman" w:cs="Times New Roman"/>
          <w:sz w:val="24"/>
          <w:szCs w:val="24"/>
        </w:rPr>
      </w:pPr>
      <w:r w:rsidRPr="00FB7E97">
        <w:rPr>
          <w:rFonts w:ascii="Times New Roman" w:hAnsi="Times New Roman" w:cs="Times New Roman"/>
          <w:sz w:val="24"/>
          <w:szCs w:val="24"/>
        </w:rPr>
        <w:t xml:space="preserve">5) Участие педагогов в профессиональных творческих конкурсах. </w:t>
      </w:r>
    </w:p>
    <w:p w:rsidR="00DC2B7F" w:rsidRPr="00FB7E97" w:rsidRDefault="009467A2" w:rsidP="008870DF">
      <w:pPr>
        <w:jc w:val="both"/>
        <w:rPr>
          <w:rFonts w:ascii="Times New Roman" w:hAnsi="Times New Roman" w:cs="Times New Roman"/>
          <w:sz w:val="24"/>
          <w:szCs w:val="24"/>
        </w:rPr>
      </w:pPr>
      <w:r w:rsidRPr="00FB7E97">
        <w:rPr>
          <w:rFonts w:ascii="Times New Roman" w:hAnsi="Times New Roman" w:cs="Times New Roman"/>
          <w:sz w:val="24"/>
          <w:szCs w:val="24"/>
        </w:rPr>
        <w:t>6) Комплексная информатизация обр</w:t>
      </w:r>
      <w:r w:rsidR="00DC2B7F" w:rsidRPr="00FB7E97">
        <w:rPr>
          <w:rFonts w:ascii="Times New Roman" w:hAnsi="Times New Roman" w:cs="Times New Roman"/>
          <w:sz w:val="24"/>
          <w:szCs w:val="24"/>
        </w:rPr>
        <w:t>азовательного пространства лицея</w:t>
      </w:r>
      <w:r w:rsidRPr="00FB7E97">
        <w:rPr>
          <w:rFonts w:ascii="Times New Roman" w:hAnsi="Times New Roman" w:cs="Times New Roman"/>
          <w:sz w:val="24"/>
          <w:szCs w:val="24"/>
        </w:rPr>
        <w:t>.</w:t>
      </w:r>
    </w:p>
    <w:p w:rsidR="00DC2B7F" w:rsidRPr="00FB7E97" w:rsidRDefault="009467A2" w:rsidP="008870DF">
      <w:pPr>
        <w:jc w:val="both"/>
        <w:rPr>
          <w:rFonts w:ascii="Times New Roman" w:hAnsi="Times New Roman" w:cs="Times New Roman"/>
          <w:sz w:val="24"/>
          <w:szCs w:val="24"/>
        </w:rPr>
      </w:pPr>
      <w:r w:rsidRPr="00FB7E97">
        <w:rPr>
          <w:rFonts w:ascii="Times New Roman" w:hAnsi="Times New Roman" w:cs="Times New Roman"/>
          <w:sz w:val="24"/>
          <w:szCs w:val="24"/>
        </w:rPr>
        <w:t xml:space="preserve"> 2. Совершенство</w:t>
      </w:r>
      <w:r w:rsidR="00DE67E6" w:rsidRPr="00FB7E97">
        <w:rPr>
          <w:rFonts w:ascii="Times New Roman" w:hAnsi="Times New Roman" w:cs="Times New Roman"/>
          <w:sz w:val="24"/>
          <w:szCs w:val="24"/>
        </w:rPr>
        <w:t>вать методическую работу в лицее</w:t>
      </w:r>
      <w:r w:rsidRPr="00FB7E97">
        <w:rPr>
          <w:rFonts w:ascii="Times New Roman" w:hAnsi="Times New Roman" w:cs="Times New Roman"/>
          <w:sz w:val="24"/>
          <w:szCs w:val="24"/>
        </w:rPr>
        <w:t>.</w:t>
      </w:r>
    </w:p>
    <w:p w:rsidR="00DC2B7F" w:rsidRPr="00FB7E97" w:rsidRDefault="009467A2" w:rsidP="008870DF">
      <w:pPr>
        <w:jc w:val="both"/>
        <w:rPr>
          <w:rFonts w:ascii="Times New Roman" w:hAnsi="Times New Roman" w:cs="Times New Roman"/>
          <w:sz w:val="24"/>
          <w:szCs w:val="24"/>
        </w:rPr>
      </w:pPr>
      <w:r w:rsidRPr="00FB7E97">
        <w:rPr>
          <w:rFonts w:ascii="Times New Roman" w:hAnsi="Times New Roman" w:cs="Times New Roman"/>
          <w:sz w:val="24"/>
          <w:szCs w:val="24"/>
        </w:rPr>
        <w:t xml:space="preserve"> 3. Организовать систематическую работу по подготовке учащихся к сдаче государственной итоговой аттестации в форме ОГЭ и ЕГЭ</w:t>
      </w:r>
      <w:r w:rsidR="00DC2B7F" w:rsidRPr="00FB7E97">
        <w:rPr>
          <w:rFonts w:ascii="Times New Roman" w:hAnsi="Times New Roman" w:cs="Times New Roman"/>
          <w:sz w:val="24"/>
          <w:szCs w:val="24"/>
        </w:rPr>
        <w:t>.</w:t>
      </w:r>
    </w:p>
    <w:p w:rsidR="00DE67E6" w:rsidRPr="00FB7E97" w:rsidRDefault="00DE67E6" w:rsidP="008870DF">
      <w:pPr>
        <w:jc w:val="both"/>
        <w:rPr>
          <w:rFonts w:ascii="Times New Roman" w:hAnsi="Times New Roman" w:cs="Times New Roman"/>
          <w:sz w:val="24"/>
          <w:szCs w:val="24"/>
        </w:rPr>
      </w:pPr>
      <w:r w:rsidRPr="00FB7E97">
        <w:rPr>
          <w:rFonts w:ascii="Times New Roman" w:hAnsi="Times New Roman" w:cs="Times New Roman"/>
          <w:sz w:val="24"/>
          <w:szCs w:val="24"/>
        </w:rPr>
        <w:t xml:space="preserve">    </w:t>
      </w:r>
      <w:r w:rsidR="009467A2" w:rsidRPr="00FB7E97">
        <w:rPr>
          <w:rFonts w:ascii="Times New Roman" w:hAnsi="Times New Roman" w:cs="Times New Roman"/>
          <w:sz w:val="24"/>
          <w:szCs w:val="24"/>
        </w:rPr>
        <w:t xml:space="preserve"> Осно</w:t>
      </w:r>
      <w:r w:rsidRPr="00FB7E97">
        <w:rPr>
          <w:rFonts w:ascii="Times New Roman" w:hAnsi="Times New Roman" w:cs="Times New Roman"/>
          <w:sz w:val="24"/>
          <w:szCs w:val="24"/>
        </w:rPr>
        <w:t>вными направлениями работы лицея</w:t>
      </w:r>
      <w:r w:rsidR="004F24C2" w:rsidRPr="00FB7E97">
        <w:rPr>
          <w:rFonts w:ascii="Times New Roman" w:hAnsi="Times New Roman" w:cs="Times New Roman"/>
          <w:sz w:val="24"/>
          <w:szCs w:val="24"/>
        </w:rPr>
        <w:t xml:space="preserve"> в 20</w:t>
      </w:r>
      <w:r w:rsidR="00DF1B3F" w:rsidRPr="00FB7E97">
        <w:rPr>
          <w:rFonts w:ascii="Times New Roman" w:hAnsi="Times New Roman" w:cs="Times New Roman"/>
          <w:sz w:val="24"/>
          <w:szCs w:val="24"/>
        </w:rPr>
        <w:t>21– 2022</w:t>
      </w:r>
      <w:r w:rsidR="009467A2" w:rsidRPr="00FB7E97">
        <w:rPr>
          <w:rFonts w:ascii="Times New Roman" w:hAnsi="Times New Roman" w:cs="Times New Roman"/>
          <w:sz w:val="24"/>
          <w:szCs w:val="24"/>
        </w:rPr>
        <w:t xml:space="preserve"> учебном году были следующие: </w:t>
      </w:r>
    </w:p>
    <w:p w:rsidR="00DC2B7F" w:rsidRPr="00FB7E97" w:rsidRDefault="009467A2" w:rsidP="008870DF">
      <w:pPr>
        <w:jc w:val="both"/>
        <w:rPr>
          <w:rFonts w:ascii="Times New Roman" w:hAnsi="Times New Roman" w:cs="Times New Roman"/>
          <w:sz w:val="24"/>
          <w:szCs w:val="24"/>
        </w:rPr>
      </w:pPr>
      <w:r w:rsidRPr="00FB7E97">
        <w:rPr>
          <w:rFonts w:ascii="Times New Roman" w:hAnsi="Times New Roman" w:cs="Times New Roman"/>
          <w:sz w:val="24"/>
          <w:szCs w:val="24"/>
        </w:rPr>
        <w:t xml:space="preserve">1. Совершенствование содержания и технологий образования; </w:t>
      </w:r>
    </w:p>
    <w:p w:rsidR="00DE67E6" w:rsidRPr="00FB7E97" w:rsidRDefault="009467A2" w:rsidP="008870DF">
      <w:pPr>
        <w:jc w:val="both"/>
        <w:rPr>
          <w:rFonts w:ascii="Times New Roman" w:hAnsi="Times New Roman" w:cs="Times New Roman"/>
          <w:sz w:val="24"/>
          <w:szCs w:val="24"/>
        </w:rPr>
      </w:pPr>
      <w:r w:rsidRPr="00FB7E97">
        <w:rPr>
          <w:rFonts w:ascii="Times New Roman" w:hAnsi="Times New Roman" w:cs="Times New Roman"/>
          <w:sz w:val="24"/>
          <w:szCs w:val="24"/>
        </w:rPr>
        <w:sym w:font="Symbol" w:char="F0B7"/>
      </w:r>
      <w:r w:rsidRPr="00FB7E97">
        <w:rPr>
          <w:rFonts w:ascii="Times New Roman" w:hAnsi="Times New Roman" w:cs="Times New Roman"/>
          <w:sz w:val="24"/>
          <w:szCs w:val="24"/>
        </w:rPr>
        <w:t xml:space="preserve"> Организация и осуществление образовательного процесса в </w:t>
      </w:r>
      <w:proofErr w:type="gramStart"/>
      <w:r w:rsidRPr="00FB7E97">
        <w:rPr>
          <w:rFonts w:ascii="Times New Roman" w:hAnsi="Times New Roman" w:cs="Times New Roman"/>
          <w:sz w:val="24"/>
          <w:szCs w:val="24"/>
        </w:rPr>
        <w:t xml:space="preserve">соответствии </w:t>
      </w:r>
      <w:r w:rsidR="00DF1B3F" w:rsidRPr="00FB7E97">
        <w:rPr>
          <w:rFonts w:ascii="Times New Roman" w:hAnsi="Times New Roman" w:cs="Times New Roman"/>
          <w:sz w:val="24"/>
          <w:szCs w:val="24"/>
        </w:rPr>
        <w:t xml:space="preserve"> </w:t>
      </w:r>
      <w:r w:rsidR="00DF1B3F" w:rsidRPr="00FB7E97">
        <w:rPr>
          <w:rFonts w:ascii="Times New Roman" w:hAnsi="Times New Roman" w:cs="Times New Roman"/>
          <w:sz w:val="24"/>
          <w:szCs w:val="24"/>
          <w:lang w:val="en-US"/>
        </w:rPr>
        <w:t>c</w:t>
      </w:r>
      <w:proofErr w:type="gramEnd"/>
      <w:r w:rsidR="00DF1B3F" w:rsidRPr="00FB7E97">
        <w:rPr>
          <w:rFonts w:ascii="Times New Roman" w:hAnsi="Times New Roman" w:cs="Times New Roman"/>
          <w:sz w:val="24"/>
          <w:szCs w:val="24"/>
        </w:rPr>
        <w:t xml:space="preserve"> </w:t>
      </w:r>
      <w:r w:rsidRPr="00FB7E97">
        <w:rPr>
          <w:rFonts w:ascii="Times New Roman" w:hAnsi="Times New Roman" w:cs="Times New Roman"/>
          <w:sz w:val="24"/>
          <w:szCs w:val="24"/>
        </w:rPr>
        <w:t xml:space="preserve">ФГОС </w:t>
      </w:r>
    </w:p>
    <w:p w:rsidR="00DC2B7F" w:rsidRPr="00FB7E97" w:rsidRDefault="009467A2" w:rsidP="008870DF">
      <w:pPr>
        <w:jc w:val="both"/>
        <w:rPr>
          <w:rFonts w:ascii="Times New Roman" w:hAnsi="Times New Roman" w:cs="Times New Roman"/>
          <w:sz w:val="24"/>
          <w:szCs w:val="24"/>
        </w:rPr>
      </w:pPr>
      <w:r w:rsidRPr="00FB7E97">
        <w:rPr>
          <w:rFonts w:ascii="Times New Roman" w:hAnsi="Times New Roman" w:cs="Times New Roman"/>
          <w:sz w:val="24"/>
          <w:szCs w:val="24"/>
        </w:rPr>
        <w:sym w:font="Symbol" w:char="F0B7"/>
      </w:r>
      <w:r w:rsidRPr="00FB7E97">
        <w:rPr>
          <w:rFonts w:ascii="Times New Roman" w:hAnsi="Times New Roman" w:cs="Times New Roman"/>
          <w:sz w:val="24"/>
          <w:szCs w:val="24"/>
        </w:rPr>
        <w:t xml:space="preserve"> Обеспечение преемственности </w:t>
      </w:r>
      <w:r w:rsidR="00DE67E6" w:rsidRPr="00FB7E97">
        <w:rPr>
          <w:rFonts w:ascii="Times New Roman" w:hAnsi="Times New Roman" w:cs="Times New Roman"/>
          <w:sz w:val="24"/>
          <w:szCs w:val="24"/>
        </w:rPr>
        <w:t>всех уровней образования в лицее</w:t>
      </w:r>
      <w:r w:rsidRPr="00FB7E97">
        <w:rPr>
          <w:rFonts w:ascii="Times New Roman" w:hAnsi="Times New Roman" w:cs="Times New Roman"/>
          <w:sz w:val="24"/>
          <w:szCs w:val="24"/>
        </w:rPr>
        <w:t xml:space="preserve"> на основе инновационных образовательных технологий, общих подходов к оценке качества, инструментов личностного развития и непрерывного образования </w:t>
      </w:r>
    </w:p>
    <w:p w:rsidR="00DC2B7F" w:rsidRPr="00FB7E97" w:rsidRDefault="009467A2" w:rsidP="008870DF">
      <w:pPr>
        <w:jc w:val="both"/>
        <w:rPr>
          <w:rFonts w:ascii="Times New Roman" w:hAnsi="Times New Roman" w:cs="Times New Roman"/>
          <w:sz w:val="24"/>
          <w:szCs w:val="24"/>
        </w:rPr>
      </w:pPr>
      <w:r w:rsidRPr="00FB7E97">
        <w:rPr>
          <w:rFonts w:ascii="Times New Roman" w:hAnsi="Times New Roman" w:cs="Times New Roman"/>
          <w:sz w:val="24"/>
          <w:szCs w:val="24"/>
        </w:rPr>
        <w:sym w:font="Symbol" w:char="F0B7"/>
      </w:r>
      <w:r w:rsidRPr="00FB7E97">
        <w:rPr>
          <w:rFonts w:ascii="Times New Roman" w:hAnsi="Times New Roman" w:cs="Times New Roman"/>
          <w:sz w:val="24"/>
          <w:szCs w:val="24"/>
        </w:rPr>
        <w:t xml:space="preserve"> Разработка рабочих программ и материалов, обеспечивающих реализацию образования</w:t>
      </w:r>
    </w:p>
    <w:p w:rsidR="00DC2B7F" w:rsidRPr="00FB7E97" w:rsidRDefault="009467A2" w:rsidP="008870DF">
      <w:pPr>
        <w:jc w:val="both"/>
        <w:rPr>
          <w:rFonts w:ascii="Times New Roman" w:hAnsi="Times New Roman" w:cs="Times New Roman"/>
          <w:sz w:val="24"/>
          <w:szCs w:val="24"/>
        </w:rPr>
      </w:pPr>
      <w:r w:rsidRPr="00FB7E97">
        <w:rPr>
          <w:rFonts w:ascii="Times New Roman" w:hAnsi="Times New Roman" w:cs="Times New Roman"/>
          <w:sz w:val="24"/>
          <w:szCs w:val="24"/>
        </w:rPr>
        <w:t xml:space="preserve"> </w:t>
      </w:r>
      <w:r w:rsidRPr="00FB7E97">
        <w:rPr>
          <w:rFonts w:ascii="Times New Roman" w:hAnsi="Times New Roman" w:cs="Times New Roman"/>
          <w:sz w:val="24"/>
          <w:szCs w:val="24"/>
        </w:rPr>
        <w:sym w:font="Symbol" w:char="F0B7"/>
      </w:r>
      <w:r w:rsidRPr="00FB7E97">
        <w:rPr>
          <w:rFonts w:ascii="Times New Roman" w:hAnsi="Times New Roman" w:cs="Times New Roman"/>
          <w:sz w:val="24"/>
          <w:szCs w:val="24"/>
        </w:rPr>
        <w:t xml:space="preserve"> Расширение перечня элективных курсов и элективных предметов</w:t>
      </w:r>
    </w:p>
    <w:p w:rsidR="00DC2B7F" w:rsidRPr="00FB7E97" w:rsidRDefault="009467A2" w:rsidP="008870DF">
      <w:pPr>
        <w:jc w:val="both"/>
        <w:rPr>
          <w:rFonts w:ascii="Times New Roman" w:hAnsi="Times New Roman" w:cs="Times New Roman"/>
          <w:sz w:val="24"/>
          <w:szCs w:val="24"/>
        </w:rPr>
      </w:pPr>
      <w:r w:rsidRPr="00FB7E97">
        <w:rPr>
          <w:rFonts w:ascii="Times New Roman" w:hAnsi="Times New Roman" w:cs="Times New Roman"/>
          <w:sz w:val="24"/>
          <w:szCs w:val="24"/>
        </w:rPr>
        <w:t xml:space="preserve"> </w:t>
      </w:r>
      <w:r w:rsidRPr="00FB7E97">
        <w:rPr>
          <w:rFonts w:ascii="Times New Roman" w:hAnsi="Times New Roman" w:cs="Times New Roman"/>
          <w:sz w:val="24"/>
          <w:szCs w:val="24"/>
        </w:rPr>
        <w:sym w:font="Symbol" w:char="F0B7"/>
      </w:r>
      <w:r w:rsidRPr="00FB7E97">
        <w:rPr>
          <w:rFonts w:ascii="Times New Roman" w:hAnsi="Times New Roman" w:cs="Times New Roman"/>
          <w:sz w:val="24"/>
          <w:szCs w:val="24"/>
        </w:rPr>
        <w:t xml:space="preserve"> Организация работы с одаренными детьми </w:t>
      </w:r>
    </w:p>
    <w:p w:rsidR="00DC2B7F" w:rsidRPr="00FB7E97" w:rsidRDefault="009467A2" w:rsidP="008870DF">
      <w:pPr>
        <w:jc w:val="both"/>
        <w:rPr>
          <w:rFonts w:ascii="Times New Roman" w:hAnsi="Times New Roman" w:cs="Times New Roman"/>
          <w:sz w:val="24"/>
          <w:szCs w:val="24"/>
        </w:rPr>
      </w:pPr>
      <w:r w:rsidRPr="00FB7E97">
        <w:rPr>
          <w:rFonts w:ascii="Times New Roman" w:hAnsi="Times New Roman" w:cs="Times New Roman"/>
          <w:sz w:val="24"/>
          <w:szCs w:val="24"/>
        </w:rPr>
        <w:lastRenderedPageBreak/>
        <w:t xml:space="preserve">2. Совершенствование условий для развития умственных, творческих способностей каждого обучающегося; </w:t>
      </w:r>
    </w:p>
    <w:p w:rsidR="00DC2B7F" w:rsidRPr="00FB7E97" w:rsidRDefault="009467A2" w:rsidP="008870DF">
      <w:pPr>
        <w:jc w:val="both"/>
        <w:rPr>
          <w:rFonts w:ascii="Times New Roman" w:hAnsi="Times New Roman" w:cs="Times New Roman"/>
          <w:sz w:val="24"/>
          <w:szCs w:val="24"/>
        </w:rPr>
      </w:pPr>
      <w:r w:rsidRPr="00FB7E97">
        <w:rPr>
          <w:rFonts w:ascii="Times New Roman" w:hAnsi="Times New Roman" w:cs="Times New Roman"/>
          <w:sz w:val="24"/>
          <w:szCs w:val="24"/>
        </w:rPr>
        <w:sym w:font="Symbol" w:char="F0B7"/>
      </w:r>
      <w:r w:rsidRPr="00FB7E97">
        <w:rPr>
          <w:rFonts w:ascii="Times New Roman" w:hAnsi="Times New Roman" w:cs="Times New Roman"/>
          <w:sz w:val="24"/>
          <w:szCs w:val="24"/>
        </w:rPr>
        <w:t xml:space="preserve"> Организация работы с одаренными детьми (формирование базы данных одаренных школьников и специфической направленности их 4 одаренности; организация работы НОУ; участие одаренных детей в конкурсах и олимпиадах различных уровней)</w:t>
      </w:r>
    </w:p>
    <w:p w:rsidR="00DC2B7F" w:rsidRPr="00FB7E97" w:rsidRDefault="009467A2" w:rsidP="008870DF">
      <w:pPr>
        <w:jc w:val="both"/>
        <w:rPr>
          <w:rFonts w:ascii="Times New Roman" w:hAnsi="Times New Roman" w:cs="Times New Roman"/>
          <w:sz w:val="24"/>
          <w:szCs w:val="24"/>
        </w:rPr>
      </w:pPr>
      <w:r w:rsidRPr="00FB7E97">
        <w:rPr>
          <w:rFonts w:ascii="Times New Roman" w:hAnsi="Times New Roman" w:cs="Times New Roman"/>
          <w:sz w:val="24"/>
          <w:szCs w:val="24"/>
        </w:rPr>
        <w:t xml:space="preserve"> </w:t>
      </w:r>
      <w:r w:rsidRPr="00FB7E97">
        <w:rPr>
          <w:rFonts w:ascii="Times New Roman" w:hAnsi="Times New Roman" w:cs="Times New Roman"/>
          <w:sz w:val="24"/>
          <w:szCs w:val="24"/>
        </w:rPr>
        <w:sym w:font="Symbol" w:char="F0B7"/>
      </w:r>
      <w:r w:rsidRPr="00FB7E97">
        <w:rPr>
          <w:rFonts w:ascii="Times New Roman" w:hAnsi="Times New Roman" w:cs="Times New Roman"/>
          <w:sz w:val="24"/>
          <w:szCs w:val="24"/>
        </w:rPr>
        <w:t xml:space="preserve"> Организация индивидуальной работы для детей с низкой учебной мотивацией, вовлечение этих детей в групповые формы работы</w:t>
      </w:r>
    </w:p>
    <w:p w:rsidR="00DC2B7F" w:rsidRPr="00FB7E97" w:rsidRDefault="009467A2" w:rsidP="008870DF">
      <w:pPr>
        <w:jc w:val="both"/>
        <w:rPr>
          <w:rFonts w:ascii="Times New Roman" w:hAnsi="Times New Roman" w:cs="Times New Roman"/>
          <w:sz w:val="24"/>
          <w:szCs w:val="24"/>
        </w:rPr>
      </w:pPr>
      <w:r w:rsidRPr="00FB7E97">
        <w:rPr>
          <w:rFonts w:ascii="Times New Roman" w:hAnsi="Times New Roman" w:cs="Times New Roman"/>
          <w:sz w:val="24"/>
          <w:szCs w:val="24"/>
        </w:rPr>
        <w:t xml:space="preserve"> </w:t>
      </w:r>
      <w:r w:rsidRPr="00FB7E97">
        <w:rPr>
          <w:rFonts w:ascii="Times New Roman" w:hAnsi="Times New Roman" w:cs="Times New Roman"/>
          <w:sz w:val="24"/>
          <w:szCs w:val="24"/>
        </w:rPr>
        <w:sym w:font="Symbol" w:char="F0B7"/>
      </w:r>
      <w:r w:rsidRPr="00FB7E97">
        <w:rPr>
          <w:rFonts w:ascii="Times New Roman" w:hAnsi="Times New Roman" w:cs="Times New Roman"/>
          <w:sz w:val="24"/>
          <w:szCs w:val="24"/>
        </w:rPr>
        <w:t xml:space="preserve"> Организация индивидуальной работы для детей «резерва»</w:t>
      </w:r>
    </w:p>
    <w:p w:rsidR="00DC2B7F" w:rsidRPr="00FB7E97" w:rsidRDefault="009467A2" w:rsidP="008870DF">
      <w:pPr>
        <w:jc w:val="both"/>
        <w:rPr>
          <w:rFonts w:ascii="Times New Roman" w:hAnsi="Times New Roman" w:cs="Times New Roman"/>
          <w:sz w:val="24"/>
          <w:szCs w:val="24"/>
        </w:rPr>
      </w:pPr>
      <w:r w:rsidRPr="00FB7E97">
        <w:rPr>
          <w:rFonts w:ascii="Times New Roman" w:hAnsi="Times New Roman" w:cs="Times New Roman"/>
          <w:sz w:val="24"/>
          <w:szCs w:val="24"/>
        </w:rPr>
        <w:t>3. Формирование ценности здоровья и здорового образа жизни, поиск оптимальных здоровьесберегающих форм организации учебного процесса, создание безопасных условий жизнедеятельности участников образовательного процесса;</w:t>
      </w:r>
    </w:p>
    <w:p w:rsidR="00DC2B7F" w:rsidRPr="00FB7E97" w:rsidRDefault="009467A2" w:rsidP="008870DF">
      <w:pPr>
        <w:jc w:val="both"/>
        <w:rPr>
          <w:rFonts w:ascii="Times New Roman" w:hAnsi="Times New Roman" w:cs="Times New Roman"/>
          <w:sz w:val="24"/>
          <w:szCs w:val="24"/>
        </w:rPr>
      </w:pPr>
      <w:r w:rsidRPr="00FB7E97">
        <w:rPr>
          <w:rFonts w:ascii="Times New Roman" w:hAnsi="Times New Roman" w:cs="Times New Roman"/>
          <w:sz w:val="24"/>
          <w:szCs w:val="24"/>
        </w:rPr>
        <w:t xml:space="preserve"> </w:t>
      </w:r>
      <w:r w:rsidRPr="00FB7E97">
        <w:rPr>
          <w:rFonts w:ascii="Times New Roman" w:hAnsi="Times New Roman" w:cs="Times New Roman"/>
          <w:sz w:val="24"/>
          <w:szCs w:val="24"/>
        </w:rPr>
        <w:sym w:font="Symbol" w:char="F0B7"/>
      </w:r>
      <w:r w:rsidRPr="00FB7E97">
        <w:rPr>
          <w:rFonts w:ascii="Times New Roman" w:hAnsi="Times New Roman" w:cs="Times New Roman"/>
          <w:sz w:val="24"/>
          <w:szCs w:val="24"/>
        </w:rPr>
        <w:t xml:space="preserve"> Совершенствование здоровьесберегающих условий образовательного процесса</w:t>
      </w:r>
    </w:p>
    <w:p w:rsidR="00DC2B7F" w:rsidRPr="00FB7E97" w:rsidRDefault="009467A2" w:rsidP="008870DF">
      <w:pPr>
        <w:jc w:val="both"/>
        <w:rPr>
          <w:rFonts w:ascii="Times New Roman" w:hAnsi="Times New Roman" w:cs="Times New Roman"/>
          <w:sz w:val="24"/>
          <w:szCs w:val="24"/>
        </w:rPr>
      </w:pPr>
      <w:r w:rsidRPr="00FB7E97">
        <w:rPr>
          <w:rFonts w:ascii="Times New Roman" w:hAnsi="Times New Roman" w:cs="Times New Roman"/>
          <w:sz w:val="24"/>
          <w:szCs w:val="24"/>
        </w:rPr>
        <w:t xml:space="preserve"> </w:t>
      </w:r>
      <w:r w:rsidRPr="00FB7E97">
        <w:rPr>
          <w:rFonts w:ascii="Times New Roman" w:hAnsi="Times New Roman" w:cs="Times New Roman"/>
          <w:sz w:val="24"/>
          <w:szCs w:val="24"/>
        </w:rPr>
        <w:sym w:font="Symbol" w:char="F0B7"/>
      </w:r>
      <w:r w:rsidRPr="00FB7E97">
        <w:rPr>
          <w:rFonts w:ascii="Times New Roman" w:hAnsi="Times New Roman" w:cs="Times New Roman"/>
          <w:sz w:val="24"/>
          <w:szCs w:val="24"/>
        </w:rPr>
        <w:t xml:space="preserve"> Разработка и внедрение в образовательную практику системы мероприятий, сохраняющих здоровье школьников </w:t>
      </w:r>
    </w:p>
    <w:p w:rsidR="00DC2B7F" w:rsidRPr="00FB7E97" w:rsidRDefault="009467A2" w:rsidP="008870DF">
      <w:pPr>
        <w:jc w:val="both"/>
        <w:rPr>
          <w:rFonts w:ascii="Times New Roman" w:hAnsi="Times New Roman" w:cs="Times New Roman"/>
          <w:sz w:val="24"/>
          <w:szCs w:val="24"/>
        </w:rPr>
      </w:pPr>
      <w:r w:rsidRPr="00FB7E97">
        <w:rPr>
          <w:rFonts w:ascii="Times New Roman" w:hAnsi="Times New Roman" w:cs="Times New Roman"/>
          <w:sz w:val="24"/>
          <w:szCs w:val="24"/>
        </w:rPr>
        <w:t xml:space="preserve">4. Инновационная деятельность педагогического коллектива; </w:t>
      </w:r>
    </w:p>
    <w:p w:rsidR="00DC2B7F" w:rsidRPr="00FB7E97" w:rsidRDefault="009467A2" w:rsidP="008870DF">
      <w:pPr>
        <w:jc w:val="both"/>
        <w:rPr>
          <w:rFonts w:ascii="Times New Roman" w:hAnsi="Times New Roman" w:cs="Times New Roman"/>
          <w:sz w:val="24"/>
          <w:szCs w:val="24"/>
        </w:rPr>
      </w:pPr>
      <w:r w:rsidRPr="00FB7E97">
        <w:rPr>
          <w:rFonts w:ascii="Times New Roman" w:hAnsi="Times New Roman" w:cs="Times New Roman"/>
          <w:sz w:val="24"/>
          <w:szCs w:val="24"/>
        </w:rPr>
        <w:sym w:font="Symbol" w:char="F0B7"/>
      </w:r>
      <w:r w:rsidRPr="00FB7E97">
        <w:rPr>
          <w:rFonts w:ascii="Times New Roman" w:hAnsi="Times New Roman" w:cs="Times New Roman"/>
          <w:sz w:val="24"/>
          <w:szCs w:val="24"/>
        </w:rPr>
        <w:t xml:space="preserve"> Обновление проблемного поля на</w:t>
      </w:r>
      <w:r w:rsidR="00DE67E6" w:rsidRPr="00FB7E97">
        <w:rPr>
          <w:rFonts w:ascii="Times New Roman" w:hAnsi="Times New Roman" w:cs="Times New Roman"/>
          <w:sz w:val="24"/>
          <w:szCs w:val="24"/>
        </w:rPr>
        <w:t>учно-методической работы в лицее</w:t>
      </w:r>
    </w:p>
    <w:p w:rsidR="00DC2B7F" w:rsidRPr="00FB7E97" w:rsidRDefault="009467A2" w:rsidP="008870DF">
      <w:pPr>
        <w:jc w:val="both"/>
        <w:rPr>
          <w:rFonts w:ascii="Times New Roman" w:hAnsi="Times New Roman" w:cs="Times New Roman"/>
          <w:sz w:val="24"/>
          <w:szCs w:val="24"/>
        </w:rPr>
      </w:pPr>
      <w:r w:rsidRPr="00FB7E97">
        <w:rPr>
          <w:rFonts w:ascii="Times New Roman" w:hAnsi="Times New Roman" w:cs="Times New Roman"/>
          <w:sz w:val="24"/>
          <w:szCs w:val="24"/>
        </w:rPr>
        <w:t xml:space="preserve"> </w:t>
      </w:r>
      <w:r w:rsidRPr="00FB7E97">
        <w:rPr>
          <w:rFonts w:ascii="Times New Roman" w:hAnsi="Times New Roman" w:cs="Times New Roman"/>
          <w:sz w:val="24"/>
          <w:szCs w:val="24"/>
        </w:rPr>
        <w:sym w:font="Symbol" w:char="F0B7"/>
      </w:r>
      <w:r w:rsidRPr="00FB7E97">
        <w:rPr>
          <w:rFonts w:ascii="Times New Roman" w:hAnsi="Times New Roman" w:cs="Times New Roman"/>
          <w:sz w:val="24"/>
          <w:szCs w:val="24"/>
        </w:rPr>
        <w:t xml:space="preserve"> Увеличение числа педагогов, активно занимающихся научно-методической работой</w:t>
      </w:r>
    </w:p>
    <w:p w:rsidR="00DC2B7F" w:rsidRPr="00FB7E97" w:rsidRDefault="009467A2" w:rsidP="008870DF">
      <w:pPr>
        <w:jc w:val="both"/>
        <w:rPr>
          <w:rFonts w:ascii="Times New Roman" w:hAnsi="Times New Roman" w:cs="Times New Roman"/>
          <w:sz w:val="24"/>
          <w:szCs w:val="24"/>
        </w:rPr>
      </w:pPr>
      <w:r w:rsidRPr="00FB7E97">
        <w:rPr>
          <w:rFonts w:ascii="Times New Roman" w:hAnsi="Times New Roman" w:cs="Times New Roman"/>
          <w:sz w:val="24"/>
          <w:szCs w:val="24"/>
        </w:rPr>
        <w:t xml:space="preserve"> </w:t>
      </w:r>
      <w:r w:rsidRPr="00FB7E97">
        <w:rPr>
          <w:rFonts w:ascii="Times New Roman" w:hAnsi="Times New Roman" w:cs="Times New Roman"/>
          <w:sz w:val="24"/>
          <w:szCs w:val="24"/>
        </w:rPr>
        <w:sym w:font="Symbol" w:char="F0B7"/>
      </w:r>
      <w:r w:rsidRPr="00FB7E97">
        <w:rPr>
          <w:rFonts w:ascii="Times New Roman" w:hAnsi="Times New Roman" w:cs="Times New Roman"/>
          <w:sz w:val="24"/>
          <w:szCs w:val="24"/>
        </w:rPr>
        <w:t xml:space="preserve"> Формирование готовности педагогов к распространению профессионального опыта среди педагогическ</w:t>
      </w:r>
      <w:r w:rsidR="00DE67E6" w:rsidRPr="00FB7E97">
        <w:rPr>
          <w:rFonts w:ascii="Times New Roman" w:hAnsi="Times New Roman" w:cs="Times New Roman"/>
          <w:sz w:val="24"/>
          <w:szCs w:val="24"/>
        </w:rPr>
        <w:t xml:space="preserve">ого </w:t>
      </w:r>
      <w:proofErr w:type="gramStart"/>
      <w:r w:rsidR="00DE67E6" w:rsidRPr="00FB7E97">
        <w:rPr>
          <w:rFonts w:ascii="Times New Roman" w:hAnsi="Times New Roman" w:cs="Times New Roman"/>
          <w:sz w:val="24"/>
          <w:szCs w:val="24"/>
        </w:rPr>
        <w:t xml:space="preserve">сообщества </w:t>
      </w:r>
      <w:r w:rsidRPr="00FB7E97">
        <w:rPr>
          <w:rFonts w:ascii="Times New Roman" w:hAnsi="Times New Roman" w:cs="Times New Roman"/>
          <w:sz w:val="24"/>
          <w:szCs w:val="24"/>
        </w:rPr>
        <w:t xml:space="preserve"> района</w:t>
      </w:r>
      <w:proofErr w:type="gramEnd"/>
    </w:p>
    <w:p w:rsidR="00DE67E6" w:rsidRPr="00FB7E97" w:rsidRDefault="009467A2" w:rsidP="008870DF">
      <w:pPr>
        <w:jc w:val="both"/>
        <w:rPr>
          <w:rFonts w:ascii="Times New Roman" w:hAnsi="Times New Roman" w:cs="Times New Roman"/>
          <w:sz w:val="24"/>
          <w:szCs w:val="24"/>
        </w:rPr>
      </w:pPr>
      <w:r w:rsidRPr="00FB7E97">
        <w:rPr>
          <w:rFonts w:ascii="Times New Roman" w:hAnsi="Times New Roman" w:cs="Times New Roman"/>
          <w:sz w:val="24"/>
          <w:szCs w:val="24"/>
        </w:rPr>
        <w:t xml:space="preserve"> </w:t>
      </w:r>
      <w:r w:rsidRPr="00FB7E97">
        <w:rPr>
          <w:rFonts w:ascii="Times New Roman" w:hAnsi="Times New Roman" w:cs="Times New Roman"/>
          <w:sz w:val="24"/>
          <w:szCs w:val="24"/>
        </w:rPr>
        <w:sym w:font="Symbol" w:char="F0B7"/>
      </w:r>
      <w:r w:rsidRPr="00FB7E97">
        <w:rPr>
          <w:rFonts w:ascii="Times New Roman" w:hAnsi="Times New Roman" w:cs="Times New Roman"/>
          <w:sz w:val="24"/>
          <w:szCs w:val="24"/>
        </w:rPr>
        <w:t xml:space="preserve"> Внедрение эффективных механизмов организации непрерывного образования, повышения уровня профессионально-педагогической компетентности учителей</w:t>
      </w:r>
    </w:p>
    <w:p w:rsidR="00DC2B7F" w:rsidRPr="00FB7E97" w:rsidRDefault="009467A2" w:rsidP="008870DF">
      <w:pPr>
        <w:jc w:val="both"/>
        <w:rPr>
          <w:rFonts w:ascii="Times New Roman" w:hAnsi="Times New Roman" w:cs="Times New Roman"/>
          <w:sz w:val="24"/>
          <w:szCs w:val="24"/>
        </w:rPr>
      </w:pPr>
      <w:r w:rsidRPr="00FB7E97">
        <w:rPr>
          <w:rFonts w:ascii="Times New Roman" w:hAnsi="Times New Roman" w:cs="Times New Roman"/>
          <w:sz w:val="24"/>
          <w:szCs w:val="24"/>
        </w:rPr>
        <w:t xml:space="preserve"> 5. Раз</w:t>
      </w:r>
      <w:r w:rsidR="00DE67E6" w:rsidRPr="00FB7E97">
        <w:rPr>
          <w:rFonts w:ascii="Times New Roman" w:hAnsi="Times New Roman" w:cs="Times New Roman"/>
          <w:sz w:val="24"/>
          <w:szCs w:val="24"/>
        </w:rPr>
        <w:t>витие системы управления лицеем</w:t>
      </w:r>
    </w:p>
    <w:p w:rsidR="00DC2B7F" w:rsidRPr="00FB7E97" w:rsidRDefault="009467A2" w:rsidP="008870DF">
      <w:pPr>
        <w:jc w:val="both"/>
        <w:rPr>
          <w:rFonts w:ascii="Times New Roman" w:hAnsi="Times New Roman" w:cs="Times New Roman"/>
          <w:sz w:val="24"/>
          <w:szCs w:val="24"/>
        </w:rPr>
      </w:pPr>
      <w:r w:rsidRPr="00FB7E97">
        <w:rPr>
          <w:rFonts w:ascii="Times New Roman" w:hAnsi="Times New Roman" w:cs="Times New Roman"/>
          <w:sz w:val="24"/>
          <w:szCs w:val="24"/>
        </w:rPr>
        <w:sym w:font="Symbol" w:char="F0B7"/>
      </w:r>
      <w:r w:rsidRPr="00FB7E97">
        <w:rPr>
          <w:rFonts w:ascii="Times New Roman" w:hAnsi="Times New Roman" w:cs="Times New Roman"/>
          <w:sz w:val="24"/>
          <w:szCs w:val="24"/>
        </w:rPr>
        <w:t xml:space="preserve"> Обеспечение эффективного управления образовательным процессом и реализацией положений Программы развития </w:t>
      </w:r>
    </w:p>
    <w:p w:rsidR="00DC2B7F" w:rsidRPr="00FB7E97" w:rsidRDefault="009467A2" w:rsidP="008870DF">
      <w:pPr>
        <w:jc w:val="both"/>
        <w:rPr>
          <w:rFonts w:ascii="Times New Roman" w:hAnsi="Times New Roman" w:cs="Times New Roman"/>
          <w:sz w:val="24"/>
          <w:szCs w:val="24"/>
        </w:rPr>
      </w:pPr>
      <w:r w:rsidRPr="00FB7E97">
        <w:rPr>
          <w:rFonts w:ascii="Times New Roman" w:hAnsi="Times New Roman" w:cs="Times New Roman"/>
          <w:sz w:val="24"/>
          <w:szCs w:val="24"/>
        </w:rPr>
        <w:sym w:font="Symbol" w:char="F0B7"/>
      </w:r>
      <w:r w:rsidRPr="00FB7E97">
        <w:rPr>
          <w:rFonts w:ascii="Times New Roman" w:hAnsi="Times New Roman" w:cs="Times New Roman"/>
          <w:sz w:val="24"/>
          <w:szCs w:val="24"/>
        </w:rPr>
        <w:t xml:space="preserve"> Укрепле</w:t>
      </w:r>
      <w:r w:rsidR="00DE67E6" w:rsidRPr="00FB7E97">
        <w:rPr>
          <w:rFonts w:ascii="Times New Roman" w:hAnsi="Times New Roman" w:cs="Times New Roman"/>
          <w:sz w:val="24"/>
          <w:szCs w:val="24"/>
        </w:rPr>
        <w:t>ние корпоративной культуры лицея</w:t>
      </w:r>
      <w:r w:rsidRPr="00FB7E97">
        <w:rPr>
          <w:rFonts w:ascii="Times New Roman" w:hAnsi="Times New Roman" w:cs="Times New Roman"/>
          <w:sz w:val="24"/>
          <w:szCs w:val="24"/>
        </w:rPr>
        <w:t xml:space="preserve"> через формирование философий организации и выражения её в атрибутике и обновленной системе школьных традиций</w:t>
      </w:r>
    </w:p>
    <w:p w:rsidR="00DC2B7F" w:rsidRPr="00FB7E97" w:rsidRDefault="009467A2" w:rsidP="008870DF">
      <w:pPr>
        <w:jc w:val="both"/>
        <w:rPr>
          <w:rFonts w:ascii="Times New Roman" w:hAnsi="Times New Roman" w:cs="Times New Roman"/>
          <w:sz w:val="24"/>
          <w:szCs w:val="24"/>
        </w:rPr>
      </w:pPr>
      <w:r w:rsidRPr="00FB7E97">
        <w:rPr>
          <w:rFonts w:ascii="Times New Roman" w:hAnsi="Times New Roman" w:cs="Times New Roman"/>
          <w:sz w:val="24"/>
          <w:szCs w:val="24"/>
        </w:rPr>
        <w:t xml:space="preserve"> </w:t>
      </w:r>
      <w:r w:rsidRPr="00FB7E97">
        <w:rPr>
          <w:rFonts w:ascii="Times New Roman" w:hAnsi="Times New Roman" w:cs="Times New Roman"/>
          <w:sz w:val="24"/>
          <w:szCs w:val="24"/>
        </w:rPr>
        <w:sym w:font="Symbol" w:char="F0B7"/>
      </w:r>
      <w:r w:rsidRPr="00FB7E97">
        <w:rPr>
          <w:rFonts w:ascii="Times New Roman" w:hAnsi="Times New Roman" w:cs="Times New Roman"/>
          <w:sz w:val="24"/>
          <w:szCs w:val="24"/>
        </w:rPr>
        <w:t xml:space="preserve"> Совершенствование организационной струк</w:t>
      </w:r>
      <w:r w:rsidR="00DE67E6" w:rsidRPr="00FB7E97">
        <w:rPr>
          <w:rFonts w:ascii="Times New Roman" w:hAnsi="Times New Roman" w:cs="Times New Roman"/>
          <w:sz w:val="24"/>
          <w:szCs w:val="24"/>
        </w:rPr>
        <w:t>туры лицея</w:t>
      </w:r>
    </w:p>
    <w:p w:rsidR="00DC2B7F" w:rsidRPr="00FB7E97" w:rsidRDefault="009467A2" w:rsidP="008870DF">
      <w:pPr>
        <w:jc w:val="both"/>
        <w:rPr>
          <w:rFonts w:ascii="Times New Roman" w:hAnsi="Times New Roman" w:cs="Times New Roman"/>
          <w:sz w:val="24"/>
          <w:szCs w:val="24"/>
        </w:rPr>
      </w:pPr>
      <w:r w:rsidRPr="00FB7E97">
        <w:rPr>
          <w:rFonts w:ascii="Times New Roman" w:hAnsi="Times New Roman" w:cs="Times New Roman"/>
          <w:sz w:val="24"/>
          <w:szCs w:val="24"/>
        </w:rPr>
        <w:t xml:space="preserve"> </w:t>
      </w:r>
      <w:r w:rsidRPr="00FB7E97">
        <w:rPr>
          <w:rFonts w:ascii="Times New Roman" w:hAnsi="Times New Roman" w:cs="Times New Roman"/>
          <w:sz w:val="24"/>
          <w:szCs w:val="24"/>
        </w:rPr>
        <w:sym w:font="Symbol" w:char="F0B7"/>
      </w:r>
      <w:r w:rsidRPr="00FB7E97">
        <w:rPr>
          <w:rFonts w:ascii="Times New Roman" w:hAnsi="Times New Roman" w:cs="Times New Roman"/>
          <w:sz w:val="24"/>
          <w:szCs w:val="24"/>
        </w:rPr>
        <w:t xml:space="preserve"> Расширение участия родительской об</w:t>
      </w:r>
      <w:r w:rsidR="00DE67E6" w:rsidRPr="00FB7E97">
        <w:rPr>
          <w:rFonts w:ascii="Times New Roman" w:hAnsi="Times New Roman" w:cs="Times New Roman"/>
          <w:sz w:val="24"/>
          <w:szCs w:val="24"/>
        </w:rPr>
        <w:t>щественности в управлении лицеем</w:t>
      </w:r>
    </w:p>
    <w:p w:rsidR="00DC2B7F" w:rsidRPr="00FB7E97" w:rsidRDefault="00DC2B7F" w:rsidP="008870DF">
      <w:pPr>
        <w:jc w:val="both"/>
        <w:rPr>
          <w:rFonts w:ascii="Times New Roman" w:hAnsi="Times New Roman" w:cs="Times New Roman"/>
          <w:sz w:val="24"/>
          <w:szCs w:val="24"/>
        </w:rPr>
      </w:pPr>
      <w:r w:rsidRPr="00FB7E97">
        <w:rPr>
          <w:rFonts w:ascii="Times New Roman" w:hAnsi="Times New Roman" w:cs="Times New Roman"/>
          <w:sz w:val="24"/>
          <w:szCs w:val="24"/>
        </w:rPr>
        <w:t xml:space="preserve">   </w:t>
      </w:r>
      <w:r w:rsidR="00DE67E6" w:rsidRPr="00FB7E97">
        <w:rPr>
          <w:rFonts w:ascii="Times New Roman" w:hAnsi="Times New Roman" w:cs="Times New Roman"/>
          <w:sz w:val="24"/>
          <w:szCs w:val="24"/>
        </w:rPr>
        <w:t xml:space="preserve"> Цель работы лицея</w:t>
      </w:r>
      <w:r w:rsidR="00DF1B3F" w:rsidRPr="00FB7E97">
        <w:rPr>
          <w:rFonts w:ascii="Times New Roman" w:hAnsi="Times New Roman" w:cs="Times New Roman"/>
          <w:sz w:val="24"/>
          <w:szCs w:val="24"/>
        </w:rPr>
        <w:t xml:space="preserve"> в 2021 – 2022</w:t>
      </w:r>
      <w:r w:rsidR="00585684" w:rsidRPr="00FB7E97">
        <w:rPr>
          <w:rFonts w:ascii="Times New Roman" w:hAnsi="Times New Roman" w:cs="Times New Roman"/>
          <w:sz w:val="24"/>
          <w:szCs w:val="24"/>
        </w:rPr>
        <w:t xml:space="preserve"> </w:t>
      </w:r>
      <w:r w:rsidR="009467A2" w:rsidRPr="00FB7E97">
        <w:rPr>
          <w:rFonts w:ascii="Times New Roman" w:hAnsi="Times New Roman" w:cs="Times New Roman"/>
          <w:sz w:val="24"/>
          <w:szCs w:val="24"/>
        </w:rPr>
        <w:t xml:space="preserve">учебном году была обозначена так: реализация современной модели образования, соответствующей принципам модернизации российского образования, современным потребностям общества и каждого обучающегося </w:t>
      </w:r>
      <w:proofErr w:type="gramStart"/>
      <w:r w:rsidR="009467A2" w:rsidRPr="00FB7E97">
        <w:rPr>
          <w:rFonts w:ascii="Times New Roman" w:hAnsi="Times New Roman" w:cs="Times New Roman"/>
          <w:sz w:val="24"/>
          <w:szCs w:val="24"/>
        </w:rPr>
        <w:t>Из</w:t>
      </w:r>
      <w:proofErr w:type="gramEnd"/>
      <w:r w:rsidR="009467A2" w:rsidRPr="00FB7E97">
        <w:rPr>
          <w:rFonts w:ascii="Times New Roman" w:hAnsi="Times New Roman" w:cs="Times New Roman"/>
          <w:sz w:val="24"/>
          <w:szCs w:val="24"/>
        </w:rPr>
        <w:t xml:space="preserve"> цели вытекали следующие задачи:</w:t>
      </w:r>
    </w:p>
    <w:p w:rsidR="00DC2B7F" w:rsidRPr="00FB7E97" w:rsidRDefault="009467A2" w:rsidP="008870DF">
      <w:pPr>
        <w:jc w:val="both"/>
        <w:rPr>
          <w:rFonts w:ascii="Times New Roman" w:hAnsi="Times New Roman" w:cs="Times New Roman"/>
          <w:sz w:val="24"/>
          <w:szCs w:val="24"/>
        </w:rPr>
      </w:pPr>
      <w:r w:rsidRPr="00FB7E97">
        <w:rPr>
          <w:rFonts w:ascii="Times New Roman" w:hAnsi="Times New Roman" w:cs="Times New Roman"/>
          <w:sz w:val="24"/>
          <w:szCs w:val="24"/>
        </w:rPr>
        <w:lastRenderedPageBreak/>
        <w:t xml:space="preserve"> 1.Обеспечить реализацию прав каждого учащегося на получение образования в соответствии с его потребностями и возможностями </w:t>
      </w:r>
    </w:p>
    <w:p w:rsidR="00DC2B7F" w:rsidRPr="00FB7E97" w:rsidRDefault="009467A2" w:rsidP="008870DF">
      <w:pPr>
        <w:jc w:val="both"/>
        <w:rPr>
          <w:rFonts w:ascii="Times New Roman" w:hAnsi="Times New Roman" w:cs="Times New Roman"/>
          <w:sz w:val="24"/>
          <w:szCs w:val="24"/>
        </w:rPr>
      </w:pPr>
      <w:r w:rsidRPr="00FB7E97">
        <w:rPr>
          <w:rFonts w:ascii="Times New Roman" w:hAnsi="Times New Roman" w:cs="Times New Roman"/>
          <w:sz w:val="24"/>
          <w:szCs w:val="24"/>
        </w:rPr>
        <w:t>2.Обеспечение качества образования в соответствии с государственными образовательными стандартами на основе отбора соответствующих содержанию образования современных педагогических технологий.</w:t>
      </w:r>
    </w:p>
    <w:p w:rsidR="00DC2B7F" w:rsidRPr="00FB7E97" w:rsidRDefault="009467A2" w:rsidP="008870DF">
      <w:pPr>
        <w:jc w:val="both"/>
        <w:rPr>
          <w:rFonts w:ascii="Times New Roman" w:hAnsi="Times New Roman" w:cs="Times New Roman"/>
          <w:sz w:val="24"/>
          <w:szCs w:val="24"/>
        </w:rPr>
      </w:pPr>
      <w:r w:rsidRPr="00FB7E97">
        <w:rPr>
          <w:rFonts w:ascii="Times New Roman" w:hAnsi="Times New Roman" w:cs="Times New Roman"/>
          <w:sz w:val="24"/>
          <w:szCs w:val="24"/>
        </w:rPr>
        <w:t xml:space="preserve"> 3.Создание необходимых условий для обучения обучающихся с учетом их образовательного потенциала и способностей через организацию психолого-педагогического и методического сопровождения.</w:t>
      </w:r>
    </w:p>
    <w:p w:rsidR="00DC2B7F" w:rsidRPr="00FB7E97" w:rsidRDefault="009467A2" w:rsidP="008870DF">
      <w:pPr>
        <w:jc w:val="both"/>
        <w:rPr>
          <w:rFonts w:ascii="Times New Roman" w:hAnsi="Times New Roman" w:cs="Times New Roman"/>
          <w:sz w:val="24"/>
          <w:szCs w:val="24"/>
        </w:rPr>
      </w:pPr>
      <w:r w:rsidRPr="00FB7E97">
        <w:rPr>
          <w:rFonts w:ascii="Times New Roman" w:hAnsi="Times New Roman" w:cs="Times New Roman"/>
          <w:sz w:val="24"/>
          <w:szCs w:val="24"/>
        </w:rPr>
        <w:t xml:space="preserve"> </w:t>
      </w:r>
      <w:r w:rsidR="00DC2B7F" w:rsidRPr="00FB7E97">
        <w:rPr>
          <w:rFonts w:ascii="Times New Roman" w:hAnsi="Times New Roman" w:cs="Times New Roman"/>
          <w:sz w:val="24"/>
          <w:szCs w:val="24"/>
        </w:rPr>
        <w:t>4</w:t>
      </w:r>
      <w:r w:rsidRPr="00FB7E97">
        <w:rPr>
          <w:rFonts w:ascii="Times New Roman" w:hAnsi="Times New Roman" w:cs="Times New Roman"/>
          <w:sz w:val="24"/>
          <w:szCs w:val="24"/>
        </w:rPr>
        <w:t>.Содействие повышению компетентности педагогов в свете требований новых правовых инструктивно-методических документов через систе</w:t>
      </w:r>
      <w:r w:rsidR="00DC2B7F" w:rsidRPr="00FB7E97">
        <w:rPr>
          <w:rFonts w:ascii="Times New Roman" w:hAnsi="Times New Roman" w:cs="Times New Roman"/>
          <w:sz w:val="24"/>
          <w:szCs w:val="24"/>
        </w:rPr>
        <w:t xml:space="preserve">матизацию методической работы. </w:t>
      </w:r>
    </w:p>
    <w:p w:rsidR="00DC2B7F" w:rsidRPr="00FB7E97" w:rsidRDefault="00DF1B3F" w:rsidP="008870DF">
      <w:pPr>
        <w:jc w:val="both"/>
        <w:rPr>
          <w:rFonts w:ascii="Times New Roman" w:hAnsi="Times New Roman" w:cs="Times New Roman"/>
          <w:sz w:val="24"/>
          <w:szCs w:val="24"/>
        </w:rPr>
      </w:pPr>
      <w:r w:rsidRPr="00FB7E97">
        <w:rPr>
          <w:rFonts w:ascii="Times New Roman" w:hAnsi="Times New Roman" w:cs="Times New Roman"/>
          <w:sz w:val="24"/>
          <w:szCs w:val="24"/>
        </w:rPr>
        <w:t>5. Совершенствование</w:t>
      </w:r>
      <w:r w:rsidR="009467A2" w:rsidRPr="00FB7E97">
        <w:rPr>
          <w:rFonts w:ascii="Times New Roman" w:hAnsi="Times New Roman" w:cs="Times New Roman"/>
          <w:sz w:val="24"/>
          <w:szCs w:val="24"/>
        </w:rPr>
        <w:t xml:space="preserve"> системы мониторинга и диагностики успешности образования, уровня профессиональной компетентности и методической подготовки. </w:t>
      </w:r>
    </w:p>
    <w:p w:rsidR="00DC2B7F" w:rsidRPr="00FB7E97" w:rsidRDefault="00DC2B7F" w:rsidP="008870DF">
      <w:pPr>
        <w:jc w:val="both"/>
        <w:rPr>
          <w:rFonts w:ascii="Times New Roman" w:hAnsi="Times New Roman" w:cs="Times New Roman"/>
          <w:sz w:val="24"/>
          <w:szCs w:val="24"/>
        </w:rPr>
      </w:pPr>
      <w:r w:rsidRPr="00FB7E97">
        <w:rPr>
          <w:rFonts w:ascii="Times New Roman" w:hAnsi="Times New Roman" w:cs="Times New Roman"/>
          <w:sz w:val="24"/>
          <w:szCs w:val="24"/>
        </w:rPr>
        <w:t>6</w:t>
      </w:r>
      <w:r w:rsidR="009467A2" w:rsidRPr="00FB7E97">
        <w:rPr>
          <w:rFonts w:ascii="Times New Roman" w:hAnsi="Times New Roman" w:cs="Times New Roman"/>
          <w:sz w:val="24"/>
          <w:szCs w:val="24"/>
        </w:rPr>
        <w:t>.Совершенствование воспитательной системы с помощью новых форм сотрудничества между субъектами воспитательного процесса с целью повышения активности и удовлетворённости жизнедеятельностью учащихся, родителей и учителей</w:t>
      </w:r>
      <w:r w:rsidRPr="00FB7E97">
        <w:rPr>
          <w:rFonts w:ascii="Times New Roman" w:hAnsi="Times New Roman" w:cs="Times New Roman"/>
          <w:sz w:val="24"/>
          <w:szCs w:val="24"/>
        </w:rPr>
        <w:t>.</w:t>
      </w:r>
    </w:p>
    <w:p w:rsidR="00DC2B7F" w:rsidRPr="00FB7E97" w:rsidRDefault="00DC2B7F" w:rsidP="008870DF">
      <w:pPr>
        <w:jc w:val="both"/>
        <w:rPr>
          <w:rFonts w:ascii="Times New Roman" w:hAnsi="Times New Roman" w:cs="Times New Roman"/>
          <w:sz w:val="24"/>
          <w:szCs w:val="24"/>
        </w:rPr>
      </w:pPr>
      <w:r w:rsidRPr="00FB7E97">
        <w:rPr>
          <w:rFonts w:ascii="Times New Roman" w:hAnsi="Times New Roman" w:cs="Times New Roman"/>
          <w:sz w:val="24"/>
          <w:szCs w:val="24"/>
        </w:rPr>
        <w:t>7</w:t>
      </w:r>
      <w:r w:rsidR="009467A2" w:rsidRPr="00FB7E97">
        <w:rPr>
          <w:rFonts w:ascii="Times New Roman" w:hAnsi="Times New Roman" w:cs="Times New Roman"/>
          <w:sz w:val="24"/>
          <w:szCs w:val="24"/>
        </w:rPr>
        <w:t>.</w:t>
      </w:r>
      <w:r w:rsidRPr="00FB7E97">
        <w:rPr>
          <w:rFonts w:ascii="Times New Roman" w:hAnsi="Times New Roman" w:cs="Times New Roman"/>
          <w:sz w:val="24"/>
          <w:szCs w:val="24"/>
        </w:rPr>
        <w:t xml:space="preserve"> </w:t>
      </w:r>
      <w:r w:rsidR="009467A2" w:rsidRPr="00FB7E97">
        <w:rPr>
          <w:rFonts w:ascii="Times New Roman" w:hAnsi="Times New Roman" w:cs="Times New Roman"/>
          <w:sz w:val="24"/>
          <w:szCs w:val="24"/>
        </w:rPr>
        <w:t>Воспитание культуры здорового образа жизни, обеспечение инд</w:t>
      </w:r>
      <w:r w:rsidRPr="00FB7E97">
        <w:rPr>
          <w:rFonts w:ascii="Times New Roman" w:hAnsi="Times New Roman" w:cs="Times New Roman"/>
          <w:sz w:val="24"/>
          <w:szCs w:val="24"/>
        </w:rPr>
        <w:t xml:space="preserve">ивидуального </w:t>
      </w:r>
      <w:r w:rsidR="00DF1B3F" w:rsidRPr="00FB7E97">
        <w:rPr>
          <w:rFonts w:ascii="Times New Roman" w:hAnsi="Times New Roman" w:cs="Times New Roman"/>
          <w:sz w:val="24"/>
          <w:szCs w:val="24"/>
        </w:rPr>
        <w:t>подхода, минимизирующего</w:t>
      </w:r>
      <w:r w:rsidR="009467A2" w:rsidRPr="00FB7E97">
        <w:rPr>
          <w:rFonts w:ascii="Times New Roman" w:hAnsi="Times New Roman" w:cs="Times New Roman"/>
          <w:sz w:val="24"/>
          <w:szCs w:val="24"/>
        </w:rPr>
        <w:t xml:space="preserve"> риски для здоровья в процессе обучения.</w:t>
      </w:r>
    </w:p>
    <w:p w:rsidR="00DC2B7F" w:rsidRPr="00FB7E97" w:rsidRDefault="00DC2B7F" w:rsidP="008870DF">
      <w:pPr>
        <w:jc w:val="both"/>
        <w:rPr>
          <w:rFonts w:ascii="Times New Roman" w:hAnsi="Times New Roman" w:cs="Times New Roman"/>
          <w:sz w:val="24"/>
          <w:szCs w:val="24"/>
        </w:rPr>
      </w:pPr>
      <w:r w:rsidRPr="00FB7E97">
        <w:rPr>
          <w:rFonts w:ascii="Times New Roman" w:hAnsi="Times New Roman" w:cs="Times New Roman"/>
          <w:sz w:val="24"/>
          <w:szCs w:val="24"/>
        </w:rPr>
        <w:t xml:space="preserve">   </w:t>
      </w:r>
      <w:r w:rsidR="009467A2" w:rsidRPr="00FB7E97">
        <w:rPr>
          <w:rFonts w:ascii="Times New Roman" w:hAnsi="Times New Roman" w:cs="Times New Roman"/>
          <w:sz w:val="24"/>
          <w:szCs w:val="24"/>
        </w:rPr>
        <w:t xml:space="preserve"> По всем поставленным задачам педагогический коллектив добился определенных положительных результатов, однако, счит</w:t>
      </w:r>
      <w:r w:rsidRPr="00FB7E97">
        <w:rPr>
          <w:rFonts w:ascii="Times New Roman" w:hAnsi="Times New Roman" w:cs="Times New Roman"/>
          <w:sz w:val="24"/>
          <w:szCs w:val="24"/>
        </w:rPr>
        <w:t>ать, что цели деятельности лицея</w:t>
      </w:r>
      <w:r w:rsidR="009467A2" w:rsidRPr="00FB7E97">
        <w:rPr>
          <w:rFonts w:ascii="Times New Roman" w:hAnsi="Times New Roman" w:cs="Times New Roman"/>
          <w:sz w:val="24"/>
          <w:szCs w:val="24"/>
        </w:rPr>
        <w:t xml:space="preserve"> достигнуты полностью было бы неоправданным преувеличением. Но можно определенно утверждать, что </w:t>
      </w:r>
      <w:r w:rsidRPr="00FB7E97">
        <w:rPr>
          <w:rFonts w:ascii="Times New Roman" w:hAnsi="Times New Roman" w:cs="Times New Roman"/>
          <w:sz w:val="24"/>
          <w:szCs w:val="24"/>
        </w:rPr>
        <w:t>в 20</w:t>
      </w:r>
      <w:r w:rsidR="00DF1B3F" w:rsidRPr="00FB7E97">
        <w:rPr>
          <w:rFonts w:ascii="Times New Roman" w:hAnsi="Times New Roman" w:cs="Times New Roman"/>
          <w:sz w:val="24"/>
          <w:szCs w:val="24"/>
        </w:rPr>
        <w:t>21 – 2022</w:t>
      </w:r>
      <w:r w:rsidRPr="00FB7E97">
        <w:rPr>
          <w:rFonts w:ascii="Times New Roman" w:hAnsi="Times New Roman" w:cs="Times New Roman"/>
          <w:sz w:val="24"/>
          <w:szCs w:val="24"/>
        </w:rPr>
        <w:t xml:space="preserve"> учебном году лицей функционировал</w:t>
      </w:r>
      <w:r w:rsidR="009467A2" w:rsidRPr="00FB7E97">
        <w:rPr>
          <w:rFonts w:ascii="Times New Roman" w:hAnsi="Times New Roman" w:cs="Times New Roman"/>
          <w:sz w:val="24"/>
          <w:szCs w:val="24"/>
        </w:rPr>
        <w:t xml:space="preserve"> в нормальном режиме, выполняя государственное задание. На основании решения педагогического совета </w:t>
      </w:r>
      <w:r w:rsidR="00DE67E6" w:rsidRPr="00FB7E97">
        <w:rPr>
          <w:rFonts w:ascii="Times New Roman" w:hAnsi="Times New Roman" w:cs="Times New Roman"/>
          <w:sz w:val="24"/>
          <w:szCs w:val="24"/>
        </w:rPr>
        <w:t>был разработан план работы лицея</w:t>
      </w:r>
      <w:r w:rsidR="00DF1B3F" w:rsidRPr="00FB7E97">
        <w:rPr>
          <w:rFonts w:ascii="Times New Roman" w:hAnsi="Times New Roman" w:cs="Times New Roman"/>
          <w:sz w:val="24"/>
          <w:szCs w:val="24"/>
        </w:rPr>
        <w:t xml:space="preserve"> на 2022-2023</w:t>
      </w:r>
      <w:r w:rsidR="009467A2" w:rsidRPr="00FB7E97">
        <w:rPr>
          <w:rFonts w:ascii="Times New Roman" w:hAnsi="Times New Roman" w:cs="Times New Roman"/>
          <w:sz w:val="24"/>
          <w:szCs w:val="24"/>
        </w:rPr>
        <w:t xml:space="preserve"> учебный год по разделам</w:t>
      </w:r>
    </w:p>
    <w:p w:rsidR="00DC2B7F" w:rsidRPr="00FB7E97" w:rsidRDefault="009467A2" w:rsidP="008870DF">
      <w:pPr>
        <w:jc w:val="both"/>
        <w:rPr>
          <w:rFonts w:ascii="Times New Roman" w:hAnsi="Times New Roman" w:cs="Times New Roman"/>
          <w:sz w:val="24"/>
          <w:szCs w:val="24"/>
        </w:rPr>
      </w:pPr>
      <w:r w:rsidRPr="00FB7E97">
        <w:rPr>
          <w:rFonts w:ascii="Times New Roman" w:hAnsi="Times New Roman" w:cs="Times New Roman"/>
          <w:sz w:val="24"/>
          <w:szCs w:val="24"/>
        </w:rPr>
        <w:t xml:space="preserve">: - работа с педагогическими кадрами; </w:t>
      </w:r>
    </w:p>
    <w:p w:rsidR="00DC2B7F" w:rsidRPr="00FB7E97" w:rsidRDefault="009467A2" w:rsidP="008870DF">
      <w:pPr>
        <w:jc w:val="both"/>
        <w:rPr>
          <w:rFonts w:ascii="Times New Roman" w:hAnsi="Times New Roman" w:cs="Times New Roman"/>
          <w:sz w:val="24"/>
          <w:szCs w:val="24"/>
        </w:rPr>
      </w:pPr>
      <w:r w:rsidRPr="00FB7E97">
        <w:rPr>
          <w:rFonts w:ascii="Times New Roman" w:hAnsi="Times New Roman" w:cs="Times New Roman"/>
          <w:sz w:val="24"/>
          <w:szCs w:val="24"/>
        </w:rPr>
        <w:t xml:space="preserve">- мониторинг результативности учебно-воспитательного процесса; </w:t>
      </w:r>
    </w:p>
    <w:p w:rsidR="00DC2B7F" w:rsidRPr="00FB7E97" w:rsidRDefault="009467A2" w:rsidP="008870DF">
      <w:pPr>
        <w:jc w:val="both"/>
        <w:rPr>
          <w:rFonts w:ascii="Times New Roman" w:hAnsi="Times New Roman" w:cs="Times New Roman"/>
          <w:sz w:val="24"/>
          <w:szCs w:val="24"/>
        </w:rPr>
      </w:pPr>
      <w:r w:rsidRPr="00FB7E97">
        <w:rPr>
          <w:rFonts w:ascii="Times New Roman" w:hAnsi="Times New Roman" w:cs="Times New Roman"/>
          <w:sz w:val="24"/>
          <w:szCs w:val="24"/>
        </w:rPr>
        <w:t xml:space="preserve">- активизация интересов учащихся к обучению; </w:t>
      </w:r>
    </w:p>
    <w:p w:rsidR="00DC2B7F" w:rsidRPr="00FB7E97" w:rsidRDefault="009467A2" w:rsidP="008870DF">
      <w:pPr>
        <w:jc w:val="both"/>
        <w:rPr>
          <w:rFonts w:ascii="Times New Roman" w:hAnsi="Times New Roman" w:cs="Times New Roman"/>
          <w:sz w:val="24"/>
          <w:szCs w:val="24"/>
        </w:rPr>
      </w:pPr>
      <w:r w:rsidRPr="00FB7E97">
        <w:rPr>
          <w:rFonts w:ascii="Times New Roman" w:hAnsi="Times New Roman" w:cs="Times New Roman"/>
          <w:sz w:val="24"/>
          <w:szCs w:val="24"/>
        </w:rPr>
        <w:t>- охрана здоровья и обеспечение санитарно-гигиенического режима;</w:t>
      </w:r>
    </w:p>
    <w:p w:rsidR="00DC2B7F" w:rsidRPr="00FB7E97" w:rsidRDefault="009467A2" w:rsidP="008870DF">
      <w:pPr>
        <w:jc w:val="both"/>
        <w:rPr>
          <w:rFonts w:ascii="Times New Roman" w:hAnsi="Times New Roman" w:cs="Times New Roman"/>
          <w:sz w:val="24"/>
          <w:szCs w:val="24"/>
        </w:rPr>
      </w:pPr>
      <w:r w:rsidRPr="00FB7E97">
        <w:rPr>
          <w:rFonts w:ascii="Times New Roman" w:hAnsi="Times New Roman" w:cs="Times New Roman"/>
          <w:sz w:val="24"/>
          <w:szCs w:val="24"/>
        </w:rPr>
        <w:t xml:space="preserve"> - работа с родителями; </w:t>
      </w:r>
    </w:p>
    <w:p w:rsidR="00DC2B7F" w:rsidRPr="00FB7E97" w:rsidRDefault="009467A2" w:rsidP="008870DF">
      <w:pPr>
        <w:jc w:val="both"/>
        <w:rPr>
          <w:rFonts w:ascii="Times New Roman" w:hAnsi="Times New Roman" w:cs="Times New Roman"/>
          <w:sz w:val="24"/>
          <w:szCs w:val="24"/>
        </w:rPr>
      </w:pPr>
      <w:r w:rsidRPr="00FB7E97">
        <w:rPr>
          <w:rFonts w:ascii="Times New Roman" w:hAnsi="Times New Roman" w:cs="Times New Roman"/>
          <w:sz w:val="24"/>
          <w:szCs w:val="24"/>
        </w:rPr>
        <w:t xml:space="preserve">- традиционные мероприятия. </w:t>
      </w:r>
    </w:p>
    <w:p w:rsidR="00075981" w:rsidRPr="00FB7E97" w:rsidRDefault="00075981" w:rsidP="008870DF">
      <w:pPr>
        <w:jc w:val="center"/>
        <w:rPr>
          <w:rFonts w:ascii="Times New Roman" w:hAnsi="Times New Roman" w:cs="Times New Roman"/>
          <w:b/>
          <w:sz w:val="24"/>
          <w:szCs w:val="24"/>
        </w:rPr>
      </w:pPr>
    </w:p>
    <w:p w:rsidR="00075981" w:rsidRPr="00FB7E97" w:rsidRDefault="00075981" w:rsidP="008870DF">
      <w:pPr>
        <w:jc w:val="center"/>
        <w:rPr>
          <w:rFonts w:ascii="Times New Roman" w:hAnsi="Times New Roman" w:cs="Times New Roman"/>
          <w:b/>
          <w:sz w:val="24"/>
          <w:szCs w:val="24"/>
        </w:rPr>
      </w:pPr>
    </w:p>
    <w:p w:rsidR="00075981" w:rsidRPr="00FB7E97" w:rsidRDefault="00075981" w:rsidP="008870DF">
      <w:pPr>
        <w:jc w:val="center"/>
        <w:rPr>
          <w:rFonts w:ascii="Times New Roman" w:hAnsi="Times New Roman" w:cs="Times New Roman"/>
          <w:b/>
          <w:sz w:val="24"/>
          <w:szCs w:val="24"/>
        </w:rPr>
      </w:pPr>
    </w:p>
    <w:p w:rsidR="00075981" w:rsidRPr="00FB7E97" w:rsidRDefault="00075981" w:rsidP="008870DF">
      <w:pPr>
        <w:jc w:val="center"/>
        <w:rPr>
          <w:rFonts w:ascii="Times New Roman" w:hAnsi="Times New Roman" w:cs="Times New Roman"/>
          <w:b/>
          <w:sz w:val="24"/>
          <w:szCs w:val="24"/>
        </w:rPr>
      </w:pPr>
    </w:p>
    <w:p w:rsidR="00075981" w:rsidRPr="00FB7E97" w:rsidRDefault="00075981" w:rsidP="008870DF">
      <w:pPr>
        <w:jc w:val="center"/>
        <w:rPr>
          <w:rFonts w:ascii="Times New Roman" w:hAnsi="Times New Roman" w:cs="Times New Roman"/>
          <w:b/>
          <w:sz w:val="24"/>
          <w:szCs w:val="24"/>
        </w:rPr>
      </w:pPr>
    </w:p>
    <w:p w:rsidR="00DF1B3F" w:rsidRPr="00FB7E97" w:rsidRDefault="00DF1B3F" w:rsidP="008870DF">
      <w:pPr>
        <w:jc w:val="center"/>
        <w:rPr>
          <w:rFonts w:ascii="Times New Roman" w:hAnsi="Times New Roman" w:cs="Times New Roman"/>
          <w:b/>
          <w:sz w:val="24"/>
          <w:szCs w:val="24"/>
        </w:rPr>
      </w:pPr>
    </w:p>
    <w:p w:rsidR="00DE67E6" w:rsidRPr="00FB7E97" w:rsidRDefault="00DE67E6" w:rsidP="008870DF">
      <w:pPr>
        <w:jc w:val="center"/>
        <w:rPr>
          <w:rFonts w:ascii="Times New Roman" w:hAnsi="Times New Roman" w:cs="Times New Roman"/>
          <w:b/>
          <w:sz w:val="24"/>
          <w:szCs w:val="24"/>
        </w:rPr>
      </w:pPr>
      <w:r w:rsidRPr="00FB7E97">
        <w:rPr>
          <w:rFonts w:ascii="Times New Roman" w:hAnsi="Times New Roman" w:cs="Times New Roman"/>
          <w:b/>
          <w:sz w:val="24"/>
          <w:szCs w:val="24"/>
        </w:rPr>
        <w:t>2. Контингент лицея</w:t>
      </w:r>
      <w:r w:rsidR="009467A2" w:rsidRPr="00FB7E97">
        <w:rPr>
          <w:rFonts w:ascii="Times New Roman" w:hAnsi="Times New Roman" w:cs="Times New Roman"/>
          <w:b/>
          <w:sz w:val="24"/>
          <w:szCs w:val="24"/>
        </w:rPr>
        <w:t>.</w:t>
      </w:r>
      <w:r w:rsidRPr="00FB7E97">
        <w:rPr>
          <w:rFonts w:ascii="Times New Roman" w:hAnsi="Times New Roman" w:cs="Times New Roman"/>
          <w:b/>
          <w:sz w:val="24"/>
          <w:szCs w:val="24"/>
        </w:rPr>
        <w:t xml:space="preserve"> Режим работы и условия лицея.</w:t>
      </w:r>
    </w:p>
    <w:p w:rsidR="00585684" w:rsidRPr="00FB7E97" w:rsidRDefault="00585684" w:rsidP="008870DF">
      <w:pPr>
        <w:jc w:val="both"/>
        <w:rPr>
          <w:rFonts w:ascii="Times New Roman" w:hAnsi="Times New Roman" w:cs="Times New Roman"/>
          <w:sz w:val="24"/>
          <w:szCs w:val="24"/>
        </w:rPr>
      </w:pPr>
      <w:r w:rsidRPr="00FB7E97">
        <w:rPr>
          <w:rFonts w:ascii="Times New Roman" w:hAnsi="Times New Roman" w:cs="Times New Roman"/>
          <w:sz w:val="24"/>
          <w:szCs w:val="24"/>
        </w:rPr>
        <w:t xml:space="preserve">Общая численность </w:t>
      </w:r>
      <w:r w:rsidR="00DF1B3F" w:rsidRPr="00FB7E97">
        <w:rPr>
          <w:rFonts w:ascii="Times New Roman" w:hAnsi="Times New Roman" w:cs="Times New Roman"/>
          <w:sz w:val="24"/>
          <w:szCs w:val="24"/>
        </w:rPr>
        <w:t>учащихся –56</w:t>
      </w:r>
      <w:r w:rsidR="00DE67E6" w:rsidRPr="00FB7E97">
        <w:rPr>
          <w:rFonts w:ascii="Times New Roman" w:hAnsi="Times New Roman" w:cs="Times New Roman"/>
          <w:sz w:val="24"/>
          <w:szCs w:val="24"/>
        </w:rPr>
        <w:t>; Количество классов – 10; Лицей</w:t>
      </w:r>
      <w:r w:rsidR="009467A2" w:rsidRPr="00FB7E97">
        <w:rPr>
          <w:rFonts w:ascii="Times New Roman" w:hAnsi="Times New Roman" w:cs="Times New Roman"/>
          <w:sz w:val="24"/>
          <w:szCs w:val="24"/>
        </w:rPr>
        <w:t xml:space="preserve"> осуществляет образовательный процесс в соответствии с уровнями образовательных программ:</w:t>
      </w:r>
    </w:p>
    <w:p w:rsidR="00DE67E6" w:rsidRPr="00FB7E97" w:rsidRDefault="009467A2" w:rsidP="008870DF">
      <w:pPr>
        <w:jc w:val="both"/>
        <w:rPr>
          <w:rFonts w:ascii="Times New Roman" w:hAnsi="Times New Roman" w:cs="Times New Roman"/>
          <w:color w:val="000000" w:themeColor="text1"/>
          <w:sz w:val="24"/>
          <w:szCs w:val="24"/>
        </w:rPr>
      </w:pPr>
      <w:r w:rsidRPr="00FB7E97">
        <w:rPr>
          <w:rFonts w:ascii="Times New Roman" w:hAnsi="Times New Roman" w:cs="Times New Roman"/>
          <w:sz w:val="24"/>
          <w:szCs w:val="24"/>
        </w:rPr>
        <w:t xml:space="preserve"> 1.ступень 1-4 начал</w:t>
      </w:r>
      <w:r w:rsidR="00DE67E6" w:rsidRPr="00FB7E97">
        <w:rPr>
          <w:rFonts w:ascii="Times New Roman" w:hAnsi="Times New Roman" w:cs="Times New Roman"/>
          <w:sz w:val="24"/>
          <w:szCs w:val="24"/>
        </w:rPr>
        <w:t xml:space="preserve">ьное общее образование </w:t>
      </w:r>
      <w:r w:rsidR="00DE67E6" w:rsidRPr="00FB7E97">
        <w:rPr>
          <w:rFonts w:ascii="Times New Roman" w:hAnsi="Times New Roman" w:cs="Times New Roman"/>
          <w:color w:val="000000" w:themeColor="text1"/>
          <w:sz w:val="24"/>
          <w:szCs w:val="24"/>
        </w:rPr>
        <w:t xml:space="preserve">– </w:t>
      </w:r>
      <w:r w:rsidR="003B1449" w:rsidRPr="00FB7E97">
        <w:rPr>
          <w:rFonts w:ascii="Times New Roman" w:hAnsi="Times New Roman" w:cs="Times New Roman"/>
          <w:color w:val="000000" w:themeColor="text1"/>
          <w:sz w:val="24"/>
          <w:szCs w:val="24"/>
        </w:rPr>
        <w:t>19</w:t>
      </w:r>
      <w:r w:rsidR="004F24C2" w:rsidRPr="00FB7E97">
        <w:rPr>
          <w:rFonts w:ascii="Times New Roman" w:hAnsi="Times New Roman" w:cs="Times New Roman"/>
          <w:color w:val="000000" w:themeColor="text1"/>
          <w:sz w:val="24"/>
          <w:szCs w:val="24"/>
        </w:rPr>
        <w:t xml:space="preserve"> то есть 29,3 </w:t>
      </w:r>
      <w:proofErr w:type="gramStart"/>
      <w:r w:rsidR="001A6CB7" w:rsidRPr="00FB7E97">
        <w:rPr>
          <w:rFonts w:ascii="Times New Roman" w:hAnsi="Times New Roman" w:cs="Times New Roman"/>
          <w:color w:val="000000" w:themeColor="text1"/>
          <w:sz w:val="24"/>
          <w:szCs w:val="24"/>
        </w:rPr>
        <w:t xml:space="preserve">% </w:t>
      </w:r>
      <w:r w:rsidRPr="00FB7E97">
        <w:rPr>
          <w:rFonts w:ascii="Times New Roman" w:hAnsi="Times New Roman" w:cs="Times New Roman"/>
          <w:color w:val="000000" w:themeColor="text1"/>
          <w:sz w:val="24"/>
          <w:szCs w:val="24"/>
        </w:rPr>
        <w:t>;</w:t>
      </w:r>
      <w:proofErr w:type="gramEnd"/>
    </w:p>
    <w:p w:rsidR="00DE67E6" w:rsidRPr="00FB7E97" w:rsidRDefault="009467A2" w:rsidP="008870DF">
      <w:pPr>
        <w:jc w:val="both"/>
        <w:rPr>
          <w:rFonts w:ascii="Times New Roman" w:hAnsi="Times New Roman" w:cs="Times New Roman"/>
          <w:color w:val="000000" w:themeColor="text1"/>
          <w:sz w:val="24"/>
          <w:szCs w:val="24"/>
        </w:rPr>
      </w:pPr>
      <w:r w:rsidRPr="00FB7E97">
        <w:rPr>
          <w:rFonts w:ascii="Times New Roman" w:hAnsi="Times New Roman" w:cs="Times New Roman"/>
          <w:color w:val="000000" w:themeColor="text1"/>
          <w:sz w:val="24"/>
          <w:szCs w:val="24"/>
        </w:rPr>
        <w:t xml:space="preserve">2.ступень 5-9 </w:t>
      </w:r>
      <w:r w:rsidR="00DE67E6" w:rsidRPr="00FB7E97">
        <w:rPr>
          <w:rFonts w:ascii="Times New Roman" w:hAnsi="Times New Roman" w:cs="Times New Roman"/>
          <w:color w:val="000000" w:themeColor="text1"/>
          <w:sz w:val="24"/>
          <w:szCs w:val="24"/>
        </w:rPr>
        <w:t>основно</w:t>
      </w:r>
      <w:r w:rsidR="003B1449" w:rsidRPr="00FB7E97">
        <w:rPr>
          <w:rFonts w:ascii="Times New Roman" w:hAnsi="Times New Roman" w:cs="Times New Roman"/>
          <w:color w:val="000000" w:themeColor="text1"/>
          <w:sz w:val="24"/>
          <w:szCs w:val="24"/>
        </w:rPr>
        <w:t xml:space="preserve">е общее образование – </w:t>
      </w:r>
      <w:proofErr w:type="gramStart"/>
      <w:r w:rsidR="003B1449" w:rsidRPr="00FB7E97">
        <w:rPr>
          <w:rFonts w:ascii="Times New Roman" w:hAnsi="Times New Roman" w:cs="Times New Roman"/>
          <w:color w:val="000000" w:themeColor="text1"/>
          <w:sz w:val="24"/>
          <w:szCs w:val="24"/>
        </w:rPr>
        <w:t>29</w:t>
      </w:r>
      <w:proofErr w:type="gramEnd"/>
      <w:r w:rsidR="004F24C2" w:rsidRPr="00FB7E97">
        <w:rPr>
          <w:rFonts w:ascii="Times New Roman" w:hAnsi="Times New Roman" w:cs="Times New Roman"/>
          <w:color w:val="000000" w:themeColor="text1"/>
          <w:sz w:val="24"/>
          <w:szCs w:val="24"/>
        </w:rPr>
        <w:t xml:space="preserve"> то есть 63</w:t>
      </w:r>
      <w:r w:rsidR="00585684" w:rsidRPr="00FB7E97">
        <w:rPr>
          <w:rFonts w:ascii="Times New Roman" w:hAnsi="Times New Roman" w:cs="Times New Roman"/>
          <w:color w:val="000000" w:themeColor="text1"/>
          <w:sz w:val="24"/>
          <w:szCs w:val="24"/>
        </w:rPr>
        <w:t>,3</w:t>
      </w:r>
      <w:r w:rsidR="004F24C2" w:rsidRPr="00FB7E97">
        <w:rPr>
          <w:rFonts w:ascii="Times New Roman" w:hAnsi="Times New Roman" w:cs="Times New Roman"/>
          <w:color w:val="000000" w:themeColor="text1"/>
          <w:sz w:val="24"/>
          <w:szCs w:val="24"/>
        </w:rPr>
        <w:t xml:space="preserve"> </w:t>
      </w:r>
      <w:r w:rsidR="001A6CB7" w:rsidRPr="00FB7E97">
        <w:rPr>
          <w:rFonts w:ascii="Times New Roman" w:hAnsi="Times New Roman" w:cs="Times New Roman"/>
          <w:color w:val="000000" w:themeColor="text1"/>
          <w:sz w:val="24"/>
          <w:szCs w:val="24"/>
        </w:rPr>
        <w:t>%</w:t>
      </w:r>
    </w:p>
    <w:p w:rsidR="00DE67E6" w:rsidRPr="00FB7E97" w:rsidRDefault="009467A2" w:rsidP="008870DF">
      <w:pPr>
        <w:jc w:val="both"/>
        <w:rPr>
          <w:rFonts w:ascii="Times New Roman" w:hAnsi="Times New Roman" w:cs="Times New Roman"/>
          <w:color w:val="000000" w:themeColor="text1"/>
          <w:sz w:val="24"/>
          <w:szCs w:val="24"/>
        </w:rPr>
      </w:pPr>
      <w:r w:rsidRPr="00FB7E97">
        <w:rPr>
          <w:rFonts w:ascii="Times New Roman" w:hAnsi="Times New Roman" w:cs="Times New Roman"/>
          <w:color w:val="000000" w:themeColor="text1"/>
          <w:sz w:val="24"/>
          <w:szCs w:val="24"/>
        </w:rPr>
        <w:t>3.ступень 10-11</w:t>
      </w:r>
      <w:r w:rsidR="003B1449" w:rsidRPr="00FB7E97">
        <w:rPr>
          <w:rFonts w:ascii="Times New Roman" w:hAnsi="Times New Roman" w:cs="Times New Roman"/>
          <w:color w:val="000000" w:themeColor="text1"/>
          <w:sz w:val="24"/>
          <w:szCs w:val="24"/>
        </w:rPr>
        <w:t xml:space="preserve"> среднее полное образование – 8</w:t>
      </w:r>
      <w:r w:rsidR="004F24C2" w:rsidRPr="00FB7E97">
        <w:rPr>
          <w:rFonts w:ascii="Times New Roman" w:hAnsi="Times New Roman" w:cs="Times New Roman"/>
          <w:color w:val="000000" w:themeColor="text1"/>
          <w:sz w:val="24"/>
          <w:szCs w:val="24"/>
        </w:rPr>
        <w:t xml:space="preserve"> то есть 17,</w:t>
      </w:r>
      <w:proofErr w:type="gramStart"/>
      <w:r w:rsidR="004F24C2" w:rsidRPr="00FB7E97">
        <w:rPr>
          <w:rFonts w:ascii="Times New Roman" w:hAnsi="Times New Roman" w:cs="Times New Roman"/>
          <w:color w:val="000000" w:themeColor="text1"/>
          <w:sz w:val="24"/>
          <w:szCs w:val="24"/>
        </w:rPr>
        <w:t>2</w:t>
      </w:r>
      <w:r w:rsidR="00585684" w:rsidRPr="00FB7E97">
        <w:rPr>
          <w:rFonts w:ascii="Times New Roman" w:hAnsi="Times New Roman" w:cs="Times New Roman"/>
          <w:color w:val="000000" w:themeColor="text1"/>
          <w:sz w:val="24"/>
          <w:szCs w:val="24"/>
        </w:rPr>
        <w:t xml:space="preserve"> </w:t>
      </w:r>
      <w:r w:rsidR="001A6CB7" w:rsidRPr="00FB7E97">
        <w:rPr>
          <w:rFonts w:ascii="Times New Roman" w:hAnsi="Times New Roman" w:cs="Times New Roman"/>
          <w:color w:val="000000" w:themeColor="text1"/>
          <w:sz w:val="24"/>
          <w:szCs w:val="24"/>
        </w:rPr>
        <w:t xml:space="preserve"> %</w:t>
      </w:r>
      <w:proofErr w:type="gramEnd"/>
      <w:r w:rsidR="001A6CB7" w:rsidRPr="00FB7E97">
        <w:rPr>
          <w:rFonts w:ascii="Times New Roman" w:hAnsi="Times New Roman" w:cs="Times New Roman"/>
          <w:color w:val="000000" w:themeColor="text1"/>
          <w:sz w:val="24"/>
          <w:szCs w:val="24"/>
        </w:rPr>
        <w:t xml:space="preserve"> от общего числа</w:t>
      </w:r>
      <w:r w:rsidRPr="00FB7E97">
        <w:rPr>
          <w:rFonts w:ascii="Times New Roman" w:hAnsi="Times New Roman" w:cs="Times New Roman"/>
          <w:color w:val="000000" w:themeColor="text1"/>
          <w:sz w:val="24"/>
          <w:szCs w:val="24"/>
        </w:rPr>
        <w:t>;</w:t>
      </w:r>
    </w:p>
    <w:p w:rsidR="001A6CB7" w:rsidRPr="00FB7E97" w:rsidRDefault="001A6CB7" w:rsidP="008870DF">
      <w:pPr>
        <w:jc w:val="both"/>
        <w:rPr>
          <w:rFonts w:ascii="Times New Roman" w:hAnsi="Times New Roman" w:cs="Times New Roman"/>
          <w:sz w:val="24"/>
          <w:szCs w:val="24"/>
        </w:rPr>
      </w:pPr>
      <w:r w:rsidRPr="00FB7E97">
        <w:rPr>
          <w:rFonts w:ascii="Times New Roman" w:hAnsi="Times New Roman" w:cs="Times New Roman"/>
          <w:sz w:val="24"/>
          <w:szCs w:val="24"/>
        </w:rPr>
        <w:t xml:space="preserve">    </w:t>
      </w:r>
      <w:r w:rsidR="009467A2" w:rsidRPr="00FB7E97">
        <w:rPr>
          <w:rFonts w:ascii="Times New Roman" w:hAnsi="Times New Roman" w:cs="Times New Roman"/>
          <w:sz w:val="24"/>
          <w:szCs w:val="24"/>
        </w:rPr>
        <w:t>Содержание сре</w:t>
      </w:r>
      <w:r w:rsidRPr="00FB7E97">
        <w:rPr>
          <w:rFonts w:ascii="Times New Roman" w:hAnsi="Times New Roman" w:cs="Times New Roman"/>
          <w:sz w:val="24"/>
          <w:szCs w:val="24"/>
        </w:rPr>
        <w:t>днего общего образования в лицее</w:t>
      </w:r>
      <w:r w:rsidR="009467A2" w:rsidRPr="00FB7E97">
        <w:rPr>
          <w:rFonts w:ascii="Times New Roman" w:hAnsi="Times New Roman" w:cs="Times New Roman"/>
          <w:sz w:val="24"/>
          <w:szCs w:val="24"/>
        </w:rPr>
        <w:t xml:space="preserve"> определяется образовательной программой, разработанной и реализуемой самостоятельно на основе государственных образовательных стандартов. </w:t>
      </w:r>
    </w:p>
    <w:p w:rsidR="00F0728F" w:rsidRPr="00FB7E97" w:rsidRDefault="009467A2" w:rsidP="008870DF">
      <w:pPr>
        <w:jc w:val="both"/>
        <w:rPr>
          <w:rFonts w:ascii="Times New Roman" w:hAnsi="Times New Roman" w:cs="Times New Roman"/>
          <w:sz w:val="24"/>
          <w:szCs w:val="24"/>
        </w:rPr>
      </w:pPr>
      <w:r w:rsidRPr="00FB7E97">
        <w:rPr>
          <w:rFonts w:ascii="Times New Roman" w:hAnsi="Times New Roman" w:cs="Times New Roman"/>
          <w:sz w:val="24"/>
          <w:szCs w:val="24"/>
        </w:rPr>
        <w:t>Материально-техническая база учебного процесса</w:t>
      </w:r>
      <w:r w:rsidR="001A6CB7" w:rsidRPr="00FB7E97">
        <w:rPr>
          <w:rFonts w:ascii="Times New Roman" w:hAnsi="Times New Roman" w:cs="Times New Roman"/>
          <w:sz w:val="24"/>
          <w:szCs w:val="24"/>
        </w:rPr>
        <w:t>. В лицее</w:t>
      </w:r>
      <w:r w:rsidRPr="00FB7E97">
        <w:rPr>
          <w:rFonts w:ascii="Times New Roman" w:hAnsi="Times New Roman" w:cs="Times New Roman"/>
          <w:sz w:val="24"/>
          <w:szCs w:val="24"/>
        </w:rPr>
        <w:t xml:space="preserve"> имеется </w:t>
      </w:r>
      <w:r w:rsidR="001A6CB7" w:rsidRPr="00FB7E97">
        <w:rPr>
          <w:rFonts w:ascii="Times New Roman" w:hAnsi="Times New Roman" w:cs="Times New Roman"/>
          <w:sz w:val="24"/>
          <w:szCs w:val="24"/>
        </w:rPr>
        <w:t>1</w:t>
      </w:r>
      <w:r w:rsidRPr="00FB7E97">
        <w:rPr>
          <w:rFonts w:ascii="Times New Roman" w:hAnsi="Times New Roman" w:cs="Times New Roman"/>
          <w:sz w:val="24"/>
          <w:szCs w:val="24"/>
        </w:rPr>
        <w:t>4</w:t>
      </w:r>
      <w:r w:rsidR="001A6CB7" w:rsidRPr="00FB7E97">
        <w:rPr>
          <w:rFonts w:ascii="Times New Roman" w:hAnsi="Times New Roman" w:cs="Times New Roman"/>
          <w:sz w:val="24"/>
          <w:szCs w:val="24"/>
        </w:rPr>
        <w:t xml:space="preserve"> учебных</w:t>
      </w:r>
      <w:r w:rsidRPr="00FB7E97">
        <w:rPr>
          <w:rFonts w:ascii="Times New Roman" w:hAnsi="Times New Roman" w:cs="Times New Roman"/>
          <w:sz w:val="24"/>
          <w:szCs w:val="24"/>
        </w:rPr>
        <w:t xml:space="preserve"> кабинет</w:t>
      </w:r>
      <w:r w:rsidR="001A6CB7" w:rsidRPr="00FB7E97">
        <w:rPr>
          <w:rFonts w:ascii="Times New Roman" w:hAnsi="Times New Roman" w:cs="Times New Roman"/>
          <w:sz w:val="24"/>
          <w:szCs w:val="24"/>
        </w:rPr>
        <w:t>ов. Это –</w:t>
      </w:r>
      <w:r w:rsidRPr="00FB7E97">
        <w:rPr>
          <w:rFonts w:ascii="Times New Roman" w:hAnsi="Times New Roman" w:cs="Times New Roman"/>
          <w:sz w:val="24"/>
          <w:szCs w:val="24"/>
        </w:rPr>
        <w:t xml:space="preserve"> </w:t>
      </w:r>
      <w:r w:rsidR="001A6CB7" w:rsidRPr="00FB7E97">
        <w:rPr>
          <w:rFonts w:ascii="Times New Roman" w:hAnsi="Times New Roman" w:cs="Times New Roman"/>
          <w:sz w:val="24"/>
          <w:szCs w:val="24"/>
        </w:rPr>
        <w:t xml:space="preserve">кабинет искусства, 3 кабинета начальных классов, кабинет математики, истории, русского языка, родного языка, информатики, английского </w:t>
      </w:r>
      <w:r w:rsidR="003B1449" w:rsidRPr="00FB7E97">
        <w:rPr>
          <w:rFonts w:ascii="Times New Roman" w:hAnsi="Times New Roman" w:cs="Times New Roman"/>
          <w:sz w:val="24"/>
          <w:szCs w:val="24"/>
        </w:rPr>
        <w:t>языка, физики, химии</w:t>
      </w:r>
      <w:r w:rsidR="001A6CB7" w:rsidRPr="00FB7E97">
        <w:rPr>
          <w:rFonts w:ascii="Times New Roman" w:hAnsi="Times New Roman" w:cs="Times New Roman"/>
          <w:sz w:val="24"/>
          <w:szCs w:val="24"/>
        </w:rPr>
        <w:t xml:space="preserve">, биологии, кабинет </w:t>
      </w:r>
      <w:r w:rsidR="003B1449" w:rsidRPr="00FB7E97">
        <w:rPr>
          <w:rFonts w:ascii="Times New Roman" w:hAnsi="Times New Roman" w:cs="Times New Roman"/>
          <w:sz w:val="24"/>
          <w:szCs w:val="24"/>
        </w:rPr>
        <w:t>технологии, спортивный</w:t>
      </w:r>
      <w:r w:rsidRPr="00FB7E97">
        <w:rPr>
          <w:rFonts w:ascii="Times New Roman" w:hAnsi="Times New Roman" w:cs="Times New Roman"/>
          <w:sz w:val="24"/>
          <w:szCs w:val="24"/>
        </w:rPr>
        <w:t xml:space="preserve"> зал, библиотека, столовая. Учебно-методическое оборудование кабинетов, включая ТСО, позволяет реализовывать общеобразовательные программы любой сложности и на высоком качественном уровне осуществлять образовательный процесс. Учителя и ученики имеют свободный доступ к ресурсам Internet. На пришкольном дворе имеются необходимые спортивные площадки и сооружения, учебно-опытный участок. Функционирует компьютерный класс, оснащенный персональными компьютерами. Персональными компьютерами оснащены раб</w:t>
      </w:r>
      <w:r w:rsidR="001A6CB7" w:rsidRPr="00FB7E97">
        <w:rPr>
          <w:rFonts w:ascii="Times New Roman" w:hAnsi="Times New Roman" w:cs="Times New Roman"/>
          <w:sz w:val="24"/>
          <w:szCs w:val="24"/>
        </w:rPr>
        <w:t xml:space="preserve">очие места </w:t>
      </w:r>
      <w:r w:rsidR="003B1449" w:rsidRPr="00FB7E97">
        <w:rPr>
          <w:rFonts w:ascii="Times New Roman" w:hAnsi="Times New Roman" w:cs="Times New Roman"/>
          <w:sz w:val="24"/>
          <w:szCs w:val="24"/>
        </w:rPr>
        <w:t>директора, заместителей</w:t>
      </w:r>
      <w:r w:rsidRPr="00FB7E97">
        <w:rPr>
          <w:rFonts w:ascii="Times New Roman" w:hAnsi="Times New Roman" w:cs="Times New Roman"/>
          <w:sz w:val="24"/>
          <w:szCs w:val="24"/>
        </w:rPr>
        <w:t xml:space="preserve"> директора</w:t>
      </w:r>
      <w:r w:rsidR="001A6CB7" w:rsidRPr="00FB7E97">
        <w:rPr>
          <w:rFonts w:ascii="Times New Roman" w:hAnsi="Times New Roman" w:cs="Times New Roman"/>
          <w:sz w:val="24"/>
          <w:szCs w:val="24"/>
        </w:rPr>
        <w:t xml:space="preserve"> и всех учителей предметников.</w:t>
      </w:r>
      <w:r w:rsidR="00F0728F" w:rsidRPr="00FB7E97">
        <w:rPr>
          <w:rFonts w:ascii="Times New Roman" w:hAnsi="Times New Roman" w:cs="Times New Roman"/>
          <w:sz w:val="24"/>
          <w:szCs w:val="24"/>
        </w:rPr>
        <w:t xml:space="preserve"> </w:t>
      </w:r>
    </w:p>
    <w:p w:rsidR="00F0728F" w:rsidRPr="00FB7E97" w:rsidRDefault="00F0728F" w:rsidP="008870DF">
      <w:pPr>
        <w:jc w:val="both"/>
        <w:rPr>
          <w:rFonts w:ascii="Times New Roman" w:hAnsi="Times New Roman" w:cs="Times New Roman"/>
          <w:sz w:val="24"/>
          <w:szCs w:val="24"/>
        </w:rPr>
      </w:pPr>
      <w:r w:rsidRPr="00FB7E97">
        <w:rPr>
          <w:rFonts w:ascii="Times New Roman" w:hAnsi="Times New Roman" w:cs="Times New Roman"/>
          <w:sz w:val="24"/>
          <w:szCs w:val="24"/>
        </w:rPr>
        <w:t xml:space="preserve">     </w:t>
      </w:r>
      <w:r w:rsidR="001A6CB7" w:rsidRPr="00FB7E97">
        <w:rPr>
          <w:rFonts w:ascii="Times New Roman" w:hAnsi="Times New Roman" w:cs="Times New Roman"/>
          <w:sz w:val="24"/>
          <w:szCs w:val="24"/>
        </w:rPr>
        <w:t>Учебный</w:t>
      </w:r>
      <w:r w:rsidR="003B1449" w:rsidRPr="00FB7E97">
        <w:rPr>
          <w:rFonts w:ascii="Times New Roman" w:hAnsi="Times New Roman" w:cs="Times New Roman"/>
          <w:sz w:val="24"/>
          <w:szCs w:val="24"/>
        </w:rPr>
        <w:t xml:space="preserve"> план школы на 2021-2022</w:t>
      </w:r>
      <w:r w:rsidR="009467A2" w:rsidRPr="00FB7E97">
        <w:rPr>
          <w:rFonts w:ascii="Times New Roman" w:hAnsi="Times New Roman" w:cs="Times New Roman"/>
          <w:sz w:val="24"/>
          <w:szCs w:val="24"/>
        </w:rPr>
        <w:t xml:space="preserve"> учебный год был составлен на основании базисного учебного плана и сохраняет в необходимом объеме содержание образования, являющееся обязательным на каждой ступени образования. При составлении учебного плана соблюдалась преемственность между ступенями обучения и классами, сбалансированность между предметными циклами, отдельными предметами. </w:t>
      </w:r>
      <w:r w:rsidRPr="00FB7E97">
        <w:rPr>
          <w:rFonts w:ascii="Times New Roman" w:hAnsi="Times New Roman" w:cs="Times New Roman"/>
          <w:sz w:val="24"/>
          <w:szCs w:val="24"/>
        </w:rPr>
        <w:t>Уровень недельной нагрузки не превышал предельно допустимого (согласно нормам САНПИНа). Школьный компонент был распределен на изучение предметов по базисному учебному плану, на индивидуальные и внеурочные занятия во второй половине дня с целью углубления и коррекции знаний учащихся, проектную деятельность с целью формирования у учащихся способности самостоятельно мыслить, добывать и применять знания, проявлять творческие способности.</w:t>
      </w:r>
    </w:p>
    <w:p w:rsidR="0050393D" w:rsidRPr="00FB7E97" w:rsidRDefault="0050393D" w:rsidP="008870DF">
      <w:pPr>
        <w:jc w:val="both"/>
        <w:rPr>
          <w:rFonts w:ascii="Times New Roman" w:hAnsi="Times New Roman" w:cs="Times New Roman"/>
          <w:sz w:val="24"/>
          <w:szCs w:val="24"/>
        </w:rPr>
      </w:pPr>
    </w:p>
    <w:p w:rsidR="0050393D" w:rsidRPr="00FB7E97" w:rsidRDefault="0050393D" w:rsidP="008870DF">
      <w:pPr>
        <w:jc w:val="both"/>
        <w:rPr>
          <w:rFonts w:ascii="Times New Roman" w:hAnsi="Times New Roman" w:cs="Times New Roman"/>
          <w:sz w:val="24"/>
          <w:szCs w:val="24"/>
        </w:rPr>
      </w:pPr>
    </w:p>
    <w:p w:rsidR="0050393D" w:rsidRPr="00FB7E97" w:rsidRDefault="0050393D" w:rsidP="008870DF">
      <w:pPr>
        <w:jc w:val="both"/>
        <w:rPr>
          <w:rFonts w:ascii="Times New Roman" w:hAnsi="Times New Roman" w:cs="Times New Roman"/>
          <w:sz w:val="24"/>
          <w:szCs w:val="24"/>
        </w:rPr>
      </w:pPr>
    </w:p>
    <w:p w:rsidR="0050393D" w:rsidRPr="00FB7E97" w:rsidRDefault="0050393D" w:rsidP="008870DF">
      <w:pPr>
        <w:jc w:val="both"/>
        <w:rPr>
          <w:rFonts w:ascii="Times New Roman" w:hAnsi="Times New Roman" w:cs="Times New Roman"/>
          <w:sz w:val="24"/>
          <w:szCs w:val="24"/>
        </w:rPr>
      </w:pPr>
    </w:p>
    <w:p w:rsidR="0050393D" w:rsidRPr="00FB7E97" w:rsidRDefault="0050393D" w:rsidP="008870DF">
      <w:pPr>
        <w:jc w:val="both"/>
        <w:rPr>
          <w:rFonts w:ascii="Times New Roman" w:hAnsi="Times New Roman" w:cs="Times New Roman"/>
          <w:sz w:val="24"/>
          <w:szCs w:val="24"/>
        </w:rPr>
      </w:pPr>
    </w:p>
    <w:p w:rsidR="00F0728F" w:rsidRPr="00FB7E97" w:rsidRDefault="00F0728F" w:rsidP="008870DF">
      <w:pPr>
        <w:jc w:val="center"/>
        <w:rPr>
          <w:rFonts w:ascii="Times New Roman" w:hAnsi="Times New Roman" w:cs="Times New Roman"/>
          <w:b/>
          <w:sz w:val="24"/>
          <w:szCs w:val="24"/>
        </w:rPr>
      </w:pPr>
      <w:r w:rsidRPr="00FB7E97">
        <w:rPr>
          <w:rFonts w:ascii="Times New Roman" w:hAnsi="Times New Roman" w:cs="Times New Roman"/>
          <w:b/>
          <w:sz w:val="24"/>
          <w:szCs w:val="24"/>
        </w:rPr>
        <w:t>3.Качество образования</w:t>
      </w:r>
    </w:p>
    <w:p w:rsidR="009467A2" w:rsidRPr="00FB7E97" w:rsidRDefault="00314ECD" w:rsidP="0050393D">
      <w:pPr>
        <w:spacing w:before="100" w:beforeAutospacing="1" w:after="100" w:afterAutospacing="1"/>
        <w:ind w:left="-567"/>
        <w:jc w:val="both"/>
        <w:rPr>
          <w:rFonts w:ascii="Times New Roman" w:eastAsia="Times New Roman" w:hAnsi="Times New Roman" w:cs="Times New Roman"/>
          <w:sz w:val="24"/>
          <w:szCs w:val="24"/>
          <w:lang w:eastAsia="ru-RU"/>
        </w:rPr>
      </w:pPr>
      <w:r w:rsidRPr="00FB7E97">
        <w:rPr>
          <w:rFonts w:ascii="Times New Roman" w:hAnsi="Times New Roman" w:cs="Times New Roman"/>
          <w:sz w:val="24"/>
          <w:szCs w:val="24"/>
        </w:rPr>
        <w:t xml:space="preserve">   </w:t>
      </w:r>
      <w:r w:rsidR="00F0728F" w:rsidRPr="00FB7E97">
        <w:rPr>
          <w:rFonts w:ascii="Times New Roman" w:hAnsi="Times New Roman" w:cs="Times New Roman"/>
          <w:sz w:val="24"/>
          <w:szCs w:val="24"/>
        </w:rPr>
        <w:t xml:space="preserve"> Всего в ш</w:t>
      </w:r>
      <w:r w:rsidR="00585684" w:rsidRPr="00FB7E97">
        <w:rPr>
          <w:rFonts w:ascii="Times New Roman" w:hAnsi="Times New Roman" w:cs="Times New Roman"/>
          <w:sz w:val="24"/>
          <w:szCs w:val="24"/>
        </w:rPr>
        <w:t>коле на конец учебного года</w:t>
      </w:r>
      <w:r w:rsidR="003B1449" w:rsidRPr="00FB7E97">
        <w:rPr>
          <w:rFonts w:ascii="Times New Roman" w:hAnsi="Times New Roman" w:cs="Times New Roman"/>
          <w:sz w:val="24"/>
          <w:szCs w:val="24"/>
        </w:rPr>
        <w:t xml:space="preserve"> - 56</w:t>
      </w:r>
      <w:r w:rsidR="00F0728F" w:rsidRPr="00FB7E97">
        <w:rPr>
          <w:rFonts w:ascii="Times New Roman" w:hAnsi="Times New Roman" w:cs="Times New Roman"/>
          <w:sz w:val="24"/>
          <w:szCs w:val="24"/>
        </w:rPr>
        <w:t xml:space="preserve"> обучающихся. </w:t>
      </w:r>
      <w:r w:rsidR="003B1449" w:rsidRPr="00FB7E97">
        <w:rPr>
          <w:rFonts w:ascii="Times New Roman" w:hAnsi="Times New Roman" w:cs="Times New Roman"/>
          <w:sz w:val="24"/>
          <w:szCs w:val="24"/>
        </w:rPr>
        <w:t>В этом учебном году не было 3</w:t>
      </w:r>
      <w:r w:rsidR="00585684" w:rsidRPr="00FB7E97">
        <w:rPr>
          <w:rFonts w:ascii="Times New Roman" w:hAnsi="Times New Roman" w:cs="Times New Roman"/>
          <w:sz w:val="24"/>
          <w:szCs w:val="24"/>
        </w:rPr>
        <w:t xml:space="preserve"> го класса.</w:t>
      </w:r>
      <w:r w:rsidR="00F0728F" w:rsidRPr="00FB7E97">
        <w:rPr>
          <w:rFonts w:ascii="Times New Roman" w:hAnsi="Times New Roman" w:cs="Times New Roman"/>
          <w:sz w:val="24"/>
          <w:szCs w:val="24"/>
        </w:rPr>
        <w:t xml:space="preserve">  </w:t>
      </w:r>
      <w:r w:rsidRPr="00FB7E97">
        <w:rPr>
          <w:rFonts w:ascii="Times New Roman" w:eastAsia="Times New Roman" w:hAnsi="Times New Roman" w:cs="Times New Roman"/>
          <w:sz w:val="24"/>
          <w:szCs w:val="24"/>
          <w:lang w:eastAsia="ru-RU"/>
        </w:rPr>
        <w:t>Учебный год успешно закончили все об</w:t>
      </w:r>
      <w:r w:rsidR="00585684" w:rsidRPr="00FB7E97">
        <w:rPr>
          <w:rFonts w:ascii="Times New Roman" w:eastAsia="Times New Roman" w:hAnsi="Times New Roman" w:cs="Times New Roman"/>
          <w:sz w:val="24"/>
          <w:szCs w:val="24"/>
          <w:lang w:eastAsia="ru-RU"/>
        </w:rPr>
        <w:t>у</w:t>
      </w:r>
      <w:r w:rsidR="00FE1871" w:rsidRPr="00FB7E97">
        <w:rPr>
          <w:rFonts w:ascii="Times New Roman" w:eastAsia="Times New Roman" w:hAnsi="Times New Roman" w:cs="Times New Roman"/>
          <w:sz w:val="24"/>
          <w:szCs w:val="24"/>
          <w:lang w:eastAsia="ru-RU"/>
        </w:rPr>
        <w:t>чающиеся школы, в количестве</w:t>
      </w:r>
      <w:r w:rsidR="003B1449" w:rsidRPr="00FB7E97">
        <w:rPr>
          <w:rFonts w:ascii="Times New Roman" w:eastAsia="Times New Roman" w:hAnsi="Times New Roman" w:cs="Times New Roman"/>
          <w:sz w:val="24"/>
          <w:szCs w:val="24"/>
          <w:lang w:eastAsia="ru-RU"/>
        </w:rPr>
        <w:t xml:space="preserve"> 56 человек. 34</w:t>
      </w:r>
      <w:r w:rsidR="004F24C2" w:rsidRPr="00FB7E97">
        <w:rPr>
          <w:rFonts w:ascii="Times New Roman" w:eastAsia="Times New Roman" w:hAnsi="Times New Roman" w:cs="Times New Roman"/>
          <w:sz w:val="24"/>
          <w:szCs w:val="24"/>
          <w:lang w:eastAsia="ru-RU"/>
        </w:rPr>
        <w:t xml:space="preserve"> </w:t>
      </w:r>
      <w:r w:rsidRPr="00FB7E97">
        <w:rPr>
          <w:rFonts w:ascii="Times New Roman" w:eastAsia="Times New Roman" w:hAnsi="Times New Roman" w:cs="Times New Roman"/>
          <w:sz w:val="24"/>
          <w:szCs w:val="24"/>
          <w:lang w:eastAsia="ru-RU"/>
        </w:rPr>
        <w:t>обучающихся 1-8, 10 классов</w:t>
      </w:r>
      <w:r w:rsidR="004F24C2" w:rsidRPr="00FB7E97">
        <w:rPr>
          <w:rFonts w:ascii="Times New Roman" w:eastAsia="Times New Roman" w:hAnsi="Times New Roman" w:cs="Times New Roman"/>
          <w:sz w:val="24"/>
          <w:szCs w:val="24"/>
          <w:lang w:eastAsia="ru-RU"/>
        </w:rPr>
        <w:t xml:space="preserve"> переведены в следующий класс, </w:t>
      </w:r>
      <w:r w:rsidR="003B1449" w:rsidRPr="00FB7E97">
        <w:rPr>
          <w:rFonts w:ascii="Times New Roman" w:eastAsia="Times New Roman" w:hAnsi="Times New Roman" w:cs="Times New Roman"/>
          <w:sz w:val="24"/>
          <w:szCs w:val="24"/>
          <w:lang w:eastAsia="ru-RU"/>
        </w:rPr>
        <w:t xml:space="preserve">4 </w:t>
      </w:r>
      <w:r w:rsidR="00F82B12" w:rsidRPr="00FB7E97">
        <w:rPr>
          <w:rFonts w:ascii="Times New Roman" w:eastAsia="Times New Roman" w:hAnsi="Times New Roman" w:cs="Times New Roman"/>
          <w:sz w:val="24"/>
          <w:szCs w:val="24"/>
          <w:lang w:eastAsia="ru-RU"/>
        </w:rPr>
        <w:t>выпускников 9</w:t>
      </w:r>
      <w:r w:rsidRPr="00FB7E97">
        <w:rPr>
          <w:rFonts w:ascii="Times New Roman" w:eastAsia="Times New Roman" w:hAnsi="Times New Roman" w:cs="Times New Roman"/>
          <w:sz w:val="24"/>
          <w:szCs w:val="24"/>
          <w:lang w:eastAsia="ru-RU"/>
        </w:rPr>
        <w:t xml:space="preserve">, </w:t>
      </w:r>
      <w:r w:rsidR="003B1449" w:rsidRPr="00FB7E97">
        <w:rPr>
          <w:rFonts w:ascii="Times New Roman" w:eastAsia="Times New Roman" w:hAnsi="Times New Roman" w:cs="Times New Roman"/>
          <w:sz w:val="24"/>
          <w:szCs w:val="24"/>
          <w:lang w:eastAsia="ru-RU"/>
        </w:rPr>
        <w:t>4</w:t>
      </w:r>
      <w:r w:rsidR="004F24C2" w:rsidRPr="00FB7E97">
        <w:rPr>
          <w:rFonts w:ascii="Times New Roman" w:eastAsia="Times New Roman" w:hAnsi="Times New Roman" w:cs="Times New Roman"/>
          <w:sz w:val="24"/>
          <w:szCs w:val="24"/>
          <w:lang w:eastAsia="ru-RU"/>
        </w:rPr>
        <w:t xml:space="preserve"> </w:t>
      </w:r>
      <w:r w:rsidR="00907D2C" w:rsidRPr="00FB7E97">
        <w:rPr>
          <w:rFonts w:ascii="Times New Roman" w:eastAsia="Times New Roman" w:hAnsi="Times New Roman" w:cs="Times New Roman"/>
          <w:sz w:val="24"/>
          <w:szCs w:val="24"/>
          <w:lang w:eastAsia="ru-RU"/>
        </w:rPr>
        <w:t xml:space="preserve">выпускников </w:t>
      </w:r>
      <w:r w:rsidRPr="00FB7E97">
        <w:rPr>
          <w:rFonts w:ascii="Times New Roman" w:eastAsia="Times New Roman" w:hAnsi="Times New Roman" w:cs="Times New Roman"/>
          <w:sz w:val="24"/>
          <w:szCs w:val="24"/>
          <w:lang w:eastAsia="ru-RU"/>
        </w:rPr>
        <w:t>11 классов успешно выдержали государственную (итоговую) аттестацию и получили аттестат о соотв</w:t>
      </w:r>
      <w:r w:rsidR="0050393D" w:rsidRPr="00FB7E97">
        <w:rPr>
          <w:rFonts w:ascii="Times New Roman" w:eastAsia="Times New Roman" w:hAnsi="Times New Roman" w:cs="Times New Roman"/>
          <w:sz w:val="24"/>
          <w:szCs w:val="24"/>
          <w:lang w:eastAsia="ru-RU"/>
        </w:rPr>
        <w:t xml:space="preserve">етствующем образовании.      </w:t>
      </w:r>
    </w:p>
    <w:tbl>
      <w:tblPr>
        <w:tblStyle w:val="a3"/>
        <w:tblW w:w="11170" w:type="dxa"/>
        <w:tblInd w:w="-1139" w:type="dxa"/>
        <w:tblLayout w:type="fixed"/>
        <w:tblLook w:val="04A0" w:firstRow="1" w:lastRow="0" w:firstColumn="1" w:lastColumn="0" w:noHBand="0" w:noVBand="1"/>
      </w:tblPr>
      <w:tblGrid>
        <w:gridCol w:w="567"/>
        <w:gridCol w:w="822"/>
        <w:gridCol w:w="1985"/>
        <w:gridCol w:w="567"/>
        <w:gridCol w:w="708"/>
        <w:gridCol w:w="567"/>
        <w:gridCol w:w="426"/>
        <w:gridCol w:w="351"/>
        <w:gridCol w:w="499"/>
        <w:gridCol w:w="851"/>
        <w:gridCol w:w="850"/>
        <w:gridCol w:w="851"/>
        <w:gridCol w:w="1042"/>
        <w:gridCol w:w="92"/>
        <w:gridCol w:w="992"/>
      </w:tblGrid>
      <w:tr w:rsidR="00A2746F" w:rsidRPr="00FB7E97" w:rsidTr="00DC24FA">
        <w:tc>
          <w:tcPr>
            <w:tcW w:w="567" w:type="dxa"/>
          </w:tcPr>
          <w:p w:rsidR="00FD35C8" w:rsidRPr="00FB7E97" w:rsidRDefault="00FD35C8" w:rsidP="008870DF">
            <w:pPr>
              <w:jc w:val="both"/>
              <w:rPr>
                <w:rFonts w:ascii="Times New Roman" w:hAnsi="Times New Roman" w:cs="Times New Roman"/>
                <w:sz w:val="24"/>
                <w:szCs w:val="24"/>
              </w:rPr>
            </w:pPr>
            <w:r w:rsidRPr="00FB7E97">
              <w:rPr>
                <w:rFonts w:ascii="Times New Roman" w:hAnsi="Times New Roman" w:cs="Times New Roman"/>
                <w:sz w:val="24"/>
                <w:szCs w:val="24"/>
              </w:rPr>
              <w:t>класс</w:t>
            </w:r>
          </w:p>
        </w:tc>
        <w:tc>
          <w:tcPr>
            <w:tcW w:w="822" w:type="dxa"/>
          </w:tcPr>
          <w:p w:rsidR="00FD35C8" w:rsidRPr="00FB7E97" w:rsidRDefault="00FD35C8" w:rsidP="008870DF">
            <w:pPr>
              <w:jc w:val="both"/>
              <w:rPr>
                <w:rFonts w:ascii="Times New Roman" w:hAnsi="Times New Roman" w:cs="Times New Roman"/>
                <w:sz w:val="24"/>
                <w:szCs w:val="24"/>
              </w:rPr>
            </w:pPr>
            <w:r w:rsidRPr="00FB7E97">
              <w:rPr>
                <w:rFonts w:ascii="Times New Roman" w:hAnsi="Times New Roman" w:cs="Times New Roman"/>
                <w:sz w:val="24"/>
                <w:szCs w:val="24"/>
              </w:rPr>
              <w:t>Всего в класс</w:t>
            </w:r>
          </w:p>
        </w:tc>
        <w:tc>
          <w:tcPr>
            <w:tcW w:w="1985" w:type="dxa"/>
          </w:tcPr>
          <w:p w:rsidR="00FD35C8" w:rsidRPr="00FB7E97" w:rsidRDefault="00FD35C8" w:rsidP="008870DF">
            <w:pPr>
              <w:jc w:val="both"/>
              <w:rPr>
                <w:rFonts w:ascii="Times New Roman" w:hAnsi="Times New Roman" w:cs="Times New Roman"/>
                <w:sz w:val="24"/>
                <w:szCs w:val="24"/>
              </w:rPr>
            </w:pPr>
            <w:r w:rsidRPr="00FB7E97">
              <w:rPr>
                <w:rFonts w:ascii="Times New Roman" w:hAnsi="Times New Roman" w:cs="Times New Roman"/>
                <w:sz w:val="24"/>
                <w:szCs w:val="24"/>
              </w:rPr>
              <w:t>ФИО классного рук-ля</w:t>
            </w:r>
          </w:p>
        </w:tc>
        <w:tc>
          <w:tcPr>
            <w:tcW w:w="567" w:type="dxa"/>
          </w:tcPr>
          <w:p w:rsidR="00FD35C8" w:rsidRPr="00FB7E97" w:rsidRDefault="00FD35C8" w:rsidP="008870DF">
            <w:pPr>
              <w:jc w:val="both"/>
              <w:rPr>
                <w:rFonts w:ascii="Times New Roman" w:hAnsi="Times New Roman" w:cs="Times New Roman"/>
                <w:sz w:val="24"/>
                <w:szCs w:val="24"/>
              </w:rPr>
            </w:pPr>
            <w:r w:rsidRPr="00FB7E97">
              <w:rPr>
                <w:rFonts w:ascii="Times New Roman" w:hAnsi="Times New Roman" w:cs="Times New Roman"/>
                <w:sz w:val="24"/>
                <w:szCs w:val="24"/>
              </w:rPr>
              <w:t>Не аттестованы</w:t>
            </w:r>
          </w:p>
        </w:tc>
        <w:tc>
          <w:tcPr>
            <w:tcW w:w="708" w:type="dxa"/>
          </w:tcPr>
          <w:p w:rsidR="00FD35C8" w:rsidRPr="00FB7E97" w:rsidRDefault="00FD35C8" w:rsidP="008870DF">
            <w:pPr>
              <w:jc w:val="both"/>
              <w:rPr>
                <w:rFonts w:ascii="Times New Roman" w:hAnsi="Times New Roman" w:cs="Times New Roman"/>
                <w:sz w:val="24"/>
                <w:szCs w:val="24"/>
              </w:rPr>
            </w:pPr>
            <w:r w:rsidRPr="00FB7E97">
              <w:rPr>
                <w:rFonts w:ascii="Times New Roman" w:hAnsi="Times New Roman" w:cs="Times New Roman"/>
                <w:sz w:val="24"/>
                <w:szCs w:val="24"/>
              </w:rPr>
              <w:t>На «3»</w:t>
            </w:r>
          </w:p>
        </w:tc>
        <w:tc>
          <w:tcPr>
            <w:tcW w:w="567" w:type="dxa"/>
          </w:tcPr>
          <w:p w:rsidR="00FD35C8" w:rsidRPr="00FB7E97" w:rsidRDefault="00FD35C8" w:rsidP="008870DF">
            <w:pPr>
              <w:jc w:val="both"/>
              <w:rPr>
                <w:rFonts w:ascii="Times New Roman" w:hAnsi="Times New Roman" w:cs="Times New Roman"/>
                <w:sz w:val="24"/>
                <w:szCs w:val="24"/>
              </w:rPr>
            </w:pPr>
            <w:r w:rsidRPr="00FB7E97">
              <w:rPr>
                <w:rFonts w:ascii="Times New Roman" w:hAnsi="Times New Roman" w:cs="Times New Roman"/>
                <w:sz w:val="24"/>
                <w:szCs w:val="24"/>
              </w:rPr>
              <w:t>На «4» и «5»</w:t>
            </w:r>
          </w:p>
        </w:tc>
        <w:tc>
          <w:tcPr>
            <w:tcW w:w="426" w:type="dxa"/>
          </w:tcPr>
          <w:p w:rsidR="00FD35C8" w:rsidRPr="00FB7E97" w:rsidRDefault="00FD35C8" w:rsidP="008870DF">
            <w:pPr>
              <w:jc w:val="both"/>
              <w:rPr>
                <w:rFonts w:ascii="Times New Roman" w:hAnsi="Times New Roman" w:cs="Times New Roman"/>
                <w:sz w:val="24"/>
                <w:szCs w:val="24"/>
              </w:rPr>
            </w:pPr>
            <w:r w:rsidRPr="00FB7E97">
              <w:rPr>
                <w:rFonts w:ascii="Times New Roman" w:hAnsi="Times New Roman" w:cs="Times New Roman"/>
                <w:sz w:val="24"/>
                <w:szCs w:val="24"/>
              </w:rPr>
              <w:t>На «5»</w:t>
            </w:r>
          </w:p>
        </w:tc>
        <w:tc>
          <w:tcPr>
            <w:tcW w:w="351" w:type="dxa"/>
          </w:tcPr>
          <w:p w:rsidR="00FD35C8" w:rsidRPr="00FB7E97" w:rsidRDefault="00FD35C8" w:rsidP="008870DF">
            <w:pPr>
              <w:jc w:val="both"/>
              <w:rPr>
                <w:rFonts w:ascii="Times New Roman" w:hAnsi="Times New Roman" w:cs="Times New Roman"/>
                <w:sz w:val="24"/>
                <w:szCs w:val="24"/>
              </w:rPr>
            </w:pPr>
            <w:r w:rsidRPr="00FB7E97">
              <w:rPr>
                <w:rFonts w:ascii="Times New Roman" w:hAnsi="Times New Roman" w:cs="Times New Roman"/>
                <w:sz w:val="24"/>
                <w:szCs w:val="24"/>
              </w:rPr>
              <w:t>С одной «3»</w:t>
            </w:r>
          </w:p>
        </w:tc>
        <w:tc>
          <w:tcPr>
            <w:tcW w:w="499" w:type="dxa"/>
          </w:tcPr>
          <w:p w:rsidR="00FD35C8" w:rsidRPr="00FB7E97" w:rsidRDefault="00FD35C8" w:rsidP="008870DF">
            <w:pPr>
              <w:jc w:val="both"/>
              <w:rPr>
                <w:rFonts w:ascii="Times New Roman" w:hAnsi="Times New Roman" w:cs="Times New Roman"/>
                <w:sz w:val="24"/>
                <w:szCs w:val="24"/>
              </w:rPr>
            </w:pPr>
            <w:r w:rsidRPr="00FB7E97">
              <w:rPr>
                <w:rFonts w:ascii="Times New Roman" w:hAnsi="Times New Roman" w:cs="Times New Roman"/>
                <w:sz w:val="24"/>
                <w:szCs w:val="24"/>
              </w:rPr>
              <w:t>С одной «4»</w:t>
            </w:r>
          </w:p>
        </w:tc>
        <w:tc>
          <w:tcPr>
            <w:tcW w:w="851" w:type="dxa"/>
          </w:tcPr>
          <w:p w:rsidR="00FD35C8" w:rsidRPr="00FB7E97" w:rsidRDefault="00FD35C8" w:rsidP="008870DF">
            <w:pPr>
              <w:jc w:val="both"/>
              <w:rPr>
                <w:rFonts w:ascii="Times New Roman" w:hAnsi="Times New Roman" w:cs="Times New Roman"/>
                <w:sz w:val="24"/>
                <w:szCs w:val="24"/>
              </w:rPr>
            </w:pPr>
            <w:r w:rsidRPr="00FB7E97">
              <w:rPr>
                <w:rFonts w:ascii="Times New Roman" w:hAnsi="Times New Roman" w:cs="Times New Roman"/>
                <w:sz w:val="24"/>
                <w:szCs w:val="24"/>
              </w:rPr>
              <w:t>Ка</w:t>
            </w:r>
            <w:r w:rsidR="00DC24FA" w:rsidRPr="00FB7E97">
              <w:rPr>
                <w:rFonts w:ascii="Times New Roman" w:hAnsi="Times New Roman" w:cs="Times New Roman"/>
                <w:sz w:val="24"/>
                <w:szCs w:val="24"/>
              </w:rPr>
              <w:t>чество знаний за 1 четверть 2021-22</w:t>
            </w:r>
            <w:r w:rsidRPr="00FB7E97">
              <w:rPr>
                <w:rFonts w:ascii="Times New Roman" w:hAnsi="Times New Roman" w:cs="Times New Roman"/>
                <w:sz w:val="24"/>
                <w:szCs w:val="24"/>
              </w:rPr>
              <w:t xml:space="preserve"> уч.г</w:t>
            </w:r>
          </w:p>
        </w:tc>
        <w:tc>
          <w:tcPr>
            <w:tcW w:w="850" w:type="dxa"/>
          </w:tcPr>
          <w:p w:rsidR="00FD35C8" w:rsidRPr="00FB7E97" w:rsidRDefault="00FD35C8" w:rsidP="008870DF">
            <w:pPr>
              <w:jc w:val="both"/>
              <w:rPr>
                <w:rFonts w:ascii="Times New Roman" w:hAnsi="Times New Roman" w:cs="Times New Roman"/>
                <w:sz w:val="24"/>
                <w:szCs w:val="24"/>
              </w:rPr>
            </w:pPr>
            <w:r w:rsidRPr="00FB7E97">
              <w:rPr>
                <w:rFonts w:ascii="Times New Roman" w:hAnsi="Times New Roman" w:cs="Times New Roman"/>
                <w:sz w:val="24"/>
                <w:szCs w:val="24"/>
              </w:rPr>
              <w:t xml:space="preserve">Качество знаний </w:t>
            </w:r>
            <w:r w:rsidR="00DC24FA" w:rsidRPr="00FB7E97">
              <w:rPr>
                <w:rFonts w:ascii="Times New Roman" w:hAnsi="Times New Roman" w:cs="Times New Roman"/>
                <w:sz w:val="24"/>
                <w:szCs w:val="24"/>
              </w:rPr>
              <w:t xml:space="preserve">за 2 четверть / 1 полугодие 2021-22 </w:t>
            </w:r>
            <w:r w:rsidRPr="00FB7E97">
              <w:rPr>
                <w:rFonts w:ascii="Times New Roman" w:hAnsi="Times New Roman" w:cs="Times New Roman"/>
                <w:sz w:val="24"/>
                <w:szCs w:val="24"/>
              </w:rPr>
              <w:t>уч.г</w:t>
            </w:r>
          </w:p>
        </w:tc>
        <w:tc>
          <w:tcPr>
            <w:tcW w:w="851" w:type="dxa"/>
          </w:tcPr>
          <w:p w:rsidR="00FD35C8" w:rsidRPr="00FB7E97" w:rsidRDefault="00FD35C8" w:rsidP="008870DF">
            <w:pPr>
              <w:jc w:val="both"/>
              <w:rPr>
                <w:rFonts w:ascii="Times New Roman" w:hAnsi="Times New Roman" w:cs="Times New Roman"/>
                <w:sz w:val="24"/>
                <w:szCs w:val="24"/>
              </w:rPr>
            </w:pPr>
            <w:r w:rsidRPr="00FB7E97">
              <w:rPr>
                <w:rFonts w:ascii="Times New Roman" w:hAnsi="Times New Roman" w:cs="Times New Roman"/>
                <w:sz w:val="24"/>
                <w:szCs w:val="24"/>
              </w:rPr>
              <w:t>Ка</w:t>
            </w:r>
            <w:r w:rsidR="00DC24FA" w:rsidRPr="00FB7E97">
              <w:rPr>
                <w:rFonts w:ascii="Times New Roman" w:hAnsi="Times New Roman" w:cs="Times New Roman"/>
                <w:sz w:val="24"/>
                <w:szCs w:val="24"/>
              </w:rPr>
              <w:t>чество знаний за 3 четверть 2021-22</w:t>
            </w:r>
            <w:r w:rsidR="00A97BF4" w:rsidRPr="00FB7E97">
              <w:rPr>
                <w:rFonts w:ascii="Times New Roman" w:hAnsi="Times New Roman" w:cs="Times New Roman"/>
                <w:sz w:val="24"/>
                <w:szCs w:val="24"/>
              </w:rPr>
              <w:t xml:space="preserve"> </w:t>
            </w:r>
            <w:r w:rsidRPr="00FB7E97">
              <w:rPr>
                <w:rFonts w:ascii="Times New Roman" w:hAnsi="Times New Roman" w:cs="Times New Roman"/>
                <w:sz w:val="24"/>
                <w:szCs w:val="24"/>
              </w:rPr>
              <w:t>уч.г</w:t>
            </w:r>
          </w:p>
        </w:tc>
        <w:tc>
          <w:tcPr>
            <w:tcW w:w="1134" w:type="dxa"/>
            <w:gridSpan w:val="2"/>
          </w:tcPr>
          <w:p w:rsidR="00FD35C8" w:rsidRPr="00FB7E97" w:rsidRDefault="00FD35C8" w:rsidP="008870DF">
            <w:pPr>
              <w:jc w:val="both"/>
              <w:rPr>
                <w:rFonts w:ascii="Times New Roman" w:hAnsi="Times New Roman" w:cs="Times New Roman"/>
                <w:sz w:val="24"/>
                <w:szCs w:val="24"/>
              </w:rPr>
            </w:pPr>
            <w:r w:rsidRPr="00FB7E97">
              <w:rPr>
                <w:rFonts w:ascii="Times New Roman" w:hAnsi="Times New Roman" w:cs="Times New Roman"/>
                <w:sz w:val="24"/>
                <w:szCs w:val="24"/>
              </w:rPr>
              <w:t>Качество знаний</w:t>
            </w:r>
            <w:r w:rsidR="00A97BF4" w:rsidRPr="00FB7E97">
              <w:rPr>
                <w:rFonts w:ascii="Times New Roman" w:hAnsi="Times New Roman" w:cs="Times New Roman"/>
                <w:sz w:val="24"/>
                <w:szCs w:val="24"/>
              </w:rPr>
              <w:t xml:space="preserve"> </w:t>
            </w:r>
            <w:r w:rsidR="007876B9" w:rsidRPr="00FB7E97">
              <w:rPr>
                <w:rFonts w:ascii="Times New Roman" w:hAnsi="Times New Roman" w:cs="Times New Roman"/>
                <w:sz w:val="24"/>
                <w:szCs w:val="24"/>
              </w:rPr>
              <w:t>за 4 четверть</w:t>
            </w:r>
            <w:r w:rsidR="00DC24FA" w:rsidRPr="00FB7E97">
              <w:rPr>
                <w:rFonts w:ascii="Times New Roman" w:hAnsi="Times New Roman" w:cs="Times New Roman"/>
                <w:sz w:val="24"/>
                <w:szCs w:val="24"/>
              </w:rPr>
              <w:t xml:space="preserve"> / 2 полугодие 2021-22</w:t>
            </w:r>
            <w:r w:rsidRPr="00FB7E97">
              <w:rPr>
                <w:rFonts w:ascii="Times New Roman" w:hAnsi="Times New Roman" w:cs="Times New Roman"/>
                <w:sz w:val="24"/>
                <w:szCs w:val="24"/>
              </w:rPr>
              <w:t xml:space="preserve"> уч.г</w:t>
            </w:r>
          </w:p>
        </w:tc>
        <w:tc>
          <w:tcPr>
            <w:tcW w:w="992" w:type="dxa"/>
          </w:tcPr>
          <w:p w:rsidR="00FD35C8" w:rsidRPr="00FB7E97" w:rsidRDefault="0074324D" w:rsidP="008870DF">
            <w:pPr>
              <w:jc w:val="both"/>
              <w:rPr>
                <w:rFonts w:ascii="Times New Roman" w:hAnsi="Times New Roman" w:cs="Times New Roman"/>
                <w:sz w:val="24"/>
                <w:szCs w:val="24"/>
              </w:rPr>
            </w:pPr>
            <w:r w:rsidRPr="00FB7E97">
              <w:rPr>
                <w:rFonts w:ascii="Times New Roman" w:hAnsi="Times New Roman" w:cs="Times New Roman"/>
                <w:sz w:val="24"/>
                <w:szCs w:val="24"/>
              </w:rPr>
              <w:t>Качество знаний за  2021-22</w:t>
            </w:r>
            <w:r w:rsidR="00A97BF4" w:rsidRPr="00FB7E97">
              <w:rPr>
                <w:rFonts w:ascii="Times New Roman" w:hAnsi="Times New Roman" w:cs="Times New Roman"/>
                <w:sz w:val="24"/>
                <w:szCs w:val="24"/>
              </w:rPr>
              <w:t xml:space="preserve"> </w:t>
            </w:r>
            <w:r w:rsidR="00FD35C8" w:rsidRPr="00FB7E97">
              <w:rPr>
                <w:rFonts w:ascii="Times New Roman" w:hAnsi="Times New Roman" w:cs="Times New Roman"/>
                <w:sz w:val="24"/>
                <w:szCs w:val="24"/>
              </w:rPr>
              <w:t>уч.г</w:t>
            </w:r>
          </w:p>
        </w:tc>
      </w:tr>
      <w:tr w:rsidR="003B1449" w:rsidRPr="00FB7E97" w:rsidTr="00DC24FA">
        <w:tc>
          <w:tcPr>
            <w:tcW w:w="567" w:type="dxa"/>
          </w:tcPr>
          <w:p w:rsidR="003B1449" w:rsidRPr="00FB7E97" w:rsidRDefault="003B1449" w:rsidP="008870DF">
            <w:pPr>
              <w:jc w:val="both"/>
              <w:rPr>
                <w:rFonts w:ascii="Times New Roman" w:hAnsi="Times New Roman" w:cs="Times New Roman"/>
                <w:sz w:val="24"/>
                <w:szCs w:val="24"/>
                <w:lang w:val="en-US"/>
              </w:rPr>
            </w:pPr>
            <w:r w:rsidRPr="00FB7E97">
              <w:rPr>
                <w:rFonts w:ascii="Times New Roman" w:hAnsi="Times New Roman" w:cs="Times New Roman"/>
                <w:sz w:val="24"/>
                <w:szCs w:val="24"/>
                <w:lang w:val="en-US"/>
              </w:rPr>
              <w:t>1</w:t>
            </w:r>
          </w:p>
        </w:tc>
        <w:tc>
          <w:tcPr>
            <w:tcW w:w="822" w:type="dxa"/>
          </w:tcPr>
          <w:p w:rsidR="003B1449" w:rsidRPr="00FB7E97" w:rsidRDefault="003B1449" w:rsidP="008870DF">
            <w:pPr>
              <w:jc w:val="both"/>
              <w:rPr>
                <w:rFonts w:ascii="Times New Roman" w:hAnsi="Times New Roman" w:cs="Times New Roman"/>
                <w:sz w:val="24"/>
                <w:szCs w:val="24"/>
                <w:lang w:val="en-US"/>
              </w:rPr>
            </w:pPr>
            <w:r w:rsidRPr="00FB7E97">
              <w:rPr>
                <w:rFonts w:ascii="Times New Roman" w:hAnsi="Times New Roman" w:cs="Times New Roman"/>
                <w:sz w:val="24"/>
                <w:szCs w:val="24"/>
                <w:lang w:val="en-US"/>
              </w:rPr>
              <w:t>4</w:t>
            </w:r>
          </w:p>
        </w:tc>
        <w:tc>
          <w:tcPr>
            <w:tcW w:w="1985" w:type="dxa"/>
          </w:tcPr>
          <w:p w:rsidR="003B1449" w:rsidRPr="00FB7E97" w:rsidRDefault="003B1449" w:rsidP="008870DF">
            <w:pPr>
              <w:jc w:val="both"/>
              <w:rPr>
                <w:rFonts w:ascii="Times New Roman" w:hAnsi="Times New Roman" w:cs="Times New Roman"/>
                <w:sz w:val="24"/>
                <w:szCs w:val="24"/>
              </w:rPr>
            </w:pPr>
            <w:r w:rsidRPr="00FB7E97">
              <w:rPr>
                <w:rFonts w:ascii="Times New Roman" w:hAnsi="Times New Roman" w:cs="Times New Roman"/>
                <w:sz w:val="24"/>
                <w:szCs w:val="24"/>
              </w:rPr>
              <w:t>Сулейманова Г.И.</w:t>
            </w:r>
          </w:p>
        </w:tc>
        <w:tc>
          <w:tcPr>
            <w:tcW w:w="567" w:type="dxa"/>
          </w:tcPr>
          <w:p w:rsidR="003B1449" w:rsidRPr="00FB7E97" w:rsidRDefault="00545DCE" w:rsidP="008870DF">
            <w:pPr>
              <w:jc w:val="both"/>
              <w:rPr>
                <w:rFonts w:ascii="Times New Roman" w:hAnsi="Times New Roman" w:cs="Times New Roman"/>
                <w:sz w:val="24"/>
                <w:szCs w:val="24"/>
                <w:lang w:val="en-US"/>
              </w:rPr>
            </w:pPr>
            <w:r w:rsidRPr="00FB7E97">
              <w:rPr>
                <w:rFonts w:ascii="Times New Roman" w:hAnsi="Times New Roman" w:cs="Times New Roman"/>
                <w:sz w:val="24"/>
                <w:szCs w:val="24"/>
                <w:lang w:val="en-US"/>
              </w:rPr>
              <w:t>-</w:t>
            </w:r>
          </w:p>
        </w:tc>
        <w:tc>
          <w:tcPr>
            <w:tcW w:w="708" w:type="dxa"/>
          </w:tcPr>
          <w:p w:rsidR="003B1449" w:rsidRPr="00FB7E97" w:rsidRDefault="00545DCE" w:rsidP="008870DF">
            <w:pPr>
              <w:jc w:val="both"/>
              <w:rPr>
                <w:rFonts w:ascii="Times New Roman" w:hAnsi="Times New Roman" w:cs="Times New Roman"/>
                <w:sz w:val="24"/>
                <w:szCs w:val="24"/>
                <w:lang w:val="en-US"/>
              </w:rPr>
            </w:pPr>
            <w:r w:rsidRPr="00FB7E97">
              <w:rPr>
                <w:rFonts w:ascii="Times New Roman" w:hAnsi="Times New Roman" w:cs="Times New Roman"/>
                <w:sz w:val="24"/>
                <w:szCs w:val="24"/>
                <w:lang w:val="en-US"/>
              </w:rPr>
              <w:t>-</w:t>
            </w:r>
          </w:p>
        </w:tc>
        <w:tc>
          <w:tcPr>
            <w:tcW w:w="567" w:type="dxa"/>
          </w:tcPr>
          <w:p w:rsidR="003B1449" w:rsidRPr="00FB7E97" w:rsidRDefault="00545DCE" w:rsidP="008870DF">
            <w:pPr>
              <w:jc w:val="both"/>
              <w:rPr>
                <w:rFonts w:ascii="Times New Roman" w:hAnsi="Times New Roman" w:cs="Times New Roman"/>
                <w:sz w:val="24"/>
                <w:szCs w:val="24"/>
                <w:lang w:val="en-US"/>
              </w:rPr>
            </w:pPr>
            <w:r w:rsidRPr="00FB7E97">
              <w:rPr>
                <w:rFonts w:ascii="Times New Roman" w:hAnsi="Times New Roman" w:cs="Times New Roman"/>
                <w:sz w:val="24"/>
                <w:szCs w:val="24"/>
                <w:lang w:val="en-US"/>
              </w:rPr>
              <w:t>-</w:t>
            </w:r>
          </w:p>
        </w:tc>
        <w:tc>
          <w:tcPr>
            <w:tcW w:w="426" w:type="dxa"/>
          </w:tcPr>
          <w:p w:rsidR="003B1449" w:rsidRPr="00FB7E97" w:rsidRDefault="00545DCE" w:rsidP="008870DF">
            <w:pPr>
              <w:jc w:val="both"/>
              <w:rPr>
                <w:rFonts w:ascii="Times New Roman" w:hAnsi="Times New Roman" w:cs="Times New Roman"/>
                <w:sz w:val="24"/>
                <w:szCs w:val="24"/>
                <w:lang w:val="en-US"/>
              </w:rPr>
            </w:pPr>
            <w:r w:rsidRPr="00FB7E97">
              <w:rPr>
                <w:rFonts w:ascii="Times New Roman" w:hAnsi="Times New Roman" w:cs="Times New Roman"/>
                <w:sz w:val="24"/>
                <w:szCs w:val="24"/>
                <w:lang w:val="en-US"/>
              </w:rPr>
              <w:t>-</w:t>
            </w:r>
          </w:p>
        </w:tc>
        <w:tc>
          <w:tcPr>
            <w:tcW w:w="351" w:type="dxa"/>
          </w:tcPr>
          <w:p w:rsidR="003B1449" w:rsidRPr="00FB7E97" w:rsidRDefault="00545DCE" w:rsidP="008870DF">
            <w:pPr>
              <w:jc w:val="both"/>
              <w:rPr>
                <w:rFonts w:ascii="Times New Roman" w:hAnsi="Times New Roman" w:cs="Times New Roman"/>
                <w:sz w:val="24"/>
                <w:szCs w:val="24"/>
                <w:lang w:val="en-US"/>
              </w:rPr>
            </w:pPr>
            <w:r w:rsidRPr="00FB7E97">
              <w:rPr>
                <w:rFonts w:ascii="Times New Roman" w:hAnsi="Times New Roman" w:cs="Times New Roman"/>
                <w:sz w:val="24"/>
                <w:szCs w:val="24"/>
                <w:lang w:val="en-US"/>
              </w:rPr>
              <w:t>-</w:t>
            </w:r>
          </w:p>
        </w:tc>
        <w:tc>
          <w:tcPr>
            <w:tcW w:w="499" w:type="dxa"/>
          </w:tcPr>
          <w:p w:rsidR="003B1449" w:rsidRPr="00FB7E97" w:rsidRDefault="00545DCE" w:rsidP="008870DF">
            <w:pPr>
              <w:jc w:val="both"/>
              <w:rPr>
                <w:rFonts w:ascii="Times New Roman" w:hAnsi="Times New Roman" w:cs="Times New Roman"/>
                <w:sz w:val="24"/>
                <w:szCs w:val="24"/>
                <w:lang w:val="en-US"/>
              </w:rPr>
            </w:pPr>
            <w:r w:rsidRPr="00FB7E97">
              <w:rPr>
                <w:rFonts w:ascii="Times New Roman" w:hAnsi="Times New Roman" w:cs="Times New Roman"/>
                <w:sz w:val="24"/>
                <w:szCs w:val="24"/>
                <w:lang w:val="en-US"/>
              </w:rPr>
              <w:t>-</w:t>
            </w:r>
          </w:p>
        </w:tc>
        <w:tc>
          <w:tcPr>
            <w:tcW w:w="851" w:type="dxa"/>
          </w:tcPr>
          <w:p w:rsidR="003B1449" w:rsidRPr="00FB7E97" w:rsidRDefault="00545DCE" w:rsidP="008870DF">
            <w:pPr>
              <w:jc w:val="both"/>
              <w:rPr>
                <w:rFonts w:ascii="Times New Roman" w:hAnsi="Times New Roman" w:cs="Times New Roman"/>
                <w:sz w:val="24"/>
                <w:szCs w:val="24"/>
                <w:lang w:val="en-US"/>
              </w:rPr>
            </w:pPr>
            <w:r w:rsidRPr="00FB7E97">
              <w:rPr>
                <w:rFonts w:ascii="Times New Roman" w:hAnsi="Times New Roman" w:cs="Times New Roman"/>
                <w:sz w:val="24"/>
                <w:szCs w:val="24"/>
                <w:lang w:val="en-US"/>
              </w:rPr>
              <w:t>-</w:t>
            </w:r>
          </w:p>
        </w:tc>
        <w:tc>
          <w:tcPr>
            <w:tcW w:w="850" w:type="dxa"/>
          </w:tcPr>
          <w:p w:rsidR="003B1449" w:rsidRPr="00FB7E97" w:rsidRDefault="00545DCE" w:rsidP="008870DF">
            <w:pPr>
              <w:jc w:val="both"/>
              <w:rPr>
                <w:rFonts w:ascii="Times New Roman" w:hAnsi="Times New Roman" w:cs="Times New Roman"/>
                <w:sz w:val="24"/>
                <w:szCs w:val="24"/>
                <w:lang w:val="en-US"/>
              </w:rPr>
            </w:pPr>
            <w:r w:rsidRPr="00FB7E97">
              <w:rPr>
                <w:rFonts w:ascii="Times New Roman" w:hAnsi="Times New Roman" w:cs="Times New Roman"/>
                <w:sz w:val="24"/>
                <w:szCs w:val="24"/>
                <w:lang w:val="en-US"/>
              </w:rPr>
              <w:t>-</w:t>
            </w:r>
          </w:p>
        </w:tc>
        <w:tc>
          <w:tcPr>
            <w:tcW w:w="851" w:type="dxa"/>
          </w:tcPr>
          <w:p w:rsidR="003B1449" w:rsidRPr="00FB7E97" w:rsidRDefault="00545DCE" w:rsidP="008870DF">
            <w:pPr>
              <w:jc w:val="both"/>
              <w:rPr>
                <w:rFonts w:ascii="Times New Roman" w:hAnsi="Times New Roman" w:cs="Times New Roman"/>
                <w:sz w:val="24"/>
                <w:szCs w:val="24"/>
                <w:lang w:val="en-US"/>
              </w:rPr>
            </w:pPr>
            <w:r w:rsidRPr="00FB7E97">
              <w:rPr>
                <w:rFonts w:ascii="Times New Roman" w:hAnsi="Times New Roman" w:cs="Times New Roman"/>
                <w:sz w:val="24"/>
                <w:szCs w:val="24"/>
                <w:lang w:val="en-US"/>
              </w:rPr>
              <w:t>-</w:t>
            </w:r>
          </w:p>
        </w:tc>
        <w:tc>
          <w:tcPr>
            <w:tcW w:w="1134" w:type="dxa"/>
            <w:gridSpan w:val="2"/>
          </w:tcPr>
          <w:p w:rsidR="003B1449" w:rsidRPr="00FB7E97" w:rsidRDefault="00545DCE" w:rsidP="008870DF">
            <w:pPr>
              <w:jc w:val="both"/>
              <w:rPr>
                <w:rFonts w:ascii="Times New Roman" w:hAnsi="Times New Roman" w:cs="Times New Roman"/>
                <w:sz w:val="24"/>
                <w:szCs w:val="24"/>
                <w:lang w:val="en-US"/>
              </w:rPr>
            </w:pPr>
            <w:r w:rsidRPr="00FB7E97">
              <w:rPr>
                <w:rFonts w:ascii="Times New Roman" w:hAnsi="Times New Roman" w:cs="Times New Roman"/>
                <w:sz w:val="24"/>
                <w:szCs w:val="24"/>
                <w:lang w:val="en-US"/>
              </w:rPr>
              <w:t>-</w:t>
            </w:r>
          </w:p>
        </w:tc>
        <w:tc>
          <w:tcPr>
            <w:tcW w:w="992" w:type="dxa"/>
          </w:tcPr>
          <w:p w:rsidR="003B1449" w:rsidRPr="00FB7E97" w:rsidRDefault="00545DCE" w:rsidP="008870DF">
            <w:pPr>
              <w:jc w:val="both"/>
              <w:rPr>
                <w:rFonts w:ascii="Times New Roman" w:hAnsi="Times New Roman" w:cs="Times New Roman"/>
                <w:sz w:val="24"/>
                <w:szCs w:val="24"/>
                <w:lang w:val="en-US"/>
              </w:rPr>
            </w:pPr>
            <w:r w:rsidRPr="00FB7E97">
              <w:rPr>
                <w:rFonts w:ascii="Times New Roman" w:hAnsi="Times New Roman" w:cs="Times New Roman"/>
                <w:sz w:val="24"/>
                <w:szCs w:val="24"/>
                <w:lang w:val="en-US"/>
              </w:rPr>
              <w:t>-</w:t>
            </w:r>
          </w:p>
        </w:tc>
      </w:tr>
      <w:tr w:rsidR="00A2746F" w:rsidRPr="00FB7E97" w:rsidTr="00DC24FA">
        <w:tc>
          <w:tcPr>
            <w:tcW w:w="567" w:type="dxa"/>
          </w:tcPr>
          <w:p w:rsidR="00FD35C8" w:rsidRPr="00FB7E97" w:rsidRDefault="003B1449" w:rsidP="008870DF">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822" w:type="dxa"/>
          </w:tcPr>
          <w:p w:rsidR="00FD35C8" w:rsidRPr="00FB7E97" w:rsidRDefault="003B1449" w:rsidP="008870DF">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1985" w:type="dxa"/>
          </w:tcPr>
          <w:p w:rsidR="00FD35C8" w:rsidRPr="00FB7E97" w:rsidRDefault="003B1449" w:rsidP="008870DF">
            <w:pPr>
              <w:jc w:val="both"/>
              <w:rPr>
                <w:rFonts w:ascii="Times New Roman" w:hAnsi="Times New Roman" w:cs="Times New Roman"/>
                <w:sz w:val="24"/>
                <w:szCs w:val="24"/>
              </w:rPr>
            </w:pPr>
            <w:r w:rsidRPr="00FB7E97">
              <w:rPr>
                <w:rFonts w:ascii="Times New Roman" w:hAnsi="Times New Roman" w:cs="Times New Roman"/>
                <w:sz w:val="24"/>
                <w:szCs w:val="24"/>
              </w:rPr>
              <w:t>Сулейманова Г.И.</w:t>
            </w:r>
          </w:p>
        </w:tc>
        <w:tc>
          <w:tcPr>
            <w:tcW w:w="567" w:type="dxa"/>
          </w:tcPr>
          <w:p w:rsidR="00FD35C8" w:rsidRPr="00FB7E97" w:rsidRDefault="00FD35C8" w:rsidP="008870DF">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8" w:type="dxa"/>
          </w:tcPr>
          <w:p w:rsidR="00FD35C8" w:rsidRPr="00FB7E97" w:rsidRDefault="00545DCE" w:rsidP="008870DF">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567" w:type="dxa"/>
          </w:tcPr>
          <w:p w:rsidR="00FD35C8" w:rsidRPr="00FB7E97" w:rsidRDefault="00545DCE" w:rsidP="008870DF">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426" w:type="dxa"/>
          </w:tcPr>
          <w:p w:rsidR="00FD35C8" w:rsidRPr="00FB7E97" w:rsidRDefault="00907D2C" w:rsidP="008870DF">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351" w:type="dxa"/>
          </w:tcPr>
          <w:p w:rsidR="00FD35C8" w:rsidRPr="00FB7E97" w:rsidRDefault="00545DCE" w:rsidP="008870DF">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99" w:type="dxa"/>
          </w:tcPr>
          <w:p w:rsidR="00FD35C8" w:rsidRPr="00FB7E97" w:rsidRDefault="00545DCE" w:rsidP="00545DCE">
            <w:pPr>
              <w:jc w:val="both"/>
              <w:rPr>
                <w:rFonts w:ascii="Times New Roman" w:hAnsi="Times New Roman" w:cs="Times New Roman"/>
                <w:sz w:val="24"/>
                <w:szCs w:val="24"/>
              </w:rPr>
            </w:pPr>
            <w:r w:rsidRPr="00FB7E97">
              <w:rPr>
                <w:rFonts w:ascii="Times New Roman" w:hAnsi="Times New Roman" w:cs="Times New Roman"/>
                <w:sz w:val="24"/>
                <w:szCs w:val="24"/>
                <w:lang w:val="en-US"/>
              </w:rPr>
              <w:t>-</w:t>
            </w:r>
          </w:p>
        </w:tc>
        <w:tc>
          <w:tcPr>
            <w:tcW w:w="851" w:type="dxa"/>
          </w:tcPr>
          <w:p w:rsidR="00FD35C8" w:rsidRPr="00FB7E97" w:rsidRDefault="00545DCE" w:rsidP="008870DF">
            <w:pPr>
              <w:jc w:val="both"/>
              <w:rPr>
                <w:rFonts w:ascii="Times New Roman" w:hAnsi="Times New Roman" w:cs="Times New Roman"/>
                <w:sz w:val="24"/>
                <w:szCs w:val="24"/>
              </w:rPr>
            </w:pPr>
            <w:r w:rsidRPr="00FB7E97">
              <w:rPr>
                <w:rFonts w:ascii="Times New Roman" w:hAnsi="Times New Roman" w:cs="Times New Roman"/>
                <w:sz w:val="24"/>
                <w:szCs w:val="24"/>
              </w:rPr>
              <w:t>66,</w:t>
            </w:r>
            <w:r w:rsidRPr="00FB7E97">
              <w:rPr>
                <w:rFonts w:ascii="Times New Roman" w:hAnsi="Times New Roman" w:cs="Times New Roman"/>
                <w:sz w:val="24"/>
                <w:szCs w:val="24"/>
                <w:lang w:val="en-US"/>
              </w:rPr>
              <w:t>7</w:t>
            </w:r>
            <w:r w:rsidR="009F08BF" w:rsidRPr="00FB7E97">
              <w:rPr>
                <w:rFonts w:ascii="Times New Roman" w:hAnsi="Times New Roman" w:cs="Times New Roman"/>
                <w:sz w:val="24"/>
                <w:szCs w:val="24"/>
              </w:rPr>
              <w:t>%</w:t>
            </w:r>
          </w:p>
        </w:tc>
        <w:tc>
          <w:tcPr>
            <w:tcW w:w="850" w:type="dxa"/>
          </w:tcPr>
          <w:p w:rsidR="00FD35C8" w:rsidRPr="00FB7E97" w:rsidRDefault="00DC24FA" w:rsidP="00DC24FA">
            <w:pPr>
              <w:jc w:val="both"/>
              <w:rPr>
                <w:rFonts w:ascii="Times New Roman" w:hAnsi="Times New Roman" w:cs="Times New Roman"/>
                <w:sz w:val="24"/>
                <w:szCs w:val="24"/>
              </w:rPr>
            </w:pPr>
            <w:r w:rsidRPr="00FB7E97">
              <w:rPr>
                <w:rFonts w:ascii="Times New Roman" w:hAnsi="Times New Roman" w:cs="Times New Roman"/>
                <w:sz w:val="24"/>
                <w:szCs w:val="24"/>
              </w:rPr>
              <w:t>66</w:t>
            </w:r>
            <w:r w:rsidR="00907D2C" w:rsidRPr="00FB7E97">
              <w:rPr>
                <w:rFonts w:ascii="Times New Roman" w:hAnsi="Times New Roman" w:cs="Times New Roman"/>
                <w:sz w:val="24"/>
                <w:szCs w:val="24"/>
              </w:rPr>
              <w:t>,</w:t>
            </w:r>
            <w:r w:rsidRPr="00FB7E97">
              <w:rPr>
                <w:rFonts w:ascii="Times New Roman" w:hAnsi="Times New Roman" w:cs="Times New Roman"/>
                <w:sz w:val="24"/>
                <w:szCs w:val="24"/>
              </w:rPr>
              <w:t>7</w:t>
            </w:r>
            <w:r w:rsidR="009F08BF" w:rsidRPr="00FB7E97">
              <w:rPr>
                <w:rFonts w:ascii="Times New Roman" w:hAnsi="Times New Roman" w:cs="Times New Roman"/>
                <w:sz w:val="24"/>
                <w:szCs w:val="24"/>
              </w:rPr>
              <w:t>%</w:t>
            </w:r>
          </w:p>
        </w:tc>
        <w:tc>
          <w:tcPr>
            <w:tcW w:w="851" w:type="dxa"/>
          </w:tcPr>
          <w:p w:rsidR="00FD35C8" w:rsidRPr="00FB7E97" w:rsidRDefault="00DC24FA" w:rsidP="008870DF">
            <w:pPr>
              <w:jc w:val="both"/>
              <w:rPr>
                <w:rFonts w:ascii="Times New Roman" w:hAnsi="Times New Roman" w:cs="Times New Roman"/>
                <w:sz w:val="24"/>
                <w:szCs w:val="24"/>
              </w:rPr>
            </w:pPr>
            <w:r w:rsidRPr="00FB7E97">
              <w:rPr>
                <w:rFonts w:ascii="Times New Roman" w:hAnsi="Times New Roman" w:cs="Times New Roman"/>
                <w:sz w:val="24"/>
                <w:szCs w:val="24"/>
              </w:rPr>
              <w:t>66,7%</w:t>
            </w:r>
          </w:p>
        </w:tc>
        <w:tc>
          <w:tcPr>
            <w:tcW w:w="1134" w:type="dxa"/>
            <w:gridSpan w:val="2"/>
          </w:tcPr>
          <w:p w:rsidR="00FD35C8" w:rsidRPr="00FB7E97" w:rsidRDefault="00907D2C" w:rsidP="008870DF">
            <w:pPr>
              <w:jc w:val="both"/>
              <w:rPr>
                <w:rFonts w:ascii="Times New Roman" w:hAnsi="Times New Roman" w:cs="Times New Roman"/>
                <w:sz w:val="24"/>
                <w:szCs w:val="24"/>
              </w:rPr>
            </w:pPr>
            <w:r w:rsidRPr="00FB7E97">
              <w:rPr>
                <w:rFonts w:ascii="Times New Roman" w:hAnsi="Times New Roman" w:cs="Times New Roman"/>
                <w:sz w:val="24"/>
                <w:szCs w:val="24"/>
              </w:rPr>
              <w:t>77,7</w:t>
            </w:r>
            <w:r w:rsidR="008408F4" w:rsidRPr="00FB7E97">
              <w:rPr>
                <w:rFonts w:ascii="Times New Roman" w:hAnsi="Times New Roman" w:cs="Times New Roman"/>
                <w:sz w:val="24"/>
                <w:szCs w:val="24"/>
              </w:rPr>
              <w:t>%</w:t>
            </w:r>
          </w:p>
        </w:tc>
        <w:tc>
          <w:tcPr>
            <w:tcW w:w="992" w:type="dxa"/>
          </w:tcPr>
          <w:p w:rsidR="00FD35C8" w:rsidRPr="00FB7E97" w:rsidRDefault="0074324D" w:rsidP="008870DF">
            <w:pPr>
              <w:jc w:val="both"/>
              <w:rPr>
                <w:rFonts w:ascii="Times New Roman" w:hAnsi="Times New Roman" w:cs="Times New Roman"/>
                <w:sz w:val="24"/>
                <w:szCs w:val="24"/>
              </w:rPr>
            </w:pPr>
            <w:r w:rsidRPr="00FB7E97">
              <w:rPr>
                <w:rFonts w:ascii="Times New Roman" w:hAnsi="Times New Roman" w:cs="Times New Roman"/>
                <w:sz w:val="24"/>
                <w:szCs w:val="24"/>
              </w:rPr>
              <w:t>66,7</w:t>
            </w:r>
            <w:r w:rsidR="007876B9" w:rsidRPr="00FB7E97">
              <w:rPr>
                <w:rFonts w:ascii="Times New Roman" w:hAnsi="Times New Roman" w:cs="Times New Roman"/>
                <w:sz w:val="24"/>
                <w:szCs w:val="24"/>
              </w:rPr>
              <w:t xml:space="preserve"> </w:t>
            </w:r>
            <w:r w:rsidR="008408F4" w:rsidRPr="00FB7E97">
              <w:rPr>
                <w:rFonts w:ascii="Times New Roman" w:hAnsi="Times New Roman" w:cs="Times New Roman"/>
                <w:sz w:val="24"/>
                <w:szCs w:val="24"/>
              </w:rPr>
              <w:t>%</w:t>
            </w:r>
          </w:p>
        </w:tc>
      </w:tr>
      <w:tr w:rsidR="00A2746F" w:rsidRPr="00FB7E97" w:rsidTr="00DC24FA">
        <w:tc>
          <w:tcPr>
            <w:tcW w:w="567" w:type="dxa"/>
          </w:tcPr>
          <w:p w:rsidR="00FD35C8" w:rsidRPr="00FB7E97" w:rsidRDefault="007876B9" w:rsidP="008870DF">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822" w:type="dxa"/>
          </w:tcPr>
          <w:p w:rsidR="00FD35C8" w:rsidRPr="00FB7E97" w:rsidRDefault="003B1449" w:rsidP="008870DF">
            <w:pPr>
              <w:jc w:val="both"/>
              <w:rPr>
                <w:rFonts w:ascii="Times New Roman" w:hAnsi="Times New Roman" w:cs="Times New Roman"/>
                <w:sz w:val="24"/>
                <w:szCs w:val="24"/>
              </w:rPr>
            </w:pPr>
            <w:r w:rsidRPr="00FB7E97">
              <w:rPr>
                <w:rFonts w:ascii="Times New Roman" w:hAnsi="Times New Roman" w:cs="Times New Roman"/>
                <w:sz w:val="24"/>
                <w:szCs w:val="24"/>
              </w:rPr>
              <w:t>12</w:t>
            </w:r>
          </w:p>
        </w:tc>
        <w:tc>
          <w:tcPr>
            <w:tcW w:w="1985" w:type="dxa"/>
          </w:tcPr>
          <w:p w:rsidR="00FD35C8" w:rsidRPr="00FB7E97" w:rsidRDefault="003B1449" w:rsidP="00907D2C">
            <w:pPr>
              <w:jc w:val="both"/>
              <w:rPr>
                <w:rFonts w:ascii="Times New Roman" w:hAnsi="Times New Roman" w:cs="Times New Roman"/>
                <w:sz w:val="24"/>
                <w:szCs w:val="24"/>
              </w:rPr>
            </w:pPr>
            <w:r w:rsidRPr="00FB7E97">
              <w:rPr>
                <w:rFonts w:ascii="Times New Roman" w:hAnsi="Times New Roman" w:cs="Times New Roman"/>
                <w:sz w:val="24"/>
                <w:szCs w:val="24"/>
              </w:rPr>
              <w:t>Гайфутдинова А.Х.</w:t>
            </w:r>
          </w:p>
        </w:tc>
        <w:tc>
          <w:tcPr>
            <w:tcW w:w="567" w:type="dxa"/>
          </w:tcPr>
          <w:p w:rsidR="00FD35C8" w:rsidRPr="00FB7E97" w:rsidRDefault="009F08BF" w:rsidP="008870DF">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8" w:type="dxa"/>
          </w:tcPr>
          <w:p w:rsidR="00FD35C8" w:rsidRPr="00FB7E97" w:rsidRDefault="0074324D" w:rsidP="008870DF">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FD35C8" w:rsidRPr="00FB7E97" w:rsidRDefault="0074324D" w:rsidP="008870DF">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426" w:type="dxa"/>
          </w:tcPr>
          <w:p w:rsidR="00FD35C8" w:rsidRPr="00FB7E97" w:rsidRDefault="0074324D" w:rsidP="008870DF">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351" w:type="dxa"/>
          </w:tcPr>
          <w:p w:rsidR="00FD35C8" w:rsidRPr="00FB7E97" w:rsidRDefault="009F08BF" w:rsidP="008870DF">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99" w:type="dxa"/>
          </w:tcPr>
          <w:p w:rsidR="00FD35C8" w:rsidRPr="00FB7E97" w:rsidRDefault="009F08BF" w:rsidP="008870DF">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851" w:type="dxa"/>
          </w:tcPr>
          <w:p w:rsidR="00FD35C8" w:rsidRPr="00FB7E97" w:rsidRDefault="00545DCE" w:rsidP="008870DF">
            <w:pPr>
              <w:jc w:val="both"/>
              <w:rPr>
                <w:rFonts w:ascii="Times New Roman" w:hAnsi="Times New Roman" w:cs="Times New Roman"/>
                <w:sz w:val="24"/>
                <w:szCs w:val="24"/>
              </w:rPr>
            </w:pPr>
            <w:r w:rsidRPr="00FB7E97">
              <w:rPr>
                <w:rFonts w:ascii="Times New Roman" w:hAnsi="Times New Roman" w:cs="Times New Roman"/>
                <w:sz w:val="24"/>
                <w:szCs w:val="24"/>
              </w:rPr>
              <w:t>5</w:t>
            </w:r>
            <w:r w:rsidR="009E68E2" w:rsidRPr="00FB7E97">
              <w:rPr>
                <w:rFonts w:ascii="Times New Roman" w:hAnsi="Times New Roman" w:cs="Times New Roman"/>
                <w:sz w:val="24"/>
                <w:szCs w:val="24"/>
              </w:rPr>
              <w:t xml:space="preserve">0 </w:t>
            </w:r>
            <w:r w:rsidR="009F08BF" w:rsidRPr="00FB7E97">
              <w:rPr>
                <w:rFonts w:ascii="Times New Roman" w:hAnsi="Times New Roman" w:cs="Times New Roman"/>
                <w:sz w:val="24"/>
                <w:szCs w:val="24"/>
              </w:rPr>
              <w:t>%</w:t>
            </w:r>
          </w:p>
        </w:tc>
        <w:tc>
          <w:tcPr>
            <w:tcW w:w="850" w:type="dxa"/>
          </w:tcPr>
          <w:p w:rsidR="00FD35C8" w:rsidRPr="00FB7E97" w:rsidRDefault="00DC24FA" w:rsidP="008870DF">
            <w:pPr>
              <w:jc w:val="both"/>
              <w:rPr>
                <w:rFonts w:ascii="Times New Roman" w:hAnsi="Times New Roman" w:cs="Times New Roman"/>
                <w:sz w:val="24"/>
                <w:szCs w:val="24"/>
              </w:rPr>
            </w:pPr>
            <w:r w:rsidRPr="00FB7E97">
              <w:rPr>
                <w:rFonts w:ascii="Times New Roman" w:hAnsi="Times New Roman" w:cs="Times New Roman"/>
                <w:sz w:val="24"/>
                <w:szCs w:val="24"/>
              </w:rPr>
              <w:t>5</w:t>
            </w:r>
            <w:r w:rsidR="009E68E2" w:rsidRPr="00FB7E97">
              <w:rPr>
                <w:rFonts w:ascii="Times New Roman" w:hAnsi="Times New Roman" w:cs="Times New Roman"/>
                <w:sz w:val="24"/>
                <w:szCs w:val="24"/>
              </w:rPr>
              <w:t xml:space="preserve">0 </w:t>
            </w:r>
            <w:r w:rsidR="009F08BF" w:rsidRPr="00FB7E97">
              <w:rPr>
                <w:rFonts w:ascii="Times New Roman" w:hAnsi="Times New Roman" w:cs="Times New Roman"/>
                <w:sz w:val="24"/>
                <w:szCs w:val="24"/>
              </w:rPr>
              <w:t>%</w:t>
            </w:r>
          </w:p>
        </w:tc>
        <w:tc>
          <w:tcPr>
            <w:tcW w:w="851" w:type="dxa"/>
          </w:tcPr>
          <w:p w:rsidR="00FD35C8" w:rsidRPr="00FB7E97" w:rsidRDefault="00DC24FA" w:rsidP="008870DF">
            <w:pPr>
              <w:jc w:val="both"/>
              <w:rPr>
                <w:rFonts w:ascii="Times New Roman" w:hAnsi="Times New Roman" w:cs="Times New Roman"/>
                <w:sz w:val="24"/>
                <w:szCs w:val="24"/>
              </w:rPr>
            </w:pPr>
            <w:r w:rsidRPr="00FB7E97">
              <w:rPr>
                <w:rFonts w:ascii="Times New Roman" w:hAnsi="Times New Roman" w:cs="Times New Roman"/>
                <w:sz w:val="24"/>
                <w:szCs w:val="24"/>
              </w:rPr>
              <w:t>41,7</w:t>
            </w:r>
            <w:r w:rsidR="009F08BF" w:rsidRPr="00FB7E97">
              <w:rPr>
                <w:rFonts w:ascii="Times New Roman" w:hAnsi="Times New Roman" w:cs="Times New Roman"/>
                <w:sz w:val="24"/>
                <w:szCs w:val="24"/>
              </w:rPr>
              <w:t>%</w:t>
            </w:r>
          </w:p>
        </w:tc>
        <w:tc>
          <w:tcPr>
            <w:tcW w:w="1134" w:type="dxa"/>
            <w:gridSpan w:val="2"/>
          </w:tcPr>
          <w:p w:rsidR="00FD35C8" w:rsidRPr="00FB7E97" w:rsidRDefault="007876B9" w:rsidP="008870DF">
            <w:pPr>
              <w:jc w:val="both"/>
              <w:rPr>
                <w:rFonts w:ascii="Times New Roman" w:hAnsi="Times New Roman" w:cs="Times New Roman"/>
                <w:sz w:val="24"/>
                <w:szCs w:val="24"/>
              </w:rPr>
            </w:pPr>
            <w:r w:rsidRPr="00FB7E97">
              <w:rPr>
                <w:rFonts w:ascii="Times New Roman" w:hAnsi="Times New Roman" w:cs="Times New Roman"/>
                <w:sz w:val="24"/>
                <w:szCs w:val="24"/>
              </w:rPr>
              <w:t>6</w:t>
            </w:r>
            <w:r w:rsidR="009E68E2" w:rsidRPr="00FB7E97">
              <w:rPr>
                <w:rFonts w:ascii="Times New Roman" w:hAnsi="Times New Roman" w:cs="Times New Roman"/>
                <w:sz w:val="24"/>
                <w:szCs w:val="24"/>
              </w:rPr>
              <w:t xml:space="preserve">0 </w:t>
            </w:r>
            <w:r w:rsidR="008408F4" w:rsidRPr="00FB7E97">
              <w:rPr>
                <w:rFonts w:ascii="Times New Roman" w:hAnsi="Times New Roman" w:cs="Times New Roman"/>
                <w:sz w:val="24"/>
                <w:szCs w:val="24"/>
              </w:rPr>
              <w:t>%</w:t>
            </w:r>
          </w:p>
        </w:tc>
        <w:tc>
          <w:tcPr>
            <w:tcW w:w="992" w:type="dxa"/>
          </w:tcPr>
          <w:p w:rsidR="00FD35C8" w:rsidRPr="00FB7E97" w:rsidRDefault="0074324D" w:rsidP="008870DF">
            <w:pPr>
              <w:jc w:val="both"/>
              <w:rPr>
                <w:rFonts w:ascii="Times New Roman" w:hAnsi="Times New Roman" w:cs="Times New Roman"/>
                <w:sz w:val="24"/>
                <w:szCs w:val="24"/>
              </w:rPr>
            </w:pPr>
            <w:r w:rsidRPr="00FB7E97">
              <w:rPr>
                <w:rFonts w:ascii="Times New Roman" w:hAnsi="Times New Roman" w:cs="Times New Roman"/>
                <w:sz w:val="24"/>
                <w:szCs w:val="24"/>
              </w:rPr>
              <w:t>5</w:t>
            </w:r>
            <w:r w:rsidR="009E68E2" w:rsidRPr="00FB7E97">
              <w:rPr>
                <w:rFonts w:ascii="Times New Roman" w:hAnsi="Times New Roman" w:cs="Times New Roman"/>
                <w:sz w:val="24"/>
                <w:szCs w:val="24"/>
              </w:rPr>
              <w:t xml:space="preserve">0 </w:t>
            </w:r>
            <w:r w:rsidR="008408F4" w:rsidRPr="00FB7E97">
              <w:rPr>
                <w:rFonts w:ascii="Times New Roman" w:hAnsi="Times New Roman" w:cs="Times New Roman"/>
                <w:sz w:val="24"/>
                <w:szCs w:val="24"/>
              </w:rPr>
              <w:t>%</w:t>
            </w:r>
          </w:p>
        </w:tc>
      </w:tr>
      <w:tr w:rsidR="007876B9" w:rsidRPr="00FB7E97" w:rsidTr="00DC24FA">
        <w:tc>
          <w:tcPr>
            <w:tcW w:w="567" w:type="dxa"/>
          </w:tcPr>
          <w:p w:rsidR="007876B9" w:rsidRPr="00FB7E97" w:rsidRDefault="007876B9" w:rsidP="008870DF">
            <w:pPr>
              <w:jc w:val="both"/>
              <w:rPr>
                <w:rFonts w:ascii="Times New Roman" w:hAnsi="Times New Roman" w:cs="Times New Roman"/>
                <w:sz w:val="24"/>
                <w:szCs w:val="24"/>
              </w:rPr>
            </w:pPr>
          </w:p>
        </w:tc>
        <w:tc>
          <w:tcPr>
            <w:tcW w:w="822" w:type="dxa"/>
          </w:tcPr>
          <w:p w:rsidR="007876B9" w:rsidRPr="00FB7E97" w:rsidRDefault="00545DCE" w:rsidP="008870DF">
            <w:pPr>
              <w:jc w:val="both"/>
              <w:rPr>
                <w:rFonts w:ascii="Times New Roman" w:hAnsi="Times New Roman" w:cs="Times New Roman"/>
                <w:b/>
                <w:sz w:val="24"/>
                <w:szCs w:val="24"/>
              </w:rPr>
            </w:pPr>
            <w:r w:rsidRPr="00FB7E97">
              <w:rPr>
                <w:rFonts w:ascii="Times New Roman" w:hAnsi="Times New Roman" w:cs="Times New Roman"/>
                <w:b/>
                <w:sz w:val="24"/>
                <w:szCs w:val="24"/>
              </w:rPr>
              <w:t>19</w:t>
            </w:r>
          </w:p>
        </w:tc>
        <w:tc>
          <w:tcPr>
            <w:tcW w:w="1985" w:type="dxa"/>
          </w:tcPr>
          <w:p w:rsidR="007876B9" w:rsidRPr="00FB7E97" w:rsidRDefault="007876B9" w:rsidP="00907D2C">
            <w:pPr>
              <w:jc w:val="both"/>
              <w:rPr>
                <w:rFonts w:ascii="Times New Roman" w:hAnsi="Times New Roman" w:cs="Times New Roman"/>
                <w:b/>
                <w:sz w:val="24"/>
                <w:szCs w:val="24"/>
              </w:rPr>
            </w:pPr>
            <w:r w:rsidRPr="00FB7E97">
              <w:rPr>
                <w:rFonts w:ascii="Times New Roman" w:hAnsi="Times New Roman" w:cs="Times New Roman"/>
                <w:b/>
                <w:sz w:val="24"/>
                <w:szCs w:val="24"/>
              </w:rPr>
              <w:t>ИТОГО</w:t>
            </w:r>
          </w:p>
        </w:tc>
        <w:tc>
          <w:tcPr>
            <w:tcW w:w="567" w:type="dxa"/>
          </w:tcPr>
          <w:p w:rsidR="007876B9" w:rsidRPr="00FB7E97" w:rsidRDefault="007876B9" w:rsidP="008870DF">
            <w:pPr>
              <w:jc w:val="both"/>
              <w:rPr>
                <w:rFonts w:ascii="Times New Roman" w:hAnsi="Times New Roman" w:cs="Times New Roman"/>
                <w:b/>
                <w:sz w:val="24"/>
                <w:szCs w:val="24"/>
              </w:rPr>
            </w:pPr>
          </w:p>
        </w:tc>
        <w:tc>
          <w:tcPr>
            <w:tcW w:w="708" w:type="dxa"/>
          </w:tcPr>
          <w:p w:rsidR="007876B9" w:rsidRPr="00FB7E97" w:rsidRDefault="0074324D" w:rsidP="008870DF">
            <w:pPr>
              <w:jc w:val="both"/>
              <w:rPr>
                <w:rFonts w:ascii="Times New Roman" w:hAnsi="Times New Roman" w:cs="Times New Roman"/>
                <w:b/>
                <w:sz w:val="24"/>
                <w:szCs w:val="24"/>
              </w:rPr>
            </w:pPr>
            <w:r w:rsidRPr="00FB7E97">
              <w:rPr>
                <w:rFonts w:ascii="Times New Roman" w:hAnsi="Times New Roman" w:cs="Times New Roman"/>
                <w:b/>
                <w:sz w:val="24"/>
                <w:szCs w:val="24"/>
              </w:rPr>
              <w:t>7</w:t>
            </w:r>
          </w:p>
        </w:tc>
        <w:tc>
          <w:tcPr>
            <w:tcW w:w="567" w:type="dxa"/>
          </w:tcPr>
          <w:p w:rsidR="007876B9" w:rsidRPr="00FB7E97" w:rsidRDefault="007876B9" w:rsidP="008870DF">
            <w:pPr>
              <w:jc w:val="both"/>
              <w:rPr>
                <w:rFonts w:ascii="Times New Roman" w:hAnsi="Times New Roman" w:cs="Times New Roman"/>
                <w:b/>
                <w:sz w:val="24"/>
                <w:szCs w:val="24"/>
              </w:rPr>
            </w:pPr>
            <w:r w:rsidRPr="00FB7E97">
              <w:rPr>
                <w:rFonts w:ascii="Times New Roman" w:hAnsi="Times New Roman" w:cs="Times New Roman"/>
                <w:b/>
                <w:sz w:val="24"/>
                <w:szCs w:val="24"/>
              </w:rPr>
              <w:t>8</w:t>
            </w:r>
          </w:p>
        </w:tc>
        <w:tc>
          <w:tcPr>
            <w:tcW w:w="426" w:type="dxa"/>
          </w:tcPr>
          <w:p w:rsidR="007876B9" w:rsidRPr="00FB7E97" w:rsidRDefault="0074324D" w:rsidP="008870DF">
            <w:pPr>
              <w:jc w:val="both"/>
              <w:rPr>
                <w:rFonts w:ascii="Times New Roman" w:hAnsi="Times New Roman" w:cs="Times New Roman"/>
                <w:b/>
                <w:sz w:val="24"/>
                <w:szCs w:val="24"/>
              </w:rPr>
            </w:pPr>
            <w:r w:rsidRPr="00FB7E97">
              <w:rPr>
                <w:rFonts w:ascii="Times New Roman" w:hAnsi="Times New Roman" w:cs="Times New Roman"/>
                <w:b/>
                <w:sz w:val="24"/>
                <w:szCs w:val="24"/>
              </w:rPr>
              <w:t>-</w:t>
            </w:r>
          </w:p>
        </w:tc>
        <w:tc>
          <w:tcPr>
            <w:tcW w:w="351" w:type="dxa"/>
          </w:tcPr>
          <w:p w:rsidR="007876B9" w:rsidRPr="00FB7E97" w:rsidRDefault="0074324D" w:rsidP="008870DF">
            <w:pPr>
              <w:jc w:val="both"/>
              <w:rPr>
                <w:rFonts w:ascii="Times New Roman" w:hAnsi="Times New Roman" w:cs="Times New Roman"/>
                <w:b/>
                <w:sz w:val="24"/>
                <w:szCs w:val="24"/>
              </w:rPr>
            </w:pPr>
            <w:r w:rsidRPr="00FB7E97">
              <w:rPr>
                <w:rFonts w:ascii="Times New Roman" w:hAnsi="Times New Roman" w:cs="Times New Roman"/>
                <w:b/>
                <w:sz w:val="24"/>
                <w:szCs w:val="24"/>
              </w:rPr>
              <w:t>-</w:t>
            </w:r>
          </w:p>
        </w:tc>
        <w:tc>
          <w:tcPr>
            <w:tcW w:w="499" w:type="dxa"/>
          </w:tcPr>
          <w:p w:rsidR="007876B9" w:rsidRPr="00FB7E97" w:rsidRDefault="0074324D" w:rsidP="008870DF">
            <w:pPr>
              <w:jc w:val="both"/>
              <w:rPr>
                <w:rFonts w:ascii="Times New Roman" w:hAnsi="Times New Roman" w:cs="Times New Roman"/>
                <w:b/>
                <w:sz w:val="24"/>
                <w:szCs w:val="24"/>
              </w:rPr>
            </w:pPr>
            <w:r w:rsidRPr="00FB7E97">
              <w:rPr>
                <w:rFonts w:ascii="Times New Roman" w:hAnsi="Times New Roman" w:cs="Times New Roman"/>
                <w:b/>
                <w:sz w:val="24"/>
                <w:szCs w:val="24"/>
              </w:rPr>
              <w:t>-</w:t>
            </w:r>
          </w:p>
        </w:tc>
        <w:tc>
          <w:tcPr>
            <w:tcW w:w="851" w:type="dxa"/>
          </w:tcPr>
          <w:p w:rsidR="007876B9" w:rsidRPr="00FB7E97" w:rsidRDefault="00545DCE" w:rsidP="008870DF">
            <w:pPr>
              <w:jc w:val="both"/>
              <w:rPr>
                <w:rFonts w:ascii="Times New Roman" w:hAnsi="Times New Roman" w:cs="Times New Roman"/>
                <w:b/>
                <w:sz w:val="24"/>
                <w:szCs w:val="24"/>
              </w:rPr>
            </w:pPr>
            <w:r w:rsidRPr="00FB7E97">
              <w:rPr>
                <w:rFonts w:ascii="Times New Roman" w:hAnsi="Times New Roman" w:cs="Times New Roman"/>
                <w:b/>
                <w:sz w:val="24"/>
                <w:szCs w:val="24"/>
              </w:rPr>
              <w:t>53</w:t>
            </w:r>
            <w:r w:rsidR="007876B9" w:rsidRPr="00FB7E97">
              <w:rPr>
                <w:rFonts w:ascii="Times New Roman" w:hAnsi="Times New Roman" w:cs="Times New Roman"/>
                <w:b/>
                <w:sz w:val="24"/>
                <w:szCs w:val="24"/>
              </w:rPr>
              <w:t>,</w:t>
            </w:r>
            <w:r w:rsidRPr="00FB7E97">
              <w:rPr>
                <w:rFonts w:ascii="Times New Roman" w:hAnsi="Times New Roman" w:cs="Times New Roman"/>
                <w:b/>
                <w:sz w:val="24"/>
                <w:szCs w:val="24"/>
              </w:rPr>
              <w:t>3</w:t>
            </w:r>
            <w:r w:rsidR="007876B9" w:rsidRPr="00FB7E97">
              <w:rPr>
                <w:rFonts w:ascii="Times New Roman" w:hAnsi="Times New Roman" w:cs="Times New Roman"/>
                <w:b/>
                <w:sz w:val="24"/>
                <w:szCs w:val="24"/>
              </w:rPr>
              <w:t>%</w:t>
            </w:r>
          </w:p>
        </w:tc>
        <w:tc>
          <w:tcPr>
            <w:tcW w:w="850" w:type="dxa"/>
          </w:tcPr>
          <w:p w:rsidR="007876B9" w:rsidRPr="00FB7E97" w:rsidRDefault="00DC24FA" w:rsidP="008870DF">
            <w:pPr>
              <w:jc w:val="both"/>
              <w:rPr>
                <w:rFonts w:ascii="Times New Roman" w:hAnsi="Times New Roman" w:cs="Times New Roman"/>
                <w:b/>
                <w:sz w:val="24"/>
                <w:szCs w:val="24"/>
              </w:rPr>
            </w:pPr>
            <w:r w:rsidRPr="00FB7E97">
              <w:rPr>
                <w:rFonts w:ascii="Times New Roman" w:hAnsi="Times New Roman" w:cs="Times New Roman"/>
                <w:b/>
                <w:sz w:val="24"/>
                <w:szCs w:val="24"/>
              </w:rPr>
              <w:t>53</w:t>
            </w:r>
            <w:r w:rsidR="00A95853" w:rsidRPr="00FB7E97">
              <w:rPr>
                <w:rFonts w:ascii="Times New Roman" w:hAnsi="Times New Roman" w:cs="Times New Roman"/>
                <w:b/>
                <w:sz w:val="24"/>
                <w:szCs w:val="24"/>
              </w:rPr>
              <w:t>,3%</w:t>
            </w:r>
          </w:p>
        </w:tc>
        <w:tc>
          <w:tcPr>
            <w:tcW w:w="851" w:type="dxa"/>
          </w:tcPr>
          <w:p w:rsidR="007876B9" w:rsidRPr="00FB7E97" w:rsidRDefault="00DC24FA" w:rsidP="008870DF">
            <w:pPr>
              <w:jc w:val="both"/>
              <w:rPr>
                <w:rFonts w:ascii="Times New Roman" w:hAnsi="Times New Roman" w:cs="Times New Roman"/>
                <w:b/>
                <w:sz w:val="24"/>
                <w:szCs w:val="24"/>
              </w:rPr>
            </w:pPr>
            <w:r w:rsidRPr="00FB7E97">
              <w:rPr>
                <w:rFonts w:ascii="Times New Roman" w:hAnsi="Times New Roman" w:cs="Times New Roman"/>
                <w:b/>
                <w:sz w:val="24"/>
                <w:szCs w:val="24"/>
              </w:rPr>
              <w:t>46,7</w:t>
            </w:r>
            <w:r w:rsidR="00A95853" w:rsidRPr="00FB7E97">
              <w:rPr>
                <w:rFonts w:ascii="Times New Roman" w:hAnsi="Times New Roman" w:cs="Times New Roman"/>
                <w:b/>
                <w:sz w:val="24"/>
                <w:szCs w:val="24"/>
              </w:rPr>
              <w:t>%</w:t>
            </w:r>
          </w:p>
        </w:tc>
        <w:tc>
          <w:tcPr>
            <w:tcW w:w="1134" w:type="dxa"/>
            <w:gridSpan w:val="2"/>
          </w:tcPr>
          <w:p w:rsidR="007876B9" w:rsidRPr="00FB7E97" w:rsidRDefault="00A95853" w:rsidP="008870DF">
            <w:pPr>
              <w:jc w:val="both"/>
              <w:rPr>
                <w:rFonts w:ascii="Times New Roman" w:hAnsi="Times New Roman" w:cs="Times New Roman"/>
                <w:b/>
                <w:sz w:val="24"/>
                <w:szCs w:val="24"/>
              </w:rPr>
            </w:pPr>
            <w:r w:rsidRPr="00FB7E97">
              <w:rPr>
                <w:rFonts w:ascii="Times New Roman" w:hAnsi="Times New Roman" w:cs="Times New Roman"/>
                <w:b/>
                <w:sz w:val="24"/>
                <w:szCs w:val="24"/>
              </w:rPr>
              <w:t>60%</w:t>
            </w:r>
          </w:p>
        </w:tc>
        <w:tc>
          <w:tcPr>
            <w:tcW w:w="992" w:type="dxa"/>
          </w:tcPr>
          <w:p w:rsidR="007876B9" w:rsidRPr="00FB7E97" w:rsidRDefault="0074324D" w:rsidP="008870DF">
            <w:pPr>
              <w:jc w:val="both"/>
              <w:rPr>
                <w:rFonts w:ascii="Times New Roman" w:hAnsi="Times New Roman" w:cs="Times New Roman"/>
                <w:b/>
                <w:sz w:val="24"/>
                <w:szCs w:val="24"/>
              </w:rPr>
            </w:pPr>
            <w:r w:rsidRPr="00FB7E97">
              <w:rPr>
                <w:rFonts w:ascii="Times New Roman" w:hAnsi="Times New Roman" w:cs="Times New Roman"/>
                <w:b/>
                <w:sz w:val="24"/>
                <w:szCs w:val="24"/>
              </w:rPr>
              <w:t>53,33</w:t>
            </w:r>
            <w:r w:rsidR="007876B9" w:rsidRPr="00FB7E97">
              <w:rPr>
                <w:rFonts w:ascii="Times New Roman" w:hAnsi="Times New Roman" w:cs="Times New Roman"/>
                <w:b/>
                <w:sz w:val="24"/>
                <w:szCs w:val="24"/>
              </w:rPr>
              <w:t>%</w:t>
            </w:r>
          </w:p>
        </w:tc>
      </w:tr>
      <w:tr w:rsidR="00A2746F" w:rsidRPr="00FB7E97" w:rsidTr="00DC24FA">
        <w:trPr>
          <w:trHeight w:val="691"/>
        </w:trPr>
        <w:tc>
          <w:tcPr>
            <w:tcW w:w="567" w:type="dxa"/>
          </w:tcPr>
          <w:p w:rsidR="00FD35C8" w:rsidRPr="00FB7E97" w:rsidRDefault="007876B9" w:rsidP="008870DF">
            <w:pPr>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822" w:type="dxa"/>
          </w:tcPr>
          <w:p w:rsidR="00FD35C8" w:rsidRPr="00FB7E97" w:rsidRDefault="00545DCE" w:rsidP="008870DF">
            <w:pPr>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1985" w:type="dxa"/>
          </w:tcPr>
          <w:p w:rsidR="00FD35C8" w:rsidRPr="00FB7E97" w:rsidRDefault="00545DCE" w:rsidP="008870DF">
            <w:pPr>
              <w:jc w:val="both"/>
              <w:rPr>
                <w:rFonts w:ascii="Times New Roman" w:hAnsi="Times New Roman" w:cs="Times New Roman"/>
                <w:sz w:val="24"/>
                <w:szCs w:val="24"/>
              </w:rPr>
            </w:pPr>
            <w:r w:rsidRPr="00FB7E97">
              <w:rPr>
                <w:rFonts w:ascii="Times New Roman" w:hAnsi="Times New Roman" w:cs="Times New Roman"/>
                <w:sz w:val="24"/>
                <w:szCs w:val="24"/>
              </w:rPr>
              <w:t>Сафарова Л.Г</w:t>
            </w:r>
          </w:p>
        </w:tc>
        <w:tc>
          <w:tcPr>
            <w:tcW w:w="567" w:type="dxa"/>
          </w:tcPr>
          <w:p w:rsidR="00FD35C8" w:rsidRPr="00FB7E97" w:rsidRDefault="009F08BF" w:rsidP="008870DF">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8" w:type="dxa"/>
          </w:tcPr>
          <w:p w:rsidR="00FD35C8" w:rsidRPr="00FB7E97" w:rsidRDefault="00545DCE" w:rsidP="008870DF">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567" w:type="dxa"/>
          </w:tcPr>
          <w:p w:rsidR="00FD35C8" w:rsidRPr="00FB7E97" w:rsidRDefault="00545DCE" w:rsidP="008870DF">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426" w:type="dxa"/>
          </w:tcPr>
          <w:p w:rsidR="00FD35C8" w:rsidRPr="00FB7E97" w:rsidRDefault="00545DCE" w:rsidP="008870DF">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351" w:type="dxa"/>
          </w:tcPr>
          <w:p w:rsidR="00FD35C8" w:rsidRPr="00FB7E97" w:rsidRDefault="009F08BF" w:rsidP="008870DF">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99" w:type="dxa"/>
          </w:tcPr>
          <w:p w:rsidR="00FD35C8" w:rsidRPr="00FB7E97" w:rsidRDefault="009F08BF" w:rsidP="008870DF">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851" w:type="dxa"/>
          </w:tcPr>
          <w:p w:rsidR="00FD35C8" w:rsidRPr="00FB7E97" w:rsidRDefault="00545DCE" w:rsidP="008870DF">
            <w:pPr>
              <w:jc w:val="both"/>
              <w:rPr>
                <w:rFonts w:ascii="Times New Roman" w:hAnsi="Times New Roman" w:cs="Times New Roman"/>
                <w:sz w:val="24"/>
                <w:szCs w:val="24"/>
              </w:rPr>
            </w:pPr>
            <w:r w:rsidRPr="00FB7E97">
              <w:rPr>
                <w:rFonts w:ascii="Times New Roman" w:hAnsi="Times New Roman" w:cs="Times New Roman"/>
                <w:sz w:val="24"/>
                <w:szCs w:val="24"/>
              </w:rPr>
              <w:t>6</w:t>
            </w:r>
            <w:r w:rsidR="009E68E2" w:rsidRPr="00FB7E97">
              <w:rPr>
                <w:rFonts w:ascii="Times New Roman" w:hAnsi="Times New Roman" w:cs="Times New Roman"/>
                <w:sz w:val="24"/>
                <w:szCs w:val="24"/>
              </w:rPr>
              <w:t xml:space="preserve">0 </w:t>
            </w:r>
            <w:r w:rsidR="009F08BF" w:rsidRPr="00FB7E97">
              <w:rPr>
                <w:rFonts w:ascii="Times New Roman" w:hAnsi="Times New Roman" w:cs="Times New Roman"/>
                <w:sz w:val="24"/>
                <w:szCs w:val="24"/>
              </w:rPr>
              <w:t>%</w:t>
            </w:r>
          </w:p>
        </w:tc>
        <w:tc>
          <w:tcPr>
            <w:tcW w:w="850" w:type="dxa"/>
          </w:tcPr>
          <w:p w:rsidR="00FD35C8" w:rsidRPr="00FB7E97" w:rsidRDefault="00DC24FA" w:rsidP="008870DF">
            <w:pPr>
              <w:jc w:val="both"/>
              <w:rPr>
                <w:rFonts w:ascii="Times New Roman" w:hAnsi="Times New Roman" w:cs="Times New Roman"/>
                <w:sz w:val="24"/>
                <w:szCs w:val="24"/>
              </w:rPr>
            </w:pPr>
            <w:r w:rsidRPr="00FB7E97">
              <w:rPr>
                <w:rFonts w:ascii="Times New Roman" w:hAnsi="Times New Roman" w:cs="Times New Roman"/>
                <w:sz w:val="24"/>
                <w:szCs w:val="24"/>
              </w:rPr>
              <w:t>6</w:t>
            </w:r>
            <w:r w:rsidR="007876B9" w:rsidRPr="00FB7E97">
              <w:rPr>
                <w:rFonts w:ascii="Times New Roman" w:hAnsi="Times New Roman" w:cs="Times New Roman"/>
                <w:sz w:val="24"/>
                <w:szCs w:val="24"/>
              </w:rPr>
              <w:t xml:space="preserve">0 </w:t>
            </w:r>
            <w:r w:rsidR="009F08BF" w:rsidRPr="00FB7E97">
              <w:rPr>
                <w:rFonts w:ascii="Times New Roman" w:hAnsi="Times New Roman" w:cs="Times New Roman"/>
                <w:sz w:val="24"/>
                <w:szCs w:val="24"/>
              </w:rPr>
              <w:t>%</w:t>
            </w:r>
          </w:p>
        </w:tc>
        <w:tc>
          <w:tcPr>
            <w:tcW w:w="851" w:type="dxa"/>
          </w:tcPr>
          <w:p w:rsidR="00FD35C8" w:rsidRPr="00FB7E97" w:rsidRDefault="009E68E2" w:rsidP="008870DF">
            <w:pPr>
              <w:jc w:val="both"/>
              <w:rPr>
                <w:rFonts w:ascii="Times New Roman" w:hAnsi="Times New Roman" w:cs="Times New Roman"/>
                <w:sz w:val="24"/>
                <w:szCs w:val="24"/>
              </w:rPr>
            </w:pPr>
            <w:r w:rsidRPr="00FB7E97">
              <w:rPr>
                <w:rFonts w:ascii="Times New Roman" w:hAnsi="Times New Roman" w:cs="Times New Roman"/>
                <w:sz w:val="24"/>
                <w:szCs w:val="24"/>
              </w:rPr>
              <w:t xml:space="preserve">50 </w:t>
            </w:r>
            <w:r w:rsidR="009F08BF" w:rsidRPr="00FB7E97">
              <w:rPr>
                <w:rFonts w:ascii="Times New Roman" w:hAnsi="Times New Roman" w:cs="Times New Roman"/>
                <w:sz w:val="24"/>
                <w:szCs w:val="24"/>
              </w:rPr>
              <w:t>%</w:t>
            </w:r>
          </w:p>
        </w:tc>
        <w:tc>
          <w:tcPr>
            <w:tcW w:w="1134" w:type="dxa"/>
            <w:gridSpan w:val="2"/>
          </w:tcPr>
          <w:p w:rsidR="00FD35C8" w:rsidRPr="00FB7E97" w:rsidRDefault="00A95853" w:rsidP="008870DF">
            <w:pPr>
              <w:jc w:val="both"/>
              <w:rPr>
                <w:rFonts w:ascii="Times New Roman" w:hAnsi="Times New Roman" w:cs="Times New Roman"/>
                <w:sz w:val="24"/>
                <w:szCs w:val="24"/>
              </w:rPr>
            </w:pPr>
            <w:r w:rsidRPr="00FB7E97">
              <w:rPr>
                <w:rFonts w:ascii="Times New Roman" w:hAnsi="Times New Roman" w:cs="Times New Roman"/>
                <w:sz w:val="24"/>
                <w:szCs w:val="24"/>
              </w:rPr>
              <w:t>25</w:t>
            </w:r>
            <w:r w:rsidR="00510138" w:rsidRPr="00FB7E97">
              <w:rPr>
                <w:rFonts w:ascii="Times New Roman" w:hAnsi="Times New Roman" w:cs="Times New Roman"/>
                <w:sz w:val="24"/>
                <w:szCs w:val="24"/>
              </w:rPr>
              <w:t xml:space="preserve"> </w:t>
            </w:r>
            <w:r w:rsidR="008408F4" w:rsidRPr="00FB7E97">
              <w:rPr>
                <w:rFonts w:ascii="Times New Roman" w:hAnsi="Times New Roman" w:cs="Times New Roman"/>
                <w:sz w:val="24"/>
                <w:szCs w:val="24"/>
              </w:rPr>
              <w:t>%</w:t>
            </w:r>
          </w:p>
        </w:tc>
        <w:tc>
          <w:tcPr>
            <w:tcW w:w="992" w:type="dxa"/>
          </w:tcPr>
          <w:p w:rsidR="00FD35C8" w:rsidRPr="00FB7E97" w:rsidRDefault="0074324D" w:rsidP="008870DF">
            <w:pPr>
              <w:jc w:val="both"/>
              <w:rPr>
                <w:rFonts w:ascii="Times New Roman" w:hAnsi="Times New Roman" w:cs="Times New Roman"/>
                <w:sz w:val="24"/>
                <w:szCs w:val="24"/>
              </w:rPr>
            </w:pPr>
            <w:r w:rsidRPr="00FB7E97">
              <w:rPr>
                <w:rFonts w:ascii="Times New Roman" w:hAnsi="Times New Roman" w:cs="Times New Roman"/>
                <w:sz w:val="24"/>
                <w:szCs w:val="24"/>
              </w:rPr>
              <w:t>6</w:t>
            </w:r>
            <w:r w:rsidR="00510138" w:rsidRPr="00FB7E97">
              <w:rPr>
                <w:rFonts w:ascii="Times New Roman" w:hAnsi="Times New Roman" w:cs="Times New Roman"/>
                <w:sz w:val="24"/>
                <w:szCs w:val="24"/>
              </w:rPr>
              <w:t xml:space="preserve">0 </w:t>
            </w:r>
            <w:r w:rsidR="008408F4" w:rsidRPr="00FB7E97">
              <w:rPr>
                <w:rFonts w:ascii="Times New Roman" w:hAnsi="Times New Roman" w:cs="Times New Roman"/>
                <w:sz w:val="24"/>
                <w:szCs w:val="24"/>
              </w:rPr>
              <w:t>%</w:t>
            </w:r>
          </w:p>
        </w:tc>
      </w:tr>
      <w:tr w:rsidR="00A2746F" w:rsidRPr="00FB7E97" w:rsidTr="00DC24FA">
        <w:tc>
          <w:tcPr>
            <w:tcW w:w="567" w:type="dxa"/>
          </w:tcPr>
          <w:p w:rsidR="00FD35C8" w:rsidRPr="00FB7E97" w:rsidRDefault="00A95853" w:rsidP="008870DF">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822" w:type="dxa"/>
          </w:tcPr>
          <w:p w:rsidR="00FD35C8" w:rsidRPr="00FB7E97" w:rsidRDefault="00545DCE" w:rsidP="008870DF">
            <w:pPr>
              <w:jc w:val="both"/>
              <w:rPr>
                <w:rFonts w:ascii="Times New Roman" w:hAnsi="Times New Roman" w:cs="Times New Roman"/>
                <w:sz w:val="24"/>
                <w:szCs w:val="24"/>
              </w:rPr>
            </w:pPr>
            <w:r w:rsidRPr="00FB7E97">
              <w:rPr>
                <w:rFonts w:ascii="Times New Roman" w:hAnsi="Times New Roman" w:cs="Times New Roman"/>
                <w:sz w:val="24"/>
                <w:szCs w:val="24"/>
              </w:rPr>
              <w:t>8</w:t>
            </w:r>
          </w:p>
        </w:tc>
        <w:tc>
          <w:tcPr>
            <w:tcW w:w="1985" w:type="dxa"/>
          </w:tcPr>
          <w:p w:rsidR="00FD35C8" w:rsidRPr="00FB7E97" w:rsidRDefault="0074324D" w:rsidP="008870DF">
            <w:pPr>
              <w:jc w:val="both"/>
              <w:rPr>
                <w:rFonts w:ascii="Times New Roman" w:hAnsi="Times New Roman" w:cs="Times New Roman"/>
                <w:sz w:val="24"/>
                <w:szCs w:val="24"/>
              </w:rPr>
            </w:pPr>
            <w:r w:rsidRPr="00FB7E97">
              <w:rPr>
                <w:rFonts w:ascii="Times New Roman" w:hAnsi="Times New Roman" w:cs="Times New Roman"/>
                <w:sz w:val="24"/>
                <w:szCs w:val="24"/>
              </w:rPr>
              <w:t>Сабанаева Н.А.</w:t>
            </w:r>
          </w:p>
        </w:tc>
        <w:tc>
          <w:tcPr>
            <w:tcW w:w="567" w:type="dxa"/>
          </w:tcPr>
          <w:p w:rsidR="00FD35C8" w:rsidRPr="00FB7E97" w:rsidRDefault="009F08BF" w:rsidP="008870DF">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8" w:type="dxa"/>
          </w:tcPr>
          <w:p w:rsidR="00FD35C8" w:rsidRPr="00FB7E97" w:rsidRDefault="0074324D" w:rsidP="008870DF">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FD35C8" w:rsidRPr="00FB7E97" w:rsidRDefault="0074324D" w:rsidP="008870DF">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426" w:type="dxa"/>
          </w:tcPr>
          <w:p w:rsidR="00FD35C8" w:rsidRPr="00FB7E97" w:rsidRDefault="008408F4" w:rsidP="008870DF">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351" w:type="dxa"/>
          </w:tcPr>
          <w:p w:rsidR="00FD35C8" w:rsidRPr="00FB7E97" w:rsidRDefault="009F08BF" w:rsidP="008870DF">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99" w:type="dxa"/>
          </w:tcPr>
          <w:p w:rsidR="00FD35C8" w:rsidRPr="00FB7E97" w:rsidRDefault="009F08BF" w:rsidP="008870DF">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851" w:type="dxa"/>
          </w:tcPr>
          <w:p w:rsidR="00FD35C8" w:rsidRPr="00FB7E97" w:rsidRDefault="0074324D" w:rsidP="008870DF">
            <w:pPr>
              <w:jc w:val="both"/>
              <w:rPr>
                <w:rFonts w:ascii="Times New Roman" w:hAnsi="Times New Roman" w:cs="Times New Roman"/>
                <w:sz w:val="24"/>
                <w:szCs w:val="24"/>
              </w:rPr>
            </w:pPr>
            <w:r w:rsidRPr="00FB7E97">
              <w:rPr>
                <w:rFonts w:ascii="Times New Roman" w:hAnsi="Times New Roman" w:cs="Times New Roman"/>
                <w:sz w:val="24"/>
                <w:szCs w:val="24"/>
              </w:rPr>
              <w:t>37,5</w:t>
            </w:r>
            <w:r w:rsidR="009F08BF" w:rsidRPr="00FB7E97">
              <w:rPr>
                <w:rFonts w:ascii="Times New Roman" w:hAnsi="Times New Roman" w:cs="Times New Roman"/>
                <w:sz w:val="24"/>
                <w:szCs w:val="24"/>
              </w:rPr>
              <w:t>%</w:t>
            </w:r>
          </w:p>
        </w:tc>
        <w:tc>
          <w:tcPr>
            <w:tcW w:w="850" w:type="dxa"/>
          </w:tcPr>
          <w:p w:rsidR="00FD35C8" w:rsidRPr="00FB7E97" w:rsidRDefault="00DC24FA" w:rsidP="008870DF">
            <w:pPr>
              <w:jc w:val="both"/>
              <w:rPr>
                <w:rFonts w:ascii="Times New Roman" w:hAnsi="Times New Roman" w:cs="Times New Roman"/>
                <w:sz w:val="24"/>
                <w:szCs w:val="24"/>
              </w:rPr>
            </w:pPr>
            <w:r w:rsidRPr="00FB7E97">
              <w:rPr>
                <w:rFonts w:ascii="Times New Roman" w:hAnsi="Times New Roman" w:cs="Times New Roman"/>
                <w:sz w:val="24"/>
                <w:szCs w:val="24"/>
              </w:rPr>
              <w:t>37</w:t>
            </w:r>
            <w:r w:rsidR="00510138" w:rsidRPr="00FB7E97">
              <w:rPr>
                <w:rFonts w:ascii="Times New Roman" w:hAnsi="Times New Roman" w:cs="Times New Roman"/>
                <w:sz w:val="24"/>
                <w:szCs w:val="24"/>
              </w:rPr>
              <w:t>,5</w:t>
            </w:r>
            <w:r w:rsidR="009F08BF" w:rsidRPr="00FB7E97">
              <w:rPr>
                <w:rFonts w:ascii="Times New Roman" w:hAnsi="Times New Roman" w:cs="Times New Roman"/>
                <w:sz w:val="24"/>
                <w:szCs w:val="24"/>
              </w:rPr>
              <w:t>%</w:t>
            </w:r>
          </w:p>
        </w:tc>
        <w:tc>
          <w:tcPr>
            <w:tcW w:w="851" w:type="dxa"/>
          </w:tcPr>
          <w:p w:rsidR="00FD35C8" w:rsidRPr="00FB7E97" w:rsidRDefault="0072136C" w:rsidP="00510138">
            <w:pPr>
              <w:jc w:val="both"/>
              <w:rPr>
                <w:rFonts w:ascii="Times New Roman" w:hAnsi="Times New Roman" w:cs="Times New Roman"/>
                <w:sz w:val="24"/>
                <w:szCs w:val="24"/>
              </w:rPr>
            </w:pPr>
            <w:r w:rsidRPr="00FB7E97">
              <w:rPr>
                <w:rFonts w:ascii="Times New Roman" w:hAnsi="Times New Roman" w:cs="Times New Roman"/>
                <w:sz w:val="24"/>
                <w:szCs w:val="24"/>
              </w:rPr>
              <w:t>42,8</w:t>
            </w:r>
            <w:r w:rsidR="008408F4" w:rsidRPr="00FB7E97">
              <w:rPr>
                <w:rFonts w:ascii="Times New Roman" w:hAnsi="Times New Roman" w:cs="Times New Roman"/>
                <w:sz w:val="24"/>
                <w:szCs w:val="24"/>
              </w:rPr>
              <w:t>%</w:t>
            </w:r>
          </w:p>
        </w:tc>
        <w:tc>
          <w:tcPr>
            <w:tcW w:w="1134" w:type="dxa"/>
            <w:gridSpan w:val="2"/>
          </w:tcPr>
          <w:p w:rsidR="00FD35C8" w:rsidRPr="00FB7E97" w:rsidRDefault="0072136C" w:rsidP="008870DF">
            <w:pPr>
              <w:jc w:val="both"/>
              <w:rPr>
                <w:rFonts w:ascii="Times New Roman" w:hAnsi="Times New Roman" w:cs="Times New Roman"/>
                <w:sz w:val="24"/>
                <w:szCs w:val="24"/>
              </w:rPr>
            </w:pPr>
            <w:r w:rsidRPr="00FB7E97">
              <w:rPr>
                <w:rFonts w:ascii="Times New Roman" w:hAnsi="Times New Roman" w:cs="Times New Roman"/>
                <w:sz w:val="24"/>
                <w:szCs w:val="24"/>
              </w:rPr>
              <w:t>28,5</w:t>
            </w:r>
            <w:r w:rsidR="008408F4" w:rsidRPr="00FB7E97">
              <w:rPr>
                <w:rFonts w:ascii="Times New Roman" w:hAnsi="Times New Roman" w:cs="Times New Roman"/>
                <w:sz w:val="24"/>
                <w:szCs w:val="24"/>
              </w:rPr>
              <w:t>%</w:t>
            </w:r>
          </w:p>
        </w:tc>
        <w:tc>
          <w:tcPr>
            <w:tcW w:w="992" w:type="dxa"/>
          </w:tcPr>
          <w:p w:rsidR="00FD35C8" w:rsidRPr="00FB7E97" w:rsidRDefault="0074324D" w:rsidP="008870DF">
            <w:pPr>
              <w:jc w:val="both"/>
              <w:rPr>
                <w:rFonts w:ascii="Times New Roman" w:hAnsi="Times New Roman" w:cs="Times New Roman"/>
                <w:sz w:val="24"/>
                <w:szCs w:val="24"/>
              </w:rPr>
            </w:pPr>
            <w:r w:rsidRPr="00FB7E97">
              <w:rPr>
                <w:rFonts w:ascii="Times New Roman" w:hAnsi="Times New Roman" w:cs="Times New Roman"/>
                <w:sz w:val="24"/>
                <w:szCs w:val="24"/>
              </w:rPr>
              <w:t>50</w:t>
            </w:r>
            <w:r w:rsidR="008408F4" w:rsidRPr="00FB7E97">
              <w:rPr>
                <w:rFonts w:ascii="Times New Roman" w:hAnsi="Times New Roman" w:cs="Times New Roman"/>
                <w:sz w:val="24"/>
                <w:szCs w:val="24"/>
              </w:rPr>
              <w:t>%</w:t>
            </w:r>
          </w:p>
        </w:tc>
      </w:tr>
      <w:tr w:rsidR="00A2746F" w:rsidRPr="00FB7E97" w:rsidTr="00DC24FA">
        <w:tc>
          <w:tcPr>
            <w:tcW w:w="567" w:type="dxa"/>
          </w:tcPr>
          <w:p w:rsidR="00FD35C8" w:rsidRPr="00FB7E97" w:rsidRDefault="000D5940" w:rsidP="008870DF">
            <w:pPr>
              <w:jc w:val="both"/>
              <w:rPr>
                <w:rFonts w:ascii="Times New Roman" w:hAnsi="Times New Roman" w:cs="Times New Roman"/>
                <w:sz w:val="24"/>
                <w:szCs w:val="24"/>
              </w:rPr>
            </w:pPr>
            <w:r w:rsidRPr="00FB7E97">
              <w:rPr>
                <w:rFonts w:ascii="Times New Roman" w:hAnsi="Times New Roman" w:cs="Times New Roman"/>
                <w:sz w:val="24"/>
                <w:szCs w:val="24"/>
              </w:rPr>
              <w:t>7</w:t>
            </w:r>
          </w:p>
        </w:tc>
        <w:tc>
          <w:tcPr>
            <w:tcW w:w="822" w:type="dxa"/>
          </w:tcPr>
          <w:p w:rsidR="00FD35C8" w:rsidRPr="00FB7E97" w:rsidRDefault="000D5940" w:rsidP="008870DF">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1985" w:type="dxa"/>
          </w:tcPr>
          <w:p w:rsidR="00FD35C8" w:rsidRPr="00FB7E97" w:rsidRDefault="00545DCE" w:rsidP="00907D2C">
            <w:pPr>
              <w:jc w:val="both"/>
              <w:rPr>
                <w:rFonts w:ascii="Times New Roman" w:hAnsi="Times New Roman" w:cs="Times New Roman"/>
                <w:sz w:val="24"/>
                <w:szCs w:val="24"/>
              </w:rPr>
            </w:pPr>
            <w:r w:rsidRPr="00FB7E97">
              <w:rPr>
                <w:rFonts w:ascii="Times New Roman" w:hAnsi="Times New Roman" w:cs="Times New Roman"/>
                <w:sz w:val="24"/>
                <w:szCs w:val="24"/>
              </w:rPr>
              <w:t>Вагизова Ф.Г.</w:t>
            </w:r>
          </w:p>
        </w:tc>
        <w:tc>
          <w:tcPr>
            <w:tcW w:w="567" w:type="dxa"/>
          </w:tcPr>
          <w:p w:rsidR="00FD35C8" w:rsidRPr="00FB7E97" w:rsidRDefault="009F08BF" w:rsidP="008870DF">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8" w:type="dxa"/>
          </w:tcPr>
          <w:p w:rsidR="00FD35C8" w:rsidRPr="00FB7E97" w:rsidRDefault="0074324D" w:rsidP="008870DF">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567" w:type="dxa"/>
          </w:tcPr>
          <w:p w:rsidR="00FD35C8" w:rsidRPr="00FB7E97" w:rsidRDefault="000D5940" w:rsidP="008870DF">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426" w:type="dxa"/>
          </w:tcPr>
          <w:p w:rsidR="00FD35C8" w:rsidRPr="00FB7E97" w:rsidRDefault="000D5940" w:rsidP="008870DF">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351" w:type="dxa"/>
          </w:tcPr>
          <w:p w:rsidR="00FD35C8" w:rsidRPr="00FB7E97" w:rsidRDefault="009F08BF" w:rsidP="008870DF">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99" w:type="dxa"/>
          </w:tcPr>
          <w:p w:rsidR="00FD35C8" w:rsidRPr="00FB7E97" w:rsidRDefault="0074324D" w:rsidP="008870DF">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851" w:type="dxa"/>
          </w:tcPr>
          <w:p w:rsidR="00FD35C8" w:rsidRPr="00FB7E97" w:rsidRDefault="0074324D" w:rsidP="008870DF">
            <w:pPr>
              <w:jc w:val="both"/>
              <w:rPr>
                <w:rFonts w:ascii="Times New Roman" w:hAnsi="Times New Roman" w:cs="Times New Roman"/>
                <w:sz w:val="24"/>
                <w:szCs w:val="24"/>
              </w:rPr>
            </w:pPr>
            <w:r w:rsidRPr="00FB7E97">
              <w:rPr>
                <w:rFonts w:ascii="Times New Roman" w:hAnsi="Times New Roman" w:cs="Times New Roman"/>
                <w:sz w:val="24"/>
                <w:szCs w:val="24"/>
              </w:rPr>
              <w:t>33,3</w:t>
            </w:r>
            <w:r w:rsidR="009F08BF" w:rsidRPr="00FB7E97">
              <w:rPr>
                <w:rFonts w:ascii="Times New Roman" w:hAnsi="Times New Roman" w:cs="Times New Roman"/>
                <w:sz w:val="24"/>
                <w:szCs w:val="24"/>
              </w:rPr>
              <w:t>%</w:t>
            </w:r>
          </w:p>
        </w:tc>
        <w:tc>
          <w:tcPr>
            <w:tcW w:w="850" w:type="dxa"/>
          </w:tcPr>
          <w:p w:rsidR="00FD35C8" w:rsidRPr="00FB7E97" w:rsidRDefault="00DC24FA" w:rsidP="00510138">
            <w:pPr>
              <w:jc w:val="both"/>
              <w:rPr>
                <w:rFonts w:ascii="Times New Roman" w:hAnsi="Times New Roman" w:cs="Times New Roman"/>
                <w:sz w:val="24"/>
                <w:szCs w:val="24"/>
              </w:rPr>
            </w:pPr>
            <w:r w:rsidRPr="00FB7E97">
              <w:rPr>
                <w:rFonts w:ascii="Times New Roman" w:hAnsi="Times New Roman" w:cs="Times New Roman"/>
                <w:sz w:val="24"/>
                <w:szCs w:val="24"/>
              </w:rPr>
              <w:t>33,3</w:t>
            </w:r>
            <w:r w:rsidR="009F08BF" w:rsidRPr="00FB7E97">
              <w:rPr>
                <w:rFonts w:ascii="Times New Roman" w:hAnsi="Times New Roman" w:cs="Times New Roman"/>
                <w:sz w:val="24"/>
                <w:szCs w:val="24"/>
              </w:rPr>
              <w:t>%</w:t>
            </w:r>
          </w:p>
        </w:tc>
        <w:tc>
          <w:tcPr>
            <w:tcW w:w="851" w:type="dxa"/>
          </w:tcPr>
          <w:p w:rsidR="00FD35C8" w:rsidRPr="00FB7E97" w:rsidRDefault="000D5940" w:rsidP="008870DF">
            <w:pPr>
              <w:jc w:val="both"/>
              <w:rPr>
                <w:rFonts w:ascii="Times New Roman" w:hAnsi="Times New Roman" w:cs="Times New Roman"/>
                <w:sz w:val="24"/>
                <w:szCs w:val="24"/>
              </w:rPr>
            </w:pPr>
            <w:r w:rsidRPr="00FB7E97">
              <w:rPr>
                <w:rFonts w:ascii="Times New Roman" w:hAnsi="Times New Roman" w:cs="Times New Roman"/>
                <w:sz w:val="24"/>
                <w:szCs w:val="24"/>
              </w:rPr>
              <w:t>50</w:t>
            </w:r>
            <w:r w:rsidR="008408F4" w:rsidRPr="00FB7E97">
              <w:rPr>
                <w:rFonts w:ascii="Times New Roman" w:hAnsi="Times New Roman" w:cs="Times New Roman"/>
                <w:sz w:val="24"/>
                <w:szCs w:val="24"/>
              </w:rPr>
              <w:t>%</w:t>
            </w:r>
          </w:p>
        </w:tc>
        <w:tc>
          <w:tcPr>
            <w:tcW w:w="1134" w:type="dxa"/>
            <w:gridSpan w:val="2"/>
          </w:tcPr>
          <w:p w:rsidR="00FD35C8" w:rsidRPr="00FB7E97" w:rsidRDefault="000D5940" w:rsidP="00510138">
            <w:pPr>
              <w:jc w:val="both"/>
              <w:rPr>
                <w:rFonts w:ascii="Times New Roman" w:hAnsi="Times New Roman" w:cs="Times New Roman"/>
                <w:sz w:val="24"/>
                <w:szCs w:val="24"/>
              </w:rPr>
            </w:pPr>
            <w:r w:rsidRPr="00FB7E97">
              <w:rPr>
                <w:rFonts w:ascii="Times New Roman" w:hAnsi="Times New Roman" w:cs="Times New Roman"/>
                <w:sz w:val="24"/>
                <w:szCs w:val="24"/>
              </w:rPr>
              <w:t>50</w:t>
            </w:r>
            <w:r w:rsidR="008408F4" w:rsidRPr="00FB7E97">
              <w:rPr>
                <w:rFonts w:ascii="Times New Roman" w:hAnsi="Times New Roman" w:cs="Times New Roman"/>
                <w:sz w:val="24"/>
                <w:szCs w:val="24"/>
              </w:rPr>
              <w:t>%</w:t>
            </w:r>
          </w:p>
        </w:tc>
        <w:tc>
          <w:tcPr>
            <w:tcW w:w="992" w:type="dxa"/>
          </w:tcPr>
          <w:p w:rsidR="00FD35C8" w:rsidRPr="00FB7E97" w:rsidRDefault="000D5940" w:rsidP="008870DF">
            <w:pPr>
              <w:jc w:val="both"/>
              <w:rPr>
                <w:rFonts w:ascii="Times New Roman" w:hAnsi="Times New Roman" w:cs="Times New Roman"/>
                <w:sz w:val="24"/>
                <w:szCs w:val="24"/>
              </w:rPr>
            </w:pPr>
            <w:r w:rsidRPr="00FB7E97">
              <w:rPr>
                <w:rFonts w:ascii="Times New Roman" w:hAnsi="Times New Roman" w:cs="Times New Roman"/>
                <w:sz w:val="24"/>
                <w:szCs w:val="24"/>
              </w:rPr>
              <w:t>50</w:t>
            </w:r>
            <w:r w:rsidR="008408F4" w:rsidRPr="00FB7E97">
              <w:rPr>
                <w:rFonts w:ascii="Times New Roman" w:hAnsi="Times New Roman" w:cs="Times New Roman"/>
                <w:sz w:val="24"/>
                <w:szCs w:val="24"/>
              </w:rPr>
              <w:t>%</w:t>
            </w:r>
          </w:p>
        </w:tc>
      </w:tr>
      <w:tr w:rsidR="00A2746F" w:rsidRPr="00FB7E97" w:rsidTr="00DC24FA">
        <w:tc>
          <w:tcPr>
            <w:tcW w:w="567" w:type="dxa"/>
          </w:tcPr>
          <w:p w:rsidR="00FD35C8" w:rsidRPr="00FB7E97" w:rsidRDefault="000D5940" w:rsidP="008870DF">
            <w:pPr>
              <w:jc w:val="both"/>
              <w:rPr>
                <w:rFonts w:ascii="Times New Roman" w:hAnsi="Times New Roman" w:cs="Times New Roman"/>
                <w:sz w:val="24"/>
                <w:szCs w:val="24"/>
              </w:rPr>
            </w:pPr>
            <w:r w:rsidRPr="00FB7E97">
              <w:rPr>
                <w:rFonts w:ascii="Times New Roman" w:hAnsi="Times New Roman" w:cs="Times New Roman"/>
                <w:sz w:val="24"/>
                <w:szCs w:val="24"/>
              </w:rPr>
              <w:t>8</w:t>
            </w:r>
          </w:p>
        </w:tc>
        <w:tc>
          <w:tcPr>
            <w:tcW w:w="822" w:type="dxa"/>
          </w:tcPr>
          <w:p w:rsidR="00FD35C8" w:rsidRPr="00FB7E97" w:rsidRDefault="0074324D" w:rsidP="008870DF">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1985" w:type="dxa"/>
          </w:tcPr>
          <w:p w:rsidR="00FD35C8" w:rsidRPr="00FB7E97" w:rsidRDefault="00907D2C" w:rsidP="00545DCE">
            <w:pPr>
              <w:jc w:val="both"/>
              <w:rPr>
                <w:rFonts w:ascii="Times New Roman" w:hAnsi="Times New Roman" w:cs="Times New Roman"/>
                <w:sz w:val="24"/>
                <w:szCs w:val="24"/>
              </w:rPr>
            </w:pPr>
            <w:r w:rsidRPr="00FB7E97">
              <w:rPr>
                <w:rFonts w:ascii="Times New Roman" w:hAnsi="Times New Roman" w:cs="Times New Roman"/>
                <w:sz w:val="24"/>
                <w:szCs w:val="24"/>
              </w:rPr>
              <w:t xml:space="preserve"> </w:t>
            </w:r>
            <w:r w:rsidR="00545DCE" w:rsidRPr="00FB7E97">
              <w:rPr>
                <w:rFonts w:ascii="Times New Roman" w:hAnsi="Times New Roman" w:cs="Times New Roman"/>
                <w:sz w:val="24"/>
                <w:szCs w:val="24"/>
              </w:rPr>
              <w:t xml:space="preserve">Хуснутдинова И.Н. </w:t>
            </w:r>
          </w:p>
        </w:tc>
        <w:tc>
          <w:tcPr>
            <w:tcW w:w="567" w:type="dxa"/>
          </w:tcPr>
          <w:p w:rsidR="00FD35C8" w:rsidRPr="00FB7E97" w:rsidRDefault="009F08BF" w:rsidP="008870DF">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8" w:type="dxa"/>
          </w:tcPr>
          <w:p w:rsidR="00FD35C8" w:rsidRPr="00FB7E97" w:rsidRDefault="0074324D" w:rsidP="008870DF">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567" w:type="dxa"/>
          </w:tcPr>
          <w:p w:rsidR="00FD35C8" w:rsidRPr="00FB7E97" w:rsidRDefault="0074324D" w:rsidP="008870DF">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426" w:type="dxa"/>
          </w:tcPr>
          <w:p w:rsidR="00FD35C8" w:rsidRPr="00FB7E97" w:rsidRDefault="00510138" w:rsidP="008870DF">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351" w:type="dxa"/>
          </w:tcPr>
          <w:p w:rsidR="00FD35C8" w:rsidRPr="00FB7E97" w:rsidRDefault="009F08BF" w:rsidP="008870DF">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99" w:type="dxa"/>
          </w:tcPr>
          <w:p w:rsidR="00FD35C8" w:rsidRPr="00FB7E97" w:rsidRDefault="009F08BF" w:rsidP="008870DF">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851" w:type="dxa"/>
          </w:tcPr>
          <w:p w:rsidR="00FD35C8" w:rsidRPr="00FB7E97" w:rsidRDefault="00DC24FA" w:rsidP="008870DF">
            <w:pPr>
              <w:jc w:val="both"/>
              <w:rPr>
                <w:rFonts w:ascii="Times New Roman" w:hAnsi="Times New Roman" w:cs="Times New Roman"/>
                <w:sz w:val="24"/>
                <w:szCs w:val="24"/>
              </w:rPr>
            </w:pPr>
            <w:r w:rsidRPr="00FB7E97">
              <w:rPr>
                <w:rFonts w:ascii="Times New Roman" w:hAnsi="Times New Roman" w:cs="Times New Roman"/>
                <w:sz w:val="24"/>
                <w:szCs w:val="24"/>
              </w:rPr>
              <w:t xml:space="preserve">50 </w:t>
            </w:r>
            <w:r w:rsidR="009F08BF" w:rsidRPr="00FB7E97">
              <w:rPr>
                <w:rFonts w:ascii="Times New Roman" w:hAnsi="Times New Roman" w:cs="Times New Roman"/>
                <w:sz w:val="24"/>
                <w:szCs w:val="24"/>
              </w:rPr>
              <w:t>%</w:t>
            </w:r>
          </w:p>
        </w:tc>
        <w:tc>
          <w:tcPr>
            <w:tcW w:w="850" w:type="dxa"/>
          </w:tcPr>
          <w:p w:rsidR="00FD35C8" w:rsidRPr="00FB7E97" w:rsidRDefault="00DC24FA" w:rsidP="008870DF">
            <w:pPr>
              <w:jc w:val="both"/>
              <w:rPr>
                <w:rFonts w:ascii="Times New Roman" w:hAnsi="Times New Roman" w:cs="Times New Roman"/>
                <w:sz w:val="24"/>
                <w:szCs w:val="24"/>
              </w:rPr>
            </w:pPr>
            <w:r w:rsidRPr="00FB7E97">
              <w:rPr>
                <w:rFonts w:ascii="Times New Roman" w:hAnsi="Times New Roman" w:cs="Times New Roman"/>
                <w:sz w:val="24"/>
                <w:szCs w:val="24"/>
              </w:rPr>
              <w:t>66,7</w:t>
            </w:r>
            <w:r w:rsidR="009F08BF" w:rsidRPr="00FB7E97">
              <w:rPr>
                <w:rFonts w:ascii="Times New Roman" w:hAnsi="Times New Roman" w:cs="Times New Roman"/>
                <w:sz w:val="24"/>
                <w:szCs w:val="24"/>
              </w:rPr>
              <w:t>%</w:t>
            </w:r>
          </w:p>
        </w:tc>
        <w:tc>
          <w:tcPr>
            <w:tcW w:w="851" w:type="dxa"/>
          </w:tcPr>
          <w:p w:rsidR="00FD35C8" w:rsidRPr="00FB7E97" w:rsidRDefault="000D5940" w:rsidP="008870DF">
            <w:pPr>
              <w:jc w:val="both"/>
              <w:rPr>
                <w:rFonts w:ascii="Times New Roman" w:hAnsi="Times New Roman" w:cs="Times New Roman"/>
                <w:sz w:val="24"/>
                <w:szCs w:val="24"/>
              </w:rPr>
            </w:pPr>
            <w:r w:rsidRPr="00FB7E97">
              <w:rPr>
                <w:rFonts w:ascii="Times New Roman" w:hAnsi="Times New Roman" w:cs="Times New Roman"/>
                <w:sz w:val="24"/>
                <w:szCs w:val="24"/>
              </w:rPr>
              <w:t>75</w:t>
            </w:r>
            <w:r w:rsidR="008408F4" w:rsidRPr="00FB7E97">
              <w:rPr>
                <w:rFonts w:ascii="Times New Roman" w:hAnsi="Times New Roman" w:cs="Times New Roman"/>
                <w:sz w:val="24"/>
                <w:szCs w:val="24"/>
              </w:rPr>
              <w:t>%</w:t>
            </w:r>
          </w:p>
        </w:tc>
        <w:tc>
          <w:tcPr>
            <w:tcW w:w="1134" w:type="dxa"/>
            <w:gridSpan w:val="2"/>
          </w:tcPr>
          <w:p w:rsidR="00FD35C8" w:rsidRPr="00FB7E97" w:rsidRDefault="000D5940" w:rsidP="008870DF">
            <w:pPr>
              <w:jc w:val="both"/>
              <w:rPr>
                <w:rFonts w:ascii="Times New Roman" w:hAnsi="Times New Roman" w:cs="Times New Roman"/>
                <w:sz w:val="24"/>
                <w:szCs w:val="24"/>
              </w:rPr>
            </w:pPr>
            <w:r w:rsidRPr="00FB7E97">
              <w:rPr>
                <w:rFonts w:ascii="Times New Roman" w:hAnsi="Times New Roman" w:cs="Times New Roman"/>
                <w:sz w:val="24"/>
                <w:szCs w:val="24"/>
              </w:rPr>
              <w:t>50</w:t>
            </w:r>
            <w:r w:rsidR="008408F4" w:rsidRPr="00FB7E97">
              <w:rPr>
                <w:rFonts w:ascii="Times New Roman" w:hAnsi="Times New Roman" w:cs="Times New Roman"/>
                <w:sz w:val="24"/>
                <w:szCs w:val="24"/>
              </w:rPr>
              <w:t>%</w:t>
            </w:r>
          </w:p>
        </w:tc>
        <w:tc>
          <w:tcPr>
            <w:tcW w:w="992" w:type="dxa"/>
          </w:tcPr>
          <w:p w:rsidR="00FD35C8" w:rsidRPr="00FB7E97" w:rsidRDefault="0074324D" w:rsidP="008870DF">
            <w:pPr>
              <w:jc w:val="both"/>
              <w:rPr>
                <w:rFonts w:ascii="Times New Roman" w:hAnsi="Times New Roman" w:cs="Times New Roman"/>
                <w:sz w:val="24"/>
                <w:szCs w:val="24"/>
              </w:rPr>
            </w:pPr>
            <w:r w:rsidRPr="00FB7E97">
              <w:rPr>
                <w:rFonts w:ascii="Times New Roman" w:hAnsi="Times New Roman" w:cs="Times New Roman"/>
                <w:sz w:val="24"/>
                <w:szCs w:val="24"/>
              </w:rPr>
              <w:t>66,7</w:t>
            </w:r>
            <w:r w:rsidR="008408F4" w:rsidRPr="00FB7E97">
              <w:rPr>
                <w:rFonts w:ascii="Times New Roman" w:hAnsi="Times New Roman" w:cs="Times New Roman"/>
                <w:sz w:val="24"/>
                <w:szCs w:val="24"/>
              </w:rPr>
              <w:t>%</w:t>
            </w:r>
          </w:p>
        </w:tc>
      </w:tr>
      <w:tr w:rsidR="00A2746F" w:rsidRPr="00FB7E97" w:rsidTr="00DC24FA">
        <w:tc>
          <w:tcPr>
            <w:tcW w:w="567" w:type="dxa"/>
          </w:tcPr>
          <w:p w:rsidR="00FD35C8" w:rsidRPr="00FB7E97" w:rsidRDefault="000D5940" w:rsidP="008870DF">
            <w:pPr>
              <w:jc w:val="both"/>
              <w:rPr>
                <w:rFonts w:ascii="Times New Roman" w:hAnsi="Times New Roman" w:cs="Times New Roman"/>
                <w:sz w:val="24"/>
                <w:szCs w:val="24"/>
              </w:rPr>
            </w:pPr>
            <w:r w:rsidRPr="00FB7E97">
              <w:rPr>
                <w:rFonts w:ascii="Times New Roman" w:hAnsi="Times New Roman" w:cs="Times New Roman"/>
                <w:sz w:val="24"/>
                <w:szCs w:val="24"/>
              </w:rPr>
              <w:t>9</w:t>
            </w:r>
          </w:p>
        </w:tc>
        <w:tc>
          <w:tcPr>
            <w:tcW w:w="822" w:type="dxa"/>
          </w:tcPr>
          <w:p w:rsidR="00FD35C8" w:rsidRPr="00FB7E97" w:rsidRDefault="0074324D" w:rsidP="008870DF">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1985" w:type="dxa"/>
          </w:tcPr>
          <w:p w:rsidR="00FD35C8" w:rsidRPr="00FB7E97" w:rsidRDefault="0074324D" w:rsidP="008870DF">
            <w:pPr>
              <w:jc w:val="both"/>
              <w:rPr>
                <w:rFonts w:ascii="Times New Roman" w:hAnsi="Times New Roman" w:cs="Times New Roman"/>
                <w:sz w:val="24"/>
                <w:szCs w:val="24"/>
              </w:rPr>
            </w:pPr>
            <w:r w:rsidRPr="00FB7E97">
              <w:rPr>
                <w:rFonts w:ascii="Times New Roman" w:hAnsi="Times New Roman" w:cs="Times New Roman"/>
                <w:sz w:val="24"/>
                <w:szCs w:val="24"/>
              </w:rPr>
              <w:t>Хаметвалеева А.Р.</w:t>
            </w:r>
          </w:p>
        </w:tc>
        <w:tc>
          <w:tcPr>
            <w:tcW w:w="567" w:type="dxa"/>
          </w:tcPr>
          <w:p w:rsidR="00FD35C8" w:rsidRPr="00FB7E97" w:rsidRDefault="009F08BF" w:rsidP="008870DF">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8" w:type="dxa"/>
          </w:tcPr>
          <w:p w:rsidR="00FD35C8" w:rsidRPr="00FB7E97" w:rsidRDefault="0074324D" w:rsidP="008870DF">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567" w:type="dxa"/>
          </w:tcPr>
          <w:p w:rsidR="00FD35C8" w:rsidRPr="00FB7E97" w:rsidRDefault="0074324D" w:rsidP="008870DF">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426" w:type="dxa"/>
          </w:tcPr>
          <w:p w:rsidR="00FD35C8" w:rsidRPr="00FB7E97" w:rsidRDefault="0074324D" w:rsidP="008870DF">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351" w:type="dxa"/>
          </w:tcPr>
          <w:p w:rsidR="00FD35C8" w:rsidRPr="00FB7E97" w:rsidRDefault="009F08BF" w:rsidP="008870DF">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99" w:type="dxa"/>
          </w:tcPr>
          <w:p w:rsidR="00FD35C8" w:rsidRPr="00FB7E97" w:rsidRDefault="009F08BF" w:rsidP="008870DF">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851" w:type="dxa"/>
          </w:tcPr>
          <w:p w:rsidR="00FD35C8" w:rsidRPr="00FB7E97" w:rsidRDefault="00DC24FA" w:rsidP="008870DF">
            <w:pPr>
              <w:jc w:val="both"/>
              <w:rPr>
                <w:rFonts w:ascii="Times New Roman" w:hAnsi="Times New Roman" w:cs="Times New Roman"/>
                <w:sz w:val="24"/>
                <w:szCs w:val="24"/>
              </w:rPr>
            </w:pPr>
            <w:r w:rsidRPr="00FB7E97">
              <w:rPr>
                <w:rFonts w:ascii="Times New Roman" w:hAnsi="Times New Roman" w:cs="Times New Roman"/>
                <w:sz w:val="24"/>
                <w:szCs w:val="24"/>
              </w:rPr>
              <w:t xml:space="preserve">75 </w:t>
            </w:r>
            <w:r w:rsidR="009F08BF" w:rsidRPr="00FB7E97">
              <w:rPr>
                <w:rFonts w:ascii="Times New Roman" w:hAnsi="Times New Roman" w:cs="Times New Roman"/>
                <w:sz w:val="24"/>
                <w:szCs w:val="24"/>
              </w:rPr>
              <w:t>%</w:t>
            </w:r>
          </w:p>
        </w:tc>
        <w:tc>
          <w:tcPr>
            <w:tcW w:w="850" w:type="dxa"/>
          </w:tcPr>
          <w:p w:rsidR="00FD35C8" w:rsidRPr="00FB7E97" w:rsidRDefault="00DC24FA" w:rsidP="008870DF">
            <w:pPr>
              <w:jc w:val="both"/>
              <w:rPr>
                <w:rFonts w:ascii="Times New Roman" w:hAnsi="Times New Roman" w:cs="Times New Roman"/>
                <w:sz w:val="24"/>
                <w:szCs w:val="24"/>
              </w:rPr>
            </w:pPr>
            <w:r w:rsidRPr="00FB7E97">
              <w:rPr>
                <w:rFonts w:ascii="Times New Roman" w:hAnsi="Times New Roman" w:cs="Times New Roman"/>
                <w:sz w:val="24"/>
                <w:szCs w:val="24"/>
              </w:rPr>
              <w:t>75</w:t>
            </w:r>
            <w:r w:rsidR="009F08BF" w:rsidRPr="00FB7E97">
              <w:rPr>
                <w:rFonts w:ascii="Times New Roman" w:hAnsi="Times New Roman" w:cs="Times New Roman"/>
                <w:sz w:val="24"/>
                <w:szCs w:val="24"/>
              </w:rPr>
              <w:t>%</w:t>
            </w:r>
          </w:p>
        </w:tc>
        <w:tc>
          <w:tcPr>
            <w:tcW w:w="851" w:type="dxa"/>
          </w:tcPr>
          <w:p w:rsidR="00FD35C8" w:rsidRPr="00FB7E97" w:rsidRDefault="00B903B9" w:rsidP="008870DF">
            <w:pPr>
              <w:jc w:val="both"/>
              <w:rPr>
                <w:rFonts w:ascii="Times New Roman" w:hAnsi="Times New Roman" w:cs="Times New Roman"/>
                <w:sz w:val="24"/>
                <w:szCs w:val="24"/>
              </w:rPr>
            </w:pPr>
            <w:r w:rsidRPr="00FB7E97">
              <w:rPr>
                <w:rFonts w:ascii="Times New Roman" w:hAnsi="Times New Roman" w:cs="Times New Roman"/>
                <w:sz w:val="24"/>
                <w:szCs w:val="24"/>
              </w:rPr>
              <w:t>16,6</w:t>
            </w:r>
            <w:r w:rsidR="008408F4" w:rsidRPr="00FB7E97">
              <w:rPr>
                <w:rFonts w:ascii="Times New Roman" w:hAnsi="Times New Roman" w:cs="Times New Roman"/>
                <w:sz w:val="24"/>
                <w:szCs w:val="24"/>
              </w:rPr>
              <w:t>%</w:t>
            </w:r>
          </w:p>
        </w:tc>
        <w:tc>
          <w:tcPr>
            <w:tcW w:w="1042" w:type="dxa"/>
          </w:tcPr>
          <w:p w:rsidR="00FD35C8" w:rsidRPr="00FB7E97" w:rsidRDefault="000D5940" w:rsidP="008870DF">
            <w:pPr>
              <w:jc w:val="both"/>
              <w:rPr>
                <w:rFonts w:ascii="Times New Roman" w:hAnsi="Times New Roman" w:cs="Times New Roman"/>
                <w:sz w:val="24"/>
                <w:szCs w:val="24"/>
              </w:rPr>
            </w:pPr>
            <w:r w:rsidRPr="00FB7E97">
              <w:rPr>
                <w:rFonts w:ascii="Times New Roman" w:hAnsi="Times New Roman" w:cs="Times New Roman"/>
                <w:sz w:val="24"/>
                <w:szCs w:val="24"/>
              </w:rPr>
              <w:t>16,6</w:t>
            </w:r>
            <w:r w:rsidR="008408F4" w:rsidRPr="00FB7E97">
              <w:rPr>
                <w:rFonts w:ascii="Times New Roman" w:hAnsi="Times New Roman" w:cs="Times New Roman"/>
                <w:sz w:val="24"/>
                <w:szCs w:val="24"/>
              </w:rPr>
              <w:t>%</w:t>
            </w:r>
          </w:p>
        </w:tc>
        <w:tc>
          <w:tcPr>
            <w:tcW w:w="1084" w:type="dxa"/>
            <w:gridSpan w:val="2"/>
          </w:tcPr>
          <w:p w:rsidR="00FD35C8" w:rsidRPr="00FB7E97" w:rsidRDefault="0074324D" w:rsidP="008870DF">
            <w:pPr>
              <w:jc w:val="both"/>
              <w:rPr>
                <w:rFonts w:ascii="Times New Roman" w:hAnsi="Times New Roman" w:cs="Times New Roman"/>
                <w:sz w:val="24"/>
                <w:szCs w:val="24"/>
              </w:rPr>
            </w:pPr>
            <w:r w:rsidRPr="00FB7E97">
              <w:rPr>
                <w:rFonts w:ascii="Times New Roman" w:hAnsi="Times New Roman" w:cs="Times New Roman"/>
                <w:sz w:val="24"/>
                <w:szCs w:val="24"/>
              </w:rPr>
              <w:t>75</w:t>
            </w:r>
            <w:r w:rsidR="008408F4" w:rsidRPr="00FB7E97">
              <w:rPr>
                <w:rFonts w:ascii="Times New Roman" w:hAnsi="Times New Roman" w:cs="Times New Roman"/>
                <w:sz w:val="24"/>
                <w:szCs w:val="24"/>
              </w:rPr>
              <w:t>%</w:t>
            </w:r>
          </w:p>
        </w:tc>
      </w:tr>
      <w:tr w:rsidR="000D5940" w:rsidRPr="00FB7E97" w:rsidTr="00DC24FA">
        <w:tc>
          <w:tcPr>
            <w:tcW w:w="567" w:type="dxa"/>
          </w:tcPr>
          <w:p w:rsidR="000D5940" w:rsidRPr="00FB7E97" w:rsidRDefault="000D5940" w:rsidP="008870DF">
            <w:pPr>
              <w:jc w:val="both"/>
              <w:rPr>
                <w:rFonts w:ascii="Times New Roman" w:hAnsi="Times New Roman" w:cs="Times New Roman"/>
                <w:sz w:val="24"/>
                <w:szCs w:val="24"/>
              </w:rPr>
            </w:pPr>
          </w:p>
        </w:tc>
        <w:tc>
          <w:tcPr>
            <w:tcW w:w="822" w:type="dxa"/>
          </w:tcPr>
          <w:p w:rsidR="000D5940" w:rsidRPr="00FB7E97" w:rsidRDefault="0074324D" w:rsidP="008870DF">
            <w:pPr>
              <w:jc w:val="both"/>
              <w:rPr>
                <w:rFonts w:ascii="Times New Roman" w:hAnsi="Times New Roman" w:cs="Times New Roman"/>
                <w:b/>
                <w:sz w:val="24"/>
                <w:szCs w:val="24"/>
              </w:rPr>
            </w:pPr>
            <w:r w:rsidRPr="00FB7E97">
              <w:rPr>
                <w:rFonts w:ascii="Times New Roman" w:hAnsi="Times New Roman" w:cs="Times New Roman"/>
                <w:b/>
                <w:sz w:val="24"/>
                <w:szCs w:val="24"/>
              </w:rPr>
              <w:t>29</w:t>
            </w:r>
          </w:p>
        </w:tc>
        <w:tc>
          <w:tcPr>
            <w:tcW w:w="1985" w:type="dxa"/>
          </w:tcPr>
          <w:p w:rsidR="000D5940" w:rsidRPr="00FB7E97" w:rsidRDefault="000D5940" w:rsidP="008870DF">
            <w:pPr>
              <w:jc w:val="both"/>
              <w:rPr>
                <w:rFonts w:ascii="Times New Roman" w:hAnsi="Times New Roman" w:cs="Times New Roman"/>
                <w:b/>
                <w:sz w:val="24"/>
                <w:szCs w:val="24"/>
              </w:rPr>
            </w:pPr>
            <w:r w:rsidRPr="00FB7E97">
              <w:rPr>
                <w:rFonts w:ascii="Times New Roman" w:hAnsi="Times New Roman" w:cs="Times New Roman"/>
                <w:b/>
                <w:sz w:val="24"/>
                <w:szCs w:val="24"/>
              </w:rPr>
              <w:t>ИТОГО</w:t>
            </w:r>
          </w:p>
        </w:tc>
        <w:tc>
          <w:tcPr>
            <w:tcW w:w="567" w:type="dxa"/>
          </w:tcPr>
          <w:p w:rsidR="000D5940" w:rsidRPr="00FB7E97" w:rsidRDefault="000D5940" w:rsidP="008870DF">
            <w:pPr>
              <w:jc w:val="both"/>
              <w:rPr>
                <w:rFonts w:ascii="Times New Roman" w:hAnsi="Times New Roman" w:cs="Times New Roman"/>
                <w:b/>
                <w:sz w:val="24"/>
                <w:szCs w:val="24"/>
              </w:rPr>
            </w:pPr>
          </w:p>
        </w:tc>
        <w:tc>
          <w:tcPr>
            <w:tcW w:w="708" w:type="dxa"/>
          </w:tcPr>
          <w:p w:rsidR="000D5940" w:rsidRPr="00FB7E97" w:rsidRDefault="0074324D" w:rsidP="008870DF">
            <w:pPr>
              <w:jc w:val="both"/>
              <w:rPr>
                <w:rFonts w:ascii="Times New Roman" w:hAnsi="Times New Roman" w:cs="Times New Roman"/>
                <w:b/>
                <w:sz w:val="24"/>
                <w:szCs w:val="24"/>
              </w:rPr>
            </w:pPr>
            <w:r w:rsidRPr="00FB7E97">
              <w:rPr>
                <w:rFonts w:ascii="Times New Roman" w:hAnsi="Times New Roman" w:cs="Times New Roman"/>
                <w:b/>
                <w:sz w:val="24"/>
                <w:szCs w:val="24"/>
              </w:rPr>
              <w:t>12</w:t>
            </w:r>
          </w:p>
        </w:tc>
        <w:tc>
          <w:tcPr>
            <w:tcW w:w="567" w:type="dxa"/>
          </w:tcPr>
          <w:p w:rsidR="000D5940" w:rsidRPr="00FB7E97" w:rsidRDefault="0074324D" w:rsidP="008870DF">
            <w:pPr>
              <w:jc w:val="both"/>
              <w:rPr>
                <w:rFonts w:ascii="Times New Roman" w:hAnsi="Times New Roman" w:cs="Times New Roman"/>
                <w:b/>
                <w:sz w:val="24"/>
                <w:szCs w:val="24"/>
              </w:rPr>
            </w:pPr>
            <w:r w:rsidRPr="00FB7E97">
              <w:rPr>
                <w:rFonts w:ascii="Times New Roman" w:hAnsi="Times New Roman" w:cs="Times New Roman"/>
                <w:b/>
                <w:sz w:val="24"/>
                <w:szCs w:val="24"/>
              </w:rPr>
              <w:t>15</w:t>
            </w:r>
          </w:p>
        </w:tc>
        <w:tc>
          <w:tcPr>
            <w:tcW w:w="426" w:type="dxa"/>
          </w:tcPr>
          <w:p w:rsidR="000D5940" w:rsidRPr="00FB7E97" w:rsidRDefault="0074324D" w:rsidP="008870DF">
            <w:pPr>
              <w:jc w:val="both"/>
              <w:rPr>
                <w:rFonts w:ascii="Times New Roman" w:hAnsi="Times New Roman" w:cs="Times New Roman"/>
                <w:b/>
                <w:sz w:val="24"/>
                <w:szCs w:val="24"/>
              </w:rPr>
            </w:pPr>
            <w:r w:rsidRPr="00FB7E97">
              <w:rPr>
                <w:rFonts w:ascii="Times New Roman" w:hAnsi="Times New Roman" w:cs="Times New Roman"/>
                <w:b/>
                <w:sz w:val="24"/>
                <w:szCs w:val="24"/>
              </w:rPr>
              <w:t>2</w:t>
            </w:r>
          </w:p>
        </w:tc>
        <w:tc>
          <w:tcPr>
            <w:tcW w:w="351" w:type="dxa"/>
          </w:tcPr>
          <w:p w:rsidR="000D5940" w:rsidRPr="00FB7E97" w:rsidRDefault="00772AB3" w:rsidP="008870DF">
            <w:pPr>
              <w:jc w:val="both"/>
              <w:rPr>
                <w:rFonts w:ascii="Times New Roman" w:hAnsi="Times New Roman" w:cs="Times New Roman"/>
                <w:b/>
                <w:sz w:val="24"/>
                <w:szCs w:val="24"/>
              </w:rPr>
            </w:pPr>
            <w:r w:rsidRPr="00FB7E97">
              <w:rPr>
                <w:rFonts w:ascii="Times New Roman" w:hAnsi="Times New Roman" w:cs="Times New Roman"/>
                <w:b/>
                <w:sz w:val="24"/>
                <w:szCs w:val="24"/>
              </w:rPr>
              <w:t>-</w:t>
            </w:r>
          </w:p>
        </w:tc>
        <w:tc>
          <w:tcPr>
            <w:tcW w:w="499" w:type="dxa"/>
          </w:tcPr>
          <w:p w:rsidR="000D5940" w:rsidRPr="00FB7E97" w:rsidRDefault="0074324D" w:rsidP="008870DF">
            <w:pPr>
              <w:jc w:val="both"/>
              <w:rPr>
                <w:rFonts w:ascii="Times New Roman" w:hAnsi="Times New Roman" w:cs="Times New Roman"/>
                <w:b/>
                <w:sz w:val="24"/>
                <w:szCs w:val="24"/>
              </w:rPr>
            </w:pPr>
            <w:r w:rsidRPr="00FB7E97">
              <w:rPr>
                <w:rFonts w:ascii="Times New Roman" w:hAnsi="Times New Roman" w:cs="Times New Roman"/>
                <w:b/>
                <w:sz w:val="24"/>
                <w:szCs w:val="24"/>
              </w:rPr>
              <w:t>-</w:t>
            </w:r>
          </w:p>
        </w:tc>
        <w:tc>
          <w:tcPr>
            <w:tcW w:w="851" w:type="dxa"/>
          </w:tcPr>
          <w:p w:rsidR="000D5940" w:rsidRPr="00FB7E97" w:rsidRDefault="00DC24FA" w:rsidP="008870DF">
            <w:pPr>
              <w:jc w:val="both"/>
              <w:rPr>
                <w:rFonts w:ascii="Times New Roman" w:hAnsi="Times New Roman" w:cs="Times New Roman"/>
                <w:b/>
                <w:sz w:val="24"/>
                <w:szCs w:val="24"/>
              </w:rPr>
            </w:pPr>
            <w:r w:rsidRPr="00FB7E97">
              <w:rPr>
                <w:rFonts w:ascii="Times New Roman" w:hAnsi="Times New Roman" w:cs="Times New Roman"/>
                <w:b/>
                <w:sz w:val="24"/>
                <w:szCs w:val="24"/>
              </w:rPr>
              <w:t>48,3</w:t>
            </w:r>
            <w:r w:rsidR="00772AB3" w:rsidRPr="00FB7E97">
              <w:rPr>
                <w:rFonts w:ascii="Times New Roman" w:hAnsi="Times New Roman" w:cs="Times New Roman"/>
                <w:b/>
                <w:sz w:val="24"/>
                <w:szCs w:val="24"/>
              </w:rPr>
              <w:t>%</w:t>
            </w:r>
          </w:p>
        </w:tc>
        <w:tc>
          <w:tcPr>
            <w:tcW w:w="850" w:type="dxa"/>
          </w:tcPr>
          <w:p w:rsidR="000D5940" w:rsidRPr="00FB7E97" w:rsidRDefault="00DC24FA" w:rsidP="008870DF">
            <w:pPr>
              <w:jc w:val="both"/>
              <w:rPr>
                <w:rFonts w:ascii="Times New Roman" w:hAnsi="Times New Roman" w:cs="Times New Roman"/>
                <w:b/>
                <w:sz w:val="24"/>
                <w:szCs w:val="24"/>
              </w:rPr>
            </w:pPr>
            <w:r w:rsidRPr="00FB7E97">
              <w:rPr>
                <w:rFonts w:ascii="Times New Roman" w:hAnsi="Times New Roman" w:cs="Times New Roman"/>
                <w:b/>
                <w:sz w:val="24"/>
                <w:szCs w:val="24"/>
              </w:rPr>
              <w:t>51,72</w:t>
            </w:r>
            <w:r w:rsidR="00772AB3" w:rsidRPr="00FB7E97">
              <w:rPr>
                <w:rFonts w:ascii="Times New Roman" w:hAnsi="Times New Roman" w:cs="Times New Roman"/>
                <w:b/>
                <w:sz w:val="24"/>
                <w:szCs w:val="24"/>
              </w:rPr>
              <w:t>%</w:t>
            </w:r>
          </w:p>
        </w:tc>
        <w:tc>
          <w:tcPr>
            <w:tcW w:w="851" w:type="dxa"/>
          </w:tcPr>
          <w:p w:rsidR="000D5940" w:rsidRPr="00FB7E97" w:rsidRDefault="00772AB3" w:rsidP="008870DF">
            <w:pPr>
              <w:jc w:val="both"/>
              <w:rPr>
                <w:rFonts w:ascii="Times New Roman" w:hAnsi="Times New Roman" w:cs="Times New Roman"/>
                <w:b/>
                <w:sz w:val="24"/>
                <w:szCs w:val="24"/>
              </w:rPr>
            </w:pPr>
            <w:r w:rsidRPr="00FB7E97">
              <w:rPr>
                <w:rFonts w:ascii="Times New Roman" w:hAnsi="Times New Roman" w:cs="Times New Roman"/>
                <w:b/>
                <w:sz w:val="24"/>
                <w:szCs w:val="24"/>
              </w:rPr>
              <w:t>41,9%</w:t>
            </w:r>
          </w:p>
        </w:tc>
        <w:tc>
          <w:tcPr>
            <w:tcW w:w="1042" w:type="dxa"/>
          </w:tcPr>
          <w:p w:rsidR="000D5940" w:rsidRPr="00FB7E97" w:rsidRDefault="00772AB3" w:rsidP="008870DF">
            <w:pPr>
              <w:jc w:val="both"/>
              <w:rPr>
                <w:rFonts w:ascii="Times New Roman" w:hAnsi="Times New Roman" w:cs="Times New Roman"/>
                <w:b/>
                <w:sz w:val="24"/>
                <w:szCs w:val="24"/>
              </w:rPr>
            </w:pPr>
            <w:r w:rsidRPr="00FB7E97">
              <w:rPr>
                <w:rFonts w:ascii="Times New Roman" w:hAnsi="Times New Roman" w:cs="Times New Roman"/>
                <w:b/>
                <w:sz w:val="24"/>
                <w:szCs w:val="24"/>
              </w:rPr>
              <w:t>32,2%</w:t>
            </w:r>
          </w:p>
        </w:tc>
        <w:tc>
          <w:tcPr>
            <w:tcW w:w="1084" w:type="dxa"/>
            <w:gridSpan w:val="2"/>
          </w:tcPr>
          <w:p w:rsidR="000D5940" w:rsidRPr="00FB7E97" w:rsidRDefault="0074324D" w:rsidP="008870DF">
            <w:pPr>
              <w:jc w:val="both"/>
              <w:rPr>
                <w:rFonts w:ascii="Times New Roman" w:hAnsi="Times New Roman" w:cs="Times New Roman"/>
                <w:b/>
                <w:sz w:val="24"/>
                <w:szCs w:val="24"/>
              </w:rPr>
            </w:pPr>
            <w:r w:rsidRPr="00FB7E97">
              <w:rPr>
                <w:rFonts w:ascii="Times New Roman" w:hAnsi="Times New Roman" w:cs="Times New Roman"/>
                <w:b/>
                <w:sz w:val="24"/>
                <w:szCs w:val="24"/>
              </w:rPr>
              <w:t>58,62</w:t>
            </w:r>
            <w:r w:rsidR="00772AB3" w:rsidRPr="00FB7E97">
              <w:rPr>
                <w:rFonts w:ascii="Times New Roman" w:hAnsi="Times New Roman" w:cs="Times New Roman"/>
                <w:b/>
                <w:sz w:val="24"/>
                <w:szCs w:val="24"/>
              </w:rPr>
              <w:t>%</w:t>
            </w:r>
          </w:p>
          <w:p w:rsidR="00772AB3" w:rsidRPr="00FB7E97" w:rsidRDefault="00772AB3" w:rsidP="008870DF">
            <w:pPr>
              <w:jc w:val="both"/>
              <w:rPr>
                <w:rFonts w:ascii="Times New Roman" w:hAnsi="Times New Roman" w:cs="Times New Roman"/>
                <w:b/>
                <w:sz w:val="24"/>
                <w:szCs w:val="24"/>
              </w:rPr>
            </w:pPr>
          </w:p>
        </w:tc>
      </w:tr>
      <w:tr w:rsidR="00772AB3" w:rsidRPr="00FB7E97" w:rsidTr="00DC24FA">
        <w:tc>
          <w:tcPr>
            <w:tcW w:w="567" w:type="dxa"/>
          </w:tcPr>
          <w:p w:rsidR="00772AB3" w:rsidRPr="00FB7E97" w:rsidRDefault="00772AB3" w:rsidP="00772AB3">
            <w:pPr>
              <w:jc w:val="both"/>
              <w:rPr>
                <w:rFonts w:ascii="Times New Roman" w:hAnsi="Times New Roman" w:cs="Times New Roman"/>
                <w:sz w:val="24"/>
                <w:szCs w:val="24"/>
              </w:rPr>
            </w:pPr>
            <w:r w:rsidRPr="00FB7E97">
              <w:rPr>
                <w:rFonts w:ascii="Times New Roman" w:hAnsi="Times New Roman" w:cs="Times New Roman"/>
                <w:sz w:val="24"/>
                <w:szCs w:val="24"/>
              </w:rPr>
              <w:t>10</w:t>
            </w:r>
          </w:p>
        </w:tc>
        <w:tc>
          <w:tcPr>
            <w:tcW w:w="822" w:type="dxa"/>
          </w:tcPr>
          <w:p w:rsidR="00772AB3" w:rsidRPr="00FB7E97" w:rsidRDefault="0074324D" w:rsidP="00772AB3">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1985" w:type="dxa"/>
          </w:tcPr>
          <w:p w:rsidR="00772AB3" w:rsidRPr="00FB7E97" w:rsidRDefault="00545DCE" w:rsidP="00545DCE">
            <w:pPr>
              <w:jc w:val="both"/>
              <w:rPr>
                <w:rFonts w:ascii="Times New Roman" w:hAnsi="Times New Roman" w:cs="Times New Roman"/>
                <w:sz w:val="24"/>
                <w:szCs w:val="24"/>
              </w:rPr>
            </w:pPr>
            <w:r w:rsidRPr="00FB7E97">
              <w:rPr>
                <w:rFonts w:ascii="Times New Roman" w:hAnsi="Times New Roman" w:cs="Times New Roman"/>
                <w:sz w:val="24"/>
                <w:szCs w:val="24"/>
              </w:rPr>
              <w:t xml:space="preserve">Шакирова Л.В </w:t>
            </w:r>
          </w:p>
        </w:tc>
        <w:tc>
          <w:tcPr>
            <w:tcW w:w="567" w:type="dxa"/>
          </w:tcPr>
          <w:p w:rsidR="00772AB3" w:rsidRPr="00FB7E97" w:rsidRDefault="00772AB3" w:rsidP="00772AB3">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8" w:type="dxa"/>
          </w:tcPr>
          <w:p w:rsidR="00772AB3" w:rsidRPr="00FB7E97" w:rsidRDefault="0074324D" w:rsidP="00772AB3">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567" w:type="dxa"/>
          </w:tcPr>
          <w:p w:rsidR="00772AB3" w:rsidRPr="00FB7E97" w:rsidRDefault="0074324D" w:rsidP="00772AB3">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26" w:type="dxa"/>
          </w:tcPr>
          <w:p w:rsidR="00772AB3" w:rsidRPr="00FB7E97" w:rsidRDefault="00772AB3" w:rsidP="00772AB3">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351" w:type="dxa"/>
          </w:tcPr>
          <w:p w:rsidR="00772AB3" w:rsidRPr="00FB7E97" w:rsidRDefault="0074324D" w:rsidP="00772AB3">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99" w:type="dxa"/>
          </w:tcPr>
          <w:p w:rsidR="00772AB3" w:rsidRPr="00FB7E97" w:rsidRDefault="0074324D" w:rsidP="00772AB3">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851" w:type="dxa"/>
          </w:tcPr>
          <w:p w:rsidR="00772AB3" w:rsidRPr="00FB7E97" w:rsidRDefault="00772AB3" w:rsidP="00772AB3">
            <w:pPr>
              <w:jc w:val="both"/>
              <w:rPr>
                <w:rFonts w:ascii="Times New Roman" w:hAnsi="Times New Roman" w:cs="Times New Roman"/>
                <w:sz w:val="24"/>
                <w:szCs w:val="24"/>
              </w:rPr>
            </w:pPr>
          </w:p>
        </w:tc>
        <w:tc>
          <w:tcPr>
            <w:tcW w:w="850" w:type="dxa"/>
          </w:tcPr>
          <w:p w:rsidR="00772AB3" w:rsidRPr="00FB7E97" w:rsidRDefault="00DC24FA" w:rsidP="00772AB3">
            <w:pPr>
              <w:jc w:val="both"/>
              <w:rPr>
                <w:rFonts w:ascii="Times New Roman" w:hAnsi="Times New Roman" w:cs="Times New Roman"/>
                <w:sz w:val="24"/>
                <w:szCs w:val="24"/>
              </w:rPr>
            </w:pPr>
            <w:r w:rsidRPr="00FB7E97">
              <w:rPr>
                <w:rFonts w:ascii="Times New Roman" w:hAnsi="Times New Roman" w:cs="Times New Roman"/>
                <w:sz w:val="24"/>
                <w:szCs w:val="24"/>
              </w:rPr>
              <w:t>25</w:t>
            </w:r>
            <w:r w:rsidR="00772AB3" w:rsidRPr="00FB7E97">
              <w:rPr>
                <w:rFonts w:ascii="Times New Roman" w:hAnsi="Times New Roman" w:cs="Times New Roman"/>
                <w:sz w:val="24"/>
                <w:szCs w:val="24"/>
              </w:rPr>
              <w:t>%</w:t>
            </w:r>
          </w:p>
        </w:tc>
        <w:tc>
          <w:tcPr>
            <w:tcW w:w="851" w:type="dxa"/>
          </w:tcPr>
          <w:p w:rsidR="00772AB3" w:rsidRPr="00FB7E97" w:rsidRDefault="00772AB3" w:rsidP="00772AB3">
            <w:pPr>
              <w:jc w:val="both"/>
              <w:rPr>
                <w:rFonts w:ascii="Times New Roman" w:hAnsi="Times New Roman" w:cs="Times New Roman"/>
                <w:sz w:val="24"/>
                <w:szCs w:val="24"/>
              </w:rPr>
            </w:pPr>
          </w:p>
        </w:tc>
        <w:tc>
          <w:tcPr>
            <w:tcW w:w="1042" w:type="dxa"/>
          </w:tcPr>
          <w:p w:rsidR="00772AB3" w:rsidRPr="00FB7E97" w:rsidRDefault="00772AB3" w:rsidP="00772AB3">
            <w:pPr>
              <w:jc w:val="both"/>
              <w:rPr>
                <w:rFonts w:ascii="Times New Roman" w:hAnsi="Times New Roman" w:cs="Times New Roman"/>
                <w:sz w:val="24"/>
                <w:szCs w:val="24"/>
              </w:rPr>
            </w:pPr>
            <w:r w:rsidRPr="00FB7E97">
              <w:rPr>
                <w:rFonts w:ascii="Times New Roman" w:hAnsi="Times New Roman" w:cs="Times New Roman"/>
                <w:sz w:val="24"/>
                <w:szCs w:val="24"/>
              </w:rPr>
              <w:t>60%</w:t>
            </w:r>
          </w:p>
        </w:tc>
        <w:tc>
          <w:tcPr>
            <w:tcW w:w="1084" w:type="dxa"/>
            <w:gridSpan w:val="2"/>
          </w:tcPr>
          <w:p w:rsidR="00772AB3" w:rsidRPr="00FB7E97" w:rsidRDefault="0074324D" w:rsidP="00772AB3">
            <w:pPr>
              <w:jc w:val="both"/>
              <w:rPr>
                <w:rFonts w:ascii="Times New Roman" w:hAnsi="Times New Roman" w:cs="Times New Roman"/>
                <w:sz w:val="24"/>
                <w:szCs w:val="24"/>
              </w:rPr>
            </w:pPr>
            <w:r w:rsidRPr="00FB7E97">
              <w:rPr>
                <w:rFonts w:ascii="Times New Roman" w:hAnsi="Times New Roman" w:cs="Times New Roman"/>
                <w:sz w:val="24"/>
                <w:szCs w:val="24"/>
              </w:rPr>
              <w:t>25</w:t>
            </w:r>
            <w:r w:rsidR="00772AB3" w:rsidRPr="00FB7E97">
              <w:rPr>
                <w:rFonts w:ascii="Times New Roman" w:hAnsi="Times New Roman" w:cs="Times New Roman"/>
                <w:sz w:val="24"/>
                <w:szCs w:val="24"/>
              </w:rPr>
              <w:t>%</w:t>
            </w:r>
          </w:p>
        </w:tc>
      </w:tr>
      <w:tr w:rsidR="00772AB3" w:rsidRPr="00FB7E97" w:rsidTr="00DC24FA">
        <w:tc>
          <w:tcPr>
            <w:tcW w:w="567" w:type="dxa"/>
          </w:tcPr>
          <w:p w:rsidR="00772AB3" w:rsidRPr="00FB7E97" w:rsidRDefault="00772AB3" w:rsidP="00772AB3">
            <w:pPr>
              <w:jc w:val="both"/>
              <w:rPr>
                <w:rFonts w:ascii="Times New Roman" w:hAnsi="Times New Roman" w:cs="Times New Roman"/>
                <w:sz w:val="24"/>
                <w:szCs w:val="24"/>
              </w:rPr>
            </w:pPr>
            <w:r w:rsidRPr="00FB7E97">
              <w:rPr>
                <w:rFonts w:ascii="Times New Roman" w:hAnsi="Times New Roman" w:cs="Times New Roman"/>
                <w:sz w:val="24"/>
                <w:szCs w:val="24"/>
              </w:rPr>
              <w:t>11</w:t>
            </w:r>
          </w:p>
        </w:tc>
        <w:tc>
          <w:tcPr>
            <w:tcW w:w="822" w:type="dxa"/>
          </w:tcPr>
          <w:p w:rsidR="00772AB3" w:rsidRPr="00FB7E97" w:rsidRDefault="0074324D" w:rsidP="00772AB3">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1985" w:type="dxa"/>
          </w:tcPr>
          <w:p w:rsidR="00772AB3" w:rsidRPr="00FB7E97" w:rsidRDefault="00545DCE" w:rsidP="00772AB3">
            <w:pPr>
              <w:jc w:val="both"/>
              <w:rPr>
                <w:rFonts w:ascii="Times New Roman" w:hAnsi="Times New Roman" w:cs="Times New Roman"/>
                <w:sz w:val="24"/>
                <w:szCs w:val="24"/>
              </w:rPr>
            </w:pPr>
            <w:r w:rsidRPr="00FB7E97">
              <w:rPr>
                <w:rFonts w:ascii="Times New Roman" w:hAnsi="Times New Roman" w:cs="Times New Roman"/>
                <w:sz w:val="24"/>
                <w:szCs w:val="24"/>
              </w:rPr>
              <w:t>Газымова Р.М.</w:t>
            </w:r>
          </w:p>
        </w:tc>
        <w:tc>
          <w:tcPr>
            <w:tcW w:w="567" w:type="dxa"/>
          </w:tcPr>
          <w:p w:rsidR="00772AB3" w:rsidRPr="00FB7E97" w:rsidRDefault="00772AB3" w:rsidP="00772AB3">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8" w:type="dxa"/>
          </w:tcPr>
          <w:p w:rsidR="00772AB3" w:rsidRPr="00FB7E97" w:rsidRDefault="00772AB3" w:rsidP="00772AB3">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567" w:type="dxa"/>
          </w:tcPr>
          <w:p w:rsidR="00772AB3" w:rsidRPr="00FB7E97" w:rsidRDefault="0074324D" w:rsidP="00772AB3">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426" w:type="dxa"/>
          </w:tcPr>
          <w:p w:rsidR="00772AB3" w:rsidRPr="00FB7E97" w:rsidRDefault="0074324D" w:rsidP="00772AB3">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351" w:type="dxa"/>
          </w:tcPr>
          <w:p w:rsidR="00772AB3" w:rsidRPr="00FB7E97" w:rsidRDefault="00772AB3" w:rsidP="00772AB3">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99" w:type="dxa"/>
          </w:tcPr>
          <w:p w:rsidR="00772AB3" w:rsidRPr="00FB7E97" w:rsidRDefault="00772AB3" w:rsidP="00772AB3">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851" w:type="dxa"/>
          </w:tcPr>
          <w:p w:rsidR="00772AB3" w:rsidRPr="00FB7E97" w:rsidRDefault="00772AB3" w:rsidP="00772AB3">
            <w:pPr>
              <w:jc w:val="both"/>
              <w:rPr>
                <w:rFonts w:ascii="Times New Roman" w:hAnsi="Times New Roman" w:cs="Times New Roman"/>
                <w:sz w:val="24"/>
                <w:szCs w:val="24"/>
              </w:rPr>
            </w:pPr>
          </w:p>
        </w:tc>
        <w:tc>
          <w:tcPr>
            <w:tcW w:w="850" w:type="dxa"/>
          </w:tcPr>
          <w:p w:rsidR="00772AB3" w:rsidRPr="00FB7E97" w:rsidRDefault="00DC24FA" w:rsidP="00772AB3">
            <w:pPr>
              <w:jc w:val="both"/>
              <w:rPr>
                <w:rFonts w:ascii="Times New Roman" w:hAnsi="Times New Roman" w:cs="Times New Roman"/>
                <w:sz w:val="24"/>
                <w:szCs w:val="24"/>
              </w:rPr>
            </w:pPr>
            <w:r w:rsidRPr="00FB7E97">
              <w:rPr>
                <w:rFonts w:ascii="Times New Roman" w:hAnsi="Times New Roman" w:cs="Times New Roman"/>
                <w:sz w:val="24"/>
                <w:szCs w:val="24"/>
              </w:rPr>
              <w:t>75</w:t>
            </w:r>
            <w:r w:rsidR="00772AB3" w:rsidRPr="00FB7E97">
              <w:rPr>
                <w:rFonts w:ascii="Times New Roman" w:hAnsi="Times New Roman" w:cs="Times New Roman"/>
                <w:sz w:val="24"/>
                <w:szCs w:val="24"/>
              </w:rPr>
              <w:t>%</w:t>
            </w:r>
          </w:p>
        </w:tc>
        <w:tc>
          <w:tcPr>
            <w:tcW w:w="851" w:type="dxa"/>
          </w:tcPr>
          <w:p w:rsidR="00772AB3" w:rsidRPr="00FB7E97" w:rsidRDefault="00772AB3" w:rsidP="00772AB3">
            <w:pPr>
              <w:jc w:val="both"/>
              <w:rPr>
                <w:rFonts w:ascii="Times New Roman" w:hAnsi="Times New Roman" w:cs="Times New Roman"/>
                <w:sz w:val="24"/>
                <w:szCs w:val="24"/>
              </w:rPr>
            </w:pPr>
          </w:p>
        </w:tc>
        <w:tc>
          <w:tcPr>
            <w:tcW w:w="1042" w:type="dxa"/>
          </w:tcPr>
          <w:p w:rsidR="00772AB3" w:rsidRPr="00FB7E97" w:rsidRDefault="00C43844" w:rsidP="00772AB3">
            <w:pPr>
              <w:jc w:val="both"/>
              <w:rPr>
                <w:rFonts w:ascii="Times New Roman" w:hAnsi="Times New Roman" w:cs="Times New Roman"/>
                <w:sz w:val="24"/>
                <w:szCs w:val="24"/>
              </w:rPr>
            </w:pPr>
            <w:r w:rsidRPr="00FB7E97">
              <w:rPr>
                <w:rFonts w:ascii="Times New Roman" w:hAnsi="Times New Roman" w:cs="Times New Roman"/>
                <w:sz w:val="24"/>
                <w:szCs w:val="24"/>
              </w:rPr>
              <w:t>10</w:t>
            </w:r>
            <w:r w:rsidR="00772AB3" w:rsidRPr="00FB7E97">
              <w:rPr>
                <w:rFonts w:ascii="Times New Roman" w:hAnsi="Times New Roman" w:cs="Times New Roman"/>
                <w:sz w:val="24"/>
                <w:szCs w:val="24"/>
              </w:rPr>
              <w:t>0%</w:t>
            </w:r>
          </w:p>
        </w:tc>
        <w:tc>
          <w:tcPr>
            <w:tcW w:w="1084" w:type="dxa"/>
            <w:gridSpan w:val="2"/>
          </w:tcPr>
          <w:p w:rsidR="00772AB3" w:rsidRPr="00FB7E97" w:rsidRDefault="0074324D" w:rsidP="00772AB3">
            <w:pPr>
              <w:jc w:val="both"/>
              <w:rPr>
                <w:rFonts w:ascii="Times New Roman" w:hAnsi="Times New Roman" w:cs="Times New Roman"/>
                <w:sz w:val="24"/>
                <w:szCs w:val="24"/>
              </w:rPr>
            </w:pPr>
            <w:r w:rsidRPr="00FB7E97">
              <w:rPr>
                <w:rFonts w:ascii="Times New Roman" w:hAnsi="Times New Roman" w:cs="Times New Roman"/>
                <w:sz w:val="24"/>
                <w:szCs w:val="24"/>
              </w:rPr>
              <w:t>75</w:t>
            </w:r>
            <w:r w:rsidR="00772AB3" w:rsidRPr="00FB7E97">
              <w:rPr>
                <w:rFonts w:ascii="Times New Roman" w:hAnsi="Times New Roman" w:cs="Times New Roman"/>
                <w:sz w:val="24"/>
                <w:szCs w:val="24"/>
              </w:rPr>
              <w:t>%</w:t>
            </w:r>
          </w:p>
        </w:tc>
      </w:tr>
      <w:tr w:rsidR="00C43844" w:rsidRPr="00FB7E97" w:rsidTr="00DC24FA">
        <w:tc>
          <w:tcPr>
            <w:tcW w:w="567" w:type="dxa"/>
          </w:tcPr>
          <w:p w:rsidR="00C43844" w:rsidRPr="00FB7E97" w:rsidRDefault="00C43844" w:rsidP="00772AB3">
            <w:pPr>
              <w:jc w:val="both"/>
              <w:rPr>
                <w:rFonts w:ascii="Times New Roman" w:hAnsi="Times New Roman" w:cs="Times New Roman"/>
                <w:sz w:val="24"/>
                <w:szCs w:val="24"/>
              </w:rPr>
            </w:pPr>
          </w:p>
        </w:tc>
        <w:tc>
          <w:tcPr>
            <w:tcW w:w="822" w:type="dxa"/>
          </w:tcPr>
          <w:p w:rsidR="00C43844" w:rsidRPr="00FB7E97" w:rsidRDefault="0074324D" w:rsidP="00772AB3">
            <w:pPr>
              <w:jc w:val="both"/>
              <w:rPr>
                <w:rFonts w:ascii="Times New Roman" w:hAnsi="Times New Roman" w:cs="Times New Roman"/>
                <w:b/>
                <w:sz w:val="24"/>
                <w:szCs w:val="24"/>
              </w:rPr>
            </w:pPr>
            <w:r w:rsidRPr="00FB7E97">
              <w:rPr>
                <w:rFonts w:ascii="Times New Roman" w:hAnsi="Times New Roman" w:cs="Times New Roman"/>
                <w:b/>
                <w:sz w:val="24"/>
                <w:szCs w:val="24"/>
              </w:rPr>
              <w:t>8</w:t>
            </w:r>
          </w:p>
        </w:tc>
        <w:tc>
          <w:tcPr>
            <w:tcW w:w="1985" w:type="dxa"/>
          </w:tcPr>
          <w:p w:rsidR="00C43844" w:rsidRPr="00FB7E97" w:rsidRDefault="00C43844" w:rsidP="00772AB3">
            <w:pPr>
              <w:jc w:val="both"/>
              <w:rPr>
                <w:rFonts w:ascii="Times New Roman" w:hAnsi="Times New Roman" w:cs="Times New Roman"/>
                <w:b/>
                <w:sz w:val="24"/>
                <w:szCs w:val="24"/>
              </w:rPr>
            </w:pPr>
            <w:r w:rsidRPr="00FB7E97">
              <w:rPr>
                <w:rFonts w:ascii="Times New Roman" w:hAnsi="Times New Roman" w:cs="Times New Roman"/>
                <w:b/>
                <w:sz w:val="24"/>
                <w:szCs w:val="24"/>
              </w:rPr>
              <w:t>ИТОГО</w:t>
            </w:r>
          </w:p>
        </w:tc>
        <w:tc>
          <w:tcPr>
            <w:tcW w:w="567" w:type="dxa"/>
          </w:tcPr>
          <w:p w:rsidR="00C43844" w:rsidRPr="00FB7E97" w:rsidRDefault="00C43844" w:rsidP="00772AB3">
            <w:pPr>
              <w:jc w:val="both"/>
              <w:rPr>
                <w:rFonts w:ascii="Times New Roman" w:hAnsi="Times New Roman" w:cs="Times New Roman"/>
                <w:b/>
                <w:sz w:val="24"/>
                <w:szCs w:val="24"/>
              </w:rPr>
            </w:pPr>
          </w:p>
        </w:tc>
        <w:tc>
          <w:tcPr>
            <w:tcW w:w="708" w:type="dxa"/>
          </w:tcPr>
          <w:p w:rsidR="00C43844" w:rsidRPr="00FB7E97" w:rsidRDefault="0074324D" w:rsidP="00772AB3">
            <w:pPr>
              <w:jc w:val="both"/>
              <w:rPr>
                <w:rFonts w:ascii="Times New Roman" w:hAnsi="Times New Roman" w:cs="Times New Roman"/>
                <w:b/>
                <w:sz w:val="24"/>
                <w:szCs w:val="24"/>
              </w:rPr>
            </w:pPr>
            <w:r w:rsidRPr="00FB7E97">
              <w:rPr>
                <w:rFonts w:ascii="Times New Roman" w:hAnsi="Times New Roman" w:cs="Times New Roman"/>
                <w:b/>
                <w:sz w:val="24"/>
                <w:szCs w:val="24"/>
              </w:rPr>
              <w:t>4</w:t>
            </w:r>
          </w:p>
        </w:tc>
        <w:tc>
          <w:tcPr>
            <w:tcW w:w="567" w:type="dxa"/>
          </w:tcPr>
          <w:p w:rsidR="00C43844" w:rsidRPr="00FB7E97" w:rsidRDefault="0074324D" w:rsidP="00772AB3">
            <w:pPr>
              <w:jc w:val="both"/>
              <w:rPr>
                <w:rFonts w:ascii="Times New Roman" w:hAnsi="Times New Roman" w:cs="Times New Roman"/>
                <w:b/>
                <w:sz w:val="24"/>
                <w:szCs w:val="24"/>
              </w:rPr>
            </w:pPr>
            <w:r w:rsidRPr="00FB7E97">
              <w:rPr>
                <w:rFonts w:ascii="Times New Roman" w:hAnsi="Times New Roman" w:cs="Times New Roman"/>
                <w:b/>
                <w:sz w:val="24"/>
                <w:szCs w:val="24"/>
              </w:rPr>
              <w:t>1</w:t>
            </w:r>
          </w:p>
        </w:tc>
        <w:tc>
          <w:tcPr>
            <w:tcW w:w="426" w:type="dxa"/>
          </w:tcPr>
          <w:p w:rsidR="00C43844" w:rsidRPr="00FB7E97" w:rsidRDefault="0074324D" w:rsidP="00772AB3">
            <w:pPr>
              <w:jc w:val="both"/>
              <w:rPr>
                <w:rFonts w:ascii="Times New Roman" w:hAnsi="Times New Roman" w:cs="Times New Roman"/>
                <w:b/>
                <w:sz w:val="24"/>
                <w:szCs w:val="24"/>
              </w:rPr>
            </w:pPr>
            <w:r w:rsidRPr="00FB7E97">
              <w:rPr>
                <w:rFonts w:ascii="Times New Roman" w:hAnsi="Times New Roman" w:cs="Times New Roman"/>
                <w:b/>
                <w:sz w:val="24"/>
                <w:szCs w:val="24"/>
              </w:rPr>
              <w:t>3</w:t>
            </w:r>
          </w:p>
        </w:tc>
        <w:tc>
          <w:tcPr>
            <w:tcW w:w="351" w:type="dxa"/>
          </w:tcPr>
          <w:p w:rsidR="00C43844" w:rsidRPr="00FB7E97" w:rsidRDefault="0074324D" w:rsidP="00772AB3">
            <w:pPr>
              <w:jc w:val="both"/>
              <w:rPr>
                <w:rFonts w:ascii="Times New Roman" w:hAnsi="Times New Roman" w:cs="Times New Roman"/>
                <w:b/>
                <w:sz w:val="24"/>
                <w:szCs w:val="24"/>
              </w:rPr>
            </w:pPr>
            <w:r w:rsidRPr="00FB7E97">
              <w:rPr>
                <w:rFonts w:ascii="Times New Roman" w:hAnsi="Times New Roman" w:cs="Times New Roman"/>
                <w:b/>
                <w:sz w:val="24"/>
                <w:szCs w:val="24"/>
              </w:rPr>
              <w:t>-</w:t>
            </w:r>
          </w:p>
        </w:tc>
        <w:tc>
          <w:tcPr>
            <w:tcW w:w="499" w:type="dxa"/>
          </w:tcPr>
          <w:p w:rsidR="00C43844" w:rsidRPr="00FB7E97" w:rsidRDefault="0074324D" w:rsidP="00772AB3">
            <w:pPr>
              <w:jc w:val="both"/>
              <w:rPr>
                <w:rFonts w:ascii="Times New Roman" w:hAnsi="Times New Roman" w:cs="Times New Roman"/>
                <w:b/>
                <w:sz w:val="24"/>
                <w:szCs w:val="24"/>
              </w:rPr>
            </w:pPr>
            <w:r w:rsidRPr="00FB7E97">
              <w:rPr>
                <w:rFonts w:ascii="Times New Roman" w:hAnsi="Times New Roman" w:cs="Times New Roman"/>
                <w:b/>
                <w:sz w:val="24"/>
                <w:szCs w:val="24"/>
              </w:rPr>
              <w:t>-</w:t>
            </w:r>
          </w:p>
        </w:tc>
        <w:tc>
          <w:tcPr>
            <w:tcW w:w="851" w:type="dxa"/>
          </w:tcPr>
          <w:p w:rsidR="00C43844" w:rsidRPr="00FB7E97" w:rsidRDefault="00C43844" w:rsidP="00772AB3">
            <w:pPr>
              <w:jc w:val="both"/>
              <w:rPr>
                <w:rFonts w:ascii="Times New Roman" w:hAnsi="Times New Roman" w:cs="Times New Roman"/>
                <w:b/>
                <w:sz w:val="24"/>
                <w:szCs w:val="24"/>
              </w:rPr>
            </w:pPr>
          </w:p>
        </w:tc>
        <w:tc>
          <w:tcPr>
            <w:tcW w:w="850" w:type="dxa"/>
          </w:tcPr>
          <w:p w:rsidR="00C43844" w:rsidRPr="00FB7E97" w:rsidRDefault="00DC24FA" w:rsidP="00772AB3">
            <w:pPr>
              <w:jc w:val="both"/>
              <w:rPr>
                <w:rFonts w:ascii="Times New Roman" w:hAnsi="Times New Roman" w:cs="Times New Roman"/>
                <w:b/>
                <w:sz w:val="24"/>
                <w:szCs w:val="24"/>
              </w:rPr>
            </w:pPr>
            <w:r w:rsidRPr="00FB7E97">
              <w:rPr>
                <w:rFonts w:ascii="Times New Roman" w:hAnsi="Times New Roman" w:cs="Times New Roman"/>
                <w:b/>
                <w:sz w:val="24"/>
                <w:szCs w:val="24"/>
              </w:rPr>
              <w:t>50 %</w:t>
            </w:r>
          </w:p>
        </w:tc>
        <w:tc>
          <w:tcPr>
            <w:tcW w:w="851" w:type="dxa"/>
          </w:tcPr>
          <w:p w:rsidR="00C43844" w:rsidRPr="00FB7E97" w:rsidRDefault="00C43844" w:rsidP="00772AB3">
            <w:pPr>
              <w:jc w:val="both"/>
              <w:rPr>
                <w:rFonts w:ascii="Times New Roman" w:hAnsi="Times New Roman" w:cs="Times New Roman"/>
                <w:b/>
                <w:sz w:val="24"/>
                <w:szCs w:val="24"/>
              </w:rPr>
            </w:pPr>
          </w:p>
        </w:tc>
        <w:tc>
          <w:tcPr>
            <w:tcW w:w="1042" w:type="dxa"/>
          </w:tcPr>
          <w:p w:rsidR="00C43844" w:rsidRPr="00FB7E97" w:rsidRDefault="00C43844" w:rsidP="00772AB3">
            <w:pPr>
              <w:jc w:val="both"/>
              <w:rPr>
                <w:rFonts w:ascii="Times New Roman" w:hAnsi="Times New Roman" w:cs="Times New Roman"/>
                <w:b/>
                <w:sz w:val="24"/>
                <w:szCs w:val="24"/>
              </w:rPr>
            </w:pPr>
            <w:r w:rsidRPr="00FB7E97">
              <w:rPr>
                <w:rFonts w:ascii="Times New Roman" w:hAnsi="Times New Roman" w:cs="Times New Roman"/>
                <w:b/>
                <w:sz w:val="24"/>
                <w:szCs w:val="24"/>
              </w:rPr>
              <w:t>80%</w:t>
            </w:r>
          </w:p>
        </w:tc>
        <w:tc>
          <w:tcPr>
            <w:tcW w:w="1084" w:type="dxa"/>
            <w:gridSpan w:val="2"/>
          </w:tcPr>
          <w:p w:rsidR="00C43844" w:rsidRPr="00FB7E97" w:rsidRDefault="0074324D" w:rsidP="00772AB3">
            <w:pPr>
              <w:jc w:val="both"/>
              <w:rPr>
                <w:rFonts w:ascii="Times New Roman" w:hAnsi="Times New Roman" w:cs="Times New Roman"/>
                <w:b/>
                <w:sz w:val="24"/>
                <w:szCs w:val="24"/>
              </w:rPr>
            </w:pPr>
            <w:r w:rsidRPr="00FB7E97">
              <w:rPr>
                <w:rFonts w:ascii="Times New Roman" w:hAnsi="Times New Roman" w:cs="Times New Roman"/>
                <w:b/>
                <w:sz w:val="24"/>
                <w:szCs w:val="24"/>
              </w:rPr>
              <w:t>5</w:t>
            </w:r>
            <w:r w:rsidR="00C43844" w:rsidRPr="00FB7E97">
              <w:rPr>
                <w:rFonts w:ascii="Times New Roman" w:hAnsi="Times New Roman" w:cs="Times New Roman"/>
                <w:b/>
                <w:sz w:val="24"/>
                <w:szCs w:val="24"/>
              </w:rPr>
              <w:t>0%</w:t>
            </w:r>
          </w:p>
        </w:tc>
      </w:tr>
      <w:tr w:rsidR="00772AB3" w:rsidRPr="00FB7E97" w:rsidTr="00DC24FA">
        <w:tc>
          <w:tcPr>
            <w:tcW w:w="567" w:type="dxa"/>
          </w:tcPr>
          <w:p w:rsidR="00772AB3" w:rsidRPr="00FB7E97" w:rsidRDefault="00772AB3" w:rsidP="00772AB3">
            <w:pPr>
              <w:jc w:val="both"/>
              <w:rPr>
                <w:rFonts w:ascii="Times New Roman" w:hAnsi="Times New Roman" w:cs="Times New Roman"/>
                <w:sz w:val="24"/>
                <w:szCs w:val="24"/>
              </w:rPr>
            </w:pPr>
            <w:r w:rsidRPr="00FB7E97">
              <w:rPr>
                <w:rFonts w:ascii="Times New Roman" w:hAnsi="Times New Roman" w:cs="Times New Roman"/>
                <w:sz w:val="24"/>
                <w:szCs w:val="24"/>
              </w:rPr>
              <w:t>итого</w:t>
            </w:r>
          </w:p>
        </w:tc>
        <w:tc>
          <w:tcPr>
            <w:tcW w:w="822" w:type="dxa"/>
          </w:tcPr>
          <w:p w:rsidR="00772AB3" w:rsidRPr="00FB7E97" w:rsidRDefault="0074324D" w:rsidP="00772AB3">
            <w:pPr>
              <w:jc w:val="both"/>
              <w:rPr>
                <w:rFonts w:ascii="Times New Roman" w:hAnsi="Times New Roman" w:cs="Times New Roman"/>
                <w:sz w:val="24"/>
                <w:szCs w:val="24"/>
              </w:rPr>
            </w:pPr>
            <w:r w:rsidRPr="00FB7E97">
              <w:rPr>
                <w:rFonts w:ascii="Times New Roman" w:hAnsi="Times New Roman" w:cs="Times New Roman"/>
                <w:sz w:val="24"/>
                <w:szCs w:val="24"/>
              </w:rPr>
              <w:t>56</w:t>
            </w:r>
          </w:p>
        </w:tc>
        <w:tc>
          <w:tcPr>
            <w:tcW w:w="1985" w:type="dxa"/>
          </w:tcPr>
          <w:p w:rsidR="00772AB3" w:rsidRPr="00FB7E97" w:rsidRDefault="00772AB3" w:rsidP="00772AB3">
            <w:pPr>
              <w:jc w:val="both"/>
              <w:rPr>
                <w:rFonts w:ascii="Times New Roman" w:hAnsi="Times New Roman" w:cs="Times New Roman"/>
                <w:sz w:val="24"/>
                <w:szCs w:val="24"/>
              </w:rPr>
            </w:pPr>
          </w:p>
        </w:tc>
        <w:tc>
          <w:tcPr>
            <w:tcW w:w="567" w:type="dxa"/>
          </w:tcPr>
          <w:p w:rsidR="00772AB3" w:rsidRPr="00FB7E97" w:rsidRDefault="00772AB3" w:rsidP="00772AB3">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8" w:type="dxa"/>
          </w:tcPr>
          <w:p w:rsidR="00772AB3" w:rsidRPr="00FB7E97" w:rsidRDefault="0074324D" w:rsidP="00772AB3">
            <w:pPr>
              <w:jc w:val="both"/>
              <w:rPr>
                <w:rFonts w:ascii="Times New Roman" w:hAnsi="Times New Roman" w:cs="Times New Roman"/>
                <w:sz w:val="24"/>
                <w:szCs w:val="24"/>
              </w:rPr>
            </w:pPr>
            <w:r w:rsidRPr="00FB7E97">
              <w:rPr>
                <w:rFonts w:ascii="Times New Roman" w:hAnsi="Times New Roman" w:cs="Times New Roman"/>
                <w:sz w:val="24"/>
                <w:szCs w:val="24"/>
              </w:rPr>
              <w:t>23</w:t>
            </w:r>
          </w:p>
        </w:tc>
        <w:tc>
          <w:tcPr>
            <w:tcW w:w="567" w:type="dxa"/>
          </w:tcPr>
          <w:p w:rsidR="00772AB3" w:rsidRPr="00FB7E97" w:rsidRDefault="0074324D" w:rsidP="00075981">
            <w:pPr>
              <w:jc w:val="both"/>
              <w:rPr>
                <w:rFonts w:ascii="Times New Roman" w:hAnsi="Times New Roman" w:cs="Times New Roman"/>
                <w:sz w:val="24"/>
                <w:szCs w:val="24"/>
              </w:rPr>
            </w:pPr>
            <w:r w:rsidRPr="00FB7E97">
              <w:rPr>
                <w:rFonts w:ascii="Times New Roman" w:hAnsi="Times New Roman" w:cs="Times New Roman"/>
                <w:sz w:val="24"/>
                <w:szCs w:val="24"/>
              </w:rPr>
              <w:t>24</w:t>
            </w:r>
          </w:p>
        </w:tc>
        <w:tc>
          <w:tcPr>
            <w:tcW w:w="426" w:type="dxa"/>
          </w:tcPr>
          <w:p w:rsidR="00772AB3" w:rsidRPr="00FB7E97" w:rsidRDefault="0074324D" w:rsidP="00772AB3">
            <w:pPr>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351" w:type="dxa"/>
          </w:tcPr>
          <w:p w:rsidR="00772AB3" w:rsidRPr="00FB7E97" w:rsidRDefault="0074324D" w:rsidP="00772AB3">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99" w:type="dxa"/>
          </w:tcPr>
          <w:p w:rsidR="00772AB3" w:rsidRPr="00FB7E97" w:rsidRDefault="0074324D" w:rsidP="00772AB3">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851" w:type="dxa"/>
          </w:tcPr>
          <w:p w:rsidR="00772AB3" w:rsidRPr="00FB7E97" w:rsidRDefault="00DC24FA" w:rsidP="00772AB3">
            <w:pPr>
              <w:jc w:val="both"/>
              <w:rPr>
                <w:rFonts w:ascii="Times New Roman" w:hAnsi="Times New Roman" w:cs="Times New Roman"/>
                <w:sz w:val="24"/>
                <w:szCs w:val="24"/>
              </w:rPr>
            </w:pPr>
            <w:r w:rsidRPr="00FB7E97">
              <w:rPr>
                <w:rFonts w:ascii="Times New Roman" w:hAnsi="Times New Roman" w:cs="Times New Roman"/>
                <w:sz w:val="24"/>
                <w:szCs w:val="24"/>
              </w:rPr>
              <w:t xml:space="preserve">50 </w:t>
            </w:r>
            <w:r w:rsidR="00772AB3" w:rsidRPr="00FB7E97">
              <w:rPr>
                <w:rFonts w:ascii="Times New Roman" w:hAnsi="Times New Roman" w:cs="Times New Roman"/>
                <w:sz w:val="24"/>
                <w:szCs w:val="24"/>
              </w:rPr>
              <w:t>%</w:t>
            </w:r>
          </w:p>
        </w:tc>
        <w:tc>
          <w:tcPr>
            <w:tcW w:w="850" w:type="dxa"/>
          </w:tcPr>
          <w:p w:rsidR="00772AB3" w:rsidRPr="00FB7E97" w:rsidRDefault="00772AB3" w:rsidP="00772AB3">
            <w:pPr>
              <w:jc w:val="both"/>
              <w:rPr>
                <w:rFonts w:ascii="Times New Roman" w:hAnsi="Times New Roman" w:cs="Times New Roman"/>
                <w:sz w:val="24"/>
                <w:szCs w:val="24"/>
              </w:rPr>
            </w:pPr>
            <w:r w:rsidRPr="00FB7E97">
              <w:rPr>
                <w:rFonts w:ascii="Times New Roman" w:hAnsi="Times New Roman" w:cs="Times New Roman"/>
                <w:sz w:val="24"/>
                <w:szCs w:val="24"/>
              </w:rPr>
              <w:t>56,5%</w:t>
            </w:r>
          </w:p>
        </w:tc>
        <w:tc>
          <w:tcPr>
            <w:tcW w:w="851" w:type="dxa"/>
          </w:tcPr>
          <w:p w:rsidR="00772AB3" w:rsidRPr="00FB7E97" w:rsidRDefault="00772AB3" w:rsidP="00772AB3">
            <w:pPr>
              <w:jc w:val="both"/>
              <w:rPr>
                <w:rFonts w:ascii="Times New Roman" w:hAnsi="Times New Roman" w:cs="Times New Roman"/>
                <w:sz w:val="24"/>
                <w:szCs w:val="24"/>
              </w:rPr>
            </w:pPr>
            <w:r w:rsidRPr="00FB7E97">
              <w:rPr>
                <w:rFonts w:ascii="Times New Roman" w:hAnsi="Times New Roman" w:cs="Times New Roman"/>
                <w:sz w:val="24"/>
                <w:szCs w:val="24"/>
              </w:rPr>
              <w:t>41,5%</w:t>
            </w:r>
          </w:p>
        </w:tc>
        <w:tc>
          <w:tcPr>
            <w:tcW w:w="1042" w:type="dxa"/>
          </w:tcPr>
          <w:p w:rsidR="00772AB3" w:rsidRPr="00FB7E97" w:rsidRDefault="00772AB3" w:rsidP="00772AB3">
            <w:pPr>
              <w:spacing w:line="360" w:lineRule="auto"/>
              <w:jc w:val="both"/>
              <w:rPr>
                <w:rFonts w:ascii="Times New Roman" w:hAnsi="Times New Roman" w:cs="Times New Roman"/>
                <w:sz w:val="24"/>
                <w:szCs w:val="24"/>
              </w:rPr>
            </w:pPr>
            <w:r w:rsidRPr="00FB7E97">
              <w:rPr>
                <w:rFonts w:ascii="Times New Roman" w:hAnsi="Times New Roman" w:cs="Times New Roman"/>
                <w:sz w:val="24"/>
                <w:szCs w:val="24"/>
              </w:rPr>
              <w:t>59,4%</w:t>
            </w:r>
          </w:p>
        </w:tc>
        <w:tc>
          <w:tcPr>
            <w:tcW w:w="1084" w:type="dxa"/>
            <w:gridSpan w:val="2"/>
          </w:tcPr>
          <w:p w:rsidR="00772AB3" w:rsidRPr="00FB7E97" w:rsidRDefault="0074324D" w:rsidP="0074324D">
            <w:pPr>
              <w:jc w:val="both"/>
              <w:rPr>
                <w:rFonts w:ascii="Times New Roman" w:hAnsi="Times New Roman" w:cs="Times New Roman"/>
                <w:sz w:val="24"/>
                <w:szCs w:val="24"/>
              </w:rPr>
            </w:pPr>
            <w:r w:rsidRPr="00FB7E97">
              <w:rPr>
                <w:rFonts w:ascii="Times New Roman" w:hAnsi="Times New Roman" w:cs="Times New Roman"/>
                <w:sz w:val="24"/>
                <w:szCs w:val="24"/>
              </w:rPr>
              <w:t>55,7</w:t>
            </w:r>
            <w:r w:rsidR="00772AB3" w:rsidRPr="00FB7E97">
              <w:rPr>
                <w:rFonts w:ascii="Times New Roman" w:hAnsi="Times New Roman" w:cs="Times New Roman"/>
                <w:sz w:val="24"/>
                <w:szCs w:val="24"/>
              </w:rPr>
              <w:t>%</w:t>
            </w:r>
          </w:p>
        </w:tc>
      </w:tr>
    </w:tbl>
    <w:p w:rsidR="000A1B58" w:rsidRPr="00FB7E97" w:rsidRDefault="000A1B58" w:rsidP="008870DF">
      <w:pPr>
        <w:jc w:val="both"/>
        <w:rPr>
          <w:rFonts w:ascii="Times New Roman" w:hAnsi="Times New Roman" w:cs="Times New Roman"/>
          <w:b/>
          <w:sz w:val="24"/>
          <w:szCs w:val="24"/>
        </w:rPr>
      </w:pPr>
    </w:p>
    <w:p w:rsidR="00610866" w:rsidRPr="00FB7E97" w:rsidRDefault="00610866" w:rsidP="008870DF">
      <w:pPr>
        <w:jc w:val="both"/>
        <w:rPr>
          <w:rFonts w:ascii="Times New Roman" w:hAnsi="Times New Roman" w:cs="Times New Roman"/>
          <w:b/>
          <w:sz w:val="24"/>
          <w:szCs w:val="24"/>
        </w:rPr>
      </w:pPr>
    </w:p>
    <w:p w:rsidR="00610866" w:rsidRPr="00FB7E97" w:rsidRDefault="00610866" w:rsidP="008870DF">
      <w:pPr>
        <w:jc w:val="both"/>
        <w:rPr>
          <w:rFonts w:ascii="Times New Roman" w:hAnsi="Times New Roman" w:cs="Times New Roman"/>
          <w:b/>
          <w:sz w:val="24"/>
          <w:szCs w:val="24"/>
        </w:rPr>
      </w:pPr>
    </w:p>
    <w:p w:rsidR="0050393D" w:rsidRPr="00FB7E97" w:rsidRDefault="0050393D" w:rsidP="008870DF">
      <w:pPr>
        <w:jc w:val="both"/>
        <w:rPr>
          <w:rFonts w:ascii="Times New Roman" w:hAnsi="Times New Roman" w:cs="Times New Roman"/>
          <w:b/>
          <w:sz w:val="24"/>
          <w:szCs w:val="24"/>
        </w:rPr>
      </w:pPr>
    </w:p>
    <w:p w:rsidR="00A2746F" w:rsidRPr="00FB7E97" w:rsidRDefault="00A2746F" w:rsidP="008870DF">
      <w:pPr>
        <w:jc w:val="center"/>
        <w:rPr>
          <w:rFonts w:ascii="Times New Roman" w:hAnsi="Times New Roman" w:cs="Times New Roman"/>
          <w:b/>
          <w:sz w:val="24"/>
          <w:szCs w:val="24"/>
        </w:rPr>
      </w:pPr>
      <w:r w:rsidRPr="00FB7E97">
        <w:rPr>
          <w:rFonts w:ascii="Times New Roman" w:hAnsi="Times New Roman" w:cs="Times New Roman"/>
          <w:b/>
          <w:sz w:val="24"/>
          <w:szCs w:val="24"/>
        </w:rPr>
        <w:t>Сравнительная таблица качества знаний по лицею за 3 года</w:t>
      </w:r>
    </w:p>
    <w:tbl>
      <w:tblPr>
        <w:tblW w:w="9488"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269"/>
        <w:gridCol w:w="960"/>
        <w:gridCol w:w="404"/>
        <w:gridCol w:w="524"/>
        <w:gridCol w:w="287"/>
        <w:gridCol w:w="549"/>
        <w:gridCol w:w="960"/>
        <w:gridCol w:w="404"/>
        <w:gridCol w:w="524"/>
        <w:gridCol w:w="287"/>
        <w:gridCol w:w="549"/>
        <w:gridCol w:w="960"/>
        <w:gridCol w:w="404"/>
        <w:gridCol w:w="524"/>
        <w:gridCol w:w="287"/>
        <w:gridCol w:w="727"/>
      </w:tblGrid>
      <w:tr w:rsidR="00512E3E" w:rsidRPr="00FB7E97" w:rsidTr="00512E3E">
        <w:trPr>
          <w:trHeight w:val="480"/>
          <w:jc w:val="center"/>
        </w:trPr>
        <w:tc>
          <w:tcPr>
            <w:tcW w:w="1279" w:type="dxa"/>
            <w:vMerge w:val="restart"/>
            <w:tcBorders>
              <w:top w:val="single" w:sz="8" w:space="0" w:color="000000"/>
              <w:left w:val="single" w:sz="8" w:space="0" w:color="000000"/>
              <w:right w:val="single" w:sz="8" w:space="0" w:color="auto"/>
            </w:tcBorders>
            <w:noWrap/>
            <w:tcMar>
              <w:top w:w="0" w:type="dxa"/>
              <w:left w:w="108" w:type="dxa"/>
              <w:bottom w:w="0" w:type="dxa"/>
              <w:right w:w="108" w:type="dxa"/>
            </w:tcMar>
            <w:hideMark/>
          </w:tcPr>
          <w:p w:rsidR="00EE1766" w:rsidRPr="00FB7E97" w:rsidRDefault="00EE1766" w:rsidP="008870DF">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 Классы</w:t>
            </w:r>
          </w:p>
        </w:tc>
        <w:tc>
          <w:tcPr>
            <w:tcW w:w="2545" w:type="dxa"/>
            <w:gridSpan w:val="5"/>
            <w:tcBorders>
              <w:top w:val="single" w:sz="8" w:space="0" w:color="auto"/>
              <w:left w:val="nil"/>
              <w:bottom w:val="single" w:sz="4" w:space="0" w:color="auto"/>
              <w:right w:val="single" w:sz="8" w:space="0" w:color="auto"/>
            </w:tcBorders>
          </w:tcPr>
          <w:p w:rsidR="00EE1766" w:rsidRPr="00FB7E97" w:rsidRDefault="00EE1766" w:rsidP="00B2700D">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2019-2020</w:t>
            </w:r>
          </w:p>
        </w:tc>
        <w:tc>
          <w:tcPr>
            <w:tcW w:w="2727" w:type="dxa"/>
            <w:gridSpan w:val="5"/>
            <w:tcBorders>
              <w:top w:val="single" w:sz="8" w:space="0" w:color="auto"/>
              <w:left w:val="nil"/>
              <w:bottom w:val="single" w:sz="4" w:space="0" w:color="auto"/>
              <w:right w:val="single" w:sz="8" w:space="0" w:color="auto"/>
            </w:tcBorders>
          </w:tcPr>
          <w:p w:rsidR="00EE1766" w:rsidRPr="00FB7E97" w:rsidRDefault="00EE1766" w:rsidP="00B2700D">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2020-2021</w:t>
            </w:r>
          </w:p>
        </w:tc>
        <w:tc>
          <w:tcPr>
            <w:tcW w:w="2937" w:type="dxa"/>
            <w:gridSpan w:val="5"/>
            <w:tcBorders>
              <w:top w:val="single" w:sz="8" w:space="0" w:color="auto"/>
              <w:left w:val="nil"/>
              <w:bottom w:val="single" w:sz="4" w:space="0" w:color="auto"/>
              <w:right w:val="single" w:sz="8" w:space="0" w:color="auto"/>
            </w:tcBorders>
          </w:tcPr>
          <w:p w:rsidR="00EE1766" w:rsidRPr="00FB7E97" w:rsidRDefault="00EE1766" w:rsidP="00B2700D">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2021-2022</w:t>
            </w:r>
          </w:p>
        </w:tc>
      </w:tr>
      <w:tr w:rsidR="00512E3E" w:rsidRPr="00FB7E97" w:rsidTr="00512E3E">
        <w:trPr>
          <w:trHeight w:val="602"/>
          <w:jc w:val="center"/>
        </w:trPr>
        <w:tc>
          <w:tcPr>
            <w:tcW w:w="1279" w:type="dxa"/>
            <w:vMerge/>
            <w:tcBorders>
              <w:left w:val="single" w:sz="8" w:space="0" w:color="000000"/>
              <w:bottom w:val="single" w:sz="8" w:space="0" w:color="000000"/>
              <w:right w:val="single" w:sz="8" w:space="0" w:color="auto"/>
            </w:tcBorders>
            <w:noWrap/>
            <w:tcMar>
              <w:top w:w="0" w:type="dxa"/>
              <w:left w:w="108" w:type="dxa"/>
              <w:bottom w:w="0" w:type="dxa"/>
              <w:right w:w="108" w:type="dxa"/>
            </w:tcMar>
          </w:tcPr>
          <w:p w:rsidR="00512E3E" w:rsidRPr="00FB7E97" w:rsidRDefault="00512E3E" w:rsidP="00B2700D">
            <w:pPr>
              <w:spacing w:before="100" w:beforeAutospacing="1" w:after="100" w:afterAutospacing="1" w:line="240" w:lineRule="auto"/>
              <w:jc w:val="both"/>
              <w:rPr>
                <w:rFonts w:ascii="Times New Roman" w:hAnsi="Times New Roman" w:cs="Times New Roman"/>
                <w:sz w:val="24"/>
                <w:szCs w:val="24"/>
              </w:rPr>
            </w:pPr>
          </w:p>
        </w:tc>
        <w:tc>
          <w:tcPr>
            <w:tcW w:w="910" w:type="dxa"/>
            <w:tcBorders>
              <w:top w:val="single" w:sz="4" w:space="0" w:color="auto"/>
              <w:left w:val="nil"/>
              <w:bottom w:val="single" w:sz="8" w:space="0" w:color="auto"/>
              <w:right w:val="single" w:sz="4" w:space="0" w:color="auto"/>
            </w:tcBorders>
          </w:tcPr>
          <w:p w:rsidR="00512E3E" w:rsidRPr="00FB7E97" w:rsidRDefault="00512E3E" w:rsidP="00B2700D">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Кол-во учеников</w:t>
            </w:r>
          </w:p>
          <w:p w:rsidR="00512E3E" w:rsidRPr="00FB7E97" w:rsidRDefault="00512E3E" w:rsidP="00B2700D">
            <w:pPr>
              <w:spacing w:before="100" w:beforeAutospacing="1" w:after="100" w:afterAutospacing="1" w:line="240" w:lineRule="auto"/>
              <w:jc w:val="both"/>
              <w:rPr>
                <w:rFonts w:ascii="Times New Roman" w:hAnsi="Times New Roman" w:cs="Times New Roman"/>
                <w:sz w:val="24"/>
                <w:szCs w:val="24"/>
              </w:rPr>
            </w:pPr>
          </w:p>
        </w:tc>
        <w:tc>
          <w:tcPr>
            <w:tcW w:w="383" w:type="dxa"/>
            <w:tcBorders>
              <w:top w:val="single" w:sz="4" w:space="0" w:color="auto"/>
              <w:left w:val="single" w:sz="4" w:space="0" w:color="auto"/>
              <w:bottom w:val="single" w:sz="8" w:space="0" w:color="auto"/>
              <w:right w:val="single" w:sz="4" w:space="0" w:color="auto"/>
            </w:tcBorders>
          </w:tcPr>
          <w:p w:rsidR="00512E3E" w:rsidRPr="00FB7E97" w:rsidRDefault="00512E3E" w:rsidP="00B2700D">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Отл «5»</w:t>
            </w:r>
          </w:p>
        </w:tc>
        <w:tc>
          <w:tcPr>
            <w:tcW w:w="496" w:type="dxa"/>
            <w:tcBorders>
              <w:top w:val="single" w:sz="4" w:space="0" w:color="auto"/>
              <w:left w:val="single" w:sz="4" w:space="0" w:color="auto"/>
              <w:bottom w:val="single" w:sz="8" w:space="0" w:color="auto"/>
              <w:right w:val="single" w:sz="4" w:space="0" w:color="auto"/>
            </w:tcBorders>
          </w:tcPr>
          <w:p w:rsidR="00512E3E" w:rsidRPr="00FB7E97" w:rsidRDefault="00512E3E" w:rsidP="00B2700D">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Удар 4 и 5</w:t>
            </w:r>
          </w:p>
        </w:tc>
        <w:tc>
          <w:tcPr>
            <w:tcW w:w="235" w:type="dxa"/>
            <w:tcBorders>
              <w:top w:val="single" w:sz="4" w:space="0" w:color="auto"/>
              <w:left w:val="single" w:sz="4" w:space="0" w:color="auto"/>
              <w:bottom w:val="single" w:sz="8" w:space="0" w:color="auto"/>
              <w:right w:val="single" w:sz="4" w:space="0" w:color="auto"/>
            </w:tcBorders>
          </w:tcPr>
          <w:p w:rsidR="00512E3E" w:rsidRPr="00FB7E97" w:rsidRDefault="00512E3E" w:rsidP="00B2700D">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На 3 </w:t>
            </w:r>
          </w:p>
        </w:tc>
        <w:tc>
          <w:tcPr>
            <w:tcW w:w="521" w:type="dxa"/>
            <w:tcBorders>
              <w:top w:val="single" w:sz="4" w:space="0" w:color="auto"/>
              <w:left w:val="single" w:sz="4" w:space="0" w:color="auto"/>
              <w:bottom w:val="single" w:sz="8" w:space="0" w:color="auto"/>
              <w:right w:val="single" w:sz="8" w:space="0" w:color="auto"/>
            </w:tcBorders>
          </w:tcPr>
          <w:p w:rsidR="00512E3E" w:rsidRPr="00FB7E97" w:rsidRDefault="00512E3E" w:rsidP="00B2700D">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Кач-во</w:t>
            </w:r>
          </w:p>
        </w:tc>
        <w:tc>
          <w:tcPr>
            <w:tcW w:w="910" w:type="dxa"/>
            <w:tcBorders>
              <w:top w:val="single" w:sz="4" w:space="0" w:color="auto"/>
              <w:left w:val="nil"/>
              <w:bottom w:val="single" w:sz="8" w:space="0" w:color="auto"/>
              <w:right w:val="single" w:sz="4" w:space="0" w:color="auto"/>
            </w:tcBorders>
          </w:tcPr>
          <w:p w:rsidR="00512E3E" w:rsidRPr="00FB7E97" w:rsidRDefault="00512E3E" w:rsidP="00B2700D">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Кол-во учеников</w:t>
            </w:r>
          </w:p>
        </w:tc>
        <w:tc>
          <w:tcPr>
            <w:tcW w:w="383" w:type="dxa"/>
            <w:tcBorders>
              <w:top w:val="single" w:sz="4" w:space="0" w:color="auto"/>
              <w:left w:val="single" w:sz="4" w:space="0" w:color="auto"/>
              <w:bottom w:val="single" w:sz="8" w:space="0" w:color="auto"/>
              <w:right w:val="single" w:sz="4" w:space="0" w:color="auto"/>
            </w:tcBorders>
          </w:tcPr>
          <w:p w:rsidR="00512E3E" w:rsidRPr="00FB7E97" w:rsidRDefault="00512E3E" w:rsidP="00B2700D">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Отл «5»</w:t>
            </w:r>
          </w:p>
        </w:tc>
        <w:tc>
          <w:tcPr>
            <w:tcW w:w="496" w:type="dxa"/>
            <w:tcBorders>
              <w:top w:val="single" w:sz="4" w:space="0" w:color="auto"/>
              <w:left w:val="single" w:sz="4" w:space="0" w:color="auto"/>
              <w:bottom w:val="single" w:sz="8" w:space="0" w:color="auto"/>
              <w:right w:val="single" w:sz="4" w:space="0" w:color="auto"/>
            </w:tcBorders>
          </w:tcPr>
          <w:p w:rsidR="00512E3E" w:rsidRPr="00FB7E97" w:rsidRDefault="00512E3E" w:rsidP="00B2700D">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Удар 4 и 5</w:t>
            </w:r>
          </w:p>
        </w:tc>
        <w:tc>
          <w:tcPr>
            <w:tcW w:w="417" w:type="dxa"/>
            <w:tcBorders>
              <w:top w:val="single" w:sz="4" w:space="0" w:color="auto"/>
              <w:left w:val="single" w:sz="4" w:space="0" w:color="auto"/>
              <w:bottom w:val="single" w:sz="8" w:space="0" w:color="auto"/>
              <w:right w:val="single" w:sz="4" w:space="0" w:color="auto"/>
            </w:tcBorders>
          </w:tcPr>
          <w:p w:rsidR="00512E3E" w:rsidRPr="00FB7E97" w:rsidRDefault="00512E3E" w:rsidP="00B2700D">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 На 3 </w:t>
            </w:r>
          </w:p>
        </w:tc>
        <w:tc>
          <w:tcPr>
            <w:tcW w:w="521" w:type="dxa"/>
            <w:tcBorders>
              <w:top w:val="single" w:sz="4" w:space="0" w:color="auto"/>
              <w:left w:val="single" w:sz="4" w:space="0" w:color="auto"/>
              <w:bottom w:val="single" w:sz="8" w:space="0" w:color="auto"/>
              <w:right w:val="single" w:sz="8" w:space="0" w:color="auto"/>
            </w:tcBorders>
          </w:tcPr>
          <w:p w:rsidR="00512E3E" w:rsidRPr="00FB7E97" w:rsidRDefault="00512E3E" w:rsidP="00B2700D">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Кач-во</w:t>
            </w:r>
          </w:p>
        </w:tc>
        <w:tc>
          <w:tcPr>
            <w:tcW w:w="910" w:type="dxa"/>
            <w:tcBorders>
              <w:top w:val="single" w:sz="4" w:space="0" w:color="auto"/>
              <w:left w:val="single" w:sz="4" w:space="0" w:color="auto"/>
              <w:bottom w:val="single" w:sz="8" w:space="0" w:color="auto"/>
              <w:right w:val="single" w:sz="4" w:space="0" w:color="auto"/>
            </w:tcBorders>
          </w:tcPr>
          <w:p w:rsidR="00512E3E" w:rsidRPr="00FB7E97" w:rsidRDefault="00512E3E" w:rsidP="00B2700D">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Кол-во учеников</w:t>
            </w:r>
          </w:p>
        </w:tc>
        <w:tc>
          <w:tcPr>
            <w:tcW w:w="383" w:type="dxa"/>
            <w:tcBorders>
              <w:top w:val="single" w:sz="4" w:space="0" w:color="auto"/>
              <w:left w:val="single" w:sz="4" w:space="0" w:color="auto"/>
              <w:bottom w:val="single" w:sz="8" w:space="0" w:color="auto"/>
              <w:right w:val="single" w:sz="4" w:space="0" w:color="auto"/>
            </w:tcBorders>
          </w:tcPr>
          <w:p w:rsidR="00512E3E" w:rsidRPr="00FB7E97" w:rsidRDefault="00512E3E" w:rsidP="00B2700D">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Отл «5»</w:t>
            </w:r>
          </w:p>
        </w:tc>
        <w:tc>
          <w:tcPr>
            <w:tcW w:w="496" w:type="dxa"/>
            <w:tcBorders>
              <w:top w:val="single" w:sz="4" w:space="0" w:color="auto"/>
              <w:left w:val="single" w:sz="4" w:space="0" w:color="auto"/>
              <w:bottom w:val="single" w:sz="8" w:space="0" w:color="auto"/>
              <w:right w:val="single" w:sz="4" w:space="0" w:color="auto"/>
            </w:tcBorders>
          </w:tcPr>
          <w:p w:rsidR="00512E3E" w:rsidRPr="00FB7E97" w:rsidRDefault="00512E3E" w:rsidP="00B2700D">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Удар 4и 5</w:t>
            </w:r>
          </w:p>
        </w:tc>
        <w:tc>
          <w:tcPr>
            <w:tcW w:w="516" w:type="dxa"/>
            <w:tcBorders>
              <w:top w:val="single" w:sz="4" w:space="0" w:color="auto"/>
              <w:left w:val="single" w:sz="4" w:space="0" w:color="auto"/>
              <w:bottom w:val="single" w:sz="8" w:space="0" w:color="auto"/>
              <w:right w:val="single" w:sz="4" w:space="0" w:color="auto"/>
            </w:tcBorders>
          </w:tcPr>
          <w:p w:rsidR="00512E3E" w:rsidRPr="00FB7E97" w:rsidRDefault="00512E3E" w:rsidP="00B2700D">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 На 3 </w:t>
            </w:r>
          </w:p>
        </w:tc>
        <w:tc>
          <w:tcPr>
            <w:tcW w:w="632" w:type="dxa"/>
            <w:tcBorders>
              <w:top w:val="single" w:sz="4" w:space="0" w:color="auto"/>
              <w:left w:val="single" w:sz="4" w:space="0" w:color="auto"/>
              <w:bottom w:val="single" w:sz="8" w:space="0" w:color="auto"/>
              <w:right w:val="single" w:sz="8"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Кач-во</w:t>
            </w:r>
          </w:p>
        </w:tc>
      </w:tr>
      <w:tr w:rsidR="00512E3E" w:rsidRPr="00FB7E97" w:rsidTr="00512E3E">
        <w:trPr>
          <w:trHeight w:val="325"/>
          <w:jc w:val="center"/>
        </w:trPr>
        <w:tc>
          <w:tcPr>
            <w:tcW w:w="1279" w:type="dxa"/>
            <w:tcBorders>
              <w:left w:val="single" w:sz="8" w:space="0" w:color="000000"/>
              <w:bottom w:val="single" w:sz="8" w:space="0" w:color="000000"/>
              <w:right w:val="single" w:sz="8" w:space="0" w:color="auto"/>
            </w:tcBorders>
            <w:noWrap/>
            <w:tcMar>
              <w:top w:w="0" w:type="dxa"/>
              <w:left w:w="108" w:type="dxa"/>
              <w:bottom w:w="0" w:type="dxa"/>
              <w:right w:w="108" w:type="dxa"/>
            </w:tcMar>
          </w:tcPr>
          <w:p w:rsidR="00512E3E" w:rsidRPr="00FB7E97" w:rsidRDefault="00512E3E" w:rsidP="00B2700D">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1 </w:t>
            </w:r>
          </w:p>
        </w:tc>
        <w:tc>
          <w:tcPr>
            <w:tcW w:w="910" w:type="dxa"/>
            <w:tcBorders>
              <w:top w:val="single" w:sz="4" w:space="0" w:color="auto"/>
              <w:left w:val="nil"/>
              <w:bottom w:val="single" w:sz="8" w:space="0" w:color="auto"/>
              <w:right w:val="single" w:sz="4" w:space="0" w:color="auto"/>
            </w:tcBorders>
          </w:tcPr>
          <w:p w:rsidR="00512E3E" w:rsidRPr="00FB7E97" w:rsidRDefault="00512E3E" w:rsidP="00B2700D">
            <w:pPr>
              <w:spacing w:before="100" w:beforeAutospacing="1" w:after="100" w:afterAutospacing="1" w:line="240" w:lineRule="auto"/>
              <w:jc w:val="both"/>
              <w:rPr>
                <w:rFonts w:ascii="Times New Roman" w:hAnsi="Times New Roman" w:cs="Times New Roman"/>
                <w:sz w:val="24"/>
                <w:szCs w:val="24"/>
              </w:rPr>
            </w:pPr>
          </w:p>
        </w:tc>
        <w:tc>
          <w:tcPr>
            <w:tcW w:w="383" w:type="dxa"/>
            <w:tcBorders>
              <w:top w:val="single" w:sz="4" w:space="0" w:color="auto"/>
              <w:left w:val="single" w:sz="4" w:space="0" w:color="auto"/>
              <w:bottom w:val="single" w:sz="8" w:space="0" w:color="auto"/>
              <w:right w:val="single" w:sz="4" w:space="0" w:color="auto"/>
            </w:tcBorders>
          </w:tcPr>
          <w:p w:rsidR="00512E3E" w:rsidRPr="00FB7E97" w:rsidRDefault="00512E3E" w:rsidP="00B2700D">
            <w:pPr>
              <w:jc w:val="both"/>
              <w:rPr>
                <w:rFonts w:ascii="Times New Roman" w:hAnsi="Times New Roman" w:cs="Times New Roman"/>
                <w:sz w:val="24"/>
                <w:szCs w:val="24"/>
              </w:rPr>
            </w:pPr>
          </w:p>
        </w:tc>
        <w:tc>
          <w:tcPr>
            <w:tcW w:w="496" w:type="dxa"/>
            <w:tcBorders>
              <w:top w:val="single" w:sz="4" w:space="0" w:color="auto"/>
              <w:left w:val="single" w:sz="4" w:space="0" w:color="auto"/>
              <w:bottom w:val="single" w:sz="8" w:space="0" w:color="auto"/>
              <w:right w:val="single" w:sz="4" w:space="0" w:color="auto"/>
            </w:tcBorders>
          </w:tcPr>
          <w:p w:rsidR="00512E3E" w:rsidRPr="00FB7E97" w:rsidRDefault="00512E3E" w:rsidP="00B2700D">
            <w:pPr>
              <w:spacing w:before="100" w:beforeAutospacing="1" w:after="100" w:afterAutospacing="1" w:line="240" w:lineRule="auto"/>
              <w:jc w:val="both"/>
              <w:rPr>
                <w:rFonts w:ascii="Times New Roman" w:hAnsi="Times New Roman" w:cs="Times New Roman"/>
                <w:sz w:val="24"/>
                <w:szCs w:val="24"/>
              </w:rPr>
            </w:pPr>
          </w:p>
        </w:tc>
        <w:tc>
          <w:tcPr>
            <w:tcW w:w="235" w:type="dxa"/>
            <w:tcBorders>
              <w:top w:val="single" w:sz="4" w:space="0" w:color="auto"/>
              <w:left w:val="single" w:sz="4" w:space="0" w:color="auto"/>
              <w:bottom w:val="single" w:sz="8" w:space="0" w:color="auto"/>
              <w:right w:val="single" w:sz="4" w:space="0" w:color="auto"/>
            </w:tcBorders>
          </w:tcPr>
          <w:p w:rsidR="00512E3E" w:rsidRPr="00FB7E97" w:rsidRDefault="00512E3E" w:rsidP="00B2700D">
            <w:pPr>
              <w:spacing w:before="100" w:beforeAutospacing="1" w:after="100" w:afterAutospacing="1" w:line="240" w:lineRule="auto"/>
              <w:jc w:val="both"/>
              <w:rPr>
                <w:rFonts w:ascii="Times New Roman" w:hAnsi="Times New Roman" w:cs="Times New Roman"/>
                <w:sz w:val="24"/>
                <w:szCs w:val="24"/>
              </w:rPr>
            </w:pPr>
          </w:p>
        </w:tc>
        <w:tc>
          <w:tcPr>
            <w:tcW w:w="521" w:type="dxa"/>
            <w:tcBorders>
              <w:top w:val="single" w:sz="4" w:space="0" w:color="auto"/>
              <w:left w:val="single" w:sz="4" w:space="0" w:color="auto"/>
              <w:bottom w:val="single" w:sz="8" w:space="0" w:color="auto"/>
              <w:right w:val="single" w:sz="8" w:space="0" w:color="auto"/>
            </w:tcBorders>
          </w:tcPr>
          <w:p w:rsidR="00512E3E" w:rsidRPr="00FB7E97" w:rsidRDefault="00512E3E" w:rsidP="00B2700D">
            <w:pPr>
              <w:jc w:val="both"/>
              <w:rPr>
                <w:rFonts w:ascii="Times New Roman" w:hAnsi="Times New Roman" w:cs="Times New Roman"/>
                <w:sz w:val="24"/>
                <w:szCs w:val="24"/>
              </w:rPr>
            </w:pPr>
          </w:p>
        </w:tc>
        <w:tc>
          <w:tcPr>
            <w:tcW w:w="910" w:type="dxa"/>
            <w:tcBorders>
              <w:top w:val="single" w:sz="4" w:space="0" w:color="auto"/>
              <w:left w:val="nil"/>
              <w:bottom w:val="single" w:sz="8" w:space="0" w:color="auto"/>
              <w:right w:val="single" w:sz="4" w:space="0" w:color="auto"/>
            </w:tcBorders>
          </w:tcPr>
          <w:p w:rsidR="00512E3E" w:rsidRPr="00FB7E97" w:rsidRDefault="00512E3E" w:rsidP="00B2700D">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383" w:type="dxa"/>
            <w:tcBorders>
              <w:top w:val="single" w:sz="4" w:space="0" w:color="auto"/>
              <w:left w:val="single" w:sz="4" w:space="0" w:color="auto"/>
              <w:bottom w:val="single" w:sz="8" w:space="0" w:color="auto"/>
              <w:right w:val="single" w:sz="4" w:space="0" w:color="auto"/>
            </w:tcBorders>
          </w:tcPr>
          <w:p w:rsidR="00512E3E" w:rsidRPr="00FB7E97" w:rsidRDefault="00512E3E" w:rsidP="00B2700D">
            <w:pPr>
              <w:jc w:val="both"/>
              <w:rPr>
                <w:rFonts w:ascii="Times New Roman" w:hAnsi="Times New Roman" w:cs="Times New Roman"/>
                <w:sz w:val="24"/>
                <w:szCs w:val="24"/>
              </w:rPr>
            </w:pPr>
          </w:p>
        </w:tc>
        <w:tc>
          <w:tcPr>
            <w:tcW w:w="496" w:type="dxa"/>
            <w:tcBorders>
              <w:top w:val="single" w:sz="4" w:space="0" w:color="auto"/>
              <w:left w:val="single" w:sz="4" w:space="0" w:color="auto"/>
              <w:bottom w:val="single" w:sz="8" w:space="0" w:color="auto"/>
              <w:right w:val="single" w:sz="4" w:space="0" w:color="auto"/>
            </w:tcBorders>
          </w:tcPr>
          <w:p w:rsidR="00512E3E" w:rsidRPr="00FB7E97" w:rsidRDefault="00512E3E" w:rsidP="00B2700D">
            <w:pPr>
              <w:spacing w:before="100" w:beforeAutospacing="1" w:after="100" w:afterAutospacing="1" w:line="240" w:lineRule="auto"/>
              <w:jc w:val="both"/>
              <w:rPr>
                <w:rFonts w:ascii="Times New Roman" w:hAnsi="Times New Roman" w:cs="Times New Roman"/>
                <w:sz w:val="24"/>
                <w:szCs w:val="24"/>
              </w:rPr>
            </w:pPr>
          </w:p>
        </w:tc>
        <w:tc>
          <w:tcPr>
            <w:tcW w:w="417" w:type="dxa"/>
            <w:tcBorders>
              <w:top w:val="single" w:sz="4" w:space="0" w:color="auto"/>
              <w:left w:val="single" w:sz="4" w:space="0" w:color="auto"/>
              <w:bottom w:val="single" w:sz="8" w:space="0" w:color="auto"/>
              <w:right w:val="single" w:sz="4" w:space="0" w:color="auto"/>
            </w:tcBorders>
          </w:tcPr>
          <w:p w:rsidR="00512E3E" w:rsidRPr="00FB7E97" w:rsidRDefault="00512E3E" w:rsidP="00B2700D">
            <w:pPr>
              <w:spacing w:before="100" w:beforeAutospacing="1" w:after="100" w:afterAutospacing="1" w:line="240" w:lineRule="auto"/>
              <w:jc w:val="both"/>
              <w:rPr>
                <w:rFonts w:ascii="Times New Roman" w:hAnsi="Times New Roman" w:cs="Times New Roman"/>
                <w:sz w:val="24"/>
                <w:szCs w:val="24"/>
              </w:rPr>
            </w:pPr>
          </w:p>
        </w:tc>
        <w:tc>
          <w:tcPr>
            <w:tcW w:w="521" w:type="dxa"/>
            <w:tcBorders>
              <w:top w:val="single" w:sz="4" w:space="0" w:color="auto"/>
              <w:left w:val="single" w:sz="4" w:space="0" w:color="auto"/>
              <w:bottom w:val="single" w:sz="8" w:space="0" w:color="auto"/>
              <w:right w:val="single" w:sz="8" w:space="0" w:color="auto"/>
            </w:tcBorders>
          </w:tcPr>
          <w:p w:rsidR="00512E3E" w:rsidRPr="00FB7E97" w:rsidRDefault="00512E3E" w:rsidP="00B2700D">
            <w:pPr>
              <w:jc w:val="both"/>
              <w:rPr>
                <w:rFonts w:ascii="Times New Roman" w:hAnsi="Times New Roman" w:cs="Times New Roman"/>
                <w:sz w:val="24"/>
                <w:szCs w:val="24"/>
              </w:rPr>
            </w:pPr>
          </w:p>
        </w:tc>
        <w:tc>
          <w:tcPr>
            <w:tcW w:w="910" w:type="dxa"/>
            <w:tcBorders>
              <w:top w:val="single" w:sz="4" w:space="0" w:color="auto"/>
              <w:left w:val="single" w:sz="4" w:space="0" w:color="auto"/>
              <w:bottom w:val="single" w:sz="8" w:space="0" w:color="auto"/>
              <w:right w:val="single" w:sz="4" w:space="0" w:color="auto"/>
            </w:tcBorders>
          </w:tcPr>
          <w:p w:rsidR="00512E3E" w:rsidRPr="00FB7E97" w:rsidRDefault="00512E3E" w:rsidP="00B2700D">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383" w:type="dxa"/>
            <w:tcBorders>
              <w:top w:val="single" w:sz="4" w:space="0" w:color="auto"/>
              <w:left w:val="single" w:sz="4" w:space="0" w:color="auto"/>
              <w:bottom w:val="single" w:sz="8" w:space="0" w:color="auto"/>
              <w:right w:val="single" w:sz="4" w:space="0" w:color="auto"/>
            </w:tcBorders>
          </w:tcPr>
          <w:p w:rsidR="00512E3E" w:rsidRPr="00FB7E97" w:rsidRDefault="00512E3E" w:rsidP="00B2700D">
            <w:pPr>
              <w:jc w:val="both"/>
              <w:rPr>
                <w:rFonts w:ascii="Times New Roman" w:hAnsi="Times New Roman" w:cs="Times New Roman"/>
                <w:sz w:val="24"/>
                <w:szCs w:val="24"/>
              </w:rPr>
            </w:pPr>
          </w:p>
        </w:tc>
        <w:tc>
          <w:tcPr>
            <w:tcW w:w="496" w:type="dxa"/>
            <w:tcBorders>
              <w:top w:val="single" w:sz="4" w:space="0" w:color="auto"/>
              <w:left w:val="single" w:sz="4" w:space="0" w:color="auto"/>
              <w:bottom w:val="single" w:sz="8" w:space="0" w:color="auto"/>
              <w:right w:val="single" w:sz="4" w:space="0" w:color="auto"/>
            </w:tcBorders>
          </w:tcPr>
          <w:p w:rsidR="00512E3E" w:rsidRPr="00FB7E97" w:rsidRDefault="00512E3E" w:rsidP="00B2700D">
            <w:pPr>
              <w:jc w:val="both"/>
              <w:rPr>
                <w:rFonts w:ascii="Times New Roman" w:hAnsi="Times New Roman" w:cs="Times New Roman"/>
                <w:sz w:val="24"/>
                <w:szCs w:val="24"/>
              </w:rPr>
            </w:pPr>
          </w:p>
        </w:tc>
        <w:tc>
          <w:tcPr>
            <w:tcW w:w="516" w:type="dxa"/>
            <w:tcBorders>
              <w:top w:val="single" w:sz="4" w:space="0" w:color="auto"/>
              <w:left w:val="single" w:sz="4" w:space="0" w:color="auto"/>
              <w:bottom w:val="single" w:sz="8" w:space="0" w:color="auto"/>
              <w:right w:val="single" w:sz="4" w:space="0" w:color="auto"/>
            </w:tcBorders>
          </w:tcPr>
          <w:p w:rsidR="00512E3E" w:rsidRPr="00FB7E97" w:rsidRDefault="00512E3E" w:rsidP="00B2700D">
            <w:pPr>
              <w:jc w:val="both"/>
              <w:rPr>
                <w:rFonts w:ascii="Times New Roman" w:hAnsi="Times New Roman" w:cs="Times New Roman"/>
                <w:sz w:val="24"/>
                <w:szCs w:val="24"/>
              </w:rPr>
            </w:pPr>
          </w:p>
        </w:tc>
        <w:tc>
          <w:tcPr>
            <w:tcW w:w="632" w:type="dxa"/>
            <w:tcBorders>
              <w:top w:val="single" w:sz="4" w:space="0" w:color="auto"/>
              <w:left w:val="single" w:sz="4" w:space="0" w:color="auto"/>
              <w:bottom w:val="single" w:sz="8" w:space="0" w:color="auto"/>
              <w:right w:val="single" w:sz="8" w:space="0" w:color="auto"/>
            </w:tcBorders>
          </w:tcPr>
          <w:p w:rsidR="00512E3E" w:rsidRPr="00FB7E97" w:rsidRDefault="00512E3E" w:rsidP="00B2700D">
            <w:pPr>
              <w:jc w:val="both"/>
              <w:rPr>
                <w:rFonts w:ascii="Times New Roman" w:hAnsi="Times New Roman" w:cs="Times New Roman"/>
                <w:sz w:val="24"/>
                <w:szCs w:val="24"/>
              </w:rPr>
            </w:pPr>
          </w:p>
        </w:tc>
      </w:tr>
      <w:tr w:rsidR="00512E3E" w:rsidRPr="00FB7E97" w:rsidTr="00512E3E">
        <w:trPr>
          <w:trHeight w:val="310"/>
          <w:jc w:val="center"/>
        </w:trPr>
        <w:tc>
          <w:tcPr>
            <w:tcW w:w="127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2 </w:t>
            </w:r>
          </w:p>
        </w:tc>
        <w:tc>
          <w:tcPr>
            <w:tcW w:w="910" w:type="dxa"/>
            <w:tcBorders>
              <w:top w:val="nil"/>
              <w:left w:val="nil"/>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9</w:t>
            </w:r>
          </w:p>
        </w:tc>
        <w:tc>
          <w:tcPr>
            <w:tcW w:w="383"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p>
        </w:tc>
        <w:tc>
          <w:tcPr>
            <w:tcW w:w="496"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235"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21" w:type="dxa"/>
            <w:tcBorders>
              <w:top w:val="nil"/>
              <w:left w:val="single" w:sz="4" w:space="0" w:color="auto"/>
              <w:bottom w:val="single" w:sz="8" w:space="0" w:color="auto"/>
              <w:right w:val="single" w:sz="8"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55,5</w:t>
            </w:r>
          </w:p>
        </w:tc>
        <w:tc>
          <w:tcPr>
            <w:tcW w:w="910" w:type="dxa"/>
            <w:tcBorders>
              <w:top w:val="nil"/>
              <w:left w:val="nil"/>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0</w:t>
            </w:r>
          </w:p>
        </w:tc>
        <w:tc>
          <w:tcPr>
            <w:tcW w:w="383"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p>
        </w:tc>
        <w:tc>
          <w:tcPr>
            <w:tcW w:w="496"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p>
        </w:tc>
        <w:tc>
          <w:tcPr>
            <w:tcW w:w="417"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p>
        </w:tc>
        <w:tc>
          <w:tcPr>
            <w:tcW w:w="521" w:type="dxa"/>
            <w:tcBorders>
              <w:top w:val="nil"/>
              <w:left w:val="single" w:sz="4" w:space="0" w:color="auto"/>
              <w:bottom w:val="single" w:sz="8" w:space="0" w:color="auto"/>
              <w:right w:val="single" w:sz="8"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p>
        </w:tc>
        <w:tc>
          <w:tcPr>
            <w:tcW w:w="910"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383"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0</w:t>
            </w:r>
          </w:p>
        </w:tc>
        <w:tc>
          <w:tcPr>
            <w:tcW w:w="496"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516"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632" w:type="dxa"/>
            <w:tcBorders>
              <w:top w:val="nil"/>
              <w:left w:val="single" w:sz="4" w:space="0" w:color="auto"/>
              <w:bottom w:val="single" w:sz="8" w:space="0" w:color="auto"/>
              <w:right w:val="single" w:sz="8" w:space="0" w:color="auto"/>
            </w:tcBorders>
          </w:tcPr>
          <w:p w:rsidR="00512E3E" w:rsidRPr="00FB7E97" w:rsidRDefault="00512E3E" w:rsidP="00512E3E">
            <w:pPr>
              <w:rPr>
                <w:sz w:val="24"/>
                <w:szCs w:val="24"/>
              </w:rPr>
            </w:pPr>
            <w:r w:rsidRPr="00FB7E97">
              <w:rPr>
                <w:sz w:val="24"/>
                <w:szCs w:val="24"/>
              </w:rPr>
              <w:t>66,7 %</w:t>
            </w:r>
          </w:p>
        </w:tc>
      </w:tr>
      <w:tr w:rsidR="00512E3E" w:rsidRPr="00FB7E97" w:rsidTr="00512E3E">
        <w:trPr>
          <w:trHeight w:val="310"/>
          <w:jc w:val="center"/>
        </w:trPr>
        <w:tc>
          <w:tcPr>
            <w:tcW w:w="127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3 </w:t>
            </w:r>
          </w:p>
        </w:tc>
        <w:tc>
          <w:tcPr>
            <w:tcW w:w="910" w:type="dxa"/>
            <w:tcBorders>
              <w:top w:val="nil"/>
              <w:left w:val="nil"/>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383"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496"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235"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521" w:type="dxa"/>
            <w:tcBorders>
              <w:top w:val="nil"/>
              <w:left w:val="single" w:sz="4" w:space="0" w:color="auto"/>
              <w:bottom w:val="single" w:sz="8" w:space="0" w:color="auto"/>
              <w:right w:val="single" w:sz="8"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80</w:t>
            </w:r>
          </w:p>
        </w:tc>
        <w:tc>
          <w:tcPr>
            <w:tcW w:w="910" w:type="dxa"/>
            <w:tcBorders>
              <w:top w:val="nil"/>
              <w:left w:val="nil"/>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10</w:t>
            </w:r>
          </w:p>
        </w:tc>
        <w:tc>
          <w:tcPr>
            <w:tcW w:w="383"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0</w:t>
            </w:r>
          </w:p>
        </w:tc>
        <w:tc>
          <w:tcPr>
            <w:tcW w:w="496"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417"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521" w:type="dxa"/>
            <w:tcBorders>
              <w:top w:val="nil"/>
              <w:left w:val="single" w:sz="4" w:space="0" w:color="auto"/>
              <w:bottom w:val="single" w:sz="8" w:space="0" w:color="auto"/>
              <w:right w:val="single" w:sz="8"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50</w:t>
            </w:r>
          </w:p>
        </w:tc>
        <w:tc>
          <w:tcPr>
            <w:tcW w:w="910"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0</w:t>
            </w:r>
          </w:p>
        </w:tc>
        <w:tc>
          <w:tcPr>
            <w:tcW w:w="383"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p>
        </w:tc>
        <w:tc>
          <w:tcPr>
            <w:tcW w:w="496"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p>
        </w:tc>
        <w:tc>
          <w:tcPr>
            <w:tcW w:w="516"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p>
        </w:tc>
        <w:tc>
          <w:tcPr>
            <w:tcW w:w="632" w:type="dxa"/>
            <w:tcBorders>
              <w:top w:val="nil"/>
              <w:left w:val="single" w:sz="4" w:space="0" w:color="auto"/>
              <w:bottom w:val="single" w:sz="8" w:space="0" w:color="auto"/>
              <w:right w:val="single" w:sz="8" w:space="0" w:color="auto"/>
            </w:tcBorders>
          </w:tcPr>
          <w:p w:rsidR="00512E3E" w:rsidRPr="00FB7E97" w:rsidRDefault="00512E3E" w:rsidP="00512E3E">
            <w:pPr>
              <w:rPr>
                <w:sz w:val="24"/>
                <w:szCs w:val="24"/>
              </w:rPr>
            </w:pPr>
            <w:r w:rsidRPr="00FB7E97">
              <w:rPr>
                <w:sz w:val="24"/>
                <w:szCs w:val="24"/>
              </w:rPr>
              <w:t>0</w:t>
            </w:r>
          </w:p>
        </w:tc>
      </w:tr>
      <w:tr w:rsidR="00512E3E" w:rsidRPr="00FB7E97" w:rsidTr="00512E3E">
        <w:trPr>
          <w:trHeight w:val="310"/>
          <w:jc w:val="center"/>
        </w:trPr>
        <w:tc>
          <w:tcPr>
            <w:tcW w:w="127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4 </w:t>
            </w:r>
          </w:p>
        </w:tc>
        <w:tc>
          <w:tcPr>
            <w:tcW w:w="910" w:type="dxa"/>
            <w:tcBorders>
              <w:top w:val="nil"/>
              <w:left w:val="nil"/>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8</w:t>
            </w:r>
          </w:p>
        </w:tc>
        <w:tc>
          <w:tcPr>
            <w:tcW w:w="383"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p>
        </w:tc>
        <w:tc>
          <w:tcPr>
            <w:tcW w:w="496"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235"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21" w:type="dxa"/>
            <w:tcBorders>
              <w:top w:val="nil"/>
              <w:left w:val="single" w:sz="4" w:space="0" w:color="auto"/>
              <w:bottom w:val="single" w:sz="8" w:space="0" w:color="auto"/>
              <w:right w:val="single" w:sz="8"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50</w:t>
            </w:r>
          </w:p>
        </w:tc>
        <w:tc>
          <w:tcPr>
            <w:tcW w:w="910" w:type="dxa"/>
            <w:tcBorders>
              <w:top w:val="nil"/>
              <w:left w:val="nil"/>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383"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496"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417"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521" w:type="dxa"/>
            <w:tcBorders>
              <w:top w:val="nil"/>
              <w:left w:val="single" w:sz="4" w:space="0" w:color="auto"/>
              <w:bottom w:val="single" w:sz="8" w:space="0" w:color="auto"/>
              <w:right w:val="single" w:sz="8"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80</w:t>
            </w:r>
          </w:p>
        </w:tc>
        <w:tc>
          <w:tcPr>
            <w:tcW w:w="910"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12</w:t>
            </w:r>
          </w:p>
        </w:tc>
        <w:tc>
          <w:tcPr>
            <w:tcW w:w="383"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p>
        </w:tc>
        <w:tc>
          <w:tcPr>
            <w:tcW w:w="496"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16"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632" w:type="dxa"/>
            <w:tcBorders>
              <w:top w:val="nil"/>
              <w:left w:val="single" w:sz="4" w:space="0" w:color="auto"/>
              <w:bottom w:val="single" w:sz="8" w:space="0" w:color="auto"/>
              <w:right w:val="single" w:sz="8" w:space="0" w:color="auto"/>
            </w:tcBorders>
          </w:tcPr>
          <w:p w:rsidR="00512E3E" w:rsidRPr="00FB7E97" w:rsidRDefault="00512E3E" w:rsidP="00512E3E">
            <w:pPr>
              <w:rPr>
                <w:sz w:val="24"/>
                <w:szCs w:val="24"/>
              </w:rPr>
            </w:pPr>
            <w:r w:rsidRPr="00FB7E97">
              <w:rPr>
                <w:sz w:val="24"/>
                <w:szCs w:val="24"/>
              </w:rPr>
              <w:t>50</w:t>
            </w:r>
          </w:p>
        </w:tc>
      </w:tr>
      <w:tr w:rsidR="00512E3E" w:rsidRPr="00FB7E97" w:rsidTr="00512E3E">
        <w:trPr>
          <w:trHeight w:val="310"/>
          <w:jc w:val="center"/>
        </w:trPr>
        <w:tc>
          <w:tcPr>
            <w:tcW w:w="1279"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512E3E" w:rsidRPr="00FB7E97" w:rsidRDefault="00512E3E" w:rsidP="00512E3E">
            <w:pPr>
              <w:spacing w:before="100" w:beforeAutospacing="1" w:after="100" w:afterAutospacing="1" w:line="240" w:lineRule="auto"/>
              <w:jc w:val="both"/>
              <w:rPr>
                <w:rFonts w:ascii="Times New Roman" w:hAnsi="Times New Roman" w:cs="Times New Roman"/>
                <w:b/>
                <w:sz w:val="24"/>
                <w:szCs w:val="24"/>
              </w:rPr>
            </w:pPr>
            <w:r w:rsidRPr="00FB7E97">
              <w:rPr>
                <w:rFonts w:ascii="Times New Roman" w:hAnsi="Times New Roman" w:cs="Times New Roman"/>
                <w:b/>
                <w:sz w:val="24"/>
                <w:szCs w:val="24"/>
              </w:rPr>
              <w:t>1-4 кл</w:t>
            </w:r>
          </w:p>
        </w:tc>
        <w:tc>
          <w:tcPr>
            <w:tcW w:w="910" w:type="dxa"/>
            <w:tcBorders>
              <w:top w:val="nil"/>
              <w:left w:val="nil"/>
              <w:bottom w:val="single" w:sz="8" w:space="0" w:color="auto"/>
              <w:right w:val="single" w:sz="4" w:space="0" w:color="auto"/>
            </w:tcBorders>
          </w:tcPr>
          <w:p w:rsidR="00512E3E" w:rsidRPr="00FB7E97" w:rsidRDefault="00512E3E" w:rsidP="00512E3E">
            <w:pPr>
              <w:spacing w:before="100" w:beforeAutospacing="1" w:after="100" w:afterAutospacing="1" w:line="360" w:lineRule="auto"/>
              <w:jc w:val="both"/>
              <w:rPr>
                <w:rFonts w:ascii="Times New Roman" w:hAnsi="Times New Roman" w:cs="Times New Roman"/>
                <w:b/>
                <w:sz w:val="24"/>
                <w:szCs w:val="24"/>
              </w:rPr>
            </w:pPr>
            <w:r w:rsidRPr="00FB7E97">
              <w:rPr>
                <w:rFonts w:ascii="Times New Roman" w:hAnsi="Times New Roman" w:cs="Times New Roman"/>
                <w:b/>
                <w:sz w:val="24"/>
                <w:szCs w:val="24"/>
              </w:rPr>
              <w:t>22</w:t>
            </w:r>
          </w:p>
        </w:tc>
        <w:tc>
          <w:tcPr>
            <w:tcW w:w="383"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360" w:lineRule="auto"/>
              <w:jc w:val="both"/>
              <w:rPr>
                <w:rFonts w:ascii="Times New Roman" w:hAnsi="Times New Roman" w:cs="Times New Roman"/>
                <w:b/>
                <w:sz w:val="24"/>
                <w:szCs w:val="24"/>
              </w:rPr>
            </w:pPr>
            <w:r w:rsidRPr="00FB7E97">
              <w:rPr>
                <w:rFonts w:ascii="Times New Roman" w:hAnsi="Times New Roman" w:cs="Times New Roman"/>
                <w:b/>
                <w:sz w:val="24"/>
                <w:szCs w:val="24"/>
              </w:rPr>
              <w:t>1</w:t>
            </w:r>
          </w:p>
        </w:tc>
        <w:tc>
          <w:tcPr>
            <w:tcW w:w="496"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360" w:lineRule="auto"/>
              <w:jc w:val="both"/>
              <w:rPr>
                <w:rFonts w:ascii="Times New Roman" w:hAnsi="Times New Roman" w:cs="Times New Roman"/>
                <w:b/>
                <w:sz w:val="24"/>
                <w:szCs w:val="24"/>
              </w:rPr>
            </w:pPr>
            <w:r w:rsidRPr="00FB7E97">
              <w:rPr>
                <w:rFonts w:ascii="Times New Roman" w:hAnsi="Times New Roman" w:cs="Times New Roman"/>
                <w:b/>
                <w:sz w:val="24"/>
                <w:szCs w:val="24"/>
              </w:rPr>
              <w:t>12</w:t>
            </w:r>
          </w:p>
        </w:tc>
        <w:tc>
          <w:tcPr>
            <w:tcW w:w="235"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360" w:lineRule="auto"/>
              <w:jc w:val="both"/>
              <w:rPr>
                <w:rFonts w:ascii="Times New Roman" w:hAnsi="Times New Roman" w:cs="Times New Roman"/>
                <w:b/>
                <w:sz w:val="24"/>
                <w:szCs w:val="24"/>
              </w:rPr>
            </w:pPr>
            <w:r w:rsidRPr="00FB7E97">
              <w:rPr>
                <w:rFonts w:ascii="Times New Roman" w:hAnsi="Times New Roman" w:cs="Times New Roman"/>
                <w:b/>
                <w:sz w:val="24"/>
                <w:szCs w:val="24"/>
              </w:rPr>
              <w:t>9</w:t>
            </w:r>
          </w:p>
        </w:tc>
        <w:tc>
          <w:tcPr>
            <w:tcW w:w="521" w:type="dxa"/>
            <w:tcBorders>
              <w:top w:val="nil"/>
              <w:left w:val="single" w:sz="4" w:space="0" w:color="auto"/>
              <w:bottom w:val="single" w:sz="8" w:space="0" w:color="auto"/>
              <w:right w:val="single" w:sz="8" w:space="0" w:color="auto"/>
            </w:tcBorders>
          </w:tcPr>
          <w:p w:rsidR="00512E3E" w:rsidRPr="00FB7E97" w:rsidRDefault="00512E3E" w:rsidP="00512E3E">
            <w:pPr>
              <w:spacing w:before="100" w:beforeAutospacing="1" w:after="100" w:afterAutospacing="1" w:line="360" w:lineRule="auto"/>
              <w:jc w:val="both"/>
              <w:rPr>
                <w:rFonts w:ascii="Times New Roman" w:hAnsi="Times New Roman" w:cs="Times New Roman"/>
                <w:b/>
                <w:sz w:val="24"/>
                <w:szCs w:val="24"/>
              </w:rPr>
            </w:pPr>
            <w:r w:rsidRPr="00FB7E97">
              <w:rPr>
                <w:rFonts w:ascii="Times New Roman" w:hAnsi="Times New Roman" w:cs="Times New Roman"/>
                <w:b/>
                <w:sz w:val="24"/>
                <w:szCs w:val="24"/>
              </w:rPr>
              <w:t>59</w:t>
            </w:r>
          </w:p>
        </w:tc>
        <w:tc>
          <w:tcPr>
            <w:tcW w:w="910" w:type="dxa"/>
            <w:tcBorders>
              <w:top w:val="nil"/>
              <w:left w:val="nil"/>
              <w:bottom w:val="single" w:sz="8" w:space="0" w:color="auto"/>
              <w:right w:val="single" w:sz="4" w:space="0" w:color="auto"/>
            </w:tcBorders>
          </w:tcPr>
          <w:p w:rsidR="00512E3E" w:rsidRPr="00FB7E97" w:rsidRDefault="00512E3E" w:rsidP="00512E3E">
            <w:pPr>
              <w:spacing w:before="100" w:beforeAutospacing="1" w:after="100" w:afterAutospacing="1" w:line="360" w:lineRule="auto"/>
              <w:jc w:val="both"/>
              <w:rPr>
                <w:rFonts w:ascii="Times New Roman" w:hAnsi="Times New Roman" w:cs="Times New Roman"/>
                <w:b/>
                <w:sz w:val="24"/>
                <w:szCs w:val="24"/>
              </w:rPr>
            </w:pPr>
            <w:r w:rsidRPr="00FB7E97">
              <w:rPr>
                <w:rFonts w:ascii="Times New Roman" w:hAnsi="Times New Roman" w:cs="Times New Roman"/>
                <w:b/>
                <w:sz w:val="24"/>
                <w:szCs w:val="24"/>
              </w:rPr>
              <w:t>18</w:t>
            </w:r>
          </w:p>
        </w:tc>
        <w:tc>
          <w:tcPr>
            <w:tcW w:w="383"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360" w:lineRule="auto"/>
              <w:jc w:val="both"/>
              <w:rPr>
                <w:rFonts w:ascii="Times New Roman" w:hAnsi="Times New Roman" w:cs="Times New Roman"/>
                <w:b/>
                <w:sz w:val="24"/>
                <w:szCs w:val="24"/>
              </w:rPr>
            </w:pPr>
            <w:r w:rsidRPr="00FB7E97">
              <w:rPr>
                <w:rFonts w:ascii="Times New Roman" w:hAnsi="Times New Roman" w:cs="Times New Roman"/>
                <w:b/>
                <w:sz w:val="24"/>
                <w:szCs w:val="24"/>
              </w:rPr>
              <w:t>1</w:t>
            </w:r>
          </w:p>
        </w:tc>
        <w:tc>
          <w:tcPr>
            <w:tcW w:w="496"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360" w:lineRule="auto"/>
              <w:jc w:val="both"/>
              <w:rPr>
                <w:rFonts w:ascii="Times New Roman" w:hAnsi="Times New Roman" w:cs="Times New Roman"/>
                <w:b/>
                <w:sz w:val="24"/>
                <w:szCs w:val="24"/>
              </w:rPr>
            </w:pPr>
            <w:r w:rsidRPr="00FB7E97">
              <w:rPr>
                <w:rFonts w:ascii="Times New Roman" w:hAnsi="Times New Roman" w:cs="Times New Roman"/>
                <w:b/>
                <w:sz w:val="24"/>
                <w:szCs w:val="24"/>
              </w:rPr>
              <w:t>8</w:t>
            </w:r>
          </w:p>
        </w:tc>
        <w:tc>
          <w:tcPr>
            <w:tcW w:w="417"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360" w:lineRule="auto"/>
              <w:jc w:val="both"/>
              <w:rPr>
                <w:rFonts w:ascii="Times New Roman" w:hAnsi="Times New Roman" w:cs="Times New Roman"/>
                <w:b/>
                <w:sz w:val="24"/>
                <w:szCs w:val="24"/>
              </w:rPr>
            </w:pPr>
            <w:r w:rsidRPr="00FB7E97">
              <w:rPr>
                <w:rFonts w:ascii="Times New Roman" w:hAnsi="Times New Roman" w:cs="Times New Roman"/>
                <w:b/>
                <w:sz w:val="24"/>
                <w:szCs w:val="24"/>
              </w:rPr>
              <w:t>6</w:t>
            </w:r>
          </w:p>
        </w:tc>
        <w:tc>
          <w:tcPr>
            <w:tcW w:w="521" w:type="dxa"/>
            <w:tcBorders>
              <w:top w:val="nil"/>
              <w:left w:val="single" w:sz="4" w:space="0" w:color="auto"/>
              <w:bottom w:val="single" w:sz="8" w:space="0" w:color="auto"/>
              <w:right w:val="single" w:sz="8" w:space="0" w:color="auto"/>
            </w:tcBorders>
          </w:tcPr>
          <w:p w:rsidR="00512E3E" w:rsidRPr="00FB7E97" w:rsidRDefault="00512E3E" w:rsidP="00512E3E">
            <w:pPr>
              <w:spacing w:before="100" w:beforeAutospacing="1" w:after="100" w:afterAutospacing="1" w:line="360" w:lineRule="auto"/>
              <w:jc w:val="both"/>
              <w:rPr>
                <w:rFonts w:ascii="Times New Roman" w:hAnsi="Times New Roman" w:cs="Times New Roman"/>
                <w:b/>
                <w:sz w:val="24"/>
                <w:szCs w:val="24"/>
              </w:rPr>
            </w:pPr>
            <w:r w:rsidRPr="00FB7E97">
              <w:rPr>
                <w:rFonts w:ascii="Times New Roman" w:hAnsi="Times New Roman" w:cs="Times New Roman"/>
                <w:b/>
                <w:sz w:val="24"/>
                <w:szCs w:val="24"/>
              </w:rPr>
              <w:t>60</w:t>
            </w:r>
          </w:p>
        </w:tc>
        <w:tc>
          <w:tcPr>
            <w:tcW w:w="910"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360" w:lineRule="auto"/>
              <w:jc w:val="both"/>
              <w:rPr>
                <w:rFonts w:ascii="Times New Roman" w:hAnsi="Times New Roman" w:cs="Times New Roman"/>
                <w:b/>
                <w:sz w:val="24"/>
                <w:szCs w:val="24"/>
              </w:rPr>
            </w:pPr>
            <w:r w:rsidRPr="00FB7E97">
              <w:rPr>
                <w:rFonts w:ascii="Times New Roman" w:hAnsi="Times New Roman" w:cs="Times New Roman"/>
                <w:b/>
                <w:sz w:val="24"/>
                <w:szCs w:val="24"/>
              </w:rPr>
              <w:t>19</w:t>
            </w:r>
          </w:p>
        </w:tc>
        <w:tc>
          <w:tcPr>
            <w:tcW w:w="383"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360" w:lineRule="auto"/>
              <w:jc w:val="both"/>
              <w:rPr>
                <w:rFonts w:ascii="Times New Roman" w:hAnsi="Times New Roman" w:cs="Times New Roman"/>
                <w:b/>
                <w:sz w:val="24"/>
                <w:szCs w:val="24"/>
              </w:rPr>
            </w:pPr>
            <w:r w:rsidRPr="00FB7E97">
              <w:rPr>
                <w:rFonts w:ascii="Times New Roman" w:hAnsi="Times New Roman" w:cs="Times New Roman"/>
                <w:b/>
                <w:sz w:val="24"/>
                <w:szCs w:val="24"/>
              </w:rPr>
              <w:t>0</w:t>
            </w:r>
          </w:p>
        </w:tc>
        <w:tc>
          <w:tcPr>
            <w:tcW w:w="496"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360" w:lineRule="auto"/>
              <w:jc w:val="both"/>
              <w:rPr>
                <w:rFonts w:ascii="Times New Roman" w:hAnsi="Times New Roman" w:cs="Times New Roman"/>
                <w:b/>
                <w:sz w:val="24"/>
                <w:szCs w:val="24"/>
              </w:rPr>
            </w:pPr>
            <w:r w:rsidRPr="00FB7E97">
              <w:rPr>
                <w:rFonts w:ascii="Times New Roman" w:hAnsi="Times New Roman" w:cs="Times New Roman"/>
                <w:b/>
                <w:sz w:val="24"/>
                <w:szCs w:val="24"/>
              </w:rPr>
              <w:t>8</w:t>
            </w:r>
          </w:p>
        </w:tc>
        <w:tc>
          <w:tcPr>
            <w:tcW w:w="516"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360" w:lineRule="auto"/>
              <w:jc w:val="both"/>
              <w:rPr>
                <w:rFonts w:ascii="Times New Roman" w:hAnsi="Times New Roman" w:cs="Times New Roman"/>
                <w:b/>
                <w:sz w:val="24"/>
                <w:szCs w:val="24"/>
              </w:rPr>
            </w:pPr>
            <w:r w:rsidRPr="00FB7E97">
              <w:rPr>
                <w:rFonts w:ascii="Times New Roman" w:hAnsi="Times New Roman" w:cs="Times New Roman"/>
                <w:b/>
                <w:sz w:val="24"/>
                <w:szCs w:val="24"/>
              </w:rPr>
              <w:t>7</w:t>
            </w:r>
          </w:p>
        </w:tc>
        <w:tc>
          <w:tcPr>
            <w:tcW w:w="632" w:type="dxa"/>
            <w:tcBorders>
              <w:top w:val="nil"/>
              <w:left w:val="single" w:sz="4" w:space="0" w:color="auto"/>
              <w:bottom w:val="single" w:sz="8" w:space="0" w:color="auto"/>
              <w:right w:val="single" w:sz="8" w:space="0" w:color="auto"/>
            </w:tcBorders>
          </w:tcPr>
          <w:p w:rsidR="00512E3E" w:rsidRPr="00FB7E97" w:rsidRDefault="00512E3E" w:rsidP="00512E3E">
            <w:pPr>
              <w:rPr>
                <w:sz w:val="24"/>
                <w:szCs w:val="24"/>
              </w:rPr>
            </w:pPr>
            <w:r w:rsidRPr="00FB7E97">
              <w:rPr>
                <w:sz w:val="24"/>
                <w:szCs w:val="24"/>
              </w:rPr>
              <w:t>53,33%</w:t>
            </w:r>
          </w:p>
        </w:tc>
      </w:tr>
      <w:tr w:rsidR="00512E3E" w:rsidRPr="00FB7E97" w:rsidTr="00512E3E">
        <w:trPr>
          <w:trHeight w:val="310"/>
          <w:jc w:val="center"/>
        </w:trPr>
        <w:tc>
          <w:tcPr>
            <w:tcW w:w="127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5 </w:t>
            </w:r>
          </w:p>
        </w:tc>
        <w:tc>
          <w:tcPr>
            <w:tcW w:w="910" w:type="dxa"/>
            <w:tcBorders>
              <w:top w:val="nil"/>
              <w:left w:val="nil"/>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8</w:t>
            </w:r>
          </w:p>
        </w:tc>
        <w:tc>
          <w:tcPr>
            <w:tcW w:w="383"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p>
        </w:tc>
        <w:tc>
          <w:tcPr>
            <w:tcW w:w="496"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235"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521" w:type="dxa"/>
            <w:tcBorders>
              <w:top w:val="nil"/>
              <w:left w:val="single" w:sz="4" w:space="0" w:color="auto"/>
              <w:bottom w:val="single" w:sz="8" w:space="0" w:color="auto"/>
              <w:right w:val="single" w:sz="8"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62,5</w:t>
            </w:r>
          </w:p>
        </w:tc>
        <w:tc>
          <w:tcPr>
            <w:tcW w:w="910" w:type="dxa"/>
            <w:tcBorders>
              <w:top w:val="nil"/>
              <w:left w:val="nil"/>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8</w:t>
            </w:r>
          </w:p>
        </w:tc>
        <w:tc>
          <w:tcPr>
            <w:tcW w:w="383"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0</w:t>
            </w:r>
          </w:p>
        </w:tc>
        <w:tc>
          <w:tcPr>
            <w:tcW w:w="496"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417"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21" w:type="dxa"/>
            <w:tcBorders>
              <w:top w:val="nil"/>
              <w:left w:val="single" w:sz="4" w:space="0" w:color="auto"/>
              <w:bottom w:val="single" w:sz="8" w:space="0" w:color="auto"/>
              <w:right w:val="single" w:sz="8"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50</w:t>
            </w:r>
          </w:p>
        </w:tc>
        <w:tc>
          <w:tcPr>
            <w:tcW w:w="910"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383"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496"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516"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632" w:type="dxa"/>
            <w:tcBorders>
              <w:top w:val="nil"/>
              <w:left w:val="single" w:sz="4" w:space="0" w:color="auto"/>
              <w:bottom w:val="single" w:sz="8" w:space="0" w:color="auto"/>
              <w:right w:val="single" w:sz="8" w:space="0" w:color="auto"/>
            </w:tcBorders>
          </w:tcPr>
          <w:p w:rsidR="00512E3E" w:rsidRPr="00FB7E97" w:rsidRDefault="00512E3E" w:rsidP="00512E3E">
            <w:pPr>
              <w:rPr>
                <w:sz w:val="24"/>
                <w:szCs w:val="24"/>
              </w:rPr>
            </w:pPr>
            <w:r w:rsidRPr="00FB7E97">
              <w:rPr>
                <w:sz w:val="24"/>
                <w:szCs w:val="24"/>
              </w:rPr>
              <w:t>60%</w:t>
            </w:r>
          </w:p>
        </w:tc>
      </w:tr>
      <w:tr w:rsidR="00512E3E" w:rsidRPr="00FB7E97" w:rsidTr="00512E3E">
        <w:trPr>
          <w:trHeight w:val="310"/>
          <w:jc w:val="center"/>
        </w:trPr>
        <w:tc>
          <w:tcPr>
            <w:tcW w:w="127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6 </w:t>
            </w:r>
          </w:p>
        </w:tc>
        <w:tc>
          <w:tcPr>
            <w:tcW w:w="910" w:type="dxa"/>
            <w:tcBorders>
              <w:top w:val="nil"/>
              <w:left w:val="nil"/>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7</w:t>
            </w:r>
          </w:p>
        </w:tc>
        <w:tc>
          <w:tcPr>
            <w:tcW w:w="383"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496"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235"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21" w:type="dxa"/>
            <w:tcBorders>
              <w:top w:val="nil"/>
              <w:left w:val="single" w:sz="4" w:space="0" w:color="auto"/>
              <w:bottom w:val="single" w:sz="8" w:space="0" w:color="auto"/>
              <w:right w:val="single" w:sz="8"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42,8</w:t>
            </w:r>
          </w:p>
        </w:tc>
        <w:tc>
          <w:tcPr>
            <w:tcW w:w="910" w:type="dxa"/>
            <w:tcBorders>
              <w:top w:val="nil"/>
              <w:left w:val="nil"/>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7</w:t>
            </w:r>
          </w:p>
        </w:tc>
        <w:tc>
          <w:tcPr>
            <w:tcW w:w="383"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0</w:t>
            </w:r>
          </w:p>
        </w:tc>
        <w:tc>
          <w:tcPr>
            <w:tcW w:w="496"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417"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21" w:type="dxa"/>
            <w:tcBorders>
              <w:top w:val="nil"/>
              <w:left w:val="single" w:sz="4" w:space="0" w:color="auto"/>
              <w:bottom w:val="single" w:sz="8" w:space="0" w:color="auto"/>
              <w:right w:val="single" w:sz="8"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42,86</w:t>
            </w:r>
          </w:p>
        </w:tc>
        <w:tc>
          <w:tcPr>
            <w:tcW w:w="910"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8</w:t>
            </w:r>
          </w:p>
        </w:tc>
        <w:tc>
          <w:tcPr>
            <w:tcW w:w="383"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0</w:t>
            </w:r>
          </w:p>
        </w:tc>
        <w:tc>
          <w:tcPr>
            <w:tcW w:w="496"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16"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632" w:type="dxa"/>
            <w:tcBorders>
              <w:top w:val="nil"/>
              <w:left w:val="single" w:sz="4" w:space="0" w:color="auto"/>
              <w:bottom w:val="single" w:sz="8" w:space="0" w:color="auto"/>
              <w:right w:val="single" w:sz="8" w:space="0" w:color="auto"/>
            </w:tcBorders>
          </w:tcPr>
          <w:p w:rsidR="00512E3E" w:rsidRPr="00FB7E97" w:rsidRDefault="00512E3E" w:rsidP="00512E3E">
            <w:pPr>
              <w:rPr>
                <w:sz w:val="24"/>
                <w:szCs w:val="24"/>
              </w:rPr>
            </w:pPr>
            <w:r w:rsidRPr="00FB7E97">
              <w:rPr>
                <w:sz w:val="24"/>
                <w:szCs w:val="24"/>
              </w:rPr>
              <w:t>50%</w:t>
            </w:r>
          </w:p>
        </w:tc>
      </w:tr>
      <w:tr w:rsidR="00512E3E" w:rsidRPr="00FB7E97" w:rsidTr="00512E3E">
        <w:trPr>
          <w:trHeight w:val="310"/>
          <w:jc w:val="center"/>
        </w:trPr>
        <w:tc>
          <w:tcPr>
            <w:tcW w:w="127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7 </w:t>
            </w:r>
          </w:p>
        </w:tc>
        <w:tc>
          <w:tcPr>
            <w:tcW w:w="910" w:type="dxa"/>
            <w:tcBorders>
              <w:top w:val="nil"/>
              <w:left w:val="nil"/>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383"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p>
        </w:tc>
        <w:tc>
          <w:tcPr>
            <w:tcW w:w="496"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235"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521" w:type="dxa"/>
            <w:tcBorders>
              <w:top w:val="nil"/>
              <w:left w:val="single" w:sz="4" w:space="0" w:color="auto"/>
              <w:bottom w:val="single" w:sz="8" w:space="0" w:color="auto"/>
              <w:right w:val="single" w:sz="8"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66,6</w:t>
            </w:r>
          </w:p>
        </w:tc>
        <w:tc>
          <w:tcPr>
            <w:tcW w:w="910" w:type="dxa"/>
            <w:tcBorders>
              <w:top w:val="nil"/>
              <w:left w:val="nil"/>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383"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0</w:t>
            </w:r>
          </w:p>
        </w:tc>
        <w:tc>
          <w:tcPr>
            <w:tcW w:w="496"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417"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521" w:type="dxa"/>
            <w:tcBorders>
              <w:top w:val="nil"/>
              <w:left w:val="single" w:sz="4" w:space="0" w:color="auto"/>
              <w:bottom w:val="single" w:sz="8" w:space="0" w:color="auto"/>
              <w:right w:val="single" w:sz="8"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50</w:t>
            </w:r>
          </w:p>
        </w:tc>
        <w:tc>
          <w:tcPr>
            <w:tcW w:w="910"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383"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0</w:t>
            </w:r>
          </w:p>
        </w:tc>
        <w:tc>
          <w:tcPr>
            <w:tcW w:w="496"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516"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632" w:type="dxa"/>
            <w:tcBorders>
              <w:top w:val="nil"/>
              <w:left w:val="single" w:sz="4" w:space="0" w:color="auto"/>
              <w:bottom w:val="single" w:sz="8" w:space="0" w:color="auto"/>
              <w:right w:val="single" w:sz="8" w:space="0" w:color="auto"/>
            </w:tcBorders>
          </w:tcPr>
          <w:p w:rsidR="00512E3E" w:rsidRPr="00FB7E97" w:rsidRDefault="00512E3E" w:rsidP="00512E3E">
            <w:pPr>
              <w:rPr>
                <w:sz w:val="24"/>
                <w:szCs w:val="24"/>
              </w:rPr>
            </w:pPr>
            <w:r w:rsidRPr="00FB7E97">
              <w:rPr>
                <w:sz w:val="24"/>
                <w:szCs w:val="24"/>
              </w:rPr>
              <w:t>50 %</w:t>
            </w:r>
          </w:p>
        </w:tc>
      </w:tr>
      <w:tr w:rsidR="00512E3E" w:rsidRPr="00FB7E97" w:rsidTr="00512E3E">
        <w:trPr>
          <w:trHeight w:val="310"/>
          <w:jc w:val="center"/>
        </w:trPr>
        <w:tc>
          <w:tcPr>
            <w:tcW w:w="127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8 </w:t>
            </w:r>
          </w:p>
        </w:tc>
        <w:tc>
          <w:tcPr>
            <w:tcW w:w="910" w:type="dxa"/>
            <w:tcBorders>
              <w:top w:val="nil"/>
              <w:left w:val="nil"/>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7</w:t>
            </w:r>
          </w:p>
        </w:tc>
        <w:tc>
          <w:tcPr>
            <w:tcW w:w="383"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p>
        </w:tc>
        <w:tc>
          <w:tcPr>
            <w:tcW w:w="496"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235"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521" w:type="dxa"/>
            <w:tcBorders>
              <w:top w:val="nil"/>
              <w:left w:val="single" w:sz="4" w:space="0" w:color="auto"/>
              <w:bottom w:val="single" w:sz="8" w:space="0" w:color="auto"/>
              <w:right w:val="single" w:sz="8"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28,5</w:t>
            </w:r>
          </w:p>
        </w:tc>
        <w:tc>
          <w:tcPr>
            <w:tcW w:w="910" w:type="dxa"/>
            <w:tcBorders>
              <w:top w:val="nil"/>
              <w:left w:val="nil"/>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383"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0</w:t>
            </w:r>
          </w:p>
        </w:tc>
        <w:tc>
          <w:tcPr>
            <w:tcW w:w="496"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417"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521" w:type="dxa"/>
            <w:tcBorders>
              <w:top w:val="nil"/>
              <w:left w:val="single" w:sz="4" w:space="0" w:color="auto"/>
              <w:bottom w:val="single" w:sz="8" w:space="0" w:color="auto"/>
              <w:right w:val="single" w:sz="8"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75</w:t>
            </w:r>
          </w:p>
        </w:tc>
        <w:tc>
          <w:tcPr>
            <w:tcW w:w="910"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383"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0</w:t>
            </w:r>
          </w:p>
        </w:tc>
        <w:tc>
          <w:tcPr>
            <w:tcW w:w="496"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16"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632" w:type="dxa"/>
            <w:tcBorders>
              <w:top w:val="nil"/>
              <w:left w:val="single" w:sz="4" w:space="0" w:color="auto"/>
              <w:bottom w:val="single" w:sz="8" w:space="0" w:color="auto"/>
              <w:right w:val="single" w:sz="8" w:space="0" w:color="auto"/>
            </w:tcBorders>
          </w:tcPr>
          <w:p w:rsidR="00512E3E" w:rsidRPr="00FB7E97" w:rsidRDefault="00512E3E" w:rsidP="00512E3E">
            <w:pPr>
              <w:rPr>
                <w:sz w:val="24"/>
                <w:szCs w:val="24"/>
              </w:rPr>
            </w:pPr>
            <w:r w:rsidRPr="00FB7E97">
              <w:rPr>
                <w:sz w:val="24"/>
                <w:szCs w:val="24"/>
              </w:rPr>
              <w:t>66,7%</w:t>
            </w:r>
          </w:p>
        </w:tc>
      </w:tr>
      <w:tr w:rsidR="00512E3E" w:rsidRPr="00FB7E97" w:rsidTr="00512E3E">
        <w:trPr>
          <w:trHeight w:val="310"/>
          <w:jc w:val="center"/>
        </w:trPr>
        <w:tc>
          <w:tcPr>
            <w:tcW w:w="127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9 </w:t>
            </w:r>
          </w:p>
        </w:tc>
        <w:tc>
          <w:tcPr>
            <w:tcW w:w="910" w:type="dxa"/>
            <w:tcBorders>
              <w:top w:val="nil"/>
              <w:left w:val="nil"/>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7</w:t>
            </w:r>
          </w:p>
        </w:tc>
        <w:tc>
          <w:tcPr>
            <w:tcW w:w="383"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p>
        </w:tc>
        <w:tc>
          <w:tcPr>
            <w:tcW w:w="496"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235"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521" w:type="dxa"/>
            <w:tcBorders>
              <w:top w:val="nil"/>
              <w:left w:val="single" w:sz="4" w:space="0" w:color="auto"/>
              <w:bottom w:val="single" w:sz="8" w:space="0" w:color="auto"/>
              <w:right w:val="single" w:sz="8"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57,1</w:t>
            </w:r>
          </w:p>
        </w:tc>
        <w:tc>
          <w:tcPr>
            <w:tcW w:w="910" w:type="dxa"/>
            <w:tcBorders>
              <w:top w:val="nil"/>
              <w:left w:val="nil"/>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383"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0</w:t>
            </w:r>
          </w:p>
        </w:tc>
        <w:tc>
          <w:tcPr>
            <w:tcW w:w="496"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417"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521" w:type="dxa"/>
            <w:tcBorders>
              <w:top w:val="nil"/>
              <w:left w:val="single" w:sz="4" w:space="0" w:color="auto"/>
              <w:bottom w:val="single" w:sz="8" w:space="0" w:color="auto"/>
              <w:right w:val="single" w:sz="8"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16,67</w:t>
            </w:r>
          </w:p>
        </w:tc>
        <w:tc>
          <w:tcPr>
            <w:tcW w:w="910"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383"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496"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516"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632" w:type="dxa"/>
            <w:tcBorders>
              <w:top w:val="nil"/>
              <w:left w:val="single" w:sz="4" w:space="0" w:color="auto"/>
              <w:bottom w:val="single" w:sz="8" w:space="0" w:color="auto"/>
              <w:right w:val="single" w:sz="8" w:space="0" w:color="auto"/>
            </w:tcBorders>
          </w:tcPr>
          <w:p w:rsidR="00512E3E" w:rsidRPr="00FB7E97" w:rsidRDefault="00512E3E" w:rsidP="00512E3E">
            <w:pPr>
              <w:rPr>
                <w:sz w:val="24"/>
                <w:szCs w:val="24"/>
              </w:rPr>
            </w:pPr>
            <w:r w:rsidRPr="00FB7E97">
              <w:rPr>
                <w:sz w:val="24"/>
                <w:szCs w:val="24"/>
              </w:rPr>
              <w:t>75%</w:t>
            </w:r>
          </w:p>
        </w:tc>
      </w:tr>
      <w:tr w:rsidR="00512E3E" w:rsidRPr="00FB7E97" w:rsidTr="00512E3E">
        <w:trPr>
          <w:trHeight w:val="310"/>
          <w:jc w:val="center"/>
        </w:trPr>
        <w:tc>
          <w:tcPr>
            <w:tcW w:w="1279"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512E3E" w:rsidRPr="00FB7E97" w:rsidRDefault="00512E3E" w:rsidP="00512E3E">
            <w:pPr>
              <w:spacing w:before="100" w:beforeAutospacing="1" w:after="100" w:afterAutospacing="1" w:line="240" w:lineRule="auto"/>
              <w:jc w:val="both"/>
              <w:rPr>
                <w:rFonts w:ascii="Times New Roman" w:hAnsi="Times New Roman" w:cs="Times New Roman"/>
                <w:b/>
                <w:sz w:val="24"/>
                <w:szCs w:val="24"/>
              </w:rPr>
            </w:pPr>
            <w:r w:rsidRPr="00FB7E97">
              <w:rPr>
                <w:rFonts w:ascii="Times New Roman" w:hAnsi="Times New Roman" w:cs="Times New Roman"/>
                <w:b/>
                <w:sz w:val="24"/>
                <w:szCs w:val="24"/>
              </w:rPr>
              <w:t>5-9кл</w:t>
            </w:r>
          </w:p>
        </w:tc>
        <w:tc>
          <w:tcPr>
            <w:tcW w:w="910" w:type="dxa"/>
            <w:tcBorders>
              <w:top w:val="nil"/>
              <w:left w:val="nil"/>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b/>
                <w:sz w:val="24"/>
                <w:szCs w:val="24"/>
              </w:rPr>
            </w:pPr>
            <w:r w:rsidRPr="00FB7E97">
              <w:rPr>
                <w:rFonts w:ascii="Times New Roman" w:hAnsi="Times New Roman" w:cs="Times New Roman"/>
                <w:b/>
                <w:sz w:val="24"/>
                <w:szCs w:val="24"/>
              </w:rPr>
              <w:t>32</w:t>
            </w:r>
          </w:p>
        </w:tc>
        <w:tc>
          <w:tcPr>
            <w:tcW w:w="383"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b/>
                <w:sz w:val="24"/>
                <w:szCs w:val="24"/>
              </w:rPr>
            </w:pPr>
            <w:r w:rsidRPr="00FB7E97">
              <w:rPr>
                <w:rFonts w:ascii="Times New Roman" w:hAnsi="Times New Roman" w:cs="Times New Roman"/>
                <w:b/>
                <w:sz w:val="24"/>
                <w:szCs w:val="24"/>
              </w:rPr>
              <w:t>1</w:t>
            </w:r>
          </w:p>
        </w:tc>
        <w:tc>
          <w:tcPr>
            <w:tcW w:w="496"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b/>
                <w:sz w:val="24"/>
                <w:szCs w:val="24"/>
              </w:rPr>
            </w:pPr>
            <w:r w:rsidRPr="00FB7E97">
              <w:rPr>
                <w:rFonts w:ascii="Times New Roman" w:hAnsi="Times New Roman" w:cs="Times New Roman"/>
                <w:b/>
                <w:sz w:val="24"/>
                <w:szCs w:val="24"/>
              </w:rPr>
              <w:t>15</w:t>
            </w:r>
          </w:p>
        </w:tc>
        <w:tc>
          <w:tcPr>
            <w:tcW w:w="235"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b/>
                <w:sz w:val="24"/>
                <w:szCs w:val="24"/>
              </w:rPr>
            </w:pPr>
            <w:r w:rsidRPr="00FB7E97">
              <w:rPr>
                <w:rFonts w:ascii="Times New Roman" w:hAnsi="Times New Roman" w:cs="Times New Roman"/>
                <w:b/>
                <w:sz w:val="24"/>
                <w:szCs w:val="24"/>
              </w:rPr>
              <w:t>16</w:t>
            </w:r>
          </w:p>
        </w:tc>
        <w:tc>
          <w:tcPr>
            <w:tcW w:w="521" w:type="dxa"/>
            <w:tcBorders>
              <w:top w:val="nil"/>
              <w:left w:val="single" w:sz="4" w:space="0" w:color="auto"/>
              <w:bottom w:val="single" w:sz="8" w:space="0" w:color="auto"/>
              <w:right w:val="single" w:sz="8"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b/>
                <w:sz w:val="24"/>
                <w:szCs w:val="24"/>
              </w:rPr>
            </w:pPr>
            <w:r w:rsidRPr="00FB7E97">
              <w:rPr>
                <w:rFonts w:ascii="Times New Roman" w:hAnsi="Times New Roman" w:cs="Times New Roman"/>
                <w:b/>
                <w:sz w:val="24"/>
                <w:szCs w:val="24"/>
              </w:rPr>
              <w:t>50</w:t>
            </w:r>
          </w:p>
        </w:tc>
        <w:tc>
          <w:tcPr>
            <w:tcW w:w="910" w:type="dxa"/>
            <w:tcBorders>
              <w:top w:val="nil"/>
              <w:left w:val="nil"/>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b/>
                <w:sz w:val="24"/>
                <w:szCs w:val="24"/>
              </w:rPr>
            </w:pPr>
            <w:r w:rsidRPr="00FB7E97">
              <w:rPr>
                <w:rFonts w:ascii="Times New Roman" w:hAnsi="Times New Roman" w:cs="Times New Roman"/>
                <w:b/>
                <w:sz w:val="24"/>
                <w:szCs w:val="24"/>
              </w:rPr>
              <w:t>31</w:t>
            </w:r>
          </w:p>
        </w:tc>
        <w:tc>
          <w:tcPr>
            <w:tcW w:w="383"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b/>
                <w:sz w:val="24"/>
                <w:szCs w:val="24"/>
              </w:rPr>
            </w:pPr>
            <w:r w:rsidRPr="00FB7E97">
              <w:rPr>
                <w:rFonts w:ascii="Times New Roman" w:hAnsi="Times New Roman" w:cs="Times New Roman"/>
                <w:b/>
                <w:sz w:val="24"/>
                <w:szCs w:val="24"/>
              </w:rPr>
              <w:t>0</w:t>
            </w:r>
          </w:p>
        </w:tc>
        <w:tc>
          <w:tcPr>
            <w:tcW w:w="496"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b/>
                <w:sz w:val="24"/>
                <w:szCs w:val="24"/>
              </w:rPr>
            </w:pPr>
            <w:r w:rsidRPr="00FB7E97">
              <w:rPr>
                <w:rFonts w:ascii="Times New Roman" w:hAnsi="Times New Roman" w:cs="Times New Roman"/>
                <w:b/>
                <w:sz w:val="24"/>
                <w:szCs w:val="24"/>
              </w:rPr>
              <w:t>14</w:t>
            </w:r>
          </w:p>
        </w:tc>
        <w:tc>
          <w:tcPr>
            <w:tcW w:w="417"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b/>
                <w:sz w:val="24"/>
                <w:szCs w:val="24"/>
              </w:rPr>
            </w:pPr>
            <w:r w:rsidRPr="00FB7E97">
              <w:rPr>
                <w:rFonts w:ascii="Times New Roman" w:hAnsi="Times New Roman" w:cs="Times New Roman"/>
                <w:b/>
                <w:sz w:val="24"/>
                <w:szCs w:val="24"/>
              </w:rPr>
              <w:t>17</w:t>
            </w:r>
          </w:p>
        </w:tc>
        <w:tc>
          <w:tcPr>
            <w:tcW w:w="521" w:type="dxa"/>
            <w:tcBorders>
              <w:top w:val="nil"/>
              <w:left w:val="single" w:sz="4" w:space="0" w:color="auto"/>
              <w:bottom w:val="single" w:sz="8" w:space="0" w:color="auto"/>
              <w:right w:val="single" w:sz="8"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b/>
                <w:sz w:val="24"/>
                <w:szCs w:val="24"/>
              </w:rPr>
            </w:pPr>
            <w:r w:rsidRPr="00FB7E97">
              <w:rPr>
                <w:rFonts w:ascii="Times New Roman" w:hAnsi="Times New Roman" w:cs="Times New Roman"/>
                <w:b/>
                <w:sz w:val="24"/>
                <w:szCs w:val="24"/>
              </w:rPr>
              <w:t>45,16</w:t>
            </w:r>
          </w:p>
        </w:tc>
        <w:tc>
          <w:tcPr>
            <w:tcW w:w="910"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b/>
                <w:sz w:val="24"/>
                <w:szCs w:val="24"/>
              </w:rPr>
            </w:pPr>
            <w:r w:rsidRPr="00FB7E97">
              <w:rPr>
                <w:rFonts w:ascii="Times New Roman" w:hAnsi="Times New Roman" w:cs="Times New Roman"/>
                <w:b/>
                <w:sz w:val="24"/>
                <w:szCs w:val="24"/>
              </w:rPr>
              <w:t>29</w:t>
            </w:r>
          </w:p>
        </w:tc>
        <w:tc>
          <w:tcPr>
            <w:tcW w:w="383"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b/>
                <w:sz w:val="24"/>
                <w:szCs w:val="24"/>
              </w:rPr>
            </w:pPr>
            <w:r w:rsidRPr="00FB7E97">
              <w:rPr>
                <w:rFonts w:ascii="Times New Roman" w:hAnsi="Times New Roman" w:cs="Times New Roman"/>
                <w:b/>
                <w:sz w:val="24"/>
                <w:szCs w:val="24"/>
              </w:rPr>
              <w:t>2</w:t>
            </w:r>
          </w:p>
        </w:tc>
        <w:tc>
          <w:tcPr>
            <w:tcW w:w="496"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b/>
                <w:sz w:val="24"/>
                <w:szCs w:val="24"/>
              </w:rPr>
            </w:pPr>
            <w:r w:rsidRPr="00FB7E97">
              <w:rPr>
                <w:rFonts w:ascii="Times New Roman" w:hAnsi="Times New Roman" w:cs="Times New Roman"/>
                <w:b/>
                <w:sz w:val="24"/>
                <w:szCs w:val="24"/>
              </w:rPr>
              <w:t>15</w:t>
            </w:r>
          </w:p>
        </w:tc>
        <w:tc>
          <w:tcPr>
            <w:tcW w:w="516"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b/>
                <w:sz w:val="24"/>
                <w:szCs w:val="24"/>
              </w:rPr>
            </w:pPr>
            <w:r w:rsidRPr="00FB7E97">
              <w:rPr>
                <w:rFonts w:ascii="Times New Roman" w:hAnsi="Times New Roman" w:cs="Times New Roman"/>
                <w:b/>
                <w:sz w:val="24"/>
                <w:szCs w:val="24"/>
              </w:rPr>
              <w:t>12</w:t>
            </w:r>
          </w:p>
        </w:tc>
        <w:tc>
          <w:tcPr>
            <w:tcW w:w="632" w:type="dxa"/>
            <w:tcBorders>
              <w:top w:val="nil"/>
              <w:left w:val="single" w:sz="4" w:space="0" w:color="auto"/>
              <w:bottom w:val="single" w:sz="8" w:space="0" w:color="auto"/>
              <w:right w:val="single" w:sz="8" w:space="0" w:color="auto"/>
            </w:tcBorders>
          </w:tcPr>
          <w:p w:rsidR="00512E3E" w:rsidRPr="00FB7E97" w:rsidRDefault="00512E3E" w:rsidP="00512E3E">
            <w:pPr>
              <w:rPr>
                <w:sz w:val="24"/>
                <w:szCs w:val="24"/>
              </w:rPr>
            </w:pPr>
            <w:r w:rsidRPr="00FB7E97">
              <w:rPr>
                <w:sz w:val="24"/>
                <w:szCs w:val="24"/>
              </w:rPr>
              <w:t>58,62%</w:t>
            </w:r>
          </w:p>
        </w:tc>
      </w:tr>
      <w:tr w:rsidR="00512E3E" w:rsidRPr="00FB7E97" w:rsidTr="00512E3E">
        <w:trPr>
          <w:trHeight w:val="310"/>
          <w:jc w:val="center"/>
        </w:trPr>
        <w:tc>
          <w:tcPr>
            <w:tcW w:w="127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10 </w:t>
            </w:r>
          </w:p>
        </w:tc>
        <w:tc>
          <w:tcPr>
            <w:tcW w:w="910" w:type="dxa"/>
            <w:tcBorders>
              <w:top w:val="nil"/>
              <w:left w:val="nil"/>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383"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p>
        </w:tc>
        <w:tc>
          <w:tcPr>
            <w:tcW w:w="496"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235"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521" w:type="dxa"/>
            <w:tcBorders>
              <w:top w:val="nil"/>
              <w:left w:val="single" w:sz="4" w:space="0" w:color="auto"/>
              <w:bottom w:val="single" w:sz="8" w:space="0" w:color="auto"/>
              <w:right w:val="single" w:sz="8"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80</w:t>
            </w:r>
          </w:p>
        </w:tc>
        <w:tc>
          <w:tcPr>
            <w:tcW w:w="910" w:type="dxa"/>
            <w:tcBorders>
              <w:top w:val="nil"/>
              <w:left w:val="nil"/>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383"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496"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417"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521" w:type="dxa"/>
            <w:tcBorders>
              <w:top w:val="nil"/>
              <w:left w:val="single" w:sz="4" w:space="0" w:color="auto"/>
              <w:bottom w:val="single" w:sz="8" w:space="0" w:color="auto"/>
              <w:right w:val="single" w:sz="8"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60</w:t>
            </w:r>
          </w:p>
        </w:tc>
        <w:tc>
          <w:tcPr>
            <w:tcW w:w="910"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383"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496"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0</w:t>
            </w:r>
          </w:p>
        </w:tc>
        <w:tc>
          <w:tcPr>
            <w:tcW w:w="516"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632" w:type="dxa"/>
            <w:tcBorders>
              <w:top w:val="nil"/>
              <w:left w:val="single" w:sz="4" w:space="0" w:color="auto"/>
              <w:bottom w:val="single" w:sz="8" w:space="0" w:color="auto"/>
              <w:right w:val="single" w:sz="8" w:space="0" w:color="auto"/>
            </w:tcBorders>
          </w:tcPr>
          <w:p w:rsidR="00512E3E" w:rsidRPr="00FB7E97" w:rsidRDefault="00512E3E" w:rsidP="00512E3E">
            <w:pPr>
              <w:rPr>
                <w:sz w:val="24"/>
                <w:szCs w:val="24"/>
              </w:rPr>
            </w:pPr>
            <w:r w:rsidRPr="00FB7E97">
              <w:rPr>
                <w:sz w:val="24"/>
                <w:szCs w:val="24"/>
              </w:rPr>
              <w:t>25%</w:t>
            </w:r>
          </w:p>
        </w:tc>
      </w:tr>
      <w:tr w:rsidR="00512E3E" w:rsidRPr="00FB7E97" w:rsidTr="00512E3E">
        <w:trPr>
          <w:trHeight w:val="310"/>
          <w:jc w:val="center"/>
        </w:trPr>
        <w:tc>
          <w:tcPr>
            <w:tcW w:w="127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11 </w:t>
            </w:r>
          </w:p>
        </w:tc>
        <w:tc>
          <w:tcPr>
            <w:tcW w:w="910" w:type="dxa"/>
            <w:tcBorders>
              <w:top w:val="nil"/>
              <w:left w:val="nil"/>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10</w:t>
            </w:r>
          </w:p>
        </w:tc>
        <w:tc>
          <w:tcPr>
            <w:tcW w:w="383"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496"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235"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521" w:type="dxa"/>
            <w:tcBorders>
              <w:top w:val="nil"/>
              <w:left w:val="single" w:sz="4" w:space="0" w:color="auto"/>
              <w:bottom w:val="single" w:sz="8" w:space="0" w:color="auto"/>
              <w:right w:val="single" w:sz="8"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70</w:t>
            </w:r>
          </w:p>
        </w:tc>
        <w:tc>
          <w:tcPr>
            <w:tcW w:w="910" w:type="dxa"/>
            <w:tcBorders>
              <w:top w:val="nil"/>
              <w:left w:val="nil"/>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383"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0</w:t>
            </w:r>
          </w:p>
        </w:tc>
        <w:tc>
          <w:tcPr>
            <w:tcW w:w="496"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417"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0</w:t>
            </w:r>
          </w:p>
        </w:tc>
        <w:tc>
          <w:tcPr>
            <w:tcW w:w="521" w:type="dxa"/>
            <w:tcBorders>
              <w:top w:val="nil"/>
              <w:left w:val="single" w:sz="4" w:space="0" w:color="auto"/>
              <w:bottom w:val="single" w:sz="8" w:space="0" w:color="auto"/>
              <w:right w:val="single" w:sz="8"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910"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383"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496"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516"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632" w:type="dxa"/>
            <w:tcBorders>
              <w:top w:val="nil"/>
              <w:left w:val="single" w:sz="4" w:space="0" w:color="auto"/>
              <w:bottom w:val="single" w:sz="8" w:space="0" w:color="auto"/>
              <w:right w:val="single" w:sz="8" w:space="0" w:color="auto"/>
            </w:tcBorders>
          </w:tcPr>
          <w:p w:rsidR="00512E3E" w:rsidRPr="00FB7E97" w:rsidRDefault="00512E3E" w:rsidP="00512E3E">
            <w:pPr>
              <w:rPr>
                <w:sz w:val="24"/>
                <w:szCs w:val="24"/>
              </w:rPr>
            </w:pPr>
            <w:r w:rsidRPr="00FB7E97">
              <w:rPr>
                <w:sz w:val="24"/>
                <w:szCs w:val="24"/>
              </w:rPr>
              <w:t>75%</w:t>
            </w:r>
          </w:p>
        </w:tc>
      </w:tr>
      <w:tr w:rsidR="00512E3E" w:rsidRPr="00FB7E97" w:rsidTr="00512E3E">
        <w:trPr>
          <w:trHeight w:val="310"/>
          <w:jc w:val="center"/>
        </w:trPr>
        <w:tc>
          <w:tcPr>
            <w:tcW w:w="1279"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512E3E" w:rsidRPr="00FB7E97" w:rsidRDefault="00512E3E" w:rsidP="00512E3E">
            <w:pPr>
              <w:spacing w:before="100" w:beforeAutospacing="1" w:after="100" w:afterAutospacing="1" w:line="240" w:lineRule="auto"/>
              <w:jc w:val="both"/>
              <w:rPr>
                <w:rFonts w:ascii="Times New Roman" w:hAnsi="Times New Roman" w:cs="Times New Roman"/>
                <w:b/>
                <w:sz w:val="24"/>
                <w:szCs w:val="24"/>
              </w:rPr>
            </w:pPr>
            <w:r w:rsidRPr="00FB7E97">
              <w:rPr>
                <w:rFonts w:ascii="Times New Roman" w:hAnsi="Times New Roman" w:cs="Times New Roman"/>
                <w:b/>
                <w:sz w:val="24"/>
                <w:szCs w:val="24"/>
              </w:rPr>
              <w:t>10-11 кл</w:t>
            </w:r>
          </w:p>
        </w:tc>
        <w:tc>
          <w:tcPr>
            <w:tcW w:w="910" w:type="dxa"/>
            <w:tcBorders>
              <w:top w:val="nil"/>
              <w:left w:val="nil"/>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b/>
                <w:sz w:val="24"/>
                <w:szCs w:val="24"/>
              </w:rPr>
            </w:pPr>
            <w:r w:rsidRPr="00FB7E97">
              <w:rPr>
                <w:rFonts w:ascii="Times New Roman" w:hAnsi="Times New Roman" w:cs="Times New Roman"/>
                <w:b/>
                <w:sz w:val="24"/>
                <w:szCs w:val="24"/>
              </w:rPr>
              <w:t>15</w:t>
            </w:r>
          </w:p>
        </w:tc>
        <w:tc>
          <w:tcPr>
            <w:tcW w:w="383"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b/>
                <w:sz w:val="24"/>
                <w:szCs w:val="24"/>
              </w:rPr>
            </w:pPr>
            <w:r w:rsidRPr="00FB7E97">
              <w:rPr>
                <w:rFonts w:ascii="Times New Roman" w:hAnsi="Times New Roman" w:cs="Times New Roman"/>
                <w:b/>
                <w:sz w:val="24"/>
                <w:szCs w:val="24"/>
              </w:rPr>
              <w:t>3</w:t>
            </w:r>
          </w:p>
        </w:tc>
        <w:tc>
          <w:tcPr>
            <w:tcW w:w="496"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b/>
                <w:sz w:val="24"/>
                <w:szCs w:val="24"/>
              </w:rPr>
            </w:pPr>
            <w:r w:rsidRPr="00FB7E97">
              <w:rPr>
                <w:rFonts w:ascii="Times New Roman" w:hAnsi="Times New Roman" w:cs="Times New Roman"/>
                <w:b/>
                <w:sz w:val="24"/>
                <w:szCs w:val="24"/>
              </w:rPr>
              <w:t>8</w:t>
            </w:r>
          </w:p>
        </w:tc>
        <w:tc>
          <w:tcPr>
            <w:tcW w:w="235"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b/>
                <w:sz w:val="24"/>
                <w:szCs w:val="24"/>
              </w:rPr>
            </w:pPr>
            <w:r w:rsidRPr="00FB7E97">
              <w:rPr>
                <w:rFonts w:ascii="Times New Roman" w:hAnsi="Times New Roman" w:cs="Times New Roman"/>
                <w:b/>
                <w:sz w:val="24"/>
                <w:szCs w:val="24"/>
              </w:rPr>
              <w:t>4</w:t>
            </w:r>
          </w:p>
        </w:tc>
        <w:tc>
          <w:tcPr>
            <w:tcW w:w="521" w:type="dxa"/>
            <w:tcBorders>
              <w:top w:val="nil"/>
              <w:left w:val="single" w:sz="4" w:space="0" w:color="auto"/>
              <w:bottom w:val="single" w:sz="8" w:space="0" w:color="auto"/>
              <w:right w:val="single" w:sz="8"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b/>
                <w:sz w:val="24"/>
                <w:szCs w:val="24"/>
              </w:rPr>
            </w:pPr>
            <w:r w:rsidRPr="00FB7E97">
              <w:rPr>
                <w:rFonts w:ascii="Times New Roman" w:hAnsi="Times New Roman" w:cs="Times New Roman"/>
                <w:b/>
                <w:sz w:val="24"/>
                <w:szCs w:val="24"/>
              </w:rPr>
              <w:t>73,3</w:t>
            </w:r>
          </w:p>
        </w:tc>
        <w:tc>
          <w:tcPr>
            <w:tcW w:w="910" w:type="dxa"/>
            <w:tcBorders>
              <w:top w:val="nil"/>
              <w:left w:val="nil"/>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b/>
                <w:sz w:val="24"/>
                <w:szCs w:val="24"/>
              </w:rPr>
            </w:pPr>
            <w:r w:rsidRPr="00FB7E97">
              <w:rPr>
                <w:rFonts w:ascii="Times New Roman" w:hAnsi="Times New Roman" w:cs="Times New Roman"/>
                <w:b/>
                <w:sz w:val="24"/>
                <w:szCs w:val="24"/>
              </w:rPr>
              <w:t>10</w:t>
            </w:r>
          </w:p>
        </w:tc>
        <w:tc>
          <w:tcPr>
            <w:tcW w:w="383"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b/>
                <w:sz w:val="24"/>
                <w:szCs w:val="24"/>
              </w:rPr>
            </w:pPr>
            <w:r w:rsidRPr="00FB7E97">
              <w:rPr>
                <w:rFonts w:ascii="Times New Roman" w:hAnsi="Times New Roman" w:cs="Times New Roman"/>
                <w:b/>
                <w:sz w:val="24"/>
                <w:szCs w:val="24"/>
              </w:rPr>
              <w:t>1</w:t>
            </w:r>
          </w:p>
        </w:tc>
        <w:tc>
          <w:tcPr>
            <w:tcW w:w="496"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b/>
                <w:sz w:val="24"/>
                <w:szCs w:val="24"/>
              </w:rPr>
            </w:pPr>
            <w:r w:rsidRPr="00FB7E97">
              <w:rPr>
                <w:rFonts w:ascii="Times New Roman" w:hAnsi="Times New Roman" w:cs="Times New Roman"/>
                <w:b/>
                <w:sz w:val="24"/>
                <w:szCs w:val="24"/>
              </w:rPr>
              <w:t>7</w:t>
            </w:r>
          </w:p>
        </w:tc>
        <w:tc>
          <w:tcPr>
            <w:tcW w:w="417"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b/>
                <w:sz w:val="24"/>
                <w:szCs w:val="24"/>
              </w:rPr>
            </w:pPr>
            <w:r w:rsidRPr="00FB7E97">
              <w:rPr>
                <w:rFonts w:ascii="Times New Roman" w:hAnsi="Times New Roman" w:cs="Times New Roman"/>
                <w:b/>
                <w:sz w:val="24"/>
                <w:szCs w:val="24"/>
              </w:rPr>
              <w:t>2</w:t>
            </w:r>
          </w:p>
        </w:tc>
        <w:tc>
          <w:tcPr>
            <w:tcW w:w="521" w:type="dxa"/>
            <w:tcBorders>
              <w:top w:val="nil"/>
              <w:left w:val="single" w:sz="4" w:space="0" w:color="auto"/>
              <w:bottom w:val="single" w:sz="8" w:space="0" w:color="auto"/>
              <w:right w:val="single" w:sz="8"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b/>
                <w:sz w:val="24"/>
                <w:szCs w:val="24"/>
              </w:rPr>
            </w:pPr>
            <w:r w:rsidRPr="00FB7E97">
              <w:rPr>
                <w:rFonts w:ascii="Times New Roman" w:hAnsi="Times New Roman" w:cs="Times New Roman"/>
                <w:b/>
                <w:sz w:val="24"/>
                <w:szCs w:val="24"/>
              </w:rPr>
              <w:t>80</w:t>
            </w:r>
          </w:p>
        </w:tc>
        <w:tc>
          <w:tcPr>
            <w:tcW w:w="910"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b/>
                <w:sz w:val="24"/>
                <w:szCs w:val="24"/>
              </w:rPr>
            </w:pPr>
            <w:r w:rsidRPr="00FB7E97">
              <w:rPr>
                <w:rFonts w:ascii="Times New Roman" w:hAnsi="Times New Roman" w:cs="Times New Roman"/>
                <w:b/>
                <w:sz w:val="24"/>
                <w:szCs w:val="24"/>
              </w:rPr>
              <w:t>8</w:t>
            </w:r>
          </w:p>
        </w:tc>
        <w:tc>
          <w:tcPr>
            <w:tcW w:w="383"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b/>
                <w:sz w:val="24"/>
                <w:szCs w:val="24"/>
              </w:rPr>
            </w:pPr>
            <w:r w:rsidRPr="00FB7E97">
              <w:rPr>
                <w:rFonts w:ascii="Times New Roman" w:hAnsi="Times New Roman" w:cs="Times New Roman"/>
                <w:b/>
                <w:sz w:val="24"/>
                <w:szCs w:val="24"/>
              </w:rPr>
              <w:t>3</w:t>
            </w:r>
          </w:p>
        </w:tc>
        <w:tc>
          <w:tcPr>
            <w:tcW w:w="496"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b/>
                <w:sz w:val="24"/>
                <w:szCs w:val="24"/>
              </w:rPr>
            </w:pPr>
            <w:r w:rsidRPr="00FB7E97">
              <w:rPr>
                <w:rFonts w:ascii="Times New Roman" w:hAnsi="Times New Roman" w:cs="Times New Roman"/>
                <w:b/>
                <w:sz w:val="24"/>
                <w:szCs w:val="24"/>
              </w:rPr>
              <w:t>1</w:t>
            </w:r>
          </w:p>
        </w:tc>
        <w:tc>
          <w:tcPr>
            <w:tcW w:w="516"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b/>
                <w:sz w:val="24"/>
                <w:szCs w:val="24"/>
              </w:rPr>
            </w:pPr>
            <w:r w:rsidRPr="00FB7E97">
              <w:rPr>
                <w:rFonts w:ascii="Times New Roman" w:hAnsi="Times New Roman" w:cs="Times New Roman"/>
                <w:b/>
                <w:sz w:val="24"/>
                <w:szCs w:val="24"/>
              </w:rPr>
              <w:t>4</w:t>
            </w:r>
          </w:p>
        </w:tc>
        <w:tc>
          <w:tcPr>
            <w:tcW w:w="632" w:type="dxa"/>
            <w:tcBorders>
              <w:top w:val="nil"/>
              <w:left w:val="single" w:sz="4" w:space="0" w:color="auto"/>
              <w:bottom w:val="single" w:sz="8" w:space="0" w:color="auto"/>
              <w:right w:val="single" w:sz="8" w:space="0" w:color="auto"/>
            </w:tcBorders>
          </w:tcPr>
          <w:p w:rsidR="00512E3E" w:rsidRPr="00FB7E97" w:rsidRDefault="00512E3E" w:rsidP="00512E3E">
            <w:pPr>
              <w:rPr>
                <w:sz w:val="24"/>
                <w:szCs w:val="24"/>
              </w:rPr>
            </w:pPr>
            <w:r w:rsidRPr="00FB7E97">
              <w:rPr>
                <w:sz w:val="24"/>
                <w:szCs w:val="24"/>
              </w:rPr>
              <w:t>50%</w:t>
            </w:r>
          </w:p>
        </w:tc>
      </w:tr>
      <w:tr w:rsidR="00512E3E" w:rsidRPr="00FB7E97" w:rsidTr="00512E3E">
        <w:trPr>
          <w:trHeight w:val="310"/>
          <w:jc w:val="center"/>
        </w:trPr>
        <w:tc>
          <w:tcPr>
            <w:tcW w:w="127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512E3E" w:rsidRPr="00FB7E97" w:rsidRDefault="00512E3E" w:rsidP="00512E3E">
            <w:pPr>
              <w:spacing w:before="100" w:beforeAutospacing="1" w:after="100" w:afterAutospacing="1" w:line="240" w:lineRule="auto"/>
              <w:jc w:val="both"/>
              <w:rPr>
                <w:rFonts w:ascii="Times New Roman" w:hAnsi="Times New Roman" w:cs="Times New Roman"/>
                <w:b/>
                <w:i/>
                <w:sz w:val="24"/>
                <w:szCs w:val="24"/>
              </w:rPr>
            </w:pPr>
            <w:r w:rsidRPr="00FB7E97">
              <w:rPr>
                <w:rFonts w:ascii="Times New Roman" w:hAnsi="Times New Roman" w:cs="Times New Roman"/>
                <w:b/>
                <w:i/>
                <w:sz w:val="24"/>
                <w:szCs w:val="24"/>
              </w:rPr>
              <w:t>2-11 </w:t>
            </w:r>
          </w:p>
        </w:tc>
        <w:tc>
          <w:tcPr>
            <w:tcW w:w="910" w:type="dxa"/>
            <w:tcBorders>
              <w:top w:val="nil"/>
              <w:left w:val="nil"/>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b/>
                <w:i/>
                <w:sz w:val="24"/>
                <w:szCs w:val="24"/>
              </w:rPr>
            </w:pPr>
            <w:r w:rsidRPr="00FB7E97">
              <w:rPr>
                <w:rFonts w:ascii="Times New Roman" w:hAnsi="Times New Roman" w:cs="Times New Roman"/>
                <w:b/>
                <w:i/>
                <w:sz w:val="24"/>
                <w:szCs w:val="24"/>
              </w:rPr>
              <w:t>69</w:t>
            </w:r>
          </w:p>
        </w:tc>
        <w:tc>
          <w:tcPr>
            <w:tcW w:w="383"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b/>
                <w:i/>
                <w:sz w:val="24"/>
                <w:szCs w:val="24"/>
              </w:rPr>
            </w:pPr>
            <w:r w:rsidRPr="00FB7E97">
              <w:rPr>
                <w:rFonts w:ascii="Times New Roman" w:hAnsi="Times New Roman" w:cs="Times New Roman"/>
                <w:b/>
                <w:i/>
                <w:sz w:val="24"/>
                <w:szCs w:val="24"/>
              </w:rPr>
              <w:t>5</w:t>
            </w:r>
          </w:p>
        </w:tc>
        <w:tc>
          <w:tcPr>
            <w:tcW w:w="496"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b/>
                <w:i/>
                <w:sz w:val="24"/>
                <w:szCs w:val="24"/>
              </w:rPr>
            </w:pPr>
            <w:r w:rsidRPr="00FB7E97">
              <w:rPr>
                <w:rFonts w:ascii="Times New Roman" w:hAnsi="Times New Roman" w:cs="Times New Roman"/>
                <w:b/>
                <w:i/>
                <w:sz w:val="24"/>
                <w:szCs w:val="24"/>
              </w:rPr>
              <w:t>35</w:t>
            </w:r>
          </w:p>
        </w:tc>
        <w:tc>
          <w:tcPr>
            <w:tcW w:w="235"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b/>
                <w:i/>
                <w:sz w:val="24"/>
                <w:szCs w:val="24"/>
              </w:rPr>
            </w:pPr>
            <w:r w:rsidRPr="00FB7E97">
              <w:rPr>
                <w:rFonts w:ascii="Times New Roman" w:hAnsi="Times New Roman" w:cs="Times New Roman"/>
                <w:b/>
                <w:i/>
                <w:sz w:val="24"/>
                <w:szCs w:val="24"/>
              </w:rPr>
              <w:t>29</w:t>
            </w:r>
          </w:p>
        </w:tc>
        <w:tc>
          <w:tcPr>
            <w:tcW w:w="521" w:type="dxa"/>
            <w:tcBorders>
              <w:top w:val="nil"/>
              <w:left w:val="single" w:sz="4" w:space="0" w:color="auto"/>
              <w:bottom w:val="single" w:sz="8" w:space="0" w:color="auto"/>
              <w:right w:val="single" w:sz="8"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b/>
                <w:i/>
                <w:sz w:val="24"/>
                <w:szCs w:val="24"/>
              </w:rPr>
            </w:pPr>
            <w:r w:rsidRPr="00FB7E97">
              <w:rPr>
                <w:rFonts w:ascii="Times New Roman" w:hAnsi="Times New Roman" w:cs="Times New Roman"/>
                <w:b/>
                <w:i/>
                <w:sz w:val="24"/>
                <w:szCs w:val="24"/>
              </w:rPr>
              <w:t>57,97</w:t>
            </w:r>
          </w:p>
        </w:tc>
        <w:tc>
          <w:tcPr>
            <w:tcW w:w="910" w:type="dxa"/>
            <w:tcBorders>
              <w:top w:val="nil"/>
              <w:left w:val="nil"/>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b/>
                <w:i/>
                <w:sz w:val="24"/>
                <w:szCs w:val="24"/>
              </w:rPr>
            </w:pPr>
            <w:r w:rsidRPr="00FB7E97">
              <w:rPr>
                <w:rFonts w:ascii="Times New Roman" w:hAnsi="Times New Roman" w:cs="Times New Roman"/>
                <w:b/>
                <w:i/>
                <w:sz w:val="24"/>
                <w:szCs w:val="24"/>
              </w:rPr>
              <w:t>59</w:t>
            </w:r>
          </w:p>
        </w:tc>
        <w:tc>
          <w:tcPr>
            <w:tcW w:w="383"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b/>
                <w:i/>
                <w:sz w:val="24"/>
                <w:szCs w:val="24"/>
              </w:rPr>
            </w:pPr>
            <w:r w:rsidRPr="00FB7E97">
              <w:rPr>
                <w:rFonts w:ascii="Times New Roman" w:hAnsi="Times New Roman" w:cs="Times New Roman"/>
                <w:b/>
                <w:i/>
                <w:sz w:val="24"/>
                <w:szCs w:val="24"/>
              </w:rPr>
              <w:t>2</w:t>
            </w:r>
          </w:p>
        </w:tc>
        <w:tc>
          <w:tcPr>
            <w:tcW w:w="496"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b/>
                <w:i/>
                <w:sz w:val="24"/>
                <w:szCs w:val="24"/>
              </w:rPr>
            </w:pPr>
            <w:r w:rsidRPr="00FB7E97">
              <w:rPr>
                <w:rFonts w:ascii="Times New Roman" w:hAnsi="Times New Roman" w:cs="Times New Roman"/>
                <w:b/>
                <w:i/>
                <w:sz w:val="24"/>
                <w:szCs w:val="24"/>
              </w:rPr>
              <w:t>29</w:t>
            </w:r>
          </w:p>
        </w:tc>
        <w:tc>
          <w:tcPr>
            <w:tcW w:w="417" w:type="dxa"/>
            <w:tcBorders>
              <w:top w:val="nil"/>
              <w:left w:val="single" w:sz="4" w:space="0" w:color="auto"/>
              <w:bottom w:val="single" w:sz="8" w:space="0" w:color="auto"/>
              <w:right w:val="single" w:sz="4"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b/>
                <w:i/>
                <w:sz w:val="24"/>
                <w:szCs w:val="24"/>
              </w:rPr>
            </w:pPr>
            <w:r w:rsidRPr="00FB7E97">
              <w:rPr>
                <w:rFonts w:ascii="Times New Roman" w:hAnsi="Times New Roman" w:cs="Times New Roman"/>
                <w:b/>
                <w:i/>
                <w:sz w:val="24"/>
                <w:szCs w:val="24"/>
              </w:rPr>
              <w:t>25</w:t>
            </w:r>
          </w:p>
        </w:tc>
        <w:tc>
          <w:tcPr>
            <w:tcW w:w="521" w:type="dxa"/>
            <w:tcBorders>
              <w:top w:val="nil"/>
              <w:left w:val="single" w:sz="4" w:space="0" w:color="auto"/>
              <w:bottom w:val="single" w:sz="8" w:space="0" w:color="auto"/>
              <w:right w:val="single" w:sz="8" w:space="0" w:color="auto"/>
            </w:tcBorders>
          </w:tcPr>
          <w:p w:rsidR="00512E3E" w:rsidRPr="00FB7E97" w:rsidRDefault="00512E3E" w:rsidP="00512E3E">
            <w:pPr>
              <w:spacing w:before="100" w:beforeAutospacing="1" w:after="100" w:afterAutospacing="1" w:line="240" w:lineRule="auto"/>
              <w:jc w:val="both"/>
              <w:rPr>
                <w:rFonts w:ascii="Times New Roman" w:hAnsi="Times New Roman" w:cs="Times New Roman"/>
                <w:b/>
                <w:i/>
                <w:sz w:val="24"/>
                <w:szCs w:val="24"/>
              </w:rPr>
            </w:pPr>
            <w:r w:rsidRPr="00FB7E97">
              <w:rPr>
                <w:rFonts w:ascii="Times New Roman" w:hAnsi="Times New Roman" w:cs="Times New Roman"/>
                <w:b/>
                <w:i/>
                <w:sz w:val="24"/>
                <w:szCs w:val="24"/>
              </w:rPr>
              <w:t>55,36</w:t>
            </w:r>
          </w:p>
        </w:tc>
        <w:tc>
          <w:tcPr>
            <w:tcW w:w="910" w:type="dxa"/>
            <w:tcBorders>
              <w:top w:val="nil"/>
              <w:left w:val="single" w:sz="4" w:space="0" w:color="auto"/>
              <w:bottom w:val="single" w:sz="8" w:space="0" w:color="auto"/>
              <w:right w:val="single" w:sz="4" w:space="0" w:color="auto"/>
            </w:tcBorders>
          </w:tcPr>
          <w:p w:rsidR="00512E3E" w:rsidRPr="00FB7E97" w:rsidRDefault="00A86BAB" w:rsidP="00512E3E">
            <w:pPr>
              <w:spacing w:before="100" w:beforeAutospacing="1" w:after="100" w:afterAutospacing="1" w:line="240" w:lineRule="auto"/>
              <w:jc w:val="both"/>
              <w:rPr>
                <w:rFonts w:ascii="Times New Roman" w:hAnsi="Times New Roman" w:cs="Times New Roman"/>
                <w:b/>
                <w:i/>
                <w:sz w:val="24"/>
                <w:szCs w:val="24"/>
              </w:rPr>
            </w:pPr>
            <w:r w:rsidRPr="00FB7E97">
              <w:rPr>
                <w:rFonts w:ascii="Times New Roman" w:hAnsi="Times New Roman" w:cs="Times New Roman"/>
                <w:b/>
                <w:i/>
                <w:sz w:val="24"/>
                <w:szCs w:val="24"/>
              </w:rPr>
              <w:t>56</w:t>
            </w:r>
          </w:p>
        </w:tc>
        <w:tc>
          <w:tcPr>
            <w:tcW w:w="383" w:type="dxa"/>
            <w:tcBorders>
              <w:top w:val="nil"/>
              <w:left w:val="single" w:sz="4" w:space="0" w:color="auto"/>
              <w:bottom w:val="single" w:sz="8" w:space="0" w:color="auto"/>
              <w:right w:val="single" w:sz="4" w:space="0" w:color="auto"/>
            </w:tcBorders>
          </w:tcPr>
          <w:p w:rsidR="00512E3E" w:rsidRPr="00FB7E97" w:rsidRDefault="00A86BAB" w:rsidP="00512E3E">
            <w:pPr>
              <w:spacing w:before="100" w:beforeAutospacing="1" w:after="100" w:afterAutospacing="1" w:line="240" w:lineRule="auto"/>
              <w:jc w:val="both"/>
              <w:rPr>
                <w:rFonts w:ascii="Times New Roman" w:hAnsi="Times New Roman" w:cs="Times New Roman"/>
                <w:b/>
                <w:i/>
                <w:sz w:val="24"/>
                <w:szCs w:val="24"/>
              </w:rPr>
            </w:pPr>
            <w:r w:rsidRPr="00FB7E97">
              <w:rPr>
                <w:rFonts w:ascii="Times New Roman" w:hAnsi="Times New Roman" w:cs="Times New Roman"/>
                <w:b/>
                <w:i/>
                <w:sz w:val="24"/>
                <w:szCs w:val="24"/>
              </w:rPr>
              <w:t>5</w:t>
            </w:r>
          </w:p>
        </w:tc>
        <w:tc>
          <w:tcPr>
            <w:tcW w:w="496" w:type="dxa"/>
            <w:tcBorders>
              <w:top w:val="nil"/>
              <w:left w:val="single" w:sz="4" w:space="0" w:color="auto"/>
              <w:bottom w:val="single" w:sz="8" w:space="0" w:color="auto"/>
              <w:right w:val="single" w:sz="4" w:space="0" w:color="auto"/>
            </w:tcBorders>
          </w:tcPr>
          <w:p w:rsidR="00512E3E" w:rsidRPr="00FB7E97" w:rsidRDefault="00A86BAB" w:rsidP="00512E3E">
            <w:pPr>
              <w:spacing w:before="100" w:beforeAutospacing="1" w:after="100" w:afterAutospacing="1" w:line="240" w:lineRule="auto"/>
              <w:jc w:val="both"/>
              <w:rPr>
                <w:rFonts w:ascii="Times New Roman" w:hAnsi="Times New Roman" w:cs="Times New Roman"/>
                <w:b/>
                <w:i/>
                <w:sz w:val="24"/>
                <w:szCs w:val="24"/>
              </w:rPr>
            </w:pPr>
            <w:r w:rsidRPr="00FB7E97">
              <w:rPr>
                <w:rFonts w:ascii="Times New Roman" w:hAnsi="Times New Roman" w:cs="Times New Roman"/>
                <w:b/>
                <w:i/>
                <w:sz w:val="24"/>
                <w:szCs w:val="24"/>
              </w:rPr>
              <w:t>24</w:t>
            </w:r>
          </w:p>
        </w:tc>
        <w:tc>
          <w:tcPr>
            <w:tcW w:w="516" w:type="dxa"/>
            <w:tcBorders>
              <w:top w:val="nil"/>
              <w:left w:val="single" w:sz="4" w:space="0" w:color="auto"/>
              <w:bottom w:val="single" w:sz="8" w:space="0" w:color="auto"/>
              <w:right w:val="single" w:sz="4" w:space="0" w:color="auto"/>
            </w:tcBorders>
          </w:tcPr>
          <w:p w:rsidR="00512E3E" w:rsidRPr="00FB7E97" w:rsidRDefault="00A86BAB" w:rsidP="00512E3E">
            <w:pPr>
              <w:spacing w:before="100" w:beforeAutospacing="1" w:after="100" w:afterAutospacing="1" w:line="240" w:lineRule="auto"/>
              <w:jc w:val="both"/>
              <w:rPr>
                <w:rFonts w:ascii="Times New Roman" w:hAnsi="Times New Roman" w:cs="Times New Roman"/>
                <w:b/>
                <w:i/>
                <w:sz w:val="24"/>
                <w:szCs w:val="24"/>
              </w:rPr>
            </w:pPr>
            <w:r w:rsidRPr="00FB7E97">
              <w:rPr>
                <w:rFonts w:ascii="Times New Roman" w:hAnsi="Times New Roman" w:cs="Times New Roman"/>
                <w:b/>
                <w:i/>
                <w:sz w:val="24"/>
                <w:szCs w:val="24"/>
              </w:rPr>
              <w:t>23</w:t>
            </w:r>
          </w:p>
        </w:tc>
        <w:tc>
          <w:tcPr>
            <w:tcW w:w="632" w:type="dxa"/>
            <w:tcBorders>
              <w:top w:val="nil"/>
              <w:left w:val="single" w:sz="4" w:space="0" w:color="auto"/>
              <w:bottom w:val="single" w:sz="8" w:space="0" w:color="auto"/>
              <w:right w:val="single" w:sz="8" w:space="0" w:color="auto"/>
            </w:tcBorders>
          </w:tcPr>
          <w:p w:rsidR="00512E3E" w:rsidRPr="00FB7E97" w:rsidRDefault="00512E3E" w:rsidP="00512E3E">
            <w:pPr>
              <w:rPr>
                <w:sz w:val="24"/>
                <w:szCs w:val="24"/>
              </w:rPr>
            </w:pPr>
            <w:r w:rsidRPr="00FB7E97">
              <w:rPr>
                <w:sz w:val="24"/>
                <w:szCs w:val="24"/>
              </w:rPr>
              <w:t>55,7%</w:t>
            </w:r>
          </w:p>
        </w:tc>
      </w:tr>
    </w:tbl>
    <w:p w:rsidR="00D64387" w:rsidRPr="00FB7E97" w:rsidRDefault="00D64387" w:rsidP="008870DF">
      <w:pPr>
        <w:spacing w:before="100" w:beforeAutospacing="1" w:after="100" w:afterAutospacing="1"/>
        <w:jc w:val="both"/>
        <w:rPr>
          <w:rFonts w:ascii="Times New Roman" w:hAnsi="Times New Roman" w:cs="Times New Roman"/>
          <w:sz w:val="24"/>
          <w:szCs w:val="24"/>
        </w:rPr>
      </w:pPr>
      <w:r w:rsidRPr="00FB7E97">
        <w:rPr>
          <w:rFonts w:ascii="Times New Roman" w:hAnsi="Times New Roman" w:cs="Times New Roman"/>
          <w:sz w:val="24"/>
          <w:szCs w:val="24"/>
        </w:rPr>
        <w:t xml:space="preserve">Анализируя </w:t>
      </w:r>
      <w:r w:rsidR="00544569" w:rsidRPr="00FB7E97">
        <w:rPr>
          <w:rFonts w:ascii="Times New Roman" w:hAnsi="Times New Roman" w:cs="Times New Roman"/>
          <w:sz w:val="24"/>
          <w:szCs w:val="24"/>
        </w:rPr>
        <w:t>данные таблицы</w:t>
      </w:r>
      <w:r w:rsidRPr="00FB7E97">
        <w:rPr>
          <w:rFonts w:ascii="Times New Roman" w:hAnsi="Times New Roman" w:cs="Times New Roman"/>
          <w:sz w:val="24"/>
          <w:szCs w:val="24"/>
        </w:rPr>
        <w:t xml:space="preserve"> результатов текущего и предыдущего учебных годов, стоит отметить что </w:t>
      </w:r>
      <w:r w:rsidR="00642502" w:rsidRPr="00FB7E97">
        <w:rPr>
          <w:rFonts w:ascii="Times New Roman" w:hAnsi="Times New Roman" w:cs="Times New Roman"/>
          <w:sz w:val="24"/>
          <w:szCs w:val="24"/>
        </w:rPr>
        <w:t>качество</w:t>
      </w:r>
      <w:r w:rsidRPr="00FB7E97">
        <w:rPr>
          <w:rFonts w:ascii="Times New Roman" w:hAnsi="Times New Roman" w:cs="Times New Roman"/>
          <w:sz w:val="24"/>
          <w:szCs w:val="24"/>
        </w:rPr>
        <w:t xml:space="preserve"> по лицею </w:t>
      </w:r>
      <w:r w:rsidR="00A86BAB" w:rsidRPr="00FB7E97">
        <w:rPr>
          <w:rFonts w:ascii="Times New Roman" w:hAnsi="Times New Roman" w:cs="Times New Roman"/>
          <w:sz w:val="24"/>
          <w:szCs w:val="24"/>
        </w:rPr>
        <w:t>повысилось</w:t>
      </w:r>
      <w:r w:rsidR="00642502" w:rsidRPr="00FB7E97">
        <w:rPr>
          <w:rFonts w:ascii="Times New Roman" w:hAnsi="Times New Roman" w:cs="Times New Roman"/>
          <w:sz w:val="24"/>
          <w:szCs w:val="24"/>
        </w:rPr>
        <w:t xml:space="preserve"> на</w:t>
      </w:r>
      <w:r w:rsidR="00A86BAB" w:rsidRPr="00FB7E97">
        <w:rPr>
          <w:rFonts w:ascii="Times New Roman" w:hAnsi="Times New Roman" w:cs="Times New Roman"/>
          <w:sz w:val="24"/>
          <w:szCs w:val="24"/>
        </w:rPr>
        <w:t xml:space="preserve"> 0,34</w:t>
      </w:r>
      <w:r w:rsidR="00625874" w:rsidRPr="00FB7E97">
        <w:rPr>
          <w:rFonts w:ascii="Times New Roman" w:hAnsi="Times New Roman" w:cs="Times New Roman"/>
          <w:sz w:val="24"/>
          <w:szCs w:val="24"/>
        </w:rPr>
        <w:t xml:space="preserve"> % по сравнению с прошлым годом.</w:t>
      </w:r>
      <w:r w:rsidR="00642502" w:rsidRPr="00FB7E97">
        <w:rPr>
          <w:rFonts w:ascii="Times New Roman" w:hAnsi="Times New Roman" w:cs="Times New Roman"/>
          <w:sz w:val="24"/>
          <w:szCs w:val="24"/>
        </w:rPr>
        <w:t xml:space="preserve"> </w:t>
      </w:r>
      <w:r w:rsidR="002E07D7" w:rsidRPr="00FB7E97">
        <w:rPr>
          <w:rFonts w:ascii="Times New Roman" w:hAnsi="Times New Roman" w:cs="Times New Roman"/>
          <w:sz w:val="24"/>
          <w:szCs w:val="24"/>
        </w:rPr>
        <w:t xml:space="preserve"> </w:t>
      </w:r>
      <w:r w:rsidR="00625874" w:rsidRPr="00FB7E97">
        <w:rPr>
          <w:rFonts w:ascii="Times New Roman" w:hAnsi="Times New Roman" w:cs="Times New Roman"/>
          <w:sz w:val="24"/>
          <w:szCs w:val="24"/>
        </w:rPr>
        <w:t>К</w:t>
      </w:r>
      <w:r w:rsidR="00684409" w:rsidRPr="00FB7E97">
        <w:rPr>
          <w:rFonts w:ascii="Times New Roman" w:hAnsi="Times New Roman" w:cs="Times New Roman"/>
          <w:sz w:val="24"/>
          <w:szCs w:val="24"/>
        </w:rPr>
        <w:t>оли</w:t>
      </w:r>
      <w:r w:rsidR="002E07D7" w:rsidRPr="00FB7E97">
        <w:rPr>
          <w:rFonts w:ascii="Times New Roman" w:hAnsi="Times New Roman" w:cs="Times New Roman"/>
          <w:sz w:val="24"/>
          <w:szCs w:val="24"/>
        </w:rPr>
        <w:t>чество ударников</w:t>
      </w:r>
      <w:r w:rsidR="00A86BAB" w:rsidRPr="00FB7E97">
        <w:rPr>
          <w:rFonts w:ascii="Times New Roman" w:hAnsi="Times New Roman" w:cs="Times New Roman"/>
          <w:sz w:val="24"/>
          <w:szCs w:val="24"/>
        </w:rPr>
        <w:t xml:space="preserve"> тоже понизилось на 5 </w:t>
      </w:r>
      <w:r w:rsidR="00625874" w:rsidRPr="00FB7E97">
        <w:rPr>
          <w:rFonts w:ascii="Times New Roman" w:hAnsi="Times New Roman" w:cs="Times New Roman"/>
          <w:sz w:val="24"/>
          <w:szCs w:val="24"/>
        </w:rPr>
        <w:t>учеников</w:t>
      </w:r>
      <w:r w:rsidR="00A86BAB" w:rsidRPr="00FB7E97">
        <w:rPr>
          <w:rFonts w:ascii="Times New Roman" w:hAnsi="Times New Roman" w:cs="Times New Roman"/>
          <w:sz w:val="24"/>
          <w:szCs w:val="24"/>
        </w:rPr>
        <w:t xml:space="preserve">, а количество </w:t>
      </w:r>
      <w:r w:rsidR="00544569" w:rsidRPr="00FB7E97">
        <w:rPr>
          <w:rFonts w:ascii="Times New Roman" w:hAnsi="Times New Roman" w:cs="Times New Roman"/>
          <w:sz w:val="24"/>
          <w:szCs w:val="24"/>
        </w:rPr>
        <w:t>отличников повысилось</w:t>
      </w:r>
      <w:r w:rsidR="00A86BAB" w:rsidRPr="00FB7E97">
        <w:rPr>
          <w:rFonts w:ascii="Times New Roman" w:hAnsi="Times New Roman" w:cs="Times New Roman"/>
          <w:sz w:val="24"/>
          <w:szCs w:val="24"/>
        </w:rPr>
        <w:t xml:space="preserve"> на 3 ученика. </w:t>
      </w:r>
      <w:r w:rsidR="00544569" w:rsidRPr="00FB7E97">
        <w:rPr>
          <w:rFonts w:ascii="Times New Roman" w:hAnsi="Times New Roman" w:cs="Times New Roman"/>
          <w:sz w:val="24"/>
          <w:szCs w:val="24"/>
        </w:rPr>
        <w:t>Качество понизилось</w:t>
      </w:r>
      <w:r w:rsidR="00696593" w:rsidRPr="00FB7E97">
        <w:rPr>
          <w:rFonts w:ascii="Times New Roman" w:hAnsi="Times New Roman" w:cs="Times New Roman"/>
          <w:sz w:val="24"/>
          <w:szCs w:val="24"/>
        </w:rPr>
        <w:t xml:space="preserve"> </w:t>
      </w:r>
      <w:r w:rsidRPr="00FB7E97">
        <w:rPr>
          <w:rFonts w:ascii="Times New Roman" w:hAnsi="Times New Roman" w:cs="Times New Roman"/>
          <w:sz w:val="24"/>
          <w:szCs w:val="24"/>
        </w:rPr>
        <w:t xml:space="preserve">в начальном </w:t>
      </w:r>
      <w:r w:rsidR="00625874" w:rsidRPr="00FB7E97">
        <w:rPr>
          <w:rFonts w:ascii="Times New Roman" w:hAnsi="Times New Roman" w:cs="Times New Roman"/>
          <w:sz w:val="24"/>
          <w:szCs w:val="24"/>
        </w:rPr>
        <w:t>и</w:t>
      </w:r>
      <w:r w:rsidR="00A86BAB" w:rsidRPr="00FB7E97">
        <w:rPr>
          <w:rFonts w:ascii="Times New Roman" w:hAnsi="Times New Roman" w:cs="Times New Roman"/>
          <w:sz w:val="24"/>
          <w:szCs w:val="24"/>
        </w:rPr>
        <w:t xml:space="preserve"> в старшем</w:t>
      </w:r>
      <w:r w:rsidR="00696593" w:rsidRPr="00FB7E97">
        <w:rPr>
          <w:rFonts w:ascii="Times New Roman" w:hAnsi="Times New Roman" w:cs="Times New Roman"/>
          <w:sz w:val="24"/>
          <w:szCs w:val="24"/>
        </w:rPr>
        <w:t xml:space="preserve"> </w:t>
      </w:r>
      <w:r w:rsidRPr="00FB7E97">
        <w:rPr>
          <w:rFonts w:ascii="Times New Roman" w:hAnsi="Times New Roman" w:cs="Times New Roman"/>
          <w:sz w:val="24"/>
          <w:szCs w:val="24"/>
        </w:rPr>
        <w:t xml:space="preserve">звене по сравнению с </w:t>
      </w:r>
      <w:r w:rsidRPr="00FB7E97">
        <w:rPr>
          <w:rFonts w:ascii="Times New Roman" w:hAnsi="Times New Roman" w:cs="Times New Roman"/>
          <w:sz w:val="24"/>
          <w:szCs w:val="24"/>
        </w:rPr>
        <w:lastRenderedPageBreak/>
        <w:t>п</w:t>
      </w:r>
      <w:r w:rsidR="00696593" w:rsidRPr="00FB7E97">
        <w:rPr>
          <w:rFonts w:ascii="Times New Roman" w:hAnsi="Times New Roman" w:cs="Times New Roman"/>
          <w:sz w:val="24"/>
          <w:szCs w:val="24"/>
        </w:rPr>
        <w:t xml:space="preserve">редыдущими годами. </w:t>
      </w:r>
      <w:r w:rsidR="00544569" w:rsidRPr="00FB7E97">
        <w:rPr>
          <w:rFonts w:ascii="Times New Roman" w:hAnsi="Times New Roman" w:cs="Times New Roman"/>
          <w:sz w:val="24"/>
          <w:szCs w:val="24"/>
        </w:rPr>
        <w:t>В среднем звене</w:t>
      </w:r>
      <w:r w:rsidRPr="00FB7E97">
        <w:rPr>
          <w:rFonts w:ascii="Times New Roman" w:hAnsi="Times New Roman" w:cs="Times New Roman"/>
          <w:sz w:val="24"/>
          <w:szCs w:val="24"/>
        </w:rPr>
        <w:t xml:space="preserve"> </w:t>
      </w:r>
      <w:r w:rsidR="00696593" w:rsidRPr="00FB7E97">
        <w:rPr>
          <w:rFonts w:ascii="Times New Roman" w:hAnsi="Times New Roman" w:cs="Times New Roman"/>
          <w:sz w:val="24"/>
          <w:szCs w:val="24"/>
        </w:rPr>
        <w:t xml:space="preserve">повысилось </w:t>
      </w:r>
      <w:r w:rsidRPr="00FB7E97">
        <w:rPr>
          <w:rFonts w:ascii="Times New Roman" w:hAnsi="Times New Roman" w:cs="Times New Roman"/>
          <w:sz w:val="24"/>
          <w:szCs w:val="24"/>
        </w:rPr>
        <w:t xml:space="preserve">наоборот. Это </w:t>
      </w:r>
      <w:r w:rsidR="00544569" w:rsidRPr="00FB7E97">
        <w:rPr>
          <w:rFonts w:ascii="Times New Roman" w:hAnsi="Times New Roman" w:cs="Times New Roman"/>
          <w:sz w:val="24"/>
          <w:szCs w:val="24"/>
        </w:rPr>
        <w:t xml:space="preserve">объясняется </w:t>
      </w:r>
      <w:proofErr w:type="gramStart"/>
      <w:r w:rsidR="00544569" w:rsidRPr="00FB7E97">
        <w:rPr>
          <w:rFonts w:ascii="Times New Roman" w:hAnsi="Times New Roman" w:cs="Times New Roman"/>
          <w:sz w:val="24"/>
          <w:szCs w:val="24"/>
        </w:rPr>
        <w:t>тем</w:t>
      </w:r>
      <w:r w:rsidRPr="00FB7E97">
        <w:rPr>
          <w:rFonts w:ascii="Times New Roman" w:hAnsi="Times New Roman" w:cs="Times New Roman"/>
          <w:sz w:val="24"/>
          <w:szCs w:val="24"/>
        </w:rPr>
        <w:t>,  что</w:t>
      </w:r>
      <w:proofErr w:type="gramEnd"/>
      <w:r w:rsidRPr="00FB7E97">
        <w:rPr>
          <w:rFonts w:ascii="Times New Roman" w:hAnsi="Times New Roman" w:cs="Times New Roman"/>
          <w:sz w:val="24"/>
          <w:szCs w:val="24"/>
        </w:rPr>
        <w:t xml:space="preserve">  в каждом классе, с каждым годом различные ученики.</w:t>
      </w:r>
    </w:p>
    <w:p w:rsidR="00610866" w:rsidRPr="00FB7E97" w:rsidRDefault="00684409" w:rsidP="00A86BAB">
      <w:pPr>
        <w:spacing w:before="100" w:beforeAutospacing="1" w:after="100" w:afterAutospacing="1"/>
        <w:jc w:val="both"/>
        <w:rPr>
          <w:rFonts w:ascii="Times New Roman" w:hAnsi="Times New Roman" w:cs="Times New Roman"/>
          <w:sz w:val="24"/>
          <w:szCs w:val="24"/>
        </w:rPr>
      </w:pPr>
      <w:r w:rsidRPr="00FB7E97">
        <w:rPr>
          <w:rFonts w:ascii="Times New Roman" w:hAnsi="Times New Roman" w:cs="Times New Roman"/>
          <w:sz w:val="24"/>
          <w:szCs w:val="24"/>
        </w:rPr>
        <w:t xml:space="preserve">Проблема повышения качества образования – один из главных проблем для всей </w:t>
      </w:r>
      <w:r w:rsidR="00544569" w:rsidRPr="00FB7E97">
        <w:rPr>
          <w:rFonts w:ascii="Times New Roman" w:hAnsi="Times New Roman" w:cs="Times New Roman"/>
          <w:sz w:val="24"/>
          <w:szCs w:val="24"/>
        </w:rPr>
        <w:t>системы образования</w:t>
      </w:r>
      <w:r w:rsidRPr="00FB7E97">
        <w:rPr>
          <w:rFonts w:ascii="Times New Roman" w:hAnsi="Times New Roman" w:cs="Times New Roman"/>
          <w:sz w:val="24"/>
          <w:szCs w:val="24"/>
        </w:rPr>
        <w:t xml:space="preserve">. </w:t>
      </w:r>
    </w:p>
    <w:p w:rsidR="0050393D" w:rsidRPr="00FB7E97" w:rsidRDefault="0050393D" w:rsidP="008870DF">
      <w:pPr>
        <w:spacing w:before="100" w:beforeAutospacing="1" w:after="100" w:afterAutospacing="1"/>
        <w:jc w:val="center"/>
        <w:rPr>
          <w:rFonts w:ascii="Times New Roman" w:hAnsi="Times New Roman" w:cs="Times New Roman"/>
          <w:b/>
          <w:sz w:val="24"/>
          <w:szCs w:val="24"/>
        </w:rPr>
      </w:pPr>
    </w:p>
    <w:p w:rsidR="00684409" w:rsidRPr="00FB7E97" w:rsidRDefault="00684409" w:rsidP="008870DF">
      <w:pPr>
        <w:spacing w:before="100" w:beforeAutospacing="1" w:after="100" w:afterAutospacing="1"/>
        <w:jc w:val="center"/>
        <w:rPr>
          <w:rFonts w:ascii="Times New Roman" w:hAnsi="Times New Roman" w:cs="Times New Roman"/>
          <w:b/>
          <w:sz w:val="24"/>
          <w:szCs w:val="24"/>
        </w:rPr>
      </w:pPr>
      <w:r w:rsidRPr="00FB7E97">
        <w:rPr>
          <w:rFonts w:ascii="Times New Roman" w:hAnsi="Times New Roman" w:cs="Times New Roman"/>
          <w:b/>
          <w:sz w:val="24"/>
          <w:szCs w:val="24"/>
        </w:rPr>
        <w:t xml:space="preserve">Качественные показатели по предметам за три </w:t>
      </w:r>
      <w:r w:rsidR="005453EB" w:rsidRPr="00FB7E97">
        <w:rPr>
          <w:rFonts w:ascii="Times New Roman" w:hAnsi="Times New Roman" w:cs="Times New Roman"/>
          <w:b/>
          <w:sz w:val="24"/>
          <w:szCs w:val="24"/>
        </w:rPr>
        <w:t>года в %.</w:t>
      </w:r>
    </w:p>
    <w:tbl>
      <w:tblPr>
        <w:tblW w:w="9535" w:type="dxa"/>
        <w:jc w:val="center"/>
        <w:tblCellMar>
          <w:left w:w="0" w:type="dxa"/>
          <w:right w:w="0" w:type="dxa"/>
        </w:tblCellMar>
        <w:tblLook w:val="04A0" w:firstRow="1" w:lastRow="0" w:firstColumn="1" w:lastColumn="0" w:noHBand="0" w:noVBand="1"/>
      </w:tblPr>
      <w:tblGrid>
        <w:gridCol w:w="2743"/>
        <w:gridCol w:w="1438"/>
        <w:gridCol w:w="1438"/>
        <w:gridCol w:w="1360"/>
        <w:gridCol w:w="2556"/>
      </w:tblGrid>
      <w:tr w:rsidR="00A86BAB" w:rsidRPr="00FB7E97" w:rsidTr="008870DF">
        <w:trPr>
          <w:trHeight w:val="300"/>
          <w:jc w:val="center"/>
        </w:trPr>
        <w:tc>
          <w:tcPr>
            <w:tcW w:w="2743" w:type="dxa"/>
            <w:tcBorders>
              <w:top w:val="single" w:sz="8" w:space="0" w:color="002060"/>
              <w:left w:val="single" w:sz="8" w:space="0" w:color="002060"/>
              <w:bottom w:val="single" w:sz="8" w:space="0" w:color="002060"/>
              <w:right w:val="single" w:sz="8" w:space="0" w:color="002060"/>
            </w:tcBorders>
            <w:noWrap/>
            <w:tcMar>
              <w:top w:w="0" w:type="dxa"/>
              <w:left w:w="108" w:type="dxa"/>
              <w:bottom w:w="0" w:type="dxa"/>
              <w:right w:w="108" w:type="dxa"/>
            </w:tcMar>
            <w:vAlign w:val="bottom"/>
            <w:hideMark/>
          </w:tcPr>
          <w:p w:rsidR="00A86BAB" w:rsidRPr="00FB7E97" w:rsidRDefault="00A86BAB" w:rsidP="00A86BAB">
            <w:pPr>
              <w:spacing w:before="100" w:beforeAutospacing="1" w:after="100" w:afterAutospacing="1"/>
              <w:jc w:val="both"/>
              <w:rPr>
                <w:rFonts w:ascii="Times New Roman" w:hAnsi="Times New Roman" w:cs="Times New Roman"/>
                <w:b/>
                <w:sz w:val="24"/>
                <w:szCs w:val="24"/>
              </w:rPr>
            </w:pPr>
            <w:r w:rsidRPr="00FB7E97">
              <w:rPr>
                <w:rFonts w:ascii="Times New Roman" w:hAnsi="Times New Roman" w:cs="Times New Roman"/>
                <w:b/>
                <w:sz w:val="24"/>
                <w:szCs w:val="24"/>
              </w:rPr>
              <w:t>Предмет</w:t>
            </w:r>
          </w:p>
        </w:tc>
        <w:tc>
          <w:tcPr>
            <w:tcW w:w="1438" w:type="dxa"/>
            <w:tcBorders>
              <w:top w:val="single" w:sz="8" w:space="0" w:color="auto"/>
              <w:left w:val="nil"/>
              <w:bottom w:val="single" w:sz="8" w:space="0" w:color="auto"/>
              <w:right w:val="single" w:sz="8" w:space="0" w:color="auto"/>
            </w:tcBorders>
          </w:tcPr>
          <w:p w:rsidR="00A86BAB" w:rsidRPr="00FB7E97" w:rsidRDefault="00A86BAB" w:rsidP="00A86BAB">
            <w:pPr>
              <w:jc w:val="both"/>
              <w:rPr>
                <w:rFonts w:ascii="Times New Roman" w:hAnsi="Times New Roman" w:cs="Times New Roman"/>
                <w:b/>
                <w:sz w:val="24"/>
                <w:szCs w:val="24"/>
              </w:rPr>
            </w:pPr>
            <w:r w:rsidRPr="00FB7E97">
              <w:rPr>
                <w:rFonts w:ascii="Times New Roman" w:hAnsi="Times New Roman" w:cs="Times New Roman"/>
                <w:b/>
                <w:sz w:val="24"/>
                <w:szCs w:val="24"/>
              </w:rPr>
              <w:t>2019-2020</w:t>
            </w:r>
          </w:p>
        </w:tc>
        <w:tc>
          <w:tcPr>
            <w:tcW w:w="1438" w:type="dxa"/>
            <w:tcBorders>
              <w:top w:val="single" w:sz="8" w:space="0" w:color="auto"/>
              <w:left w:val="nil"/>
              <w:bottom w:val="single" w:sz="8" w:space="0" w:color="auto"/>
              <w:right w:val="single" w:sz="8" w:space="0" w:color="auto"/>
            </w:tcBorders>
          </w:tcPr>
          <w:p w:rsidR="00A86BAB" w:rsidRPr="00FB7E97" w:rsidRDefault="00A86BAB" w:rsidP="00A86BAB">
            <w:pPr>
              <w:jc w:val="both"/>
              <w:rPr>
                <w:rFonts w:ascii="Times New Roman" w:hAnsi="Times New Roman" w:cs="Times New Roman"/>
                <w:b/>
                <w:sz w:val="24"/>
                <w:szCs w:val="24"/>
              </w:rPr>
            </w:pPr>
            <w:r w:rsidRPr="00FB7E97">
              <w:rPr>
                <w:rFonts w:ascii="Times New Roman" w:hAnsi="Times New Roman" w:cs="Times New Roman"/>
                <w:b/>
                <w:sz w:val="24"/>
                <w:szCs w:val="24"/>
              </w:rPr>
              <w:t>2020-2021</w:t>
            </w:r>
          </w:p>
        </w:tc>
        <w:tc>
          <w:tcPr>
            <w:tcW w:w="1360" w:type="dxa"/>
            <w:tcBorders>
              <w:top w:val="single" w:sz="8" w:space="0" w:color="auto"/>
              <w:left w:val="nil"/>
              <w:bottom w:val="single" w:sz="8" w:space="0" w:color="auto"/>
              <w:right w:val="single" w:sz="8" w:space="0" w:color="auto"/>
            </w:tcBorders>
          </w:tcPr>
          <w:p w:rsidR="00A86BAB" w:rsidRPr="00FB7E97" w:rsidRDefault="00A86BAB" w:rsidP="00A86BAB">
            <w:pPr>
              <w:jc w:val="both"/>
              <w:rPr>
                <w:rFonts w:ascii="Times New Roman" w:hAnsi="Times New Roman" w:cs="Times New Roman"/>
                <w:b/>
                <w:sz w:val="24"/>
                <w:szCs w:val="24"/>
              </w:rPr>
            </w:pPr>
            <w:r w:rsidRPr="00FB7E97">
              <w:rPr>
                <w:rFonts w:ascii="Times New Roman" w:hAnsi="Times New Roman" w:cs="Times New Roman"/>
                <w:b/>
                <w:sz w:val="24"/>
                <w:szCs w:val="24"/>
              </w:rPr>
              <w:t>2021-2022</w:t>
            </w:r>
          </w:p>
        </w:tc>
        <w:tc>
          <w:tcPr>
            <w:tcW w:w="2556" w:type="dxa"/>
            <w:tcBorders>
              <w:top w:val="single" w:sz="8" w:space="0" w:color="auto"/>
              <w:left w:val="nil"/>
              <w:bottom w:val="single" w:sz="8" w:space="0" w:color="auto"/>
              <w:right w:val="single" w:sz="8" w:space="0" w:color="auto"/>
            </w:tcBorders>
          </w:tcPr>
          <w:p w:rsidR="00A86BAB" w:rsidRPr="00FB7E97" w:rsidRDefault="00A86BAB" w:rsidP="00A86BAB">
            <w:pPr>
              <w:jc w:val="both"/>
              <w:rPr>
                <w:rFonts w:ascii="Times New Roman" w:hAnsi="Times New Roman" w:cs="Times New Roman"/>
                <w:b/>
                <w:sz w:val="24"/>
                <w:szCs w:val="24"/>
              </w:rPr>
            </w:pPr>
            <w:r w:rsidRPr="00FB7E97">
              <w:rPr>
                <w:rFonts w:ascii="Times New Roman" w:hAnsi="Times New Roman" w:cs="Times New Roman"/>
                <w:b/>
                <w:sz w:val="24"/>
                <w:szCs w:val="24"/>
              </w:rPr>
              <w:t>Разница с предыдущим годом</w:t>
            </w:r>
          </w:p>
        </w:tc>
      </w:tr>
      <w:tr w:rsidR="00A86BAB" w:rsidRPr="00FB7E97" w:rsidTr="008870DF">
        <w:trPr>
          <w:trHeight w:val="300"/>
          <w:jc w:val="center"/>
        </w:trPr>
        <w:tc>
          <w:tcPr>
            <w:tcW w:w="274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86BAB" w:rsidRPr="00FB7E97" w:rsidRDefault="00A86BAB" w:rsidP="00A86BAB">
            <w:pPr>
              <w:spacing w:before="100" w:beforeAutospacing="1" w:after="100" w:afterAutospacing="1"/>
              <w:jc w:val="both"/>
              <w:rPr>
                <w:rFonts w:ascii="Times New Roman" w:hAnsi="Times New Roman" w:cs="Times New Roman"/>
                <w:sz w:val="24"/>
                <w:szCs w:val="24"/>
              </w:rPr>
            </w:pPr>
            <w:r w:rsidRPr="00FB7E97">
              <w:rPr>
                <w:rFonts w:ascii="Times New Roman" w:hAnsi="Times New Roman" w:cs="Times New Roman"/>
                <w:sz w:val="24"/>
                <w:szCs w:val="24"/>
              </w:rPr>
              <w:t>Русский язык</w:t>
            </w:r>
          </w:p>
        </w:tc>
        <w:tc>
          <w:tcPr>
            <w:tcW w:w="1438" w:type="dxa"/>
            <w:tcBorders>
              <w:top w:val="nil"/>
              <w:left w:val="nil"/>
              <w:bottom w:val="single" w:sz="8" w:space="0" w:color="auto"/>
              <w:right w:val="single" w:sz="8" w:space="0" w:color="auto"/>
            </w:tcBorders>
          </w:tcPr>
          <w:p w:rsidR="00A86BAB" w:rsidRPr="00FB7E97" w:rsidRDefault="00A86BAB" w:rsidP="00A86BAB">
            <w:pPr>
              <w:jc w:val="both"/>
              <w:rPr>
                <w:rFonts w:ascii="Times New Roman" w:hAnsi="Times New Roman" w:cs="Times New Roman"/>
                <w:sz w:val="24"/>
                <w:szCs w:val="24"/>
              </w:rPr>
            </w:pPr>
            <w:r w:rsidRPr="00FB7E97">
              <w:rPr>
                <w:rFonts w:ascii="Times New Roman" w:hAnsi="Times New Roman" w:cs="Times New Roman"/>
                <w:sz w:val="24"/>
                <w:szCs w:val="24"/>
              </w:rPr>
              <w:t>73,36</w:t>
            </w:r>
          </w:p>
        </w:tc>
        <w:tc>
          <w:tcPr>
            <w:tcW w:w="1438" w:type="dxa"/>
            <w:tcBorders>
              <w:top w:val="nil"/>
              <w:left w:val="nil"/>
              <w:bottom w:val="single" w:sz="8" w:space="0" w:color="auto"/>
              <w:right w:val="single" w:sz="8" w:space="0" w:color="auto"/>
            </w:tcBorders>
          </w:tcPr>
          <w:p w:rsidR="00A86BAB" w:rsidRPr="00FB7E97" w:rsidRDefault="00A86BAB" w:rsidP="00A86BAB">
            <w:pPr>
              <w:jc w:val="both"/>
              <w:rPr>
                <w:rFonts w:ascii="Times New Roman" w:hAnsi="Times New Roman" w:cs="Times New Roman"/>
                <w:sz w:val="24"/>
                <w:szCs w:val="24"/>
              </w:rPr>
            </w:pPr>
            <w:r w:rsidRPr="00FB7E97">
              <w:rPr>
                <w:rFonts w:ascii="Times New Roman" w:hAnsi="Times New Roman" w:cs="Times New Roman"/>
                <w:sz w:val="24"/>
                <w:szCs w:val="24"/>
              </w:rPr>
              <w:t>66,07</w:t>
            </w:r>
          </w:p>
        </w:tc>
        <w:tc>
          <w:tcPr>
            <w:tcW w:w="1360" w:type="dxa"/>
            <w:tcBorders>
              <w:top w:val="nil"/>
              <w:left w:val="nil"/>
              <w:bottom w:val="single" w:sz="8" w:space="0" w:color="auto"/>
              <w:right w:val="single" w:sz="8" w:space="0" w:color="auto"/>
            </w:tcBorders>
          </w:tcPr>
          <w:p w:rsidR="00A86BAB" w:rsidRPr="00FB7E97" w:rsidRDefault="00A86BAB" w:rsidP="00A86BAB">
            <w:pPr>
              <w:jc w:val="both"/>
              <w:rPr>
                <w:rFonts w:ascii="Times New Roman" w:hAnsi="Times New Roman" w:cs="Times New Roman"/>
                <w:sz w:val="24"/>
                <w:szCs w:val="24"/>
              </w:rPr>
            </w:pPr>
            <w:r w:rsidRPr="00FB7E97">
              <w:rPr>
                <w:rFonts w:ascii="Times New Roman" w:hAnsi="Times New Roman" w:cs="Times New Roman"/>
                <w:sz w:val="24"/>
                <w:szCs w:val="24"/>
              </w:rPr>
              <w:t>66,67</w:t>
            </w:r>
          </w:p>
        </w:tc>
        <w:tc>
          <w:tcPr>
            <w:tcW w:w="2556" w:type="dxa"/>
            <w:tcBorders>
              <w:top w:val="nil"/>
              <w:left w:val="nil"/>
              <w:bottom w:val="single" w:sz="8" w:space="0" w:color="auto"/>
              <w:right w:val="single" w:sz="8" w:space="0" w:color="auto"/>
            </w:tcBorders>
          </w:tcPr>
          <w:p w:rsidR="00A86BAB" w:rsidRPr="00FB7E97" w:rsidRDefault="00D62360" w:rsidP="00A86BAB">
            <w:pPr>
              <w:jc w:val="both"/>
              <w:rPr>
                <w:rFonts w:ascii="Times New Roman" w:hAnsi="Times New Roman" w:cs="Times New Roman"/>
                <w:sz w:val="24"/>
                <w:szCs w:val="24"/>
              </w:rPr>
            </w:pPr>
            <w:r w:rsidRPr="00FB7E97">
              <w:rPr>
                <w:rFonts w:ascii="Times New Roman" w:hAnsi="Times New Roman" w:cs="Times New Roman"/>
                <w:sz w:val="24"/>
                <w:szCs w:val="24"/>
              </w:rPr>
              <w:t>+0,6</w:t>
            </w:r>
          </w:p>
        </w:tc>
      </w:tr>
      <w:tr w:rsidR="00A86BAB" w:rsidRPr="00FB7E97" w:rsidTr="008870DF">
        <w:trPr>
          <w:trHeight w:val="300"/>
          <w:jc w:val="center"/>
        </w:trPr>
        <w:tc>
          <w:tcPr>
            <w:tcW w:w="274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86BAB" w:rsidRPr="00FB7E97" w:rsidRDefault="00A86BAB" w:rsidP="00A86BAB">
            <w:pPr>
              <w:spacing w:before="100" w:beforeAutospacing="1" w:after="100" w:afterAutospacing="1"/>
              <w:jc w:val="both"/>
              <w:rPr>
                <w:rFonts w:ascii="Times New Roman" w:hAnsi="Times New Roman" w:cs="Times New Roman"/>
                <w:sz w:val="24"/>
                <w:szCs w:val="24"/>
              </w:rPr>
            </w:pPr>
            <w:r w:rsidRPr="00FB7E97">
              <w:rPr>
                <w:rFonts w:ascii="Times New Roman" w:hAnsi="Times New Roman" w:cs="Times New Roman"/>
                <w:sz w:val="24"/>
                <w:szCs w:val="24"/>
              </w:rPr>
              <w:t xml:space="preserve">Математика </w:t>
            </w:r>
          </w:p>
        </w:tc>
        <w:tc>
          <w:tcPr>
            <w:tcW w:w="1438" w:type="dxa"/>
            <w:tcBorders>
              <w:top w:val="nil"/>
              <w:left w:val="nil"/>
              <w:bottom w:val="single" w:sz="8" w:space="0" w:color="auto"/>
              <w:right w:val="single" w:sz="8" w:space="0" w:color="auto"/>
            </w:tcBorders>
          </w:tcPr>
          <w:p w:rsidR="00A86BAB" w:rsidRPr="00FB7E97" w:rsidRDefault="00A86BAB" w:rsidP="00A86BAB">
            <w:pPr>
              <w:jc w:val="both"/>
              <w:rPr>
                <w:rFonts w:ascii="Times New Roman" w:hAnsi="Times New Roman" w:cs="Times New Roman"/>
                <w:sz w:val="24"/>
                <w:szCs w:val="24"/>
              </w:rPr>
            </w:pPr>
            <w:r w:rsidRPr="00FB7E97">
              <w:rPr>
                <w:rFonts w:ascii="Times New Roman" w:hAnsi="Times New Roman" w:cs="Times New Roman"/>
                <w:sz w:val="24"/>
                <w:szCs w:val="24"/>
              </w:rPr>
              <w:t>76,92</w:t>
            </w:r>
          </w:p>
        </w:tc>
        <w:tc>
          <w:tcPr>
            <w:tcW w:w="1438" w:type="dxa"/>
            <w:tcBorders>
              <w:top w:val="nil"/>
              <w:left w:val="nil"/>
              <w:bottom w:val="single" w:sz="8" w:space="0" w:color="auto"/>
              <w:right w:val="single" w:sz="8" w:space="0" w:color="auto"/>
            </w:tcBorders>
          </w:tcPr>
          <w:p w:rsidR="00A86BAB" w:rsidRPr="00FB7E97" w:rsidRDefault="00A86BAB" w:rsidP="00A86BAB">
            <w:pPr>
              <w:jc w:val="both"/>
              <w:rPr>
                <w:rFonts w:ascii="Times New Roman" w:hAnsi="Times New Roman" w:cs="Times New Roman"/>
                <w:sz w:val="24"/>
                <w:szCs w:val="24"/>
              </w:rPr>
            </w:pPr>
            <w:r w:rsidRPr="00FB7E97">
              <w:rPr>
                <w:rFonts w:ascii="Times New Roman" w:hAnsi="Times New Roman" w:cs="Times New Roman"/>
                <w:sz w:val="24"/>
                <w:szCs w:val="24"/>
              </w:rPr>
              <w:t>71,43</w:t>
            </w:r>
          </w:p>
        </w:tc>
        <w:tc>
          <w:tcPr>
            <w:tcW w:w="1360" w:type="dxa"/>
            <w:tcBorders>
              <w:top w:val="nil"/>
              <w:left w:val="nil"/>
              <w:bottom w:val="single" w:sz="8" w:space="0" w:color="auto"/>
              <w:right w:val="single" w:sz="8" w:space="0" w:color="auto"/>
            </w:tcBorders>
          </w:tcPr>
          <w:p w:rsidR="00A86BAB" w:rsidRPr="00FB7E97" w:rsidRDefault="00E95832" w:rsidP="00A86BAB">
            <w:pPr>
              <w:jc w:val="both"/>
              <w:rPr>
                <w:rFonts w:ascii="Times New Roman" w:hAnsi="Times New Roman" w:cs="Times New Roman"/>
                <w:sz w:val="24"/>
                <w:szCs w:val="24"/>
              </w:rPr>
            </w:pPr>
            <w:r w:rsidRPr="00FB7E97">
              <w:rPr>
                <w:rFonts w:ascii="Times New Roman" w:hAnsi="Times New Roman" w:cs="Times New Roman"/>
                <w:sz w:val="24"/>
                <w:szCs w:val="24"/>
              </w:rPr>
              <w:t>57,14</w:t>
            </w:r>
          </w:p>
        </w:tc>
        <w:tc>
          <w:tcPr>
            <w:tcW w:w="2556" w:type="dxa"/>
            <w:tcBorders>
              <w:top w:val="nil"/>
              <w:left w:val="nil"/>
              <w:bottom w:val="single" w:sz="8" w:space="0" w:color="auto"/>
              <w:right w:val="single" w:sz="8" w:space="0" w:color="auto"/>
            </w:tcBorders>
          </w:tcPr>
          <w:p w:rsidR="00A86BAB" w:rsidRPr="00FB7E97" w:rsidRDefault="00D62360" w:rsidP="00A86BAB">
            <w:pPr>
              <w:jc w:val="both"/>
              <w:rPr>
                <w:rFonts w:ascii="Times New Roman" w:hAnsi="Times New Roman" w:cs="Times New Roman"/>
                <w:sz w:val="24"/>
                <w:szCs w:val="24"/>
              </w:rPr>
            </w:pPr>
            <w:r w:rsidRPr="00FB7E97">
              <w:rPr>
                <w:rFonts w:ascii="Times New Roman" w:hAnsi="Times New Roman" w:cs="Times New Roman"/>
                <w:sz w:val="24"/>
                <w:szCs w:val="24"/>
              </w:rPr>
              <w:t>-14,2</w:t>
            </w:r>
            <w:r w:rsidR="00A86BAB" w:rsidRPr="00FB7E97">
              <w:rPr>
                <w:rFonts w:ascii="Times New Roman" w:hAnsi="Times New Roman" w:cs="Times New Roman"/>
                <w:sz w:val="24"/>
                <w:szCs w:val="24"/>
              </w:rPr>
              <w:t>9</w:t>
            </w:r>
          </w:p>
        </w:tc>
      </w:tr>
      <w:tr w:rsidR="00E95832" w:rsidRPr="00FB7E97" w:rsidTr="008870DF">
        <w:trPr>
          <w:trHeight w:val="300"/>
          <w:jc w:val="center"/>
        </w:trPr>
        <w:tc>
          <w:tcPr>
            <w:tcW w:w="274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95832" w:rsidRPr="00FB7E97" w:rsidRDefault="00E95832" w:rsidP="00A86BAB">
            <w:pPr>
              <w:spacing w:before="100" w:beforeAutospacing="1" w:after="100" w:afterAutospacing="1"/>
              <w:jc w:val="both"/>
              <w:rPr>
                <w:rFonts w:ascii="Times New Roman" w:hAnsi="Times New Roman" w:cs="Times New Roman"/>
                <w:sz w:val="24"/>
                <w:szCs w:val="24"/>
              </w:rPr>
            </w:pPr>
            <w:r w:rsidRPr="00FB7E97">
              <w:rPr>
                <w:rFonts w:ascii="Times New Roman" w:hAnsi="Times New Roman" w:cs="Times New Roman"/>
                <w:sz w:val="24"/>
                <w:szCs w:val="24"/>
              </w:rPr>
              <w:t xml:space="preserve">Алгебра </w:t>
            </w:r>
          </w:p>
        </w:tc>
        <w:tc>
          <w:tcPr>
            <w:tcW w:w="1438" w:type="dxa"/>
            <w:tcBorders>
              <w:top w:val="nil"/>
              <w:left w:val="nil"/>
              <w:bottom w:val="single" w:sz="8" w:space="0" w:color="auto"/>
              <w:right w:val="single" w:sz="8" w:space="0" w:color="auto"/>
            </w:tcBorders>
          </w:tcPr>
          <w:p w:rsidR="00E95832" w:rsidRPr="00FB7E97" w:rsidRDefault="00E95832" w:rsidP="00A86BAB">
            <w:pPr>
              <w:jc w:val="both"/>
              <w:rPr>
                <w:rFonts w:ascii="Times New Roman" w:hAnsi="Times New Roman" w:cs="Times New Roman"/>
                <w:sz w:val="24"/>
                <w:szCs w:val="24"/>
              </w:rPr>
            </w:pPr>
            <w:r w:rsidRPr="00FB7E97">
              <w:rPr>
                <w:rFonts w:ascii="Times New Roman" w:hAnsi="Times New Roman" w:cs="Times New Roman"/>
                <w:sz w:val="24"/>
                <w:szCs w:val="24"/>
              </w:rPr>
              <w:t>58,82</w:t>
            </w:r>
          </w:p>
        </w:tc>
        <w:tc>
          <w:tcPr>
            <w:tcW w:w="1438" w:type="dxa"/>
            <w:tcBorders>
              <w:top w:val="nil"/>
              <w:left w:val="nil"/>
              <w:bottom w:val="single" w:sz="8" w:space="0" w:color="auto"/>
              <w:right w:val="single" w:sz="8" w:space="0" w:color="auto"/>
            </w:tcBorders>
          </w:tcPr>
          <w:p w:rsidR="00E95832" w:rsidRPr="00FB7E97" w:rsidRDefault="00E95832" w:rsidP="00A86BAB">
            <w:pPr>
              <w:jc w:val="both"/>
              <w:rPr>
                <w:rFonts w:ascii="Times New Roman" w:hAnsi="Times New Roman" w:cs="Times New Roman"/>
                <w:sz w:val="24"/>
                <w:szCs w:val="24"/>
              </w:rPr>
            </w:pPr>
            <w:r w:rsidRPr="00FB7E97">
              <w:rPr>
                <w:rFonts w:ascii="Times New Roman" w:hAnsi="Times New Roman" w:cs="Times New Roman"/>
                <w:sz w:val="24"/>
                <w:szCs w:val="24"/>
              </w:rPr>
              <w:t>66,67</w:t>
            </w:r>
          </w:p>
        </w:tc>
        <w:tc>
          <w:tcPr>
            <w:tcW w:w="1360" w:type="dxa"/>
            <w:tcBorders>
              <w:top w:val="nil"/>
              <w:left w:val="nil"/>
              <w:bottom w:val="single" w:sz="8" w:space="0" w:color="auto"/>
              <w:right w:val="single" w:sz="8" w:space="0" w:color="auto"/>
            </w:tcBorders>
          </w:tcPr>
          <w:p w:rsidR="00E95832" w:rsidRPr="00FB7E97" w:rsidRDefault="00E95832" w:rsidP="00A86BAB">
            <w:pPr>
              <w:jc w:val="both"/>
              <w:rPr>
                <w:rFonts w:ascii="Times New Roman" w:hAnsi="Times New Roman" w:cs="Times New Roman"/>
                <w:sz w:val="24"/>
                <w:szCs w:val="24"/>
              </w:rPr>
            </w:pPr>
            <w:r w:rsidRPr="00FB7E97">
              <w:rPr>
                <w:rFonts w:ascii="Times New Roman" w:hAnsi="Times New Roman" w:cs="Times New Roman"/>
                <w:sz w:val="24"/>
                <w:szCs w:val="24"/>
              </w:rPr>
              <w:t>75</w:t>
            </w:r>
          </w:p>
        </w:tc>
        <w:tc>
          <w:tcPr>
            <w:tcW w:w="2556" w:type="dxa"/>
            <w:tcBorders>
              <w:top w:val="nil"/>
              <w:left w:val="nil"/>
              <w:bottom w:val="single" w:sz="8" w:space="0" w:color="auto"/>
              <w:right w:val="single" w:sz="8" w:space="0" w:color="auto"/>
            </w:tcBorders>
          </w:tcPr>
          <w:p w:rsidR="00E95832" w:rsidRPr="00FB7E97" w:rsidRDefault="00D62360" w:rsidP="00A86BAB">
            <w:pPr>
              <w:jc w:val="both"/>
              <w:rPr>
                <w:rFonts w:ascii="Times New Roman" w:hAnsi="Times New Roman" w:cs="Times New Roman"/>
                <w:sz w:val="24"/>
                <w:szCs w:val="24"/>
              </w:rPr>
            </w:pPr>
            <w:r w:rsidRPr="00FB7E97">
              <w:rPr>
                <w:rFonts w:ascii="Times New Roman" w:hAnsi="Times New Roman" w:cs="Times New Roman"/>
                <w:sz w:val="24"/>
                <w:szCs w:val="24"/>
              </w:rPr>
              <w:t>+8,33</w:t>
            </w:r>
          </w:p>
        </w:tc>
      </w:tr>
      <w:tr w:rsidR="00E95832" w:rsidRPr="00FB7E97" w:rsidTr="008870DF">
        <w:trPr>
          <w:trHeight w:val="300"/>
          <w:jc w:val="center"/>
        </w:trPr>
        <w:tc>
          <w:tcPr>
            <w:tcW w:w="274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95832" w:rsidRPr="00FB7E97" w:rsidRDefault="00E95832" w:rsidP="00A86BAB">
            <w:pPr>
              <w:spacing w:before="100" w:beforeAutospacing="1" w:after="100" w:afterAutospacing="1"/>
              <w:jc w:val="both"/>
              <w:rPr>
                <w:rFonts w:ascii="Times New Roman" w:hAnsi="Times New Roman" w:cs="Times New Roman"/>
                <w:sz w:val="24"/>
                <w:szCs w:val="24"/>
              </w:rPr>
            </w:pPr>
            <w:r w:rsidRPr="00FB7E97">
              <w:rPr>
                <w:rFonts w:ascii="Times New Roman" w:hAnsi="Times New Roman" w:cs="Times New Roman"/>
                <w:sz w:val="24"/>
                <w:szCs w:val="24"/>
              </w:rPr>
              <w:t xml:space="preserve">Геометрия </w:t>
            </w:r>
          </w:p>
        </w:tc>
        <w:tc>
          <w:tcPr>
            <w:tcW w:w="1438" w:type="dxa"/>
            <w:tcBorders>
              <w:top w:val="nil"/>
              <w:left w:val="nil"/>
              <w:bottom w:val="single" w:sz="8" w:space="0" w:color="auto"/>
              <w:right w:val="single" w:sz="8" w:space="0" w:color="auto"/>
            </w:tcBorders>
          </w:tcPr>
          <w:p w:rsidR="00E95832" w:rsidRPr="00FB7E97" w:rsidRDefault="00E95832" w:rsidP="00A86BAB">
            <w:pPr>
              <w:jc w:val="both"/>
              <w:rPr>
                <w:rFonts w:ascii="Times New Roman" w:hAnsi="Times New Roman" w:cs="Times New Roman"/>
                <w:sz w:val="24"/>
                <w:szCs w:val="24"/>
              </w:rPr>
            </w:pPr>
            <w:r w:rsidRPr="00FB7E97">
              <w:rPr>
                <w:rFonts w:ascii="Times New Roman" w:hAnsi="Times New Roman" w:cs="Times New Roman"/>
                <w:sz w:val="24"/>
                <w:szCs w:val="24"/>
              </w:rPr>
              <w:t>58,82</w:t>
            </w:r>
          </w:p>
        </w:tc>
        <w:tc>
          <w:tcPr>
            <w:tcW w:w="1438" w:type="dxa"/>
            <w:tcBorders>
              <w:top w:val="nil"/>
              <w:left w:val="nil"/>
              <w:bottom w:val="single" w:sz="8" w:space="0" w:color="auto"/>
              <w:right w:val="single" w:sz="8" w:space="0" w:color="auto"/>
            </w:tcBorders>
          </w:tcPr>
          <w:p w:rsidR="00E95832" w:rsidRPr="00FB7E97" w:rsidRDefault="00E95832" w:rsidP="00A86BAB">
            <w:pPr>
              <w:jc w:val="both"/>
              <w:rPr>
                <w:rFonts w:ascii="Times New Roman" w:hAnsi="Times New Roman" w:cs="Times New Roman"/>
                <w:sz w:val="24"/>
                <w:szCs w:val="24"/>
              </w:rPr>
            </w:pPr>
            <w:r w:rsidRPr="00FB7E97">
              <w:rPr>
                <w:rFonts w:ascii="Times New Roman" w:hAnsi="Times New Roman" w:cs="Times New Roman"/>
                <w:sz w:val="24"/>
                <w:szCs w:val="24"/>
              </w:rPr>
              <w:t>66,67</w:t>
            </w:r>
          </w:p>
        </w:tc>
        <w:tc>
          <w:tcPr>
            <w:tcW w:w="1360" w:type="dxa"/>
            <w:tcBorders>
              <w:top w:val="nil"/>
              <w:left w:val="nil"/>
              <w:bottom w:val="single" w:sz="8" w:space="0" w:color="auto"/>
              <w:right w:val="single" w:sz="8" w:space="0" w:color="auto"/>
            </w:tcBorders>
          </w:tcPr>
          <w:p w:rsidR="00E95832" w:rsidRPr="00FB7E97" w:rsidRDefault="00E95832" w:rsidP="00A86BAB">
            <w:pPr>
              <w:jc w:val="both"/>
              <w:rPr>
                <w:rFonts w:ascii="Times New Roman" w:hAnsi="Times New Roman" w:cs="Times New Roman"/>
                <w:sz w:val="24"/>
                <w:szCs w:val="24"/>
              </w:rPr>
            </w:pPr>
            <w:r w:rsidRPr="00FB7E97">
              <w:rPr>
                <w:rFonts w:ascii="Times New Roman" w:hAnsi="Times New Roman" w:cs="Times New Roman"/>
                <w:sz w:val="24"/>
                <w:szCs w:val="24"/>
              </w:rPr>
              <w:t>75</w:t>
            </w:r>
          </w:p>
        </w:tc>
        <w:tc>
          <w:tcPr>
            <w:tcW w:w="2556" w:type="dxa"/>
            <w:tcBorders>
              <w:top w:val="nil"/>
              <w:left w:val="nil"/>
              <w:bottom w:val="single" w:sz="8" w:space="0" w:color="auto"/>
              <w:right w:val="single" w:sz="8" w:space="0" w:color="auto"/>
            </w:tcBorders>
          </w:tcPr>
          <w:p w:rsidR="00E95832" w:rsidRPr="00FB7E97" w:rsidRDefault="00D62360" w:rsidP="00A86BAB">
            <w:pPr>
              <w:jc w:val="both"/>
              <w:rPr>
                <w:rFonts w:ascii="Times New Roman" w:hAnsi="Times New Roman" w:cs="Times New Roman"/>
                <w:sz w:val="24"/>
                <w:szCs w:val="24"/>
              </w:rPr>
            </w:pPr>
            <w:r w:rsidRPr="00FB7E97">
              <w:rPr>
                <w:rFonts w:ascii="Times New Roman" w:hAnsi="Times New Roman" w:cs="Times New Roman"/>
                <w:sz w:val="24"/>
                <w:szCs w:val="24"/>
              </w:rPr>
              <w:t>+8,33</w:t>
            </w:r>
          </w:p>
        </w:tc>
      </w:tr>
      <w:tr w:rsidR="00A86BAB" w:rsidRPr="00FB7E97" w:rsidTr="008870DF">
        <w:trPr>
          <w:trHeight w:val="300"/>
          <w:jc w:val="center"/>
        </w:trPr>
        <w:tc>
          <w:tcPr>
            <w:tcW w:w="274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86BAB" w:rsidRPr="00FB7E97" w:rsidRDefault="00A86BAB" w:rsidP="00A86BAB">
            <w:pPr>
              <w:spacing w:before="100" w:beforeAutospacing="1" w:after="100" w:afterAutospacing="1"/>
              <w:jc w:val="both"/>
              <w:rPr>
                <w:rFonts w:ascii="Times New Roman" w:hAnsi="Times New Roman" w:cs="Times New Roman"/>
                <w:sz w:val="24"/>
                <w:szCs w:val="24"/>
              </w:rPr>
            </w:pPr>
            <w:r w:rsidRPr="00FB7E97">
              <w:rPr>
                <w:rFonts w:ascii="Times New Roman" w:hAnsi="Times New Roman" w:cs="Times New Roman"/>
                <w:sz w:val="24"/>
                <w:szCs w:val="24"/>
              </w:rPr>
              <w:t>Физика</w:t>
            </w:r>
          </w:p>
        </w:tc>
        <w:tc>
          <w:tcPr>
            <w:tcW w:w="1438" w:type="dxa"/>
            <w:tcBorders>
              <w:top w:val="nil"/>
              <w:left w:val="nil"/>
              <w:bottom w:val="single" w:sz="8" w:space="0" w:color="auto"/>
              <w:right w:val="single" w:sz="8" w:space="0" w:color="auto"/>
            </w:tcBorders>
          </w:tcPr>
          <w:p w:rsidR="00A86BAB" w:rsidRPr="00FB7E97" w:rsidRDefault="00A86BAB" w:rsidP="00A86BAB">
            <w:pPr>
              <w:jc w:val="both"/>
              <w:rPr>
                <w:rFonts w:ascii="Times New Roman" w:hAnsi="Times New Roman" w:cs="Times New Roman"/>
                <w:sz w:val="24"/>
                <w:szCs w:val="24"/>
              </w:rPr>
            </w:pPr>
            <w:r w:rsidRPr="00FB7E97">
              <w:rPr>
                <w:rFonts w:ascii="Times New Roman" w:hAnsi="Times New Roman" w:cs="Times New Roman"/>
                <w:sz w:val="24"/>
                <w:szCs w:val="24"/>
              </w:rPr>
              <w:t>78,13</w:t>
            </w:r>
          </w:p>
        </w:tc>
        <w:tc>
          <w:tcPr>
            <w:tcW w:w="1438" w:type="dxa"/>
            <w:tcBorders>
              <w:top w:val="nil"/>
              <w:left w:val="nil"/>
              <w:bottom w:val="single" w:sz="8" w:space="0" w:color="auto"/>
              <w:right w:val="single" w:sz="8" w:space="0" w:color="auto"/>
            </w:tcBorders>
          </w:tcPr>
          <w:p w:rsidR="00A86BAB" w:rsidRPr="00FB7E97" w:rsidRDefault="00A86BAB" w:rsidP="00A86BAB">
            <w:pPr>
              <w:jc w:val="both"/>
              <w:rPr>
                <w:rFonts w:ascii="Times New Roman" w:hAnsi="Times New Roman" w:cs="Times New Roman"/>
                <w:sz w:val="24"/>
                <w:szCs w:val="24"/>
              </w:rPr>
            </w:pPr>
            <w:r w:rsidRPr="00FB7E97">
              <w:rPr>
                <w:rFonts w:ascii="Times New Roman" w:hAnsi="Times New Roman" w:cs="Times New Roman"/>
                <w:sz w:val="24"/>
                <w:szCs w:val="24"/>
              </w:rPr>
              <w:t>84,62</w:t>
            </w:r>
          </w:p>
        </w:tc>
        <w:tc>
          <w:tcPr>
            <w:tcW w:w="1360" w:type="dxa"/>
            <w:tcBorders>
              <w:top w:val="nil"/>
              <w:left w:val="nil"/>
              <w:bottom w:val="single" w:sz="8" w:space="0" w:color="auto"/>
              <w:right w:val="single" w:sz="8" w:space="0" w:color="auto"/>
            </w:tcBorders>
          </w:tcPr>
          <w:p w:rsidR="00A86BAB" w:rsidRPr="00FB7E97" w:rsidRDefault="00E95832" w:rsidP="00A86BAB">
            <w:pPr>
              <w:jc w:val="both"/>
              <w:rPr>
                <w:rFonts w:ascii="Times New Roman" w:hAnsi="Times New Roman" w:cs="Times New Roman"/>
                <w:sz w:val="24"/>
                <w:szCs w:val="24"/>
              </w:rPr>
            </w:pPr>
            <w:r w:rsidRPr="00FB7E97">
              <w:rPr>
                <w:rFonts w:ascii="Times New Roman" w:hAnsi="Times New Roman" w:cs="Times New Roman"/>
                <w:sz w:val="24"/>
                <w:szCs w:val="24"/>
              </w:rPr>
              <w:t>75</w:t>
            </w:r>
          </w:p>
        </w:tc>
        <w:tc>
          <w:tcPr>
            <w:tcW w:w="2556" w:type="dxa"/>
            <w:tcBorders>
              <w:top w:val="nil"/>
              <w:left w:val="nil"/>
              <w:bottom w:val="single" w:sz="8" w:space="0" w:color="auto"/>
              <w:right w:val="single" w:sz="8" w:space="0" w:color="auto"/>
            </w:tcBorders>
          </w:tcPr>
          <w:p w:rsidR="00A86BAB" w:rsidRPr="00FB7E97" w:rsidRDefault="00D62360" w:rsidP="00A86BAB">
            <w:pPr>
              <w:jc w:val="both"/>
              <w:rPr>
                <w:rFonts w:ascii="Times New Roman" w:hAnsi="Times New Roman" w:cs="Times New Roman"/>
                <w:sz w:val="24"/>
                <w:szCs w:val="24"/>
              </w:rPr>
            </w:pPr>
            <w:r w:rsidRPr="00FB7E97">
              <w:rPr>
                <w:rFonts w:ascii="Times New Roman" w:hAnsi="Times New Roman" w:cs="Times New Roman"/>
                <w:sz w:val="24"/>
                <w:szCs w:val="24"/>
              </w:rPr>
              <w:t>-9,62</w:t>
            </w:r>
          </w:p>
        </w:tc>
      </w:tr>
      <w:tr w:rsidR="00A86BAB" w:rsidRPr="00FB7E97" w:rsidTr="008870DF">
        <w:trPr>
          <w:trHeight w:val="300"/>
          <w:jc w:val="center"/>
        </w:trPr>
        <w:tc>
          <w:tcPr>
            <w:tcW w:w="274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86BAB" w:rsidRPr="00FB7E97" w:rsidRDefault="00A86BAB" w:rsidP="00A86BAB">
            <w:pPr>
              <w:spacing w:before="100" w:beforeAutospacing="1" w:after="100" w:afterAutospacing="1"/>
              <w:jc w:val="both"/>
              <w:rPr>
                <w:rFonts w:ascii="Times New Roman" w:hAnsi="Times New Roman" w:cs="Times New Roman"/>
                <w:sz w:val="24"/>
                <w:szCs w:val="24"/>
              </w:rPr>
            </w:pPr>
            <w:r w:rsidRPr="00FB7E97">
              <w:rPr>
                <w:rFonts w:ascii="Times New Roman" w:hAnsi="Times New Roman" w:cs="Times New Roman"/>
                <w:sz w:val="24"/>
                <w:szCs w:val="24"/>
              </w:rPr>
              <w:t>Английский язык</w:t>
            </w:r>
          </w:p>
        </w:tc>
        <w:tc>
          <w:tcPr>
            <w:tcW w:w="1438" w:type="dxa"/>
            <w:tcBorders>
              <w:top w:val="nil"/>
              <w:left w:val="nil"/>
              <w:bottom w:val="single" w:sz="8" w:space="0" w:color="auto"/>
              <w:right w:val="single" w:sz="8" w:space="0" w:color="auto"/>
            </w:tcBorders>
          </w:tcPr>
          <w:p w:rsidR="00A86BAB" w:rsidRPr="00FB7E97" w:rsidRDefault="00A86BAB" w:rsidP="00A86BAB">
            <w:pPr>
              <w:jc w:val="both"/>
              <w:rPr>
                <w:rFonts w:ascii="Times New Roman" w:hAnsi="Times New Roman" w:cs="Times New Roman"/>
                <w:sz w:val="24"/>
                <w:szCs w:val="24"/>
              </w:rPr>
            </w:pPr>
            <w:r w:rsidRPr="00FB7E97">
              <w:rPr>
                <w:rFonts w:ascii="Times New Roman" w:hAnsi="Times New Roman" w:cs="Times New Roman"/>
                <w:sz w:val="24"/>
                <w:szCs w:val="24"/>
              </w:rPr>
              <w:t>73,91</w:t>
            </w:r>
          </w:p>
        </w:tc>
        <w:tc>
          <w:tcPr>
            <w:tcW w:w="1438" w:type="dxa"/>
            <w:tcBorders>
              <w:top w:val="nil"/>
              <w:left w:val="nil"/>
              <w:bottom w:val="single" w:sz="8" w:space="0" w:color="auto"/>
              <w:right w:val="single" w:sz="8" w:space="0" w:color="auto"/>
            </w:tcBorders>
          </w:tcPr>
          <w:p w:rsidR="00A86BAB" w:rsidRPr="00FB7E97" w:rsidRDefault="00A86BAB" w:rsidP="00A86BAB">
            <w:pPr>
              <w:jc w:val="both"/>
              <w:rPr>
                <w:rFonts w:ascii="Times New Roman" w:hAnsi="Times New Roman" w:cs="Times New Roman"/>
                <w:sz w:val="24"/>
                <w:szCs w:val="24"/>
              </w:rPr>
            </w:pPr>
            <w:r w:rsidRPr="00FB7E97">
              <w:rPr>
                <w:rFonts w:ascii="Times New Roman" w:hAnsi="Times New Roman" w:cs="Times New Roman"/>
                <w:sz w:val="24"/>
                <w:szCs w:val="24"/>
              </w:rPr>
              <w:t>78,57</w:t>
            </w:r>
          </w:p>
        </w:tc>
        <w:tc>
          <w:tcPr>
            <w:tcW w:w="1360" w:type="dxa"/>
            <w:tcBorders>
              <w:top w:val="nil"/>
              <w:left w:val="nil"/>
              <w:bottom w:val="single" w:sz="8" w:space="0" w:color="auto"/>
              <w:right w:val="single" w:sz="8" w:space="0" w:color="auto"/>
            </w:tcBorders>
          </w:tcPr>
          <w:p w:rsidR="00A86BAB" w:rsidRPr="00FB7E97" w:rsidRDefault="00E95832" w:rsidP="00A86BAB">
            <w:pPr>
              <w:jc w:val="both"/>
              <w:rPr>
                <w:rFonts w:ascii="Times New Roman" w:hAnsi="Times New Roman" w:cs="Times New Roman"/>
                <w:sz w:val="24"/>
                <w:szCs w:val="24"/>
              </w:rPr>
            </w:pPr>
            <w:r w:rsidRPr="00FB7E97">
              <w:rPr>
                <w:rFonts w:ascii="Times New Roman" w:hAnsi="Times New Roman" w:cs="Times New Roman"/>
                <w:sz w:val="24"/>
                <w:szCs w:val="24"/>
              </w:rPr>
              <w:t>73,08</w:t>
            </w:r>
          </w:p>
        </w:tc>
        <w:tc>
          <w:tcPr>
            <w:tcW w:w="2556" w:type="dxa"/>
            <w:tcBorders>
              <w:top w:val="nil"/>
              <w:left w:val="nil"/>
              <w:bottom w:val="single" w:sz="8" w:space="0" w:color="auto"/>
              <w:right w:val="single" w:sz="8" w:space="0" w:color="auto"/>
            </w:tcBorders>
          </w:tcPr>
          <w:p w:rsidR="00A86BAB" w:rsidRPr="00FB7E97" w:rsidRDefault="00A86BAB" w:rsidP="00A86BAB">
            <w:pPr>
              <w:jc w:val="both"/>
              <w:rPr>
                <w:rFonts w:ascii="Times New Roman" w:hAnsi="Times New Roman" w:cs="Times New Roman"/>
                <w:sz w:val="24"/>
                <w:szCs w:val="24"/>
              </w:rPr>
            </w:pPr>
            <w:r w:rsidRPr="00FB7E97">
              <w:rPr>
                <w:rFonts w:ascii="Times New Roman" w:hAnsi="Times New Roman" w:cs="Times New Roman"/>
                <w:sz w:val="24"/>
                <w:szCs w:val="24"/>
              </w:rPr>
              <w:t>-</w:t>
            </w:r>
            <w:r w:rsidR="00D62360" w:rsidRPr="00FB7E97">
              <w:rPr>
                <w:rFonts w:ascii="Times New Roman" w:hAnsi="Times New Roman" w:cs="Times New Roman"/>
                <w:sz w:val="24"/>
                <w:szCs w:val="24"/>
              </w:rPr>
              <w:t>5,49</w:t>
            </w:r>
          </w:p>
        </w:tc>
      </w:tr>
      <w:tr w:rsidR="00A86BAB" w:rsidRPr="00FB7E97" w:rsidTr="008870DF">
        <w:trPr>
          <w:trHeight w:val="300"/>
          <w:jc w:val="center"/>
        </w:trPr>
        <w:tc>
          <w:tcPr>
            <w:tcW w:w="274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86BAB" w:rsidRPr="00FB7E97" w:rsidRDefault="00A86BAB" w:rsidP="00A86BAB">
            <w:pPr>
              <w:spacing w:before="100" w:beforeAutospacing="1" w:after="100" w:afterAutospacing="1"/>
              <w:jc w:val="both"/>
              <w:rPr>
                <w:rFonts w:ascii="Times New Roman" w:hAnsi="Times New Roman" w:cs="Times New Roman"/>
                <w:sz w:val="24"/>
                <w:szCs w:val="24"/>
              </w:rPr>
            </w:pPr>
            <w:r w:rsidRPr="00FB7E97">
              <w:rPr>
                <w:rFonts w:ascii="Times New Roman" w:hAnsi="Times New Roman" w:cs="Times New Roman"/>
                <w:sz w:val="24"/>
                <w:szCs w:val="24"/>
              </w:rPr>
              <w:t>Химия</w:t>
            </w:r>
          </w:p>
        </w:tc>
        <w:tc>
          <w:tcPr>
            <w:tcW w:w="1438" w:type="dxa"/>
            <w:tcBorders>
              <w:top w:val="nil"/>
              <w:left w:val="nil"/>
              <w:bottom w:val="single" w:sz="8" w:space="0" w:color="auto"/>
              <w:right w:val="single" w:sz="8" w:space="0" w:color="auto"/>
            </w:tcBorders>
          </w:tcPr>
          <w:p w:rsidR="00A86BAB" w:rsidRPr="00FB7E97" w:rsidRDefault="00A86BAB" w:rsidP="00A86BAB">
            <w:pPr>
              <w:jc w:val="both"/>
              <w:rPr>
                <w:rFonts w:ascii="Times New Roman" w:hAnsi="Times New Roman" w:cs="Times New Roman"/>
                <w:sz w:val="24"/>
                <w:szCs w:val="24"/>
              </w:rPr>
            </w:pPr>
            <w:r w:rsidRPr="00FB7E97">
              <w:rPr>
                <w:rFonts w:ascii="Times New Roman" w:hAnsi="Times New Roman" w:cs="Times New Roman"/>
                <w:sz w:val="24"/>
                <w:szCs w:val="24"/>
              </w:rPr>
              <w:t>89,66</w:t>
            </w:r>
          </w:p>
        </w:tc>
        <w:tc>
          <w:tcPr>
            <w:tcW w:w="1438" w:type="dxa"/>
            <w:tcBorders>
              <w:top w:val="nil"/>
              <w:left w:val="nil"/>
              <w:bottom w:val="single" w:sz="8" w:space="0" w:color="auto"/>
              <w:right w:val="single" w:sz="8" w:space="0" w:color="auto"/>
            </w:tcBorders>
          </w:tcPr>
          <w:p w:rsidR="00A86BAB" w:rsidRPr="00FB7E97" w:rsidRDefault="00A86BAB" w:rsidP="00A86BAB">
            <w:pPr>
              <w:jc w:val="both"/>
              <w:rPr>
                <w:rFonts w:ascii="Times New Roman" w:hAnsi="Times New Roman" w:cs="Times New Roman"/>
                <w:sz w:val="24"/>
                <w:szCs w:val="24"/>
              </w:rPr>
            </w:pPr>
            <w:r w:rsidRPr="00FB7E97">
              <w:rPr>
                <w:rFonts w:ascii="Times New Roman" w:hAnsi="Times New Roman" w:cs="Times New Roman"/>
                <w:sz w:val="24"/>
                <w:szCs w:val="24"/>
              </w:rPr>
              <w:t>75</w:t>
            </w:r>
          </w:p>
        </w:tc>
        <w:tc>
          <w:tcPr>
            <w:tcW w:w="1360" w:type="dxa"/>
            <w:tcBorders>
              <w:top w:val="nil"/>
              <w:left w:val="nil"/>
              <w:bottom w:val="single" w:sz="8" w:space="0" w:color="auto"/>
              <w:right w:val="single" w:sz="8" w:space="0" w:color="auto"/>
            </w:tcBorders>
          </w:tcPr>
          <w:p w:rsidR="00A86BAB" w:rsidRPr="00FB7E97" w:rsidRDefault="00E95832" w:rsidP="00A86BAB">
            <w:pPr>
              <w:jc w:val="both"/>
              <w:rPr>
                <w:rFonts w:ascii="Times New Roman" w:hAnsi="Times New Roman" w:cs="Times New Roman"/>
                <w:sz w:val="24"/>
                <w:szCs w:val="24"/>
              </w:rPr>
            </w:pPr>
            <w:r w:rsidRPr="00FB7E97">
              <w:rPr>
                <w:rFonts w:ascii="Times New Roman" w:hAnsi="Times New Roman" w:cs="Times New Roman"/>
                <w:sz w:val="24"/>
                <w:szCs w:val="24"/>
              </w:rPr>
              <w:t>77,78</w:t>
            </w:r>
          </w:p>
        </w:tc>
        <w:tc>
          <w:tcPr>
            <w:tcW w:w="2556" w:type="dxa"/>
            <w:tcBorders>
              <w:top w:val="nil"/>
              <w:left w:val="nil"/>
              <w:bottom w:val="single" w:sz="8" w:space="0" w:color="auto"/>
              <w:right w:val="single" w:sz="8" w:space="0" w:color="auto"/>
            </w:tcBorders>
          </w:tcPr>
          <w:p w:rsidR="00A86BAB" w:rsidRPr="00FB7E97" w:rsidRDefault="00D62360" w:rsidP="00D62360">
            <w:pPr>
              <w:jc w:val="both"/>
              <w:rPr>
                <w:rFonts w:ascii="Times New Roman" w:hAnsi="Times New Roman" w:cs="Times New Roman"/>
                <w:sz w:val="24"/>
                <w:szCs w:val="24"/>
              </w:rPr>
            </w:pPr>
            <w:r w:rsidRPr="00FB7E97">
              <w:rPr>
                <w:rFonts w:ascii="Times New Roman" w:hAnsi="Times New Roman" w:cs="Times New Roman"/>
                <w:sz w:val="24"/>
                <w:szCs w:val="24"/>
              </w:rPr>
              <w:t>+2,78</w:t>
            </w:r>
          </w:p>
        </w:tc>
      </w:tr>
      <w:tr w:rsidR="00A86BAB" w:rsidRPr="00FB7E97" w:rsidTr="008870DF">
        <w:trPr>
          <w:trHeight w:val="300"/>
          <w:jc w:val="center"/>
        </w:trPr>
        <w:tc>
          <w:tcPr>
            <w:tcW w:w="274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86BAB" w:rsidRPr="00FB7E97" w:rsidRDefault="00A86BAB" w:rsidP="00A86BAB">
            <w:pPr>
              <w:spacing w:before="100" w:beforeAutospacing="1" w:after="100" w:afterAutospacing="1"/>
              <w:jc w:val="both"/>
              <w:rPr>
                <w:rFonts w:ascii="Times New Roman" w:hAnsi="Times New Roman" w:cs="Times New Roman"/>
                <w:sz w:val="24"/>
                <w:szCs w:val="24"/>
              </w:rPr>
            </w:pPr>
            <w:r w:rsidRPr="00FB7E97">
              <w:rPr>
                <w:rFonts w:ascii="Times New Roman" w:hAnsi="Times New Roman" w:cs="Times New Roman"/>
                <w:sz w:val="24"/>
                <w:szCs w:val="24"/>
              </w:rPr>
              <w:t>Обществознание</w:t>
            </w:r>
          </w:p>
        </w:tc>
        <w:tc>
          <w:tcPr>
            <w:tcW w:w="1438" w:type="dxa"/>
            <w:tcBorders>
              <w:top w:val="nil"/>
              <w:left w:val="nil"/>
              <w:bottom w:val="single" w:sz="8" w:space="0" w:color="auto"/>
              <w:right w:val="single" w:sz="8" w:space="0" w:color="auto"/>
            </w:tcBorders>
          </w:tcPr>
          <w:p w:rsidR="00A86BAB" w:rsidRPr="00FB7E97" w:rsidRDefault="00A86BAB" w:rsidP="00A86BAB">
            <w:pPr>
              <w:jc w:val="both"/>
              <w:rPr>
                <w:rFonts w:ascii="Times New Roman" w:hAnsi="Times New Roman" w:cs="Times New Roman"/>
                <w:sz w:val="24"/>
                <w:szCs w:val="24"/>
              </w:rPr>
            </w:pPr>
            <w:r w:rsidRPr="00FB7E97">
              <w:rPr>
                <w:rFonts w:ascii="Times New Roman" w:hAnsi="Times New Roman" w:cs="Times New Roman"/>
                <w:sz w:val="24"/>
                <w:szCs w:val="24"/>
              </w:rPr>
              <w:t>71,79</w:t>
            </w:r>
          </w:p>
        </w:tc>
        <w:tc>
          <w:tcPr>
            <w:tcW w:w="1438" w:type="dxa"/>
            <w:tcBorders>
              <w:top w:val="nil"/>
              <w:left w:val="nil"/>
              <w:bottom w:val="single" w:sz="8" w:space="0" w:color="auto"/>
              <w:right w:val="single" w:sz="8" w:space="0" w:color="auto"/>
            </w:tcBorders>
          </w:tcPr>
          <w:p w:rsidR="00A86BAB" w:rsidRPr="00FB7E97" w:rsidRDefault="00A86BAB" w:rsidP="00A86BAB">
            <w:pPr>
              <w:jc w:val="both"/>
              <w:rPr>
                <w:rFonts w:ascii="Times New Roman" w:hAnsi="Times New Roman" w:cs="Times New Roman"/>
                <w:sz w:val="24"/>
                <w:szCs w:val="24"/>
              </w:rPr>
            </w:pPr>
            <w:r w:rsidRPr="00FB7E97">
              <w:rPr>
                <w:rFonts w:ascii="Times New Roman" w:hAnsi="Times New Roman" w:cs="Times New Roman"/>
                <w:sz w:val="24"/>
                <w:szCs w:val="24"/>
              </w:rPr>
              <w:t>78,79</w:t>
            </w:r>
          </w:p>
        </w:tc>
        <w:tc>
          <w:tcPr>
            <w:tcW w:w="1360" w:type="dxa"/>
            <w:tcBorders>
              <w:top w:val="nil"/>
              <w:left w:val="nil"/>
              <w:bottom w:val="single" w:sz="8" w:space="0" w:color="auto"/>
              <w:right w:val="single" w:sz="8" w:space="0" w:color="auto"/>
            </w:tcBorders>
          </w:tcPr>
          <w:p w:rsidR="00A86BAB" w:rsidRPr="00FB7E97" w:rsidRDefault="00E95832" w:rsidP="00A86BAB">
            <w:pPr>
              <w:jc w:val="both"/>
              <w:rPr>
                <w:rFonts w:ascii="Times New Roman" w:hAnsi="Times New Roman" w:cs="Times New Roman"/>
                <w:sz w:val="24"/>
                <w:szCs w:val="24"/>
              </w:rPr>
            </w:pPr>
            <w:r w:rsidRPr="00FB7E97">
              <w:rPr>
                <w:rFonts w:ascii="Times New Roman" w:hAnsi="Times New Roman" w:cs="Times New Roman"/>
                <w:sz w:val="24"/>
                <w:szCs w:val="24"/>
              </w:rPr>
              <w:t>78,13</w:t>
            </w:r>
          </w:p>
        </w:tc>
        <w:tc>
          <w:tcPr>
            <w:tcW w:w="2556" w:type="dxa"/>
            <w:tcBorders>
              <w:top w:val="nil"/>
              <w:left w:val="nil"/>
              <w:bottom w:val="single" w:sz="8" w:space="0" w:color="auto"/>
              <w:right w:val="single" w:sz="8" w:space="0" w:color="auto"/>
            </w:tcBorders>
          </w:tcPr>
          <w:p w:rsidR="00A86BAB" w:rsidRPr="00FB7E97" w:rsidRDefault="00B42ADD" w:rsidP="00A86BAB">
            <w:pPr>
              <w:jc w:val="both"/>
              <w:rPr>
                <w:rFonts w:ascii="Times New Roman" w:hAnsi="Times New Roman" w:cs="Times New Roman"/>
                <w:sz w:val="24"/>
                <w:szCs w:val="24"/>
              </w:rPr>
            </w:pPr>
            <w:r w:rsidRPr="00FB7E97">
              <w:rPr>
                <w:rFonts w:ascii="Times New Roman" w:hAnsi="Times New Roman" w:cs="Times New Roman"/>
                <w:sz w:val="24"/>
                <w:szCs w:val="24"/>
              </w:rPr>
              <w:t>- 0,66</w:t>
            </w:r>
          </w:p>
        </w:tc>
      </w:tr>
      <w:tr w:rsidR="00A86BAB" w:rsidRPr="00FB7E97" w:rsidTr="008870DF">
        <w:trPr>
          <w:trHeight w:val="300"/>
          <w:jc w:val="center"/>
        </w:trPr>
        <w:tc>
          <w:tcPr>
            <w:tcW w:w="274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86BAB" w:rsidRPr="00FB7E97" w:rsidRDefault="00A86BAB" w:rsidP="00A86BAB">
            <w:pPr>
              <w:spacing w:before="100" w:beforeAutospacing="1" w:after="100" w:afterAutospacing="1"/>
              <w:jc w:val="both"/>
              <w:rPr>
                <w:rFonts w:ascii="Times New Roman" w:hAnsi="Times New Roman" w:cs="Times New Roman"/>
                <w:sz w:val="24"/>
                <w:szCs w:val="24"/>
              </w:rPr>
            </w:pPr>
            <w:r w:rsidRPr="00FB7E97">
              <w:rPr>
                <w:rFonts w:ascii="Times New Roman" w:hAnsi="Times New Roman" w:cs="Times New Roman"/>
                <w:sz w:val="24"/>
                <w:szCs w:val="24"/>
              </w:rPr>
              <w:t>История</w:t>
            </w:r>
          </w:p>
        </w:tc>
        <w:tc>
          <w:tcPr>
            <w:tcW w:w="1438" w:type="dxa"/>
            <w:tcBorders>
              <w:top w:val="nil"/>
              <w:left w:val="nil"/>
              <w:bottom w:val="single" w:sz="8" w:space="0" w:color="auto"/>
              <w:right w:val="single" w:sz="8" w:space="0" w:color="auto"/>
            </w:tcBorders>
          </w:tcPr>
          <w:p w:rsidR="00A86BAB" w:rsidRPr="00FB7E97" w:rsidRDefault="00A86BAB" w:rsidP="00A86BAB">
            <w:pPr>
              <w:jc w:val="both"/>
              <w:rPr>
                <w:rFonts w:ascii="Times New Roman" w:hAnsi="Times New Roman" w:cs="Times New Roman"/>
                <w:sz w:val="24"/>
                <w:szCs w:val="24"/>
              </w:rPr>
            </w:pPr>
            <w:r w:rsidRPr="00FB7E97">
              <w:rPr>
                <w:rFonts w:ascii="Times New Roman" w:hAnsi="Times New Roman" w:cs="Times New Roman"/>
                <w:sz w:val="24"/>
                <w:szCs w:val="24"/>
              </w:rPr>
              <w:t>74,47</w:t>
            </w:r>
          </w:p>
        </w:tc>
        <w:tc>
          <w:tcPr>
            <w:tcW w:w="1438" w:type="dxa"/>
            <w:tcBorders>
              <w:top w:val="nil"/>
              <w:left w:val="nil"/>
              <w:bottom w:val="single" w:sz="8" w:space="0" w:color="auto"/>
              <w:right w:val="single" w:sz="8" w:space="0" w:color="auto"/>
            </w:tcBorders>
          </w:tcPr>
          <w:p w:rsidR="00A86BAB" w:rsidRPr="00FB7E97" w:rsidRDefault="00A86BAB" w:rsidP="00A86BAB">
            <w:pPr>
              <w:jc w:val="both"/>
              <w:rPr>
                <w:rFonts w:ascii="Times New Roman" w:hAnsi="Times New Roman" w:cs="Times New Roman"/>
                <w:sz w:val="24"/>
                <w:szCs w:val="24"/>
              </w:rPr>
            </w:pPr>
            <w:r w:rsidRPr="00FB7E97">
              <w:rPr>
                <w:rFonts w:ascii="Times New Roman" w:hAnsi="Times New Roman" w:cs="Times New Roman"/>
                <w:sz w:val="24"/>
                <w:szCs w:val="24"/>
              </w:rPr>
              <w:t>75,61</w:t>
            </w:r>
          </w:p>
        </w:tc>
        <w:tc>
          <w:tcPr>
            <w:tcW w:w="1360" w:type="dxa"/>
            <w:tcBorders>
              <w:top w:val="nil"/>
              <w:left w:val="nil"/>
              <w:bottom w:val="single" w:sz="8" w:space="0" w:color="auto"/>
              <w:right w:val="single" w:sz="8" w:space="0" w:color="auto"/>
            </w:tcBorders>
          </w:tcPr>
          <w:p w:rsidR="00A86BAB" w:rsidRPr="00FB7E97" w:rsidRDefault="00E95832" w:rsidP="00A86BAB">
            <w:pPr>
              <w:jc w:val="both"/>
              <w:rPr>
                <w:rFonts w:ascii="Times New Roman" w:hAnsi="Times New Roman" w:cs="Times New Roman"/>
                <w:sz w:val="24"/>
                <w:szCs w:val="24"/>
              </w:rPr>
            </w:pPr>
            <w:r w:rsidRPr="00FB7E97">
              <w:rPr>
                <w:rFonts w:ascii="Times New Roman" w:hAnsi="Times New Roman" w:cs="Times New Roman"/>
                <w:sz w:val="24"/>
                <w:szCs w:val="24"/>
              </w:rPr>
              <w:t>72,97</w:t>
            </w:r>
          </w:p>
        </w:tc>
        <w:tc>
          <w:tcPr>
            <w:tcW w:w="2556" w:type="dxa"/>
            <w:tcBorders>
              <w:top w:val="nil"/>
              <w:left w:val="nil"/>
              <w:bottom w:val="single" w:sz="8" w:space="0" w:color="auto"/>
              <w:right w:val="single" w:sz="8" w:space="0" w:color="auto"/>
            </w:tcBorders>
          </w:tcPr>
          <w:p w:rsidR="00A86BAB" w:rsidRPr="00FB7E97" w:rsidRDefault="00B42ADD" w:rsidP="00A86BAB">
            <w:pPr>
              <w:jc w:val="both"/>
              <w:rPr>
                <w:rFonts w:ascii="Times New Roman" w:hAnsi="Times New Roman" w:cs="Times New Roman"/>
                <w:sz w:val="24"/>
                <w:szCs w:val="24"/>
              </w:rPr>
            </w:pPr>
            <w:r w:rsidRPr="00FB7E97">
              <w:rPr>
                <w:rFonts w:ascii="Times New Roman" w:hAnsi="Times New Roman" w:cs="Times New Roman"/>
                <w:sz w:val="24"/>
                <w:szCs w:val="24"/>
              </w:rPr>
              <w:t>- 2,64</w:t>
            </w:r>
          </w:p>
        </w:tc>
      </w:tr>
      <w:tr w:rsidR="00A86BAB" w:rsidRPr="00FB7E97" w:rsidTr="008870DF">
        <w:trPr>
          <w:trHeight w:val="300"/>
          <w:jc w:val="center"/>
        </w:trPr>
        <w:tc>
          <w:tcPr>
            <w:tcW w:w="274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86BAB" w:rsidRPr="00FB7E97" w:rsidRDefault="00A86BAB" w:rsidP="00A86BAB">
            <w:pPr>
              <w:spacing w:before="100" w:beforeAutospacing="1" w:after="100" w:afterAutospacing="1"/>
              <w:jc w:val="both"/>
              <w:rPr>
                <w:rFonts w:ascii="Times New Roman" w:hAnsi="Times New Roman" w:cs="Times New Roman"/>
                <w:sz w:val="24"/>
                <w:szCs w:val="24"/>
              </w:rPr>
            </w:pPr>
            <w:r w:rsidRPr="00FB7E97">
              <w:rPr>
                <w:rFonts w:ascii="Times New Roman" w:hAnsi="Times New Roman" w:cs="Times New Roman"/>
                <w:sz w:val="24"/>
                <w:szCs w:val="24"/>
              </w:rPr>
              <w:t>Литература</w:t>
            </w:r>
          </w:p>
        </w:tc>
        <w:tc>
          <w:tcPr>
            <w:tcW w:w="1438" w:type="dxa"/>
            <w:tcBorders>
              <w:top w:val="nil"/>
              <w:left w:val="nil"/>
              <w:bottom w:val="single" w:sz="8" w:space="0" w:color="auto"/>
              <w:right w:val="single" w:sz="8" w:space="0" w:color="auto"/>
            </w:tcBorders>
          </w:tcPr>
          <w:p w:rsidR="00A86BAB" w:rsidRPr="00FB7E97" w:rsidRDefault="00A86BAB" w:rsidP="00A86BAB">
            <w:pPr>
              <w:jc w:val="both"/>
              <w:rPr>
                <w:rFonts w:ascii="Times New Roman" w:hAnsi="Times New Roman" w:cs="Times New Roman"/>
                <w:sz w:val="24"/>
                <w:szCs w:val="24"/>
              </w:rPr>
            </w:pPr>
            <w:r w:rsidRPr="00FB7E97">
              <w:rPr>
                <w:rFonts w:ascii="Times New Roman" w:hAnsi="Times New Roman" w:cs="Times New Roman"/>
                <w:sz w:val="24"/>
                <w:szCs w:val="24"/>
              </w:rPr>
              <w:t>85,11</w:t>
            </w:r>
          </w:p>
        </w:tc>
        <w:tc>
          <w:tcPr>
            <w:tcW w:w="1438" w:type="dxa"/>
            <w:tcBorders>
              <w:top w:val="nil"/>
              <w:left w:val="nil"/>
              <w:bottom w:val="single" w:sz="8" w:space="0" w:color="auto"/>
              <w:right w:val="single" w:sz="8" w:space="0" w:color="auto"/>
            </w:tcBorders>
          </w:tcPr>
          <w:p w:rsidR="00A86BAB" w:rsidRPr="00FB7E97" w:rsidRDefault="00A86BAB" w:rsidP="00A86BAB">
            <w:pPr>
              <w:jc w:val="both"/>
              <w:rPr>
                <w:rFonts w:ascii="Times New Roman" w:hAnsi="Times New Roman" w:cs="Times New Roman"/>
                <w:sz w:val="24"/>
                <w:szCs w:val="24"/>
              </w:rPr>
            </w:pPr>
            <w:r w:rsidRPr="00FB7E97">
              <w:rPr>
                <w:rFonts w:ascii="Times New Roman" w:hAnsi="Times New Roman" w:cs="Times New Roman"/>
                <w:sz w:val="24"/>
                <w:szCs w:val="24"/>
              </w:rPr>
              <w:t>90,24</w:t>
            </w:r>
          </w:p>
        </w:tc>
        <w:tc>
          <w:tcPr>
            <w:tcW w:w="1360" w:type="dxa"/>
            <w:tcBorders>
              <w:top w:val="nil"/>
              <w:left w:val="nil"/>
              <w:bottom w:val="single" w:sz="8" w:space="0" w:color="auto"/>
              <w:right w:val="single" w:sz="8" w:space="0" w:color="auto"/>
            </w:tcBorders>
          </w:tcPr>
          <w:p w:rsidR="00A86BAB" w:rsidRPr="00FB7E97" w:rsidRDefault="00E95832" w:rsidP="00A86BAB">
            <w:pPr>
              <w:jc w:val="both"/>
              <w:rPr>
                <w:rFonts w:ascii="Times New Roman" w:hAnsi="Times New Roman" w:cs="Times New Roman"/>
                <w:sz w:val="24"/>
                <w:szCs w:val="24"/>
              </w:rPr>
            </w:pPr>
            <w:r w:rsidRPr="00FB7E97">
              <w:rPr>
                <w:rFonts w:ascii="Times New Roman" w:hAnsi="Times New Roman" w:cs="Times New Roman"/>
                <w:sz w:val="24"/>
                <w:szCs w:val="24"/>
              </w:rPr>
              <w:t>91,89</w:t>
            </w:r>
          </w:p>
        </w:tc>
        <w:tc>
          <w:tcPr>
            <w:tcW w:w="2556" w:type="dxa"/>
            <w:tcBorders>
              <w:top w:val="nil"/>
              <w:left w:val="nil"/>
              <w:bottom w:val="single" w:sz="8" w:space="0" w:color="auto"/>
              <w:right w:val="single" w:sz="8" w:space="0" w:color="auto"/>
            </w:tcBorders>
          </w:tcPr>
          <w:p w:rsidR="00A86BAB" w:rsidRPr="00FB7E97" w:rsidRDefault="00B42ADD" w:rsidP="00A86BAB">
            <w:pPr>
              <w:jc w:val="both"/>
              <w:rPr>
                <w:rFonts w:ascii="Times New Roman" w:hAnsi="Times New Roman" w:cs="Times New Roman"/>
                <w:sz w:val="24"/>
                <w:szCs w:val="24"/>
              </w:rPr>
            </w:pPr>
            <w:r w:rsidRPr="00FB7E97">
              <w:rPr>
                <w:rFonts w:ascii="Times New Roman" w:hAnsi="Times New Roman" w:cs="Times New Roman"/>
                <w:sz w:val="24"/>
                <w:szCs w:val="24"/>
              </w:rPr>
              <w:t>+1,65</w:t>
            </w:r>
          </w:p>
        </w:tc>
      </w:tr>
      <w:tr w:rsidR="00A86BAB" w:rsidRPr="00FB7E97" w:rsidTr="008870DF">
        <w:trPr>
          <w:trHeight w:val="300"/>
          <w:jc w:val="center"/>
        </w:trPr>
        <w:tc>
          <w:tcPr>
            <w:tcW w:w="274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86BAB" w:rsidRPr="00FB7E97" w:rsidRDefault="00A86BAB" w:rsidP="00A86BAB">
            <w:pPr>
              <w:spacing w:before="100" w:beforeAutospacing="1" w:after="100" w:afterAutospacing="1"/>
              <w:jc w:val="both"/>
              <w:rPr>
                <w:rFonts w:ascii="Times New Roman" w:hAnsi="Times New Roman" w:cs="Times New Roman"/>
                <w:sz w:val="24"/>
                <w:szCs w:val="24"/>
              </w:rPr>
            </w:pPr>
            <w:r w:rsidRPr="00FB7E97">
              <w:rPr>
                <w:rFonts w:ascii="Times New Roman" w:hAnsi="Times New Roman" w:cs="Times New Roman"/>
                <w:sz w:val="24"/>
                <w:szCs w:val="24"/>
              </w:rPr>
              <w:t>ОБЖ</w:t>
            </w:r>
          </w:p>
        </w:tc>
        <w:tc>
          <w:tcPr>
            <w:tcW w:w="1438" w:type="dxa"/>
            <w:tcBorders>
              <w:top w:val="nil"/>
              <w:left w:val="nil"/>
              <w:bottom w:val="single" w:sz="8" w:space="0" w:color="auto"/>
              <w:right w:val="single" w:sz="8" w:space="0" w:color="auto"/>
            </w:tcBorders>
          </w:tcPr>
          <w:p w:rsidR="00A86BAB" w:rsidRPr="00FB7E97" w:rsidRDefault="00A86BAB" w:rsidP="00A86BAB">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1438" w:type="dxa"/>
            <w:tcBorders>
              <w:top w:val="nil"/>
              <w:left w:val="nil"/>
              <w:bottom w:val="single" w:sz="8" w:space="0" w:color="auto"/>
              <w:right w:val="single" w:sz="8" w:space="0" w:color="auto"/>
            </w:tcBorders>
          </w:tcPr>
          <w:p w:rsidR="00A86BAB" w:rsidRPr="00FB7E97" w:rsidRDefault="00A86BAB" w:rsidP="00A86BAB">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1360" w:type="dxa"/>
            <w:tcBorders>
              <w:top w:val="nil"/>
              <w:left w:val="nil"/>
              <w:bottom w:val="single" w:sz="8" w:space="0" w:color="auto"/>
              <w:right w:val="single" w:sz="8" w:space="0" w:color="auto"/>
            </w:tcBorders>
          </w:tcPr>
          <w:p w:rsidR="00A86BAB" w:rsidRPr="00FB7E97" w:rsidRDefault="00A86BAB" w:rsidP="00A86BAB">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2556" w:type="dxa"/>
            <w:tcBorders>
              <w:top w:val="nil"/>
              <w:left w:val="nil"/>
              <w:bottom w:val="single" w:sz="8" w:space="0" w:color="auto"/>
              <w:right w:val="single" w:sz="8" w:space="0" w:color="auto"/>
            </w:tcBorders>
          </w:tcPr>
          <w:p w:rsidR="00A86BAB" w:rsidRPr="00FB7E97" w:rsidRDefault="00A86BAB" w:rsidP="00A86BAB">
            <w:pPr>
              <w:jc w:val="both"/>
              <w:rPr>
                <w:rFonts w:ascii="Times New Roman" w:hAnsi="Times New Roman" w:cs="Times New Roman"/>
                <w:sz w:val="24"/>
                <w:szCs w:val="24"/>
              </w:rPr>
            </w:pPr>
            <w:r w:rsidRPr="00FB7E97">
              <w:rPr>
                <w:rFonts w:ascii="Times New Roman" w:hAnsi="Times New Roman" w:cs="Times New Roman"/>
                <w:sz w:val="24"/>
                <w:szCs w:val="24"/>
              </w:rPr>
              <w:t>стабильно</w:t>
            </w:r>
          </w:p>
        </w:tc>
      </w:tr>
      <w:tr w:rsidR="00A86BAB" w:rsidRPr="00FB7E97" w:rsidTr="008870DF">
        <w:trPr>
          <w:trHeight w:val="300"/>
          <w:jc w:val="center"/>
        </w:trPr>
        <w:tc>
          <w:tcPr>
            <w:tcW w:w="274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86BAB" w:rsidRPr="00FB7E97" w:rsidRDefault="00A86BAB" w:rsidP="00A86BAB">
            <w:pPr>
              <w:spacing w:before="100" w:beforeAutospacing="1" w:after="100" w:afterAutospacing="1"/>
              <w:jc w:val="both"/>
              <w:rPr>
                <w:rFonts w:ascii="Times New Roman" w:hAnsi="Times New Roman" w:cs="Times New Roman"/>
                <w:sz w:val="24"/>
                <w:szCs w:val="24"/>
              </w:rPr>
            </w:pPr>
            <w:r w:rsidRPr="00FB7E97">
              <w:rPr>
                <w:rFonts w:ascii="Times New Roman" w:hAnsi="Times New Roman" w:cs="Times New Roman"/>
                <w:sz w:val="24"/>
                <w:szCs w:val="24"/>
              </w:rPr>
              <w:t>Индивидуальный проект</w:t>
            </w:r>
          </w:p>
        </w:tc>
        <w:tc>
          <w:tcPr>
            <w:tcW w:w="1438" w:type="dxa"/>
            <w:tcBorders>
              <w:top w:val="nil"/>
              <w:left w:val="nil"/>
              <w:bottom w:val="single" w:sz="8" w:space="0" w:color="auto"/>
              <w:right w:val="single" w:sz="8" w:space="0" w:color="auto"/>
            </w:tcBorders>
          </w:tcPr>
          <w:p w:rsidR="00A86BAB" w:rsidRPr="00FB7E97" w:rsidRDefault="00A86BAB" w:rsidP="00A86BAB">
            <w:pPr>
              <w:jc w:val="both"/>
              <w:rPr>
                <w:rFonts w:ascii="Times New Roman" w:hAnsi="Times New Roman" w:cs="Times New Roman"/>
                <w:sz w:val="24"/>
                <w:szCs w:val="24"/>
              </w:rPr>
            </w:pPr>
          </w:p>
        </w:tc>
        <w:tc>
          <w:tcPr>
            <w:tcW w:w="1438" w:type="dxa"/>
            <w:tcBorders>
              <w:top w:val="nil"/>
              <w:left w:val="nil"/>
              <w:bottom w:val="single" w:sz="8" w:space="0" w:color="auto"/>
              <w:right w:val="single" w:sz="8" w:space="0" w:color="auto"/>
            </w:tcBorders>
          </w:tcPr>
          <w:p w:rsidR="00A86BAB" w:rsidRPr="00FB7E97" w:rsidRDefault="00A86BAB" w:rsidP="00A86BAB">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1360" w:type="dxa"/>
            <w:tcBorders>
              <w:top w:val="nil"/>
              <w:left w:val="nil"/>
              <w:bottom w:val="single" w:sz="8" w:space="0" w:color="auto"/>
              <w:right w:val="single" w:sz="8" w:space="0" w:color="auto"/>
            </w:tcBorders>
          </w:tcPr>
          <w:p w:rsidR="00A86BAB" w:rsidRPr="00FB7E97" w:rsidRDefault="00A86BAB" w:rsidP="00A86BAB">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2556" w:type="dxa"/>
            <w:tcBorders>
              <w:top w:val="nil"/>
              <w:left w:val="nil"/>
              <w:bottom w:val="single" w:sz="8" w:space="0" w:color="auto"/>
              <w:right w:val="single" w:sz="8" w:space="0" w:color="auto"/>
            </w:tcBorders>
          </w:tcPr>
          <w:p w:rsidR="00A86BAB" w:rsidRPr="00FB7E97" w:rsidRDefault="00A86BAB" w:rsidP="00A86BAB">
            <w:pPr>
              <w:jc w:val="both"/>
              <w:rPr>
                <w:rFonts w:ascii="Times New Roman" w:hAnsi="Times New Roman" w:cs="Times New Roman"/>
                <w:sz w:val="24"/>
                <w:szCs w:val="24"/>
              </w:rPr>
            </w:pPr>
            <w:r w:rsidRPr="00FB7E97">
              <w:rPr>
                <w:rFonts w:ascii="Times New Roman" w:hAnsi="Times New Roman" w:cs="Times New Roman"/>
                <w:sz w:val="24"/>
                <w:szCs w:val="24"/>
              </w:rPr>
              <w:t>стабильно</w:t>
            </w:r>
          </w:p>
        </w:tc>
      </w:tr>
      <w:tr w:rsidR="00A86BAB" w:rsidRPr="00FB7E97" w:rsidTr="00082AC5">
        <w:trPr>
          <w:trHeight w:val="681"/>
          <w:jc w:val="center"/>
        </w:trPr>
        <w:tc>
          <w:tcPr>
            <w:tcW w:w="274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86BAB" w:rsidRPr="00FB7E97" w:rsidRDefault="00A86BAB" w:rsidP="00A86BAB">
            <w:pPr>
              <w:spacing w:before="100" w:beforeAutospacing="1" w:after="100" w:afterAutospacing="1"/>
              <w:jc w:val="both"/>
              <w:rPr>
                <w:rFonts w:ascii="Times New Roman" w:hAnsi="Times New Roman" w:cs="Times New Roman"/>
                <w:sz w:val="24"/>
                <w:szCs w:val="24"/>
              </w:rPr>
            </w:pPr>
            <w:r w:rsidRPr="00FB7E97">
              <w:rPr>
                <w:rFonts w:ascii="Times New Roman" w:hAnsi="Times New Roman" w:cs="Times New Roman"/>
                <w:sz w:val="24"/>
                <w:szCs w:val="24"/>
              </w:rPr>
              <w:t>Информатика и ИКТ</w:t>
            </w:r>
          </w:p>
        </w:tc>
        <w:tc>
          <w:tcPr>
            <w:tcW w:w="1438" w:type="dxa"/>
            <w:tcBorders>
              <w:top w:val="nil"/>
              <w:left w:val="nil"/>
              <w:bottom w:val="single" w:sz="8" w:space="0" w:color="auto"/>
              <w:right w:val="single" w:sz="8" w:space="0" w:color="auto"/>
            </w:tcBorders>
          </w:tcPr>
          <w:p w:rsidR="00A86BAB" w:rsidRPr="00FB7E97" w:rsidRDefault="00A86BAB" w:rsidP="00A86BAB">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1438" w:type="dxa"/>
            <w:tcBorders>
              <w:top w:val="nil"/>
              <w:left w:val="nil"/>
              <w:bottom w:val="single" w:sz="8" w:space="0" w:color="auto"/>
              <w:right w:val="single" w:sz="8" w:space="0" w:color="auto"/>
            </w:tcBorders>
          </w:tcPr>
          <w:p w:rsidR="00A86BAB" w:rsidRPr="00FB7E97" w:rsidRDefault="00A86BAB" w:rsidP="00A86BAB">
            <w:pPr>
              <w:jc w:val="both"/>
              <w:rPr>
                <w:rFonts w:ascii="Times New Roman" w:hAnsi="Times New Roman" w:cs="Times New Roman"/>
                <w:sz w:val="24"/>
                <w:szCs w:val="24"/>
              </w:rPr>
            </w:pPr>
            <w:r w:rsidRPr="00FB7E97">
              <w:rPr>
                <w:rFonts w:ascii="Times New Roman" w:hAnsi="Times New Roman" w:cs="Times New Roman"/>
                <w:sz w:val="24"/>
                <w:szCs w:val="24"/>
              </w:rPr>
              <w:t>95,24</w:t>
            </w:r>
          </w:p>
        </w:tc>
        <w:tc>
          <w:tcPr>
            <w:tcW w:w="1360" w:type="dxa"/>
            <w:tcBorders>
              <w:top w:val="nil"/>
              <w:left w:val="nil"/>
              <w:bottom w:val="single" w:sz="8" w:space="0" w:color="auto"/>
              <w:right w:val="single" w:sz="8" w:space="0" w:color="auto"/>
            </w:tcBorders>
          </w:tcPr>
          <w:p w:rsidR="00A86BAB" w:rsidRPr="00FB7E97" w:rsidRDefault="00E95832" w:rsidP="00A86BAB">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2556" w:type="dxa"/>
            <w:tcBorders>
              <w:top w:val="nil"/>
              <w:left w:val="nil"/>
              <w:bottom w:val="single" w:sz="8" w:space="0" w:color="auto"/>
              <w:right w:val="single" w:sz="8" w:space="0" w:color="auto"/>
            </w:tcBorders>
          </w:tcPr>
          <w:p w:rsidR="00A86BAB" w:rsidRPr="00FB7E97" w:rsidRDefault="00B42ADD" w:rsidP="00A86BAB">
            <w:pPr>
              <w:jc w:val="both"/>
              <w:rPr>
                <w:rFonts w:ascii="Times New Roman" w:hAnsi="Times New Roman" w:cs="Times New Roman"/>
                <w:sz w:val="24"/>
                <w:szCs w:val="24"/>
              </w:rPr>
            </w:pPr>
            <w:r w:rsidRPr="00FB7E97">
              <w:rPr>
                <w:rFonts w:ascii="Times New Roman" w:hAnsi="Times New Roman" w:cs="Times New Roman"/>
                <w:sz w:val="24"/>
                <w:szCs w:val="24"/>
              </w:rPr>
              <w:t>+</w:t>
            </w:r>
            <w:r w:rsidR="00A86BAB" w:rsidRPr="00FB7E97">
              <w:rPr>
                <w:rFonts w:ascii="Times New Roman" w:hAnsi="Times New Roman" w:cs="Times New Roman"/>
                <w:sz w:val="24"/>
                <w:szCs w:val="24"/>
              </w:rPr>
              <w:t xml:space="preserve"> 4,76</w:t>
            </w:r>
          </w:p>
        </w:tc>
      </w:tr>
      <w:tr w:rsidR="00A86BAB" w:rsidRPr="00FB7E97" w:rsidTr="008870DF">
        <w:trPr>
          <w:trHeight w:val="300"/>
          <w:jc w:val="center"/>
        </w:trPr>
        <w:tc>
          <w:tcPr>
            <w:tcW w:w="274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86BAB" w:rsidRPr="00FB7E97" w:rsidRDefault="00A86BAB" w:rsidP="00A86BAB">
            <w:pPr>
              <w:spacing w:before="100" w:beforeAutospacing="1" w:after="100" w:afterAutospacing="1"/>
              <w:jc w:val="both"/>
              <w:rPr>
                <w:rFonts w:ascii="Times New Roman" w:hAnsi="Times New Roman" w:cs="Times New Roman"/>
                <w:sz w:val="24"/>
                <w:szCs w:val="24"/>
              </w:rPr>
            </w:pPr>
            <w:r w:rsidRPr="00FB7E97">
              <w:rPr>
                <w:rFonts w:ascii="Times New Roman" w:hAnsi="Times New Roman" w:cs="Times New Roman"/>
                <w:sz w:val="24"/>
                <w:szCs w:val="24"/>
              </w:rPr>
              <w:t>География</w:t>
            </w:r>
          </w:p>
        </w:tc>
        <w:tc>
          <w:tcPr>
            <w:tcW w:w="1438" w:type="dxa"/>
            <w:tcBorders>
              <w:top w:val="nil"/>
              <w:left w:val="nil"/>
              <w:bottom w:val="single" w:sz="8" w:space="0" w:color="auto"/>
              <w:right w:val="single" w:sz="8" w:space="0" w:color="auto"/>
            </w:tcBorders>
          </w:tcPr>
          <w:p w:rsidR="00A86BAB" w:rsidRPr="00FB7E97" w:rsidRDefault="00A86BAB" w:rsidP="00A86BAB">
            <w:pPr>
              <w:jc w:val="both"/>
              <w:rPr>
                <w:rFonts w:ascii="Times New Roman" w:hAnsi="Times New Roman" w:cs="Times New Roman"/>
                <w:sz w:val="24"/>
                <w:szCs w:val="24"/>
              </w:rPr>
            </w:pPr>
            <w:r w:rsidRPr="00FB7E97">
              <w:rPr>
                <w:rFonts w:ascii="Times New Roman" w:hAnsi="Times New Roman" w:cs="Times New Roman"/>
                <w:sz w:val="24"/>
                <w:szCs w:val="24"/>
              </w:rPr>
              <w:t>87,23</w:t>
            </w:r>
          </w:p>
        </w:tc>
        <w:tc>
          <w:tcPr>
            <w:tcW w:w="1438" w:type="dxa"/>
            <w:tcBorders>
              <w:top w:val="nil"/>
              <w:left w:val="nil"/>
              <w:bottom w:val="single" w:sz="8" w:space="0" w:color="auto"/>
              <w:right w:val="single" w:sz="8" w:space="0" w:color="auto"/>
            </w:tcBorders>
          </w:tcPr>
          <w:p w:rsidR="00A86BAB" w:rsidRPr="00FB7E97" w:rsidRDefault="00A86BAB" w:rsidP="00A86BAB">
            <w:pPr>
              <w:jc w:val="both"/>
              <w:rPr>
                <w:rFonts w:ascii="Times New Roman" w:hAnsi="Times New Roman" w:cs="Times New Roman"/>
                <w:sz w:val="24"/>
                <w:szCs w:val="24"/>
              </w:rPr>
            </w:pPr>
            <w:r w:rsidRPr="00FB7E97">
              <w:rPr>
                <w:rFonts w:ascii="Times New Roman" w:hAnsi="Times New Roman" w:cs="Times New Roman"/>
                <w:sz w:val="24"/>
                <w:szCs w:val="24"/>
              </w:rPr>
              <w:t>82,93</w:t>
            </w:r>
          </w:p>
        </w:tc>
        <w:tc>
          <w:tcPr>
            <w:tcW w:w="1360" w:type="dxa"/>
            <w:tcBorders>
              <w:top w:val="nil"/>
              <w:left w:val="nil"/>
              <w:bottom w:val="single" w:sz="8" w:space="0" w:color="auto"/>
              <w:right w:val="single" w:sz="8" w:space="0" w:color="auto"/>
            </w:tcBorders>
          </w:tcPr>
          <w:p w:rsidR="00A86BAB" w:rsidRPr="00FB7E97" w:rsidRDefault="00E95832" w:rsidP="00A86BAB">
            <w:pPr>
              <w:jc w:val="both"/>
              <w:rPr>
                <w:rFonts w:ascii="Times New Roman" w:hAnsi="Times New Roman" w:cs="Times New Roman"/>
                <w:sz w:val="24"/>
                <w:szCs w:val="24"/>
              </w:rPr>
            </w:pPr>
            <w:r w:rsidRPr="00FB7E97">
              <w:rPr>
                <w:rFonts w:ascii="Times New Roman" w:hAnsi="Times New Roman" w:cs="Times New Roman"/>
                <w:sz w:val="24"/>
                <w:szCs w:val="24"/>
              </w:rPr>
              <w:t>91,89</w:t>
            </w:r>
          </w:p>
        </w:tc>
        <w:tc>
          <w:tcPr>
            <w:tcW w:w="2556" w:type="dxa"/>
            <w:tcBorders>
              <w:top w:val="nil"/>
              <w:left w:val="nil"/>
              <w:bottom w:val="single" w:sz="8" w:space="0" w:color="auto"/>
              <w:right w:val="single" w:sz="8" w:space="0" w:color="auto"/>
            </w:tcBorders>
          </w:tcPr>
          <w:p w:rsidR="00A86BAB" w:rsidRPr="00FB7E97" w:rsidRDefault="00B42ADD" w:rsidP="00A86BAB">
            <w:pPr>
              <w:jc w:val="both"/>
              <w:rPr>
                <w:rFonts w:ascii="Times New Roman" w:hAnsi="Times New Roman" w:cs="Times New Roman"/>
                <w:sz w:val="24"/>
                <w:szCs w:val="24"/>
              </w:rPr>
            </w:pPr>
            <w:r w:rsidRPr="00FB7E97">
              <w:rPr>
                <w:rFonts w:ascii="Times New Roman" w:hAnsi="Times New Roman" w:cs="Times New Roman"/>
                <w:sz w:val="24"/>
                <w:szCs w:val="24"/>
              </w:rPr>
              <w:t>+8,96</w:t>
            </w:r>
          </w:p>
        </w:tc>
      </w:tr>
      <w:tr w:rsidR="00A86BAB" w:rsidRPr="00FB7E97" w:rsidTr="008870DF">
        <w:trPr>
          <w:trHeight w:val="300"/>
          <w:jc w:val="center"/>
        </w:trPr>
        <w:tc>
          <w:tcPr>
            <w:tcW w:w="274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86BAB" w:rsidRPr="00FB7E97" w:rsidRDefault="00A86BAB" w:rsidP="00A86BAB">
            <w:pPr>
              <w:spacing w:before="100" w:beforeAutospacing="1" w:after="100" w:afterAutospacing="1"/>
              <w:jc w:val="both"/>
              <w:rPr>
                <w:rFonts w:ascii="Times New Roman" w:hAnsi="Times New Roman" w:cs="Times New Roman"/>
                <w:sz w:val="24"/>
                <w:szCs w:val="24"/>
              </w:rPr>
            </w:pPr>
            <w:r w:rsidRPr="00FB7E97">
              <w:rPr>
                <w:rFonts w:ascii="Times New Roman" w:hAnsi="Times New Roman" w:cs="Times New Roman"/>
                <w:sz w:val="24"/>
                <w:szCs w:val="24"/>
              </w:rPr>
              <w:t>Татарский язык</w:t>
            </w:r>
          </w:p>
        </w:tc>
        <w:tc>
          <w:tcPr>
            <w:tcW w:w="1438" w:type="dxa"/>
            <w:tcBorders>
              <w:top w:val="nil"/>
              <w:left w:val="nil"/>
              <w:bottom w:val="single" w:sz="8" w:space="0" w:color="auto"/>
              <w:right w:val="single" w:sz="8" w:space="0" w:color="auto"/>
            </w:tcBorders>
          </w:tcPr>
          <w:p w:rsidR="00A86BAB" w:rsidRPr="00FB7E97" w:rsidRDefault="00A86BAB" w:rsidP="00A86BAB">
            <w:pPr>
              <w:jc w:val="both"/>
              <w:rPr>
                <w:rFonts w:ascii="Times New Roman" w:hAnsi="Times New Roman" w:cs="Times New Roman"/>
                <w:sz w:val="24"/>
                <w:szCs w:val="24"/>
              </w:rPr>
            </w:pPr>
            <w:r w:rsidRPr="00FB7E97">
              <w:rPr>
                <w:rFonts w:ascii="Times New Roman" w:hAnsi="Times New Roman" w:cs="Times New Roman"/>
                <w:sz w:val="24"/>
                <w:szCs w:val="24"/>
              </w:rPr>
              <w:t>93,33</w:t>
            </w:r>
          </w:p>
        </w:tc>
        <w:tc>
          <w:tcPr>
            <w:tcW w:w="1438" w:type="dxa"/>
            <w:tcBorders>
              <w:top w:val="nil"/>
              <w:left w:val="nil"/>
              <w:bottom w:val="single" w:sz="8" w:space="0" w:color="auto"/>
              <w:right w:val="single" w:sz="8" w:space="0" w:color="auto"/>
            </w:tcBorders>
          </w:tcPr>
          <w:p w:rsidR="00A86BAB" w:rsidRPr="00FB7E97" w:rsidRDefault="00A86BAB" w:rsidP="00A86BAB">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1360" w:type="dxa"/>
            <w:tcBorders>
              <w:top w:val="nil"/>
              <w:left w:val="nil"/>
              <w:bottom w:val="single" w:sz="8" w:space="0" w:color="auto"/>
              <w:right w:val="single" w:sz="8" w:space="0" w:color="auto"/>
            </w:tcBorders>
          </w:tcPr>
          <w:p w:rsidR="00A86BAB" w:rsidRPr="00FB7E97" w:rsidRDefault="00A86BAB" w:rsidP="00A86BAB">
            <w:pPr>
              <w:jc w:val="both"/>
              <w:rPr>
                <w:rFonts w:ascii="Times New Roman" w:hAnsi="Times New Roman" w:cs="Times New Roman"/>
                <w:sz w:val="24"/>
                <w:szCs w:val="24"/>
              </w:rPr>
            </w:pPr>
          </w:p>
        </w:tc>
        <w:tc>
          <w:tcPr>
            <w:tcW w:w="2556" w:type="dxa"/>
            <w:tcBorders>
              <w:top w:val="nil"/>
              <w:left w:val="nil"/>
              <w:bottom w:val="single" w:sz="8" w:space="0" w:color="auto"/>
              <w:right w:val="single" w:sz="8" w:space="0" w:color="auto"/>
            </w:tcBorders>
          </w:tcPr>
          <w:p w:rsidR="00A86BAB" w:rsidRPr="00FB7E97" w:rsidRDefault="00A86BAB" w:rsidP="00A86BAB">
            <w:pPr>
              <w:jc w:val="both"/>
              <w:rPr>
                <w:rFonts w:ascii="Times New Roman" w:hAnsi="Times New Roman" w:cs="Times New Roman"/>
                <w:sz w:val="24"/>
                <w:szCs w:val="24"/>
              </w:rPr>
            </w:pPr>
            <w:r w:rsidRPr="00FB7E97">
              <w:rPr>
                <w:rFonts w:ascii="Times New Roman" w:hAnsi="Times New Roman" w:cs="Times New Roman"/>
                <w:sz w:val="24"/>
                <w:szCs w:val="24"/>
              </w:rPr>
              <w:t>+6.67</w:t>
            </w:r>
          </w:p>
        </w:tc>
      </w:tr>
      <w:tr w:rsidR="00A86BAB" w:rsidRPr="00FB7E97" w:rsidTr="008870DF">
        <w:trPr>
          <w:trHeight w:val="300"/>
          <w:jc w:val="center"/>
        </w:trPr>
        <w:tc>
          <w:tcPr>
            <w:tcW w:w="274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86BAB" w:rsidRPr="00FB7E97" w:rsidRDefault="00A86BAB" w:rsidP="00A86BAB">
            <w:pPr>
              <w:spacing w:before="100" w:beforeAutospacing="1" w:after="100" w:afterAutospacing="1"/>
              <w:jc w:val="both"/>
              <w:rPr>
                <w:rFonts w:ascii="Times New Roman" w:hAnsi="Times New Roman" w:cs="Times New Roman"/>
                <w:sz w:val="24"/>
                <w:szCs w:val="24"/>
              </w:rPr>
            </w:pPr>
            <w:r w:rsidRPr="00FB7E97">
              <w:rPr>
                <w:rFonts w:ascii="Times New Roman" w:hAnsi="Times New Roman" w:cs="Times New Roman"/>
                <w:sz w:val="24"/>
                <w:szCs w:val="24"/>
              </w:rPr>
              <w:t>Биология</w:t>
            </w:r>
          </w:p>
        </w:tc>
        <w:tc>
          <w:tcPr>
            <w:tcW w:w="1438" w:type="dxa"/>
            <w:tcBorders>
              <w:top w:val="nil"/>
              <w:left w:val="nil"/>
              <w:bottom w:val="single" w:sz="8" w:space="0" w:color="auto"/>
              <w:right w:val="single" w:sz="8" w:space="0" w:color="auto"/>
            </w:tcBorders>
          </w:tcPr>
          <w:p w:rsidR="00A86BAB" w:rsidRPr="00FB7E97" w:rsidRDefault="00A86BAB" w:rsidP="00A86BAB">
            <w:pPr>
              <w:jc w:val="both"/>
              <w:rPr>
                <w:rFonts w:ascii="Times New Roman" w:hAnsi="Times New Roman" w:cs="Times New Roman"/>
                <w:sz w:val="24"/>
                <w:szCs w:val="24"/>
              </w:rPr>
            </w:pPr>
            <w:r w:rsidRPr="00FB7E97">
              <w:rPr>
                <w:rFonts w:ascii="Times New Roman" w:hAnsi="Times New Roman" w:cs="Times New Roman"/>
                <w:sz w:val="24"/>
                <w:szCs w:val="24"/>
              </w:rPr>
              <w:t>87,23</w:t>
            </w:r>
          </w:p>
        </w:tc>
        <w:tc>
          <w:tcPr>
            <w:tcW w:w="1438" w:type="dxa"/>
            <w:tcBorders>
              <w:top w:val="nil"/>
              <w:left w:val="nil"/>
              <w:bottom w:val="single" w:sz="8" w:space="0" w:color="auto"/>
              <w:right w:val="single" w:sz="8" w:space="0" w:color="auto"/>
            </w:tcBorders>
          </w:tcPr>
          <w:p w:rsidR="00A86BAB" w:rsidRPr="00FB7E97" w:rsidRDefault="00A86BAB" w:rsidP="00A86BAB">
            <w:pPr>
              <w:jc w:val="both"/>
              <w:rPr>
                <w:rFonts w:ascii="Times New Roman" w:hAnsi="Times New Roman" w:cs="Times New Roman"/>
                <w:sz w:val="24"/>
                <w:szCs w:val="24"/>
              </w:rPr>
            </w:pPr>
            <w:r w:rsidRPr="00FB7E97">
              <w:rPr>
                <w:rFonts w:ascii="Times New Roman" w:hAnsi="Times New Roman" w:cs="Times New Roman"/>
                <w:sz w:val="24"/>
                <w:szCs w:val="24"/>
              </w:rPr>
              <w:t>80,49</w:t>
            </w:r>
          </w:p>
        </w:tc>
        <w:tc>
          <w:tcPr>
            <w:tcW w:w="1360" w:type="dxa"/>
            <w:tcBorders>
              <w:top w:val="nil"/>
              <w:left w:val="nil"/>
              <w:bottom w:val="single" w:sz="8" w:space="0" w:color="auto"/>
              <w:right w:val="single" w:sz="8" w:space="0" w:color="auto"/>
            </w:tcBorders>
          </w:tcPr>
          <w:p w:rsidR="00A86BAB" w:rsidRPr="00FB7E97" w:rsidRDefault="00E95832" w:rsidP="00A86BAB">
            <w:pPr>
              <w:jc w:val="both"/>
              <w:rPr>
                <w:rFonts w:ascii="Times New Roman" w:hAnsi="Times New Roman" w:cs="Times New Roman"/>
                <w:sz w:val="24"/>
                <w:szCs w:val="24"/>
              </w:rPr>
            </w:pPr>
            <w:r w:rsidRPr="00FB7E97">
              <w:rPr>
                <w:rFonts w:ascii="Times New Roman" w:hAnsi="Times New Roman" w:cs="Times New Roman"/>
                <w:sz w:val="24"/>
                <w:szCs w:val="24"/>
              </w:rPr>
              <w:t>75,68</w:t>
            </w:r>
          </w:p>
        </w:tc>
        <w:tc>
          <w:tcPr>
            <w:tcW w:w="2556" w:type="dxa"/>
            <w:tcBorders>
              <w:top w:val="nil"/>
              <w:left w:val="nil"/>
              <w:bottom w:val="single" w:sz="8" w:space="0" w:color="auto"/>
              <w:right w:val="single" w:sz="8" w:space="0" w:color="auto"/>
            </w:tcBorders>
          </w:tcPr>
          <w:p w:rsidR="00A86BAB" w:rsidRPr="00FB7E97" w:rsidRDefault="00A86BAB" w:rsidP="00A86BAB">
            <w:pPr>
              <w:jc w:val="both"/>
              <w:rPr>
                <w:rFonts w:ascii="Times New Roman" w:hAnsi="Times New Roman" w:cs="Times New Roman"/>
                <w:sz w:val="24"/>
                <w:szCs w:val="24"/>
              </w:rPr>
            </w:pPr>
            <w:r w:rsidRPr="00FB7E97">
              <w:rPr>
                <w:rFonts w:ascii="Times New Roman" w:hAnsi="Times New Roman" w:cs="Times New Roman"/>
                <w:sz w:val="24"/>
                <w:szCs w:val="24"/>
              </w:rPr>
              <w:t>-</w:t>
            </w:r>
            <w:r w:rsidR="00B42ADD" w:rsidRPr="00FB7E97">
              <w:rPr>
                <w:rFonts w:ascii="Times New Roman" w:hAnsi="Times New Roman" w:cs="Times New Roman"/>
                <w:sz w:val="24"/>
                <w:szCs w:val="24"/>
              </w:rPr>
              <w:t>4,81</w:t>
            </w:r>
          </w:p>
        </w:tc>
      </w:tr>
      <w:tr w:rsidR="00A86BAB" w:rsidRPr="00FB7E97" w:rsidTr="008870DF">
        <w:trPr>
          <w:trHeight w:val="300"/>
          <w:jc w:val="center"/>
        </w:trPr>
        <w:tc>
          <w:tcPr>
            <w:tcW w:w="274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86BAB" w:rsidRPr="00FB7E97" w:rsidRDefault="00A86BAB" w:rsidP="00A86BAB">
            <w:pPr>
              <w:spacing w:before="100" w:beforeAutospacing="1" w:after="100" w:afterAutospacing="1"/>
              <w:jc w:val="both"/>
              <w:rPr>
                <w:rFonts w:ascii="Times New Roman" w:hAnsi="Times New Roman" w:cs="Times New Roman"/>
                <w:sz w:val="24"/>
                <w:szCs w:val="24"/>
              </w:rPr>
            </w:pPr>
            <w:r w:rsidRPr="00FB7E97">
              <w:rPr>
                <w:rFonts w:ascii="Times New Roman" w:hAnsi="Times New Roman" w:cs="Times New Roman"/>
                <w:sz w:val="24"/>
                <w:szCs w:val="24"/>
              </w:rPr>
              <w:t>Технология</w:t>
            </w:r>
          </w:p>
        </w:tc>
        <w:tc>
          <w:tcPr>
            <w:tcW w:w="1438" w:type="dxa"/>
            <w:tcBorders>
              <w:top w:val="nil"/>
              <w:left w:val="nil"/>
              <w:bottom w:val="single" w:sz="8" w:space="0" w:color="auto"/>
              <w:right w:val="single" w:sz="8" w:space="0" w:color="auto"/>
            </w:tcBorders>
          </w:tcPr>
          <w:p w:rsidR="00A86BAB" w:rsidRPr="00FB7E97" w:rsidRDefault="00A86BAB" w:rsidP="00A86BAB">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1438" w:type="dxa"/>
            <w:tcBorders>
              <w:top w:val="nil"/>
              <w:left w:val="nil"/>
              <w:bottom w:val="single" w:sz="8" w:space="0" w:color="auto"/>
              <w:right w:val="single" w:sz="8" w:space="0" w:color="auto"/>
            </w:tcBorders>
          </w:tcPr>
          <w:p w:rsidR="00A86BAB" w:rsidRPr="00FB7E97" w:rsidRDefault="00A86BAB" w:rsidP="00A86BAB">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1360" w:type="dxa"/>
            <w:tcBorders>
              <w:top w:val="nil"/>
              <w:left w:val="nil"/>
              <w:bottom w:val="single" w:sz="8" w:space="0" w:color="auto"/>
              <w:right w:val="single" w:sz="8" w:space="0" w:color="auto"/>
            </w:tcBorders>
          </w:tcPr>
          <w:p w:rsidR="00A86BAB" w:rsidRPr="00FB7E97" w:rsidRDefault="00A86BAB" w:rsidP="00A86BAB">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2556" w:type="dxa"/>
            <w:tcBorders>
              <w:top w:val="nil"/>
              <w:left w:val="nil"/>
              <w:bottom w:val="single" w:sz="8" w:space="0" w:color="auto"/>
              <w:right w:val="single" w:sz="8" w:space="0" w:color="auto"/>
            </w:tcBorders>
          </w:tcPr>
          <w:p w:rsidR="00A86BAB" w:rsidRPr="00FB7E97" w:rsidRDefault="00A86BAB" w:rsidP="00A86BAB">
            <w:pPr>
              <w:jc w:val="both"/>
              <w:rPr>
                <w:rFonts w:ascii="Times New Roman" w:hAnsi="Times New Roman" w:cs="Times New Roman"/>
                <w:sz w:val="24"/>
                <w:szCs w:val="24"/>
              </w:rPr>
            </w:pPr>
            <w:r w:rsidRPr="00FB7E97">
              <w:rPr>
                <w:rFonts w:ascii="Times New Roman" w:hAnsi="Times New Roman" w:cs="Times New Roman"/>
                <w:sz w:val="24"/>
                <w:szCs w:val="24"/>
              </w:rPr>
              <w:t>стабильно</w:t>
            </w:r>
          </w:p>
        </w:tc>
      </w:tr>
      <w:tr w:rsidR="00A86BAB" w:rsidRPr="00FB7E97" w:rsidTr="008870DF">
        <w:trPr>
          <w:trHeight w:val="300"/>
          <w:jc w:val="center"/>
        </w:trPr>
        <w:tc>
          <w:tcPr>
            <w:tcW w:w="274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86BAB" w:rsidRPr="00FB7E97" w:rsidRDefault="00A86BAB" w:rsidP="00A86BAB">
            <w:pPr>
              <w:spacing w:before="100" w:beforeAutospacing="1" w:after="100" w:afterAutospacing="1"/>
              <w:jc w:val="both"/>
              <w:rPr>
                <w:rFonts w:ascii="Times New Roman" w:hAnsi="Times New Roman" w:cs="Times New Roman"/>
                <w:sz w:val="24"/>
                <w:szCs w:val="24"/>
              </w:rPr>
            </w:pPr>
            <w:r w:rsidRPr="00FB7E97">
              <w:rPr>
                <w:rFonts w:ascii="Times New Roman" w:hAnsi="Times New Roman" w:cs="Times New Roman"/>
                <w:sz w:val="24"/>
                <w:szCs w:val="24"/>
              </w:rPr>
              <w:t>Физкультура</w:t>
            </w:r>
          </w:p>
        </w:tc>
        <w:tc>
          <w:tcPr>
            <w:tcW w:w="1438" w:type="dxa"/>
            <w:tcBorders>
              <w:top w:val="nil"/>
              <w:left w:val="nil"/>
              <w:bottom w:val="single" w:sz="8" w:space="0" w:color="auto"/>
              <w:right w:val="single" w:sz="8" w:space="0" w:color="auto"/>
            </w:tcBorders>
          </w:tcPr>
          <w:p w:rsidR="00A86BAB" w:rsidRPr="00FB7E97" w:rsidRDefault="00A86BAB" w:rsidP="00A86BAB">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1438" w:type="dxa"/>
            <w:tcBorders>
              <w:top w:val="nil"/>
              <w:left w:val="nil"/>
              <w:bottom w:val="single" w:sz="8" w:space="0" w:color="auto"/>
              <w:right w:val="single" w:sz="8" w:space="0" w:color="auto"/>
            </w:tcBorders>
          </w:tcPr>
          <w:p w:rsidR="00A86BAB" w:rsidRPr="00FB7E97" w:rsidRDefault="00A86BAB" w:rsidP="00A86BAB">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1360" w:type="dxa"/>
            <w:tcBorders>
              <w:top w:val="nil"/>
              <w:left w:val="nil"/>
              <w:bottom w:val="single" w:sz="8" w:space="0" w:color="auto"/>
              <w:right w:val="single" w:sz="8" w:space="0" w:color="auto"/>
            </w:tcBorders>
          </w:tcPr>
          <w:p w:rsidR="00A86BAB" w:rsidRPr="00FB7E97" w:rsidRDefault="00A86BAB" w:rsidP="00A86BAB">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2556" w:type="dxa"/>
            <w:tcBorders>
              <w:top w:val="nil"/>
              <w:left w:val="nil"/>
              <w:bottom w:val="single" w:sz="8" w:space="0" w:color="auto"/>
              <w:right w:val="single" w:sz="8" w:space="0" w:color="auto"/>
            </w:tcBorders>
          </w:tcPr>
          <w:p w:rsidR="00A86BAB" w:rsidRPr="00FB7E97" w:rsidRDefault="00A86BAB" w:rsidP="00A86BAB">
            <w:pPr>
              <w:jc w:val="both"/>
              <w:rPr>
                <w:rFonts w:ascii="Times New Roman" w:hAnsi="Times New Roman" w:cs="Times New Roman"/>
                <w:sz w:val="24"/>
                <w:szCs w:val="24"/>
              </w:rPr>
            </w:pPr>
            <w:r w:rsidRPr="00FB7E97">
              <w:rPr>
                <w:rFonts w:ascii="Times New Roman" w:hAnsi="Times New Roman" w:cs="Times New Roman"/>
                <w:sz w:val="24"/>
                <w:szCs w:val="24"/>
              </w:rPr>
              <w:t>стабильно</w:t>
            </w:r>
          </w:p>
        </w:tc>
      </w:tr>
      <w:tr w:rsidR="00A86BAB" w:rsidRPr="00FB7E97" w:rsidTr="008870DF">
        <w:trPr>
          <w:trHeight w:val="300"/>
          <w:jc w:val="center"/>
        </w:trPr>
        <w:tc>
          <w:tcPr>
            <w:tcW w:w="274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86BAB" w:rsidRPr="00FB7E97" w:rsidRDefault="00A86BAB" w:rsidP="00A86BAB">
            <w:pPr>
              <w:spacing w:before="100" w:beforeAutospacing="1" w:after="100" w:afterAutospacing="1"/>
              <w:jc w:val="both"/>
              <w:rPr>
                <w:rFonts w:ascii="Times New Roman" w:hAnsi="Times New Roman" w:cs="Times New Roman"/>
                <w:sz w:val="24"/>
                <w:szCs w:val="24"/>
              </w:rPr>
            </w:pPr>
            <w:r w:rsidRPr="00FB7E97">
              <w:rPr>
                <w:rFonts w:ascii="Times New Roman" w:hAnsi="Times New Roman" w:cs="Times New Roman"/>
                <w:sz w:val="24"/>
                <w:szCs w:val="24"/>
              </w:rPr>
              <w:lastRenderedPageBreak/>
              <w:t>ИЗО</w:t>
            </w:r>
          </w:p>
        </w:tc>
        <w:tc>
          <w:tcPr>
            <w:tcW w:w="1438" w:type="dxa"/>
            <w:tcBorders>
              <w:top w:val="nil"/>
              <w:left w:val="nil"/>
              <w:bottom w:val="single" w:sz="8" w:space="0" w:color="auto"/>
              <w:right w:val="single" w:sz="8" w:space="0" w:color="auto"/>
            </w:tcBorders>
          </w:tcPr>
          <w:p w:rsidR="00A86BAB" w:rsidRPr="00FB7E97" w:rsidRDefault="00A86BAB" w:rsidP="00A86BAB">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1438" w:type="dxa"/>
            <w:tcBorders>
              <w:top w:val="nil"/>
              <w:left w:val="nil"/>
              <w:bottom w:val="single" w:sz="8" w:space="0" w:color="auto"/>
              <w:right w:val="single" w:sz="8" w:space="0" w:color="auto"/>
            </w:tcBorders>
          </w:tcPr>
          <w:p w:rsidR="00A86BAB" w:rsidRPr="00FB7E97" w:rsidRDefault="00A86BAB" w:rsidP="00A86BAB">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1360" w:type="dxa"/>
            <w:tcBorders>
              <w:top w:val="nil"/>
              <w:left w:val="nil"/>
              <w:bottom w:val="single" w:sz="8" w:space="0" w:color="auto"/>
              <w:right w:val="single" w:sz="8" w:space="0" w:color="auto"/>
            </w:tcBorders>
          </w:tcPr>
          <w:p w:rsidR="00A86BAB" w:rsidRPr="00FB7E97" w:rsidRDefault="00A86BAB" w:rsidP="00A86BAB">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2556" w:type="dxa"/>
            <w:tcBorders>
              <w:top w:val="nil"/>
              <w:left w:val="nil"/>
              <w:bottom w:val="single" w:sz="8" w:space="0" w:color="auto"/>
              <w:right w:val="single" w:sz="8" w:space="0" w:color="auto"/>
            </w:tcBorders>
          </w:tcPr>
          <w:p w:rsidR="00A86BAB" w:rsidRPr="00FB7E97" w:rsidRDefault="00A86BAB" w:rsidP="00A86BAB">
            <w:pPr>
              <w:jc w:val="both"/>
              <w:rPr>
                <w:rFonts w:ascii="Times New Roman" w:hAnsi="Times New Roman" w:cs="Times New Roman"/>
                <w:sz w:val="24"/>
                <w:szCs w:val="24"/>
              </w:rPr>
            </w:pPr>
            <w:r w:rsidRPr="00FB7E97">
              <w:rPr>
                <w:rFonts w:ascii="Times New Roman" w:hAnsi="Times New Roman" w:cs="Times New Roman"/>
                <w:sz w:val="24"/>
                <w:szCs w:val="24"/>
              </w:rPr>
              <w:t>стабильно</w:t>
            </w:r>
          </w:p>
        </w:tc>
      </w:tr>
      <w:tr w:rsidR="00A86BAB" w:rsidRPr="00FB7E97" w:rsidTr="008870DF">
        <w:trPr>
          <w:trHeight w:val="495"/>
          <w:jc w:val="center"/>
        </w:trPr>
        <w:tc>
          <w:tcPr>
            <w:tcW w:w="2743"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rsidR="00A86BAB" w:rsidRPr="00FB7E97" w:rsidRDefault="00A86BAB" w:rsidP="00A86BAB">
            <w:pPr>
              <w:spacing w:before="100" w:beforeAutospacing="1" w:after="100" w:afterAutospacing="1"/>
              <w:jc w:val="both"/>
              <w:rPr>
                <w:rFonts w:ascii="Times New Roman" w:hAnsi="Times New Roman" w:cs="Times New Roman"/>
                <w:sz w:val="24"/>
                <w:szCs w:val="24"/>
              </w:rPr>
            </w:pPr>
            <w:r w:rsidRPr="00FB7E97">
              <w:rPr>
                <w:rFonts w:ascii="Times New Roman" w:hAnsi="Times New Roman" w:cs="Times New Roman"/>
                <w:sz w:val="24"/>
                <w:szCs w:val="24"/>
              </w:rPr>
              <w:t>Музыка</w:t>
            </w:r>
          </w:p>
        </w:tc>
        <w:tc>
          <w:tcPr>
            <w:tcW w:w="1438" w:type="dxa"/>
            <w:tcBorders>
              <w:top w:val="nil"/>
              <w:left w:val="nil"/>
              <w:bottom w:val="single" w:sz="4" w:space="0" w:color="auto"/>
              <w:right w:val="single" w:sz="8" w:space="0" w:color="auto"/>
            </w:tcBorders>
          </w:tcPr>
          <w:p w:rsidR="00A86BAB" w:rsidRPr="00FB7E97" w:rsidRDefault="00A86BAB" w:rsidP="00A86BAB">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1438" w:type="dxa"/>
            <w:tcBorders>
              <w:top w:val="nil"/>
              <w:left w:val="nil"/>
              <w:bottom w:val="single" w:sz="4" w:space="0" w:color="auto"/>
              <w:right w:val="single" w:sz="8" w:space="0" w:color="auto"/>
            </w:tcBorders>
          </w:tcPr>
          <w:p w:rsidR="00A86BAB" w:rsidRPr="00FB7E97" w:rsidRDefault="00A86BAB" w:rsidP="00A86BAB">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1360" w:type="dxa"/>
            <w:tcBorders>
              <w:top w:val="nil"/>
              <w:left w:val="nil"/>
              <w:bottom w:val="single" w:sz="4" w:space="0" w:color="auto"/>
              <w:right w:val="single" w:sz="8" w:space="0" w:color="auto"/>
            </w:tcBorders>
          </w:tcPr>
          <w:p w:rsidR="00A86BAB" w:rsidRPr="00FB7E97" w:rsidRDefault="00A86BAB" w:rsidP="00A86BAB">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2556" w:type="dxa"/>
            <w:tcBorders>
              <w:top w:val="nil"/>
              <w:left w:val="nil"/>
              <w:bottom w:val="single" w:sz="4" w:space="0" w:color="auto"/>
              <w:right w:val="single" w:sz="8" w:space="0" w:color="auto"/>
            </w:tcBorders>
          </w:tcPr>
          <w:p w:rsidR="00A86BAB" w:rsidRPr="00FB7E97" w:rsidRDefault="00A86BAB" w:rsidP="00A86BAB">
            <w:pPr>
              <w:jc w:val="both"/>
              <w:rPr>
                <w:rFonts w:ascii="Times New Roman" w:hAnsi="Times New Roman" w:cs="Times New Roman"/>
                <w:sz w:val="24"/>
                <w:szCs w:val="24"/>
              </w:rPr>
            </w:pPr>
            <w:r w:rsidRPr="00FB7E97">
              <w:rPr>
                <w:rFonts w:ascii="Times New Roman" w:hAnsi="Times New Roman" w:cs="Times New Roman"/>
                <w:sz w:val="24"/>
                <w:szCs w:val="24"/>
              </w:rPr>
              <w:t>стабильно</w:t>
            </w:r>
          </w:p>
        </w:tc>
      </w:tr>
      <w:tr w:rsidR="00A86BAB" w:rsidRPr="00FB7E97" w:rsidTr="008870DF">
        <w:trPr>
          <w:trHeight w:val="30"/>
          <w:jc w:val="center"/>
        </w:trPr>
        <w:tc>
          <w:tcPr>
            <w:tcW w:w="2743" w:type="dxa"/>
            <w:tcBorders>
              <w:top w:val="single" w:sz="4" w:space="0" w:color="auto"/>
              <w:left w:val="single" w:sz="8" w:space="0" w:color="auto"/>
              <w:bottom w:val="nil"/>
              <w:right w:val="single" w:sz="8" w:space="0" w:color="auto"/>
            </w:tcBorders>
            <w:noWrap/>
            <w:tcMar>
              <w:top w:w="0" w:type="dxa"/>
              <w:left w:w="108" w:type="dxa"/>
              <w:bottom w:w="0" w:type="dxa"/>
              <w:right w:w="108" w:type="dxa"/>
            </w:tcMar>
            <w:vAlign w:val="bottom"/>
          </w:tcPr>
          <w:p w:rsidR="00A86BAB" w:rsidRPr="00FB7E97" w:rsidRDefault="00A86BAB" w:rsidP="00A86BAB">
            <w:pPr>
              <w:spacing w:before="100" w:beforeAutospacing="1" w:after="100" w:afterAutospacing="1"/>
              <w:jc w:val="both"/>
              <w:rPr>
                <w:rFonts w:ascii="Times New Roman" w:hAnsi="Times New Roman" w:cs="Times New Roman"/>
                <w:sz w:val="24"/>
                <w:szCs w:val="24"/>
              </w:rPr>
            </w:pPr>
            <w:r w:rsidRPr="00FB7E97">
              <w:rPr>
                <w:rFonts w:ascii="Times New Roman" w:hAnsi="Times New Roman" w:cs="Times New Roman"/>
                <w:sz w:val="24"/>
                <w:szCs w:val="24"/>
              </w:rPr>
              <w:t>Татарская литература</w:t>
            </w:r>
          </w:p>
        </w:tc>
        <w:tc>
          <w:tcPr>
            <w:tcW w:w="1438" w:type="dxa"/>
            <w:tcBorders>
              <w:top w:val="single" w:sz="4" w:space="0" w:color="auto"/>
              <w:left w:val="nil"/>
              <w:bottom w:val="nil"/>
              <w:right w:val="single" w:sz="8" w:space="0" w:color="auto"/>
            </w:tcBorders>
          </w:tcPr>
          <w:p w:rsidR="00A86BAB" w:rsidRPr="00FB7E97" w:rsidRDefault="00A86BAB" w:rsidP="00A86BAB">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1438" w:type="dxa"/>
            <w:tcBorders>
              <w:top w:val="single" w:sz="4" w:space="0" w:color="auto"/>
              <w:left w:val="nil"/>
              <w:bottom w:val="nil"/>
              <w:right w:val="single" w:sz="8" w:space="0" w:color="auto"/>
            </w:tcBorders>
          </w:tcPr>
          <w:p w:rsidR="00A86BAB" w:rsidRPr="00FB7E97" w:rsidRDefault="00A86BAB" w:rsidP="00A86BAB">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1360" w:type="dxa"/>
            <w:tcBorders>
              <w:top w:val="single" w:sz="4" w:space="0" w:color="auto"/>
              <w:left w:val="nil"/>
              <w:bottom w:val="nil"/>
              <w:right w:val="single" w:sz="8" w:space="0" w:color="auto"/>
            </w:tcBorders>
          </w:tcPr>
          <w:p w:rsidR="00A86BAB" w:rsidRPr="00FB7E97" w:rsidRDefault="00A86BAB" w:rsidP="00A86BAB">
            <w:pPr>
              <w:jc w:val="both"/>
              <w:rPr>
                <w:rFonts w:ascii="Times New Roman" w:hAnsi="Times New Roman" w:cs="Times New Roman"/>
                <w:sz w:val="24"/>
                <w:szCs w:val="24"/>
              </w:rPr>
            </w:pPr>
          </w:p>
        </w:tc>
        <w:tc>
          <w:tcPr>
            <w:tcW w:w="2556" w:type="dxa"/>
            <w:tcBorders>
              <w:top w:val="single" w:sz="4" w:space="0" w:color="auto"/>
              <w:left w:val="nil"/>
              <w:bottom w:val="nil"/>
              <w:right w:val="single" w:sz="8" w:space="0" w:color="auto"/>
            </w:tcBorders>
          </w:tcPr>
          <w:p w:rsidR="00A86BAB" w:rsidRPr="00FB7E97" w:rsidRDefault="00A86BAB" w:rsidP="00A86BAB">
            <w:pPr>
              <w:jc w:val="both"/>
              <w:rPr>
                <w:rFonts w:ascii="Times New Roman" w:hAnsi="Times New Roman" w:cs="Times New Roman"/>
                <w:sz w:val="24"/>
                <w:szCs w:val="24"/>
              </w:rPr>
            </w:pPr>
            <w:r w:rsidRPr="00FB7E97">
              <w:rPr>
                <w:rFonts w:ascii="Times New Roman" w:hAnsi="Times New Roman" w:cs="Times New Roman"/>
                <w:sz w:val="24"/>
                <w:szCs w:val="24"/>
              </w:rPr>
              <w:t>стабильно</w:t>
            </w:r>
          </w:p>
        </w:tc>
      </w:tr>
      <w:tr w:rsidR="00A86BAB" w:rsidRPr="00FB7E97" w:rsidTr="00F557AB">
        <w:trPr>
          <w:trHeight w:val="204"/>
          <w:jc w:val="center"/>
        </w:trPr>
        <w:tc>
          <w:tcPr>
            <w:tcW w:w="2743"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tcPr>
          <w:p w:rsidR="00A86BAB" w:rsidRPr="00FB7E97" w:rsidRDefault="00A86BAB" w:rsidP="00A86BAB">
            <w:pPr>
              <w:spacing w:before="100" w:beforeAutospacing="1" w:after="100" w:afterAutospacing="1"/>
              <w:jc w:val="both"/>
              <w:rPr>
                <w:rFonts w:ascii="Times New Roman" w:hAnsi="Times New Roman" w:cs="Times New Roman"/>
                <w:sz w:val="24"/>
                <w:szCs w:val="24"/>
              </w:rPr>
            </w:pPr>
          </w:p>
        </w:tc>
        <w:tc>
          <w:tcPr>
            <w:tcW w:w="1438" w:type="dxa"/>
            <w:tcBorders>
              <w:top w:val="nil"/>
              <w:left w:val="nil"/>
              <w:bottom w:val="single" w:sz="4" w:space="0" w:color="auto"/>
              <w:right w:val="single" w:sz="8" w:space="0" w:color="auto"/>
            </w:tcBorders>
          </w:tcPr>
          <w:p w:rsidR="00A86BAB" w:rsidRPr="00FB7E97" w:rsidRDefault="00A86BAB" w:rsidP="00A86BAB">
            <w:pPr>
              <w:jc w:val="both"/>
              <w:rPr>
                <w:rFonts w:ascii="Times New Roman" w:hAnsi="Times New Roman" w:cs="Times New Roman"/>
                <w:sz w:val="24"/>
                <w:szCs w:val="24"/>
              </w:rPr>
            </w:pPr>
          </w:p>
        </w:tc>
        <w:tc>
          <w:tcPr>
            <w:tcW w:w="1438" w:type="dxa"/>
            <w:tcBorders>
              <w:top w:val="nil"/>
              <w:left w:val="nil"/>
              <w:bottom w:val="single" w:sz="4" w:space="0" w:color="auto"/>
              <w:right w:val="single" w:sz="8" w:space="0" w:color="auto"/>
            </w:tcBorders>
          </w:tcPr>
          <w:p w:rsidR="00A86BAB" w:rsidRPr="00FB7E97" w:rsidRDefault="00A86BAB" w:rsidP="00A86BAB">
            <w:pPr>
              <w:jc w:val="both"/>
              <w:rPr>
                <w:rFonts w:ascii="Times New Roman" w:hAnsi="Times New Roman" w:cs="Times New Roman"/>
                <w:sz w:val="24"/>
                <w:szCs w:val="24"/>
              </w:rPr>
            </w:pPr>
          </w:p>
        </w:tc>
        <w:tc>
          <w:tcPr>
            <w:tcW w:w="1360" w:type="dxa"/>
            <w:tcBorders>
              <w:top w:val="nil"/>
              <w:left w:val="nil"/>
              <w:bottom w:val="single" w:sz="4" w:space="0" w:color="auto"/>
              <w:right w:val="single" w:sz="8" w:space="0" w:color="auto"/>
            </w:tcBorders>
          </w:tcPr>
          <w:p w:rsidR="00A86BAB" w:rsidRPr="00FB7E97" w:rsidRDefault="00A86BAB" w:rsidP="00A86BAB">
            <w:pPr>
              <w:jc w:val="both"/>
              <w:rPr>
                <w:rFonts w:ascii="Times New Roman" w:hAnsi="Times New Roman" w:cs="Times New Roman"/>
                <w:sz w:val="24"/>
                <w:szCs w:val="24"/>
              </w:rPr>
            </w:pPr>
          </w:p>
        </w:tc>
        <w:tc>
          <w:tcPr>
            <w:tcW w:w="2556" w:type="dxa"/>
            <w:tcBorders>
              <w:top w:val="nil"/>
              <w:left w:val="nil"/>
              <w:bottom w:val="single" w:sz="4" w:space="0" w:color="auto"/>
              <w:right w:val="single" w:sz="8" w:space="0" w:color="auto"/>
            </w:tcBorders>
          </w:tcPr>
          <w:p w:rsidR="00A86BAB" w:rsidRPr="00FB7E97" w:rsidRDefault="00A86BAB" w:rsidP="00A86BAB">
            <w:pPr>
              <w:jc w:val="both"/>
              <w:rPr>
                <w:rFonts w:ascii="Times New Roman" w:hAnsi="Times New Roman" w:cs="Times New Roman"/>
                <w:sz w:val="24"/>
                <w:szCs w:val="24"/>
              </w:rPr>
            </w:pPr>
          </w:p>
        </w:tc>
      </w:tr>
      <w:tr w:rsidR="00A86BAB" w:rsidRPr="00FB7E97" w:rsidTr="00F557AB">
        <w:trPr>
          <w:trHeight w:val="116"/>
          <w:jc w:val="center"/>
        </w:trPr>
        <w:tc>
          <w:tcPr>
            <w:tcW w:w="2743" w:type="dxa"/>
            <w:tcBorders>
              <w:top w:val="single" w:sz="4" w:space="0" w:color="auto"/>
              <w:left w:val="single" w:sz="8" w:space="0" w:color="auto"/>
              <w:bottom w:val="single" w:sz="4" w:space="0" w:color="auto"/>
              <w:right w:val="single" w:sz="8" w:space="0" w:color="auto"/>
            </w:tcBorders>
            <w:noWrap/>
            <w:tcMar>
              <w:top w:w="0" w:type="dxa"/>
              <w:left w:w="108" w:type="dxa"/>
              <w:bottom w:w="0" w:type="dxa"/>
              <w:right w:w="108" w:type="dxa"/>
            </w:tcMar>
            <w:vAlign w:val="bottom"/>
          </w:tcPr>
          <w:p w:rsidR="00A86BAB" w:rsidRPr="00FB7E97" w:rsidRDefault="00A86BAB" w:rsidP="00A86BAB">
            <w:pPr>
              <w:spacing w:before="100" w:beforeAutospacing="1" w:after="100" w:afterAutospacing="1"/>
              <w:jc w:val="both"/>
              <w:rPr>
                <w:rFonts w:ascii="Times New Roman" w:hAnsi="Times New Roman" w:cs="Times New Roman"/>
                <w:sz w:val="24"/>
                <w:szCs w:val="24"/>
              </w:rPr>
            </w:pPr>
            <w:r w:rsidRPr="00FB7E97">
              <w:rPr>
                <w:rFonts w:ascii="Times New Roman" w:hAnsi="Times New Roman" w:cs="Times New Roman"/>
                <w:sz w:val="24"/>
                <w:szCs w:val="24"/>
              </w:rPr>
              <w:t>Родной язык</w:t>
            </w:r>
          </w:p>
        </w:tc>
        <w:tc>
          <w:tcPr>
            <w:tcW w:w="1438" w:type="dxa"/>
            <w:tcBorders>
              <w:top w:val="single" w:sz="4" w:space="0" w:color="auto"/>
              <w:left w:val="nil"/>
              <w:bottom w:val="single" w:sz="4" w:space="0" w:color="auto"/>
              <w:right w:val="single" w:sz="8" w:space="0" w:color="auto"/>
            </w:tcBorders>
          </w:tcPr>
          <w:p w:rsidR="00A86BAB" w:rsidRPr="00FB7E97" w:rsidRDefault="00A86BAB" w:rsidP="00A86BAB">
            <w:pPr>
              <w:jc w:val="both"/>
              <w:rPr>
                <w:rFonts w:ascii="Times New Roman" w:hAnsi="Times New Roman" w:cs="Times New Roman"/>
                <w:sz w:val="24"/>
                <w:szCs w:val="24"/>
              </w:rPr>
            </w:pPr>
            <w:r w:rsidRPr="00FB7E97">
              <w:rPr>
                <w:rFonts w:ascii="Times New Roman" w:hAnsi="Times New Roman" w:cs="Times New Roman"/>
                <w:sz w:val="24"/>
                <w:szCs w:val="24"/>
              </w:rPr>
              <w:t>70,37</w:t>
            </w:r>
          </w:p>
        </w:tc>
        <w:tc>
          <w:tcPr>
            <w:tcW w:w="1438" w:type="dxa"/>
            <w:tcBorders>
              <w:top w:val="single" w:sz="4" w:space="0" w:color="auto"/>
              <w:left w:val="nil"/>
              <w:bottom w:val="single" w:sz="4" w:space="0" w:color="auto"/>
              <w:right w:val="single" w:sz="8" w:space="0" w:color="auto"/>
            </w:tcBorders>
          </w:tcPr>
          <w:p w:rsidR="00A86BAB" w:rsidRPr="00FB7E97" w:rsidRDefault="00A86BAB" w:rsidP="00A86BAB">
            <w:pPr>
              <w:jc w:val="both"/>
              <w:rPr>
                <w:rFonts w:ascii="Times New Roman" w:hAnsi="Times New Roman" w:cs="Times New Roman"/>
                <w:sz w:val="24"/>
                <w:szCs w:val="24"/>
              </w:rPr>
            </w:pPr>
            <w:r w:rsidRPr="00FB7E97">
              <w:rPr>
                <w:rFonts w:ascii="Times New Roman" w:hAnsi="Times New Roman" w:cs="Times New Roman"/>
                <w:sz w:val="24"/>
                <w:szCs w:val="24"/>
              </w:rPr>
              <w:t>72,55</w:t>
            </w:r>
          </w:p>
        </w:tc>
        <w:tc>
          <w:tcPr>
            <w:tcW w:w="1360" w:type="dxa"/>
            <w:tcBorders>
              <w:top w:val="single" w:sz="4" w:space="0" w:color="auto"/>
              <w:left w:val="nil"/>
              <w:bottom w:val="single" w:sz="4" w:space="0" w:color="auto"/>
              <w:right w:val="single" w:sz="8" w:space="0" w:color="auto"/>
            </w:tcBorders>
          </w:tcPr>
          <w:p w:rsidR="00A86BAB" w:rsidRPr="00FB7E97" w:rsidRDefault="00E95832" w:rsidP="00A86BAB">
            <w:pPr>
              <w:jc w:val="both"/>
              <w:rPr>
                <w:rFonts w:ascii="Times New Roman" w:hAnsi="Times New Roman" w:cs="Times New Roman"/>
                <w:sz w:val="24"/>
                <w:szCs w:val="24"/>
              </w:rPr>
            </w:pPr>
            <w:r w:rsidRPr="00FB7E97">
              <w:rPr>
                <w:rFonts w:ascii="Times New Roman" w:hAnsi="Times New Roman" w:cs="Times New Roman"/>
                <w:sz w:val="24"/>
                <w:szCs w:val="24"/>
              </w:rPr>
              <w:t>78,8</w:t>
            </w:r>
            <w:r w:rsidR="00A86BAB" w:rsidRPr="00FB7E97">
              <w:rPr>
                <w:rFonts w:ascii="Times New Roman" w:hAnsi="Times New Roman" w:cs="Times New Roman"/>
                <w:sz w:val="24"/>
                <w:szCs w:val="24"/>
              </w:rPr>
              <w:t>5</w:t>
            </w:r>
          </w:p>
        </w:tc>
        <w:tc>
          <w:tcPr>
            <w:tcW w:w="2556" w:type="dxa"/>
            <w:tcBorders>
              <w:top w:val="single" w:sz="4" w:space="0" w:color="auto"/>
              <w:left w:val="nil"/>
              <w:bottom w:val="single" w:sz="4" w:space="0" w:color="auto"/>
              <w:right w:val="single" w:sz="8" w:space="0" w:color="auto"/>
            </w:tcBorders>
          </w:tcPr>
          <w:p w:rsidR="00A86BAB" w:rsidRPr="00FB7E97" w:rsidRDefault="00B42ADD" w:rsidP="00A86BAB">
            <w:pPr>
              <w:jc w:val="both"/>
              <w:rPr>
                <w:rFonts w:ascii="Times New Roman" w:hAnsi="Times New Roman" w:cs="Times New Roman"/>
                <w:sz w:val="24"/>
                <w:szCs w:val="24"/>
              </w:rPr>
            </w:pPr>
            <w:r w:rsidRPr="00FB7E97">
              <w:rPr>
                <w:rFonts w:ascii="Times New Roman" w:hAnsi="Times New Roman" w:cs="Times New Roman"/>
                <w:sz w:val="24"/>
                <w:szCs w:val="24"/>
              </w:rPr>
              <w:t>+6,30</w:t>
            </w:r>
          </w:p>
        </w:tc>
      </w:tr>
      <w:tr w:rsidR="00A86BAB" w:rsidRPr="00FB7E97" w:rsidTr="008870DF">
        <w:trPr>
          <w:trHeight w:val="300"/>
          <w:jc w:val="center"/>
        </w:trPr>
        <w:tc>
          <w:tcPr>
            <w:tcW w:w="2743" w:type="dxa"/>
            <w:tcBorders>
              <w:top w:val="single" w:sz="4" w:space="0" w:color="auto"/>
              <w:left w:val="single" w:sz="8" w:space="0" w:color="auto"/>
              <w:bottom w:val="single" w:sz="8" w:space="0" w:color="auto"/>
              <w:right w:val="single" w:sz="8" w:space="0" w:color="auto"/>
            </w:tcBorders>
            <w:noWrap/>
            <w:tcMar>
              <w:top w:w="0" w:type="dxa"/>
              <w:left w:w="108" w:type="dxa"/>
              <w:bottom w:w="0" w:type="dxa"/>
              <w:right w:w="108" w:type="dxa"/>
            </w:tcMar>
            <w:vAlign w:val="bottom"/>
          </w:tcPr>
          <w:p w:rsidR="00A86BAB" w:rsidRPr="00FB7E97" w:rsidRDefault="00A86BAB" w:rsidP="00A86BAB">
            <w:pPr>
              <w:spacing w:before="100" w:beforeAutospacing="1" w:after="100" w:afterAutospacing="1"/>
              <w:jc w:val="both"/>
              <w:rPr>
                <w:rFonts w:ascii="Times New Roman" w:hAnsi="Times New Roman" w:cs="Times New Roman"/>
                <w:sz w:val="24"/>
                <w:szCs w:val="24"/>
              </w:rPr>
            </w:pPr>
            <w:r w:rsidRPr="00FB7E97">
              <w:rPr>
                <w:rFonts w:ascii="Times New Roman" w:hAnsi="Times New Roman" w:cs="Times New Roman"/>
                <w:sz w:val="24"/>
                <w:szCs w:val="24"/>
              </w:rPr>
              <w:t>Родная литература</w:t>
            </w:r>
          </w:p>
        </w:tc>
        <w:tc>
          <w:tcPr>
            <w:tcW w:w="1438" w:type="dxa"/>
            <w:tcBorders>
              <w:top w:val="single" w:sz="4" w:space="0" w:color="auto"/>
              <w:left w:val="nil"/>
              <w:bottom w:val="single" w:sz="8" w:space="0" w:color="auto"/>
              <w:right w:val="single" w:sz="8" w:space="0" w:color="auto"/>
            </w:tcBorders>
          </w:tcPr>
          <w:p w:rsidR="00A86BAB" w:rsidRPr="00FB7E97" w:rsidRDefault="00A86BAB" w:rsidP="00A86BAB">
            <w:pPr>
              <w:jc w:val="both"/>
              <w:rPr>
                <w:rFonts w:ascii="Times New Roman" w:hAnsi="Times New Roman" w:cs="Times New Roman"/>
                <w:sz w:val="24"/>
                <w:szCs w:val="24"/>
              </w:rPr>
            </w:pPr>
            <w:r w:rsidRPr="00FB7E97">
              <w:rPr>
                <w:rFonts w:ascii="Times New Roman" w:hAnsi="Times New Roman" w:cs="Times New Roman"/>
                <w:sz w:val="24"/>
                <w:szCs w:val="24"/>
              </w:rPr>
              <w:t>85,19</w:t>
            </w:r>
          </w:p>
        </w:tc>
        <w:tc>
          <w:tcPr>
            <w:tcW w:w="1438" w:type="dxa"/>
            <w:tcBorders>
              <w:top w:val="single" w:sz="4" w:space="0" w:color="auto"/>
              <w:left w:val="nil"/>
              <w:bottom w:val="single" w:sz="8" w:space="0" w:color="auto"/>
              <w:right w:val="single" w:sz="8" w:space="0" w:color="auto"/>
            </w:tcBorders>
          </w:tcPr>
          <w:p w:rsidR="00A86BAB" w:rsidRPr="00FB7E97" w:rsidRDefault="00A86BAB" w:rsidP="00A86BAB">
            <w:pPr>
              <w:jc w:val="both"/>
              <w:rPr>
                <w:rFonts w:ascii="Times New Roman" w:hAnsi="Times New Roman" w:cs="Times New Roman"/>
                <w:sz w:val="24"/>
                <w:szCs w:val="24"/>
              </w:rPr>
            </w:pPr>
            <w:r w:rsidRPr="00FB7E97">
              <w:rPr>
                <w:rFonts w:ascii="Times New Roman" w:hAnsi="Times New Roman" w:cs="Times New Roman"/>
                <w:sz w:val="24"/>
                <w:szCs w:val="24"/>
              </w:rPr>
              <w:t>88,24</w:t>
            </w:r>
          </w:p>
        </w:tc>
        <w:tc>
          <w:tcPr>
            <w:tcW w:w="1360" w:type="dxa"/>
            <w:tcBorders>
              <w:top w:val="single" w:sz="4" w:space="0" w:color="auto"/>
              <w:left w:val="nil"/>
              <w:bottom w:val="single" w:sz="8" w:space="0" w:color="auto"/>
              <w:right w:val="single" w:sz="8" w:space="0" w:color="auto"/>
            </w:tcBorders>
          </w:tcPr>
          <w:p w:rsidR="00A86BAB" w:rsidRPr="00FB7E97" w:rsidRDefault="00E95832" w:rsidP="00A86BAB">
            <w:pPr>
              <w:jc w:val="both"/>
              <w:rPr>
                <w:rFonts w:ascii="Times New Roman" w:hAnsi="Times New Roman" w:cs="Times New Roman"/>
                <w:sz w:val="24"/>
                <w:szCs w:val="24"/>
              </w:rPr>
            </w:pPr>
            <w:r w:rsidRPr="00FB7E97">
              <w:rPr>
                <w:rFonts w:ascii="Times New Roman" w:hAnsi="Times New Roman" w:cs="Times New Roman"/>
                <w:sz w:val="24"/>
                <w:szCs w:val="24"/>
              </w:rPr>
              <w:t>86,49</w:t>
            </w:r>
          </w:p>
        </w:tc>
        <w:tc>
          <w:tcPr>
            <w:tcW w:w="2556" w:type="dxa"/>
            <w:tcBorders>
              <w:top w:val="single" w:sz="4" w:space="0" w:color="auto"/>
              <w:left w:val="nil"/>
              <w:bottom w:val="single" w:sz="8" w:space="0" w:color="auto"/>
              <w:right w:val="single" w:sz="8" w:space="0" w:color="auto"/>
            </w:tcBorders>
          </w:tcPr>
          <w:p w:rsidR="00A86BAB" w:rsidRPr="00FB7E97" w:rsidRDefault="00B42ADD" w:rsidP="00A86BAB">
            <w:pPr>
              <w:jc w:val="both"/>
              <w:rPr>
                <w:rFonts w:ascii="Times New Roman" w:hAnsi="Times New Roman" w:cs="Times New Roman"/>
                <w:sz w:val="24"/>
                <w:szCs w:val="24"/>
              </w:rPr>
            </w:pPr>
            <w:r w:rsidRPr="00FB7E97">
              <w:rPr>
                <w:rFonts w:ascii="Times New Roman" w:hAnsi="Times New Roman" w:cs="Times New Roman"/>
                <w:sz w:val="24"/>
                <w:szCs w:val="24"/>
              </w:rPr>
              <w:t>-1,75</w:t>
            </w:r>
          </w:p>
        </w:tc>
      </w:tr>
    </w:tbl>
    <w:p w:rsidR="000A1B58" w:rsidRPr="00FB7E97" w:rsidRDefault="005453EB" w:rsidP="008870DF">
      <w:pPr>
        <w:spacing w:before="100" w:beforeAutospacing="1" w:after="100" w:afterAutospacing="1"/>
        <w:jc w:val="both"/>
        <w:rPr>
          <w:rFonts w:ascii="Times New Roman" w:hAnsi="Times New Roman" w:cs="Times New Roman"/>
          <w:sz w:val="24"/>
          <w:szCs w:val="24"/>
        </w:rPr>
      </w:pPr>
      <w:r w:rsidRPr="00FB7E97">
        <w:rPr>
          <w:rFonts w:ascii="Times New Roman" w:hAnsi="Times New Roman" w:cs="Times New Roman"/>
          <w:sz w:val="24"/>
          <w:szCs w:val="24"/>
        </w:rPr>
        <w:t>Общие выводы:</w:t>
      </w:r>
    </w:p>
    <w:p w:rsidR="00F04B6D" w:rsidRPr="00FB7E97" w:rsidRDefault="005453EB" w:rsidP="008870DF">
      <w:pPr>
        <w:spacing w:before="100" w:beforeAutospacing="1" w:after="100" w:afterAutospacing="1"/>
        <w:jc w:val="both"/>
        <w:rPr>
          <w:rFonts w:ascii="Times New Roman" w:hAnsi="Times New Roman" w:cs="Times New Roman"/>
          <w:sz w:val="24"/>
          <w:szCs w:val="24"/>
        </w:rPr>
      </w:pPr>
      <w:r w:rsidRPr="00FB7E97">
        <w:rPr>
          <w:rFonts w:ascii="Times New Roman" w:hAnsi="Times New Roman" w:cs="Times New Roman"/>
          <w:sz w:val="24"/>
          <w:szCs w:val="24"/>
        </w:rPr>
        <w:t xml:space="preserve"> 1.Повышение качества знаний за истекший учебный год в сравнении с </w:t>
      </w:r>
      <w:proofErr w:type="gramStart"/>
      <w:r w:rsidRPr="00FB7E97">
        <w:rPr>
          <w:rFonts w:ascii="Times New Roman" w:hAnsi="Times New Roman" w:cs="Times New Roman"/>
          <w:sz w:val="24"/>
          <w:szCs w:val="24"/>
        </w:rPr>
        <w:t xml:space="preserve">предыдущим </w:t>
      </w:r>
      <w:r w:rsidR="00563CFB" w:rsidRPr="00FB7E97">
        <w:rPr>
          <w:rFonts w:ascii="Times New Roman" w:hAnsi="Times New Roman" w:cs="Times New Roman"/>
          <w:sz w:val="24"/>
          <w:szCs w:val="24"/>
        </w:rPr>
        <w:t xml:space="preserve"> по</w:t>
      </w:r>
      <w:proofErr w:type="gramEnd"/>
      <w:r w:rsidR="00563CFB" w:rsidRPr="00FB7E97">
        <w:rPr>
          <w:rFonts w:ascii="Times New Roman" w:hAnsi="Times New Roman" w:cs="Times New Roman"/>
          <w:sz w:val="24"/>
          <w:szCs w:val="24"/>
        </w:rPr>
        <w:t xml:space="preserve"> предметам: </w:t>
      </w:r>
      <w:r w:rsidR="00B42ADD" w:rsidRPr="00FB7E97">
        <w:rPr>
          <w:rFonts w:ascii="Times New Roman" w:hAnsi="Times New Roman" w:cs="Times New Roman"/>
          <w:sz w:val="24"/>
          <w:szCs w:val="24"/>
        </w:rPr>
        <w:t>русский язык, алгебра, геометрия,</w:t>
      </w:r>
      <w:r w:rsidR="00082AC5" w:rsidRPr="00FB7E97">
        <w:rPr>
          <w:rFonts w:ascii="Times New Roman" w:hAnsi="Times New Roman" w:cs="Times New Roman"/>
          <w:sz w:val="24"/>
          <w:szCs w:val="24"/>
        </w:rPr>
        <w:t xml:space="preserve">родной язык, </w:t>
      </w:r>
      <w:r w:rsidR="00B42ADD" w:rsidRPr="00FB7E97">
        <w:rPr>
          <w:rFonts w:ascii="Times New Roman" w:hAnsi="Times New Roman" w:cs="Times New Roman"/>
          <w:sz w:val="24"/>
          <w:szCs w:val="24"/>
        </w:rPr>
        <w:t>химия, литература, география,</w:t>
      </w:r>
      <w:r w:rsidR="00082AC5" w:rsidRPr="00FB7E97">
        <w:rPr>
          <w:rFonts w:ascii="Times New Roman" w:hAnsi="Times New Roman" w:cs="Times New Roman"/>
          <w:sz w:val="24"/>
          <w:szCs w:val="24"/>
        </w:rPr>
        <w:t xml:space="preserve">, </w:t>
      </w:r>
      <w:r w:rsidR="00B42ADD" w:rsidRPr="00FB7E97">
        <w:rPr>
          <w:rFonts w:ascii="Times New Roman" w:hAnsi="Times New Roman" w:cs="Times New Roman"/>
          <w:sz w:val="24"/>
          <w:szCs w:val="24"/>
        </w:rPr>
        <w:t>информатика</w:t>
      </w:r>
    </w:p>
    <w:p w:rsidR="00563CFB" w:rsidRPr="00FB7E97" w:rsidRDefault="004F6499" w:rsidP="008870DF">
      <w:pPr>
        <w:spacing w:before="100" w:beforeAutospacing="1" w:after="100" w:afterAutospacing="1"/>
        <w:jc w:val="both"/>
        <w:rPr>
          <w:rFonts w:ascii="Times New Roman" w:hAnsi="Times New Roman" w:cs="Times New Roman"/>
          <w:sz w:val="24"/>
          <w:szCs w:val="24"/>
        </w:rPr>
      </w:pPr>
      <w:r w:rsidRPr="00FB7E97">
        <w:rPr>
          <w:rFonts w:ascii="Times New Roman" w:hAnsi="Times New Roman" w:cs="Times New Roman"/>
          <w:sz w:val="24"/>
          <w:szCs w:val="24"/>
        </w:rPr>
        <w:t>2. По предметам ОБЖ, МХК,</w:t>
      </w:r>
      <w:r w:rsidR="00563CFB" w:rsidRPr="00FB7E97">
        <w:rPr>
          <w:rFonts w:ascii="Times New Roman" w:hAnsi="Times New Roman" w:cs="Times New Roman"/>
          <w:sz w:val="24"/>
          <w:szCs w:val="24"/>
        </w:rPr>
        <w:t xml:space="preserve"> </w:t>
      </w:r>
      <w:r w:rsidRPr="00FB7E97">
        <w:rPr>
          <w:rFonts w:ascii="Times New Roman" w:hAnsi="Times New Roman" w:cs="Times New Roman"/>
          <w:sz w:val="24"/>
          <w:szCs w:val="24"/>
        </w:rPr>
        <w:t xml:space="preserve">технология, физкультура, музыка, татарская литература, индивидуальный проект </w:t>
      </w:r>
      <w:r w:rsidR="00563CFB" w:rsidRPr="00FB7E97">
        <w:rPr>
          <w:rFonts w:ascii="Times New Roman" w:hAnsi="Times New Roman" w:cs="Times New Roman"/>
          <w:sz w:val="24"/>
          <w:szCs w:val="24"/>
        </w:rPr>
        <w:t>качества знаний держится стабильно.</w:t>
      </w:r>
    </w:p>
    <w:p w:rsidR="00FE1871" w:rsidRPr="00FB7E97" w:rsidRDefault="005453EB" w:rsidP="00610866">
      <w:pPr>
        <w:spacing w:before="100" w:beforeAutospacing="1" w:after="100" w:afterAutospacing="1"/>
        <w:jc w:val="both"/>
        <w:rPr>
          <w:rFonts w:ascii="Times New Roman" w:hAnsi="Times New Roman" w:cs="Times New Roman"/>
          <w:sz w:val="24"/>
          <w:szCs w:val="24"/>
        </w:rPr>
      </w:pPr>
      <w:r w:rsidRPr="00FB7E97">
        <w:rPr>
          <w:rFonts w:ascii="Times New Roman" w:hAnsi="Times New Roman" w:cs="Times New Roman"/>
          <w:sz w:val="24"/>
          <w:szCs w:val="24"/>
        </w:rPr>
        <w:t xml:space="preserve"> 2.</w:t>
      </w:r>
      <w:r w:rsidR="00563CFB" w:rsidRPr="00FB7E97">
        <w:rPr>
          <w:rFonts w:ascii="Times New Roman" w:hAnsi="Times New Roman" w:cs="Times New Roman"/>
          <w:sz w:val="24"/>
          <w:szCs w:val="24"/>
        </w:rPr>
        <w:t xml:space="preserve">По остальным предметам: </w:t>
      </w:r>
      <w:r w:rsidR="004F6499" w:rsidRPr="00FB7E97">
        <w:rPr>
          <w:rFonts w:ascii="Times New Roman" w:hAnsi="Times New Roman" w:cs="Times New Roman"/>
          <w:sz w:val="24"/>
          <w:szCs w:val="24"/>
        </w:rPr>
        <w:t>география,</w:t>
      </w:r>
      <w:r w:rsidR="004F6499" w:rsidRPr="00FB7E97">
        <w:rPr>
          <w:rFonts w:ascii="Times New Roman" w:hAnsi="Times New Roman" w:cs="Times New Roman"/>
          <w:sz w:val="24"/>
          <w:szCs w:val="24"/>
          <w:u w:val="single"/>
        </w:rPr>
        <w:t xml:space="preserve"> </w:t>
      </w:r>
      <w:r w:rsidR="00544569" w:rsidRPr="00FB7E97">
        <w:rPr>
          <w:rFonts w:ascii="Times New Roman" w:hAnsi="Times New Roman" w:cs="Times New Roman"/>
          <w:sz w:val="24"/>
          <w:szCs w:val="24"/>
        </w:rPr>
        <w:t>физика, английский язык,</w:t>
      </w:r>
      <w:r w:rsidR="004F6499" w:rsidRPr="00FB7E97">
        <w:rPr>
          <w:rFonts w:ascii="Times New Roman" w:hAnsi="Times New Roman" w:cs="Times New Roman"/>
          <w:sz w:val="24"/>
          <w:szCs w:val="24"/>
        </w:rPr>
        <w:t xml:space="preserve"> </w:t>
      </w:r>
      <w:r w:rsidR="00544569" w:rsidRPr="00FB7E97">
        <w:rPr>
          <w:rFonts w:ascii="Times New Roman" w:hAnsi="Times New Roman" w:cs="Times New Roman"/>
          <w:sz w:val="24"/>
          <w:szCs w:val="24"/>
        </w:rPr>
        <w:t xml:space="preserve">общество, </w:t>
      </w:r>
      <w:proofErr w:type="gramStart"/>
      <w:r w:rsidR="00544569" w:rsidRPr="00FB7E97">
        <w:rPr>
          <w:rFonts w:ascii="Times New Roman" w:hAnsi="Times New Roman" w:cs="Times New Roman"/>
          <w:sz w:val="24"/>
          <w:szCs w:val="24"/>
        </w:rPr>
        <w:t xml:space="preserve">история, </w:t>
      </w:r>
      <w:r w:rsidR="00563CFB" w:rsidRPr="00FB7E97">
        <w:rPr>
          <w:rFonts w:ascii="Times New Roman" w:hAnsi="Times New Roman" w:cs="Times New Roman"/>
          <w:sz w:val="24"/>
          <w:szCs w:val="24"/>
        </w:rPr>
        <w:t xml:space="preserve"> биология</w:t>
      </w:r>
      <w:proofErr w:type="gramEnd"/>
      <w:r w:rsidR="00563CFB" w:rsidRPr="00FB7E97">
        <w:rPr>
          <w:rFonts w:ascii="Times New Roman" w:hAnsi="Times New Roman" w:cs="Times New Roman"/>
          <w:sz w:val="24"/>
          <w:szCs w:val="24"/>
        </w:rPr>
        <w:t xml:space="preserve">,  </w:t>
      </w:r>
      <w:r w:rsidR="00544569" w:rsidRPr="00FB7E97">
        <w:rPr>
          <w:rFonts w:ascii="Times New Roman" w:hAnsi="Times New Roman" w:cs="Times New Roman"/>
          <w:sz w:val="24"/>
          <w:szCs w:val="24"/>
        </w:rPr>
        <w:t>родная литература</w:t>
      </w:r>
      <w:r w:rsidR="00563CFB" w:rsidRPr="00FB7E97">
        <w:rPr>
          <w:rFonts w:ascii="Times New Roman" w:hAnsi="Times New Roman" w:cs="Times New Roman"/>
          <w:sz w:val="24"/>
          <w:szCs w:val="24"/>
        </w:rPr>
        <w:t>, математика наблюдается п</w:t>
      </w:r>
      <w:r w:rsidRPr="00FB7E97">
        <w:rPr>
          <w:rFonts w:ascii="Times New Roman" w:hAnsi="Times New Roman" w:cs="Times New Roman"/>
          <w:sz w:val="24"/>
          <w:szCs w:val="24"/>
        </w:rPr>
        <w:t>онижение качества знаний за истекший учебн</w:t>
      </w:r>
      <w:r w:rsidR="00563CFB" w:rsidRPr="00FB7E97">
        <w:rPr>
          <w:rFonts w:ascii="Times New Roman" w:hAnsi="Times New Roman" w:cs="Times New Roman"/>
          <w:sz w:val="24"/>
          <w:szCs w:val="24"/>
        </w:rPr>
        <w:t>ый год в сравнении с предыдущим.</w:t>
      </w:r>
    </w:p>
    <w:p w:rsidR="00FE1871" w:rsidRPr="00FB7E97" w:rsidRDefault="00FE1871" w:rsidP="003D19F9">
      <w:pPr>
        <w:spacing w:after="0" w:line="240" w:lineRule="auto"/>
        <w:jc w:val="both"/>
        <w:rPr>
          <w:rFonts w:ascii="Times New Roman" w:hAnsi="Times New Roman" w:cs="Times New Roman"/>
          <w:b/>
          <w:sz w:val="24"/>
          <w:szCs w:val="24"/>
        </w:rPr>
      </w:pPr>
    </w:p>
    <w:p w:rsidR="003D19F9" w:rsidRPr="00FB7E97" w:rsidRDefault="003D19F9" w:rsidP="003D19F9">
      <w:pPr>
        <w:spacing w:after="0" w:line="240" w:lineRule="auto"/>
        <w:jc w:val="both"/>
        <w:rPr>
          <w:rFonts w:ascii="Times New Roman" w:hAnsi="Times New Roman" w:cs="Times New Roman"/>
          <w:b/>
          <w:sz w:val="24"/>
          <w:szCs w:val="24"/>
        </w:rPr>
      </w:pPr>
      <w:r w:rsidRPr="00FB7E97">
        <w:rPr>
          <w:rFonts w:ascii="Times New Roman" w:hAnsi="Times New Roman" w:cs="Times New Roman"/>
          <w:b/>
          <w:sz w:val="24"/>
          <w:szCs w:val="24"/>
        </w:rPr>
        <w:t xml:space="preserve">Выполнение </w:t>
      </w:r>
      <w:r w:rsidR="00FE1871" w:rsidRPr="00FB7E97">
        <w:rPr>
          <w:rFonts w:ascii="Times New Roman" w:hAnsi="Times New Roman" w:cs="Times New Roman"/>
          <w:b/>
          <w:sz w:val="24"/>
          <w:szCs w:val="24"/>
        </w:rPr>
        <w:t xml:space="preserve">учебной </w:t>
      </w:r>
      <w:r w:rsidRPr="00FB7E97">
        <w:rPr>
          <w:rFonts w:ascii="Times New Roman" w:hAnsi="Times New Roman" w:cs="Times New Roman"/>
          <w:b/>
          <w:sz w:val="24"/>
          <w:szCs w:val="24"/>
        </w:rPr>
        <w:t xml:space="preserve">программы </w:t>
      </w:r>
    </w:p>
    <w:p w:rsidR="003D19F9" w:rsidRPr="00FB7E97" w:rsidRDefault="003D19F9" w:rsidP="003D19F9">
      <w:pPr>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1 класс </w:t>
      </w:r>
    </w:p>
    <w:tbl>
      <w:tblPr>
        <w:tblW w:w="8637" w:type="dxa"/>
        <w:tblLook w:val="04A0" w:firstRow="1" w:lastRow="0" w:firstColumn="1" w:lastColumn="0" w:noHBand="0" w:noVBand="1"/>
      </w:tblPr>
      <w:tblGrid>
        <w:gridCol w:w="580"/>
        <w:gridCol w:w="3946"/>
        <w:gridCol w:w="993"/>
        <w:gridCol w:w="1134"/>
        <w:gridCol w:w="992"/>
        <w:gridCol w:w="992"/>
      </w:tblGrid>
      <w:tr w:rsidR="003076FC" w:rsidRPr="00FB7E97" w:rsidTr="00F63D64">
        <w:trPr>
          <w:trHeight w:val="225"/>
        </w:trPr>
        <w:tc>
          <w:tcPr>
            <w:tcW w:w="580" w:type="dxa"/>
            <w:tcBorders>
              <w:top w:val="single" w:sz="8" w:space="0" w:color="auto"/>
              <w:left w:val="single" w:sz="8" w:space="0" w:color="auto"/>
              <w:bottom w:val="single" w:sz="4" w:space="0" w:color="auto"/>
              <w:right w:val="single" w:sz="8" w:space="0" w:color="auto"/>
            </w:tcBorders>
            <w:shd w:val="clear" w:color="000000" w:fill="FFFF00"/>
            <w:noWrap/>
            <w:hideMark/>
          </w:tcPr>
          <w:p w:rsidR="003076FC" w:rsidRPr="00FB7E97" w:rsidRDefault="003076FC" w:rsidP="003076FC">
            <w:pPr>
              <w:rPr>
                <w:sz w:val="24"/>
                <w:szCs w:val="24"/>
              </w:rPr>
            </w:pPr>
            <w:r w:rsidRPr="00FB7E97">
              <w:rPr>
                <w:sz w:val="24"/>
                <w:szCs w:val="24"/>
              </w:rPr>
              <w:t>№</w:t>
            </w:r>
          </w:p>
        </w:tc>
        <w:tc>
          <w:tcPr>
            <w:tcW w:w="3946" w:type="dxa"/>
            <w:tcBorders>
              <w:top w:val="single" w:sz="8" w:space="0" w:color="auto"/>
              <w:left w:val="nil"/>
              <w:bottom w:val="nil"/>
              <w:right w:val="single" w:sz="8" w:space="0" w:color="auto"/>
            </w:tcBorders>
            <w:shd w:val="clear" w:color="000000" w:fill="FFFF00"/>
            <w:noWrap/>
            <w:hideMark/>
          </w:tcPr>
          <w:p w:rsidR="003076FC" w:rsidRPr="00FB7E97" w:rsidRDefault="003076FC" w:rsidP="003076FC">
            <w:pPr>
              <w:rPr>
                <w:sz w:val="24"/>
                <w:szCs w:val="24"/>
              </w:rPr>
            </w:pPr>
            <w:r w:rsidRPr="00FB7E97">
              <w:rPr>
                <w:sz w:val="24"/>
                <w:szCs w:val="24"/>
              </w:rPr>
              <w:t>Предмет</w:t>
            </w:r>
          </w:p>
        </w:tc>
        <w:tc>
          <w:tcPr>
            <w:tcW w:w="993" w:type="dxa"/>
            <w:tcBorders>
              <w:top w:val="single" w:sz="8" w:space="0" w:color="auto"/>
              <w:left w:val="nil"/>
              <w:bottom w:val="nil"/>
              <w:right w:val="single" w:sz="8" w:space="0" w:color="auto"/>
            </w:tcBorders>
            <w:shd w:val="clear" w:color="000000" w:fill="FFFF00"/>
            <w:noWrap/>
            <w:hideMark/>
          </w:tcPr>
          <w:p w:rsidR="003076FC" w:rsidRPr="00FB7E97" w:rsidRDefault="003076FC" w:rsidP="003076FC">
            <w:pPr>
              <w:rPr>
                <w:sz w:val="24"/>
                <w:szCs w:val="24"/>
              </w:rPr>
            </w:pPr>
            <w:r w:rsidRPr="00FB7E97">
              <w:rPr>
                <w:sz w:val="24"/>
                <w:szCs w:val="24"/>
              </w:rPr>
              <w:t>Класс</w:t>
            </w:r>
          </w:p>
        </w:tc>
        <w:tc>
          <w:tcPr>
            <w:tcW w:w="2126" w:type="dxa"/>
            <w:gridSpan w:val="2"/>
            <w:tcBorders>
              <w:top w:val="single" w:sz="8" w:space="0" w:color="auto"/>
              <w:left w:val="nil"/>
              <w:bottom w:val="single" w:sz="4" w:space="0" w:color="auto"/>
              <w:right w:val="single" w:sz="4" w:space="0" w:color="000000"/>
            </w:tcBorders>
            <w:shd w:val="clear" w:color="000000" w:fill="FFFF00"/>
            <w:noWrap/>
            <w:hideMark/>
          </w:tcPr>
          <w:p w:rsidR="003076FC" w:rsidRPr="00FB7E97" w:rsidRDefault="003076FC" w:rsidP="003076FC">
            <w:pPr>
              <w:rPr>
                <w:sz w:val="24"/>
                <w:szCs w:val="24"/>
              </w:rPr>
            </w:pPr>
            <w:r w:rsidRPr="00FB7E97">
              <w:rPr>
                <w:sz w:val="24"/>
                <w:szCs w:val="24"/>
              </w:rPr>
              <w:t>К-во час.</w:t>
            </w:r>
          </w:p>
        </w:tc>
        <w:tc>
          <w:tcPr>
            <w:tcW w:w="992" w:type="dxa"/>
            <w:vMerge w:val="restart"/>
            <w:tcBorders>
              <w:top w:val="single" w:sz="8" w:space="0" w:color="auto"/>
              <w:left w:val="nil"/>
              <w:right w:val="single" w:sz="4" w:space="0" w:color="000000"/>
            </w:tcBorders>
            <w:shd w:val="clear" w:color="000000" w:fill="FFFF00"/>
          </w:tcPr>
          <w:p w:rsidR="003076FC" w:rsidRPr="00FB7E97" w:rsidRDefault="003076FC" w:rsidP="003076FC">
            <w:pPr>
              <w:rPr>
                <w:sz w:val="24"/>
                <w:szCs w:val="24"/>
              </w:rPr>
            </w:pPr>
          </w:p>
          <w:p w:rsidR="003076FC" w:rsidRPr="00FB7E97" w:rsidRDefault="00C35F48" w:rsidP="003076FC">
            <w:pPr>
              <w:rPr>
                <w:sz w:val="24"/>
                <w:szCs w:val="24"/>
              </w:rPr>
            </w:pPr>
            <w:r w:rsidRPr="00FB7E97">
              <w:rPr>
                <w:sz w:val="24"/>
                <w:szCs w:val="24"/>
              </w:rPr>
              <w:t>Не выпол</w:t>
            </w:r>
          </w:p>
        </w:tc>
      </w:tr>
      <w:tr w:rsidR="003076FC" w:rsidRPr="00FB7E97" w:rsidTr="00F63D64">
        <w:trPr>
          <w:trHeight w:val="225"/>
        </w:trPr>
        <w:tc>
          <w:tcPr>
            <w:tcW w:w="580" w:type="dxa"/>
            <w:tcBorders>
              <w:top w:val="nil"/>
              <w:left w:val="single" w:sz="8" w:space="0" w:color="auto"/>
              <w:bottom w:val="single" w:sz="8" w:space="0" w:color="auto"/>
              <w:right w:val="single" w:sz="8" w:space="0" w:color="auto"/>
            </w:tcBorders>
            <w:shd w:val="clear" w:color="000000" w:fill="FFFF00"/>
            <w:noWrap/>
            <w:hideMark/>
          </w:tcPr>
          <w:p w:rsidR="003076FC" w:rsidRPr="00FB7E97" w:rsidRDefault="003076FC" w:rsidP="003076FC">
            <w:pPr>
              <w:rPr>
                <w:sz w:val="24"/>
                <w:szCs w:val="24"/>
              </w:rPr>
            </w:pPr>
            <w:r w:rsidRPr="00FB7E97">
              <w:rPr>
                <w:sz w:val="24"/>
                <w:szCs w:val="24"/>
              </w:rPr>
              <w:t>п/п</w:t>
            </w:r>
          </w:p>
        </w:tc>
        <w:tc>
          <w:tcPr>
            <w:tcW w:w="3946" w:type="dxa"/>
            <w:tcBorders>
              <w:top w:val="nil"/>
              <w:left w:val="nil"/>
              <w:bottom w:val="single" w:sz="8" w:space="0" w:color="auto"/>
              <w:right w:val="single" w:sz="8" w:space="0" w:color="auto"/>
            </w:tcBorders>
            <w:shd w:val="clear" w:color="000000" w:fill="FFFF00"/>
            <w:noWrap/>
            <w:hideMark/>
          </w:tcPr>
          <w:p w:rsidR="003076FC" w:rsidRPr="00FB7E97" w:rsidRDefault="003076FC" w:rsidP="003076FC">
            <w:pPr>
              <w:rPr>
                <w:sz w:val="24"/>
                <w:szCs w:val="24"/>
              </w:rPr>
            </w:pPr>
          </w:p>
        </w:tc>
        <w:tc>
          <w:tcPr>
            <w:tcW w:w="993" w:type="dxa"/>
            <w:tcBorders>
              <w:top w:val="nil"/>
              <w:left w:val="nil"/>
              <w:bottom w:val="single" w:sz="8" w:space="0" w:color="auto"/>
              <w:right w:val="single" w:sz="8" w:space="0" w:color="auto"/>
            </w:tcBorders>
            <w:shd w:val="clear" w:color="000000" w:fill="FFFF00"/>
            <w:noWrap/>
            <w:hideMark/>
          </w:tcPr>
          <w:p w:rsidR="003076FC" w:rsidRPr="00FB7E97" w:rsidRDefault="003076FC" w:rsidP="003076FC">
            <w:pPr>
              <w:rPr>
                <w:sz w:val="24"/>
                <w:szCs w:val="24"/>
              </w:rPr>
            </w:pPr>
          </w:p>
        </w:tc>
        <w:tc>
          <w:tcPr>
            <w:tcW w:w="1134" w:type="dxa"/>
            <w:tcBorders>
              <w:top w:val="nil"/>
              <w:left w:val="nil"/>
              <w:bottom w:val="single" w:sz="8" w:space="0" w:color="auto"/>
              <w:right w:val="single" w:sz="4" w:space="0" w:color="auto"/>
            </w:tcBorders>
            <w:shd w:val="clear" w:color="000000" w:fill="FFFF00"/>
            <w:noWrap/>
            <w:hideMark/>
          </w:tcPr>
          <w:p w:rsidR="003076FC" w:rsidRPr="00FB7E97" w:rsidRDefault="003076FC" w:rsidP="003076FC">
            <w:pPr>
              <w:rPr>
                <w:sz w:val="24"/>
                <w:szCs w:val="24"/>
              </w:rPr>
            </w:pPr>
            <w:r w:rsidRPr="00FB7E97">
              <w:rPr>
                <w:sz w:val="24"/>
                <w:szCs w:val="24"/>
              </w:rPr>
              <w:t>плн.</w:t>
            </w:r>
          </w:p>
        </w:tc>
        <w:tc>
          <w:tcPr>
            <w:tcW w:w="992" w:type="dxa"/>
            <w:tcBorders>
              <w:top w:val="nil"/>
              <w:left w:val="nil"/>
              <w:bottom w:val="single" w:sz="8" w:space="0" w:color="auto"/>
              <w:right w:val="single" w:sz="4" w:space="0" w:color="auto"/>
            </w:tcBorders>
            <w:shd w:val="clear" w:color="000000" w:fill="FFFF00"/>
            <w:noWrap/>
            <w:hideMark/>
          </w:tcPr>
          <w:p w:rsidR="003076FC" w:rsidRPr="00FB7E97" w:rsidRDefault="003076FC" w:rsidP="003076FC">
            <w:pPr>
              <w:rPr>
                <w:sz w:val="24"/>
                <w:szCs w:val="24"/>
              </w:rPr>
            </w:pPr>
            <w:r w:rsidRPr="00FB7E97">
              <w:rPr>
                <w:sz w:val="24"/>
                <w:szCs w:val="24"/>
              </w:rPr>
              <w:t>фкт.</w:t>
            </w:r>
          </w:p>
        </w:tc>
        <w:tc>
          <w:tcPr>
            <w:tcW w:w="992" w:type="dxa"/>
            <w:vMerge/>
            <w:tcBorders>
              <w:left w:val="nil"/>
              <w:bottom w:val="single" w:sz="8" w:space="0" w:color="auto"/>
              <w:right w:val="single" w:sz="4" w:space="0" w:color="000000"/>
            </w:tcBorders>
            <w:shd w:val="clear" w:color="000000" w:fill="FFFF00"/>
          </w:tcPr>
          <w:p w:rsidR="003076FC" w:rsidRPr="00FB7E97" w:rsidRDefault="003076FC" w:rsidP="003076FC">
            <w:pPr>
              <w:spacing w:after="0" w:line="240" w:lineRule="auto"/>
              <w:jc w:val="center"/>
              <w:rPr>
                <w:rFonts w:ascii="Times New Roman" w:eastAsia="Times New Roman" w:hAnsi="Times New Roman" w:cs="Times New Roman"/>
                <w:b/>
                <w:bCs/>
                <w:color w:val="000000"/>
                <w:sz w:val="24"/>
                <w:szCs w:val="24"/>
                <w:lang w:eastAsia="ru-RU"/>
              </w:rPr>
            </w:pPr>
          </w:p>
        </w:tc>
      </w:tr>
      <w:tr w:rsidR="003076FC" w:rsidRPr="00FB7E97" w:rsidTr="00F63D64">
        <w:trPr>
          <w:trHeight w:val="289"/>
        </w:trPr>
        <w:tc>
          <w:tcPr>
            <w:tcW w:w="580" w:type="dxa"/>
            <w:tcBorders>
              <w:top w:val="nil"/>
              <w:left w:val="single" w:sz="8" w:space="0" w:color="auto"/>
              <w:bottom w:val="single" w:sz="4" w:space="0" w:color="auto"/>
              <w:right w:val="single" w:sz="8" w:space="0" w:color="auto"/>
            </w:tcBorders>
            <w:shd w:val="clear" w:color="000000" w:fill="FFFFB4"/>
            <w:noWrap/>
            <w:hideMark/>
          </w:tcPr>
          <w:p w:rsidR="003076FC" w:rsidRPr="00FB7E97" w:rsidRDefault="003076FC" w:rsidP="003076FC">
            <w:pPr>
              <w:rPr>
                <w:sz w:val="24"/>
                <w:szCs w:val="24"/>
              </w:rPr>
            </w:pPr>
            <w:r w:rsidRPr="00FB7E97">
              <w:rPr>
                <w:sz w:val="24"/>
                <w:szCs w:val="24"/>
              </w:rPr>
              <w:t>1</w:t>
            </w:r>
          </w:p>
        </w:tc>
        <w:tc>
          <w:tcPr>
            <w:tcW w:w="3946" w:type="dxa"/>
            <w:tcBorders>
              <w:top w:val="nil"/>
              <w:left w:val="nil"/>
              <w:bottom w:val="single" w:sz="4" w:space="0" w:color="auto"/>
              <w:right w:val="single" w:sz="8" w:space="0" w:color="auto"/>
            </w:tcBorders>
            <w:shd w:val="clear" w:color="000000" w:fill="FFFFE7"/>
            <w:noWrap/>
            <w:hideMark/>
          </w:tcPr>
          <w:p w:rsidR="003076FC" w:rsidRPr="00FB7E97" w:rsidRDefault="003076FC" w:rsidP="003076FC">
            <w:pPr>
              <w:rPr>
                <w:sz w:val="24"/>
                <w:szCs w:val="24"/>
              </w:rPr>
            </w:pPr>
            <w:r w:rsidRPr="00FB7E97">
              <w:rPr>
                <w:sz w:val="24"/>
                <w:szCs w:val="24"/>
              </w:rPr>
              <w:t>математика</w:t>
            </w:r>
          </w:p>
        </w:tc>
        <w:tc>
          <w:tcPr>
            <w:tcW w:w="993" w:type="dxa"/>
            <w:tcBorders>
              <w:top w:val="nil"/>
              <w:left w:val="nil"/>
              <w:bottom w:val="single" w:sz="4" w:space="0" w:color="auto"/>
              <w:right w:val="single" w:sz="8" w:space="0" w:color="auto"/>
            </w:tcBorders>
            <w:shd w:val="clear" w:color="000000" w:fill="FFFFE7"/>
            <w:noWrap/>
            <w:hideMark/>
          </w:tcPr>
          <w:p w:rsidR="003076FC" w:rsidRPr="00FB7E97" w:rsidRDefault="003076FC" w:rsidP="003076FC">
            <w:pPr>
              <w:rPr>
                <w:sz w:val="24"/>
                <w:szCs w:val="24"/>
              </w:rPr>
            </w:pPr>
            <w:r w:rsidRPr="00FB7E97">
              <w:rPr>
                <w:sz w:val="24"/>
                <w:szCs w:val="24"/>
              </w:rPr>
              <w:t>1</w:t>
            </w:r>
          </w:p>
        </w:tc>
        <w:tc>
          <w:tcPr>
            <w:tcW w:w="1134" w:type="dxa"/>
            <w:tcBorders>
              <w:top w:val="nil"/>
              <w:left w:val="nil"/>
              <w:bottom w:val="single" w:sz="4" w:space="0" w:color="auto"/>
              <w:right w:val="single" w:sz="8" w:space="0" w:color="auto"/>
            </w:tcBorders>
            <w:shd w:val="clear" w:color="000000" w:fill="FFFFE7"/>
            <w:noWrap/>
            <w:hideMark/>
          </w:tcPr>
          <w:p w:rsidR="003076FC" w:rsidRPr="00FB7E97" w:rsidRDefault="003076FC" w:rsidP="003076FC">
            <w:pPr>
              <w:rPr>
                <w:sz w:val="24"/>
                <w:szCs w:val="24"/>
              </w:rPr>
            </w:pPr>
            <w:r w:rsidRPr="00FB7E97">
              <w:rPr>
                <w:sz w:val="24"/>
                <w:szCs w:val="24"/>
              </w:rPr>
              <w:t>140</w:t>
            </w:r>
          </w:p>
        </w:tc>
        <w:tc>
          <w:tcPr>
            <w:tcW w:w="992" w:type="dxa"/>
            <w:tcBorders>
              <w:top w:val="nil"/>
              <w:left w:val="nil"/>
              <w:bottom w:val="single" w:sz="4" w:space="0" w:color="auto"/>
              <w:right w:val="single" w:sz="8" w:space="0" w:color="auto"/>
            </w:tcBorders>
            <w:shd w:val="clear" w:color="000000" w:fill="FFFFE7"/>
            <w:noWrap/>
            <w:hideMark/>
          </w:tcPr>
          <w:p w:rsidR="003076FC" w:rsidRPr="00FB7E97" w:rsidRDefault="003076FC" w:rsidP="003076FC">
            <w:pPr>
              <w:rPr>
                <w:sz w:val="24"/>
                <w:szCs w:val="24"/>
              </w:rPr>
            </w:pPr>
            <w:r w:rsidRPr="00FB7E97">
              <w:rPr>
                <w:sz w:val="24"/>
                <w:szCs w:val="24"/>
              </w:rPr>
              <w:t>128</w:t>
            </w:r>
          </w:p>
        </w:tc>
        <w:tc>
          <w:tcPr>
            <w:tcW w:w="992" w:type="dxa"/>
            <w:tcBorders>
              <w:top w:val="nil"/>
              <w:left w:val="nil"/>
              <w:bottom w:val="single" w:sz="4" w:space="0" w:color="auto"/>
              <w:right w:val="single" w:sz="8" w:space="0" w:color="auto"/>
            </w:tcBorders>
            <w:shd w:val="clear" w:color="000000" w:fill="FFFFE7"/>
          </w:tcPr>
          <w:p w:rsidR="003076FC" w:rsidRPr="00FB7E97" w:rsidRDefault="003076FC" w:rsidP="003076FC">
            <w:pPr>
              <w:rPr>
                <w:sz w:val="24"/>
                <w:szCs w:val="24"/>
              </w:rPr>
            </w:pPr>
            <w:r w:rsidRPr="00FB7E97">
              <w:rPr>
                <w:sz w:val="24"/>
                <w:szCs w:val="24"/>
              </w:rPr>
              <w:t>12</w:t>
            </w:r>
          </w:p>
        </w:tc>
      </w:tr>
      <w:tr w:rsidR="003076FC" w:rsidRPr="00FB7E97" w:rsidTr="00F63D64">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3076FC" w:rsidRPr="00FB7E97" w:rsidRDefault="003076FC" w:rsidP="003076FC">
            <w:pPr>
              <w:rPr>
                <w:sz w:val="24"/>
                <w:szCs w:val="24"/>
              </w:rPr>
            </w:pPr>
            <w:r w:rsidRPr="00FB7E97">
              <w:rPr>
                <w:sz w:val="24"/>
                <w:szCs w:val="24"/>
              </w:rPr>
              <w:t>2</w:t>
            </w:r>
          </w:p>
        </w:tc>
        <w:tc>
          <w:tcPr>
            <w:tcW w:w="3946" w:type="dxa"/>
            <w:tcBorders>
              <w:top w:val="single" w:sz="8" w:space="0" w:color="auto"/>
              <w:left w:val="nil"/>
              <w:bottom w:val="single" w:sz="4" w:space="0" w:color="auto"/>
              <w:right w:val="single" w:sz="8" w:space="0" w:color="auto"/>
            </w:tcBorders>
            <w:shd w:val="clear" w:color="000000" w:fill="FFFFE7"/>
            <w:noWrap/>
            <w:hideMark/>
          </w:tcPr>
          <w:p w:rsidR="003076FC" w:rsidRPr="00FB7E97" w:rsidRDefault="003076FC" w:rsidP="003076FC">
            <w:pPr>
              <w:rPr>
                <w:sz w:val="24"/>
                <w:szCs w:val="24"/>
              </w:rPr>
            </w:pPr>
            <w:r w:rsidRPr="00FB7E97">
              <w:rPr>
                <w:sz w:val="24"/>
                <w:szCs w:val="24"/>
              </w:rPr>
              <w:t>технология</w:t>
            </w:r>
          </w:p>
        </w:tc>
        <w:tc>
          <w:tcPr>
            <w:tcW w:w="993" w:type="dxa"/>
            <w:tcBorders>
              <w:top w:val="single" w:sz="8" w:space="0" w:color="auto"/>
              <w:left w:val="nil"/>
              <w:bottom w:val="single" w:sz="4" w:space="0" w:color="auto"/>
              <w:right w:val="single" w:sz="8" w:space="0" w:color="auto"/>
            </w:tcBorders>
            <w:shd w:val="clear" w:color="000000" w:fill="FFFFE7"/>
            <w:noWrap/>
            <w:hideMark/>
          </w:tcPr>
          <w:p w:rsidR="003076FC" w:rsidRPr="00FB7E97" w:rsidRDefault="003076FC" w:rsidP="003076FC">
            <w:pPr>
              <w:rPr>
                <w:sz w:val="24"/>
                <w:szCs w:val="24"/>
              </w:rPr>
            </w:pPr>
            <w:r w:rsidRPr="00FB7E97">
              <w:rPr>
                <w:sz w:val="24"/>
                <w:szCs w:val="24"/>
              </w:rPr>
              <w:t>1</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3076FC" w:rsidRPr="00FB7E97" w:rsidRDefault="003076FC" w:rsidP="003076FC">
            <w:pPr>
              <w:rPr>
                <w:sz w:val="24"/>
                <w:szCs w:val="24"/>
              </w:rPr>
            </w:pPr>
            <w:r w:rsidRPr="00FB7E97">
              <w:rPr>
                <w:sz w:val="24"/>
                <w:szCs w:val="24"/>
              </w:rPr>
              <w:t>35</w:t>
            </w:r>
          </w:p>
        </w:tc>
        <w:tc>
          <w:tcPr>
            <w:tcW w:w="992" w:type="dxa"/>
            <w:tcBorders>
              <w:top w:val="single" w:sz="8" w:space="0" w:color="auto"/>
              <w:left w:val="nil"/>
              <w:bottom w:val="single" w:sz="4" w:space="0" w:color="auto"/>
              <w:right w:val="single" w:sz="8" w:space="0" w:color="auto"/>
            </w:tcBorders>
            <w:shd w:val="clear" w:color="000000" w:fill="FFFFE7"/>
            <w:noWrap/>
            <w:hideMark/>
          </w:tcPr>
          <w:p w:rsidR="003076FC" w:rsidRPr="00FB7E97" w:rsidRDefault="003076FC" w:rsidP="003076FC">
            <w:pPr>
              <w:rPr>
                <w:sz w:val="24"/>
                <w:szCs w:val="24"/>
              </w:rPr>
            </w:pPr>
            <w:r w:rsidRPr="00FB7E97">
              <w:rPr>
                <w:sz w:val="24"/>
                <w:szCs w:val="24"/>
              </w:rPr>
              <w:t>29</w:t>
            </w:r>
          </w:p>
        </w:tc>
        <w:tc>
          <w:tcPr>
            <w:tcW w:w="992" w:type="dxa"/>
            <w:tcBorders>
              <w:top w:val="single" w:sz="8" w:space="0" w:color="auto"/>
              <w:left w:val="nil"/>
              <w:bottom w:val="single" w:sz="4" w:space="0" w:color="auto"/>
              <w:right w:val="single" w:sz="8" w:space="0" w:color="auto"/>
            </w:tcBorders>
            <w:shd w:val="clear" w:color="000000" w:fill="FFFFE7"/>
          </w:tcPr>
          <w:p w:rsidR="003076FC" w:rsidRPr="00FB7E97" w:rsidRDefault="003076FC" w:rsidP="003076FC">
            <w:pPr>
              <w:rPr>
                <w:sz w:val="24"/>
                <w:szCs w:val="24"/>
              </w:rPr>
            </w:pPr>
            <w:r w:rsidRPr="00FB7E97">
              <w:rPr>
                <w:sz w:val="24"/>
                <w:szCs w:val="24"/>
              </w:rPr>
              <w:t>6</w:t>
            </w:r>
          </w:p>
        </w:tc>
      </w:tr>
      <w:tr w:rsidR="003076FC" w:rsidRPr="00FB7E97" w:rsidTr="00F63D64">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3076FC" w:rsidRPr="00FB7E97" w:rsidRDefault="003076FC" w:rsidP="003076FC">
            <w:pPr>
              <w:rPr>
                <w:sz w:val="24"/>
                <w:szCs w:val="24"/>
              </w:rPr>
            </w:pPr>
            <w:r w:rsidRPr="00FB7E97">
              <w:rPr>
                <w:sz w:val="24"/>
                <w:szCs w:val="24"/>
              </w:rPr>
              <w:t>3</w:t>
            </w:r>
          </w:p>
        </w:tc>
        <w:tc>
          <w:tcPr>
            <w:tcW w:w="3946" w:type="dxa"/>
            <w:tcBorders>
              <w:top w:val="single" w:sz="8" w:space="0" w:color="auto"/>
              <w:left w:val="nil"/>
              <w:bottom w:val="single" w:sz="4" w:space="0" w:color="auto"/>
              <w:right w:val="single" w:sz="8" w:space="0" w:color="auto"/>
            </w:tcBorders>
            <w:shd w:val="clear" w:color="000000" w:fill="FFFFE7"/>
            <w:noWrap/>
            <w:hideMark/>
          </w:tcPr>
          <w:p w:rsidR="003076FC" w:rsidRPr="00FB7E97" w:rsidRDefault="003076FC" w:rsidP="003076FC">
            <w:pPr>
              <w:rPr>
                <w:sz w:val="24"/>
                <w:szCs w:val="24"/>
              </w:rPr>
            </w:pPr>
            <w:r w:rsidRPr="00FB7E97">
              <w:rPr>
                <w:sz w:val="24"/>
                <w:szCs w:val="24"/>
              </w:rPr>
              <w:t>ИЗО</w:t>
            </w:r>
          </w:p>
        </w:tc>
        <w:tc>
          <w:tcPr>
            <w:tcW w:w="993" w:type="dxa"/>
            <w:tcBorders>
              <w:top w:val="single" w:sz="8" w:space="0" w:color="auto"/>
              <w:left w:val="nil"/>
              <w:bottom w:val="single" w:sz="4" w:space="0" w:color="auto"/>
              <w:right w:val="single" w:sz="8" w:space="0" w:color="auto"/>
            </w:tcBorders>
            <w:shd w:val="clear" w:color="000000" w:fill="FFFFE7"/>
            <w:noWrap/>
            <w:hideMark/>
          </w:tcPr>
          <w:p w:rsidR="003076FC" w:rsidRPr="00FB7E97" w:rsidRDefault="003076FC" w:rsidP="003076FC">
            <w:pPr>
              <w:rPr>
                <w:sz w:val="24"/>
                <w:szCs w:val="24"/>
              </w:rPr>
            </w:pPr>
            <w:r w:rsidRPr="00FB7E97">
              <w:rPr>
                <w:sz w:val="24"/>
                <w:szCs w:val="24"/>
              </w:rPr>
              <w:t>1</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3076FC" w:rsidRPr="00FB7E97" w:rsidRDefault="003076FC" w:rsidP="003076FC">
            <w:pPr>
              <w:rPr>
                <w:sz w:val="24"/>
                <w:szCs w:val="24"/>
              </w:rPr>
            </w:pPr>
            <w:r w:rsidRPr="00FB7E97">
              <w:rPr>
                <w:sz w:val="24"/>
                <w:szCs w:val="24"/>
              </w:rPr>
              <w:t>35</w:t>
            </w:r>
          </w:p>
        </w:tc>
        <w:tc>
          <w:tcPr>
            <w:tcW w:w="992" w:type="dxa"/>
            <w:tcBorders>
              <w:top w:val="single" w:sz="8" w:space="0" w:color="auto"/>
              <w:left w:val="nil"/>
              <w:bottom w:val="single" w:sz="4" w:space="0" w:color="auto"/>
              <w:right w:val="single" w:sz="8" w:space="0" w:color="auto"/>
            </w:tcBorders>
            <w:shd w:val="clear" w:color="000000" w:fill="FFFFE7"/>
            <w:noWrap/>
            <w:hideMark/>
          </w:tcPr>
          <w:p w:rsidR="003076FC" w:rsidRPr="00FB7E97" w:rsidRDefault="003076FC" w:rsidP="003076FC">
            <w:pPr>
              <w:rPr>
                <w:sz w:val="24"/>
                <w:szCs w:val="24"/>
              </w:rPr>
            </w:pPr>
            <w:r w:rsidRPr="00FB7E97">
              <w:rPr>
                <w:sz w:val="24"/>
                <w:szCs w:val="24"/>
              </w:rPr>
              <w:t>33</w:t>
            </w:r>
          </w:p>
        </w:tc>
        <w:tc>
          <w:tcPr>
            <w:tcW w:w="992" w:type="dxa"/>
            <w:tcBorders>
              <w:top w:val="single" w:sz="8" w:space="0" w:color="auto"/>
              <w:left w:val="nil"/>
              <w:bottom w:val="single" w:sz="4" w:space="0" w:color="auto"/>
              <w:right w:val="single" w:sz="8" w:space="0" w:color="auto"/>
            </w:tcBorders>
            <w:shd w:val="clear" w:color="000000" w:fill="FFFFE7"/>
          </w:tcPr>
          <w:p w:rsidR="003076FC" w:rsidRPr="00FB7E97" w:rsidRDefault="003076FC" w:rsidP="003076FC">
            <w:pPr>
              <w:rPr>
                <w:sz w:val="24"/>
                <w:szCs w:val="24"/>
              </w:rPr>
            </w:pPr>
            <w:r w:rsidRPr="00FB7E97">
              <w:rPr>
                <w:sz w:val="24"/>
                <w:szCs w:val="24"/>
              </w:rPr>
              <w:t>2</w:t>
            </w:r>
          </w:p>
        </w:tc>
      </w:tr>
      <w:tr w:rsidR="003076FC" w:rsidRPr="00FB7E97" w:rsidTr="00F63D64">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3076FC" w:rsidRPr="00FB7E97" w:rsidRDefault="003076FC" w:rsidP="003076FC">
            <w:pPr>
              <w:rPr>
                <w:sz w:val="24"/>
                <w:szCs w:val="24"/>
              </w:rPr>
            </w:pPr>
            <w:r w:rsidRPr="00FB7E97">
              <w:rPr>
                <w:sz w:val="24"/>
                <w:szCs w:val="24"/>
              </w:rPr>
              <w:t>4</w:t>
            </w:r>
          </w:p>
        </w:tc>
        <w:tc>
          <w:tcPr>
            <w:tcW w:w="3946" w:type="dxa"/>
            <w:tcBorders>
              <w:top w:val="single" w:sz="8" w:space="0" w:color="auto"/>
              <w:left w:val="nil"/>
              <w:bottom w:val="single" w:sz="4" w:space="0" w:color="auto"/>
              <w:right w:val="single" w:sz="8" w:space="0" w:color="auto"/>
            </w:tcBorders>
            <w:shd w:val="clear" w:color="000000" w:fill="FFFFE7"/>
            <w:noWrap/>
            <w:hideMark/>
          </w:tcPr>
          <w:p w:rsidR="003076FC" w:rsidRPr="00FB7E97" w:rsidRDefault="003076FC" w:rsidP="003076FC">
            <w:pPr>
              <w:rPr>
                <w:sz w:val="24"/>
                <w:szCs w:val="24"/>
              </w:rPr>
            </w:pPr>
            <w:r w:rsidRPr="00FB7E97">
              <w:rPr>
                <w:sz w:val="24"/>
                <w:szCs w:val="24"/>
              </w:rPr>
              <w:t>физ-ра</w:t>
            </w:r>
          </w:p>
        </w:tc>
        <w:tc>
          <w:tcPr>
            <w:tcW w:w="993" w:type="dxa"/>
            <w:tcBorders>
              <w:top w:val="single" w:sz="8" w:space="0" w:color="auto"/>
              <w:left w:val="nil"/>
              <w:bottom w:val="single" w:sz="4" w:space="0" w:color="auto"/>
              <w:right w:val="single" w:sz="8" w:space="0" w:color="auto"/>
            </w:tcBorders>
            <w:shd w:val="clear" w:color="000000" w:fill="FFFFE7"/>
            <w:noWrap/>
            <w:hideMark/>
          </w:tcPr>
          <w:p w:rsidR="003076FC" w:rsidRPr="00FB7E97" w:rsidRDefault="003076FC" w:rsidP="003076FC">
            <w:pPr>
              <w:rPr>
                <w:sz w:val="24"/>
                <w:szCs w:val="24"/>
              </w:rPr>
            </w:pPr>
            <w:r w:rsidRPr="00FB7E97">
              <w:rPr>
                <w:sz w:val="24"/>
                <w:szCs w:val="24"/>
              </w:rPr>
              <w:t>1</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3076FC" w:rsidRPr="00FB7E97" w:rsidRDefault="003076FC" w:rsidP="003076FC">
            <w:pPr>
              <w:rPr>
                <w:sz w:val="24"/>
                <w:szCs w:val="24"/>
              </w:rPr>
            </w:pPr>
            <w:r w:rsidRPr="00FB7E97">
              <w:rPr>
                <w:sz w:val="24"/>
                <w:szCs w:val="24"/>
              </w:rPr>
              <w:t>105</w:t>
            </w:r>
          </w:p>
        </w:tc>
        <w:tc>
          <w:tcPr>
            <w:tcW w:w="992" w:type="dxa"/>
            <w:tcBorders>
              <w:top w:val="single" w:sz="8" w:space="0" w:color="auto"/>
              <w:left w:val="nil"/>
              <w:bottom w:val="single" w:sz="4" w:space="0" w:color="auto"/>
              <w:right w:val="single" w:sz="8" w:space="0" w:color="auto"/>
            </w:tcBorders>
            <w:shd w:val="clear" w:color="000000" w:fill="FFFFE7"/>
            <w:noWrap/>
            <w:hideMark/>
          </w:tcPr>
          <w:p w:rsidR="003076FC" w:rsidRPr="00FB7E97" w:rsidRDefault="003076FC" w:rsidP="003076FC">
            <w:pPr>
              <w:rPr>
                <w:sz w:val="24"/>
                <w:szCs w:val="24"/>
              </w:rPr>
            </w:pPr>
            <w:r w:rsidRPr="00FB7E97">
              <w:rPr>
                <w:sz w:val="24"/>
                <w:szCs w:val="24"/>
              </w:rPr>
              <w:t>94</w:t>
            </w:r>
          </w:p>
        </w:tc>
        <w:tc>
          <w:tcPr>
            <w:tcW w:w="992" w:type="dxa"/>
            <w:tcBorders>
              <w:top w:val="single" w:sz="8" w:space="0" w:color="auto"/>
              <w:left w:val="nil"/>
              <w:bottom w:val="single" w:sz="4" w:space="0" w:color="auto"/>
              <w:right w:val="single" w:sz="8" w:space="0" w:color="auto"/>
            </w:tcBorders>
            <w:shd w:val="clear" w:color="000000" w:fill="FFFFE7"/>
          </w:tcPr>
          <w:p w:rsidR="003076FC" w:rsidRPr="00FB7E97" w:rsidRDefault="003076FC" w:rsidP="003076FC">
            <w:pPr>
              <w:rPr>
                <w:sz w:val="24"/>
                <w:szCs w:val="24"/>
              </w:rPr>
            </w:pPr>
            <w:r w:rsidRPr="00FB7E97">
              <w:rPr>
                <w:sz w:val="24"/>
                <w:szCs w:val="24"/>
              </w:rPr>
              <w:t>11</w:t>
            </w:r>
          </w:p>
        </w:tc>
      </w:tr>
      <w:tr w:rsidR="003076FC" w:rsidRPr="00FB7E97" w:rsidTr="00F63D64">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3076FC" w:rsidRPr="00FB7E97" w:rsidRDefault="003076FC" w:rsidP="003076FC">
            <w:pPr>
              <w:rPr>
                <w:sz w:val="24"/>
                <w:szCs w:val="24"/>
              </w:rPr>
            </w:pPr>
            <w:r w:rsidRPr="00FB7E97">
              <w:rPr>
                <w:sz w:val="24"/>
                <w:szCs w:val="24"/>
              </w:rPr>
              <w:t>5</w:t>
            </w:r>
          </w:p>
        </w:tc>
        <w:tc>
          <w:tcPr>
            <w:tcW w:w="3946" w:type="dxa"/>
            <w:tcBorders>
              <w:top w:val="single" w:sz="8" w:space="0" w:color="auto"/>
              <w:left w:val="nil"/>
              <w:bottom w:val="single" w:sz="4" w:space="0" w:color="auto"/>
              <w:right w:val="single" w:sz="8" w:space="0" w:color="auto"/>
            </w:tcBorders>
            <w:shd w:val="clear" w:color="000000" w:fill="FFFFE7"/>
            <w:noWrap/>
            <w:hideMark/>
          </w:tcPr>
          <w:p w:rsidR="003076FC" w:rsidRPr="00FB7E97" w:rsidRDefault="003076FC" w:rsidP="003076FC">
            <w:pPr>
              <w:rPr>
                <w:sz w:val="24"/>
                <w:szCs w:val="24"/>
              </w:rPr>
            </w:pPr>
            <w:r w:rsidRPr="00FB7E97">
              <w:rPr>
                <w:sz w:val="24"/>
                <w:szCs w:val="24"/>
              </w:rPr>
              <w:t>литературное чтение</w:t>
            </w:r>
          </w:p>
        </w:tc>
        <w:tc>
          <w:tcPr>
            <w:tcW w:w="993" w:type="dxa"/>
            <w:tcBorders>
              <w:top w:val="single" w:sz="8" w:space="0" w:color="auto"/>
              <w:left w:val="nil"/>
              <w:bottom w:val="single" w:sz="4" w:space="0" w:color="auto"/>
              <w:right w:val="single" w:sz="8" w:space="0" w:color="auto"/>
            </w:tcBorders>
            <w:shd w:val="clear" w:color="000000" w:fill="FFFFE7"/>
            <w:noWrap/>
            <w:hideMark/>
          </w:tcPr>
          <w:p w:rsidR="003076FC" w:rsidRPr="00FB7E97" w:rsidRDefault="003076FC" w:rsidP="003076FC">
            <w:pPr>
              <w:rPr>
                <w:sz w:val="24"/>
                <w:szCs w:val="24"/>
              </w:rPr>
            </w:pPr>
            <w:r w:rsidRPr="00FB7E97">
              <w:rPr>
                <w:sz w:val="24"/>
                <w:szCs w:val="24"/>
              </w:rPr>
              <w:t>1</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3076FC" w:rsidRPr="00FB7E97" w:rsidRDefault="003076FC" w:rsidP="003076FC">
            <w:pPr>
              <w:rPr>
                <w:sz w:val="24"/>
                <w:szCs w:val="24"/>
              </w:rPr>
            </w:pPr>
            <w:r w:rsidRPr="00FB7E97">
              <w:rPr>
                <w:sz w:val="24"/>
                <w:szCs w:val="24"/>
              </w:rPr>
              <w:t>70</w:t>
            </w:r>
          </w:p>
        </w:tc>
        <w:tc>
          <w:tcPr>
            <w:tcW w:w="992" w:type="dxa"/>
            <w:tcBorders>
              <w:top w:val="single" w:sz="8" w:space="0" w:color="auto"/>
              <w:left w:val="nil"/>
              <w:bottom w:val="single" w:sz="4" w:space="0" w:color="auto"/>
              <w:right w:val="single" w:sz="8" w:space="0" w:color="auto"/>
            </w:tcBorders>
            <w:shd w:val="clear" w:color="000000" w:fill="FFFFE7"/>
            <w:noWrap/>
            <w:hideMark/>
          </w:tcPr>
          <w:p w:rsidR="003076FC" w:rsidRPr="00FB7E97" w:rsidRDefault="003076FC" w:rsidP="003076FC">
            <w:pPr>
              <w:rPr>
                <w:sz w:val="24"/>
                <w:szCs w:val="24"/>
              </w:rPr>
            </w:pPr>
            <w:r w:rsidRPr="00FB7E97">
              <w:rPr>
                <w:sz w:val="24"/>
                <w:szCs w:val="24"/>
              </w:rPr>
              <w:t>64</w:t>
            </w:r>
          </w:p>
        </w:tc>
        <w:tc>
          <w:tcPr>
            <w:tcW w:w="992" w:type="dxa"/>
            <w:tcBorders>
              <w:top w:val="single" w:sz="8" w:space="0" w:color="auto"/>
              <w:left w:val="nil"/>
              <w:bottom w:val="single" w:sz="4" w:space="0" w:color="auto"/>
              <w:right w:val="single" w:sz="8" w:space="0" w:color="auto"/>
            </w:tcBorders>
            <w:shd w:val="clear" w:color="000000" w:fill="FFFFE7"/>
          </w:tcPr>
          <w:p w:rsidR="003076FC" w:rsidRPr="00FB7E97" w:rsidRDefault="003076FC" w:rsidP="003076FC">
            <w:pPr>
              <w:rPr>
                <w:sz w:val="24"/>
                <w:szCs w:val="24"/>
              </w:rPr>
            </w:pPr>
            <w:r w:rsidRPr="00FB7E97">
              <w:rPr>
                <w:sz w:val="24"/>
                <w:szCs w:val="24"/>
              </w:rPr>
              <w:t>6</w:t>
            </w:r>
          </w:p>
        </w:tc>
      </w:tr>
      <w:tr w:rsidR="003076FC" w:rsidRPr="00FB7E97" w:rsidTr="00F63D64">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3076FC" w:rsidRPr="00FB7E97" w:rsidRDefault="003076FC" w:rsidP="003076FC">
            <w:pPr>
              <w:rPr>
                <w:sz w:val="24"/>
                <w:szCs w:val="24"/>
              </w:rPr>
            </w:pPr>
            <w:r w:rsidRPr="00FB7E97">
              <w:rPr>
                <w:sz w:val="24"/>
                <w:szCs w:val="24"/>
              </w:rPr>
              <w:t>6</w:t>
            </w:r>
          </w:p>
        </w:tc>
        <w:tc>
          <w:tcPr>
            <w:tcW w:w="3946" w:type="dxa"/>
            <w:tcBorders>
              <w:top w:val="single" w:sz="8" w:space="0" w:color="auto"/>
              <w:left w:val="nil"/>
              <w:bottom w:val="single" w:sz="4" w:space="0" w:color="auto"/>
              <w:right w:val="single" w:sz="8" w:space="0" w:color="auto"/>
            </w:tcBorders>
            <w:shd w:val="clear" w:color="000000" w:fill="FFFFE7"/>
            <w:noWrap/>
            <w:hideMark/>
          </w:tcPr>
          <w:p w:rsidR="003076FC" w:rsidRPr="00FB7E97" w:rsidRDefault="003076FC" w:rsidP="003076FC">
            <w:pPr>
              <w:rPr>
                <w:sz w:val="24"/>
                <w:szCs w:val="24"/>
              </w:rPr>
            </w:pPr>
            <w:r w:rsidRPr="00FB7E97">
              <w:rPr>
                <w:sz w:val="24"/>
                <w:szCs w:val="24"/>
              </w:rPr>
              <w:t>литературное чтение на родном</w:t>
            </w:r>
          </w:p>
        </w:tc>
        <w:tc>
          <w:tcPr>
            <w:tcW w:w="993" w:type="dxa"/>
            <w:tcBorders>
              <w:top w:val="single" w:sz="8" w:space="0" w:color="auto"/>
              <w:left w:val="nil"/>
              <w:bottom w:val="single" w:sz="4" w:space="0" w:color="auto"/>
              <w:right w:val="single" w:sz="8" w:space="0" w:color="auto"/>
            </w:tcBorders>
            <w:shd w:val="clear" w:color="000000" w:fill="FFFFE7"/>
            <w:noWrap/>
            <w:hideMark/>
          </w:tcPr>
          <w:p w:rsidR="003076FC" w:rsidRPr="00FB7E97" w:rsidRDefault="003076FC" w:rsidP="003076FC">
            <w:pPr>
              <w:rPr>
                <w:sz w:val="24"/>
                <w:szCs w:val="24"/>
              </w:rPr>
            </w:pPr>
            <w:r w:rsidRPr="00FB7E97">
              <w:rPr>
                <w:sz w:val="24"/>
                <w:szCs w:val="24"/>
              </w:rPr>
              <w:t>1</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3076FC" w:rsidRPr="00FB7E97" w:rsidRDefault="003076FC" w:rsidP="003076FC">
            <w:pPr>
              <w:rPr>
                <w:sz w:val="24"/>
                <w:szCs w:val="24"/>
              </w:rPr>
            </w:pPr>
            <w:r w:rsidRPr="00FB7E97">
              <w:rPr>
                <w:sz w:val="24"/>
                <w:szCs w:val="24"/>
              </w:rPr>
              <w:t>70</w:t>
            </w:r>
          </w:p>
        </w:tc>
        <w:tc>
          <w:tcPr>
            <w:tcW w:w="992" w:type="dxa"/>
            <w:tcBorders>
              <w:top w:val="single" w:sz="8" w:space="0" w:color="auto"/>
              <w:left w:val="nil"/>
              <w:bottom w:val="single" w:sz="4" w:space="0" w:color="auto"/>
              <w:right w:val="single" w:sz="8" w:space="0" w:color="auto"/>
            </w:tcBorders>
            <w:shd w:val="clear" w:color="000000" w:fill="FFFFE7"/>
            <w:noWrap/>
            <w:hideMark/>
          </w:tcPr>
          <w:p w:rsidR="003076FC" w:rsidRPr="00FB7E97" w:rsidRDefault="003076FC" w:rsidP="003076FC">
            <w:pPr>
              <w:rPr>
                <w:sz w:val="24"/>
                <w:szCs w:val="24"/>
              </w:rPr>
            </w:pPr>
            <w:r w:rsidRPr="00FB7E97">
              <w:rPr>
                <w:sz w:val="24"/>
                <w:szCs w:val="24"/>
              </w:rPr>
              <w:t>63</w:t>
            </w:r>
          </w:p>
        </w:tc>
        <w:tc>
          <w:tcPr>
            <w:tcW w:w="992" w:type="dxa"/>
            <w:tcBorders>
              <w:top w:val="single" w:sz="8" w:space="0" w:color="auto"/>
              <w:left w:val="nil"/>
              <w:bottom w:val="single" w:sz="4" w:space="0" w:color="auto"/>
              <w:right w:val="single" w:sz="8" w:space="0" w:color="auto"/>
            </w:tcBorders>
            <w:shd w:val="clear" w:color="000000" w:fill="FFFFE7"/>
          </w:tcPr>
          <w:p w:rsidR="003076FC" w:rsidRPr="00FB7E97" w:rsidRDefault="003076FC" w:rsidP="003076FC">
            <w:pPr>
              <w:rPr>
                <w:sz w:val="24"/>
                <w:szCs w:val="24"/>
              </w:rPr>
            </w:pPr>
            <w:r w:rsidRPr="00FB7E97">
              <w:rPr>
                <w:sz w:val="24"/>
                <w:szCs w:val="24"/>
              </w:rPr>
              <w:t>7</w:t>
            </w:r>
          </w:p>
        </w:tc>
      </w:tr>
      <w:tr w:rsidR="003076FC" w:rsidRPr="00FB7E97" w:rsidTr="00F63D64">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3076FC" w:rsidRPr="00FB7E97" w:rsidRDefault="003076FC" w:rsidP="003076FC">
            <w:pPr>
              <w:rPr>
                <w:sz w:val="24"/>
                <w:szCs w:val="24"/>
              </w:rPr>
            </w:pPr>
            <w:r w:rsidRPr="00FB7E97">
              <w:rPr>
                <w:sz w:val="24"/>
                <w:szCs w:val="24"/>
              </w:rPr>
              <w:t>7</w:t>
            </w:r>
          </w:p>
        </w:tc>
        <w:tc>
          <w:tcPr>
            <w:tcW w:w="3946" w:type="dxa"/>
            <w:tcBorders>
              <w:top w:val="single" w:sz="8" w:space="0" w:color="auto"/>
              <w:left w:val="nil"/>
              <w:bottom w:val="single" w:sz="4" w:space="0" w:color="auto"/>
              <w:right w:val="single" w:sz="8" w:space="0" w:color="auto"/>
            </w:tcBorders>
            <w:shd w:val="clear" w:color="000000" w:fill="FFFFE7"/>
            <w:noWrap/>
            <w:hideMark/>
          </w:tcPr>
          <w:p w:rsidR="003076FC" w:rsidRPr="00FB7E97" w:rsidRDefault="003076FC" w:rsidP="003076FC">
            <w:pPr>
              <w:rPr>
                <w:sz w:val="24"/>
                <w:szCs w:val="24"/>
              </w:rPr>
            </w:pPr>
            <w:r w:rsidRPr="00FB7E97">
              <w:rPr>
                <w:sz w:val="24"/>
                <w:szCs w:val="24"/>
              </w:rPr>
              <w:t>окружающий мир</w:t>
            </w:r>
          </w:p>
        </w:tc>
        <w:tc>
          <w:tcPr>
            <w:tcW w:w="993" w:type="dxa"/>
            <w:tcBorders>
              <w:top w:val="single" w:sz="8" w:space="0" w:color="auto"/>
              <w:left w:val="nil"/>
              <w:bottom w:val="single" w:sz="4" w:space="0" w:color="auto"/>
              <w:right w:val="single" w:sz="8" w:space="0" w:color="auto"/>
            </w:tcBorders>
            <w:shd w:val="clear" w:color="000000" w:fill="FFFFE7"/>
            <w:noWrap/>
            <w:hideMark/>
          </w:tcPr>
          <w:p w:rsidR="003076FC" w:rsidRPr="00FB7E97" w:rsidRDefault="003076FC" w:rsidP="003076FC">
            <w:pPr>
              <w:rPr>
                <w:sz w:val="24"/>
                <w:szCs w:val="24"/>
              </w:rPr>
            </w:pPr>
            <w:r w:rsidRPr="00FB7E97">
              <w:rPr>
                <w:sz w:val="24"/>
                <w:szCs w:val="24"/>
              </w:rPr>
              <w:t>1</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3076FC" w:rsidRPr="00FB7E97" w:rsidRDefault="003076FC" w:rsidP="003076FC">
            <w:pPr>
              <w:rPr>
                <w:sz w:val="24"/>
                <w:szCs w:val="24"/>
              </w:rPr>
            </w:pPr>
            <w:r w:rsidRPr="00FB7E97">
              <w:rPr>
                <w:sz w:val="24"/>
                <w:szCs w:val="24"/>
              </w:rPr>
              <w:t>70</w:t>
            </w:r>
          </w:p>
        </w:tc>
        <w:tc>
          <w:tcPr>
            <w:tcW w:w="992" w:type="dxa"/>
            <w:tcBorders>
              <w:top w:val="single" w:sz="8" w:space="0" w:color="auto"/>
              <w:left w:val="nil"/>
              <w:bottom w:val="single" w:sz="4" w:space="0" w:color="auto"/>
              <w:right w:val="single" w:sz="8" w:space="0" w:color="auto"/>
            </w:tcBorders>
            <w:shd w:val="clear" w:color="000000" w:fill="FFFFE7"/>
            <w:noWrap/>
            <w:hideMark/>
          </w:tcPr>
          <w:p w:rsidR="003076FC" w:rsidRPr="00FB7E97" w:rsidRDefault="003076FC" w:rsidP="003076FC">
            <w:pPr>
              <w:rPr>
                <w:sz w:val="24"/>
                <w:szCs w:val="24"/>
              </w:rPr>
            </w:pPr>
            <w:r w:rsidRPr="00FB7E97">
              <w:rPr>
                <w:sz w:val="24"/>
                <w:szCs w:val="24"/>
              </w:rPr>
              <w:t>63</w:t>
            </w:r>
          </w:p>
        </w:tc>
        <w:tc>
          <w:tcPr>
            <w:tcW w:w="992" w:type="dxa"/>
            <w:tcBorders>
              <w:top w:val="single" w:sz="8" w:space="0" w:color="auto"/>
              <w:left w:val="nil"/>
              <w:bottom w:val="single" w:sz="4" w:space="0" w:color="auto"/>
              <w:right w:val="single" w:sz="8" w:space="0" w:color="auto"/>
            </w:tcBorders>
            <w:shd w:val="clear" w:color="000000" w:fill="FFFFE7"/>
          </w:tcPr>
          <w:p w:rsidR="003076FC" w:rsidRPr="00FB7E97" w:rsidRDefault="003076FC" w:rsidP="003076FC">
            <w:pPr>
              <w:rPr>
                <w:sz w:val="24"/>
                <w:szCs w:val="24"/>
              </w:rPr>
            </w:pPr>
            <w:r w:rsidRPr="00FB7E97">
              <w:rPr>
                <w:sz w:val="24"/>
                <w:szCs w:val="24"/>
              </w:rPr>
              <w:t>7</w:t>
            </w:r>
          </w:p>
        </w:tc>
      </w:tr>
      <w:tr w:rsidR="003076FC" w:rsidRPr="00FB7E97" w:rsidTr="00F63D64">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3076FC" w:rsidRPr="00FB7E97" w:rsidRDefault="003076FC" w:rsidP="003076FC">
            <w:pPr>
              <w:rPr>
                <w:sz w:val="24"/>
                <w:szCs w:val="24"/>
              </w:rPr>
            </w:pPr>
            <w:r w:rsidRPr="00FB7E97">
              <w:rPr>
                <w:sz w:val="24"/>
                <w:szCs w:val="24"/>
              </w:rPr>
              <w:lastRenderedPageBreak/>
              <w:t>8</w:t>
            </w:r>
          </w:p>
        </w:tc>
        <w:tc>
          <w:tcPr>
            <w:tcW w:w="3946" w:type="dxa"/>
            <w:tcBorders>
              <w:top w:val="single" w:sz="8" w:space="0" w:color="auto"/>
              <w:left w:val="nil"/>
              <w:bottom w:val="single" w:sz="4" w:space="0" w:color="auto"/>
              <w:right w:val="single" w:sz="8" w:space="0" w:color="auto"/>
            </w:tcBorders>
            <w:shd w:val="clear" w:color="000000" w:fill="FFFFE7"/>
            <w:noWrap/>
            <w:hideMark/>
          </w:tcPr>
          <w:p w:rsidR="003076FC" w:rsidRPr="00FB7E97" w:rsidRDefault="003076FC" w:rsidP="003076FC">
            <w:pPr>
              <w:rPr>
                <w:sz w:val="24"/>
                <w:szCs w:val="24"/>
              </w:rPr>
            </w:pPr>
            <w:r w:rsidRPr="00FB7E97">
              <w:rPr>
                <w:sz w:val="24"/>
                <w:szCs w:val="24"/>
              </w:rPr>
              <w:t>родной тат язык</w:t>
            </w:r>
          </w:p>
        </w:tc>
        <w:tc>
          <w:tcPr>
            <w:tcW w:w="993" w:type="dxa"/>
            <w:tcBorders>
              <w:top w:val="single" w:sz="8" w:space="0" w:color="auto"/>
              <w:left w:val="nil"/>
              <w:bottom w:val="single" w:sz="4" w:space="0" w:color="auto"/>
              <w:right w:val="single" w:sz="8" w:space="0" w:color="auto"/>
            </w:tcBorders>
            <w:shd w:val="clear" w:color="000000" w:fill="FFFFE7"/>
            <w:noWrap/>
            <w:hideMark/>
          </w:tcPr>
          <w:p w:rsidR="003076FC" w:rsidRPr="00FB7E97" w:rsidRDefault="003076FC" w:rsidP="003076FC">
            <w:pPr>
              <w:rPr>
                <w:sz w:val="24"/>
                <w:szCs w:val="24"/>
              </w:rPr>
            </w:pPr>
            <w:r w:rsidRPr="00FB7E97">
              <w:rPr>
                <w:sz w:val="24"/>
                <w:szCs w:val="24"/>
              </w:rPr>
              <w:t>1</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3076FC" w:rsidRPr="00FB7E97" w:rsidRDefault="003076FC" w:rsidP="003076FC">
            <w:pPr>
              <w:rPr>
                <w:sz w:val="24"/>
                <w:szCs w:val="24"/>
              </w:rPr>
            </w:pPr>
            <w:r w:rsidRPr="00FB7E97">
              <w:rPr>
                <w:sz w:val="24"/>
                <w:szCs w:val="24"/>
              </w:rPr>
              <w:t>105</w:t>
            </w:r>
          </w:p>
        </w:tc>
        <w:tc>
          <w:tcPr>
            <w:tcW w:w="992" w:type="dxa"/>
            <w:tcBorders>
              <w:top w:val="single" w:sz="8" w:space="0" w:color="auto"/>
              <w:left w:val="nil"/>
              <w:bottom w:val="single" w:sz="4" w:space="0" w:color="auto"/>
              <w:right w:val="single" w:sz="8" w:space="0" w:color="auto"/>
            </w:tcBorders>
            <w:shd w:val="clear" w:color="000000" w:fill="FFFFE7"/>
            <w:noWrap/>
            <w:hideMark/>
          </w:tcPr>
          <w:p w:rsidR="003076FC" w:rsidRPr="00FB7E97" w:rsidRDefault="003076FC" w:rsidP="003076FC">
            <w:pPr>
              <w:rPr>
                <w:sz w:val="24"/>
                <w:szCs w:val="24"/>
              </w:rPr>
            </w:pPr>
            <w:r w:rsidRPr="00FB7E97">
              <w:rPr>
                <w:sz w:val="24"/>
                <w:szCs w:val="24"/>
              </w:rPr>
              <w:t>96</w:t>
            </w:r>
          </w:p>
        </w:tc>
        <w:tc>
          <w:tcPr>
            <w:tcW w:w="992" w:type="dxa"/>
            <w:tcBorders>
              <w:top w:val="single" w:sz="8" w:space="0" w:color="auto"/>
              <w:left w:val="nil"/>
              <w:bottom w:val="single" w:sz="4" w:space="0" w:color="auto"/>
              <w:right w:val="single" w:sz="8" w:space="0" w:color="auto"/>
            </w:tcBorders>
            <w:shd w:val="clear" w:color="000000" w:fill="FFFFE7"/>
          </w:tcPr>
          <w:p w:rsidR="003076FC" w:rsidRPr="00FB7E97" w:rsidRDefault="003076FC" w:rsidP="003076FC">
            <w:pPr>
              <w:rPr>
                <w:sz w:val="24"/>
                <w:szCs w:val="24"/>
              </w:rPr>
            </w:pPr>
            <w:r w:rsidRPr="00FB7E97">
              <w:rPr>
                <w:sz w:val="24"/>
                <w:szCs w:val="24"/>
              </w:rPr>
              <w:t>9</w:t>
            </w:r>
          </w:p>
        </w:tc>
      </w:tr>
      <w:tr w:rsidR="003076FC" w:rsidRPr="00FB7E97" w:rsidTr="00F63D64">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3076FC" w:rsidRPr="00FB7E97" w:rsidRDefault="003076FC" w:rsidP="003076FC">
            <w:pPr>
              <w:rPr>
                <w:sz w:val="24"/>
                <w:szCs w:val="24"/>
              </w:rPr>
            </w:pPr>
            <w:r w:rsidRPr="00FB7E97">
              <w:rPr>
                <w:sz w:val="24"/>
                <w:szCs w:val="24"/>
              </w:rPr>
              <w:t>9</w:t>
            </w:r>
          </w:p>
        </w:tc>
        <w:tc>
          <w:tcPr>
            <w:tcW w:w="3946" w:type="dxa"/>
            <w:tcBorders>
              <w:top w:val="single" w:sz="8" w:space="0" w:color="auto"/>
              <w:left w:val="nil"/>
              <w:bottom w:val="single" w:sz="4" w:space="0" w:color="auto"/>
              <w:right w:val="single" w:sz="8" w:space="0" w:color="auto"/>
            </w:tcBorders>
            <w:shd w:val="clear" w:color="000000" w:fill="FFFFE7"/>
            <w:noWrap/>
            <w:hideMark/>
          </w:tcPr>
          <w:p w:rsidR="003076FC" w:rsidRPr="00FB7E97" w:rsidRDefault="003076FC" w:rsidP="003076FC">
            <w:pPr>
              <w:rPr>
                <w:sz w:val="24"/>
                <w:szCs w:val="24"/>
              </w:rPr>
            </w:pPr>
            <w:r w:rsidRPr="00FB7E97">
              <w:rPr>
                <w:sz w:val="24"/>
                <w:szCs w:val="24"/>
              </w:rPr>
              <w:t>русский язык</w:t>
            </w:r>
          </w:p>
        </w:tc>
        <w:tc>
          <w:tcPr>
            <w:tcW w:w="993" w:type="dxa"/>
            <w:tcBorders>
              <w:top w:val="single" w:sz="8" w:space="0" w:color="auto"/>
              <w:left w:val="nil"/>
              <w:bottom w:val="single" w:sz="4" w:space="0" w:color="auto"/>
              <w:right w:val="single" w:sz="8" w:space="0" w:color="auto"/>
            </w:tcBorders>
            <w:shd w:val="clear" w:color="000000" w:fill="FFFFE7"/>
            <w:noWrap/>
            <w:hideMark/>
          </w:tcPr>
          <w:p w:rsidR="003076FC" w:rsidRPr="00FB7E97" w:rsidRDefault="003076FC" w:rsidP="003076FC">
            <w:pPr>
              <w:rPr>
                <w:sz w:val="24"/>
                <w:szCs w:val="24"/>
              </w:rPr>
            </w:pPr>
            <w:r w:rsidRPr="00FB7E97">
              <w:rPr>
                <w:sz w:val="24"/>
                <w:szCs w:val="24"/>
              </w:rPr>
              <w:t>1</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3076FC" w:rsidRPr="00FB7E97" w:rsidRDefault="003076FC" w:rsidP="003076FC">
            <w:pPr>
              <w:rPr>
                <w:sz w:val="24"/>
                <w:szCs w:val="24"/>
              </w:rPr>
            </w:pPr>
            <w:r w:rsidRPr="00FB7E97">
              <w:rPr>
                <w:sz w:val="24"/>
                <w:szCs w:val="24"/>
              </w:rPr>
              <w:t>70</w:t>
            </w:r>
          </w:p>
        </w:tc>
        <w:tc>
          <w:tcPr>
            <w:tcW w:w="992" w:type="dxa"/>
            <w:tcBorders>
              <w:top w:val="single" w:sz="8" w:space="0" w:color="auto"/>
              <w:left w:val="nil"/>
              <w:bottom w:val="single" w:sz="4" w:space="0" w:color="auto"/>
              <w:right w:val="single" w:sz="8" w:space="0" w:color="auto"/>
            </w:tcBorders>
            <w:shd w:val="clear" w:color="000000" w:fill="FFFFE7"/>
            <w:noWrap/>
            <w:hideMark/>
          </w:tcPr>
          <w:p w:rsidR="003076FC" w:rsidRPr="00FB7E97" w:rsidRDefault="003076FC" w:rsidP="003076FC">
            <w:pPr>
              <w:rPr>
                <w:sz w:val="24"/>
                <w:szCs w:val="24"/>
              </w:rPr>
            </w:pPr>
            <w:r w:rsidRPr="00FB7E97">
              <w:rPr>
                <w:sz w:val="24"/>
                <w:szCs w:val="24"/>
              </w:rPr>
              <w:t>65</w:t>
            </w:r>
          </w:p>
        </w:tc>
        <w:tc>
          <w:tcPr>
            <w:tcW w:w="992" w:type="dxa"/>
            <w:tcBorders>
              <w:top w:val="single" w:sz="8" w:space="0" w:color="auto"/>
              <w:left w:val="nil"/>
              <w:bottom w:val="single" w:sz="4" w:space="0" w:color="auto"/>
              <w:right w:val="single" w:sz="8" w:space="0" w:color="auto"/>
            </w:tcBorders>
            <w:shd w:val="clear" w:color="000000" w:fill="FFFFE7"/>
          </w:tcPr>
          <w:p w:rsidR="003076FC" w:rsidRPr="00FB7E97" w:rsidRDefault="003076FC" w:rsidP="003076FC">
            <w:pPr>
              <w:rPr>
                <w:sz w:val="24"/>
                <w:szCs w:val="24"/>
              </w:rPr>
            </w:pPr>
            <w:r w:rsidRPr="00FB7E97">
              <w:rPr>
                <w:sz w:val="24"/>
                <w:szCs w:val="24"/>
              </w:rPr>
              <w:t>5</w:t>
            </w:r>
          </w:p>
        </w:tc>
      </w:tr>
      <w:tr w:rsidR="003076FC" w:rsidRPr="00FB7E97" w:rsidTr="00F63D64">
        <w:trPr>
          <w:trHeight w:val="225"/>
        </w:trPr>
        <w:tc>
          <w:tcPr>
            <w:tcW w:w="580" w:type="dxa"/>
            <w:tcBorders>
              <w:top w:val="nil"/>
              <w:left w:val="single" w:sz="8" w:space="0" w:color="auto"/>
              <w:bottom w:val="nil"/>
              <w:right w:val="single" w:sz="8" w:space="0" w:color="auto"/>
            </w:tcBorders>
            <w:shd w:val="clear" w:color="000000" w:fill="FFFFB4"/>
            <w:noWrap/>
            <w:hideMark/>
          </w:tcPr>
          <w:p w:rsidR="003076FC" w:rsidRPr="00FB7E97" w:rsidRDefault="003076FC" w:rsidP="003076FC">
            <w:pPr>
              <w:rPr>
                <w:sz w:val="24"/>
                <w:szCs w:val="24"/>
              </w:rPr>
            </w:pPr>
            <w:r w:rsidRPr="00FB7E97">
              <w:rPr>
                <w:sz w:val="24"/>
                <w:szCs w:val="24"/>
              </w:rPr>
              <w:t>10</w:t>
            </w:r>
          </w:p>
        </w:tc>
        <w:tc>
          <w:tcPr>
            <w:tcW w:w="3946" w:type="dxa"/>
            <w:tcBorders>
              <w:top w:val="single" w:sz="8" w:space="0" w:color="auto"/>
              <w:left w:val="nil"/>
              <w:bottom w:val="single" w:sz="8" w:space="0" w:color="auto"/>
              <w:right w:val="single" w:sz="8" w:space="0" w:color="auto"/>
            </w:tcBorders>
            <w:shd w:val="clear" w:color="000000" w:fill="FFFFE7"/>
            <w:noWrap/>
            <w:hideMark/>
          </w:tcPr>
          <w:p w:rsidR="003076FC" w:rsidRPr="00FB7E97" w:rsidRDefault="003076FC" w:rsidP="003076FC">
            <w:pPr>
              <w:rPr>
                <w:sz w:val="24"/>
                <w:szCs w:val="24"/>
              </w:rPr>
            </w:pPr>
            <w:r w:rsidRPr="00FB7E97">
              <w:rPr>
                <w:sz w:val="24"/>
                <w:szCs w:val="24"/>
              </w:rPr>
              <w:t>музыка</w:t>
            </w:r>
          </w:p>
        </w:tc>
        <w:tc>
          <w:tcPr>
            <w:tcW w:w="993" w:type="dxa"/>
            <w:tcBorders>
              <w:top w:val="single" w:sz="8" w:space="0" w:color="auto"/>
              <w:left w:val="nil"/>
              <w:bottom w:val="single" w:sz="8" w:space="0" w:color="auto"/>
              <w:right w:val="single" w:sz="8" w:space="0" w:color="auto"/>
            </w:tcBorders>
            <w:shd w:val="clear" w:color="000000" w:fill="FFFFE7"/>
            <w:noWrap/>
            <w:hideMark/>
          </w:tcPr>
          <w:p w:rsidR="003076FC" w:rsidRPr="00FB7E97" w:rsidRDefault="003076FC" w:rsidP="003076FC">
            <w:pPr>
              <w:rPr>
                <w:sz w:val="24"/>
                <w:szCs w:val="24"/>
              </w:rPr>
            </w:pPr>
            <w:r w:rsidRPr="00FB7E97">
              <w:rPr>
                <w:sz w:val="24"/>
                <w:szCs w:val="24"/>
              </w:rPr>
              <w:t>1</w:t>
            </w:r>
          </w:p>
        </w:tc>
        <w:tc>
          <w:tcPr>
            <w:tcW w:w="1134" w:type="dxa"/>
            <w:tcBorders>
              <w:top w:val="single" w:sz="8" w:space="0" w:color="auto"/>
              <w:left w:val="nil"/>
              <w:bottom w:val="single" w:sz="8" w:space="0" w:color="auto"/>
              <w:right w:val="single" w:sz="8" w:space="0" w:color="auto"/>
            </w:tcBorders>
            <w:shd w:val="clear" w:color="000000" w:fill="FFFFE7"/>
            <w:noWrap/>
            <w:hideMark/>
          </w:tcPr>
          <w:p w:rsidR="003076FC" w:rsidRPr="00FB7E97" w:rsidRDefault="003076FC" w:rsidP="003076FC">
            <w:pPr>
              <w:rPr>
                <w:sz w:val="24"/>
                <w:szCs w:val="24"/>
              </w:rPr>
            </w:pPr>
            <w:r w:rsidRPr="00FB7E97">
              <w:rPr>
                <w:sz w:val="24"/>
                <w:szCs w:val="24"/>
              </w:rPr>
              <w:t>35</w:t>
            </w:r>
          </w:p>
        </w:tc>
        <w:tc>
          <w:tcPr>
            <w:tcW w:w="992" w:type="dxa"/>
            <w:tcBorders>
              <w:top w:val="single" w:sz="8" w:space="0" w:color="auto"/>
              <w:left w:val="nil"/>
              <w:bottom w:val="single" w:sz="8" w:space="0" w:color="auto"/>
              <w:right w:val="single" w:sz="8" w:space="0" w:color="auto"/>
            </w:tcBorders>
            <w:shd w:val="clear" w:color="000000" w:fill="FFFFE7"/>
            <w:noWrap/>
            <w:hideMark/>
          </w:tcPr>
          <w:p w:rsidR="003076FC" w:rsidRPr="00FB7E97" w:rsidRDefault="003076FC" w:rsidP="003076FC">
            <w:pPr>
              <w:rPr>
                <w:sz w:val="24"/>
                <w:szCs w:val="24"/>
              </w:rPr>
            </w:pPr>
            <w:r w:rsidRPr="00FB7E97">
              <w:rPr>
                <w:sz w:val="24"/>
                <w:szCs w:val="24"/>
              </w:rPr>
              <w:t>33</w:t>
            </w:r>
          </w:p>
        </w:tc>
        <w:tc>
          <w:tcPr>
            <w:tcW w:w="992" w:type="dxa"/>
            <w:tcBorders>
              <w:top w:val="single" w:sz="8" w:space="0" w:color="auto"/>
              <w:left w:val="nil"/>
              <w:bottom w:val="single" w:sz="8" w:space="0" w:color="auto"/>
              <w:right w:val="single" w:sz="8" w:space="0" w:color="auto"/>
            </w:tcBorders>
            <w:shd w:val="clear" w:color="000000" w:fill="FFFFE7"/>
          </w:tcPr>
          <w:p w:rsidR="003076FC" w:rsidRPr="00FB7E97" w:rsidRDefault="003076FC" w:rsidP="003076FC">
            <w:pPr>
              <w:rPr>
                <w:sz w:val="24"/>
                <w:szCs w:val="24"/>
              </w:rPr>
            </w:pPr>
            <w:r w:rsidRPr="00FB7E97">
              <w:rPr>
                <w:sz w:val="24"/>
                <w:szCs w:val="24"/>
              </w:rPr>
              <w:t>2</w:t>
            </w:r>
          </w:p>
        </w:tc>
      </w:tr>
      <w:tr w:rsidR="00D45E65" w:rsidRPr="00FB7E97" w:rsidTr="00F63D64">
        <w:trPr>
          <w:trHeight w:val="225"/>
        </w:trPr>
        <w:tc>
          <w:tcPr>
            <w:tcW w:w="580" w:type="dxa"/>
            <w:tcBorders>
              <w:top w:val="nil"/>
              <w:left w:val="single" w:sz="8" w:space="0" w:color="auto"/>
              <w:bottom w:val="single" w:sz="4" w:space="0" w:color="auto"/>
              <w:right w:val="single" w:sz="8" w:space="0" w:color="auto"/>
            </w:tcBorders>
            <w:shd w:val="clear" w:color="000000" w:fill="FFFFB4"/>
            <w:noWrap/>
          </w:tcPr>
          <w:p w:rsidR="00D45E65" w:rsidRPr="00FB7E97" w:rsidRDefault="00D45E65" w:rsidP="003076FC">
            <w:pPr>
              <w:rPr>
                <w:sz w:val="24"/>
                <w:szCs w:val="24"/>
              </w:rPr>
            </w:pPr>
          </w:p>
        </w:tc>
        <w:tc>
          <w:tcPr>
            <w:tcW w:w="3946" w:type="dxa"/>
            <w:tcBorders>
              <w:top w:val="single" w:sz="8" w:space="0" w:color="auto"/>
              <w:left w:val="nil"/>
              <w:bottom w:val="single" w:sz="4" w:space="0" w:color="auto"/>
              <w:right w:val="single" w:sz="8" w:space="0" w:color="auto"/>
            </w:tcBorders>
            <w:shd w:val="clear" w:color="000000" w:fill="FFFFE7"/>
            <w:noWrap/>
          </w:tcPr>
          <w:p w:rsidR="00D45E65" w:rsidRPr="00FB7E97" w:rsidRDefault="00D45E65" w:rsidP="003076FC">
            <w:pPr>
              <w:rPr>
                <w:sz w:val="24"/>
                <w:szCs w:val="24"/>
              </w:rPr>
            </w:pPr>
            <w:r w:rsidRPr="00FB7E97">
              <w:rPr>
                <w:sz w:val="24"/>
                <w:szCs w:val="24"/>
              </w:rPr>
              <w:t>ИТОГО</w:t>
            </w:r>
          </w:p>
        </w:tc>
        <w:tc>
          <w:tcPr>
            <w:tcW w:w="993" w:type="dxa"/>
            <w:tcBorders>
              <w:top w:val="single" w:sz="8" w:space="0" w:color="auto"/>
              <w:left w:val="nil"/>
              <w:bottom w:val="single" w:sz="4" w:space="0" w:color="auto"/>
              <w:right w:val="single" w:sz="8" w:space="0" w:color="auto"/>
            </w:tcBorders>
            <w:shd w:val="clear" w:color="000000" w:fill="FFFFE7"/>
            <w:noWrap/>
          </w:tcPr>
          <w:p w:rsidR="00D45E65" w:rsidRPr="00FB7E97" w:rsidRDefault="00D45E65" w:rsidP="003076FC">
            <w:pPr>
              <w:rPr>
                <w:sz w:val="24"/>
                <w:szCs w:val="24"/>
              </w:rPr>
            </w:pPr>
          </w:p>
        </w:tc>
        <w:tc>
          <w:tcPr>
            <w:tcW w:w="1134" w:type="dxa"/>
            <w:tcBorders>
              <w:top w:val="single" w:sz="8" w:space="0" w:color="auto"/>
              <w:left w:val="nil"/>
              <w:bottom w:val="single" w:sz="4" w:space="0" w:color="auto"/>
              <w:right w:val="single" w:sz="8" w:space="0" w:color="auto"/>
            </w:tcBorders>
            <w:shd w:val="clear" w:color="000000" w:fill="FFFFE7"/>
            <w:noWrap/>
          </w:tcPr>
          <w:p w:rsidR="00D45E65" w:rsidRPr="00FB7E97" w:rsidRDefault="00D45E65" w:rsidP="003076FC">
            <w:pPr>
              <w:rPr>
                <w:sz w:val="24"/>
                <w:szCs w:val="24"/>
              </w:rPr>
            </w:pPr>
            <w:r w:rsidRPr="00FB7E97">
              <w:rPr>
                <w:sz w:val="24"/>
                <w:szCs w:val="24"/>
              </w:rPr>
              <w:t>735</w:t>
            </w:r>
          </w:p>
        </w:tc>
        <w:tc>
          <w:tcPr>
            <w:tcW w:w="992" w:type="dxa"/>
            <w:tcBorders>
              <w:top w:val="single" w:sz="8" w:space="0" w:color="auto"/>
              <w:left w:val="nil"/>
              <w:bottom w:val="single" w:sz="4" w:space="0" w:color="auto"/>
              <w:right w:val="single" w:sz="8" w:space="0" w:color="auto"/>
            </w:tcBorders>
            <w:shd w:val="clear" w:color="000000" w:fill="FFFFE7"/>
            <w:noWrap/>
          </w:tcPr>
          <w:p w:rsidR="00D45E65" w:rsidRPr="00FB7E97" w:rsidRDefault="00D45E65" w:rsidP="003076FC">
            <w:pPr>
              <w:rPr>
                <w:sz w:val="24"/>
                <w:szCs w:val="24"/>
              </w:rPr>
            </w:pPr>
            <w:r w:rsidRPr="00FB7E97">
              <w:rPr>
                <w:sz w:val="24"/>
                <w:szCs w:val="24"/>
              </w:rPr>
              <w:t>668</w:t>
            </w:r>
          </w:p>
        </w:tc>
        <w:tc>
          <w:tcPr>
            <w:tcW w:w="992" w:type="dxa"/>
            <w:tcBorders>
              <w:top w:val="single" w:sz="8" w:space="0" w:color="auto"/>
              <w:left w:val="nil"/>
              <w:bottom w:val="single" w:sz="4" w:space="0" w:color="auto"/>
              <w:right w:val="single" w:sz="8" w:space="0" w:color="auto"/>
            </w:tcBorders>
            <w:shd w:val="clear" w:color="000000" w:fill="FFFFE7"/>
          </w:tcPr>
          <w:p w:rsidR="00D45E65" w:rsidRPr="00FB7E97" w:rsidRDefault="00D45E65" w:rsidP="003076FC">
            <w:pPr>
              <w:rPr>
                <w:sz w:val="24"/>
                <w:szCs w:val="24"/>
              </w:rPr>
            </w:pPr>
            <w:r w:rsidRPr="00FB7E97">
              <w:rPr>
                <w:sz w:val="24"/>
                <w:szCs w:val="24"/>
              </w:rPr>
              <w:t>67</w:t>
            </w:r>
          </w:p>
        </w:tc>
      </w:tr>
    </w:tbl>
    <w:p w:rsidR="003D19F9" w:rsidRPr="00FB7E97" w:rsidRDefault="003D19F9" w:rsidP="003D19F9">
      <w:pPr>
        <w:spacing w:after="43" w:line="237" w:lineRule="auto"/>
        <w:ind w:left="355" w:right="-15" w:hanging="10"/>
        <w:jc w:val="both"/>
        <w:rPr>
          <w:rFonts w:ascii="Times New Roman" w:hAnsi="Times New Roman" w:cs="Times New Roman"/>
          <w:sz w:val="24"/>
          <w:szCs w:val="24"/>
        </w:rPr>
      </w:pPr>
    </w:p>
    <w:p w:rsidR="003076FC" w:rsidRPr="00FB7E97" w:rsidRDefault="003076FC" w:rsidP="003D19F9">
      <w:pPr>
        <w:spacing w:after="43" w:line="237" w:lineRule="auto"/>
        <w:ind w:left="355" w:right="-15" w:hanging="10"/>
        <w:jc w:val="both"/>
        <w:rPr>
          <w:rFonts w:ascii="Times New Roman" w:hAnsi="Times New Roman" w:cs="Times New Roman"/>
          <w:sz w:val="24"/>
          <w:szCs w:val="24"/>
        </w:rPr>
      </w:pPr>
    </w:p>
    <w:p w:rsidR="003076FC" w:rsidRPr="00FB7E97" w:rsidRDefault="003076FC" w:rsidP="00D45E65">
      <w:pPr>
        <w:spacing w:after="43" w:line="237" w:lineRule="auto"/>
        <w:ind w:right="-15"/>
        <w:jc w:val="both"/>
        <w:rPr>
          <w:rFonts w:ascii="Times New Roman" w:hAnsi="Times New Roman" w:cs="Times New Roman"/>
          <w:sz w:val="24"/>
          <w:szCs w:val="24"/>
        </w:rPr>
      </w:pPr>
    </w:p>
    <w:p w:rsidR="003D19F9" w:rsidRPr="00FB7E97" w:rsidRDefault="008F0B44" w:rsidP="00FE1871">
      <w:pPr>
        <w:spacing w:after="43" w:line="237" w:lineRule="auto"/>
        <w:ind w:left="355" w:right="-15" w:hanging="10"/>
        <w:jc w:val="both"/>
        <w:rPr>
          <w:rFonts w:ascii="Times New Roman" w:hAnsi="Times New Roman" w:cs="Times New Roman"/>
          <w:sz w:val="24"/>
          <w:szCs w:val="24"/>
        </w:rPr>
      </w:pPr>
      <w:r w:rsidRPr="00FB7E97">
        <w:rPr>
          <w:rFonts w:ascii="Times New Roman" w:hAnsi="Times New Roman" w:cs="Times New Roman"/>
          <w:sz w:val="24"/>
          <w:szCs w:val="24"/>
        </w:rPr>
        <w:t>2</w:t>
      </w:r>
      <w:r w:rsidR="003D19F9" w:rsidRPr="00FB7E97">
        <w:rPr>
          <w:rFonts w:ascii="Times New Roman" w:hAnsi="Times New Roman" w:cs="Times New Roman"/>
          <w:sz w:val="24"/>
          <w:szCs w:val="24"/>
        </w:rPr>
        <w:t xml:space="preserve"> класс </w:t>
      </w:r>
    </w:p>
    <w:tbl>
      <w:tblPr>
        <w:tblW w:w="8354" w:type="dxa"/>
        <w:tblLook w:val="04A0" w:firstRow="1" w:lastRow="0" w:firstColumn="1" w:lastColumn="0" w:noHBand="0" w:noVBand="1"/>
      </w:tblPr>
      <w:tblGrid>
        <w:gridCol w:w="580"/>
        <w:gridCol w:w="4088"/>
        <w:gridCol w:w="787"/>
        <w:gridCol w:w="850"/>
        <w:gridCol w:w="1134"/>
        <w:gridCol w:w="915"/>
      </w:tblGrid>
      <w:tr w:rsidR="008F0B44" w:rsidRPr="00FB7E97" w:rsidTr="00F63D64">
        <w:trPr>
          <w:trHeight w:val="225"/>
        </w:trPr>
        <w:tc>
          <w:tcPr>
            <w:tcW w:w="580" w:type="dxa"/>
            <w:tcBorders>
              <w:top w:val="single" w:sz="8" w:space="0" w:color="auto"/>
              <w:left w:val="single" w:sz="8" w:space="0" w:color="auto"/>
              <w:bottom w:val="single" w:sz="4" w:space="0" w:color="auto"/>
              <w:right w:val="single" w:sz="8" w:space="0" w:color="auto"/>
            </w:tcBorders>
            <w:shd w:val="clear" w:color="000000" w:fill="FFFF00"/>
            <w:noWrap/>
            <w:hideMark/>
          </w:tcPr>
          <w:p w:rsidR="008F0B44" w:rsidRPr="00FB7E97" w:rsidRDefault="008F0B44" w:rsidP="008F0B44">
            <w:pPr>
              <w:rPr>
                <w:sz w:val="24"/>
                <w:szCs w:val="24"/>
              </w:rPr>
            </w:pPr>
            <w:r w:rsidRPr="00FB7E97">
              <w:rPr>
                <w:sz w:val="24"/>
                <w:szCs w:val="24"/>
              </w:rPr>
              <w:t>№</w:t>
            </w:r>
          </w:p>
        </w:tc>
        <w:tc>
          <w:tcPr>
            <w:tcW w:w="4088" w:type="dxa"/>
            <w:tcBorders>
              <w:top w:val="single" w:sz="8" w:space="0" w:color="auto"/>
              <w:left w:val="nil"/>
              <w:bottom w:val="nil"/>
              <w:right w:val="single" w:sz="8" w:space="0" w:color="auto"/>
            </w:tcBorders>
            <w:shd w:val="clear" w:color="000000" w:fill="FFFF00"/>
            <w:noWrap/>
            <w:hideMark/>
          </w:tcPr>
          <w:p w:rsidR="008F0B44" w:rsidRPr="00FB7E97" w:rsidRDefault="008F0B44" w:rsidP="008F0B44">
            <w:pPr>
              <w:rPr>
                <w:sz w:val="24"/>
                <w:szCs w:val="24"/>
              </w:rPr>
            </w:pPr>
            <w:r w:rsidRPr="00FB7E97">
              <w:rPr>
                <w:sz w:val="24"/>
                <w:szCs w:val="24"/>
              </w:rPr>
              <w:t>Предмет</w:t>
            </w:r>
          </w:p>
        </w:tc>
        <w:tc>
          <w:tcPr>
            <w:tcW w:w="709" w:type="dxa"/>
            <w:tcBorders>
              <w:top w:val="single" w:sz="8" w:space="0" w:color="auto"/>
              <w:left w:val="nil"/>
              <w:bottom w:val="nil"/>
              <w:right w:val="single" w:sz="8" w:space="0" w:color="auto"/>
            </w:tcBorders>
            <w:shd w:val="clear" w:color="000000" w:fill="FFFF00"/>
            <w:noWrap/>
            <w:hideMark/>
          </w:tcPr>
          <w:p w:rsidR="008F0B44" w:rsidRPr="00FB7E97" w:rsidRDefault="008F0B44" w:rsidP="008F0B44">
            <w:pPr>
              <w:rPr>
                <w:sz w:val="24"/>
                <w:szCs w:val="24"/>
              </w:rPr>
            </w:pPr>
            <w:r w:rsidRPr="00FB7E97">
              <w:rPr>
                <w:sz w:val="24"/>
                <w:szCs w:val="24"/>
              </w:rPr>
              <w:t>Класс</w:t>
            </w:r>
          </w:p>
        </w:tc>
        <w:tc>
          <w:tcPr>
            <w:tcW w:w="1984" w:type="dxa"/>
            <w:gridSpan w:val="2"/>
            <w:tcBorders>
              <w:top w:val="single" w:sz="8" w:space="0" w:color="auto"/>
              <w:left w:val="nil"/>
              <w:bottom w:val="single" w:sz="4" w:space="0" w:color="auto"/>
              <w:right w:val="single" w:sz="4" w:space="0" w:color="000000"/>
            </w:tcBorders>
            <w:shd w:val="clear" w:color="000000" w:fill="FFFF00"/>
            <w:noWrap/>
            <w:hideMark/>
          </w:tcPr>
          <w:p w:rsidR="008F0B44" w:rsidRPr="00FB7E97" w:rsidRDefault="008F0B44" w:rsidP="008F0B44">
            <w:pPr>
              <w:rPr>
                <w:sz w:val="24"/>
                <w:szCs w:val="24"/>
              </w:rPr>
            </w:pPr>
            <w:r w:rsidRPr="00FB7E97">
              <w:rPr>
                <w:sz w:val="24"/>
                <w:szCs w:val="24"/>
              </w:rPr>
              <w:t>К-во час.</w:t>
            </w:r>
          </w:p>
        </w:tc>
        <w:tc>
          <w:tcPr>
            <w:tcW w:w="993" w:type="dxa"/>
            <w:vMerge w:val="restart"/>
            <w:tcBorders>
              <w:top w:val="single" w:sz="8" w:space="0" w:color="auto"/>
              <w:left w:val="nil"/>
              <w:right w:val="single" w:sz="4" w:space="0" w:color="000000"/>
            </w:tcBorders>
            <w:shd w:val="clear" w:color="000000" w:fill="FFFF00"/>
          </w:tcPr>
          <w:p w:rsidR="008F0B44" w:rsidRPr="00FB7E97" w:rsidRDefault="008F0B44" w:rsidP="008F0B44">
            <w:pPr>
              <w:rPr>
                <w:sz w:val="24"/>
                <w:szCs w:val="24"/>
              </w:rPr>
            </w:pPr>
          </w:p>
          <w:p w:rsidR="008F0B44" w:rsidRPr="00FB7E97" w:rsidRDefault="00C35F48" w:rsidP="008F0B44">
            <w:pPr>
              <w:rPr>
                <w:sz w:val="24"/>
                <w:szCs w:val="24"/>
              </w:rPr>
            </w:pPr>
            <w:r w:rsidRPr="00FB7E97">
              <w:rPr>
                <w:sz w:val="24"/>
                <w:szCs w:val="24"/>
              </w:rPr>
              <w:t>Не выпол</w:t>
            </w:r>
          </w:p>
        </w:tc>
      </w:tr>
      <w:tr w:rsidR="008F0B44" w:rsidRPr="00FB7E97" w:rsidTr="00F63D64">
        <w:trPr>
          <w:trHeight w:val="225"/>
        </w:trPr>
        <w:tc>
          <w:tcPr>
            <w:tcW w:w="580" w:type="dxa"/>
            <w:tcBorders>
              <w:top w:val="nil"/>
              <w:left w:val="single" w:sz="8" w:space="0" w:color="auto"/>
              <w:bottom w:val="single" w:sz="8" w:space="0" w:color="auto"/>
              <w:right w:val="single" w:sz="8" w:space="0" w:color="auto"/>
            </w:tcBorders>
            <w:shd w:val="clear" w:color="000000" w:fill="FFFF00"/>
            <w:noWrap/>
            <w:hideMark/>
          </w:tcPr>
          <w:p w:rsidR="008F0B44" w:rsidRPr="00FB7E97" w:rsidRDefault="008F0B44" w:rsidP="008F0B44">
            <w:pPr>
              <w:rPr>
                <w:sz w:val="24"/>
                <w:szCs w:val="24"/>
              </w:rPr>
            </w:pPr>
            <w:r w:rsidRPr="00FB7E97">
              <w:rPr>
                <w:sz w:val="24"/>
                <w:szCs w:val="24"/>
              </w:rPr>
              <w:t>п/п</w:t>
            </w:r>
          </w:p>
        </w:tc>
        <w:tc>
          <w:tcPr>
            <w:tcW w:w="4088" w:type="dxa"/>
            <w:tcBorders>
              <w:top w:val="nil"/>
              <w:left w:val="nil"/>
              <w:bottom w:val="single" w:sz="8" w:space="0" w:color="auto"/>
              <w:right w:val="single" w:sz="8" w:space="0" w:color="auto"/>
            </w:tcBorders>
            <w:shd w:val="clear" w:color="000000" w:fill="FFFF00"/>
            <w:noWrap/>
            <w:hideMark/>
          </w:tcPr>
          <w:p w:rsidR="008F0B44" w:rsidRPr="00FB7E97" w:rsidRDefault="008F0B44" w:rsidP="008F0B44">
            <w:pPr>
              <w:rPr>
                <w:sz w:val="24"/>
                <w:szCs w:val="24"/>
              </w:rPr>
            </w:pPr>
          </w:p>
        </w:tc>
        <w:tc>
          <w:tcPr>
            <w:tcW w:w="709" w:type="dxa"/>
            <w:tcBorders>
              <w:top w:val="nil"/>
              <w:left w:val="nil"/>
              <w:bottom w:val="single" w:sz="8" w:space="0" w:color="auto"/>
              <w:right w:val="single" w:sz="8" w:space="0" w:color="auto"/>
            </w:tcBorders>
            <w:shd w:val="clear" w:color="000000" w:fill="FFFF00"/>
            <w:noWrap/>
            <w:hideMark/>
          </w:tcPr>
          <w:p w:rsidR="008F0B44" w:rsidRPr="00FB7E97" w:rsidRDefault="008F0B44" w:rsidP="008F0B44">
            <w:pPr>
              <w:rPr>
                <w:sz w:val="24"/>
                <w:szCs w:val="24"/>
              </w:rPr>
            </w:pPr>
          </w:p>
        </w:tc>
        <w:tc>
          <w:tcPr>
            <w:tcW w:w="850" w:type="dxa"/>
            <w:tcBorders>
              <w:top w:val="nil"/>
              <w:left w:val="nil"/>
              <w:bottom w:val="single" w:sz="8" w:space="0" w:color="auto"/>
              <w:right w:val="single" w:sz="4" w:space="0" w:color="auto"/>
            </w:tcBorders>
            <w:shd w:val="clear" w:color="000000" w:fill="FFFF00"/>
            <w:noWrap/>
            <w:hideMark/>
          </w:tcPr>
          <w:p w:rsidR="008F0B44" w:rsidRPr="00FB7E97" w:rsidRDefault="008F0B44" w:rsidP="008F0B44">
            <w:pPr>
              <w:rPr>
                <w:sz w:val="24"/>
                <w:szCs w:val="24"/>
              </w:rPr>
            </w:pPr>
            <w:r w:rsidRPr="00FB7E97">
              <w:rPr>
                <w:sz w:val="24"/>
                <w:szCs w:val="24"/>
              </w:rPr>
              <w:t>плн.</w:t>
            </w:r>
          </w:p>
        </w:tc>
        <w:tc>
          <w:tcPr>
            <w:tcW w:w="1134" w:type="dxa"/>
            <w:tcBorders>
              <w:top w:val="nil"/>
              <w:left w:val="nil"/>
              <w:bottom w:val="single" w:sz="8" w:space="0" w:color="auto"/>
              <w:right w:val="single" w:sz="4" w:space="0" w:color="auto"/>
            </w:tcBorders>
            <w:shd w:val="clear" w:color="000000" w:fill="FFFF00"/>
            <w:noWrap/>
            <w:hideMark/>
          </w:tcPr>
          <w:p w:rsidR="008F0B44" w:rsidRPr="00FB7E97" w:rsidRDefault="008F0B44" w:rsidP="008F0B44">
            <w:pPr>
              <w:rPr>
                <w:sz w:val="24"/>
                <w:szCs w:val="24"/>
              </w:rPr>
            </w:pPr>
            <w:r w:rsidRPr="00FB7E97">
              <w:rPr>
                <w:sz w:val="24"/>
                <w:szCs w:val="24"/>
              </w:rPr>
              <w:t>фкт.</w:t>
            </w:r>
          </w:p>
        </w:tc>
        <w:tc>
          <w:tcPr>
            <w:tcW w:w="993" w:type="dxa"/>
            <w:vMerge/>
            <w:tcBorders>
              <w:left w:val="nil"/>
              <w:bottom w:val="single" w:sz="8" w:space="0" w:color="auto"/>
              <w:right w:val="single" w:sz="4" w:space="0" w:color="000000"/>
            </w:tcBorders>
            <w:shd w:val="clear" w:color="000000" w:fill="FFFF00"/>
          </w:tcPr>
          <w:p w:rsidR="008F0B44" w:rsidRPr="00FB7E97" w:rsidRDefault="008F0B44" w:rsidP="008F0B44">
            <w:pPr>
              <w:spacing w:after="0" w:line="240" w:lineRule="auto"/>
              <w:jc w:val="center"/>
              <w:rPr>
                <w:rFonts w:ascii="Times New Roman" w:eastAsia="Times New Roman" w:hAnsi="Times New Roman" w:cs="Times New Roman"/>
                <w:b/>
                <w:bCs/>
                <w:color w:val="000000"/>
                <w:sz w:val="24"/>
                <w:szCs w:val="24"/>
                <w:lang w:eastAsia="ru-RU"/>
              </w:rPr>
            </w:pPr>
          </w:p>
        </w:tc>
      </w:tr>
      <w:tr w:rsidR="008F0B44" w:rsidRPr="00FB7E97" w:rsidTr="00F63D64">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8F0B44" w:rsidRPr="00FB7E97" w:rsidRDefault="008F0B44" w:rsidP="008F0B44">
            <w:pPr>
              <w:rPr>
                <w:sz w:val="24"/>
                <w:szCs w:val="24"/>
              </w:rPr>
            </w:pPr>
            <w:r w:rsidRPr="00FB7E97">
              <w:rPr>
                <w:sz w:val="24"/>
                <w:szCs w:val="24"/>
              </w:rPr>
              <w:t>1</w:t>
            </w:r>
          </w:p>
        </w:tc>
        <w:tc>
          <w:tcPr>
            <w:tcW w:w="4088" w:type="dxa"/>
            <w:tcBorders>
              <w:top w:val="nil"/>
              <w:left w:val="nil"/>
              <w:bottom w:val="single" w:sz="4" w:space="0" w:color="auto"/>
              <w:right w:val="single" w:sz="8" w:space="0" w:color="auto"/>
            </w:tcBorders>
            <w:shd w:val="clear" w:color="000000" w:fill="FFFFE7"/>
            <w:noWrap/>
            <w:hideMark/>
          </w:tcPr>
          <w:p w:rsidR="008F0B44" w:rsidRPr="00FB7E97" w:rsidRDefault="008F0B44" w:rsidP="008F0B44">
            <w:pPr>
              <w:rPr>
                <w:sz w:val="24"/>
                <w:szCs w:val="24"/>
              </w:rPr>
            </w:pPr>
            <w:r w:rsidRPr="00FB7E97">
              <w:rPr>
                <w:sz w:val="24"/>
                <w:szCs w:val="24"/>
              </w:rPr>
              <w:t>ИЗО</w:t>
            </w:r>
          </w:p>
        </w:tc>
        <w:tc>
          <w:tcPr>
            <w:tcW w:w="709" w:type="dxa"/>
            <w:tcBorders>
              <w:top w:val="nil"/>
              <w:left w:val="nil"/>
              <w:bottom w:val="single" w:sz="4" w:space="0" w:color="auto"/>
              <w:right w:val="single" w:sz="8" w:space="0" w:color="auto"/>
            </w:tcBorders>
            <w:shd w:val="clear" w:color="000000" w:fill="FFFFE7"/>
            <w:noWrap/>
            <w:hideMark/>
          </w:tcPr>
          <w:p w:rsidR="008F0B44" w:rsidRPr="00FB7E97" w:rsidRDefault="008F0B44" w:rsidP="008F0B44">
            <w:pPr>
              <w:rPr>
                <w:sz w:val="24"/>
                <w:szCs w:val="24"/>
              </w:rPr>
            </w:pPr>
            <w:r w:rsidRPr="00FB7E97">
              <w:rPr>
                <w:sz w:val="24"/>
                <w:szCs w:val="24"/>
              </w:rPr>
              <w:t>2</w:t>
            </w:r>
          </w:p>
        </w:tc>
        <w:tc>
          <w:tcPr>
            <w:tcW w:w="850" w:type="dxa"/>
            <w:tcBorders>
              <w:top w:val="nil"/>
              <w:left w:val="nil"/>
              <w:bottom w:val="single" w:sz="4" w:space="0" w:color="auto"/>
              <w:right w:val="single" w:sz="8" w:space="0" w:color="auto"/>
            </w:tcBorders>
            <w:shd w:val="clear" w:color="000000" w:fill="FFFFE7"/>
            <w:noWrap/>
            <w:hideMark/>
          </w:tcPr>
          <w:p w:rsidR="008F0B44" w:rsidRPr="00FB7E97" w:rsidRDefault="008F0B44" w:rsidP="008F0B44">
            <w:pPr>
              <w:rPr>
                <w:sz w:val="24"/>
                <w:szCs w:val="24"/>
              </w:rPr>
            </w:pPr>
            <w:r w:rsidRPr="00FB7E97">
              <w:rPr>
                <w:sz w:val="24"/>
                <w:szCs w:val="24"/>
              </w:rPr>
              <w:t>36</w:t>
            </w:r>
          </w:p>
        </w:tc>
        <w:tc>
          <w:tcPr>
            <w:tcW w:w="1134" w:type="dxa"/>
            <w:tcBorders>
              <w:top w:val="nil"/>
              <w:left w:val="nil"/>
              <w:bottom w:val="single" w:sz="4" w:space="0" w:color="auto"/>
              <w:right w:val="single" w:sz="8" w:space="0" w:color="auto"/>
            </w:tcBorders>
            <w:shd w:val="clear" w:color="000000" w:fill="FFFFE7"/>
            <w:noWrap/>
            <w:hideMark/>
          </w:tcPr>
          <w:p w:rsidR="008F0B44" w:rsidRPr="00FB7E97" w:rsidRDefault="008F0B44" w:rsidP="008F0B44">
            <w:pPr>
              <w:rPr>
                <w:sz w:val="24"/>
                <w:szCs w:val="24"/>
              </w:rPr>
            </w:pPr>
            <w:r w:rsidRPr="00FB7E97">
              <w:rPr>
                <w:sz w:val="24"/>
                <w:szCs w:val="24"/>
              </w:rPr>
              <w:t>34</w:t>
            </w:r>
          </w:p>
        </w:tc>
        <w:tc>
          <w:tcPr>
            <w:tcW w:w="993" w:type="dxa"/>
            <w:tcBorders>
              <w:top w:val="nil"/>
              <w:left w:val="nil"/>
              <w:bottom w:val="single" w:sz="4" w:space="0" w:color="auto"/>
              <w:right w:val="single" w:sz="8" w:space="0" w:color="auto"/>
            </w:tcBorders>
            <w:shd w:val="clear" w:color="000000" w:fill="FFFFE7"/>
          </w:tcPr>
          <w:p w:rsidR="008F0B44" w:rsidRPr="00FB7E97" w:rsidRDefault="00C35F48" w:rsidP="008F0B44">
            <w:pPr>
              <w:rPr>
                <w:sz w:val="24"/>
                <w:szCs w:val="24"/>
              </w:rPr>
            </w:pPr>
            <w:r w:rsidRPr="00FB7E97">
              <w:rPr>
                <w:sz w:val="24"/>
                <w:szCs w:val="24"/>
              </w:rPr>
              <w:t>2</w:t>
            </w:r>
          </w:p>
        </w:tc>
      </w:tr>
      <w:tr w:rsidR="008F0B44" w:rsidRPr="00FB7E97" w:rsidTr="00F63D64">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8F0B44" w:rsidRPr="00FB7E97" w:rsidRDefault="008F0B44" w:rsidP="008F0B44">
            <w:pPr>
              <w:rPr>
                <w:sz w:val="24"/>
                <w:szCs w:val="24"/>
              </w:rPr>
            </w:pPr>
            <w:r w:rsidRPr="00FB7E97">
              <w:rPr>
                <w:sz w:val="24"/>
                <w:szCs w:val="24"/>
              </w:rPr>
              <w:t>2</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8F0B44" w:rsidRPr="00FB7E97" w:rsidRDefault="008F0B44" w:rsidP="008F0B44">
            <w:pPr>
              <w:rPr>
                <w:sz w:val="24"/>
                <w:szCs w:val="24"/>
              </w:rPr>
            </w:pPr>
            <w:r w:rsidRPr="00FB7E97">
              <w:rPr>
                <w:sz w:val="24"/>
                <w:szCs w:val="24"/>
              </w:rPr>
              <w:t>Английский язык</w:t>
            </w:r>
          </w:p>
        </w:tc>
        <w:tc>
          <w:tcPr>
            <w:tcW w:w="709" w:type="dxa"/>
            <w:tcBorders>
              <w:top w:val="single" w:sz="8" w:space="0" w:color="auto"/>
              <w:left w:val="nil"/>
              <w:bottom w:val="single" w:sz="4" w:space="0" w:color="auto"/>
              <w:right w:val="single" w:sz="8" w:space="0" w:color="auto"/>
            </w:tcBorders>
            <w:shd w:val="clear" w:color="000000" w:fill="FFFFE7"/>
            <w:noWrap/>
            <w:hideMark/>
          </w:tcPr>
          <w:p w:rsidR="008F0B44" w:rsidRPr="00FB7E97" w:rsidRDefault="008F0B44" w:rsidP="008F0B44">
            <w:pPr>
              <w:rPr>
                <w:sz w:val="24"/>
                <w:szCs w:val="24"/>
              </w:rPr>
            </w:pPr>
            <w:r w:rsidRPr="00FB7E97">
              <w:rPr>
                <w:sz w:val="24"/>
                <w:szCs w:val="24"/>
              </w:rPr>
              <w:t>2</w:t>
            </w:r>
          </w:p>
        </w:tc>
        <w:tc>
          <w:tcPr>
            <w:tcW w:w="850" w:type="dxa"/>
            <w:tcBorders>
              <w:top w:val="single" w:sz="8" w:space="0" w:color="auto"/>
              <w:left w:val="nil"/>
              <w:bottom w:val="single" w:sz="4" w:space="0" w:color="auto"/>
              <w:right w:val="single" w:sz="8" w:space="0" w:color="auto"/>
            </w:tcBorders>
            <w:shd w:val="clear" w:color="000000" w:fill="FFFFE7"/>
            <w:noWrap/>
            <w:hideMark/>
          </w:tcPr>
          <w:p w:rsidR="008F0B44" w:rsidRPr="00FB7E97" w:rsidRDefault="008F0B44" w:rsidP="008F0B44">
            <w:pPr>
              <w:rPr>
                <w:sz w:val="24"/>
                <w:szCs w:val="24"/>
              </w:rPr>
            </w:pPr>
            <w:r w:rsidRPr="00FB7E97">
              <w:rPr>
                <w:sz w:val="24"/>
                <w:szCs w:val="24"/>
              </w:rPr>
              <w:t>72</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8F0B44" w:rsidRPr="00FB7E97" w:rsidRDefault="008F0B44" w:rsidP="008F0B44">
            <w:pPr>
              <w:rPr>
                <w:sz w:val="24"/>
                <w:szCs w:val="24"/>
              </w:rPr>
            </w:pPr>
            <w:r w:rsidRPr="00FB7E97">
              <w:rPr>
                <w:sz w:val="24"/>
                <w:szCs w:val="24"/>
              </w:rPr>
              <w:t>69</w:t>
            </w:r>
          </w:p>
        </w:tc>
        <w:tc>
          <w:tcPr>
            <w:tcW w:w="993" w:type="dxa"/>
            <w:tcBorders>
              <w:top w:val="single" w:sz="8" w:space="0" w:color="auto"/>
              <w:left w:val="nil"/>
              <w:bottom w:val="single" w:sz="4" w:space="0" w:color="auto"/>
              <w:right w:val="single" w:sz="8" w:space="0" w:color="auto"/>
            </w:tcBorders>
            <w:shd w:val="clear" w:color="000000" w:fill="FFFFE7"/>
          </w:tcPr>
          <w:p w:rsidR="008F0B44" w:rsidRPr="00FB7E97" w:rsidRDefault="00C35F48" w:rsidP="008F0B44">
            <w:pPr>
              <w:rPr>
                <w:sz w:val="24"/>
                <w:szCs w:val="24"/>
              </w:rPr>
            </w:pPr>
            <w:r w:rsidRPr="00FB7E97">
              <w:rPr>
                <w:sz w:val="24"/>
                <w:szCs w:val="24"/>
              </w:rPr>
              <w:t>3</w:t>
            </w:r>
          </w:p>
        </w:tc>
      </w:tr>
      <w:tr w:rsidR="008F0B44" w:rsidRPr="00FB7E97" w:rsidTr="00F63D64">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8F0B44" w:rsidRPr="00FB7E97" w:rsidRDefault="008F0B44" w:rsidP="008F0B44">
            <w:pPr>
              <w:rPr>
                <w:sz w:val="24"/>
                <w:szCs w:val="24"/>
              </w:rPr>
            </w:pPr>
            <w:r w:rsidRPr="00FB7E97">
              <w:rPr>
                <w:sz w:val="24"/>
                <w:szCs w:val="24"/>
              </w:rPr>
              <w:t>3</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8F0B44" w:rsidRPr="00FB7E97" w:rsidRDefault="008F0B44" w:rsidP="008F0B44">
            <w:pPr>
              <w:rPr>
                <w:sz w:val="24"/>
                <w:szCs w:val="24"/>
              </w:rPr>
            </w:pPr>
            <w:r w:rsidRPr="00FB7E97">
              <w:rPr>
                <w:sz w:val="24"/>
                <w:szCs w:val="24"/>
              </w:rPr>
              <w:t>литературное чтение</w:t>
            </w:r>
          </w:p>
        </w:tc>
        <w:tc>
          <w:tcPr>
            <w:tcW w:w="709" w:type="dxa"/>
            <w:tcBorders>
              <w:top w:val="single" w:sz="8" w:space="0" w:color="auto"/>
              <w:left w:val="nil"/>
              <w:bottom w:val="single" w:sz="4" w:space="0" w:color="auto"/>
              <w:right w:val="single" w:sz="8" w:space="0" w:color="auto"/>
            </w:tcBorders>
            <w:shd w:val="clear" w:color="000000" w:fill="FFFFE7"/>
            <w:noWrap/>
            <w:hideMark/>
          </w:tcPr>
          <w:p w:rsidR="008F0B44" w:rsidRPr="00FB7E97" w:rsidRDefault="008F0B44" w:rsidP="008F0B44">
            <w:pPr>
              <w:rPr>
                <w:sz w:val="24"/>
                <w:szCs w:val="24"/>
              </w:rPr>
            </w:pPr>
            <w:r w:rsidRPr="00FB7E97">
              <w:rPr>
                <w:sz w:val="24"/>
                <w:szCs w:val="24"/>
              </w:rPr>
              <w:t>2</w:t>
            </w:r>
          </w:p>
        </w:tc>
        <w:tc>
          <w:tcPr>
            <w:tcW w:w="850" w:type="dxa"/>
            <w:tcBorders>
              <w:top w:val="single" w:sz="8" w:space="0" w:color="auto"/>
              <w:left w:val="nil"/>
              <w:bottom w:val="single" w:sz="4" w:space="0" w:color="auto"/>
              <w:right w:val="single" w:sz="8" w:space="0" w:color="auto"/>
            </w:tcBorders>
            <w:shd w:val="clear" w:color="000000" w:fill="FFFFE7"/>
            <w:noWrap/>
            <w:hideMark/>
          </w:tcPr>
          <w:p w:rsidR="008F0B44" w:rsidRPr="00FB7E97" w:rsidRDefault="008F0B44" w:rsidP="008F0B44">
            <w:pPr>
              <w:rPr>
                <w:sz w:val="24"/>
                <w:szCs w:val="24"/>
              </w:rPr>
            </w:pPr>
            <w:r w:rsidRPr="00FB7E97">
              <w:rPr>
                <w:sz w:val="24"/>
                <w:szCs w:val="24"/>
              </w:rPr>
              <w:t>72</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8F0B44" w:rsidRPr="00FB7E97" w:rsidRDefault="008F0B44" w:rsidP="008F0B44">
            <w:pPr>
              <w:rPr>
                <w:sz w:val="24"/>
                <w:szCs w:val="24"/>
              </w:rPr>
            </w:pPr>
            <w:r w:rsidRPr="00FB7E97">
              <w:rPr>
                <w:sz w:val="24"/>
                <w:szCs w:val="24"/>
              </w:rPr>
              <w:t>70</w:t>
            </w:r>
          </w:p>
        </w:tc>
        <w:tc>
          <w:tcPr>
            <w:tcW w:w="993" w:type="dxa"/>
            <w:tcBorders>
              <w:top w:val="single" w:sz="8" w:space="0" w:color="auto"/>
              <w:left w:val="nil"/>
              <w:bottom w:val="single" w:sz="4" w:space="0" w:color="auto"/>
              <w:right w:val="single" w:sz="8" w:space="0" w:color="auto"/>
            </w:tcBorders>
            <w:shd w:val="clear" w:color="000000" w:fill="FFFFE7"/>
          </w:tcPr>
          <w:p w:rsidR="008F0B44" w:rsidRPr="00FB7E97" w:rsidRDefault="00C35F48" w:rsidP="008F0B44">
            <w:pPr>
              <w:rPr>
                <w:sz w:val="24"/>
                <w:szCs w:val="24"/>
              </w:rPr>
            </w:pPr>
            <w:r w:rsidRPr="00FB7E97">
              <w:rPr>
                <w:sz w:val="24"/>
                <w:szCs w:val="24"/>
              </w:rPr>
              <w:t>2</w:t>
            </w:r>
          </w:p>
        </w:tc>
      </w:tr>
      <w:tr w:rsidR="008F0B44" w:rsidRPr="00FB7E97" w:rsidTr="00F63D64">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8F0B44" w:rsidRPr="00FB7E97" w:rsidRDefault="008F0B44" w:rsidP="008F0B44">
            <w:pPr>
              <w:rPr>
                <w:sz w:val="24"/>
                <w:szCs w:val="24"/>
              </w:rPr>
            </w:pPr>
            <w:r w:rsidRPr="00FB7E97">
              <w:rPr>
                <w:sz w:val="24"/>
                <w:szCs w:val="24"/>
              </w:rPr>
              <w:t>4</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8F0B44" w:rsidRPr="00FB7E97" w:rsidRDefault="008F0B44" w:rsidP="008F0B44">
            <w:pPr>
              <w:rPr>
                <w:sz w:val="24"/>
                <w:szCs w:val="24"/>
              </w:rPr>
            </w:pPr>
            <w:r w:rsidRPr="00FB7E97">
              <w:rPr>
                <w:sz w:val="24"/>
                <w:szCs w:val="24"/>
              </w:rPr>
              <w:t xml:space="preserve">литературное чтение на родном </w:t>
            </w:r>
          </w:p>
        </w:tc>
        <w:tc>
          <w:tcPr>
            <w:tcW w:w="709" w:type="dxa"/>
            <w:tcBorders>
              <w:top w:val="single" w:sz="8" w:space="0" w:color="auto"/>
              <w:left w:val="nil"/>
              <w:bottom w:val="single" w:sz="4" w:space="0" w:color="auto"/>
              <w:right w:val="single" w:sz="8" w:space="0" w:color="auto"/>
            </w:tcBorders>
            <w:shd w:val="clear" w:color="000000" w:fill="FFFFE7"/>
            <w:noWrap/>
            <w:hideMark/>
          </w:tcPr>
          <w:p w:rsidR="008F0B44" w:rsidRPr="00FB7E97" w:rsidRDefault="008F0B44" w:rsidP="008F0B44">
            <w:pPr>
              <w:rPr>
                <w:sz w:val="24"/>
                <w:szCs w:val="24"/>
              </w:rPr>
            </w:pPr>
            <w:r w:rsidRPr="00FB7E97">
              <w:rPr>
                <w:sz w:val="24"/>
                <w:szCs w:val="24"/>
              </w:rPr>
              <w:t>2</w:t>
            </w:r>
          </w:p>
        </w:tc>
        <w:tc>
          <w:tcPr>
            <w:tcW w:w="850" w:type="dxa"/>
            <w:tcBorders>
              <w:top w:val="single" w:sz="8" w:space="0" w:color="auto"/>
              <w:left w:val="nil"/>
              <w:bottom w:val="single" w:sz="4" w:space="0" w:color="auto"/>
              <w:right w:val="single" w:sz="8" w:space="0" w:color="auto"/>
            </w:tcBorders>
            <w:shd w:val="clear" w:color="000000" w:fill="FFFFE7"/>
            <w:noWrap/>
            <w:hideMark/>
          </w:tcPr>
          <w:p w:rsidR="008F0B44" w:rsidRPr="00FB7E97" w:rsidRDefault="008F0B44" w:rsidP="008F0B44">
            <w:pPr>
              <w:rPr>
                <w:sz w:val="24"/>
                <w:szCs w:val="24"/>
              </w:rPr>
            </w:pPr>
            <w:r w:rsidRPr="00FB7E97">
              <w:rPr>
                <w:sz w:val="24"/>
                <w:szCs w:val="24"/>
              </w:rPr>
              <w:t>72</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8F0B44" w:rsidRPr="00FB7E97" w:rsidRDefault="008F0B44" w:rsidP="008F0B44">
            <w:pPr>
              <w:rPr>
                <w:sz w:val="24"/>
                <w:szCs w:val="24"/>
              </w:rPr>
            </w:pPr>
            <w:r w:rsidRPr="00FB7E97">
              <w:rPr>
                <w:sz w:val="24"/>
                <w:szCs w:val="24"/>
              </w:rPr>
              <w:t>67</w:t>
            </w:r>
          </w:p>
        </w:tc>
        <w:tc>
          <w:tcPr>
            <w:tcW w:w="993" w:type="dxa"/>
            <w:tcBorders>
              <w:top w:val="single" w:sz="8" w:space="0" w:color="auto"/>
              <w:left w:val="nil"/>
              <w:bottom w:val="single" w:sz="4" w:space="0" w:color="auto"/>
              <w:right w:val="single" w:sz="8" w:space="0" w:color="auto"/>
            </w:tcBorders>
            <w:shd w:val="clear" w:color="000000" w:fill="FFFFE7"/>
          </w:tcPr>
          <w:p w:rsidR="008F0B44" w:rsidRPr="00FB7E97" w:rsidRDefault="00C35F48" w:rsidP="008F0B44">
            <w:pPr>
              <w:rPr>
                <w:sz w:val="24"/>
                <w:szCs w:val="24"/>
              </w:rPr>
            </w:pPr>
            <w:r w:rsidRPr="00FB7E97">
              <w:rPr>
                <w:sz w:val="24"/>
                <w:szCs w:val="24"/>
              </w:rPr>
              <w:t>5</w:t>
            </w:r>
          </w:p>
        </w:tc>
      </w:tr>
      <w:tr w:rsidR="008F0B44" w:rsidRPr="00FB7E97" w:rsidTr="00F63D64">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8F0B44" w:rsidRPr="00FB7E97" w:rsidRDefault="008F0B44" w:rsidP="008F0B44">
            <w:pPr>
              <w:rPr>
                <w:sz w:val="24"/>
                <w:szCs w:val="24"/>
              </w:rPr>
            </w:pPr>
            <w:r w:rsidRPr="00FB7E97">
              <w:rPr>
                <w:sz w:val="24"/>
                <w:szCs w:val="24"/>
              </w:rPr>
              <w:t>5</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8F0B44" w:rsidRPr="00FB7E97" w:rsidRDefault="008F0B44" w:rsidP="008F0B44">
            <w:pPr>
              <w:rPr>
                <w:sz w:val="24"/>
                <w:szCs w:val="24"/>
              </w:rPr>
            </w:pPr>
            <w:r w:rsidRPr="00FB7E97">
              <w:rPr>
                <w:sz w:val="24"/>
                <w:szCs w:val="24"/>
              </w:rPr>
              <w:t>математика</w:t>
            </w:r>
          </w:p>
        </w:tc>
        <w:tc>
          <w:tcPr>
            <w:tcW w:w="709" w:type="dxa"/>
            <w:tcBorders>
              <w:top w:val="single" w:sz="8" w:space="0" w:color="auto"/>
              <w:left w:val="nil"/>
              <w:bottom w:val="single" w:sz="4" w:space="0" w:color="auto"/>
              <w:right w:val="single" w:sz="8" w:space="0" w:color="auto"/>
            </w:tcBorders>
            <w:shd w:val="clear" w:color="000000" w:fill="FFFFE7"/>
            <w:noWrap/>
            <w:hideMark/>
          </w:tcPr>
          <w:p w:rsidR="008F0B44" w:rsidRPr="00FB7E97" w:rsidRDefault="008F0B44" w:rsidP="008F0B44">
            <w:pPr>
              <w:rPr>
                <w:sz w:val="24"/>
                <w:szCs w:val="24"/>
              </w:rPr>
            </w:pPr>
            <w:r w:rsidRPr="00FB7E97">
              <w:rPr>
                <w:sz w:val="24"/>
                <w:szCs w:val="24"/>
              </w:rPr>
              <w:t>2</w:t>
            </w:r>
          </w:p>
        </w:tc>
        <w:tc>
          <w:tcPr>
            <w:tcW w:w="850" w:type="dxa"/>
            <w:tcBorders>
              <w:top w:val="single" w:sz="8" w:space="0" w:color="auto"/>
              <w:left w:val="nil"/>
              <w:bottom w:val="single" w:sz="4" w:space="0" w:color="auto"/>
              <w:right w:val="single" w:sz="8" w:space="0" w:color="auto"/>
            </w:tcBorders>
            <w:shd w:val="clear" w:color="000000" w:fill="FFFFE7"/>
            <w:noWrap/>
            <w:hideMark/>
          </w:tcPr>
          <w:p w:rsidR="008F0B44" w:rsidRPr="00FB7E97" w:rsidRDefault="008F0B44" w:rsidP="008F0B44">
            <w:pPr>
              <w:rPr>
                <w:sz w:val="24"/>
                <w:szCs w:val="24"/>
              </w:rPr>
            </w:pPr>
            <w:r w:rsidRPr="00FB7E97">
              <w:rPr>
                <w:sz w:val="24"/>
                <w:szCs w:val="24"/>
              </w:rPr>
              <w:t>144</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8F0B44" w:rsidRPr="00FB7E97" w:rsidRDefault="008F0B44" w:rsidP="008F0B44">
            <w:pPr>
              <w:rPr>
                <w:sz w:val="24"/>
                <w:szCs w:val="24"/>
              </w:rPr>
            </w:pPr>
            <w:r w:rsidRPr="00FB7E97">
              <w:rPr>
                <w:sz w:val="24"/>
                <w:szCs w:val="24"/>
              </w:rPr>
              <w:t>133</w:t>
            </w:r>
          </w:p>
        </w:tc>
        <w:tc>
          <w:tcPr>
            <w:tcW w:w="993" w:type="dxa"/>
            <w:tcBorders>
              <w:top w:val="single" w:sz="8" w:space="0" w:color="auto"/>
              <w:left w:val="nil"/>
              <w:bottom w:val="single" w:sz="4" w:space="0" w:color="auto"/>
              <w:right w:val="single" w:sz="8" w:space="0" w:color="auto"/>
            </w:tcBorders>
            <w:shd w:val="clear" w:color="000000" w:fill="FFFFE7"/>
          </w:tcPr>
          <w:p w:rsidR="008F0B44" w:rsidRPr="00FB7E97" w:rsidRDefault="00C35F48" w:rsidP="008F0B44">
            <w:pPr>
              <w:rPr>
                <w:sz w:val="24"/>
                <w:szCs w:val="24"/>
              </w:rPr>
            </w:pPr>
            <w:r w:rsidRPr="00FB7E97">
              <w:rPr>
                <w:sz w:val="24"/>
                <w:szCs w:val="24"/>
              </w:rPr>
              <w:t>9</w:t>
            </w:r>
          </w:p>
        </w:tc>
      </w:tr>
      <w:tr w:rsidR="008F0B44" w:rsidRPr="00FB7E97" w:rsidTr="00F63D64">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8F0B44" w:rsidRPr="00FB7E97" w:rsidRDefault="008F0B44" w:rsidP="008F0B44">
            <w:pPr>
              <w:rPr>
                <w:sz w:val="24"/>
                <w:szCs w:val="24"/>
              </w:rPr>
            </w:pPr>
            <w:r w:rsidRPr="00FB7E97">
              <w:rPr>
                <w:sz w:val="24"/>
                <w:szCs w:val="24"/>
              </w:rPr>
              <w:t>6</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8F0B44" w:rsidRPr="00FB7E97" w:rsidRDefault="008F0B44" w:rsidP="008F0B44">
            <w:pPr>
              <w:rPr>
                <w:sz w:val="24"/>
                <w:szCs w:val="24"/>
              </w:rPr>
            </w:pPr>
            <w:r w:rsidRPr="00FB7E97">
              <w:rPr>
                <w:sz w:val="24"/>
                <w:szCs w:val="24"/>
              </w:rPr>
              <w:t>музыка</w:t>
            </w:r>
          </w:p>
        </w:tc>
        <w:tc>
          <w:tcPr>
            <w:tcW w:w="709" w:type="dxa"/>
            <w:tcBorders>
              <w:top w:val="single" w:sz="8" w:space="0" w:color="auto"/>
              <w:left w:val="nil"/>
              <w:bottom w:val="single" w:sz="4" w:space="0" w:color="auto"/>
              <w:right w:val="single" w:sz="8" w:space="0" w:color="auto"/>
            </w:tcBorders>
            <w:shd w:val="clear" w:color="000000" w:fill="FFFFE7"/>
            <w:noWrap/>
            <w:hideMark/>
          </w:tcPr>
          <w:p w:rsidR="008F0B44" w:rsidRPr="00FB7E97" w:rsidRDefault="008F0B44" w:rsidP="008F0B44">
            <w:pPr>
              <w:rPr>
                <w:sz w:val="24"/>
                <w:szCs w:val="24"/>
              </w:rPr>
            </w:pPr>
            <w:r w:rsidRPr="00FB7E97">
              <w:rPr>
                <w:sz w:val="24"/>
                <w:szCs w:val="24"/>
              </w:rPr>
              <w:t>2</w:t>
            </w:r>
          </w:p>
        </w:tc>
        <w:tc>
          <w:tcPr>
            <w:tcW w:w="850" w:type="dxa"/>
            <w:tcBorders>
              <w:top w:val="single" w:sz="8" w:space="0" w:color="auto"/>
              <w:left w:val="nil"/>
              <w:bottom w:val="single" w:sz="4" w:space="0" w:color="auto"/>
              <w:right w:val="single" w:sz="8" w:space="0" w:color="auto"/>
            </w:tcBorders>
            <w:shd w:val="clear" w:color="000000" w:fill="FFFFE7"/>
            <w:noWrap/>
            <w:hideMark/>
          </w:tcPr>
          <w:p w:rsidR="008F0B44" w:rsidRPr="00FB7E97" w:rsidRDefault="008F0B44" w:rsidP="008F0B44">
            <w:pPr>
              <w:rPr>
                <w:sz w:val="24"/>
                <w:szCs w:val="24"/>
              </w:rPr>
            </w:pPr>
            <w:r w:rsidRPr="00FB7E97">
              <w:rPr>
                <w:sz w:val="24"/>
                <w:szCs w:val="24"/>
              </w:rPr>
              <w:t>36</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8F0B44" w:rsidRPr="00FB7E97" w:rsidRDefault="008F0B44" w:rsidP="008F0B44">
            <w:pPr>
              <w:rPr>
                <w:sz w:val="24"/>
                <w:szCs w:val="24"/>
              </w:rPr>
            </w:pPr>
            <w:r w:rsidRPr="00FB7E97">
              <w:rPr>
                <w:sz w:val="24"/>
                <w:szCs w:val="24"/>
              </w:rPr>
              <w:t>34</w:t>
            </w:r>
          </w:p>
        </w:tc>
        <w:tc>
          <w:tcPr>
            <w:tcW w:w="993" w:type="dxa"/>
            <w:tcBorders>
              <w:top w:val="single" w:sz="8" w:space="0" w:color="auto"/>
              <w:left w:val="nil"/>
              <w:bottom w:val="single" w:sz="4" w:space="0" w:color="auto"/>
              <w:right w:val="single" w:sz="8" w:space="0" w:color="auto"/>
            </w:tcBorders>
            <w:shd w:val="clear" w:color="000000" w:fill="FFFFE7"/>
          </w:tcPr>
          <w:p w:rsidR="008F0B44" w:rsidRPr="00FB7E97" w:rsidRDefault="00C35F48" w:rsidP="008F0B44">
            <w:pPr>
              <w:rPr>
                <w:sz w:val="24"/>
                <w:szCs w:val="24"/>
              </w:rPr>
            </w:pPr>
            <w:r w:rsidRPr="00FB7E97">
              <w:rPr>
                <w:sz w:val="24"/>
                <w:szCs w:val="24"/>
              </w:rPr>
              <w:t>2</w:t>
            </w:r>
          </w:p>
        </w:tc>
      </w:tr>
      <w:tr w:rsidR="008F0B44" w:rsidRPr="00FB7E97" w:rsidTr="00F63D64">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8F0B44" w:rsidRPr="00FB7E97" w:rsidRDefault="008F0B44" w:rsidP="008F0B44">
            <w:pPr>
              <w:rPr>
                <w:sz w:val="24"/>
                <w:szCs w:val="24"/>
              </w:rPr>
            </w:pPr>
            <w:r w:rsidRPr="00FB7E97">
              <w:rPr>
                <w:sz w:val="24"/>
                <w:szCs w:val="24"/>
              </w:rPr>
              <w:t>7</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8F0B44" w:rsidRPr="00FB7E97" w:rsidRDefault="008F0B44" w:rsidP="008F0B44">
            <w:pPr>
              <w:rPr>
                <w:sz w:val="24"/>
                <w:szCs w:val="24"/>
              </w:rPr>
            </w:pPr>
            <w:r w:rsidRPr="00FB7E97">
              <w:rPr>
                <w:sz w:val="24"/>
                <w:szCs w:val="24"/>
              </w:rPr>
              <w:t>окружающий мир</w:t>
            </w:r>
          </w:p>
        </w:tc>
        <w:tc>
          <w:tcPr>
            <w:tcW w:w="709" w:type="dxa"/>
            <w:tcBorders>
              <w:top w:val="single" w:sz="8" w:space="0" w:color="auto"/>
              <w:left w:val="nil"/>
              <w:bottom w:val="single" w:sz="4" w:space="0" w:color="auto"/>
              <w:right w:val="single" w:sz="8" w:space="0" w:color="auto"/>
            </w:tcBorders>
            <w:shd w:val="clear" w:color="000000" w:fill="FFFFE7"/>
            <w:noWrap/>
            <w:hideMark/>
          </w:tcPr>
          <w:p w:rsidR="008F0B44" w:rsidRPr="00FB7E97" w:rsidRDefault="008F0B44" w:rsidP="008F0B44">
            <w:pPr>
              <w:rPr>
                <w:sz w:val="24"/>
                <w:szCs w:val="24"/>
              </w:rPr>
            </w:pPr>
            <w:r w:rsidRPr="00FB7E97">
              <w:rPr>
                <w:sz w:val="24"/>
                <w:szCs w:val="24"/>
              </w:rPr>
              <w:t>2</w:t>
            </w:r>
          </w:p>
        </w:tc>
        <w:tc>
          <w:tcPr>
            <w:tcW w:w="850" w:type="dxa"/>
            <w:tcBorders>
              <w:top w:val="single" w:sz="8" w:space="0" w:color="auto"/>
              <w:left w:val="nil"/>
              <w:bottom w:val="single" w:sz="4" w:space="0" w:color="auto"/>
              <w:right w:val="single" w:sz="8" w:space="0" w:color="auto"/>
            </w:tcBorders>
            <w:shd w:val="clear" w:color="000000" w:fill="FFFFE7"/>
            <w:noWrap/>
            <w:hideMark/>
          </w:tcPr>
          <w:p w:rsidR="008F0B44" w:rsidRPr="00FB7E97" w:rsidRDefault="008F0B44" w:rsidP="008F0B44">
            <w:pPr>
              <w:rPr>
                <w:sz w:val="24"/>
                <w:szCs w:val="24"/>
              </w:rPr>
            </w:pPr>
            <w:r w:rsidRPr="00FB7E97">
              <w:rPr>
                <w:sz w:val="24"/>
                <w:szCs w:val="24"/>
              </w:rPr>
              <w:t>72</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8F0B44" w:rsidRPr="00FB7E97" w:rsidRDefault="008F0B44" w:rsidP="008F0B44">
            <w:pPr>
              <w:rPr>
                <w:sz w:val="24"/>
                <w:szCs w:val="24"/>
              </w:rPr>
            </w:pPr>
            <w:r w:rsidRPr="00FB7E97">
              <w:rPr>
                <w:sz w:val="24"/>
                <w:szCs w:val="24"/>
              </w:rPr>
              <w:t>67</w:t>
            </w:r>
          </w:p>
        </w:tc>
        <w:tc>
          <w:tcPr>
            <w:tcW w:w="993" w:type="dxa"/>
            <w:tcBorders>
              <w:top w:val="single" w:sz="8" w:space="0" w:color="auto"/>
              <w:left w:val="nil"/>
              <w:bottom w:val="single" w:sz="4" w:space="0" w:color="auto"/>
              <w:right w:val="single" w:sz="8" w:space="0" w:color="auto"/>
            </w:tcBorders>
            <w:shd w:val="clear" w:color="000000" w:fill="FFFFE7"/>
          </w:tcPr>
          <w:p w:rsidR="008F0B44" w:rsidRPr="00FB7E97" w:rsidRDefault="00C35F48" w:rsidP="008F0B44">
            <w:pPr>
              <w:rPr>
                <w:sz w:val="24"/>
                <w:szCs w:val="24"/>
              </w:rPr>
            </w:pPr>
            <w:r w:rsidRPr="00FB7E97">
              <w:rPr>
                <w:sz w:val="24"/>
                <w:szCs w:val="24"/>
              </w:rPr>
              <w:t>5</w:t>
            </w:r>
          </w:p>
        </w:tc>
      </w:tr>
      <w:tr w:rsidR="008F0B44" w:rsidRPr="00FB7E97" w:rsidTr="00F63D64">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8F0B44" w:rsidRPr="00FB7E97" w:rsidRDefault="008F0B44" w:rsidP="008F0B44">
            <w:pPr>
              <w:rPr>
                <w:sz w:val="24"/>
                <w:szCs w:val="24"/>
              </w:rPr>
            </w:pPr>
            <w:r w:rsidRPr="00FB7E97">
              <w:rPr>
                <w:sz w:val="24"/>
                <w:szCs w:val="24"/>
              </w:rPr>
              <w:t>8</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8F0B44" w:rsidRPr="00FB7E97" w:rsidRDefault="008F0B44" w:rsidP="008F0B44">
            <w:pPr>
              <w:rPr>
                <w:sz w:val="24"/>
                <w:szCs w:val="24"/>
              </w:rPr>
            </w:pPr>
            <w:r w:rsidRPr="00FB7E97">
              <w:rPr>
                <w:sz w:val="24"/>
                <w:szCs w:val="24"/>
              </w:rPr>
              <w:t>риторика</w:t>
            </w:r>
          </w:p>
        </w:tc>
        <w:tc>
          <w:tcPr>
            <w:tcW w:w="709" w:type="dxa"/>
            <w:tcBorders>
              <w:top w:val="single" w:sz="8" w:space="0" w:color="auto"/>
              <w:left w:val="nil"/>
              <w:bottom w:val="single" w:sz="4" w:space="0" w:color="auto"/>
              <w:right w:val="single" w:sz="8" w:space="0" w:color="auto"/>
            </w:tcBorders>
            <w:shd w:val="clear" w:color="000000" w:fill="FFFFE7"/>
            <w:noWrap/>
            <w:hideMark/>
          </w:tcPr>
          <w:p w:rsidR="008F0B44" w:rsidRPr="00FB7E97" w:rsidRDefault="008F0B44" w:rsidP="008F0B44">
            <w:pPr>
              <w:rPr>
                <w:sz w:val="24"/>
                <w:szCs w:val="24"/>
              </w:rPr>
            </w:pPr>
            <w:r w:rsidRPr="00FB7E97">
              <w:rPr>
                <w:sz w:val="24"/>
                <w:szCs w:val="24"/>
              </w:rPr>
              <w:t>2</w:t>
            </w:r>
          </w:p>
        </w:tc>
        <w:tc>
          <w:tcPr>
            <w:tcW w:w="850" w:type="dxa"/>
            <w:tcBorders>
              <w:top w:val="single" w:sz="8" w:space="0" w:color="auto"/>
              <w:left w:val="nil"/>
              <w:bottom w:val="single" w:sz="4" w:space="0" w:color="auto"/>
              <w:right w:val="single" w:sz="8" w:space="0" w:color="auto"/>
            </w:tcBorders>
            <w:shd w:val="clear" w:color="000000" w:fill="FFFFE7"/>
            <w:noWrap/>
            <w:hideMark/>
          </w:tcPr>
          <w:p w:rsidR="008F0B44" w:rsidRPr="00FB7E97" w:rsidRDefault="008F0B44" w:rsidP="008F0B44">
            <w:pPr>
              <w:rPr>
                <w:sz w:val="24"/>
                <w:szCs w:val="24"/>
              </w:rPr>
            </w:pPr>
            <w:r w:rsidRPr="00FB7E97">
              <w:rPr>
                <w:sz w:val="24"/>
                <w:szCs w:val="24"/>
              </w:rPr>
              <w:t>36</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8F0B44" w:rsidRPr="00FB7E97" w:rsidRDefault="008F0B44" w:rsidP="008F0B44">
            <w:pPr>
              <w:rPr>
                <w:sz w:val="24"/>
                <w:szCs w:val="24"/>
              </w:rPr>
            </w:pPr>
            <w:r w:rsidRPr="00FB7E97">
              <w:rPr>
                <w:sz w:val="24"/>
                <w:szCs w:val="24"/>
              </w:rPr>
              <w:t>35</w:t>
            </w:r>
          </w:p>
        </w:tc>
        <w:tc>
          <w:tcPr>
            <w:tcW w:w="993" w:type="dxa"/>
            <w:tcBorders>
              <w:top w:val="single" w:sz="8" w:space="0" w:color="auto"/>
              <w:left w:val="nil"/>
              <w:bottom w:val="single" w:sz="4" w:space="0" w:color="auto"/>
              <w:right w:val="single" w:sz="8" w:space="0" w:color="auto"/>
            </w:tcBorders>
            <w:shd w:val="clear" w:color="000000" w:fill="FFFFE7"/>
          </w:tcPr>
          <w:p w:rsidR="008F0B44" w:rsidRPr="00FB7E97" w:rsidRDefault="00C35F48" w:rsidP="008F0B44">
            <w:pPr>
              <w:rPr>
                <w:sz w:val="24"/>
                <w:szCs w:val="24"/>
              </w:rPr>
            </w:pPr>
            <w:r w:rsidRPr="00FB7E97">
              <w:rPr>
                <w:sz w:val="24"/>
                <w:szCs w:val="24"/>
              </w:rPr>
              <w:t>1</w:t>
            </w:r>
          </w:p>
        </w:tc>
      </w:tr>
      <w:tr w:rsidR="008F0B44" w:rsidRPr="00FB7E97" w:rsidTr="00F63D64">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8F0B44" w:rsidRPr="00FB7E97" w:rsidRDefault="008F0B44" w:rsidP="008F0B44">
            <w:pPr>
              <w:rPr>
                <w:sz w:val="24"/>
                <w:szCs w:val="24"/>
              </w:rPr>
            </w:pPr>
            <w:r w:rsidRPr="00FB7E97">
              <w:rPr>
                <w:sz w:val="24"/>
                <w:szCs w:val="24"/>
              </w:rPr>
              <w:t>9</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8F0B44" w:rsidRPr="00FB7E97" w:rsidRDefault="008F0B44" w:rsidP="008F0B44">
            <w:pPr>
              <w:rPr>
                <w:sz w:val="24"/>
                <w:szCs w:val="24"/>
              </w:rPr>
            </w:pPr>
            <w:r w:rsidRPr="00FB7E97">
              <w:rPr>
                <w:sz w:val="24"/>
                <w:szCs w:val="24"/>
              </w:rPr>
              <w:t>родной татарский язык</w:t>
            </w:r>
          </w:p>
        </w:tc>
        <w:tc>
          <w:tcPr>
            <w:tcW w:w="709" w:type="dxa"/>
            <w:tcBorders>
              <w:top w:val="single" w:sz="8" w:space="0" w:color="auto"/>
              <w:left w:val="nil"/>
              <w:bottom w:val="single" w:sz="4" w:space="0" w:color="auto"/>
              <w:right w:val="single" w:sz="8" w:space="0" w:color="auto"/>
            </w:tcBorders>
            <w:shd w:val="clear" w:color="000000" w:fill="FFFFE7"/>
            <w:noWrap/>
            <w:hideMark/>
          </w:tcPr>
          <w:p w:rsidR="008F0B44" w:rsidRPr="00FB7E97" w:rsidRDefault="008F0B44" w:rsidP="008F0B44">
            <w:pPr>
              <w:rPr>
                <w:sz w:val="24"/>
                <w:szCs w:val="24"/>
              </w:rPr>
            </w:pPr>
            <w:r w:rsidRPr="00FB7E97">
              <w:rPr>
                <w:sz w:val="24"/>
                <w:szCs w:val="24"/>
              </w:rPr>
              <w:t>2</w:t>
            </w:r>
          </w:p>
        </w:tc>
        <w:tc>
          <w:tcPr>
            <w:tcW w:w="850" w:type="dxa"/>
            <w:tcBorders>
              <w:top w:val="single" w:sz="8" w:space="0" w:color="auto"/>
              <w:left w:val="nil"/>
              <w:bottom w:val="single" w:sz="4" w:space="0" w:color="auto"/>
              <w:right w:val="single" w:sz="8" w:space="0" w:color="auto"/>
            </w:tcBorders>
            <w:shd w:val="clear" w:color="000000" w:fill="FFFFE7"/>
            <w:noWrap/>
            <w:hideMark/>
          </w:tcPr>
          <w:p w:rsidR="008F0B44" w:rsidRPr="00FB7E97" w:rsidRDefault="008F0B44" w:rsidP="008F0B44">
            <w:pPr>
              <w:rPr>
                <w:sz w:val="24"/>
                <w:szCs w:val="24"/>
              </w:rPr>
            </w:pPr>
            <w:r w:rsidRPr="00FB7E97">
              <w:rPr>
                <w:sz w:val="24"/>
                <w:szCs w:val="24"/>
              </w:rPr>
              <w:t>108</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8F0B44" w:rsidRPr="00FB7E97" w:rsidRDefault="008F0B44" w:rsidP="008F0B44">
            <w:pPr>
              <w:rPr>
                <w:sz w:val="24"/>
                <w:szCs w:val="24"/>
              </w:rPr>
            </w:pPr>
            <w:r w:rsidRPr="00FB7E97">
              <w:rPr>
                <w:sz w:val="24"/>
                <w:szCs w:val="24"/>
              </w:rPr>
              <w:t>102</w:t>
            </w:r>
          </w:p>
        </w:tc>
        <w:tc>
          <w:tcPr>
            <w:tcW w:w="993" w:type="dxa"/>
            <w:tcBorders>
              <w:top w:val="single" w:sz="8" w:space="0" w:color="auto"/>
              <w:left w:val="nil"/>
              <w:bottom w:val="single" w:sz="4" w:space="0" w:color="auto"/>
              <w:right w:val="single" w:sz="8" w:space="0" w:color="auto"/>
            </w:tcBorders>
            <w:shd w:val="clear" w:color="000000" w:fill="FFFFE7"/>
          </w:tcPr>
          <w:p w:rsidR="008F0B44" w:rsidRPr="00FB7E97" w:rsidRDefault="00C35F48" w:rsidP="008F0B44">
            <w:pPr>
              <w:rPr>
                <w:sz w:val="24"/>
                <w:szCs w:val="24"/>
              </w:rPr>
            </w:pPr>
            <w:r w:rsidRPr="00FB7E97">
              <w:rPr>
                <w:sz w:val="24"/>
                <w:szCs w:val="24"/>
              </w:rPr>
              <w:t>6</w:t>
            </w:r>
          </w:p>
        </w:tc>
      </w:tr>
      <w:tr w:rsidR="008F0B44" w:rsidRPr="00FB7E97" w:rsidTr="00F63D64">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8F0B44" w:rsidRPr="00FB7E97" w:rsidRDefault="008F0B44" w:rsidP="008F0B44">
            <w:pPr>
              <w:rPr>
                <w:sz w:val="24"/>
                <w:szCs w:val="24"/>
              </w:rPr>
            </w:pPr>
            <w:r w:rsidRPr="00FB7E97">
              <w:rPr>
                <w:sz w:val="24"/>
                <w:szCs w:val="24"/>
              </w:rPr>
              <w:t>10</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8F0B44" w:rsidRPr="00FB7E97" w:rsidRDefault="008F0B44" w:rsidP="008F0B44">
            <w:pPr>
              <w:rPr>
                <w:sz w:val="24"/>
                <w:szCs w:val="24"/>
              </w:rPr>
            </w:pPr>
            <w:r w:rsidRPr="00FB7E97">
              <w:rPr>
                <w:sz w:val="24"/>
                <w:szCs w:val="24"/>
              </w:rPr>
              <w:t>русский язык</w:t>
            </w:r>
          </w:p>
        </w:tc>
        <w:tc>
          <w:tcPr>
            <w:tcW w:w="709" w:type="dxa"/>
            <w:tcBorders>
              <w:top w:val="single" w:sz="8" w:space="0" w:color="auto"/>
              <w:left w:val="nil"/>
              <w:bottom w:val="single" w:sz="4" w:space="0" w:color="auto"/>
              <w:right w:val="single" w:sz="8" w:space="0" w:color="auto"/>
            </w:tcBorders>
            <w:shd w:val="clear" w:color="000000" w:fill="FFFFE7"/>
            <w:noWrap/>
            <w:hideMark/>
          </w:tcPr>
          <w:p w:rsidR="008F0B44" w:rsidRPr="00FB7E97" w:rsidRDefault="008F0B44" w:rsidP="008F0B44">
            <w:pPr>
              <w:rPr>
                <w:sz w:val="24"/>
                <w:szCs w:val="24"/>
              </w:rPr>
            </w:pPr>
            <w:r w:rsidRPr="00FB7E97">
              <w:rPr>
                <w:sz w:val="24"/>
                <w:szCs w:val="24"/>
              </w:rPr>
              <w:t>2</w:t>
            </w:r>
          </w:p>
        </w:tc>
        <w:tc>
          <w:tcPr>
            <w:tcW w:w="850" w:type="dxa"/>
            <w:tcBorders>
              <w:top w:val="single" w:sz="8" w:space="0" w:color="auto"/>
              <w:left w:val="nil"/>
              <w:bottom w:val="single" w:sz="4" w:space="0" w:color="auto"/>
              <w:right w:val="single" w:sz="8" w:space="0" w:color="auto"/>
            </w:tcBorders>
            <w:shd w:val="clear" w:color="000000" w:fill="FFFFE7"/>
            <w:noWrap/>
            <w:hideMark/>
          </w:tcPr>
          <w:p w:rsidR="008F0B44" w:rsidRPr="00FB7E97" w:rsidRDefault="008F0B44" w:rsidP="008F0B44">
            <w:pPr>
              <w:rPr>
                <w:sz w:val="24"/>
                <w:szCs w:val="24"/>
              </w:rPr>
            </w:pPr>
            <w:r w:rsidRPr="00FB7E97">
              <w:rPr>
                <w:sz w:val="24"/>
                <w:szCs w:val="24"/>
              </w:rPr>
              <w:t>144</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8F0B44" w:rsidRPr="00FB7E97" w:rsidRDefault="008F0B44" w:rsidP="008F0B44">
            <w:pPr>
              <w:rPr>
                <w:sz w:val="24"/>
                <w:szCs w:val="24"/>
              </w:rPr>
            </w:pPr>
            <w:r w:rsidRPr="00FB7E97">
              <w:rPr>
                <w:sz w:val="24"/>
                <w:szCs w:val="24"/>
              </w:rPr>
              <w:t>136</w:t>
            </w:r>
          </w:p>
        </w:tc>
        <w:tc>
          <w:tcPr>
            <w:tcW w:w="993" w:type="dxa"/>
            <w:tcBorders>
              <w:top w:val="single" w:sz="8" w:space="0" w:color="auto"/>
              <w:left w:val="nil"/>
              <w:bottom w:val="single" w:sz="4" w:space="0" w:color="auto"/>
              <w:right w:val="single" w:sz="8" w:space="0" w:color="auto"/>
            </w:tcBorders>
            <w:shd w:val="clear" w:color="000000" w:fill="FFFFE7"/>
          </w:tcPr>
          <w:p w:rsidR="008F0B44" w:rsidRPr="00FB7E97" w:rsidRDefault="00C35F48" w:rsidP="008F0B44">
            <w:pPr>
              <w:rPr>
                <w:sz w:val="24"/>
                <w:szCs w:val="24"/>
              </w:rPr>
            </w:pPr>
            <w:r w:rsidRPr="00FB7E97">
              <w:rPr>
                <w:sz w:val="24"/>
                <w:szCs w:val="24"/>
              </w:rPr>
              <w:t>12</w:t>
            </w:r>
          </w:p>
        </w:tc>
      </w:tr>
      <w:tr w:rsidR="008F0B44" w:rsidRPr="00FB7E97" w:rsidTr="00F63D64">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8F0B44" w:rsidRPr="00FB7E97" w:rsidRDefault="008F0B44" w:rsidP="008F0B44">
            <w:pPr>
              <w:rPr>
                <w:sz w:val="24"/>
                <w:szCs w:val="24"/>
              </w:rPr>
            </w:pPr>
            <w:r w:rsidRPr="00FB7E97">
              <w:rPr>
                <w:sz w:val="24"/>
                <w:szCs w:val="24"/>
              </w:rPr>
              <w:t>11</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8F0B44" w:rsidRPr="00FB7E97" w:rsidRDefault="008F0B44" w:rsidP="008F0B44">
            <w:pPr>
              <w:rPr>
                <w:sz w:val="24"/>
                <w:szCs w:val="24"/>
              </w:rPr>
            </w:pPr>
            <w:r w:rsidRPr="00FB7E97">
              <w:rPr>
                <w:sz w:val="24"/>
                <w:szCs w:val="24"/>
              </w:rPr>
              <w:t>технология</w:t>
            </w:r>
          </w:p>
        </w:tc>
        <w:tc>
          <w:tcPr>
            <w:tcW w:w="709" w:type="dxa"/>
            <w:tcBorders>
              <w:top w:val="single" w:sz="8" w:space="0" w:color="auto"/>
              <w:left w:val="nil"/>
              <w:bottom w:val="single" w:sz="4" w:space="0" w:color="auto"/>
              <w:right w:val="single" w:sz="8" w:space="0" w:color="auto"/>
            </w:tcBorders>
            <w:shd w:val="clear" w:color="000000" w:fill="FFFFE7"/>
            <w:noWrap/>
            <w:hideMark/>
          </w:tcPr>
          <w:p w:rsidR="008F0B44" w:rsidRPr="00FB7E97" w:rsidRDefault="008F0B44" w:rsidP="008F0B44">
            <w:pPr>
              <w:rPr>
                <w:sz w:val="24"/>
                <w:szCs w:val="24"/>
              </w:rPr>
            </w:pPr>
            <w:r w:rsidRPr="00FB7E97">
              <w:rPr>
                <w:sz w:val="24"/>
                <w:szCs w:val="24"/>
              </w:rPr>
              <w:t>2</w:t>
            </w:r>
          </w:p>
        </w:tc>
        <w:tc>
          <w:tcPr>
            <w:tcW w:w="850" w:type="dxa"/>
            <w:tcBorders>
              <w:top w:val="single" w:sz="8" w:space="0" w:color="auto"/>
              <w:left w:val="nil"/>
              <w:bottom w:val="single" w:sz="4" w:space="0" w:color="auto"/>
              <w:right w:val="single" w:sz="8" w:space="0" w:color="auto"/>
            </w:tcBorders>
            <w:shd w:val="clear" w:color="000000" w:fill="FFFFE7"/>
            <w:noWrap/>
            <w:hideMark/>
          </w:tcPr>
          <w:p w:rsidR="008F0B44" w:rsidRPr="00FB7E97" w:rsidRDefault="008F0B44" w:rsidP="008F0B44">
            <w:pPr>
              <w:rPr>
                <w:sz w:val="24"/>
                <w:szCs w:val="24"/>
              </w:rPr>
            </w:pPr>
            <w:r w:rsidRPr="00FB7E97">
              <w:rPr>
                <w:sz w:val="24"/>
                <w:szCs w:val="24"/>
              </w:rPr>
              <w:t>36</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8F0B44" w:rsidRPr="00FB7E97" w:rsidRDefault="008F0B44" w:rsidP="008F0B44">
            <w:pPr>
              <w:rPr>
                <w:sz w:val="24"/>
                <w:szCs w:val="24"/>
              </w:rPr>
            </w:pPr>
            <w:r w:rsidRPr="00FB7E97">
              <w:rPr>
                <w:sz w:val="24"/>
                <w:szCs w:val="24"/>
              </w:rPr>
              <w:t>32</w:t>
            </w:r>
          </w:p>
        </w:tc>
        <w:tc>
          <w:tcPr>
            <w:tcW w:w="993" w:type="dxa"/>
            <w:tcBorders>
              <w:top w:val="single" w:sz="8" w:space="0" w:color="auto"/>
              <w:left w:val="nil"/>
              <w:bottom w:val="single" w:sz="4" w:space="0" w:color="auto"/>
              <w:right w:val="single" w:sz="8" w:space="0" w:color="auto"/>
            </w:tcBorders>
            <w:shd w:val="clear" w:color="000000" w:fill="FFFFE7"/>
          </w:tcPr>
          <w:p w:rsidR="008F0B44" w:rsidRPr="00FB7E97" w:rsidRDefault="00C35F48" w:rsidP="008F0B44">
            <w:pPr>
              <w:rPr>
                <w:sz w:val="24"/>
                <w:szCs w:val="24"/>
              </w:rPr>
            </w:pPr>
            <w:r w:rsidRPr="00FB7E97">
              <w:rPr>
                <w:sz w:val="24"/>
                <w:szCs w:val="24"/>
              </w:rPr>
              <w:t>4</w:t>
            </w:r>
          </w:p>
        </w:tc>
      </w:tr>
      <w:tr w:rsidR="008F0B44" w:rsidRPr="00FB7E97" w:rsidTr="00F63D64">
        <w:trPr>
          <w:trHeight w:val="225"/>
        </w:trPr>
        <w:tc>
          <w:tcPr>
            <w:tcW w:w="580" w:type="dxa"/>
            <w:tcBorders>
              <w:top w:val="nil"/>
              <w:left w:val="single" w:sz="8" w:space="0" w:color="auto"/>
              <w:bottom w:val="nil"/>
              <w:right w:val="single" w:sz="8" w:space="0" w:color="auto"/>
            </w:tcBorders>
            <w:shd w:val="clear" w:color="000000" w:fill="FFFFB4"/>
            <w:noWrap/>
            <w:hideMark/>
          </w:tcPr>
          <w:p w:rsidR="008F0B44" w:rsidRPr="00FB7E97" w:rsidRDefault="008F0B44" w:rsidP="008F0B44">
            <w:pPr>
              <w:rPr>
                <w:sz w:val="24"/>
                <w:szCs w:val="24"/>
              </w:rPr>
            </w:pPr>
            <w:r w:rsidRPr="00FB7E97">
              <w:rPr>
                <w:sz w:val="24"/>
                <w:szCs w:val="24"/>
              </w:rPr>
              <w:t>12</w:t>
            </w:r>
          </w:p>
        </w:tc>
        <w:tc>
          <w:tcPr>
            <w:tcW w:w="4088" w:type="dxa"/>
            <w:tcBorders>
              <w:top w:val="single" w:sz="8" w:space="0" w:color="auto"/>
              <w:left w:val="nil"/>
              <w:bottom w:val="single" w:sz="8" w:space="0" w:color="auto"/>
              <w:right w:val="single" w:sz="8" w:space="0" w:color="auto"/>
            </w:tcBorders>
            <w:shd w:val="clear" w:color="000000" w:fill="FFFFE7"/>
            <w:noWrap/>
            <w:hideMark/>
          </w:tcPr>
          <w:p w:rsidR="008F0B44" w:rsidRPr="00FB7E97" w:rsidRDefault="008F0B44" w:rsidP="008F0B44">
            <w:pPr>
              <w:rPr>
                <w:sz w:val="24"/>
                <w:szCs w:val="24"/>
              </w:rPr>
            </w:pPr>
            <w:r w:rsidRPr="00FB7E97">
              <w:rPr>
                <w:sz w:val="24"/>
                <w:szCs w:val="24"/>
              </w:rPr>
              <w:t>физра</w:t>
            </w:r>
          </w:p>
        </w:tc>
        <w:tc>
          <w:tcPr>
            <w:tcW w:w="709" w:type="dxa"/>
            <w:tcBorders>
              <w:top w:val="single" w:sz="8" w:space="0" w:color="auto"/>
              <w:left w:val="nil"/>
              <w:bottom w:val="single" w:sz="8" w:space="0" w:color="auto"/>
              <w:right w:val="single" w:sz="8" w:space="0" w:color="auto"/>
            </w:tcBorders>
            <w:shd w:val="clear" w:color="000000" w:fill="FFFFE7"/>
            <w:noWrap/>
            <w:hideMark/>
          </w:tcPr>
          <w:p w:rsidR="008F0B44" w:rsidRPr="00FB7E97" w:rsidRDefault="008F0B44" w:rsidP="008F0B44">
            <w:pPr>
              <w:rPr>
                <w:sz w:val="24"/>
                <w:szCs w:val="24"/>
              </w:rPr>
            </w:pPr>
            <w:r w:rsidRPr="00FB7E97">
              <w:rPr>
                <w:sz w:val="24"/>
                <w:szCs w:val="24"/>
              </w:rPr>
              <w:t>2</w:t>
            </w:r>
          </w:p>
        </w:tc>
        <w:tc>
          <w:tcPr>
            <w:tcW w:w="850" w:type="dxa"/>
            <w:tcBorders>
              <w:top w:val="single" w:sz="8" w:space="0" w:color="auto"/>
              <w:left w:val="nil"/>
              <w:bottom w:val="single" w:sz="8" w:space="0" w:color="auto"/>
              <w:right w:val="single" w:sz="8" w:space="0" w:color="auto"/>
            </w:tcBorders>
            <w:shd w:val="clear" w:color="000000" w:fill="FFFFE7"/>
            <w:noWrap/>
            <w:hideMark/>
          </w:tcPr>
          <w:p w:rsidR="008F0B44" w:rsidRPr="00FB7E97" w:rsidRDefault="00C35F48" w:rsidP="008F0B44">
            <w:pPr>
              <w:rPr>
                <w:sz w:val="24"/>
                <w:szCs w:val="24"/>
              </w:rPr>
            </w:pPr>
            <w:r w:rsidRPr="00FB7E97">
              <w:rPr>
                <w:sz w:val="24"/>
                <w:szCs w:val="24"/>
              </w:rPr>
              <w:t>105</w:t>
            </w:r>
          </w:p>
        </w:tc>
        <w:tc>
          <w:tcPr>
            <w:tcW w:w="1134" w:type="dxa"/>
            <w:tcBorders>
              <w:top w:val="single" w:sz="8" w:space="0" w:color="auto"/>
              <w:left w:val="nil"/>
              <w:bottom w:val="single" w:sz="8" w:space="0" w:color="auto"/>
              <w:right w:val="single" w:sz="8" w:space="0" w:color="auto"/>
            </w:tcBorders>
            <w:shd w:val="clear" w:color="000000" w:fill="FFFFE7"/>
            <w:noWrap/>
            <w:hideMark/>
          </w:tcPr>
          <w:p w:rsidR="008F0B44" w:rsidRPr="00FB7E97" w:rsidRDefault="008F0B44" w:rsidP="008F0B44">
            <w:pPr>
              <w:rPr>
                <w:sz w:val="24"/>
                <w:szCs w:val="24"/>
              </w:rPr>
            </w:pPr>
            <w:r w:rsidRPr="00FB7E97">
              <w:rPr>
                <w:sz w:val="24"/>
                <w:szCs w:val="24"/>
              </w:rPr>
              <w:t>98</w:t>
            </w:r>
          </w:p>
        </w:tc>
        <w:tc>
          <w:tcPr>
            <w:tcW w:w="993" w:type="dxa"/>
            <w:tcBorders>
              <w:top w:val="single" w:sz="8" w:space="0" w:color="auto"/>
              <w:left w:val="nil"/>
              <w:bottom w:val="single" w:sz="8" w:space="0" w:color="auto"/>
              <w:right w:val="single" w:sz="8" w:space="0" w:color="auto"/>
            </w:tcBorders>
            <w:shd w:val="clear" w:color="000000" w:fill="FFFFE7"/>
          </w:tcPr>
          <w:p w:rsidR="008F0B44" w:rsidRPr="00FB7E97" w:rsidRDefault="00C35F48" w:rsidP="008F0B44">
            <w:pPr>
              <w:rPr>
                <w:sz w:val="24"/>
                <w:szCs w:val="24"/>
              </w:rPr>
            </w:pPr>
            <w:r w:rsidRPr="00FB7E97">
              <w:rPr>
                <w:sz w:val="24"/>
                <w:szCs w:val="24"/>
              </w:rPr>
              <w:t>7</w:t>
            </w:r>
          </w:p>
        </w:tc>
      </w:tr>
      <w:tr w:rsidR="00D45E65" w:rsidRPr="00FB7E97" w:rsidTr="00F63D64">
        <w:trPr>
          <w:trHeight w:val="225"/>
        </w:trPr>
        <w:tc>
          <w:tcPr>
            <w:tcW w:w="580" w:type="dxa"/>
            <w:tcBorders>
              <w:top w:val="nil"/>
              <w:left w:val="single" w:sz="8" w:space="0" w:color="auto"/>
              <w:bottom w:val="single" w:sz="4" w:space="0" w:color="auto"/>
              <w:right w:val="single" w:sz="8" w:space="0" w:color="auto"/>
            </w:tcBorders>
            <w:shd w:val="clear" w:color="000000" w:fill="FFFFB4"/>
            <w:noWrap/>
          </w:tcPr>
          <w:p w:rsidR="00D45E65" w:rsidRPr="00FB7E97" w:rsidRDefault="00D45E65" w:rsidP="008F0B44">
            <w:pPr>
              <w:rPr>
                <w:sz w:val="24"/>
                <w:szCs w:val="24"/>
              </w:rPr>
            </w:pPr>
          </w:p>
        </w:tc>
        <w:tc>
          <w:tcPr>
            <w:tcW w:w="4088" w:type="dxa"/>
            <w:tcBorders>
              <w:top w:val="single" w:sz="8" w:space="0" w:color="auto"/>
              <w:left w:val="nil"/>
              <w:bottom w:val="single" w:sz="4" w:space="0" w:color="auto"/>
              <w:right w:val="single" w:sz="8" w:space="0" w:color="auto"/>
            </w:tcBorders>
            <w:shd w:val="clear" w:color="000000" w:fill="FFFFE7"/>
            <w:noWrap/>
          </w:tcPr>
          <w:p w:rsidR="00D45E65" w:rsidRPr="00FB7E97" w:rsidRDefault="00D45E65" w:rsidP="008F0B44">
            <w:pPr>
              <w:rPr>
                <w:sz w:val="24"/>
                <w:szCs w:val="24"/>
              </w:rPr>
            </w:pPr>
            <w:r w:rsidRPr="00FB7E97">
              <w:rPr>
                <w:sz w:val="24"/>
                <w:szCs w:val="24"/>
              </w:rPr>
              <w:t>ИТОГО</w:t>
            </w:r>
          </w:p>
        </w:tc>
        <w:tc>
          <w:tcPr>
            <w:tcW w:w="709" w:type="dxa"/>
            <w:tcBorders>
              <w:top w:val="single" w:sz="8" w:space="0" w:color="auto"/>
              <w:left w:val="nil"/>
              <w:bottom w:val="single" w:sz="4" w:space="0" w:color="auto"/>
              <w:right w:val="single" w:sz="8" w:space="0" w:color="auto"/>
            </w:tcBorders>
            <w:shd w:val="clear" w:color="000000" w:fill="FFFFE7"/>
            <w:noWrap/>
          </w:tcPr>
          <w:p w:rsidR="00D45E65" w:rsidRPr="00FB7E97" w:rsidRDefault="00D45E65" w:rsidP="008F0B44">
            <w:pPr>
              <w:rPr>
                <w:sz w:val="24"/>
                <w:szCs w:val="24"/>
              </w:rPr>
            </w:pPr>
          </w:p>
        </w:tc>
        <w:tc>
          <w:tcPr>
            <w:tcW w:w="850" w:type="dxa"/>
            <w:tcBorders>
              <w:top w:val="single" w:sz="8" w:space="0" w:color="auto"/>
              <w:left w:val="nil"/>
              <w:bottom w:val="single" w:sz="4" w:space="0" w:color="auto"/>
              <w:right w:val="single" w:sz="8" w:space="0" w:color="auto"/>
            </w:tcBorders>
            <w:shd w:val="clear" w:color="000000" w:fill="FFFFE7"/>
            <w:noWrap/>
          </w:tcPr>
          <w:p w:rsidR="00D45E65" w:rsidRPr="00FB7E97" w:rsidRDefault="00D45E65" w:rsidP="008F0B44">
            <w:pPr>
              <w:rPr>
                <w:sz w:val="24"/>
                <w:szCs w:val="24"/>
              </w:rPr>
            </w:pPr>
            <w:r w:rsidRPr="00FB7E97">
              <w:rPr>
                <w:sz w:val="24"/>
                <w:szCs w:val="24"/>
              </w:rPr>
              <w:t>933</w:t>
            </w:r>
          </w:p>
        </w:tc>
        <w:tc>
          <w:tcPr>
            <w:tcW w:w="1134" w:type="dxa"/>
            <w:tcBorders>
              <w:top w:val="single" w:sz="8" w:space="0" w:color="auto"/>
              <w:left w:val="nil"/>
              <w:bottom w:val="single" w:sz="4" w:space="0" w:color="auto"/>
              <w:right w:val="single" w:sz="8" w:space="0" w:color="auto"/>
            </w:tcBorders>
            <w:shd w:val="clear" w:color="000000" w:fill="FFFFE7"/>
            <w:noWrap/>
          </w:tcPr>
          <w:p w:rsidR="00D45E65" w:rsidRPr="00FB7E97" w:rsidRDefault="00D45E65" w:rsidP="008F0B44">
            <w:pPr>
              <w:rPr>
                <w:sz w:val="24"/>
                <w:szCs w:val="24"/>
              </w:rPr>
            </w:pPr>
            <w:r w:rsidRPr="00FB7E97">
              <w:rPr>
                <w:sz w:val="24"/>
                <w:szCs w:val="24"/>
              </w:rPr>
              <w:t>877</w:t>
            </w:r>
          </w:p>
        </w:tc>
        <w:tc>
          <w:tcPr>
            <w:tcW w:w="993" w:type="dxa"/>
            <w:tcBorders>
              <w:top w:val="single" w:sz="8" w:space="0" w:color="auto"/>
              <w:left w:val="nil"/>
              <w:bottom w:val="single" w:sz="4" w:space="0" w:color="auto"/>
              <w:right w:val="single" w:sz="8" w:space="0" w:color="auto"/>
            </w:tcBorders>
            <w:shd w:val="clear" w:color="000000" w:fill="FFFFE7"/>
          </w:tcPr>
          <w:p w:rsidR="00D45E65" w:rsidRPr="00FB7E97" w:rsidRDefault="00D45E65" w:rsidP="008F0B44">
            <w:pPr>
              <w:rPr>
                <w:sz w:val="24"/>
                <w:szCs w:val="24"/>
              </w:rPr>
            </w:pPr>
            <w:r w:rsidRPr="00FB7E97">
              <w:rPr>
                <w:sz w:val="24"/>
                <w:szCs w:val="24"/>
              </w:rPr>
              <w:t>56</w:t>
            </w:r>
          </w:p>
        </w:tc>
      </w:tr>
    </w:tbl>
    <w:p w:rsidR="003D19F9" w:rsidRPr="00FB7E97" w:rsidRDefault="003D19F9" w:rsidP="003D19F9">
      <w:pPr>
        <w:spacing w:after="43" w:line="237" w:lineRule="auto"/>
        <w:ind w:left="355" w:right="-15" w:hanging="10"/>
        <w:jc w:val="both"/>
        <w:rPr>
          <w:rFonts w:ascii="Times New Roman" w:hAnsi="Times New Roman" w:cs="Times New Roman"/>
          <w:sz w:val="24"/>
          <w:szCs w:val="24"/>
        </w:rPr>
      </w:pPr>
    </w:p>
    <w:p w:rsidR="00610866" w:rsidRPr="00FB7E97" w:rsidRDefault="00610866" w:rsidP="003D19F9">
      <w:pPr>
        <w:spacing w:after="43" w:line="237" w:lineRule="auto"/>
        <w:ind w:right="-15"/>
        <w:jc w:val="both"/>
        <w:rPr>
          <w:rFonts w:ascii="Times New Roman" w:hAnsi="Times New Roman" w:cs="Times New Roman"/>
          <w:sz w:val="24"/>
          <w:szCs w:val="24"/>
        </w:rPr>
      </w:pPr>
    </w:p>
    <w:p w:rsidR="003D19F9" w:rsidRPr="00FB7E97" w:rsidRDefault="003D19F9" w:rsidP="003D19F9">
      <w:pPr>
        <w:spacing w:after="43" w:line="237" w:lineRule="auto"/>
        <w:ind w:right="-15"/>
        <w:jc w:val="both"/>
        <w:rPr>
          <w:rFonts w:ascii="Times New Roman" w:hAnsi="Times New Roman" w:cs="Times New Roman"/>
          <w:sz w:val="24"/>
          <w:szCs w:val="24"/>
        </w:rPr>
      </w:pPr>
      <w:r w:rsidRPr="00FB7E97">
        <w:rPr>
          <w:rFonts w:ascii="Times New Roman" w:hAnsi="Times New Roman" w:cs="Times New Roman"/>
          <w:sz w:val="24"/>
          <w:szCs w:val="24"/>
        </w:rPr>
        <w:t>4 класс</w:t>
      </w:r>
    </w:p>
    <w:tbl>
      <w:tblPr>
        <w:tblW w:w="8633" w:type="dxa"/>
        <w:tblLook w:val="04A0" w:firstRow="1" w:lastRow="0" w:firstColumn="1" w:lastColumn="0" w:noHBand="0" w:noVBand="1"/>
      </w:tblPr>
      <w:tblGrid>
        <w:gridCol w:w="580"/>
        <w:gridCol w:w="4088"/>
        <w:gridCol w:w="787"/>
        <w:gridCol w:w="850"/>
        <w:gridCol w:w="1134"/>
        <w:gridCol w:w="1368"/>
      </w:tblGrid>
      <w:tr w:rsidR="00D45E65" w:rsidRPr="00FB7E97" w:rsidTr="00F63D64">
        <w:trPr>
          <w:trHeight w:val="225"/>
        </w:trPr>
        <w:tc>
          <w:tcPr>
            <w:tcW w:w="580" w:type="dxa"/>
            <w:tcBorders>
              <w:top w:val="single" w:sz="8" w:space="0" w:color="auto"/>
              <w:left w:val="single" w:sz="8" w:space="0" w:color="auto"/>
              <w:bottom w:val="single" w:sz="4" w:space="0" w:color="auto"/>
              <w:right w:val="single" w:sz="8" w:space="0" w:color="auto"/>
            </w:tcBorders>
            <w:shd w:val="clear" w:color="000000" w:fill="FFFF00"/>
            <w:noWrap/>
            <w:hideMark/>
          </w:tcPr>
          <w:p w:rsidR="00D45E65" w:rsidRPr="00FB7E97" w:rsidRDefault="00D45E65" w:rsidP="00D45E65">
            <w:pPr>
              <w:rPr>
                <w:sz w:val="24"/>
                <w:szCs w:val="24"/>
              </w:rPr>
            </w:pPr>
            <w:r w:rsidRPr="00FB7E97">
              <w:rPr>
                <w:sz w:val="24"/>
                <w:szCs w:val="24"/>
              </w:rPr>
              <w:t>№</w:t>
            </w:r>
          </w:p>
        </w:tc>
        <w:tc>
          <w:tcPr>
            <w:tcW w:w="4088" w:type="dxa"/>
            <w:tcBorders>
              <w:top w:val="single" w:sz="8" w:space="0" w:color="auto"/>
              <w:left w:val="nil"/>
              <w:bottom w:val="nil"/>
              <w:right w:val="single" w:sz="8" w:space="0" w:color="auto"/>
            </w:tcBorders>
            <w:shd w:val="clear" w:color="000000" w:fill="FFFF00"/>
            <w:noWrap/>
            <w:hideMark/>
          </w:tcPr>
          <w:p w:rsidR="00D45E65" w:rsidRPr="00FB7E97" w:rsidRDefault="00D45E65" w:rsidP="00D45E65">
            <w:pPr>
              <w:rPr>
                <w:sz w:val="24"/>
                <w:szCs w:val="24"/>
              </w:rPr>
            </w:pPr>
            <w:r w:rsidRPr="00FB7E97">
              <w:rPr>
                <w:sz w:val="24"/>
                <w:szCs w:val="24"/>
              </w:rPr>
              <w:t>Предмет</w:t>
            </w:r>
          </w:p>
        </w:tc>
        <w:tc>
          <w:tcPr>
            <w:tcW w:w="709" w:type="dxa"/>
            <w:tcBorders>
              <w:top w:val="single" w:sz="8" w:space="0" w:color="auto"/>
              <w:left w:val="nil"/>
              <w:bottom w:val="nil"/>
              <w:right w:val="single" w:sz="8" w:space="0" w:color="auto"/>
            </w:tcBorders>
            <w:shd w:val="clear" w:color="000000" w:fill="FFFF00"/>
            <w:noWrap/>
            <w:hideMark/>
          </w:tcPr>
          <w:p w:rsidR="00D45E65" w:rsidRPr="00FB7E97" w:rsidRDefault="00D45E65" w:rsidP="00D45E65">
            <w:pPr>
              <w:rPr>
                <w:sz w:val="24"/>
                <w:szCs w:val="24"/>
              </w:rPr>
            </w:pPr>
            <w:r w:rsidRPr="00FB7E97">
              <w:rPr>
                <w:sz w:val="24"/>
                <w:szCs w:val="24"/>
              </w:rPr>
              <w:t>Класс</w:t>
            </w:r>
          </w:p>
        </w:tc>
        <w:tc>
          <w:tcPr>
            <w:tcW w:w="1984" w:type="dxa"/>
            <w:gridSpan w:val="2"/>
            <w:tcBorders>
              <w:top w:val="single" w:sz="8" w:space="0" w:color="auto"/>
              <w:left w:val="nil"/>
              <w:bottom w:val="single" w:sz="4" w:space="0" w:color="auto"/>
              <w:right w:val="single" w:sz="4" w:space="0" w:color="000000"/>
            </w:tcBorders>
            <w:shd w:val="clear" w:color="000000" w:fill="FFFF00"/>
            <w:noWrap/>
            <w:hideMark/>
          </w:tcPr>
          <w:p w:rsidR="00D45E65" w:rsidRPr="00FB7E97" w:rsidRDefault="00D45E65" w:rsidP="00D45E65">
            <w:pPr>
              <w:rPr>
                <w:sz w:val="24"/>
                <w:szCs w:val="24"/>
              </w:rPr>
            </w:pPr>
            <w:r w:rsidRPr="00FB7E97">
              <w:rPr>
                <w:sz w:val="24"/>
                <w:szCs w:val="24"/>
              </w:rPr>
              <w:t>К-во час.</w:t>
            </w:r>
          </w:p>
        </w:tc>
        <w:tc>
          <w:tcPr>
            <w:tcW w:w="1272" w:type="dxa"/>
            <w:vMerge w:val="restart"/>
            <w:tcBorders>
              <w:top w:val="single" w:sz="8" w:space="0" w:color="auto"/>
              <w:left w:val="nil"/>
              <w:right w:val="single" w:sz="4" w:space="0" w:color="000000"/>
            </w:tcBorders>
            <w:shd w:val="clear" w:color="000000" w:fill="FFFF00"/>
          </w:tcPr>
          <w:p w:rsidR="00D45E65" w:rsidRPr="00FB7E97" w:rsidRDefault="00D45E65" w:rsidP="00D45E65">
            <w:pPr>
              <w:rPr>
                <w:sz w:val="24"/>
                <w:szCs w:val="24"/>
              </w:rPr>
            </w:pPr>
          </w:p>
          <w:p w:rsidR="00D45E65" w:rsidRPr="00FB7E97" w:rsidRDefault="00D45E65" w:rsidP="00D45E65">
            <w:pPr>
              <w:rPr>
                <w:sz w:val="24"/>
                <w:szCs w:val="24"/>
              </w:rPr>
            </w:pPr>
            <w:r w:rsidRPr="00FB7E97">
              <w:rPr>
                <w:sz w:val="24"/>
                <w:szCs w:val="24"/>
              </w:rPr>
              <w:lastRenderedPageBreak/>
              <w:t xml:space="preserve">Не выпонение </w:t>
            </w:r>
          </w:p>
        </w:tc>
      </w:tr>
      <w:tr w:rsidR="00D45E65" w:rsidRPr="00FB7E97" w:rsidTr="00F63D64">
        <w:trPr>
          <w:trHeight w:val="225"/>
        </w:trPr>
        <w:tc>
          <w:tcPr>
            <w:tcW w:w="580" w:type="dxa"/>
            <w:tcBorders>
              <w:top w:val="nil"/>
              <w:left w:val="single" w:sz="8" w:space="0" w:color="auto"/>
              <w:bottom w:val="single" w:sz="8" w:space="0" w:color="auto"/>
              <w:right w:val="single" w:sz="8" w:space="0" w:color="auto"/>
            </w:tcBorders>
            <w:shd w:val="clear" w:color="000000" w:fill="FFFF00"/>
            <w:noWrap/>
            <w:hideMark/>
          </w:tcPr>
          <w:p w:rsidR="00D45E65" w:rsidRPr="00FB7E97" w:rsidRDefault="00D45E65" w:rsidP="00D45E65">
            <w:pPr>
              <w:rPr>
                <w:sz w:val="24"/>
                <w:szCs w:val="24"/>
              </w:rPr>
            </w:pPr>
            <w:r w:rsidRPr="00FB7E97">
              <w:rPr>
                <w:sz w:val="24"/>
                <w:szCs w:val="24"/>
              </w:rPr>
              <w:lastRenderedPageBreak/>
              <w:t>п/п</w:t>
            </w:r>
          </w:p>
        </w:tc>
        <w:tc>
          <w:tcPr>
            <w:tcW w:w="4088" w:type="dxa"/>
            <w:tcBorders>
              <w:top w:val="nil"/>
              <w:left w:val="nil"/>
              <w:bottom w:val="single" w:sz="8" w:space="0" w:color="auto"/>
              <w:right w:val="single" w:sz="8" w:space="0" w:color="auto"/>
            </w:tcBorders>
            <w:shd w:val="clear" w:color="000000" w:fill="FFFF00"/>
            <w:noWrap/>
            <w:hideMark/>
          </w:tcPr>
          <w:p w:rsidR="00D45E65" w:rsidRPr="00FB7E97" w:rsidRDefault="00D45E65" w:rsidP="00D45E65">
            <w:pPr>
              <w:rPr>
                <w:sz w:val="24"/>
                <w:szCs w:val="24"/>
              </w:rPr>
            </w:pPr>
          </w:p>
        </w:tc>
        <w:tc>
          <w:tcPr>
            <w:tcW w:w="709" w:type="dxa"/>
            <w:tcBorders>
              <w:top w:val="nil"/>
              <w:left w:val="nil"/>
              <w:bottom w:val="single" w:sz="8" w:space="0" w:color="auto"/>
              <w:right w:val="single" w:sz="8" w:space="0" w:color="auto"/>
            </w:tcBorders>
            <w:shd w:val="clear" w:color="000000" w:fill="FFFF00"/>
            <w:noWrap/>
            <w:hideMark/>
          </w:tcPr>
          <w:p w:rsidR="00D45E65" w:rsidRPr="00FB7E97" w:rsidRDefault="00D45E65" w:rsidP="00D45E65">
            <w:pPr>
              <w:rPr>
                <w:sz w:val="24"/>
                <w:szCs w:val="24"/>
              </w:rPr>
            </w:pPr>
          </w:p>
        </w:tc>
        <w:tc>
          <w:tcPr>
            <w:tcW w:w="850" w:type="dxa"/>
            <w:tcBorders>
              <w:top w:val="nil"/>
              <w:left w:val="nil"/>
              <w:bottom w:val="single" w:sz="8" w:space="0" w:color="auto"/>
              <w:right w:val="single" w:sz="4" w:space="0" w:color="auto"/>
            </w:tcBorders>
            <w:shd w:val="clear" w:color="000000" w:fill="FFFF00"/>
            <w:noWrap/>
            <w:hideMark/>
          </w:tcPr>
          <w:p w:rsidR="00D45E65" w:rsidRPr="00FB7E97" w:rsidRDefault="00D45E65" w:rsidP="00D45E65">
            <w:pPr>
              <w:rPr>
                <w:sz w:val="24"/>
                <w:szCs w:val="24"/>
              </w:rPr>
            </w:pPr>
            <w:r w:rsidRPr="00FB7E97">
              <w:rPr>
                <w:sz w:val="24"/>
                <w:szCs w:val="24"/>
              </w:rPr>
              <w:t>плн.</w:t>
            </w:r>
          </w:p>
        </w:tc>
        <w:tc>
          <w:tcPr>
            <w:tcW w:w="1134" w:type="dxa"/>
            <w:tcBorders>
              <w:top w:val="nil"/>
              <w:left w:val="nil"/>
              <w:bottom w:val="single" w:sz="8" w:space="0" w:color="auto"/>
              <w:right w:val="single" w:sz="4" w:space="0" w:color="auto"/>
            </w:tcBorders>
            <w:shd w:val="clear" w:color="000000" w:fill="FFFF00"/>
            <w:noWrap/>
            <w:hideMark/>
          </w:tcPr>
          <w:p w:rsidR="00D45E65" w:rsidRPr="00FB7E97" w:rsidRDefault="00D45E65" w:rsidP="00D45E65">
            <w:pPr>
              <w:rPr>
                <w:sz w:val="24"/>
                <w:szCs w:val="24"/>
              </w:rPr>
            </w:pPr>
            <w:r w:rsidRPr="00FB7E97">
              <w:rPr>
                <w:sz w:val="24"/>
                <w:szCs w:val="24"/>
              </w:rPr>
              <w:t>фкт.</w:t>
            </w:r>
          </w:p>
        </w:tc>
        <w:tc>
          <w:tcPr>
            <w:tcW w:w="1272" w:type="dxa"/>
            <w:vMerge/>
            <w:tcBorders>
              <w:left w:val="nil"/>
              <w:bottom w:val="single" w:sz="8" w:space="0" w:color="auto"/>
              <w:right w:val="single" w:sz="4" w:space="0" w:color="000000"/>
            </w:tcBorders>
            <w:shd w:val="clear" w:color="000000" w:fill="FFFF00"/>
          </w:tcPr>
          <w:p w:rsidR="00D45E65" w:rsidRPr="00FB7E97" w:rsidRDefault="00D45E65" w:rsidP="00D45E65">
            <w:pPr>
              <w:spacing w:after="0" w:line="240" w:lineRule="auto"/>
              <w:jc w:val="center"/>
              <w:rPr>
                <w:rFonts w:ascii="Calibri" w:eastAsia="Times New Roman" w:hAnsi="Calibri" w:cs="Calibri"/>
                <w:b/>
                <w:bCs/>
                <w:color w:val="000000"/>
                <w:sz w:val="24"/>
                <w:szCs w:val="24"/>
                <w:lang w:eastAsia="ru-RU"/>
              </w:rPr>
            </w:pPr>
          </w:p>
        </w:tc>
      </w:tr>
      <w:tr w:rsidR="00D45E65" w:rsidRPr="00FB7E97" w:rsidTr="00F63D64">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D45E65" w:rsidRPr="00FB7E97" w:rsidRDefault="00D45E65" w:rsidP="00D45E65">
            <w:pPr>
              <w:rPr>
                <w:sz w:val="24"/>
                <w:szCs w:val="24"/>
              </w:rPr>
            </w:pPr>
            <w:r w:rsidRPr="00FB7E97">
              <w:rPr>
                <w:sz w:val="24"/>
                <w:szCs w:val="24"/>
              </w:rPr>
              <w:lastRenderedPageBreak/>
              <w:t>1</w:t>
            </w:r>
          </w:p>
        </w:tc>
        <w:tc>
          <w:tcPr>
            <w:tcW w:w="4088" w:type="dxa"/>
            <w:tcBorders>
              <w:top w:val="nil"/>
              <w:left w:val="nil"/>
              <w:bottom w:val="single" w:sz="4" w:space="0" w:color="auto"/>
              <w:right w:val="single" w:sz="8" w:space="0" w:color="auto"/>
            </w:tcBorders>
            <w:shd w:val="clear" w:color="000000" w:fill="FFFFE7"/>
            <w:noWrap/>
            <w:hideMark/>
          </w:tcPr>
          <w:p w:rsidR="00D45E65" w:rsidRPr="00FB7E97" w:rsidRDefault="00D45E65" w:rsidP="00D45E65">
            <w:pPr>
              <w:rPr>
                <w:sz w:val="24"/>
                <w:szCs w:val="24"/>
              </w:rPr>
            </w:pPr>
            <w:r w:rsidRPr="00FB7E97">
              <w:rPr>
                <w:sz w:val="24"/>
                <w:szCs w:val="24"/>
              </w:rPr>
              <w:t>ИЗО</w:t>
            </w:r>
          </w:p>
        </w:tc>
        <w:tc>
          <w:tcPr>
            <w:tcW w:w="709" w:type="dxa"/>
            <w:tcBorders>
              <w:top w:val="nil"/>
              <w:left w:val="nil"/>
              <w:bottom w:val="single" w:sz="4" w:space="0" w:color="auto"/>
              <w:right w:val="single" w:sz="8" w:space="0" w:color="auto"/>
            </w:tcBorders>
            <w:shd w:val="clear" w:color="000000" w:fill="FFFFE7"/>
            <w:noWrap/>
            <w:hideMark/>
          </w:tcPr>
          <w:p w:rsidR="00D45E65" w:rsidRPr="00FB7E97" w:rsidRDefault="00D45E65" w:rsidP="00D45E65">
            <w:pPr>
              <w:rPr>
                <w:sz w:val="24"/>
                <w:szCs w:val="24"/>
              </w:rPr>
            </w:pPr>
            <w:r w:rsidRPr="00FB7E97">
              <w:rPr>
                <w:sz w:val="24"/>
                <w:szCs w:val="24"/>
              </w:rPr>
              <w:t>4</w:t>
            </w:r>
          </w:p>
        </w:tc>
        <w:tc>
          <w:tcPr>
            <w:tcW w:w="850" w:type="dxa"/>
            <w:tcBorders>
              <w:top w:val="nil"/>
              <w:left w:val="nil"/>
              <w:bottom w:val="single" w:sz="4" w:space="0" w:color="auto"/>
              <w:right w:val="single" w:sz="8" w:space="0" w:color="auto"/>
            </w:tcBorders>
            <w:shd w:val="clear" w:color="000000" w:fill="FFFFE7"/>
            <w:noWrap/>
            <w:hideMark/>
          </w:tcPr>
          <w:p w:rsidR="00D45E65" w:rsidRPr="00FB7E97" w:rsidRDefault="00D45E65" w:rsidP="00D45E65">
            <w:pPr>
              <w:rPr>
                <w:sz w:val="24"/>
                <w:szCs w:val="24"/>
              </w:rPr>
            </w:pPr>
            <w:r w:rsidRPr="00FB7E97">
              <w:rPr>
                <w:sz w:val="24"/>
                <w:szCs w:val="24"/>
              </w:rPr>
              <w:t>34</w:t>
            </w:r>
          </w:p>
        </w:tc>
        <w:tc>
          <w:tcPr>
            <w:tcW w:w="1134" w:type="dxa"/>
            <w:tcBorders>
              <w:top w:val="nil"/>
              <w:left w:val="nil"/>
              <w:bottom w:val="single" w:sz="4" w:space="0" w:color="auto"/>
              <w:right w:val="single" w:sz="8" w:space="0" w:color="auto"/>
            </w:tcBorders>
            <w:shd w:val="clear" w:color="000000" w:fill="FFFFE7"/>
            <w:noWrap/>
            <w:hideMark/>
          </w:tcPr>
          <w:p w:rsidR="00D45E65" w:rsidRPr="00FB7E97" w:rsidRDefault="00D45E65" w:rsidP="00D45E65">
            <w:pPr>
              <w:rPr>
                <w:sz w:val="24"/>
                <w:szCs w:val="24"/>
              </w:rPr>
            </w:pPr>
            <w:r w:rsidRPr="00FB7E97">
              <w:rPr>
                <w:sz w:val="24"/>
                <w:szCs w:val="24"/>
              </w:rPr>
              <w:t>34</w:t>
            </w:r>
          </w:p>
        </w:tc>
        <w:tc>
          <w:tcPr>
            <w:tcW w:w="1272" w:type="dxa"/>
            <w:tcBorders>
              <w:top w:val="nil"/>
              <w:left w:val="nil"/>
              <w:bottom w:val="single" w:sz="4" w:space="0" w:color="auto"/>
              <w:right w:val="single" w:sz="8" w:space="0" w:color="auto"/>
            </w:tcBorders>
            <w:shd w:val="clear" w:color="000000" w:fill="FFFFE7"/>
          </w:tcPr>
          <w:p w:rsidR="00D45E65" w:rsidRPr="00FB7E97" w:rsidRDefault="00D45E65" w:rsidP="00D45E65">
            <w:pPr>
              <w:rPr>
                <w:sz w:val="24"/>
                <w:szCs w:val="24"/>
              </w:rPr>
            </w:pPr>
          </w:p>
        </w:tc>
      </w:tr>
      <w:tr w:rsidR="00D45E65" w:rsidRPr="00FB7E97" w:rsidTr="00F63D64">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D45E65" w:rsidRPr="00FB7E97" w:rsidRDefault="00D45E65" w:rsidP="00D45E65">
            <w:pPr>
              <w:rPr>
                <w:sz w:val="24"/>
                <w:szCs w:val="24"/>
              </w:rPr>
            </w:pPr>
            <w:r w:rsidRPr="00FB7E97">
              <w:rPr>
                <w:sz w:val="24"/>
                <w:szCs w:val="24"/>
              </w:rPr>
              <w:t>2</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D45E65" w:rsidRPr="00FB7E97" w:rsidRDefault="00D45E65" w:rsidP="00D45E65">
            <w:pPr>
              <w:rPr>
                <w:sz w:val="24"/>
                <w:szCs w:val="24"/>
              </w:rPr>
            </w:pPr>
            <w:r w:rsidRPr="00FB7E97">
              <w:rPr>
                <w:sz w:val="24"/>
                <w:szCs w:val="24"/>
              </w:rPr>
              <w:t>Литературное чтение</w:t>
            </w:r>
          </w:p>
        </w:tc>
        <w:tc>
          <w:tcPr>
            <w:tcW w:w="709" w:type="dxa"/>
            <w:tcBorders>
              <w:top w:val="single" w:sz="8" w:space="0" w:color="auto"/>
              <w:left w:val="nil"/>
              <w:bottom w:val="single" w:sz="4" w:space="0" w:color="auto"/>
              <w:right w:val="single" w:sz="8" w:space="0" w:color="auto"/>
            </w:tcBorders>
            <w:shd w:val="clear" w:color="000000" w:fill="FFFFE7"/>
            <w:noWrap/>
            <w:hideMark/>
          </w:tcPr>
          <w:p w:rsidR="00D45E65" w:rsidRPr="00FB7E97" w:rsidRDefault="00D45E65" w:rsidP="00D45E65">
            <w:pPr>
              <w:rPr>
                <w:sz w:val="24"/>
                <w:szCs w:val="24"/>
              </w:rPr>
            </w:pPr>
            <w:r w:rsidRPr="00FB7E97">
              <w:rPr>
                <w:sz w:val="24"/>
                <w:szCs w:val="24"/>
              </w:rPr>
              <w:t>4</w:t>
            </w:r>
          </w:p>
        </w:tc>
        <w:tc>
          <w:tcPr>
            <w:tcW w:w="850" w:type="dxa"/>
            <w:tcBorders>
              <w:top w:val="single" w:sz="8" w:space="0" w:color="auto"/>
              <w:left w:val="nil"/>
              <w:bottom w:val="single" w:sz="4" w:space="0" w:color="auto"/>
              <w:right w:val="single" w:sz="8" w:space="0" w:color="auto"/>
            </w:tcBorders>
            <w:shd w:val="clear" w:color="000000" w:fill="FFFFE7"/>
            <w:noWrap/>
            <w:hideMark/>
          </w:tcPr>
          <w:p w:rsidR="00D45E65" w:rsidRPr="00FB7E97" w:rsidRDefault="00D45E65" w:rsidP="00D45E65">
            <w:pPr>
              <w:rPr>
                <w:sz w:val="24"/>
                <w:szCs w:val="24"/>
              </w:rPr>
            </w:pPr>
            <w:r w:rsidRPr="00FB7E97">
              <w:rPr>
                <w:sz w:val="24"/>
                <w:szCs w:val="24"/>
              </w:rPr>
              <w:t>67</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D45E65" w:rsidRPr="00FB7E97" w:rsidRDefault="00D45E65" w:rsidP="00D45E65">
            <w:pPr>
              <w:rPr>
                <w:sz w:val="24"/>
                <w:szCs w:val="24"/>
              </w:rPr>
            </w:pPr>
            <w:r w:rsidRPr="00FB7E97">
              <w:rPr>
                <w:sz w:val="24"/>
                <w:szCs w:val="24"/>
              </w:rPr>
              <w:t>67</w:t>
            </w:r>
          </w:p>
        </w:tc>
        <w:tc>
          <w:tcPr>
            <w:tcW w:w="1272" w:type="dxa"/>
            <w:tcBorders>
              <w:top w:val="single" w:sz="8" w:space="0" w:color="auto"/>
              <w:left w:val="nil"/>
              <w:bottom w:val="single" w:sz="4" w:space="0" w:color="auto"/>
              <w:right w:val="single" w:sz="8" w:space="0" w:color="auto"/>
            </w:tcBorders>
            <w:shd w:val="clear" w:color="000000" w:fill="FFFFE7"/>
          </w:tcPr>
          <w:p w:rsidR="00D45E65" w:rsidRPr="00FB7E97" w:rsidRDefault="00D45E65" w:rsidP="00D45E65">
            <w:pPr>
              <w:rPr>
                <w:sz w:val="24"/>
                <w:szCs w:val="24"/>
              </w:rPr>
            </w:pPr>
          </w:p>
        </w:tc>
      </w:tr>
      <w:tr w:rsidR="00D45E65" w:rsidRPr="00FB7E97" w:rsidTr="00F63D64">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D45E65" w:rsidRPr="00FB7E97" w:rsidRDefault="00D45E65" w:rsidP="00D45E65">
            <w:pPr>
              <w:rPr>
                <w:sz w:val="24"/>
                <w:szCs w:val="24"/>
              </w:rPr>
            </w:pPr>
            <w:r w:rsidRPr="00FB7E97">
              <w:rPr>
                <w:sz w:val="24"/>
                <w:szCs w:val="24"/>
              </w:rPr>
              <w:t>3</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D45E65" w:rsidRPr="00FB7E97" w:rsidRDefault="00D45E65" w:rsidP="00D45E65">
            <w:pPr>
              <w:rPr>
                <w:sz w:val="24"/>
                <w:szCs w:val="24"/>
              </w:rPr>
            </w:pPr>
            <w:r w:rsidRPr="00FB7E97">
              <w:rPr>
                <w:sz w:val="24"/>
                <w:szCs w:val="24"/>
              </w:rPr>
              <w:t xml:space="preserve">литературное чтение на родном </w:t>
            </w:r>
          </w:p>
        </w:tc>
        <w:tc>
          <w:tcPr>
            <w:tcW w:w="709" w:type="dxa"/>
            <w:tcBorders>
              <w:top w:val="single" w:sz="8" w:space="0" w:color="auto"/>
              <w:left w:val="nil"/>
              <w:bottom w:val="single" w:sz="4" w:space="0" w:color="auto"/>
              <w:right w:val="single" w:sz="8" w:space="0" w:color="auto"/>
            </w:tcBorders>
            <w:shd w:val="clear" w:color="000000" w:fill="FFFFE7"/>
            <w:noWrap/>
            <w:hideMark/>
          </w:tcPr>
          <w:p w:rsidR="00D45E65" w:rsidRPr="00FB7E97" w:rsidRDefault="00D45E65" w:rsidP="00D45E65">
            <w:pPr>
              <w:rPr>
                <w:sz w:val="24"/>
                <w:szCs w:val="24"/>
              </w:rPr>
            </w:pPr>
            <w:r w:rsidRPr="00FB7E97">
              <w:rPr>
                <w:sz w:val="24"/>
                <w:szCs w:val="24"/>
              </w:rPr>
              <w:t>4</w:t>
            </w:r>
          </w:p>
        </w:tc>
        <w:tc>
          <w:tcPr>
            <w:tcW w:w="850" w:type="dxa"/>
            <w:tcBorders>
              <w:top w:val="single" w:sz="8" w:space="0" w:color="auto"/>
              <w:left w:val="nil"/>
              <w:bottom w:val="single" w:sz="4" w:space="0" w:color="auto"/>
              <w:right w:val="single" w:sz="8" w:space="0" w:color="auto"/>
            </w:tcBorders>
            <w:shd w:val="clear" w:color="000000" w:fill="FFFFE7"/>
            <w:noWrap/>
            <w:hideMark/>
          </w:tcPr>
          <w:p w:rsidR="00D45E65" w:rsidRPr="00FB7E97" w:rsidRDefault="00D45E65" w:rsidP="00D45E65">
            <w:pPr>
              <w:rPr>
                <w:sz w:val="24"/>
                <w:szCs w:val="24"/>
              </w:rPr>
            </w:pPr>
            <w:r w:rsidRPr="00FB7E97">
              <w:rPr>
                <w:sz w:val="24"/>
                <w:szCs w:val="24"/>
              </w:rPr>
              <w:t>70</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D45E65" w:rsidRPr="00FB7E97" w:rsidRDefault="00D45E65" w:rsidP="00D45E65">
            <w:pPr>
              <w:rPr>
                <w:sz w:val="24"/>
                <w:szCs w:val="24"/>
              </w:rPr>
            </w:pPr>
            <w:r w:rsidRPr="00FB7E97">
              <w:rPr>
                <w:sz w:val="24"/>
                <w:szCs w:val="24"/>
              </w:rPr>
              <w:t>70</w:t>
            </w:r>
          </w:p>
        </w:tc>
        <w:tc>
          <w:tcPr>
            <w:tcW w:w="1272" w:type="dxa"/>
            <w:tcBorders>
              <w:top w:val="single" w:sz="8" w:space="0" w:color="auto"/>
              <w:left w:val="nil"/>
              <w:bottom w:val="single" w:sz="4" w:space="0" w:color="auto"/>
              <w:right w:val="single" w:sz="8" w:space="0" w:color="auto"/>
            </w:tcBorders>
            <w:shd w:val="clear" w:color="000000" w:fill="FFFFE7"/>
          </w:tcPr>
          <w:p w:rsidR="00D45E65" w:rsidRPr="00FB7E97" w:rsidRDefault="00D45E65" w:rsidP="00D45E65">
            <w:pPr>
              <w:rPr>
                <w:sz w:val="24"/>
                <w:szCs w:val="24"/>
              </w:rPr>
            </w:pPr>
          </w:p>
        </w:tc>
      </w:tr>
      <w:tr w:rsidR="00D45E65" w:rsidRPr="00FB7E97" w:rsidTr="00F63D64">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D45E65" w:rsidRPr="00FB7E97" w:rsidRDefault="00D45E65" w:rsidP="00D45E65">
            <w:pPr>
              <w:rPr>
                <w:sz w:val="24"/>
                <w:szCs w:val="24"/>
              </w:rPr>
            </w:pPr>
            <w:r w:rsidRPr="00FB7E97">
              <w:rPr>
                <w:sz w:val="24"/>
                <w:szCs w:val="24"/>
              </w:rPr>
              <w:t>4</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D45E65" w:rsidRPr="00FB7E97" w:rsidRDefault="00D45E65" w:rsidP="00D45E65">
            <w:pPr>
              <w:rPr>
                <w:sz w:val="24"/>
                <w:szCs w:val="24"/>
              </w:rPr>
            </w:pPr>
            <w:r w:rsidRPr="00FB7E97">
              <w:rPr>
                <w:sz w:val="24"/>
                <w:szCs w:val="24"/>
              </w:rPr>
              <w:t>математика</w:t>
            </w:r>
          </w:p>
        </w:tc>
        <w:tc>
          <w:tcPr>
            <w:tcW w:w="709" w:type="dxa"/>
            <w:tcBorders>
              <w:top w:val="single" w:sz="8" w:space="0" w:color="auto"/>
              <w:left w:val="nil"/>
              <w:bottom w:val="single" w:sz="4" w:space="0" w:color="auto"/>
              <w:right w:val="single" w:sz="8" w:space="0" w:color="auto"/>
            </w:tcBorders>
            <w:shd w:val="clear" w:color="000000" w:fill="FFFFE7"/>
            <w:noWrap/>
            <w:hideMark/>
          </w:tcPr>
          <w:p w:rsidR="00D45E65" w:rsidRPr="00FB7E97" w:rsidRDefault="00D45E65" w:rsidP="00D45E65">
            <w:pPr>
              <w:rPr>
                <w:sz w:val="24"/>
                <w:szCs w:val="24"/>
              </w:rPr>
            </w:pPr>
            <w:r w:rsidRPr="00FB7E97">
              <w:rPr>
                <w:sz w:val="24"/>
                <w:szCs w:val="24"/>
              </w:rPr>
              <w:t>4</w:t>
            </w:r>
          </w:p>
        </w:tc>
        <w:tc>
          <w:tcPr>
            <w:tcW w:w="850" w:type="dxa"/>
            <w:tcBorders>
              <w:top w:val="single" w:sz="8" w:space="0" w:color="auto"/>
              <w:left w:val="nil"/>
              <w:bottom w:val="single" w:sz="4" w:space="0" w:color="auto"/>
              <w:right w:val="single" w:sz="8" w:space="0" w:color="auto"/>
            </w:tcBorders>
            <w:shd w:val="clear" w:color="000000" w:fill="FFFFE7"/>
            <w:noWrap/>
            <w:hideMark/>
          </w:tcPr>
          <w:p w:rsidR="00D45E65" w:rsidRPr="00FB7E97" w:rsidRDefault="00D45E65" w:rsidP="00D45E65">
            <w:pPr>
              <w:rPr>
                <w:sz w:val="24"/>
                <w:szCs w:val="24"/>
              </w:rPr>
            </w:pPr>
            <w:r w:rsidRPr="00FB7E97">
              <w:rPr>
                <w:sz w:val="24"/>
                <w:szCs w:val="24"/>
              </w:rPr>
              <w:t>133</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D45E65" w:rsidRPr="00FB7E97" w:rsidRDefault="00D45E65" w:rsidP="00D45E65">
            <w:pPr>
              <w:rPr>
                <w:sz w:val="24"/>
                <w:szCs w:val="24"/>
              </w:rPr>
            </w:pPr>
            <w:r w:rsidRPr="00FB7E97">
              <w:rPr>
                <w:sz w:val="24"/>
                <w:szCs w:val="24"/>
              </w:rPr>
              <w:t>133</w:t>
            </w:r>
          </w:p>
        </w:tc>
        <w:tc>
          <w:tcPr>
            <w:tcW w:w="1272" w:type="dxa"/>
            <w:tcBorders>
              <w:top w:val="single" w:sz="8" w:space="0" w:color="auto"/>
              <w:left w:val="nil"/>
              <w:bottom w:val="single" w:sz="4" w:space="0" w:color="auto"/>
              <w:right w:val="single" w:sz="8" w:space="0" w:color="auto"/>
            </w:tcBorders>
            <w:shd w:val="clear" w:color="000000" w:fill="FFFFE7"/>
          </w:tcPr>
          <w:p w:rsidR="00D45E65" w:rsidRPr="00FB7E97" w:rsidRDefault="00D45E65" w:rsidP="00D45E65">
            <w:pPr>
              <w:rPr>
                <w:sz w:val="24"/>
                <w:szCs w:val="24"/>
              </w:rPr>
            </w:pPr>
          </w:p>
        </w:tc>
      </w:tr>
      <w:tr w:rsidR="00D45E65" w:rsidRPr="00FB7E97" w:rsidTr="00F63D64">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D45E65" w:rsidRPr="00FB7E97" w:rsidRDefault="00D45E65" w:rsidP="00D45E65">
            <w:pPr>
              <w:rPr>
                <w:sz w:val="24"/>
                <w:szCs w:val="24"/>
              </w:rPr>
            </w:pPr>
            <w:r w:rsidRPr="00FB7E97">
              <w:rPr>
                <w:sz w:val="24"/>
                <w:szCs w:val="24"/>
              </w:rPr>
              <w:t>5</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D45E65" w:rsidRPr="00FB7E97" w:rsidRDefault="00D45E65" w:rsidP="00D45E65">
            <w:pPr>
              <w:rPr>
                <w:sz w:val="24"/>
                <w:szCs w:val="24"/>
              </w:rPr>
            </w:pPr>
            <w:r w:rsidRPr="00FB7E97">
              <w:rPr>
                <w:sz w:val="24"/>
                <w:szCs w:val="24"/>
              </w:rPr>
              <w:t>окружающий мир</w:t>
            </w:r>
          </w:p>
        </w:tc>
        <w:tc>
          <w:tcPr>
            <w:tcW w:w="709" w:type="dxa"/>
            <w:tcBorders>
              <w:top w:val="single" w:sz="8" w:space="0" w:color="auto"/>
              <w:left w:val="nil"/>
              <w:bottom w:val="single" w:sz="4" w:space="0" w:color="auto"/>
              <w:right w:val="single" w:sz="8" w:space="0" w:color="auto"/>
            </w:tcBorders>
            <w:shd w:val="clear" w:color="000000" w:fill="FFFFE7"/>
            <w:noWrap/>
            <w:hideMark/>
          </w:tcPr>
          <w:p w:rsidR="00D45E65" w:rsidRPr="00FB7E97" w:rsidRDefault="00D45E65" w:rsidP="00D45E65">
            <w:pPr>
              <w:rPr>
                <w:sz w:val="24"/>
                <w:szCs w:val="24"/>
              </w:rPr>
            </w:pPr>
            <w:r w:rsidRPr="00FB7E97">
              <w:rPr>
                <w:sz w:val="24"/>
                <w:szCs w:val="24"/>
              </w:rPr>
              <w:t>4</w:t>
            </w:r>
          </w:p>
        </w:tc>
        <w:tc>
          <w:tcPr>
            <w:tcW w:w="850" w:type="dxa"/>
            <w:tcBorders>
              <w:top w:val="single" w:sz="8" w:space="0" w:color="auto"/>
              <w:left w:val="nil"/>
              <w:bottom w:val="single" w:sz="4" w:space="0" w:color="auto"/>
              <w:right w:val="single" w:sz="8" w:space="0" w:color="auto"/>
            </w:tcBorders>
            <w:shd w:val="clear" w:color="000000" w:fill="FFFFE7"/>
            <w:noWrap/>
            <w:hideMark/>
          </w:tcPr>
          <w:p w:rsidR="00D45E65" w:rsidRPr="00FB7E97" w:rsidRDefault="00D45E65" w:rsidP="00D45E65">
            <w:pPr>
              <w:rPr>
                <w:sz w:val="24"/>
                <w:szCs w:val="24"/>
              </w:rPr>
            </w:pPr>
            <w:r w:rsidRPr="00FB7E97">
              <w:rPr>
                <w:sz w:val="24"/>
                <w:szCs w:val="24"/>
              </w:rPr>
              <w:t>67</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D45E65" w:rsidRPr="00FB7E97" w:rsidRDefault="00D45E65" w:rsidP="00D45E65">
            <w:pPr>
              <w:rPr>
                <w:sz w:val="24"/>
                <w:szCs w:val="24"/>
              </w:rPr>
            </w:pPr>
            <w:r w:rsidRPr="00FB7E97">
              <w:rPr>
                <w:sz w:val="24"/>
                <w:szCs w:val="24"/>
              </w:rPr>
              <w:t>67</w:t>
            </w:r>
          </w:p>
        </w:tc>
        <w:tc>
          <w:tcPr>
            <w:tcW w:w="1272" w:type="dxa"/>
            <w:tcBorders>
              <w:top w:val="single" w:sz="8" w:space="0" w:color="auto"/>
              <w:left w:val="nil"/>
              <w:bottom w:val="single" w:sz="4" w:space="0" w:color="auto"/>
              <w:right w:val="single" w:sz="8" w:space="0" w:color="auto"/>
            </w:tcBorders>
            <w:shd w:val="clear" w:color="000000" w:fill="FFFFE7"/>
          </w:tcPr>
          <w:p w:rsidR="00D45E65" w:rsidRPr="00FB7E97" w:rsidRDefault="00D45E65" w:rsidP="00D45E65">
            <w:pPr>
              <w:rPr>
                <w:sz w:val="24"/>
                <w:szCs w:val="24"/>
              </w:rPr>
            </w:pPr>
          </w:p>
        </w:tc>
      </w:tr>
      <w:tr w:rsidR="00D45E65" w:rsidRPr="00FB7E97" w:rsidTr="00F63D64">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D45E65" w:rsidRPr="00FB7E97" w:rsidRDefault="00D45E65" w:rsidP="00D45E65">
            <w:pPr>
              <w:rPr>
                <w:sz w:val="24"/>
                <w:szCs w:val="24"/>
              </w:rPr>
            </w:pPr>
            <w:r w:rsidRPr="00FB7E97">
              <w:rPr>
                <w:sz w:val="24"/>
                <w:szCs w:val="24"/>
              </w:rPr>
              <w:t>6</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D45E65" w:rsidRPr="00FB7E97" w:rsidRDefault="00D45E65" w:rsidP="00D45E65">
            <w:pPr>
              <w:rPr>
                <w:sz w:val="24"/>
                <w:szCs w:val="24"/>
              </w:rPr>
            </w:pPr>
            <w:r w:rsidRPr="00FB7E97">
              <w:rPr>
                <w:sz w:val="24"/>
                <w:szCs w:val="24"/>
              </w:rPr>
              <w:t>родной татарский язык</w:t>
            </w:r>
          </w:p>
        </w:tc>
        <w:tc>
          <w:tcPr>
            <w:tcW w:w="709" w:type="dxa"/>
            <w:tcBorders>
              <w:top w:val="single" w:sz="8" w:space="0" w:color="auto"/>
              <w:left w:val="nil"/>
              <w:bottom w:val="single" w:sz="4" w:space="0" w:color="auto"/>
              <w:right w:val="single" w:sz="8" w:space="0" w:color="auto"/>
            </w:tcBorders>
            <w:shd w:val="clear" w:color="000000" w:fill="FFFFE7"/>
            <w:noWrap/>
            <w:hideMark/>
          </w:tcPr>
          <w:p w:rsidR="00D45E65" w:rsidRPr="00FB7E97" w:rsidRDefault="00D45E65" w:rsidP="00D45E65">
            <w:pPr>
              <w:rPr>
                <w:sz w:val="24"/>
                <w:szCs w:val="24"/>
              </w:rPr>
            </w:pPr>
            <w:r w:rsidRPr="00FB7E97">
              <w:rPr>
                <w:sz w:val="24"/>
                <w:szCs w:val="24"/>
              </w:rPr>
              <w:t>4</w:t>
            </w:r>
          </w:p>
        </w:tc>
        <w:tc>
          <w:tcPr>
            <w:tcW w:w="850" w:type="dxa"/>
            <w:tcBorders>
              <w:top w:val="single" w:sz="8" w:space="0" w:color="auto"/>
              <w:left w:val="nil"/>
              <w:bottom w:val="single" w:sz="4" w:space="0" w:color="auto"/>
              <w:right w:val="single" w:sz="8" w:space="0" w:color="auto"/>
            </w:tcBorders>
            <w:shd w:val="clear" w:color="000000" w:fill="FFFFE7"/>
            <w:noWrap/>
            <w:hideMark/>
          </w:tcPr>
          <w:p w:rsidR="00D45E65" w:rsidRPr="00FB7E97" w:rsidRDefault="00D45E65" w:rsidP="00D45E65">
            <w:pPr>
              <w:rPr>
                <w:sz w:val="24"/>
                <w:szCs w:val="24"/>
              </w:rPr>
            </w:pPr>
            <w:r w:rsidRPr="00FB7E97">
              <w:rPr>
                <w:sz w:val="24"/>
                <w:szCs w:val="24"/>
              </w:rPr>
              <w:t>99</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D45E65" w:rsidRPr="00FB7E97" w:rsidRDefault="00D45E65" w:rsidP="00D45E65">
            <w:pPr>
              <w:rPr>
                <w:sz w:val="24"/>
                <w:szCs w:val="24"/>
              </w:rPr>
            </w:pPr>
            <w:r w:rsidRPr="00FB7E97">
              <w:rPr>
                <w:sz w:val="24"/>
                <w:szCs w:val="24"/>
              </w:rPr>
              <w:t>99</w:t>
            </w:r>
          </w:p>
        </w:tc>
        <w:tc>
          <w:tcPr>
            <w:tcW w:w="1272" w:type="dxa"/>
            <w:tcBorders>
              <w:top w:val="single" w:sz="8" w:space="0" w:color="auto"/>
              <w:left w:val="nil"/>
              <w:bottom w:val="single" w:sz="4" w:space="0" w:color="auto"/>
              <w:right w:val="single" w:sz="8" w:space="0" w:color="auto"/>
            </w:tcBorders>
            <w:shd w:val="clear" w:color="000000" w:fill="FFFFE7"/>
          </w:tcPr>
          <w:p w:rsidR="00D45E65" w:rsidRPr="00FB7E97" w:rsidRDefault="00D45E65" w:rsidP="00D45E65">
            <w:pPr>
              <w:rPr>
                <w:sz w:val="24"/>
                <w:szCs w:val="24"/>
              </w:rPr>
            </w:pPr>
          </w:p>
        </w:tc>
      </w:tr>
      <w:tr w:rsidR="00D45E65" w:rsidRPr="00FB7E97" w:rsidTr="00F63D64">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D45E65" w:rsidRPr="00FB7E97" w:rsidRDefault="00D45E65" w:rsidP="00D45E65">
            <w:pPr>
              <w:rPr>
                <w:sz w:val="24"/>
                <w:szCs w:val="24"/>
              </w:rPr>
            </w:pPr>
            <w:r w:rsidRPr="00FB7E97">
              <w:rPr>
                <w:sz w:val="24"/>
                <w:szCs w:val="24"/>
              </w:rPr>
              <w:t>7</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D45E65" w:rsidRPr="00FB7E97" w:rsidRDefault="00D45E65" w:rsidP="00D45E65">
            <w:pPr>
              <w:rPr>
                <w:sz w:val="24"/>
                <w:szCs w:val="24"/>
              </w:rPr>
            </w:pPr>
            <w:r w:rsidRPr="00FB7E97">
              <w:rPr>
                <w:sz w:val="24"/>
                <w:szCs w:val="24"/>
              </w:rPr>
              <w:t>русский язык</w:t>
            </w:r>
          </w:p>
        </w:tc>
        <w:tc>
          <w:tcPr>
            <w:tcW w:w="709" w:type="dxa"/>
            <w:tcBorders>
              <w:top w:val="single" w:sz="8" w:space="0" w:color="auto"/>
              <w:left w:val="nil"/>
              <w:bottom w:val="single" w:sz="4" w:space="0" w:color="auto"/>
              <w:right w:val="single" w:sz="8" w:space="0" w:color="auto"/>
            </w:tcBorders>
            <w:shd w:val="clear" w:color="000000" w:fill="FFFFE7"/>
            <w:noWrap/>
            <w:hideMark/>
          </w:tcPr>
          <w:p w:rsidR="00D45E65" w:rsidRPr="00FB7E97" w:rsidRDefault="00D45E65" w:rsidP="00D45E65">
            <w:pPr>
              <w:rPr>
                <w:sz w:val="24"/>
                <w:szCs w:val="24"/>
              </w:rPr>
            </w:pPr>
            <w:r w:rsidRPr="00FB7E97">
              <w:rPr>
                <w:sz w:val="24"/>
                <w:szCs w:val="24"/>
              </w:rPr>
              <w:t>4</w:t>
            </w:r>
          </w:p>
        </w:tc>
        <w:tc>
          <w:tcPr>
            <w:tcW w:w="850" w:type="dxa"/>
            <w:tcBorders>
              <w:top w:val="single" w:sz="8" w:space="0" w:color="auto"/>
              <w:left w:val="nil"/>
              <w:bottom w:val="single" w:sz="4" w:space="0" w:color="auto"/>
              <w:right w:val="single" w:sz="8" w:space="0" w:color="auto"/>
            </w:tcBorders>
            <w:shd w:val="clear" w:color="000000" w:fill="FFFFE7"/>
            <w:noWrap/>
            <w:hideMark/>
          </w:tcPr>
          <w:p w:rsidR="00D45E65" w:rsidRPr="00FB7E97" w:rsidRDefault="00D45E65" w:rsidP="00D45E65">
            <w:pPr>
              <w:rPr>
                <w:sz w:val="24"/>
                <w:szCs w:val="24"/>
              </w:rPr>
            </w:pPr>
            <w:r w:rsidRPr="00FB7E97">
              <w:rPr>
                <w:sz w:val="24"/>
                <w:szCs w:val="24"/>
              </w:rPr>
              <w:t>137</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D45E65" w:rsidRPr="00FB7E97" w:rsidRDefault="00D45E65" w:rsidP="00D45E65">
            <w:pPr>
              <w:rPr>
                <w:sz w:val="24"/>
                <w:szCs w:val="24"/>
              </w:rPr>
            </w:pPr>
            <w:r w:rsidRPr="00FB7E97">
              <w:rPr>
                <w:sz w:val="24"/>
                <w:szCs w:val="24"/>
              </w:rPr>
              <w:t>137</w:t>
            </w:r>
          </w:p>
        </w:tc>
        <w:tc>
          <w:tcPr>
            <w:tcW w:w="1272" w:type="dxa"/>
            <w:tcBorders>
              <w:top w:val="single" w:sz="8" w:space="0" w:color="auto"/>
              <w:left w:val="nil"/>
              <w:bottom w:val="single" w:sz="4" w:space="0" w:color="auto"/>
              <w:right w:val="single" w:sz="8" w:space="0" w:color="auto"/>
            </w:tcBorders>
            <w:shd w:val="clear" w:color="000000" w:fill="FFFFE7"/>
          </w:tcPr>
          <w:p w:rsidR="00D45E65" w:rsidRPr="00FB7E97" w:rsidRDefault="00D45E65" w:rsidP="00D45E65">
            <w:pPr>
              <w:rPr>
                <w:sz w:val="24"/>
                <w:szCs w:val="24"/>
              </w:rPr>
            </w:pPr>
          </w:p>
        </w:tc>
      </w:tr>
      <w:tr w:rsidR="00D45E65" w:rsidRPr="00FB7E97" w:rsidTr="00F63D64">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D45E65" w:rsidRPr="00FB7E97" w:rsidRDefault="00D45E65" w:rsidP="00D45E65">
            <w:pPr>
              <w:rPr>
                <w:sz w:val="24"/>
                <w:szCs w:val="24"/>
              </w:rPr>
            </w:pPr>
            <w:r w:rsidRPr="00FB7E97">
              <w:rPr>
                <w:sz w:val="24"/>
                <w:szCs w:val="24"/>
              </w:rPr>
              <w:t>8</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D45E65" w:rsidRPr="00FB7E97" w:rsidRDefault="00D45E65" w:rsidP="00D45E65">
            <w:pPr>
              <w:rPr>
                <w:sz w:val="24"/>
                <w:szCs w:val="24"/>
              </w:rPr>
            </w:pPr>
            <w:r w:rsidRPr="00FB7E97">
              <w:rPr>
                <w:sz w:val="24"/>
                <w:szCs w:val="24"/>
              </w:rPr>
              <w:t>технология</w:t>
            </w:r>
          </w:p>
        </w:tc>
        <w:tc>
          <w:tcPr>
            <w:tcW w:w="709" w:type="dxa"/>
            <w:tcBorders>
              <w:top w:val="single" w:sz="8" w:space="0" w:color="auto"/>
              <w:left w:val="nil"/>
              <w:bottom w:val="single" w:sz="4" w:space="0" w:color="auto"/>
              <w:right w:val="single" w:sz="8" w:space="0" w:color="auto"/>
            </w:tcBorders>
            <w:shd w:val="clear" w:color="000000" w:fill="FFFFE7"/>
            <w:noWrap/>
            <w:hideMark/>
          </w:tcPr>
          <w:p w:rsidR="00D45E65" w:rsidRPr="00FB7E97" w:rsidRDefault="00D45E65" w:rsidP="00D45E65">
            <w:pPr>
              <w:rPr>
                <w:sz w:val="24"/>
                <w:szCs w:val="24"/>
              </w:rPr>
            </w:pPr>
            <w:r w:rsidRPr="00FB7E97">
              <w:rPr>
                <w:sz w:val="24"/>
                <w:szCs w:val="24"/>
              </w:rPr>
              <w:t>4</w:t>
            </w:r>
          </w:p>
        </w:tc>
        <w:tc>
          <w:tcPr>
            <w:tcW w:w="850" w:type="dxa"/>
            <w:tcBorders>
              <w:top w:val="single" w:sz="8" w:space="0" w:color="auto"/>
              <w:left w:val="nil"/>
              <w:bottom w:val="single" w:sz="4" w:space="0" w:color="auto"/>
              <w:right w:val="single" w:sz="8" w:space="0" w:color="auto"/>
            </w:tcBorders>
            <w:shd w:val="clear" w:color="000000" w:fill="FFFFE7"/>
            <w:noWrap/>
            <w:hideMark/>
          </w:tcPr>
          <w:p w:rsidR="00D45E65" w:rsidRPr="00FB7E97" w:rsidRDefault="00D45E65" w:rsidP="00D45E65">
            <w:pPr>
              <w:rPr>
                <w:sz w:val="24"/>
                <w:szCs w:val="24"/>
              </w:rPr>
            </w:pPr>
            <w:r w:rsidRPr="00FB7E97">
              <w:rPr>
                <w:sz w:val="24"/>
                <w:szCs w:val="24"/>
              </w:rPr>
              <w:t>36</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D45E65" w:rsidRPr="00FB7E97" w:rsidRDefault="00D45E65" w:rsidP="00D45E65">
            <w:pPr>
              <w:rPr>
                <w:sz w:val="24"/>
                <w:szCs w:val="24"/>
              </w:rPr>
            </w:pPr>
            <w:r w:rsidRPr="00FB7E97">
              <w:rPr>
                <w:sz w:val="24"/>
                <w:szCs w:val="24"/>
              </w:rPr>
              <w:t>35</w:t>
            </w:r>
          </w:p>
        </w:tc>
        <w:tc>
          <w:tcPr>
            <w:tcW w:w="1272" w:type="dxa"/>
            <w:tcBorders>
              <w:top w:val="single" w:sz="8" w:space="0" w:color="auto"/>
              <w:left w:val="nil"/>
              <w:bottom w:val="single" w:sz="4" w:space="0" w:color="auto"/>
              <w:right w:val="single" w:sz="8" w:space="0" w:color="auto"/>
            </w:tcBorders>
            <w:shd w:val="clear" w:color="000000" w:fill="FFFFE7"/>
          </w:tcPr>
          <w:p w:rsidR="00D45E65" w:rsidRPr="00FB7E97" w:rsidRDefault="00D45E65" w:rsidP="00D45E65">
            <w:pPr>
              <w:rPr>
                <w:sz w:val="24"/>
                <w:szCs w:val="24"/>
              </w:rPr>
            </w:pPr>
            <w:r w:rsidRPr="00FB7E97">
              <w:rPr>
                <w:sz w:val="24"/>
                <w:szCs w:val="24"/>
              </w:rPr>
              <w:t>1</w:t>
            </w:r>
          </w:p>
        </w:tc>
      </w:tr>
      <w:tr w:rsidR="00D45E65" w:rsidRPr="00FB7E97" w:rsidTr="00F63D64">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D45E65" w:rsidRPr="00FB7E97" w:rsidRDefault="00D45E65" w:rsidP="00D45E65">
            <w:pPr>
              <w:rPr>
                <w:sz w:val="24"/>
                <w:szCs w:val="24"/>
              </w:rPr>
            </w:pPr>
            <w:r w:rsidRPr="00FB7E97">
              <w:rPr>
                <w:sz w:val="24"/>
                <w:szCs w:val="24"/>
              </w:rPr>
              <w:t>9</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D45E65" w:rsidRPr="00FB7E97" w:rsidRDefault="00D45E65" w:rsidP="00D45E65">
            <w:pPr>
              <w:rPr>
                <w:sz w:val="24"/>
                <w:szCs w:val="24"/>
              </w:rPr>
            </w:pPr>
            <w:r w:rsidRPr="00FB7E97">
              <w:rPr>
                <w:sz w:val="24"/>
                <w:szCs w:val="24"/>
              </w:rPr>
              <w:t>физра</w:t>
            </w:r>
          </w:p>
        </w:tc>
        <w:tc>
          <w:tcPr>
            <w:tcW w:w="709" w:type="dxa"/>
            <w:tcBorders>
              <w:top w:val="single" w:sz="8" w:space="0" w:color="auto"/>
              <w:left w:val="nil"/>
              <w:bottom w:val="single" w:sz="4" w:space="0" w:color="auto"/>
              <w:right w:val="single" w:sz="8" w:space="0" w:color="auto"/>
            </w:tcBorders>
            <w:shd w:val="clear" w:color="000000" w:fill="FFFFE7"/>
            <w:noWrap/>
            <w:hideMark/>
          </w:tcPr>
          <w:p w:rsidR="00D45E65" w:rsidRPr="00FB7E97" w:rsidRDefault="00D45E65" w:rsidP="00D45E65">
            <w:pPr>
              <w:rPr>
                <w:sz w:val="24"/>
                <w:szCs w:val="24"/>
              </w:rPr>
            </w:pPr>
            <w:r w:rsidRPr="00FB7E97">
              <w:rPr>
                <w:sz w:val="24"/>
                <w:szCs w:val="24"/>
              </w:rPr>
              <w:t>4</w:t>
            </w:r>
          </w:p>
        </w:tc>
        <w:tc>
          <w:tcPr>
            <w:tcW w:w="850" w:type="dxa"/>
            <w:tcBorders>
              <w:top w:val="single" w:sz="8" w:space="0" w:color="auto"/>
              <w:left w:val="nil"/>
              <w:bottom w:val="single" w:sz="4" w:space="0" w:color="auto"/>
              <w:right w:val="single" w:sz="8" w:space="0" w:color="auto"/>
            </w:tcBorders>
            <w:shd w:val="clear" w:color="000000" w:fill="FFFFE7"/>
            <w:noWrap/>
            <w:hideMark/>
          </w:tcPr>
          <w:p w:rsidR="00D45E65" w:rsidRPr="00FB7E97" w:rsidRDefault="00D45E65" w:rsidP="00D45E65">
            <w:pPr>
              <w:rPr>
                <w:sz w:val="24"/>
                <w:szCs w:val="24"/>
              </w:rPr>
            </w:pPr>
            <w:r w:rsidRPr="00FB7E97">
              <w:rPr>
                <w:sz w:val="24"/>
                <w:szCs w:val="24"/>
              </w:rPr>
              <w:t>108</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D45E65" w:rsidRPr="00FB7E97" w:rsidRDefault="00D45E65" w:rsidP="00D45E65">
            <w:pPr>
              <w:rPr>
                <w:sz w:val="24"/>
                <w:szCs w:val="24"/>
              </w:rPr>
            </w:pPr>
            <w:r w:rsidRPr="00FB7E97">
              <w:rPr>
                <w:sz w:val="24"/>
                <w:szCs w:val="24"/>
              </w:rPr>
              <w:t>102</w:t>
            </w:r>
          </w:p>
        </w:tc>
        <w:tc>
          <w:tcPr>
            <w:tcW w:w="1272" w:type="dxa"/>
            <w:tcBorders>
              <w:top w:val="single" w:sz="8" w:space="0" w:color="auto"/>
              <w:left w:val="nil"/>
              <w:bottom w:val="single" w:sz="4" w:space="0" w:color="auto"/>
              <w:right w:val="single" w:sz="8" w:space="0" w:color="auto"/>
            </w:tcBorders>
            <w:shd w:val="clear" w:color="000000" w:fill="FFFFE7"/>
          </w:tcPr>
          <w:p w:rsidR="00D45E65" w:rsidRPr="00FB7E97" w:rsidRDefault="00D45E65" w:rsidP="00D45E65">
            <w:pPr>
              <w:rPr>
                <w:sz w:val="24"/>
                <w:szCs w:val="24"/>
              </w:rPr>
            </w:pPr>
            <w:r w:rsidRPr="00FB7E97">
              <w:rPr>
                <w:sz w:val="24"/>
                <w:szCs w:val="24"/>
              </w:rPr>
              <w:t>6</w:t>
            </w:r>
          </w:p>
        </w:tc>
      </w:tr>
      <w:tr w:rsidR="00D45E65" w:rsidRPr="00FB7E97" w:rsidTr="00F63D64">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D45E65" w:rsidRPr="00FB7E97" w:rsidRDefault="00D45E65" w:rsidP="00D45E65">
            <w:pPr>
              <w:rPr>
                <w:sz w:val="24"/>
                <w:szCs w:val="24"/>
              </w:rPr>
            </w:pPr>
            <w:r w:rsidRPr="00FB7E97">
              <w:rPr>
                <w:sz w:val="24"/>
                <w:szCs w:val="24"/>
              </w:rPr>
              <w:t>10</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D45E65" w:rsidRPr="00FB7E97" w:rsidRDefault="00D45E65" w:rsidP="00D45E65">
            <w:pPr>
              <w:rPr>
                <w:sz w:val="24"/>
                <w:szCs w:val="24"/>
              </w:rPr>
            </w:pPr>
            <w:r w:rsidRPr="00FB7E97">
              <w:rPr>
                <w:sz w:val="24"/>
                <w:szCs w:val="24"/>
              </w:rPr>
              <w:t>ОРЭКС</w:t>
            </w:r>
          </w:p>
        </w:tc>
        <w:tc>
          <w:tcPr>
            <w:tcW w:w="709" w:type="dxa"/>
            <w:tcBorders>
              <w:top w:val="single" w:sz="8" w:space="0" w:color="auto"/>
              <w:left w:val="nil"/>
              <w:bottom w:val="single" w:sz="4" w:space="0" w:color="auto"/>
              <w:right w:val="single" w:sz="8" w:space="0" w:color="auto"/>
            </w:tcBorders>
            <w:shd w:val="clear" w:color="000000" w:fill="FFFFE7"/>
            <w:noWrap/>
            <w:hideMark/>
          </w:tcPr>
          <w:p w:rsidR="00D45E65" w:rsidRPr="00FB7E97" w:rsidRDefault="00D45E65" w:rsidP="00D45E65">
            <w:pPr>
              <w:rPr>
                <w:sz w:val="24"/>
                <w:szCs w:val="24"/>
              </w:rPr>
            </w:pPr>
            <w:r w:rsidRPr="00FB7E97">
              <w:rPr>
                <w:sz w:val="24"/>
                <w:szCs w:val="24"/>
              </w:rPr>
              <w:t>4</w:t>
            </w:r>
          </w:p>
        </w:tc>
        <w:tc>
          <w:tcPr>
            <w:tcW w:w="850" w:type="dxa"/>
            <w:tcBorders>
              <w:top w:val="single" w:sz="8" w:space="0" w:color="auto"/>
              <w:left w:val="nil"/>
              <w:bottom w:val="single" w:sz="4" w:space="0" w:color="auto"/>
              <w:right w:val="single" w:sz="8" w:space="0" w:color="auto"/>
            </w:tcBorders>
            <w:shd w:val="clear" w:color="000000" w:fill="FFFFE7"/>
            <w:noWrap/>
            <w:hideMark/>
          </w:tcPr>
          <w:p w:rsidR="00D45E65" w:rsidRPr="00FB7E97" w:rsidRDefault="00D45E65" w:rsidP="00D45E65">
            <w:pPr>
              <w:rPr>
                <w:sz w:val="24"/>
                <w:szCs w:val="24"/>
              </w:rPr>
            </w:pPr>
            <w:r w:rsidRPr="00FB7E97">
              <w:rPr>
                <w:sz w:val="24"/>
                <w:szCs w:val="24"/>
              </w:rPr>
              <w:t>36</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D45E65" w:rsidRPr="00FB7E97" w:rsidRDefault="00D45E65" w:rsidP="00D45E65">
            <w:pPr>
              <w:rPr>
                <w:sz w:val="24"/>
                <w:szCs w:val="24"/>
              </w:rPr>
            </w:pPr>
            <w:r w:rsidRPr="00FB7E97">
              <w:rPr>
                <w:sz w:val="24"/>
                <w:szCs w:val="24"/>
              </w:rPr>
              <w:t>34</w:t>
            </w:r>
          </w:p>
        </w:tc>
        <w:tc>
          <w:tcPr>
            <w:tcW w:w="1272" w:type="dxa"/>
            <w:tcBorders>
              <w:top w:val="single" w:sz="8" w:space="0" w:color="auto"/>
              <w:left w:val="nil"/>
              <w:bottom w:val="single" w:sz="4" w:space="0" w:color="auto"/>
              <w:right w:val="single" w:sz="8" w:space="0" w:color="auto"/>
            </w:tcBorders>
            <w:shd w:val="clear" w:color="000000" w:fill="FFFFE7"/>
          </w:tcPr>
          <w:p w:rsidR="00D45E65" w:rsidRPr="00FB7E97" w:rsidRDefault="00D45E65" w:rsidP="00D45E65">
            <w:pPr>
              <w:rPr>
                <w:sz w:val="24"/>
                <w:szCs w:val="24"/>
              </w:rPr>
            </w:pPr>
            <w:r w:rsidRPr="00FB7E97">
              <w:rPr>
                <w:sz w:val="24"/>
                <w:szCs w:val="24"/>
              </w:rPr>
              <w:t>2</w:t>
            </w:r>
          </w:p>
        </w:tc>
      </w:tr>
      <w:tr w:rsidR="00D45E65" w:rsidRPr="00FB7E97" w:rsidTr="00F63D64">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D45E65" w:rsidRPr="00FB7E97" w:rsidRDefault="00D45E65" w:rsidP="00D45E65">
            <w:pPr>
              <w:rPr>
                <w:sz w:val="24"/>
                <w:szCs w:val="24"/>
              </w:rPr>
            </w:pPr>
            <w:r w:rsidRPr="00FB7E97">
              <w:rPr>
                <w:sz w:val="24"/>
                <w:szCs w:val="24"/>
              </w:rPr>
              <w:t>11</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D45E65" w:rsidRPr="00FB7E97" w:rsidRDefault="00D45E65" w:rsidP="00D45E65">
            <w:pPr>
              <w:rPr>
                <w:sz w:val="24"/>
                <w:szCs w:val="24"/>
              </w:rPr>
            </w:pPr>
            <w:r w:rsidRPr="00FB7E97">
              <w:rPr>
                <w:sz w:val="24"/>
                <w:szCs w:val="24"/>
              </w:rPr>
              <w:t>английский язык</w:t>
            </w:r>
          </w:p>
        </w:tc>
        <w:tc>
          <w:tcPr>
            <w:tcW w:w="709" w:type="dxa"/>
            <w:tcBorders>
              <w:top w:val="single" w:sz="8" w:space="0" w:color="auto"/>
              <w:left w:val="nil"/>
              <w:bottom w:val="single" w:sz="4" w:space="0" w:color="auto"/>
              <w:right w:val="single" w:sz="8" w:space="0" w:color="auto"/>
            </w:tcBorders>
            <w:shd w:val="clear" w:color="000000" w:fill="FFFFE7"/>
            <w:noWrap/>
            <w:hideMark/>
          </w:tcPr>
          <w:p w:rsidR="00D45E65" w:rsidRPr="00FB7E97" w:rsidRDefault="00D45E65" w:rsidP="00D45E65">
            <w:pPr>
              <w:rPr>
                <w:sz w:val="24"/>
                <w:szCs w:val="24"/>
              </w:rPr>
            </w:pPr>
            <w:r w:rsidRPr="00FB7E97">
              <w:rPr>
                <w:sz w:val="24"/>
                <w:szCs w:val="24"/>
              </w:rPr>
              <w:t>4</w:t>
            </w:r>
          </w:p>
        </w:tc>
        <w:tc>
          <w:tcPr>
            <w:tcW w:w="850" w:type="dxa"/>
            <w:tcBorders>
              <w:top w:val="single" w:sz="8" w:space="0" w:color="auto"/>
              <w:left w:val="nil"/>
              <w:bottom w:val="single" w:sz="4" w:space="0" w:color="auto"/>
              <w:right w:val="single" w:sz="8" w:space="0" w:color="auto"/>
            </w:tcBorders>
            <w:shd w:val="clear" w:color="000000" w:fill="FFFFE7"/>
            <w:noWrap/>
            <w:hideMark/>
          </w:tcPr>
          <w:p w:rsidR="00D45E65" w:rsidRPr="00FB7E97" w:rsidRDefault="00D45E65" w:rsidP="00D45E65">
            <w:pPr>
              <w:rPr>
                <w:sz w:val="24"/>
                <w:szCs w:val="24"/>
              </w:rPr>
            </w:pPr>
            <w:r w:rsidRPr="00FB7E97">
              <w:rPr>
                <w:sz w:val="24"/>
                <w:szCs w:val="24"/>
              </w:rPr>
              <w:t>69</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D45E65" w:rsidRPr="00FB7E97" w:rsidRDefault="00D45E65" w:rsidP="00D45E65">
            <w:pPr>
              <w:rPr>
                <w:sz w:val="24"/>
                <w:szCs w:val="24"/>
              </w:rPr>
            </w:pPr>
            <w:r w:rsidRPr="00FB7E97">
              <w:rPr>
                <w:sz w:val="24"/>
                <w:szCs w:val="24"/>
              </w:rPr>
              <w:t>69</w:t>
            </w:r>
          </w:p>
        </w:tc>
        <w:tc>
          <w:tcPr>
            <w:tcW w:w="1272" w:type="dxa"/>
            <w:tcBorders>
              <w:top w:val="single" w:sz="8" w:space="0" w:color="auto"/>
              <w:left w:val="nil"/>
              <w:bottom w:val="single" w:sz="4" w:space="0" w:color="auto"/>
              <w:right w:val="single" w:sz="8" w:space="0" w:color="auto"/>
            </w:tcBorders>
            <w:shd w:val="clear" w:color="000000" w:fill="FFFFE7"/>
          </w:tcPr>
          <w:p w:rsidR="00D45E65" w:rsidRPr="00FB7E97" w:rsidRDefault="00D45E65" w:rsidP="00D45E65">
            <w:pPr>
              <w:rPr>
                <w:sz w:val="24"/>
                <w:szCs w:val="24"/>
              </w:rPr>
            </w:pPr>
          </w:p>
        </w:tc>
      </w:tr>
      <w:tr w:rsidR="00D45E65" w:rsidRPr="00FB7E97" w:rsidTr="00F63D64">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D45E65" w:rsidRPr="00FB7E97" w:rsidRDefault="00D45E65" w:rsidP="00D45E65">
            <w:pPr>
              <w:rPr>
                <w:sz w:val="24"/>
                <w:szCs w:val="24"/>
              </w:rPr>
            </w:pPr>
            <w:r w:rsidRPr="00FB7E97">
              <w:rPr>
                <w:sz w:val="24"/>
                <w:szCs w:val="24"/>
              </w:rPr>
              <w:t>12</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D45E65" w:rsidRPr="00FB7E97" w:rsidRDefault="00D45E65" w:rsidP="00D45E65">
            <w:pPr>
              <w:rPr>
                <w:sz w:val="24"/>
                <w:szCs w:val="24"/>
              </w:rPr>
            </w:pPr>
            <w:r w:rsidRPr="00FB7E97">
              <w:rPr>
                <w:sz w:val="24"/>
                <w:szCs w:val="24"/>
              </w:rPr>
              <w:t>музыка</w:t>
            </w:r>
          </w:p>
        </w:tc>
        <w:tc>
          <w:tcPr>
            <w:tcW w:w="709" w:type="dxa"/>
            <w:tcBorders>
              <w:top w:val="single" w:sz="8" w:space="0" w:color="auto"/>
              <w:left w:val="nil"/>
              <w:bottom w:val="single" w:sz="4" w:space="0" w:color="auto"/>
              <w:right w:val="single" w:sz="8" w:space="0" w:color="auto"/>
            </w:tcBorders>
            <w:shd w:val="clear" w:color="000000" w:fill="FFFFE7"/>
            <w:noWrap/>
            <w:hideMark/>
          </w:tcPr>
          <w:p w:rsidR="00D45E65" w:rsidRPr="00FB7E97" w:rsidRDefault="00D45E65" w:rsidP="00D45E65">
            <w:pPr>
              <w:rPr>
                <w:sz w:val="24"/>
                <w:szCs w:val="24"/>
              </w:rPr>
            </w:pPr>
            <w:r w:rsidRPr="00FB7E97">
              <w:rPr>
                <w:sz w:val="24"/>
                <w:szCs w:val="24"/>
              </w:rPr>
              <w:t>4</w:t>
            </w:r>
          </w:p>
        </w:tc>
        <w:tc>
          <w:tcPr>
            <w:tcW w:w="850" w:type="dxa"/>
            <w:tcBorders>
              <w:top w:val="single" w:sz="8" w:space="0" w:color="auto"/>
              <w:left w:val="nil"/>
              <w:bottom w:val="single" w:sz="4" w:space="0" w:color="auto"/>
              <w:right w:val="single" w:sz="8" w:space="0" w:color="auto"/>
            </w:tcBorders>
            <w:shd w:val="clear" w:color="000000" w:fill="FFFFE7"/>
            <w:noWrap/>
            <w:hideMark/>
          </w:tcPr>
          <w:p w:rsidR="00D45E65" w:rsidRPr="00FB7E97" w:rsidRDefault="00D45E65" w:rsidP="00D45E65">
            <w:pPr>
              <w:rPr>
                <w:sz w:val="24"/>
                <w:szCs w:val="24"/>
              </w:rPr>
            </w:pPr>
            <w:r w:rsidRPr="00FB7E97">
              <w:rPr>
                <w:sz w:val="24"/>
                <w:szCs w:val="24"/>
              </w:rPr>
              <w:t>35</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D45E65" w:rsidRPr="00FB7E97" w:rsidRDefault="00D45E65" w:rsidP="00D45E65">
            <w:pPr>
              <w:rPr>
                <w:sz w:val="24"/>
                <w:szCs w:val="24"/>
              </w:rPr>
            </w:pPr>
            <w:r w:rsidRPr="00FB7E97">
              <w:rPr>
                <w:sz w:val="24"/>
                <w:szCs w:val="24"/>
              </w:rPr>
              <w:t>32</w:t>
            </w:r>
          </w:p>
        </w:tc>
        <w:tc>
          <w:tcPr>
            <w:tcW w:w="1272" w:type="dxa"/>
            <w:tcBorders>
              <w:top w:val="single" w:sz="8" w:space="0" w:color="auto"/>
              <w:left w:val="nil"/>
              <w:bottom w:val="single" w:sz="4" w:space="0" w:color="auto"/>
              <w:right w:val="single" w:sz="8" w:space="0" w:color="auto"/>
            </w:tcBorders>
            <w:shd w:val="clear" w:color="000000" w:fill="FFFFE7"/>
          </w:tcPr>
          <w:p w:rsidR="00D45E65" w:rsidRPr="00FB7E97" w:rsidRDefault="00D45E65" w:rsidP="00D45E65">
            <w:pPr>
              <w:rPr>
                <w:sz w:val="24"/>
                <w:szCs w:val="24"/>
              </w:rPr>
            </w:pPr>
            <w:r w:rsidRPr="00FB7E97">
              <w:rPr>
                <w:sz w:val="24"/>
                <w:szCs w:val="24"/>
              </w:rPr>
              <w:t>3</w:t>
            </w:r>
          </w:p>
        </w:tc>
      </w:tr>
      <w:tr w:rsidR="003D19F9" w:rsidRPr="00FB7E97" w:rsidTr="00F63D64">
        <w:trPr>
          <w:trHeight w:val="225"/>
        </w:trPr>
        <w:tc>
          <w:tcPr>
            <w:tcW w:w="5377" w:type="dxa"/>
            <w:gridSpan w:val="3"/>
            <w:tcBorders>
              <w:top w:val="single" w:sz="8" w:space="0" w:color="auto"/>
              <w:left w:val="single" w:sz="8" w:space="0" w:color="auto"/>
              <w:bottom w:val="single" w:sz="8" w:space="0" w:color="auto"/>
              <w:right w:val="single" w:sz="4" w:space="0" w:color="000000"/>
            </w:tcBorders>
            <w:shd w:val="clear" w:color="000000" w:fill="FFFF00"/>
            <w:noWrap/>
            <w:vAlign w:val="bottom"/>
            <w:hideMark/>
          </w:tcPr>
          <w:p w:rsidR="003D19F9" w:rsidRPr="00FB7E97" w:rsidRDefault="003D19F9" w:rsidP="003D19F9">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Итого:</w:t>
            </w:r>
          </w:p>
        </w:tc>
        <w:tc>
          <w:tcPr>
            <w:tcW w:w="850" w:type="dxa"/>
            <w:tcBorders>
              <w:top w:val="single" w:sz="8" w:space="0" w:color="auto"/>
              <w:left w:val="nil"/>
              <w:bottom w:val="single" w:sz="8" w:space="0" w:color="auto"/>
              <w:right w:val="single" w:sz="4" w:space="0" w:color="auto"/>
            </w:tcBorders>
            <w:shd w:val="clear" w:color="000000" w:fill="FFFF00"/>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891</w:t>
            </w:r>
          </w:p>
        </w:tc>
        <w:tc>
          <w:tcPr>
            <w:tcW w:w="1134" w:type="dxa"/>
            <w:tcBorders>
              <w:top w:val="single" w:sz="8" w:space="0" w:color="auto"/>
              <w:left w:val="nil"/>
              <w:bottom w:val="single" w:sz="8" w:space="0" w:color="auto"/>
              <w:right w:val="single" w:sz="4" w:space="0" w:color="auto"/>
            </w:tcBorders>
            <w:shd w:val="clear" w:color="000000" w:fill="FFFF00"/>
            <w:noWrap/>
            <w:vAlign w:val="bottom"/>
            <w:hideMark/>
          </w:tcPr>
          <w:p w:rsidR="003D19F9" w:rsidRPr="00FB7E97" w:rsidRDefault="00D45E65" w:rsidP="003D19F9">
            <w:pPr>
              <w:spacing w:after="0" w:line="240" w:lineRule="auto"/>
              <w:jc w:val="center"/>
              <w:rPr>
                <w:rFonts w:ascii="Calibri" w:eastAsia="Times New Roman" w:hAnsi="Calibri" w:cs="Calibri"/>
                <w:color w:val="000000"/>
                <w:sz w:val="24"/>
                <w:szCs w:val="24"/>
                <w:lang w:eastAsia="ru-RU"/>
              </w:rPr>
            </w:pPr>
            <w:r w:rsidRPr="00FB7E97">
              <w:rPr>
                <w:rFonts w:ascii="Calibri" w:eastAsia="Times New Roman" w:hAnsi="Calibri" w:cs="Calibri"/>
                <w:color w:val="000000"/>
                <w:sz w:val="24"/>
                <w:szCs w:val="24"/>
                <w:lang w:eastAsia="ru-RU"/>
              </w:rPr>
              <w:t>879</w:t>
            </w:r>
          </w:p>
        </w:tc>
        <w:tc>
          <w:tcPr>
            <w:tcW w:w="1272" w:type="dxa"/>
            <w:tcBorders>
              <w:top w:val="single" w:sz="8" w:space="0" w:color="auto"/>
              <w:left w:val="nil"/>
              <w:bottom w:val="single" w:sz="8" w:space="0" w:color="auto"/>
              <w:right w:val="single" w:sz="4" w:space="0" w:color="auto"/>
            </w:tcBorders>
            <w:shd w:val="clear" w:color="000000" w:fill="FFFF00"/>
          </w:tcPr>
          <w:p w:rsidR="003D19F9" w:rsidRPr="00FB7E97" w:rsidRDefault="00D45E65" w:rsidP="003D19F9">
            <w:pPr>
              <w:spacing w:after="0" w:line="240" w:lineRule="auto"/>
              <w:jc w:val="center"/>
              <w:rPr>
                <w:rFonts w:ascii="Calibri" w:eastAsia="Times New Roman" w:hAnsi="Calibri" w:cs="Calibri"/>
                <w:color w:val="000000"/>
                <w:sz w:val="24"/>
                <w:szCs w:val="24"/>
                <w:lang w:eastAsia="ru-RU"/>
              </w:rPr>
            </w:pPr>
            <w:r w:rsidRPr="00FB7E97">
              <w:rPr>
                <w:rFonts w:ascii="Calibri" w:eastAsia="Times New Roman" w:hAnsi="Calibri" w:cs="Calibri"/>
                <w:color w:val="000000"/>
                <w:sz w:val="24"/>
                <w:szCs w:val="24"/>
                <w:lang w:eastAsia="ru-RU"/>
              </w:rPr>
              <w:t>12</w:t>
            </w:r>
          </w:p>
        </w:tc>
      </w:tr>
    </w:tbl>
    <w:p w:rsidR="003D19F9" w:rsidRPr="00FB7E97" w:rsidRDefault="003D19F9" w:rsidP="003D19F9">
      <w:pPr>
        <w:spacing w:after="43" w:line="237" w:lineRule="auto"/>
        <w:ind w:right="-15"/>
        <w:jc w:val="both"/>
        <w:rPr>
          <w:rFonts w:ascii="Times New Roman" w:hAnsi="Times New Roman" w:cs="Times New Roman"/>
          <w:sz w:val="24"/>
          <w:szCs w:val="24"/>
        </w:rPr>
      </w:pPr>
    </w:p>
    <w:p w:rsidR="003D19F9" w:rsidRPr="00FB7E97" w:rsidRDefault="003D19F9" w:rsidP="003D19F9">
      <w:pPr>
        <w:pStyle w:val="a4"/>
        <w:numPr>
          <w:ilvl w:val="0"/>
          <w:numId w:val="31"/>
        </w:numPr>
        <w:spacing w:after="43" w:line="237" w:lineRule="auto"/>
        <w:ind w:right="-15"/>
        <w:jc w:val="both"/>
        <w:rPr>
          <w:rFonts w:ascii="Times New Roman" w:hAnsi="Times New Roman" w:cs="Times New Roman"/>
          <w:sz w:val="24"/>
          <w:szCs w:val="24"/>
        </w:rPr>
      </w:pPr>
      <w:r w:rsidRPr="00FB7E97">
        <w:rPr>
          <w:rFonts w:ascii="Times New Roman" w:hAnsi="Times New Roman" w:cs="Times New Roman"/>
          <w:sz w:val="24"/>
          <w:szCs w:val="24"/>
        </w:rPr>
        <w:t>класс</w:t>
      </w:r>
    </w:p>
    <w:tbl>
      <w:tblPr>
        <w:tblW w:w="8637" w:type="dxa"/>
        <w:tblLook w:val="04A0" w:firstRow="1" w:lastRow="0" w:firstColumn="1" w:lastColumn="0" w:noHBand="0" w:noVBand="1"/>
      </w:tblPr>
      <w:tblGrid>
        <w:gridCol w:w="580"/>
        <w:gridCol w:w="4088"/>
        <w:gridCol w:w="787"/>
        <w:gridCol w:w="850"/>
        <w:gridCol w:w="993"/>
        <w:gridCol w:w="1490"/>
      </w:tblGrid>
      <w:tr w:rsidR="00460279" w:rsidRPr="00FB7E97" w:rsidTr="00F63D64">
        <w:trPr>
          <w:trHeight w:val="225"/>
        </w:trPr>
        <w:tc>
          <w:tcPr>
            <w:tcW w:w="580" w:type="dxa"/>
            <w:tcBorders>
              <w:top w:val="single" w:sz="8" w:space="0" w:color="auto"/>
              <w:left w:val="single" w:sz="8" w:space="0" w:color="auto"/>
              <w:bottom w:val="single" w:sz="4" w:space="0" w:color="auto"/>
              <w:right w:val="single" w:sz="8" w:space="0" w:color="auto"/>
            </w:tcBorders>
            <w:shd w:val="clear" w:color="000000" w:fill="FFFF00"/>
            <w:noWrap/>
            <w:hideMark/>
          </w:tcPr>
          <w:p w:rsidR="00460279" w:rsidRPr="00FB7E97" w:rsidRDefault="00460279" w:rsidP="00460279">
            <w:pPr>
              <w:rPr>
                <w:sz w:val="24"/>
                <w:szCs w:val="24"/>
              </w:rPr>
            </w:pPr>
            <w:r w:rsidRPr="00FB7E97">
              <w:rPr>
                <w:sz w:val="24"/>
                <w:szCs w:val="24"/>
              </w:rPr>
              <w:t>№</w:t>
            </w:r>
          </w:p>
        </w:tc>
        <w:tc>
          <w:tcPr>
            <w:tcW w:w="4088" w:type="dxa"/>
            <w:tcBorders>
              <w:top w:val="single" w:sz="8" w:space="0" w:color="auto"/>
              <w:left w:val="nil"/>
              <w:bottom w:val="nil"/>
              <w:right w:val="single" w:sz="8" w:space="0" w:color="auto"/>
            </w:tcBorders>
            <w:shd w:val="clear" w:color="000000" w:fill="FFFF00"/>
            <w:noWrap/>
            <w:hideMark/>
          </w:tcPr>
          <w:p w:rsidR="00460279" w:rsidRPr="00FB7E97" w:rsidRDefault="00460279" w:rsidP="00460279">
            <w:pPr>
              <w:rPr>
                <w:sz w:val="24"/>
                <w:szCs w:val="24"/>
              </w:rPr>
            </w:pPr>
            <w:r w:rsidRPr="00FB7E97">
              <w:rPr>
                <w:sz w:val="24"/>
                <w:szCs w:val="24"/>
              </w:rPr>
              <w:t>Предмет</w:t>
            </w:r>
          </w:p>
        </w:tc>
        <w:tc>
          <w:tcPr>
            <w:tcW w:w="709" w:type="dxa"/>
            <w:tcBorders>
              <w:top w:val="single" w:sz="8" w:space="0" w:color="auto"/>
              <w:left w:val="nil"/>
              <w:bottom w:val="nil"/>
              <w:right w:val="single" w:sz="8" w:space="0" w:color="auto"/>
            </w:tcBorders>
            <w:shd w:val="clear" w:color="000000" w:fill="FFFF00"/>
            <w:noWrap/>
            <w:hideMark/>
          </w:tcPr>
          <w:p w:rsidR="00460279" w:rsidRPr="00FB7E97" w:rsidRDefault="00460279" w:rsidP="00460279">
            <w:pPr>
              <w:rPr>
                <w:sz w:val="24"/>
                <w:szCs w:val="24"/>
              </w:rPr>
            </w:pPr>
            <w:r w:rsidRPr="00FB7E97">
              <w:rPr>
                <w:sz w:val="24"/>
                <w:szCs w:val="24"/>
              </w:rPr>
              <w:t>Класс</w:t>
            </w:r>
          </w:p>
        </w:tc>
        <w:tc>
          <w:tcPr>
            <w:tcW w:w="1843" w:type="dxa"/>
            <w:gridSpan w:val="2"/>
            <w:tcBorders>
              <w:top w:val="single" w:sz="8" w:space="0" w:color="auto"/>
              <w:left w:val="nil"/>
              <w:bottom w:val="single" w:sz="4" w:space="0" w:color="auto"/>
              <w:right w:val="single" w:sz="4" w:space="0" w:color="000000"/>
            </w:tcBorders>
            <w:shd w:val="clear" w:color="000000" w:fill="FFFF00"/>
            <w:noWrap/>
            <w:hideMark/>
          </w:tcPr>
          <w:p w:rsidR="00460279" w:rsidRPr="00FB7E97" w:rsidRDefault="00460279" w:rsidP="00460279">
            <w:pPr>
              <w:rPr>
                <w:sz w:val="24"/>
                <w:szCs w:val="24"/>
              </w:rPr>
            </w:pPr>
            <w:r w:rsidRPr="00FB7E97">
              <w:rPr>
                <w:sz w:val="24"/>
                <w:szCs w:val="24"/>
              </w:rPr>
              <w:t>К-во час.</w:t>
            </w:r>
          </w:p>
        </w:tc>
        <w:tc>
          <w:tcPr>
            <w:tcW w:w="1417" w:type="dxa"/>
            <w:vMerge w:val="restart"/>
            <w:tcBorders>
              <w:top w:val="single" w:sz="8" w:space="0" w:color="auto"/>
              <w:left w:val="nil"/>
              <w:right w:val="single" w:sz="4" w:space="0" w:color="000000"/>
            </w:tcBorders>
            <w:shd w:val="clear" w:color="000000" w:fill="FFFF00"/>
          </w:tcPr>
          <w:p w:rsidR="00460279" w:rsidRPr="00FB7E97" w:rsidRDefault="00460279" w:rsidP="00460279">
            <w:pPr>
              <w:rPr>
                <w:sz w:val="24"/>
                <w:szCs w:val="24"/>
              </w:rPr>
            </w:pPr>
          </w:p>
          <w:p w:rsidR="00460279" w:rsidRPr="00FB7E97" w:rsidRDefault="00460279" w:rsidP="00460279">
            <w:pPr>
              <w:rPr>
                <w:sz w:val="24"/>
                <w:szCs w:val="24"/>
              </w:rPr>
            </w:pPr>
            <w:r w:rsidRPr="00FB7E97">
              <w:rPr>
                <w:sz w:val="24"/>
                <w:szCs w:val="24"/>
              </w:rPr>
              <w:t xml:space="preserve">Не выполнение </w:t>
            </w:r>
          </w:p>
        </w:tc>
      </w:tr>
      <w:tr w:rsidR="00460279" w:rsidRPr="00FB7E97" w:rsidTr="00F63D64">
        <w:trPr>
          <w:trHeight w:val="225"/>
        </w:trPr>
        <w:tc>
          <w:tcPr>
            <w:tcW w:w="580" w:type="dxa"/>
            <w:tcBorders>
              <w:top w:val="nil"/>
              <w:left w:val="single" w:sz="8" w:space="0" w:color="auto"/>
              <w:bottom w:val="single" w:sz="8" w:space="0" w:color="auto"/>
              <w:right w:val="single" w:sz="8" w:space="0" w:color="auto"/>
            </w:tcBorders>
            <w:shd w:val="clear" w:color="000000" w:fill="FFFF00"/>
            <w:noWrap/>
            <w:hideMark/>
          </w:tcPr>
          <w:p w:rsidR="00460279" w:rsidRPr="00FB7E97" w:rsidRDefault="00460279" w:rsidP="00460279">
            <w:pPr>
              <w:rPr>
                <w:sz w:val="24"/>
                <w:szCs w:val="24"/>
              </w:rPr>
            </w:pPr>
            <w:r w:rsidRPr="00FB7E97">
              <w:rPr>
                <w:sz w:val="24"/>
                <w:szCs w:val="24"/>
              </w:rPr>
              <w:t>п/п</w:t>
            </w:r>
          </w:p>
        </w:tc>
        <w:tc>
          <w:tcPr>
            <w:tcW w:w="4088" w:type="dxa"/>
            <w:tcBorders>
              <w:top w:val="nil"/>
              <w:left w:val="nil"/>
              <w:bottom w:val="single" w:sz="8" w:space="0" w:color="auto"/>
              <w:right w:val="single" w:sz="8" w:space="0" w:color="auto"/>
            </w:tcBorders>
            <w:shd w:val="clear" w:color="000000" w:fill="FFFF00"/>
            <w:noWrap/>
            <w:hideMark/>
          </w:tcPr>
          <w:p w:rsidR="00460279" w:rsidRPr="00FB7E97" w:rsidRDefault="00460279" w:rsidP="00460279">
            <w:pPr>
              <w:rPr>
                <w:sz w:val="24"/>
                <w:szCs w:val="24"/>
              </w:rPr>
            </w:pPr>
          </w:p>
        </w:tc>
        <w:tc>
          <w:tcPr>
            <w:tcW w:w="709" w:type="dxa"/>
            <w:tcBorders>
              <w:top w:val="nil"/>
              <w:left w:val="nil"/>
              <w:bottom w:val="single" w:sz="8" w:space="0" w:color="auto"/>
              <w:right w:val="single" w:sz="8" w:space="0" w:color="auto"/>
            </w:tcBorders>
            <w:shd w:val="clear" w:color="000000" w:fill="FFFF00"/>
            <w:noWrap/>
            <w:hideMark/>
          </w:tcPr>
          <w:p w:rsidR="00460279" w:rsidRPr="00FB7E97" w:rsidRDefault="00460279" w:rsidP="00460279">
            <w:pPr>
              <w:rPr>
                <w:sz w:val="24"/>
                <w:szCs w:val="24"/>
              </w:rPr>
            </w:pPr>
          </w:p>
        </w:tc>
        <w:tc>
          <w:tcPr>
            <w:tcW w:w="850" w:type="dxa"/>
            <w:tcBorders>
              <w:top w:val="nil"/>
              <w:left w:val="nil"/>
              <w:bottom w:val="single" w:sz="8" w:space="0" w:color="auto"/>
              <w:right w:val="single" w:sz="4" w:space="0" w:color="auto"/>
            </w:tcBorders>
            <w:shd w:val="clear" w:color="000000" w:fill="FFFF00"/>
            <w:noWrap/>
            <w:hideMark/>
          </w:tcPr>
          <w:p w:rsidR="00460279" w:rsidRPr="00FB7E97" w:rsidRDefault="00460279" w:rsidP="00460279">
            <w:pPr>
              <w:rPr>
                <w:sz w:val="24"/>
                <w:szCs w:val="24"/>
              </w:rPr>
            </w:pPr>
            <w:r w:rsidRPr="00FB7E97">
              <w:rPr>
                <w:sz w:val="24"/>
                <w:szCs w:val="24"/>
              </w:rPr>
              <w:t>плн.</w:t>
            </w:r>
          </w:p>
        </w:tc>
        <w:tc>
          <w:tcPr>
            <w:tcW w:w="993" w:type="dxa"/>
            <w:tcBorders>
              <w:top w:val="nil"/>
              <w:left w:val="nil"/>
              <w:bottom w:val="single" w:sz="8" w:space="0" w:color="auto"/>
              <w:right w:val="single" w:sz="4" w:space="0" w:color="auto"/>
            </w:tcBorders>
            <w:shd w:val="clear" w:color="000000" w:fill="FFFF00"/>
            <w:noWrap/>
            <w:hideMark/>
          </w:tcPr>
          <w:p w:rsidR="00460279" w:rsidRPr="00FB7E97" w:rsidRDefault="00460279" w:rsidP="00460279">
            <w:pPr>
              <w:rPr>
                <w:sz w:val="24"/>
                <w:szCs w:val="24"/>
              </w:rPr>
            </w:pPr>
            <w:r w:rsidRPr="00FB7E97">
              <w:rPr>
                <w:sz w:val="24"/>
                <w:szCs w:val="24"/>
              </w:rPr>
              <w:t>фкт.</w:t>
            </w:r>
          </w:p>
        </w:tc>
        <w:tc>
          <w:tcPr>
            <w:tcW w:w="1417" w:type="dxa"/>
            <w:vMerge/>
            <w:tcBorders>
              <w:left w:val="nil"/>
              <w:bottom w:val="single" w:sz="8" w:space="0" w:color="auto"/>
              <w:right w:val="single" w:sz="4" w:space="0" w:color="000000"/>
            </w:tcBorders>
            <w:shd w:val="clear" w:color="000000" w:fill="FFFF00"/>
          </w:tcPr>
          <w:p w:rsidR="00460279" w:rsidRPr="00FB7E97" w:rsidRDefault="00460279" w:rsidP="00460279">
            <w:pPr>
              <w:spacing w:after="0" w:line="240" w:lineRule="auto"/>
              <w:jc w:val="center"/>
              <w:rPr>
                <w:rFonts w:ascii="Times New Roman" w:eastAsia="Times New Roman" w:hAnsi="Times New Roman" w:cs="Times New Roman"/>
                <w:b/>
                <w:bCs/>
                <w:color w:val="000000"/>
                <w:sz w:val="24"/>
                <w:szCs w:val="24"/>
                <w:lang w:eastAsia="ru-RU"/>
              </w:rPr>
            </w:pPr>
          </w:p>
        </w:tc>
      </w:tr>
      <w:tr w:rsidR="00460279" w:rsidRPr="00FB7E97" w:rsidTr="00F63D64">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460279" w:rsidRPr="00FB7E97" w:rsidRDefault="00460279" w:rsidP="00460279">
            <w:pPr>
              <w:rPr>
                <w:sz w:val="24"/>
                <w:szCs w:val="24"/>
              </w:rPr>
            </w:pPr>
            <w:r w:rsidRPr="00FB7E97">
              <w:rPr>
                <w:sz w:val="24"/>
                <w:szCs w:val="24"/>
              </w:rPr>
              <w:t>1</w:t>
            </w:r>
          </w:p>
        </w:tc>
        <w:tc>
          <w:tcPr>
            <w:tcW w:w="4088" w:type="dxa"/>
            <w:tcBorders>
              <w:top w:val="nil"/>
              <w:left w:val="nil"/>
              <w:bottom w:val="single" w:sz="4" w:space="0" w:color="auto"/>
              <w:right w:val="single" w:sz="8" w:space="0" w:color="auto"/>
            </w:tcBorders>
            <w:shd w:val="clear" w:color="000000" w:fill="FFFFE7"/>
            <w:noWrap/>
            <w:hideMark/>
          </w:tcPr>
          <w:p w:rsidR="00460279" w:rsidRPr="00FB7E97" w:rsidRDefault="00460279" w:rsidP="00460279">
            <w:pPr>
              <w:rPr>
                <w:sz w:val="24"/>
                <w:szCs w:val="24"/>
              </w:rPr>
            </w:pPr>
            <w:r w:rsidRPr="00FB7E97">
              <w:rPr>
                <w:sz w:val="24"/>
                <w:szCs w:val="24"/>
              </w:rPr>
              <w:t>математика</w:t>
            </w:r>
          </w:p>
        </w:tc>
        <w:tc>
          <w:tcPr>
            <w:tcW w:w="709" w:type="dxa"/>
            <w:tcBorders>
              <w:top w:val="nil"/>
              <w:left w:val="nil"/>
              <w:bottom w:val="single" w:sz="4" w:space="0" w:color="auto"/>
              <w:right w:val="single" w:sz="8" w:space="0" w:color="auto"/>
            </w:tcBorders>
            <w:shd w:val="clear" w:color="000000" w:fill="FFFFE7"/>
            <w:noWrap/>
            <w:hideMark/>
          </w:tcPr>
          <w:p w:rsidR="00460279" w:rsidRPr="00FB7E97" w:rsidRDefault="00460279" w:rsidP="00460279">
            <w:pPr>
              <w:rPr>
                <w:sz w:val="24"/>
                <w:szCs w:val="24"/>
              </w:rPr>
            </w:pPr>
            <w:r w:rsidRPr="00FB7E97">
              <w:rPr>
                <w:sz w:val="24"/>
                <w:szCs w:val="24"/>
              </w:rPr>
              <w:t>5</w:t>
            </w:r>
          </w:p>
        </w:tc>
        <w:tc>
          <w:tcPr>
            <w:tcW w:w="850" w:type="dxa"/>
            <w:tcBorders>
              <w:top w:val="nil"/>
              <w:left w:val="nil"/>
              <w:bottom w:val="single" w:sz="4" w:space="0" w:color="auto"/>
              <w:right w:val="single" w:sz="8" w:space="0" w:color="auto"/>
            </w:tcBorders>
            <w:shd w:val="clear" w:color="000000" w:fill="FFFFE7"/>
            <w:noWrap/>
            <w:hideMark/>
          </w:tcPr>
          <w:p w:rsidR="00460279" w:rsidRPr="00FB7E97" w:rsidRDefault="00460279" w:rsidP="00460279">
            <w:pPr>
              <w:rPr>
                <w:sz w:val="24"/>
                <w:szCs w:val="24"/>
              </w:rPr>
            </w:pPr>
            <w:r w:rsidRPr="00FB7E97">
              <w:rPr>
                <w:sz w:val="24"/>
                <w:szCs w:val="24"/>
              </w:rPr>
              <w:t>175</w:t>
            </w:r>
          </w:p>
        </w:tc>
        <w:tc>
          <w:tcPr>
            <w:tcW w:w="993" w:type="dxa"/>
            <w:tcBorders>
              <w:top w:val="nil"/>
              <w:left w:val="nil"/>
              <w:bottom w:val="single" w:sz="4" w:space="0" w:color="auto"/>
              <w:right w:val="single" w:sz="8" w:space="0" w:color="auto"/>
            </w:tcBorders>
            <w:shd w:val="clear" w:color="000000" w:fill="FFFFE7"/>
            <w:noWrap/>
            <w:hideMark/>
          </w:tcPr>
          <w:p w:rsidR="00460279" w:rsidRPr="00FB7E97" w:rsidRDefault="00460279" w:rsidP="00460279">
            <w:pPr>
              <w:rPr>
                <w:sz w:val="24"/>
                <w:szCs w:val="24"/>
              </w:rPr>
            </w:pPr>
            <w:r w:rsidRPr="00FB7E97">
              <w:rPr>
                <w:sz w:val="24"/>
                <w:szCs w:val="24"/>
              </w:rPr>
              <w:t>168</w:t>
            </w:r>
          </w:p>
        </w:tc>
        <w:tc>
          <w:tcPr>
            <w:tcW w:w="1417" w:type="dxa"/>
            <w:tcBorders>
              <w:top w:val="nil"/>
              <w:left w:val="nil"/>
              <w:bottom w:val="single" w:sz="4" w:space="0" w:color="auto"/>
              <w:right w:val="single" w:sz="8" w:space="0" w:color="auto"/>
            </w:tcBorders>
            <w:shd w:val="clear" w:color="000000" w:fill="FFFFE7"/>
          </w:tcPr>
          <w:p w:rsidR="00460279" w:rsidRPr="00FB7E97" w:rsidRDefault="00F63D64" w:rsidP="00460279">
            <w:pPr>
              <w:rPr>
                <w:sz w:val="24"/>
                <w:szCs w:val="24"/>
              </w:rPr>
            </w:pPr>
            <w:r w:rsidRPr="00FB7E97">
              <w:rPr>
                <w:sz w:val="24"/>
                <w:szCs w:val="24"/>
              </w:rPr>
              <w:t>7</w:t>
            </w:r>
          </w:p>
        </w:tc>
      </w:tr>
      <w:tr w:rsidR="00460279" w:rsidRPr="00FB7E97" w:rsidTr="00F63D64">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460279" w:rsidRPr="00FB7E97" w:rsidRDefault="00460279" w:rsidP="00460279">
            <w:pPr>
              <w:rPr>
                <w:sz w:val="24"/>
                <w:szCs w:val="24"/>
              </w:rPr>
            </w:pPr>
            <w:r w:rsidRPr="00FB7E97">
              <w:rPr>
                <w:sz w:val="24"/>
                <w:szCs w:val="24"/>
              </w:rPr>
              <w:t>2</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460279" w:rsidRPr="00FB7E97" w:rsidRDefault="00460279" w:rsidP="00460279">
            <w:pPr>
              <w:rPr>
                <w:sz w:val="24"/>
                <w:szCs w:val="24"/>
              </w:rPr>
            </w:pPr>
            <w:r w:rsidRPr="00FB7E97">
              <w:rPr>
                <w:sz w:val="24"/>
                <w:szCs w:val="24"/>
              </w:rPr>
              <w:t>ИЗО</w:t>
            </w:r>
          </w:p>
        </w:tc>
        <w:tc>
          <w:tcPr>
            <w:tcW w:w="709" w:type="dxa"/>
            <w:tcBorders>
              <w:top w:val="single" w:sz="8" w:space="0" w:color="auto"/>
              <w:left w:val="nil"/>
              <w:bottom w:val="single" w:sz="4" w:space="0" w:color="auto"/>
              <w:right w:val="single" w:sz="8" w:space="0" w:color="auto"/>
            </w:tcBorders>
            <w:shd w:val="clear" w:color="000000" w:fill="FFFFE7"/>
            <w:noWrap/>
            <w:hideMark/>
          </w:tcPr>
          <w:p w:rsidR="00460279" w:rsidRPr="00FB7E97" w:rsidRDefault="00460279" w:rsidP="00460279">
            <w:pPr>
              <w:rPr>
                <w:sz w:val="24"/>
                <w:szCs w:val="24"/>
              </w:rPr>
            </w:pPr>
            <w:r w:rsidRPr="00FB7E97">
              <w:rPr>
                <w:sz w:val="24"/>
                <w:szCs w:val="24"/>
              </w:rPr>
              <w:t>5</w:t>
            </w:r>
          </w:p>
        </w:tc>
        <w:tc>
          <w:tcPr>
            <w:tcW w:w="850" w:type="dxa"/>
            <w:tcBorders>
              <w:top w:val="single" w:sz="8" w:space="0" w:color="auto"/>
              <w:left w:val="nil"/>
              <w:bottom w:val="single" w:sz="4" w:space="0" w:color="auto"/>
              <w:right w:val="single" w:sz="8" w:space="0" w:color="auto"/>
            </w:tcBorders>
            <w:shd w:val="clear" w:color="000000" w:fill="FFFFE7"/>
            <w:noWrap/>
            <w:hideMark/>
          </w:tcPr>
          <w:p w:rsidR="00460279" w:rsidRPr="00FB7E97" w:rsidRDefault="00460279" w:rsidP="00460279">
            <w:pPr>
              <w:rPr>
                <w:sz w:val="24"/>
                <w:szCs w:val="24"/>
              </w:rPr>
            </w:pPr>
            <w:r w:rsidRPr="00FB7E97">
              <w:rPr>
                <w:sz w:val="24"/>
                <w:szCs w:val="24"/>
              </w:rPr>
              <w:t>34</w:t>
            </w:r>
          </w:p>
        </w:tc>
        <w:tc>
          <w:tcPr>
            <w:tcW w:w="993" w:type="dxa"/>
            <w:tcBorders>
              <w:top w:val="single" w:sz="8" w:space="0" w:color="auto"/>
              <w:left w:val="nil"/>
              <w:bottom w:val="single" w:sz="4" w:space="0" w:color="auto"/>
              <w:right w:val="single" w:sz="8" w:space="0" w:color="auto"/>
            </w:tcBorders>
            <w:shd w:val="clear" w:color="000000" w:fill="FFFFE7"/>
            <w:noWrap/>
            <w:hideMark/>
          </w:tcPr>
          <w:p w:rsidR="00460279" w:rsidRPr="00FB7E97" w:rsidRDefault="00460279" w:rsidP="00460279">
            <w:pPr>
              <w:rPr>
                <w:sz w:val="24"/>
                <w:szCs w:val="24"/>
              </w:rPr>
            </w:pPr>
            <w:r w:rsidRPr="00FB7E97">
              <w:rPr>
                <w:sz w:val="24"/>
                <w:szCs w:val="24"/>
              </w:rPr>
              <w:t>32</w:t>
            </w:r>
          </w:p>
        </w:tc>
        <w:tc>
          <w:tcPr>
            <w:tcW w:w="1417" w:type="dxa"/>
            <w:tcBorders>
              <w:top w:val="single" w:sz="8" w:space="0" w:color="auto"/>
              <w:left w:val="nil"/>
              <w:bottom w:val="single" w:sz="4" w:space="0" w:color="auto"/>
              <w:right w:val="single" w:sz="8" w:space="0" w:color="auto"/>
            </w:tcBorders>
            <w:shd w:val="clear" w:color="000000" w:fill="FFFFE7"/>
          </w:tcPr>
          <w:p w:rsidR="00460279" w:rsidRPr="00FB7E97" w:rsidRDefault="00460279" w:rsidP="00460279">
            <w:pPr>
              <w:rPr>
                <w:sz w:val="24"/>
                <w:szCs w:val="24"/>
              </w:rPr>
            </w:pPr>
            <w:r w:rsidRPr="00FB7E97">
              <w:rPr>
                <w:sz w:val="24"/>
                <w:szCs w:val="24"/>
              </w:rPr>
              <w:t>2</w:t>
            </w:r>
          </w:p>
        </w:tc>
      </w:tr>
      <w:tr w:rsidR="00460279" w:rsidRPr="00FB7E97" w:rsidTr="00F63D64">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460279" w:rsidRPr="00FB7E97" w:rsidRDefault="00460279" w:rsidP="00460279">
            <w:pPr>
              <w:rPr>
                <w:sz w:val="24"/>
                <w:szCs w:val="24"/>
              </w:rPr>
            </w:pPr>
            <w:r w:rsidRPr="00FB7E97">
              <w:rPr>
                <w:sz w:val="24"/>
                <w:szCs w:val="24"/>
              </w:rPr>
              <w:t>3</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460279" w:rsidRPr="00FB7E97" w:rsidRDefault="00460279" w:rsidP="00460279">
            <w:pPr>
              <w:rPr>
                <w:sz w:val="24"/>
                <w:szCs w:val="24"/>
              </w:rPr>
            </w:pPr>
            <w:r w:rsidRPr="00FB7E97">
              <w:rPr>
                <w:sz w:val="24"/>
                <w:szCs w:val="24"/>
              </w:rPr>
              <w:t>история</w:t>
            </w:r>
          </w:p>
        </w:tc>
        <w:tc>
          <w:tcPr>
            <w:tcW w:w="709" w:type="dxa"/>
            <w:tcBorders>
              <w:top w:val="single" w:sz="8" w:space="0" w:color="auto"/>
              <w:left w:val="nil"/>
              <w:bottom w:val="single" w:sz="4" w:space="0" w:color="auto"/>
              <w:right w:val="single" w:sz="8" w:space="0" w:color="auto"/>
            </w:tcBorders>
            <w:shd w:val="clear" w:color="000000" w:fill="FFFFE7"/>
            <w:noWrap/>
            <w:hideMark/>
          </w:tcPr>
          <w:p w:rsidR="00460279" w:rsidRPr="00FB7E97" w:rsidRDefault="00460279" w:rsidP="00460279">
            <w:pPr>
              <w:rPr>
                <w:sz w:val="24"/>
                <w:szCs w:val="24"/>
              </w:rPr>
            </w:pPr>
            <w:r w:rsidRPr="00FB7E97">
              <w:rPr>
                <w:sz w:val="24"/>
                <w:szCs w:val="24"/>
              </w:rPr>
              <w:t>5</w:t>
            </w:r>
          </w:p>
        </w:tc>
        <w:tc>
          <w:tcPr>
            <w:tcW w:w="850" w:type="dxa"/>
            <w:tcBorders>
              <w:top w:val="single" w:sz="8" w:space="0" w:color="auto"/>
              <w:left w:val="nil"/>
              <w:bottom w:val="single" w:sz="4" w:space="0" w:color="auto"/>
              <w:right w:val="single" w:sz="8" w:space="0" w:color="auto"/>
            </w:tcBorders>
            <w:shd w:val="clear" w:color="000000" w:fill="FFFFE7"/>
            <w:noWrap/>
            <w:hideMark/>
          </w:tcPr>
          <w:p w:rsidR="00460279" w:rsidRPr="00FB7E97" w:rsidRDefault="00460279" w:rsidP="00460279">
            <w:pPr>
              <w:rPr>
                <w:sz w:val="24"/>
                <w:szCs w:val="24"/>
              </w:rPr>
            </w:pPr>
            <w:r w:rsidRPr="00FB7E97">
              <w:rPr>
                <w:sz w:val="24"/>
                <w:szCs w:val="24"/>
              </w:rPr>
              <w:t>70</w:t>
            </w:r>
          </w:p>
        </w:tc>
        <w:tc>
          <w:tcPr>
            <w:tcW w:w="993" w:type="dxa"/>
            <w:tcBorders>
              <w:top w:val="single" w:sz="8" w:space="0" w:color="auto"/>
              <w:left w:val="nil"/>
              <w:bottom w:val="single" w:sz="4" w:space="0" w:color="auto"/>
              <w:right w:val="single" w:sz="8" w:space="0" w:color="auto"/>
            </w:tcBorders>
            <w:shd w:val="clear" w:color="000000" w:fill="FFFFE7"/>
            <w:noWrap/>
            <w:hideMark/>
          </w:tcPr>
          <w:p w:rsidR="00460279" w:rsidRPr="00FB7E97" w:rsidRDefault="00460279" w:rsidP="00460279">
            <w:pPr>
              <w:rPr>
                <w:sz w:val="24"/>
                <w:szCs w:val="24"/>
              </w:rPr>
            </w:pPr>
            <w:r w:rsidRPr="00FB7E97">
              <w:rPr>
                <w:sz w:val="24"/>
                <w:szCs w:val="24"/>
              </w:rPr>
              <w:t>67</w:t>
            </w:r>
          </w:p>
        </w:tc>
        <w:tc>
          <w:tcPr>
            <w:tcW w:w="1417" w:type="dxa"/>
            <w:tcBorders>
              <w:top w:val="single" w:sz="8" w:space="0" w:color="auto"/>
              <w:left w:val="nil"/>
              <w:bottom w:val="single" w:sz="4" w:space="0" w:color="auto"/>
              <w:right w:val="single" w:sz="8" w:space="0" w:color="auto"/>
            </w:tcBorders>
            <w:shd w:val="clear" w:color="000000" w:fill="FFFFE7"/>
          </w:tcPr>
          <w:p w:rsidR="00460279" w:rsidRPr="00FB7E97" w:rsidRDefault="00460279" w:rsidP="00460279">
            <w:pPr>
              <w:rPr>
                <w:sz w:val="24"/>
                <w:szCs w:val="24"/>
              </w:rPr>
            </w:pPr>
            <w:r w:rsidRPr="00FB7E97">
              <w:rPr>
                <w:sz w:val="24"/>
                <w:szCs w:val="24"/>
              </w:rPr>
              <w:t>3</w:t>
            </w:r>
          </w:p>
        </w:tc>
      </w:tr>
      <w:tr w:rsidR="00460279" w:rsidRPr="00FB7E97" w:rsidTr="00F63D64">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460279" w:rsidRPr="00FB7E97" w:rsidRDefault="00460279" w:rsidP="00460279">
            <w:pPr>
              <w:rPr>
                <w:sz w:val="24"/>
                <w:szCs w:val="24"/>
              </w:rPr>
            </w:pPr>
            <w:r w:rsidRPr="00FB7E97">
              <w:rPr>
                <w:sz w:val="24"/>
                <w:szCs w:val="24"/>
              </w:rPr>
              <w:t>4</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460279" w:rsidRPr="00FB7E97" w:rsidRDefault="00460279" w:rsidP="00460279">
            <w:pPr>
              <w:rPr>
                <w:sz w:val="24"/>
                <w:szCs w:val="24"/>
              </w:rPr>
            </w:pPr>
            <w:r w:rsidRPr="00FB7E97">
              <w:rPr>
                <w:sz w:val="24"/>
                <w:szCs w:val="24"/>
              </w:rPr>
              <w:t>Родная литер</w:t>
            </w:r>
          </w:p>
        </w:tc>
        <w:tc>
          <w:tcPr>
            <w:tcW w:w="709" w:type="dxa"/>
            <w:tcBorders>
              <w:top w:val="single" w:sz="8" w:space="0" w:color="auto"/>
              <w:left w:val="nil"/>
              <w:bottom w:val="single" w:sz="4" w:space="0" w:color="auto"/>
              <w:right w:val="single" w:sz="8" w:space="0" w:color="auto"/>
            </w:tcBorders>
            <w:shd w:val="clear" w:color="000000" w:fill="FFFFE7"/>
            <w:noWrap/>
            <w:hideMark/>
          </w:tcPr>
          <w:p w:rsidR="00460279" w:rsidRPr="00FB7E97" w:rsidRDefault="00460279" w:rsidP="00460279">
            <w:pPr>
              <w:rPr>
                <w:sz w:val="24"/>
                <w:szCs w:val="24"/>
              </w:rPr>
            </w:pPr>
            <w:r w:rsidRPr="00FB7E97">
              <w:rPr>
                <w:sz w:val="24"/>
                <w:szCs w:val="24"/>
              </w:rPr>
              <w:t>5</w:t>
            </w:r>
          </w:p>
        </w:tc>
        <w:tc>
          <w:tcPr>
            <w:tcW w:w="850" w:type="dxa"/>
            <w:tcBorders>
              <w:top w:val="single" w:sz="8" w:space="0" w:color="auto"/>
              <w:left w:val="nil"/>
              <w:bottom w:val="single" w:sz="4" w:space="0" w:color="auto"/>
              <w:right w:val="single" w:sz="8" w:space="0" w:color="auto"/>
            </w:tcBorders>
            <w:shd w:val="clear" w:color="000000" w:fill="FFFFE7"/>
            <w:noWrap/>
            <w:hideMark/>
          </w:tcPr>
          <w:p w:rsidR="00460279" w:rsidRPr="00FB7E97" w:rsidRDefault="00460279" w:rsidP="00460279">
            <w:pPr>
              <w:rPr>
                <w:sz w:val="24"/>
                <w:szCs w:val="24"/>
              </w:rPr>
            </w:pPr>
            <w:r w:rsidRPr="00FB7E97">
              <w:rPr>
                <w:sz w:val="24"/>
                <w:szCs w:val="24"/>
              </w:rPr>
              <w:t>80</w:t>
            </w:r>
          </w:p>
        </w:tc>
        <w:tc>
          <w:tcPr>
            <w:tcW w:w="993" w:type="dxa"/>
            <w:tcBorders>
              <w:top w:val="single" w:sz="8" w:space="0" w:color="auto"/>
              <w:left w:val="nil"/>
              <w:bottom w:val="single" w:sz="4" w:space="0" w:color="auto"/>
              <w:right w:val="single" w:sz="8" w:space="0" w:color="auto"/>
            </w:tcBorders>
            <w:shd w:val="clear" w:color="000000" w:fill="FFFFE7"/>
            <w:noWrap/>
            <w:hideMark/>
          </w:tcPr>
          <w:p w:rsidR="00460279" w:rsidRPr="00FB7E97" w:rsidRDefault="00460279" w:rsidP="00460279">
            <w:pPr>
              <w:rPr>
                <w:sz w:val="24"/>
                <w:szCs w:val="24"/>
              </w:rPr>
            </w:pPr>
            <w:r w:rsidRPr="00FB7E97">
              <w:rPr>
                <w:sz w:val="24"/>
                <w:szCs w:val="24"/>
              </w:rPr>
              <w:t>78</w:t>
            </w:r>
          </w:p>
        </w:tc>
        <w:tc>
          <w:tcPr>
            <w:tcW w:w="1417" w:type="dxa"/>
            <w:tcBorders>
              <w:top w:val="single" w:sz="8" w:space="0" w:color="auto"/>
              <w:left w:val="nil"/>
              <w:bottom w:val="single" w:sz="4" w:space="0" w:color="auto"/>
              <w:right w:val="single" w:sz="8" w:space="0" w:color="auto"/>
            </w:tcBorders>
            <w:shd w:val="clear" w:color="000000" w:fill="FFFFE7"/>
          </w:tcPr>
          <w:p w:rsidR="00460279" w:rsidRPr="00FB7E97" w:rsidRDefault="00F63D64" w:rsidP="00460279">
            <w:pPr>
              <w:rPr>
                <w:sz w:val="24"/>
                <w:szCs w:val="24"/>
              </w:rPr>
            </w:pPr>
            <w:r w:rsidRPr="00FB7E97">
              <w:rPr>
                <w:sz w:val="24"/>
                <w:szCs w:val="24"/>
              </w:rPr>
              <w:t>2</w:t>
            </w:r>
          </w:p>
        </w:tc>
      </w:tr>
      <w:tr w:rsidR="00460279" w:rsidRPr="00FB7E97" w:rsidTr="00F63D64">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460279" w:rsidRPr="00FB7E97" w:rsidRDefault="00460279" w:rsidP="00460279">
            <w:pPr>
              <w:rPr>
                <w:sz w:val="24"/>
                <w:szCs w:val="24"/>
              </w:rPr>
            </w:pPr>
            <w:r w:rsidRPr="00FB7E97">
              <w:rPr>
                <w:sz w:val="24"/>
                <w:szCs w:val="24"/>
              </w:rPr>
              <w:t>5</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460279" w:rsidRPr="00FB7E97" w:rsidRDefault="00460279" w:rsidP="00460279">
            <w:pPr>
              <w:rPr>
                <w:sz w:val="24"/>
                <w:szCs w:val="24"/>
              </w:rPr>
            </w:pPr>
            <w:r w:rsidRPr="00FB7E97">
              <w:rPr>
                <w:sz w:val="24"/>
                <w:szCs w:val="24"/>
              </w:rPr>
              <w:t>Родной язык</w:t>
            </w:r>
          </w:p>
        </w:tc>
        <w:tc>
          <w:tcPr>
            <w:tcW w:w="709" w:type="dxa"/>
            <w:tcBorders>
              <w:top w:val="single" w:sz="8" w:space="0" w:color="auto"/>
              <w:left w:val="nil"/>
              <w:bottom w:val="single" w:sz="4" w:space="0" w:color="auto"/>
              <w:right w:val="single" w:sz="8" w:space="0" w:color="auto"/>
            </w:tcBorders>
            <w:shd w:val="clear" w:color="000000" w:fill="FFFFE7"/>
            <w:noWrap/>
            <w:hideMark/>
          </w:tcPr>
          <w:p w:rsidR="00460279" w:rsidRPr="00FB7E97" w:rsidRDefault="00460279" w:rsidP="00460279">
            <w:pPr>
              <w:rPr>
                <w:sz w:val="24"/>
                <w:szCs w:val="24"/>
              </w:rPr>
            </w:pPr>
            <w:r w:rsidRPr="00FB7E97">
              <w:rPr>
                <w:sz w:val="24"/>
                <w:szCs w:val="24"/>
              </w:rPr>
              <w:t>5</w:t>
            </w:r>
          </w:p>
        </w:tc>
        <w:tc>
          <w:tcPr>
            <w:tcW w:w="850" w:type="dxa"/>
            <w:tcBorders>
              <w:top w:val="single" w:sz="8" w:space="0" w:color="auto"/>
              <w:left w:val="nil"/>
              <w:bottom w:val="single" w:sz="4" w:space="0" w:color="auto"/>
              <w:right w:val="single" w:sz="8" w:space="0" w:color="auto"/>
            </w:tcBorders>
            <w:shd w:val="clear" w:color="000000" w:fill="FFFFE7"/>
            <w:noWrap/>
            <w:hideMark/>
          </w:tcPr>
          <w:p w:rsidR="00460279" w:rsidRPr="00FB7E97" w:rsidRDefault="00460279" w:rsidP="00460279">
            <w:pPr>
              <w:rPr>
                <w:sz w:val="24"/>
                <w:szCs w:val="24"/>
              </w:rPr>
            </w:pPr>
            <w:r w:rsidRPr="00FB7E97">
              <w:rPr>
                <w:sz w:val="24"/>
                <w:szCs w:val="24"/>
              </w:rPr>
              <w:t>91</w:t>
            </w:r>
          </w:p>
        </w:tc>
        <w:tc>
          <w:tcPr>
            <w:tcW w:w="993" w:type="dxa"/>
            <w:tcBorders>
              <w:top w:val="single" w:sz="8" w:space="0" w:color="auto"/>
              <w:left w:val="nil"/>
              <w:bottom w:val="single" w:sz="4" w:space="0" w:color="auto"/>
              <w:right w:val="single" w:sz="8" w:space="0" w:color="auto"/>
            </w:tcBorders>
            <w:shd w:val="clear" w:color="000000" w:fill="FFFFE7"/>
            <w:noWrap/>
            <w:hideMark/>
          </w:tcPr>
          <w:p w:rsidR="00460279" w:rsidRPr="00FB7E97" w:rsidRDefault="00460279" w:rsidP="00460279">
            <w:pPr>
              <w:rPr>
                <w:sz w:val="24"/>
                <w:szCs w:val="24"/>
              </w:rPr>
            </w:pPr>
            <w:r w:rsidRPr="00FB7E97">
              <w:rPr>
                <w:sz w:val="24"/>
                <w:szCs w:val="24"/>
              </w:rPr>
              <w:t>89</w:t>
            </w:r>
          </w:p>
        </w:tc>
        <w:tc>
          <w:tcPr>
            <w:tcW w:w="1417" w:type="dxa"/>
            <w:tcBorders>
              <w:top w:val="single" w:sz="8" w:space="0" w:color="auto"/>
              <w:left w:val="nil"/>
              <w:bottom w:val="single" w:sz="4" w:space="0" w:color="auto"/>
              <w:right w:val="single" w:sz="8" w:space="0" w:color="auto"/>
            </w:tcBorders>
            <w:shd w:val="clear" w:color="000000" w:fill="FFFFE7"/>
          </w:tcPr>
          <w:p w:rsidR="00460279" w:rsidRPr="00FB7E97" w:rsidRDefault="00F63D64" w:rsidP="00460279">
            <w:pPr>
              <w:rPr>
                <w:sz w:val="24"/>
                <w:szCs w:val="24"/>
              </w:rPr>
            </w:pPr>
            <w:r w:rsidRPr="00FB7E97">
              <w:rPr>
                <w:sz w:val="24"/>
                <w:szCs w:val="24"/>
              </w:rPr>
              <w:t>2</w:t>
            </w:r>
          </w:p>
        </w:tc>
      </w:tr>
      <w:tr w:rsidR="00460279" w:rsidRPr="00FB7E97" w:rsidTr="00F63D64">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460279" w:rsidRPr="00FB7E97" w:rsidRDefault="00460279" w:rsidP="00460279">
            <w:pPr>
              <w:rPr>
                <w:sz w:val="24"/>
                <w:szCs w:val="24"/>
              </w:rPr>
            </w:pPr>
            <w:r w:rsidRPr="00FB7E97">
              <w:rPr>
                <w:sz w:val="24"/>
                <w:szCs w:val="24"/>
              </w:rPr>
              <w:t>6</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460279" w:rsidRPr="00FB7E97" w:rsidRDefault="00460279" w:rsidP="00460279">
            <w:pPr>
              <w:rPr>
                <w:sz w:val="24"/>
                <w:szCs w:val="24"/>
              </w:rPr>
            </w:pPr>
            <w:r w:rsidRPr="00FB7E97">
              <w:rPr>
                <w:sz w:val="24"/>
                <w:szCs w:val="24"/>
              </w:rPr>
              <w:t>Русский язык</w:t>
            </w:r>
          </w:p>
        </w:tc>
        <w:tc>
          <w:tcPr>
            <w:tcW w:w="709" w:type="dxa"/>
            <w:tcBorders>
              <w:top w:val="single" w:sz="8" w:space="0" w:color="auto"/>
              <w:left w:val="nil"/>
              <w:bottom w:val="single" w:sz="4" w:space="0" w:color="auto"/>
              <w:right w:val="single" w:sz="8" w:space="0" w:color="auto"/>
            </w:tcBorders>
            <w:shd w:val="clear" w:color="000000" w:fill="FFFFE7"/>
            <w:noWrap/>
            <w:hideMark/>
          </w:tcPr>
          <w:p w:rsidR="00460279" w:rsidRPr="00FB7E97" w:rsidRDefault="00460279" w:rsidP="00460279">
            <w:pPr>
              <w:rPr>
                <w:sz w:val="24"/>
                <w:szCs w:val="24"/>
              </w:rPr>
            </w:pPr>
            <w:r w:rsidRPr="00FB7E97">
              <w:rPr>
                <w:sz w:val="24"/>
                <w:szCs w:val="24"/>
              </w:rPr>
              <w:t>5</w:t>
            </w:r>
          </w:p>
        </w:tc>
        <w:tc>
          <w:tcPr>
            <w:tcW w:w="850" w:type="dxa"/>
            <w:tcBorders>
              <w:top w:val="single" w:sz="8" w:space="0" w:color="auto"/>
              <w:left w:val="nil"/>
              <w:bottom w:val="single" w:sz="4" w:space="0" w:color="auto"/>
              <w:right w:val="single" w:sz="8" w:space="0" w:color="auto"/>
            </w:tcBorders>
            <w:shd w:val="clear" w:color="000000" w:fill="FFFFE7"/>
            <w:noWrap/>
            <w:hideMark/>
          </w:tcPr>
          <w:p w:rsidR="00460279" w:rsidRPr="00FB7E97" w:rsidRDefault="00460279" w:rsidP="00460279">
            <w:pPr>
              <w:rPr>
                <w:sz w:val="24"/>
                <w:szCs w:val="24"/>
              </w:rPr>
            </w:pPr>
            <w:r w:rsidRPr="00FB7E97">
              <w:rPr>
                <w:sz w:val="24"/>
                <w:szCs w:val="24"/>
              </w:rPr>
              <w:t>180</w:t>
            </w:r>
          </w:p>
        </w:tc>
        <w:tc>
          <w:tcPr>
            <w:tcW w:w="993" w:type="dxa"/>
            <w:tcBorders>
              <w:top w:val="single" w:sz="8" w:space="0" w:color="auto"/>
              <w:left w:val="nil"/>
              <w:bottom w:val="single" w:sz="4" w:space="0" w:color="auto"/>
              <w:right w:val="single" w:sz="8" w:space="0" w:color="auto"/>
            </w:tcBorders>
            <w:shd w:val="clear" w:color="000000" w:fill="FFFFE7"/>
            <w:noWrap/>
            <w:hideMark/>
          </w:tcPr>
          <w:p w:rsidR="00460279" w:rsidRPr="00FB7E97" w:rsidRDefault="00460279" w:rsidP="00460279">
            <w:pPr>
              <w:rPr>
                <w:sz w:val="24"/>
                <w:szCs w:val="24"/>
              </w:rPr>
            </w:pPr>
            <w:r w:rsidRPr="00FB7E97">
              <w:rPr>
                <w:sz w:val="24"/>
                <w:szCs w:val="24"/>
              </w:rPr>
              <w:t>168</w:t>
            </w:r>
          </w:p>
        </w:tc>
        <w:tc>
          <w:tcPr>
            <w:tcW w:w="1417" w:type="dxa"/>
            <w:tcBorders>
              <w:top w:val="single" w:sz="8" w:space="0" w:color="auto"/>
              <w:left w:val="nil"/>
              <w:bottom w:val="single" w:sz="4" w:space="0" w:color="auto"/>
              <w:right w:val="single" w:sz="8" w:space="0" w:color="auto"/>
            </w:tcBorders>
            <w:shd w:val="clear" w:color="000000" w:fill="FFFFE7"/>
          </w:tcPr>
          <w:p w:rsidR="00460279" w:rsidRPr="00FB7E97" w:rsidRDefault="00F63D64" w:rsidP="00460279">
            <w:pPr>
              <w:rPr>
                <w:sz w:val="24"/>
                <w:szCs w:val="24"/>
              </w:rPr>
            </w:pPr>
            <w:r w:rsidRPr="00FB7E97">
              <w:rPr>
                <w:sz w:val="24"/>
                <w:szCs w:val="24"/>
              </w:rPr>
              <w:t>12</w:t>
            </w:r>
          </w:p>
        </w:tc>
      </w:tr>
      <w:tr w:rsidR="00460279" w:rsidRPr="00FB7E97" w:rsidTr="00F63D64">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460279" w:rsidRPr="00FB7E97" w:rsidRDefault="00460279" w:rsidP="00460279">
            <w:pPr>
              <w:rPr>
                <w:sz w:val="24"/>
                <w:szCs w:val="24"/>
              </w:rPr>
            </w:pPr>
            <w:r w:rsidRPr="00FB7E97">
              <w:rPr>
                <w:sz w:val="24"/>
                <w:szCs w:val="24"/>
              </w:rPr>
              <w:t>7</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460279" w:rsidRPr="00FB7E97" w:rsidRDefault="00460279" w:rsidP="00460279">
            <w:pPr>
              <w:rPr>
                <w:sz w:val="24"/>
                <w:szCs w:val="24"/>
              </w:rPr>
            </w:pPr>
            <w:r w:rsidRPr="00FB7E97">
              <w:rPr>
                <w:sz w:val="24"/>
                <w:szCs w:val="24"/>
              </w:rPr>
              <w:t>литература</w:t>
            </w:r>
          </w:p>
        </w:tc>
        <w:tc>
          <w:tcPr>
            <w:tcW w:w="709" w:type="dxa"/>
            <w:tcBorders>
              <w:top w:val="single" w:sz="8" w:space="0" w:color="auto"/>
              <w:left w:val="nil"/>
              <w:bottom w:val="single" w:sz="4" w:space="0" w:color="auto"/>
              <w:right w:val="single" w:sz="8" w:space="0" w:color="auto"/>
            </w:tcBorders>
            <w:shd w:val="clear" w:color="000000" w:fill="FFFFE7"/>
            <w:noWrap/>
            <w:hideMark/>
          </w:tcPr>
          <w:p w:rsidR="00460279" w:rsidRPr="00FB7E97" w:rsidRDefault="00460279" w:rsidP="00460279">
            <w:pPr>
              <w:rPr>
                <w:sz w:val="24"/>
                <w:szCs w:val="24"/>
              </w:rPr>
            </w:pPr>
            <w:r w:rsidRPr="00FB7E97">
              <w:rPr>
                <w:sz w:val="24"/>
                <w:szCs w:val="24"/>
              </w:rPr>
              <w:t>5</w:t>
            </w:r>
          </w:p>
        </w:tc>
        <w:tc>
          <w:tcPr>
            <w:tcW w:w="850" w:type="dxa"/>
            <w:tcBorders>
              <w:top w:val="single" w:sz="8" w:space="0" w:color="auto"/>
              <w:left w:val="nil"/>
              <w:bottom w:val="single" w:sz="4" w:space="0" w:color="auto"/>
              <w:right w:val="single" w:sz="8" w:space="0" w:color="auto"/>
            </w:tcBorders>
            <w:shd w:val="clear" w:color="000000" w:fill="FFFFE7"/>
            <w:noWrap/>
            <w:hideMark/>
          </w:tcPr>
          <w:p w:rsidR="00460279" w:rsidRPr="00FB7E97" w:rsidRDefault="00460279" w:rsidP="00460279">
            <w:pPr>
              <w:rPr>
                <w:sz w:val="24"/>
                <w:szCs w:val="24"/>
              </w:rPr>
            </w:pPr>
            <w:r w:rsidRPr="00FB7E97">
              <w:rPr>
                <w:sz w:val="24"/>
                <w:szCs w:val="24"/>
              </w:rPr>
              <w:t>108</w:t>
            </w:r>
          </w:p>
        </w:tc>
        <w:tc>
          <w:tcPr>
            <w:tcW w:w="993" w:type="dxa"/>
            <w:tcBorders>
              <w:top w:val="single" w:sz="8" w:space="0" w:color="auto"/>
              <w:left w:val="nil"/>
              <w:bottom w:val="single" w:sz="4" w:space="0" w:color="auto"/>
              <w:right w:val="single" w:sz="8" w:space="0" w:color="auto"/>
            </w:tcBorders>
            <w:shd w:val="clear" w:color="000000" w:fill="FFFFE7"/>
            <w:noWrap/>
            <w:hideMark/>
          </w:tcPr>
          <w:p w:rsidR="00460279" w:rsidRPr="00FB7E97" w:rsidRDefault="00460279" w:rsidP="00460279">
            <w:pPr>
              <w:rPr>
                <w:sz w:val="24"/>
                <w:szCs w:val="24"/>
              </w:rPr>
            </w:pPr>
            <w:r w:rsidRPr="00FB7E97">
              <w:rPr>
                <w:sz w:val="24"/>
                <w:szCs w:val="24"/>
              </w:rPr>
              <w:t>101</w:t>
            </w:r>
          </w:p>
        </w:tc>
        <w:tc>
          <w:tcPr>
            <w:tcW w:w="1417" w:type="dxa"/>
            <w:tcBorders>
              <w:top w:val="single" w:sz="8" w:space="0" w:color="auto"/>
              <w:left w:val="nil"/>
              <w:bottom w:val="single" w:sz="4" w:space="0" w:color="auto"/>
              <w:right w:val="single" w:sz="8" w:space="0" w:color="auto"/>
            </w:tcBorders>
            <w:shd w:val="clear" w:color="000000" w:fill="FFFFE7"/>
          </w:tcPr>
          <w:p w:rsidR="00460279" w:rsidRPr="00FB7E97" w:rsidRDefault="00460279" w:rsidP="00460279">
            <w:pPr>
              <w:rPr>
                <w:sz w:val="24"/>
                <w:szCs w:val="24"/>
              </w:rPr>
            </w:pPr>
            <w:r w:rsidRPr="00FB7E97">
              <w:rPr>
                <w:sz w:val="24"/>
                <w:szCs w:val="24"/>
              </w:rPr>
              <w:t>7</w:t>
            </w:r>
          </w:p>
        </w:tc>
      </w:tr>
      <w:tr w:rsidR="00460279" w:rsidRPr="00FB7E97" w:rsidTr="00F63D64">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460279" w:rsidRPr="00FB7E97" w:rsidRDefault="00460279" w:rsidP="00460279">
            <w:pPr>
              <w:rPr>
                <w:sz w:val="24"/>
                <w:szCs w:val="24"/>
              </w:rPr>
            </w:pPr>
            <w:r w:rsidRPr="00FB7E97">
              <w:rPr>
                <w:sz w:val="24"/>
                <w:szCs w:val="24"/>
              </w:rPr>
              <w:lastRenderedPageBreak/>
              <w:t>8</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460279" w:rsidRPr="00FB7E97" w:rsidRDefault="00460279" w:rsidP="00460279">
            <w:pPr>
              <w:rPr>
                <w:sz w:val="24"/>
                <w:szCs w:val="24"/>
              </w:rPr>
            </w:pPr>
            <w:r w:rsidRPr="00FB7E97">
              <w:rPr>
                <w:sz w:val="24"/>
                <w:szCs w:val="24"/>
              </w:rPr>
              <w:t xml:space="preserve">технология </w:t>
            </w:r>
          </w:p>
        </w:tc>
        <w:tc>
          <w:tcPr>
            <w:tcW w:w="709" w:type="dxa"/>
            <w:tcBorders>
              <w:top w:val="single" w:sz="8" w:space="0" w:color="auto"/>
              <w:left w:val="nil"/>
              <w:bottom w:val="single" w:sz="4" w:space="0" w:color="auto"/>
              <w:right w:val="single" w:sz="8" w:space="0" w:color="auto"/>
            </w:tcBorders>
            <w:shd w:val="clear" w:color="000000" w:fill="FFFFE7"/>
            <w:noWrap/>
            <w:hideMark/>
          </w:tcPr>
          <w:p w:rsidR="00460279" w:rsidRPr="00FB7E97" w:rsidRDefault="00460279" w:rsidP="00460279">
            <w:pPr>
              <w:rPr>
                <w:sz w:val="24"/>
                <w:szCs w:val="24"/>
              </w:rPr>
            </w:pPr>
            <w:r w:rsidRPr="00FB7E97">
              <w:rPr>
                <w:sz w:val="24"/>
                <w:szCs w:val="24"/>
              </w:rPr>
              <w:t>5</w:t>
            </w:r>
          </w:p>
        </w:tc>
        <w:tc>
          <w:tcPr>
            <w:tcW w:w="850" w:type="dxa"/>
            <w:tcBorders>
              <w:top w:val="single" w:sz="8" w:space="0" w:color="auto"/>
              <w:left w:val="nil"/>
              <w:bottom w:val="single" w:sz="4" w:space="0" w:color="auto"/>
              <w:right w:val="single" w:sz="8" w:space="0" w:color="auto"/>
            </w:tcBorders>
            <w:shd w:val="clear" w:color="000000" w:fill="FFFFE7"/>
            <w:noWrap/>
            <w:hideMark/>
          </w:tcPr>
          <w:p w:rsidR="00460279" w:rsidRPr="00FB7E97" w:rsidRDefault="00460279" w:rsidP="00460279">
            <w:pPr>
              <w:rPr>
                <w:sz w:val="24"/>
                <w:szCs w:val="24"/>
              </w:rPr>
            </w:pPr>
            <w:r w:rsidRPr="00FB7E97">
              <w:rPr>
                <w:sz w:val="24"/>
                <w:szCs w:val="24"/>
              </w:rPr>
              <w:t>88</w:t>
            </w:r>
          </w:p>
        </w:tc>
        <w:tc>
          <w:tcPr>
            <w:tcW w:w="993" w:type="dxa"/>
            <w:tcBorders>
              <w:top w:val="single" w:sz="8" w:space="0" w:color="auto"/>
              <w:left w:val="nil"/>
              <w:bottom w:val="single" w:sz="4" w:space="0" w:color="auto"/>
              <w:right w:val="single" w:sz="8" w:space="0" w:color="auto"/>
            </w:tcBorders>
            <w:shd w:val="clear" w:color="000000" w:fill="FFFFE7"/>
            <w:noWrap/>
            <w:hideMark/>
          </w:tcPr>
          <w:p w:rsidR="00460279" w:rsidRPr="00FB7E97" w:rsidRDefault="00460279" w:rsidP="00460279">
            <w:pPr>
              <w:rPr>
                <w:sz w:val="24"/>
                <w:szCs w:val="24"/>
              </w:rPr>
            </w:pPr>
            <w:r w:rsidRPr="00FB7E97">
              <w:rPr>
                <w:sz w:val="24"/>
                <w:szCs w:val="24"/>
              </w:rPr>
              <w:t>87</w:t>
            </w:r>
          </w:p>
        </w:tc>
        <w:tc>
          <w:tcPr>
            <w:tcW w:w="1417" w:type="dxa"/>
            <w:tcBorders>
              <w:top w:val="single" w:sz="8" w:space="0" w:color="auto"/>
              <w:left w:val="nil"/>
              <w:bottom w:val="single" w:sz="4" w:space="0" w:color="auto"/>
              <w:right w:val="single" w:sz="8" w:space="0" w:color="auto"/>
            </w:tcBorders>
            <w:shd w:val="clear" w:color="000000" w:fill="FFFFE7"/>
          </w:tcPr>
          <w:p w:rsidR="00460279" w:rsidRPr="00FB7E97" w:rsidRDefault="00F63D64" w:rsidP="00460279">
            <w:pPr>
              <w:rPr>
                <w:sz w:val="24"/>
                <w:szCs w:val="24"/>
              </w:rPr>
            </w:pPr>
            <w:r w:rsidRPr="00FB7E97">
              <w:rPr>
                <w:sz w:val="24"/>
                <w:szCs w:val="24"/>
              </w:rPr>
              <w:t>1</w:t>
            </w:r>
          </w:p>
        </w:tc>
      </w:tr>
      <w:tr w:rsidR="00460279" w:rsidRPr="00FB7E97" w:rsidTr="00F63D64">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460279" w:rsidRPr="00FB7E97" w:rsidRDefault="00460279" w:rsidP="00460279">
            <w:pPr>
              <w:rPr>
                <w:sz w:val="24"/>
                <w:szCs w:val="24"/>
              </w:rPr>
            </w:pPr>
            <w:r w:rsidRPr="00FB7E97">
              <w:rPr>
                <w:sz w:val="24"/>
                <w:szCs w:val="24"/>
              </w:rPr>
              <w:t>9</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460279" w:rsidRPr="00FB7E97" w:rsidRDefault="00460279" w:rsidP="00460279">
            <w:pPr>
              <w:rPr>
                <w:sz w:val="24"/>
                <w:szCs w:val="24"/>
              </w:rPr>
            </w:pPr>
            <w:r w:rsidRPr="00FB7E97">
              <w:rPr>
                <w:sz w:val="24"/>
                <w:szCs w:val="24"/>
              </w:rPr>
              <w:t>физическая культура</w:t>
            </w:r>
          </w:p>
        </w:tc>
        <w:tc>
          <w:tcPr>
            <w:tcW w:w="709" w:type="dxa"/>
            <w:tcBorders>
              <w:top w:val="single" w:sz="8" w:space="0" w:color="auto"/>
              <w:left w:val="nil"/>
              <w:bottom w:val="single" w:sz="4" w:space="0" w:color="auto"/>
              <w:right w:val="single" w:sz="8" w:space="0" w:color="auto"/>
            </w:tcBorders>
            <w:shd w:val="clear" w:color="000000" w:fill="FFFFE7"/>
            <w:noWrap/>
            <w:hideMark/>
          </w:tcPr>
          <w:p w:rsidR="00460279" w:rsidRPr="00FB7E97" w:rsidRDefault="00460279" w:rsidP="00460279">
            <w:pPr>
              <w:rPr>
                <w:sz w:val="24"/>
                <w:szCs w:val="24"/>
              </w:rPr>
            </w:pPr>
            <w:r w:rsidRPr="00FB7E97">
              <w:rPr>
                <w:sz w:val="24"/>
                <w:szCs w:val="24"/>
              </w:rPr>
              <w:t>5</w:t>
            </w:r>
          </w:p>
        </w:tc>
        <w:tc>
          <w:tcPr>
            <w:tcW w:w="850" w:type="dxa"/>
            <w:tcBorders>
              <w:top w:val="single" w:sz="8" w:space="0" w:color="auto"/>
              <w:left w:val="nil"/>
              <w:bottom w:val="single" w:sz="4" w:space="0" w:color="auto"/>
              <w:right w:val="single" w:sz="8" w:space="0" w:color="auto"/>
            </w:tcBorders>
            <w:shd w:val="clear" w:color="000000" w:fill="FFFFE7"/>
            <w:noWrap/>
            <w:hideMark/>
          </w:tcPr>
          <w:p w:rsidR="00460279" w:rsidRPr="00FB7E97" w:rsidRDefault="00460279" w:rsidP="00460279">
            <w:pPr>
              <w:rPr>
                <w:sz w:val="24"/>
                <w:szCs w:val="24"/>
              </w:rPr>
            </w:pPr>
            <w:r w:rsidRPr="00FB7E97">
              <w:rPr>
                <w:sz w:val="24"/>
                <w:szCs w:val="24"/>
              </w:rPr>
              <w:t>70</w:t>
            </w:r>
          </w:p>
        </w:tc>
        <w:tc>
          <w:tcPr>
            <w:tcW w:w="993" w:type="dxa"/>
            <w:tcBorders>
              <w:top w:val="single" w:sz="8" w:space="0" w:color="auto"/>
              <w:left w:val="nil"/>
              <w:bottom w:val="single" w:sz="4" w:space="0" w:color="auto"/>
              <w:right w:val="single" w:sz="8" w:space="0" w:color="auto"/>
            </w:tcBorders>
            <w:shd w:val="clear" w:color="000000" w:fill="FFFFE7"/>
            <w:noWrap/>
            <w:hideMark/>
          </w:tcPr>
          <w:p w:rsidR="00460279" w:rsidRPr="00FB7E97" w:rsidRDefault="00460279" w:rsidP="00460279">
            <w:pPr>
              <w:rPr>
                <w:sz w:val="24"/>
                <w:szCs w:val="24"/>
              </w:rPr>
            </w:pPr>
            <w:r w:rsidRPr="00FB7E97">
              <w:rPr>
                <w:sz w:val="24"/>
                <w:szCs w:val="24"/>
              </w:rPr>
              <w:t>70</w:t>
            </w:r>
          </w:p>
        </w:tc>
        <w:tc>
          <w:tcPr>
            <w:tcW w:w="1417" w:type="dxa"/>
            <w:tcBorders>
              <w:top w:val="single" w:sz="8" w:space="0" w:color="auto"/>
              <w:left w:val="nil"/>
              <w:bottom w:val="single" w:sz="4" w:space="0" w:color="auto"/>
              <w:right w:val="single" w:sz="8" w:space="0" w:color="auto"/>
            </w:tcBorders>
            <w:shd w:val="clear" w:color="000000" w:fill="FFFFE7"/>
          </w:tcPr>
          <w:p w:rsidR="00460279" w:rsidRPr="00FB7E97" w:rsidRDefault="00460279" w:rsidP="00460279">
            <w:pPr>
              <w:rPr>
                <w:sz w:val="24"/>
                <w:szCs w:val="24"/>
              </w:rPr>
            </w:pPr>
          </w:p>
        </w:tc>
      </w:tr>
      <w:tr w:rsidR="00460279" w:rsidRPr="00FB7E97" w:rsidTr="00F63D64">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460279" w:rsidRPr="00FB7E97" w:rsidRDefault="00460279" w:rsidP="00460279">
            <w:pPr>
              <w:rPr>
                <w:sz w:val="24"/>
                <w:szCs w:val="24"/>
              </w:rPr>
            </w:pPr>
            <w:r w:rsidRPr="00FB7E97">
              <w:rPr>
                <w:sz w:val="24"/>
                <w:szCs w:val="24"/>
              </w:rPr>
              <w:t>10</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460279" w:rsidRPr="00FB7E97" w:rsidRDefault="00460279" w:rsidP="00460279">
            <w:pPr>
              <w:rPr>
                <w:sz w:val="24"/>
                <w:szCs w:val="24"/>
              </w:rPr>
            </w:pPr>
            <w:r w:rsidRPr="00FB7E97">
              <w:rPr>
                <w:sz w:val="24"/>
                <w:szCs w:val="24"/>
              </w:rPr>
              <w:t xml:space="preserve">музыка </w:t>
            </w:r>
          </w:p>
        </w:tc>
        <w:tc>
          <w:tcPr>
            <w:tcW w:w="709" w:type="dxa"/>
            <w:tcBorders>
              <w:top w:val="single" w:sz="8" w:space="0" w:color="auto"/>
              <w:left w:val="nil"/>
              <w:bottom w:val="single" w:sz="4" w:space="0" w:color="auto"/>
              <w:right w:val="single" w:sz="8" w:space="0" w:color="auto"/>
            </w:tcBorders>
            <w:shd w:val="clear" w:color="000000" w:fill="FFFFE7"/>
            <w:noWrap/>
            <w:hideMark/>
          </w:tcPr>
          <w:p w:rsidR="00460279" w:rsidRPr="00FB7E97" w:rsidRDefault="00460279" w:rsidP="00460279">
            <w:pPr>
              <w:rPr>
                <w:sz w:val="24"/>
                <w:szCs w:val="24"/>
              </w:rPr>
            </w:pPr>
            <w:r w:rsidRPr="00FB7E97">
              <w:rPr>
                <w:sz w:val="24"/>
                <w:szCs w:val="24"/>
              </w:rPr>
              <w:t>5</w:t>
            </w:r>
          </w:p>
        </w:tc>
        <w:tc>
          <w:tcPr>
            <w:tcW w:w="850" w:type="dxa"/>
            <w:tcBorders>
              <w:top w:val="single" w:sz="8" w:space="0" w:color="auto"/>
              <w:left w:val="nil"/>
              <w:bottom w:val="single" w:sz="4" w:space="0" w:color="auto"/>
              <w:right w:val="single" w:sz="8" w:space="0" w:color="auto"/>
            </w:tcBorders>
            <w:shd w:val="clear" w:color="000000" w:fill="FFFFE7"/>
            <w:noWrap/>
            <w:hideMark/>
          </w:tcPr>
          <w:p w:rsidR="00460279" w:rsidRPr="00FB7E97" w:rsidRDefault="00460279" w:rsidP="00460279">
            <w:pPr>
              <w:rPr>
                <w:sz w:val="24"/>
                <w:szCs w:val="24"/>
              </w:rPr>
            </w:pPr>
            <w:r w:rsidRPr="00FB7E97">
              <w:rPr>
                <w:sz w:val="24"/>
                <w:szCs w:val="24"/>
              </w:rPr>
              <w:t>35</w:t>
            </w:r>
          </w:p>
        </w:tc>
        <w:tc>
          <w:tcPr>
            <w:tcW w:w="993" w:type="dxa"/>
            <w:tcBorders>
              <w:top w:val="single" w:sz="8" w:space="0" w:color="auto"/>
              <w:left w:val="nil"/>
              <w:bottom w:val="single" w:sz="4" w:space="0" w:color="auto"/>
              <w:right w:val="single" w:sz="8" w:space="0" w:color="auto"/>
            </w:tcBorders>
            <w:shd w:val="clear" w:color="000000" w:fill="FFFFE7"/>
            <w:noWrap/>
            <w:hideMark/>
          </w:tcPr>
          <w:p w:rsidR="00460279" w:rsidRPr="00FB7E97" w:rsidRDefault="00460279" w:rsidP="00460279">
            <w:pPr>
              <w:rPr>
                <w:sz w:val="24"/>
                <w:szCs w:val="24"/>
              </w:rPr>
            </w:pPr>
            <w:r w:rsidRPr="00FB7E97">
              <w:rPr>
                <w:sz w:val="24"/>
                <w:szCs w:val="24"/>
              </w:rPr>
              <w:t>35</w:t>
            </w:r>
          </w:p>
        </w:tc>
        <w:tc>
          <w:tcPr>
            <w:tcW w:w="1417" w:type="dxa"/>
            <w:tcBorders>
              <w:top w:val="single" w:sz="8" w:space="0" w:color="auto"/>
              <w:left w:val="nil"/>
              <w:bottom w:val="single" w:sz="4" w:space="0" w:color="auto"/>
              <w:right w:val="single" w:sz="8" w:space="0" w:color="auto"/>
            </w:tcBorders>
            <w:shd w:val="clear" w:color="000000" w:fill="FFFFE7"/>
          </w:tcPr>
          <w:p w:rsidR="00460279" w:rsidRPr="00FB7E97" w:rsidRDefault="00460279" w:rsidP="00460279">
            <w:pPr>
              <w:rPr>
                <w:sz w:val="24"/>
                <w:szCs w:val="24"/>
              </w:rPr>
            </w:pPr>
          </w:p>
        </w:tc>
      </w:tr>
      <w:tr w:rsidR="00460279" w:rsidRPr="00FB7E97" w:rsidTr="00F63D64">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460279" w:rsidRPr="00FB7E97" w:rsidRDefault="00460279" w:rsidP="00460279">
            <w:pPr>
              <w:rPr>
                <w:sz w:val="24"/>
                <w:szCs w:val="24"/>
              </w:rPr>
            </w:pPr>
            <w:r w:rsidRPr="00FB7E97">
              <w:rPr>
                <w:sz w:val="24"/>
                <w:szCs w:val="24"/>
              </w:rPr>
              <w:t>11</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460279" w:rsidRPr="00FB7E97" w:rsidRDefault="00460279" w:rsidP="00460279">
            <w:pPr>
              <w:rPr>
                <w:sz w:val="24"/>
                <w:szCs w:val="24"/>
              </w:rPr>
            </w:pPr>
            <w:r w:rsidRPr="00FB7E97">
              <w:rPr>
                <w:sz w:val="24"/>
                <w:szCs w:val="24"/>
              </w:rPr>
              <w:t>английский язык</w:t>
            </w:r>
          </w:p>
        </w:tc>
        <w:tc>
          <w:tcPr>
            <w:tcW w:w="709" w:type="dxa"/>
            <w:tcBorders>
              <w:top w:val="single" w:sz="8" w:space="0" w:color="auto"/>
              <w:left w:val="nil"/>
              <w:bottom w:val="single" w:sz="4" w:space="0" w:color="auto"/>
              <w:right w:val="single" w:sz="8" w:space="0" w:color="auto"/>
            </w:tcBorders>
            <w:shd w:val="clear" w:color="000000" w:fill="FFFFE7"/>
            <w:noWrap/>
            <w:hideMark/>
          </w:tcPr>
          <w:p w:rsidR="00460279" w:rsidRPr="00FB7E97" w:rsidRDefault="00460279" w:rsidP="00460279">
            <w:pPr>
              <w:rPr>
                <w:sz w:val="24"/>
                <w:szCs w:val="24"/>
              </w:rPr>
            </w:pPr>
            <w:r w:rsidRPr="00FB7E97">
              <w:rPr>
                <w:sz w:val="24"/>
                <w:szCs w:val="24"/>
              </w:rPr>
              <w:t>5</w:t>
            </w:r>
          </w:p>
        </w:tc>
        <w:tc>
          <w:tcPr>
            <w:tcW w:w="850" w:type="dxa"/>
            <w:tcBorders>
              <w:top w:val="single" w:sz="8" w:space="0" w:color="auto"/>
              <w:left w:val="nil"/>
              <w:bottom w:val="single" w:sz="4" w:space="0" w:color="auto"/>
              <w:right w:val="single" w:sz="8" w:space="0" w:color="auto"/>
            </w:tcBorders>
            <w:shd w:val="clear" w:color="000000" w:fill="FFFFE7"/>
            <w:noWrap/>
            <w:hideMark/>
          </w:tcPr>
          <w:p w:rsidR="00460279" w:rsidRPr="00FB7E97" w:rsidRDefault="00460279" w:rsidP="00460279">
            <w:pPr>
              <w:rPr>
                <w:sz w:val="24"/>
                <w:szCs w:val="24"/>
              </w:rPr>
            </w:pPr>
            <w:r w:rsidRPr="00FB7E97">
              <w:rPr>
                <w:sz w:val="24"/>
                <w:szCs w:val="24"/>
              </w:rPr>
              <w:t>103</w:t>
            </w:r>
          </w:p>
        </w:tc>
        <w:tc>
          <w:tcPr>
            <w:tcW w:w="993" w:type="dxa"/>
            <w:tcBorders>
              <w:top w:val="single" w:sz="8" w:space="0" w:color="auto"/>
              <w:left w:val="nil"/>
              <w:bottom w:val="single" w:sz="4" w:space="0" w:color="auto"/>
              <w:right w:val="single" w:sz="8" w:space="0" w:color="auto"/>
            </w:tcBorders>
            <w:shd w:val="clear" w:color="000000" w:fill="FFFFE7"/>
            <w:noWrap/>
            <w:hideMark/>
          </w:tcPr>
          <w:p w:rsidR="00460279" w:rsidRPr="00FB7E97" w:rsidRDefault="00460279" w:rsidP="00460279">
            <w:pPr>
              <w:rPr>
                <w:sz w:val="24"/>
                <w:szCs w:val="24"/>
              </w:rPr>
            </w:pPr>
            <w:r w:rsidRPr="00FB7E97">
              <w:rPr>
                <w:sz w:val="24"/>
                <w:szCs w:val="24"/>
              </w:rPr>
              <w:t>102</w:t>
            </w:r>
          </w:p>
        </w:tc>
        <w:tc>
          <w:tcPr>
            <w:tcW w:w="1417" w:type="dxa"/>
            <w:tcBorders>
              <w:top w:val="single" w:sz="8" w:space="0" w:color="auto"/>
              <w:left w:val="nil"/>
              <w:bottom w:val="single" w:sz="4" w:space="0" w:color="auto"/>
              <w:right w:val="single" w:sz="8" w:space="0" w:color="auto"/>
            </w:tcBorders>
            <w:shd w:val="clear" w:color="000000" w:fill="FFFFE7"/>
          </w:tcPr>
          <w:p w:rsidR="00460279" w:rsidRPr="00FB7E97" w:rsidRDefault="00F63D64" w:rsidP="00460279">
            <w:pPr>
              <w:rPr>
                <w:sz w:val="24"/>
                <w:szCs w:val="24"/>
              </w:rPr>
            </w:pPr>
            <w:r w:rsidRPr="00FB7E97">
              <w:rPr>
                <w:sz w:val="24"/>
                <w:szCs w:val="24"/>
              </w:rPr>
              <w:t>1</w:t>
            </w:r>
          </w:p>
        </w:tc>
      </w:tr>
      <w:tr w:rsidR="00460279" w:rsidRPr="00FB7E97" w:rsidTr="00F63D64">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460279" w:rsidRPr="00FB7E97" w:rsidRDefault="00460279" w:rsidP="00460279">
            <w:pPr>
              <w:rPr>
                <w:sz w:val="24"/>
                <w:szCs w:val="24"/>
              </w:rPr>
            </w:pPr>
            <w:r w:rsidRPr="00FB7E97">
              <w:rPr>
                <w:sz w:val="24"/>
                <w:szCs w:val="24"/>
              </w:rPr>
              <w:t>12</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460279" w:rsidRPr="00FB7E97" w:rsidRDefault="00460279" w:rsidP="00460279">
            <w:pPr>
              <w:rPr>
                <w:sz w:val="24"/>
                <w:szCs w:val="24"/>
              </w:rPr>
            </w:pPr>
            <w:r w:rsidRPr="00FB7E97">
              <w:rPr>
                <w:sz w:val="24"/>
                <w:szCs w:val="24"/>
              </w:rPr>
              <w:t>ОДНКР</w:t>
            </w:r>
          </w:p>
        </w:tc>
        <w:tc>
          <w:tcPr>
            <w:tcW w:w="709" w:type="dxa"/>
            <w:tcBorders>
              <w:top w:val="single" w:sz="8" w:space="0" w:color="auto"/>
              <w:left w:val="nil"/>
              <w:bottom w:val="single" w:sz="4" w:space="0" w:color="auto"/>
              <w:right w:val="single" w:sz="8" w:space="0" w:color="auto"/>
            </w:tcBorders>
            <w:shd w:val="clear" w:color="000000" w:fill="FFFFE7"/>
            <w:noWrap/>
            <w:hideMark/>
          </w:tcPr>
          <w:p w:rsidR="00460279" w:rsidRPr="00FB7E97" w:rsidRDefault="00460279" w:rsidP="00460279">
            <w:pPr>
              <w:rPr>
                <w:sz w:val="24"/>
                <w:szCs w:val="24"/>
              </w:rPr>
            </w:pPr>
            <w:r w:rsidRPr="00FB7E97">
              <w:rPr>
                <w:sz w:val="24"/>
                <w:szCs w:val="24"/>
              </w:rPr>
              <w:t>5</w:t>
            </w:r>
          </w:p>
        </w:tc>
        <w:tc>
          <w:tcPr>
            <w:tcW w:w="850" w:type="dxa"/>
            <w:tcBorders>
              <w:top w:val="single" w:sz="8" w:space="0" w:color="auto"/>
              <w:left w:val="nil"/>
              <w:bottom w:val="single" w:sz="4" w:space="0" w:color="auto"/>
              <w:right w:val="single" w:sz="8" w:space="0" w:color="auto"/>
            </w:tcBorders>
            <w:shd w:val="clear" w:color="000000" w:fill="FFFFE7"/>
            <w:noWrap/>
            <w:hideMark/>
          </w:tcPr>
          <w:p w:rsidR="00460279" w:rsidRPr="00FB7E97" w:rsidRDefault="00460279" w:rsidP="00460279">
            <w:pPr>
              <w:rPr>
                <w:sz w:val="24"/>
                <w:szCs w:val="24"/>
              </w:rPr>
            </w:pPr>
            <w:r w:rsidRPr="00FB7E97">
              <w:rPr>
                <w:sz w:val="24"/>
                <w:szCs w:val="24"/>
              </w:rPr>
              <w:t>36</w:t>
            </w:r>
          </w:p>
        </w:tc>
        <w:tc>
          <w:tcPr>
            <w:tcW w:w="993" w:type="dxa"/>
            <w:tcBorders>
              <w:top w:val="single" w:sz="8" w:space="0" w:color="auto"/>
              <w:left w:val="nil"/>
              <w:bottom w:val="single" w:sz="4" w:space="0" w:color="auto"/>
              <w:right w:val="single" w:sz="8" w:space="0" w:color="auto"/>
            </w:tcBorders>
            <w:shd w:val="clear" w:color="000000" w:fill="FFFFE7"/>
            <w:noWrap/>
            <w:hideMark/>
          </w:tcPr>
          <w:p w:rsidR="00460279" w:rsidRPr="00FB7E97" w:rsidRDefault="00460279" w:rsidP="00460279">
            <w:pPr>
              <w:rPr>
                <w:sz w:val="24"/>
                <w:szCs w:val="24"/>
              </w:rPr>
            </w:pPr>
            <w:r w:rsidRPr="00FB7E97">
              <w:rPr>
                <w:sz w:val="24"/>
                <w:szCs w:val="24"/>
              </w:rPr>
              <w:t>35</w:t>
            </w:r>
          </w:p>
        </w:tc>
        <w:tc>
          <w:tcPr>
            <w:tcW w:w="1417" w:type="dxa"/>
            <w:tcBorders>
              <w:top w:val="single" w:sz="8" w:space="0" w:color="auto"/>
              <w:left w:val="nil"/>
              <w:bottom w:val="single" w:sz="4" w:space="0" w:color="auto"/>
              <w:right w:val="single" w:sz="8" w:space="0" w:color="auto"/>
            </w:tcBorders>
            <w:shd w:val="clear" w:color="000000" w:fill="FFFFE7"/>
          </w:tcPr>
          <w:p w:rsidR="00460279" w:rsidRPr="00FB7E97" w:rsidRDefault="00F63D64" w:rsidP="00460279">
            <w:pPr>
              <w:rPr>
                <w:sz w:val="24"/>
                <w:szCs w:val="24"/>
              </w:rPr>
            </w:pPr>
            <w:r w:rsidRPr="00FB7E97">
              <w:rPr>
                <w:sz w:val="24"/>
                <w:szCs w:val="24"/>
              </w:rPr>
              <w:t>1</w:t>
            </w:r>
          </w:p>
        </w:tc>
      </w:tr>
      <w:tr w:rsidR="00460279" w:rsidRPr="00FB7E97" w:rsidTr="00F63D64">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460279" w:rsidRPr="00FB7E97" w:rsidRDefault="00460279" w:rsidP="00460279">
            <w:pPr>
              <w:rPr>
                <w:sz w:val="24"/>
                <w:szCs w:val="24"/>
              </w:rPr>
            </w:pPr>
            <w:r w:rsidRPr="00FB7E97">
              <w:rPr>
                <w:sz w:val="24"/>
                <w:szCs w:val="24"/>
              </w:rPr>
              <w:t>13</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460279" w:rsidRPr="00FB7E97" w:rsidRDefault="00460279" w:rsidP="00460279">
            <w:pPr>
              <w:rPr>
                <w:sz w:val="24"/>
                <w:szCs w:val="24"/>
              </w:rPr>
            </w:pPr>
            <w:r w:rsidRPr="00FB7E97">
              <w:rPr>
                <w:sz w:val="24"/>
                <w:szCs w:val="24"/>
              </w:rPr>
              <w:t>Биология</w:t>
            </w:r>
          </w:p>
        </w:tc>
        <w:tc>
          <w:tcPr>
            <w:tcW w:w="709" w:type="dxa"/>
            <w:tcBorders>
              <w:top w:val="single" w:sz="8" w:space="0" w:color="auto"/>
              <w:left w:val="nil"/>
              <w:bottom w:val="single" w:sz="4" w:space="0" w:color="auto"/>
              <w:right w:val="single" w:sz="8" w:space="0" w:color="auto"/>
            </w:tcBorders>
            <w:shd w:val="clear" w:color="000000" w:fill="FFFFE7"/>
            <w:noWrap/>
            <w:hideMark/>
          </w:tcPr>
          <w:p w:rsidR="00460279" w:rsidRPr="00FB7E97" w:rsidRDefault="00460279" w:rsidP="00460279">
            <w:pPr>
              <w:rPr>
                <w:sz w:val="24"/>
                <w:szCs w:val="24"/>
              </w:rPr>
            </w:pPr>
            <w:r w:rsidRPr="00FB7E97">
              <w:rPr>
                <w:sz w:val="24"/>
                <w:szCs w:val="24"/>
              </w:rPr>
              <w:t>5</w:t>
            </w:r>
          </w:p>
        </w:tc>
        <w:tc>
          <w:tcPr>
            <w:tcW w:w="850" w:type="dxa"/>
            <w:tcBorders>
              <w:top w:val="single" w:sz="8" w:space="0" w:color="auto"/>
              <w:left w:val="nil"/>
              <w:bottom w:val="single" w:sz="4" w:space="0" w:color="auto"/>
              <w:right w:val="single" w:sz="8" w:space="0" w:color="auto"/>
            </w:tcBorders>
            <w:shd w:val="clear" w:color="000000" w:fill="FFFFE7"/>
            <w:noWrap/>
            <w:hideMark/>
          </w:tcPr>
          <w:p w:rsidR="00460279" w:rsidRPr="00FB7E97" w:rsidRDefault="00460279" w:rsidP="00460279">
            <w:pPr>
              <w:rPr>
                <w:sz w:val="24"/>
                <w:szCs w:val="24"/>
              </w:rPr>
            </w:pPr>
            <w:r w:rsidRPr="00FB7E97">
              <w:rPr>
                <w:sz w:val="24"/>
                <w:szCs w:val="24"/>
              </w:rPr>
              <w:t>36</w:t>
            </w:r>
          </w:p>
        </w:tc>
        <w:tc>
          <w:tcPr>
            <w:tcW w:w="993" w:type="dxa"/>
            <w:tcBorders>
              <w:top w:val="single" w:sz="8" w:space="0" w:color="auto"/>
              <w:left w:val="nil"/>
              <w:bottom w:val="single" w:sz="4" w:space="0" w:color="auto"/>
              <w:right w:val="single" w:sz="8" w:space="0" w:color="auto"/>
            </w:tcBorders>
            <w:shd w:val="clear" w:color="000000" w:fill="FFFFE7"/>
            <w:noWrap/>
            <w:hideMark/>
          </w:tcPr>
          <w:p w:rsidR="00460279" w:rsidRPr="00FB7E97" w:rsidRDefault="00460279" w:rsidP="00460279">
            <w:pPr>
              <w:rPr>
                <w:sz w:val="24"/>
                <w:szCs w:val="24"/>
              </w:rPr>
            </w:pPr>
            <w:r w:rsidRPr="00FB7E97">
              <w:rPr>
                <w:sz w:val="24"/>
                <w:szCs w:val="24"/>
              </w:rPr>
              <w:t>34</w:t>
            </w:r>
          </w:p>
        </w:tc>
        <w:tc>
          <w:tcPr>
            <w:tcW w:w="1417" w:type="dxa"/>
            <w:tcBorders>
              <w:top w:val="single" w:sz="8" w:space="0" w:color="auto"/>
              <w:left w:val="nil"/>
              <w:bottom w:val="single" w:sz="4" w:space="0" w:color="auto"/>
              <w:right w:val="single" w:sz="8" w:space="0" w:color="auto"/>
            </w:tcBorders>
            <w:shd w:val="clear" w:color="000000" w:fill="FFFFE7"/>
          </w:tcPr>
          <w:p w:rsidR="00460279" w:rsidRPr="00FB7E97" w:rsidRDefault="00F63D64" w:rsidP="00460279">
            <w:pPr>
              <w:rPr>
                <w:sz w:val="24"/>
                <w:szCs w:val="24"/>
              </w:rPr>
            </w:pPr>
            <w:r w:rsidRPr="00FB7E97">
              <w:rPr>
                <w:sz w:val="24"/>
                <w:szCs w:val="24"/>
              </w:rPr>
              <w:t>2</w:t>
            </w:r>
          </w:p>
        </w:tc>
      </w:tr>
      <w:tr w:rsidR="00460279" w:rsidRPr="00FB7E97" w:rsidTr="00F63D64">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460279" w:rsidRPr="00FB7E97" w:rsidRDefault="00460279" w:rsidP="00460279">
            <w:pPr>
              <w:rPr>
                <w:sz w:val="24"/>
                <w:szCs w:val="24"/>
              </w:rPr>
            </w:pPr>
            <w:r w:rsidRPr="00FB7E97">
              <w:rPr>
                <w:sz w:val="24"/>
                <w:szCs w:val="24"/>
              </w:rPr>
              <w:t>14</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460279" w:rsidRPr="00FB7E97" w:rsidRDefault="00460279" w:rsidP="00460279">
            <w:pPr>
              <w:rPr>
                <w:sz w:val="24"/>
                <w:szCs w:val="24"/>
              </w:rPr>
            </w:pPr>
            <w:r w:rsidRPr="00FB7E97">
              <w:rPr>
                <w:sz w:val="24"/>
                <w:szCs w:val="24"/>
              </w:rPr>
              <w:t xml:space="preserve">география </w:t>
            </w:r>
          </w:p>
        </w:tc>
        <w:tc>
          <w:tcPr>
            <w:tcW w:w="709" w:type="dxa"/>
            <w:tcBorders>
              <w:top w:val="single" w:sz="8" w:space="0" w:color="auto"/>
              <w:left w:val="nil"/>
              <w:bottom w:val="single" w:sz="4" w:space="0" w:color="auto"/>
              <w:right w:val="single" w:sz="8" w:space="0" w:color="auto"/>
            </w:tcBorders>
            <w:shd w:val="clear" w:color="000000" w:fill="FFFFE7"/>
            <w:noWrap/>
            <w:hideMark/>
          </w:tcPr>
          <w:p w:rsidR="00460279" w:rsidRPr="00FB7E97" w:rsidRDefault="00460279" w:rsidP="00460279">
            <w:pPr>
              <w:rPr>
                <w:sz w:val="24"/>
                <w:szCs w:val="24"/>
              </w:rPr>
            </w:pPr>
            <w:r w:rsidRPr="00FB7E97">
              <w:rPr>
                <w:sz w:val="24"/>
                <w:szCs w:val="24"/>
              </w:rPr>
              <w:t>5</w:t>
            </w:r>
          </w:p>
        </w:tc>
        <w:tc>
          <w:tcPr>
            <w:tcW w:w="850" w:type="dxa"/>
            <w:tcBorders>
              <w:top w:val="single" w:sz="8" w:space="0" w:color="auto"/>
              <w:left w:val="nil"/>
              <w:bottom w:val="single" w:sz="4" w:space="0" w:color="auto"/>
              <w:right w:val="single" w:sz="8" w:space="0" w:color="auto"/>
            </w:tcBorders>
            <w:shd w:val="clear" w:color="000000" w:fill="FFFFE7"/>
            <w:noWrap/>
            <w:hideMark/>
          </w:tcPr>
          <w:p w:rsidR="00460279" w:rsidRPr="00FB7E97" w:rsidRDefault="00460279" w:rsidP="00460279">
            <w:pPr>
              <w:rPr>
                <w:sz w:val="24"/>
                <w:szCs w:val="24"/>
              </w:rPr>
            </w:pPr>
            <w:r w:rsidRPr="00FB7E97">
              <w:rPr>
                <w:sz w:val="24"/>
                <w:szCs w:val="24"/>
              </w:rPr>
              <w:t>36</w:t>
            </w:r>
          </w:p>
        </w:tc>
        <w:tc>
          <w:tcPr>
            <w:tcW w:w="993" w:type="dxa"/>
            <w:tcBorders>
              <w:top w:val="single" w:sz="8" w:space="0" w:color="auto"/>
              <w:left w:val="nil"/>
              <w:bottom w:val="single" w:sz="4" w:space="0" w:color="auto"/>
              <w:right w:val="single" w:sz="8" w:space="0" w:color="auto"/>
            </w:tcBorders>
            <w:shd w:val="clear" w:color="000000" w:fill="FFFFE7"/>
            <w:noWrap/>
            <w:hideMark/>
          </w:tcPr>
          <w:p w:rsidR="00460279" w:rsidRPr="00FB7E97" w:rsidRDefault="00460279" w:rsidP="00460279">
            <w:pPr>
              <w:rPr>
                <w:sz w:val="24"/>
                <w:szCs w:val="24"/>
              </w:rPr>
            </w:pPr>
            <w:r w:rsidRPr="00FB7E97">
              <w:rPr>
                <w:sz w:val="24"/>
                <w:szCs w:val="24"/>
              </w:rPr>
              <w:t>34</w:t>
            </w:r>
          </w:p>
        </w:tc>
        <w:tc>
          <w:tcPr>
            <w:tcW w:w="1417" w:type="dxa"/>
            <w:tcBorders>
              <w:top w:val="single" w:sz="8" w:space="0" w:color="auto"/>
              <w:left w:val="nil"/>
              <w:bottom w:val="single" w:sz="4" w:space="0" w:color="auto"/>
              <w:right w:val="single" w:sz="8" w:space="0" w:color="auto"/>
            </w:tcBorders>
            <w:shd w:val="clear" w:color="000000" w:fill="FFFFE7"/>
          </w:tcPr>
          <w:p w:rsidR="00460279" w:rsidRPr="00FB7E97" w:rsidRDefault="00F63D64" w:rsidP="00460279">
            <w:pPr>
              <w:rPr>
                <w:sz w:val="24"/>
                <w:szCs w:val="24"/>
              </w:rPr>
            </w:pPr>
            <w:r w:rsidRPr="00FB7E97">
              <w:rPr>
                <w:sz w:val="24"/>
                <w:szCs w:val="24"/>
              </w:rPr>
              <w:t>2</w:t>
            </w:r>
          </w:p>
        </w:tc>
      </w:tr>
      <w:tr w:rsidR="00460279" w:rsidRPr="00FB7E97" w:rsidTr="00F63D64">
        <w:trPr>
          <w:trHeight w:val="225"/>
        </w:trPr>
        <w:tc>
          <w:tcPr>
            <w:tcW w:w="5377" w:type="dxa"/>
            <w:gridSpan w:val="3"/>
            <w:tcBorders>
              <w:top w:val="single" w:sz="8" w:space="0" w:color="auto"/>
              <w:left w:val="single" w:sz="8" w:space="0" w:color="auto"/>
              <w:bottom w:val="single" w:sz="8" w:space="0" w:color="auto"/>
              <w:right w:val="single" w:sz="4" w:space="0" w:color="000000"/>
            </w:tcBorders>
            <w:shd w:val="clear" w:color="000000" w:fill="FFFF00"/>
            <w:noWrap/>
            <w:hideMark/>
          </w:tcPr>
          <w:p w:rsidR="00460279" w:rsidRPr="00FB7E97" w:rsidRDefault="00460279" w:rsidP="00460279">
            <w:pPr>
              <w:rPr>
                <w:sz w:val="24"/>
                <w:szCs w:val="24"/>
              </w:rPr>
            </w:pPr>
          </w:p>
        </w:tc>
        <w:tc>
          <w:tcPr>
            <w:tcW w:w="850" w:type="dxa"/>
            <w:tcBorders>
              <w:top w:val="single" w:sz="8" w:space="0" w:color="auto"/>
              <w:left w:val="nil"/>
              <w:bottom w:val="single" w:sz="8" w:space="0" w:color="auto"/>
              <w:right w:val="single" w:sz="4" w:space="0" w:color="auto"/>
            </w:tcBorders>
            <w:shd w:val="clear" w:color="000000" w:fill="FFFF00"/>
            <w:noWrap/>
            <w:hideMark/>
          </w:tcPr>
          <w:p w:rsidR="00460279" w:rsidRPr="00FB7E97" w:rsidRDefault="00F63D64" w:rsidP="00460279">
            <w:pPr>
              <w:rPr>
                <w:sz w:val="24"/>
                <w:szCs w:val="24"/>
              </w:rPr>
            </w:pPr>
            <w:r w:rsidRPr="00FB7E97">
              <w:rPr>
                <w:sz w:val="24"/>
                <w:szCs w:val="24"/>
              </w:rPr>
              <w:t>1142</w:t>
            </w:r>
          </w:p>
        </w:tc>
        <w:tc>
          <w:tcPr>
            <w:tcW w:w="993" w:type="dxa"/>
            <w:tcBorders>
              <w:top w:val="single" w:sz="8" w:space="0" w:color="auto"/>
              <w:left w:val="nil"/>
              <w:bottom w:val="single" w:sz="8" w:space="0" w:color="auto"/>
              <w:right w:val="single" w:sz="4" w:space="0" w:color="auto"/>
            </w:tcBorders>
            <w:shd w:val="clear" w:color="000000" w:fill="FFFF00"/>
            <w:noWrap/>
            <w:hideMark/>
          </w:tcPr>
          <w:p w:rsidR="00460279" w:rsidRPr="00FB7E97" w:rsidRDefault="00156D68" w:rsidP="00460279">
            <w:pPr>
              <w:rPr>
                <w:sz w:val="24"/>
                <w:szCs w:val="24"/>
              </w:rPr>
            </w:pPr>
            <w:r w:rsidRPr="00FB7E97">
              <w:rPr>
                <w:sz w:val="24"/>
                <w:szCs w:val="24"/>
              </w:rPr>
              <w:t>11</w:t>
            </w:r>
            <w:r w:rsidR="00F63D64" w:rsidRPr="00FB7E97">
              <w:rPr>
                <w:sz w:val="24"/>
                <w:szCs w:val="24"/>
              </w:rPr>
              <w:t>00</w:t>
            </w:r>
          </w:p>
        </w:tc>
        <w:tc>
          <w:tcPr>
            <w:tcW w:w="1417" w:type="dxa"/>
            <w:tcBorders>
              <w:top w:val="single" w:sz="8" w:space="0" w:color="auto"/>
              <w:left w:val="nil"/>
              <w:bottom w:val="single" w:sz="8" w:space="0" w:color="auto"/>
              <w:right w:val="single" w:sz="4" w:space="0" w:color="auto"/>
            </w:tcBorders>
            <w:shd w:val="clear" w:color="000000" w:fill="FFFF00"/>
          </w:tcPr>
          <w:p w:rsidR="00460279" w:rsidRPr="00FB7E97" w:rsidRDefault="00156D68" w:rsidP="00460279">
            <w:pPr>
              <w:rPr>
                <w:sz w:val="24"/>
                <w:szCs w:val="24"/>
              </w:rPr>
            </w:pPr>
            <w:r w:rsidRPr="00FB7E97">
              <w:rPr>
                <w:sz w:val="24"/>
                <w:szCs w:val="24"/>
              </w:rPr>
              <w:t>42</w:t>
            </w:r>
          </w:p>
        </w:tc>
      </w:tr>
    </w:tbl>
    <w:p w:rsidR="003D19F9" w:rsidRPr="00FB7E97" w:rsidRDefault="003D19F9" w:rsidP="003D19F9">
      <w:pPr>
        <w:pStyle w:val="a4"/>
        <w:spacing w:after="43" w:line="237" w:lineRule="auto"/>
        <w:ind w:right="-15"/>
        <w:jc w:val="both"/>
        <w:rPr>
          <w:rFonts w:ascii="Times New Roman" w:hAnsi="Times New Roman" w:cs="Times New Roman"/>
          <w:sz w:val="24"/>
          <w:szCs w:val="24"/>
        </w:rPr>
      </w:pPr>
    </w:p>
    <w:p w:rsidR="003D19F9" w:rsidRPr="00FB7E97" w:rsidRDefault="003D19F9" w:rsidP="003D19F9">
      <w:pPr>
        <w:pStyle w:val="a4"/>
        <w:numPr>
          <w:ilvl w:val="0"/>
          <w:numId w:val="31"/>
        </w:numPr>
        <w:spacing w:after="43" w:line="237" w:lineRule="auto"/>
        <w:ind w:right="-15"/>
        <w:jc w:val="both"/>
        <w:rPr>
          <w:rFonts w:ascii="Times New Roman" w:hAnsi="Times New Roman" w:cs="Times New Roman"/>
          <w:sz w:val="24"/>
          <w:szCs w:val="24"/>
        </w:rPr>
      </w:pPr>
      <w:r w:rsidRPr="00FB7E97">
        <w:rPr>
          <w:rFonts w:ascii="Times New Roman" w:hAnsi="Times New Roman" w:cs="Times New Roman"/>
          <w:sz w:val="24"/>
          <w:szCs w:val="24"/>
        </w:rPr>
        <w:t>класс</w:t>
      </w:r>
    </w:p>
    <w:p w:rsidR="003D19F9" w:rsidRPr="00FB7E97" w:rsidRDefault="003D19F9" w:rsidP="003D19F9">
      <w:pPr>
        <w:pStyle w:val="a4"/>
        <w:spacing w:after="43" w:line="237" w:lineRule="auto"/>
        <w:ind w:right="-15"/>
        <w:jc w:val="both"/>
        <w:rPr>
          <w:rFonts w:ascii="Times New Roman" w:hAnsi="Times New Roman" w:cs="Times New Roman"/>
          <w:sz w:val="24"/>
          <w:szCs w:val="24"/>
        </w:rPr>
      </w:pPr>
    </w:p>
    <w:tbl>
      <w:tblPr>
        <w:tblW w:w="8779" w:type="dxa"/>
        <w:tblLook w:val="04A0" w:firstRow="1" w:lastRow="0" w:firstColumn="1" w:lastColumn="0" w:noHBand="0" w:noVBand="1"/>
      </w:tblPr>
      <w:tblGrid>
        <w:gridCol w:w="580"/>
        <w:gridCol w:w="4088"/>
        <w:gridCol w:w="787"/>
        <w:gridCol w:w="850"/>
        <w:gridCol w:w="1134"/>
        <w:gridCol w:w="1340"/>
      </w:tblGrid>
      <w:tr w:rsidR="00156D68" w:rsidRPr="00FB7E97" w:rsidTr="00156D68">
        <w:trPr>
          <w:trHeight w:val="225"/>
        </w:trPr>
        <w:tc>
          <w:tcPr>
            <w:tcW w:w="580" w:type="dxa"/>
            <w:tcBorders>
              <w:top w:val="single" w:sz="8" w:space="0" w:color="auto"/>
              <w:left w:val="single" w:sz="8" w:space="0" w:color="auto"/>
              <w:bottom w:val="single" w:sz="4" w:space="0" w:color="auto"/>
              <w:right w:val="single" w:sz="8" w:space="0" w:color="auto"/>
            </w:tcBorders>
            <w:shd w:val="clear" w:color="000000" w:fill="FFFF00"/>
            <w:noWrap/>
            <w:hideMark/>
          </w:tcPr>
          <w:p w:rsidR="00156D68" w:rsidRPr="00FB7E97" w:rsidRDefault="00156D68" w:rsidP="00156D68">
            <w:pPr>
              <w:rPr>
                <w:sz w:val="24"/>
                <w:szCs w:val="24"/>
              </w:rPr>
            </w:pPr>
            <w:r w:rsidRPr="00FB7E97">
              <w:rPr>
                <w:sz w:val="24"/>
                <w:szCs w:val="24"/>
              </w:rPr>
              <w:t>№</w:t>
            </w:r>
          </w:p>
        </w:tc>
        <w:tc>
          <w:tcPr>
            <w:tcW w:w="4088" w:type="dxa"/>
            <w:tcBorders>
              <w:top w:val="single" w:sz="8" w:space="0" w:color="auto"/>
              <w:left w:val="nil"/>
              <w:bottom w:val="nil"/>
              <w:right w:val="single" w:sz="8" w:space="0" w:color="auto"/>
            </w:tcBorders>
            <w:shd w:val="clear" w:color="000000" w:fill="FFFF00"/>
            <w:noWrap/>
            <w:hideMark/>
          </w:tcPr>
          <w:p w:rsidR="00156D68" w:rsidRPr="00FB7E97" w:rsidRDefault="00156D68" w:rsidP="00156D68">
            <w:pPr>
              <w:rPr>
                <w:sz w:val="24"/>
                <w:szCs w:val="24"/>
              </w:rPr>
            </w:pPr>
            <w:r w:rsidRPr="00FB7E97">
              <w:rPr>
                <w:sz w:val="24"/>
                <w:szCs w:val="24"/>
              </w:rPr>
              <w:t>Предмет</w:t>
            </w:r>
          </w:p>
        </w:tc>
        <w:tc>
          <w:tcPr>
            <w:tcW w:w="709" w:type="dxa"/>
            <w:tcBorders>
              <w:top w:val="single" w:sz="8" w:space="0" w:color="auto"/>
              <w:left w:val="nil"/>
              <w:bottom w:val="nil"/>
              <w:right w:val="single" w:sz="8" w:space="0" w:color="auto"/>
            </w:tcBorders>
            <w:shd w:val="clear" w:color="000000" w:fill="FFFF00"/>
            <w:noWrap/>
            <w:hideMark/>
          </w:tcPr>
          <w:p w:rsidR="00156D68" w:rsidRPr="00FB7E97" w:rsidRDefault="00156D68" w:rsidP="00156D68">
            <w:pPr>
              <w:rPr>
                <w:sz w:val="24"/>
                <w:szCs w:val="24"/>
              </w:rPr>
            </w:pPr>
            <w:r w:rsidRPr="00FB7E97">
              <w:rPr>
                <w:sz w:val="24"/>
                <w:szCs w:val="24"/>
              </w:rPr>
              <w:t>Класс</w:t>
            </w:r>
          </w:p>
        </w:tc>
        <w:tc>
          <w:tcPr>
            <w:tcW w:w="1984" w:type="dxa"/>
            <w:gridSpan w:val="2"/>
            <w:tcBorders>
              <w:top w:val="single" w:sz="8" w:space="0" w:color="auto"/>
              <w:left w:val="nil"/>
              <w:bottom w:val="single" w:sz="4" w:space="0" w:color="auto"/>
              <w:right w:val="single" w:sz="4" w:space="0" w:color="000000"/>
            </w:tcBorders>
            <w:shd w:val="clear" w:color="000000" w:fill="FFFF00"/>
            <w:noWrap/>
            <w:hideMark/>
          </w:tcPr>
          <w:p w:rsidR="00156D68" w:rsidRPr="00FB7E97" w:rsidRDefault="00156D68" w:rsidP="00156D68">
            <w:pPr>
              <w:rPr>
                <w:sz w:val="24"/>
                <w:szCs w:val="24"/>
              </w:rPr>
            </w:pPr>
            <w:r w:rsidRPr="00FB7E97">
              <w:rPr>
                <w:sz w:val="24"/>
                <w:szCs w:val="24"/>
              </w:rPr>
              <w:t>К-во час.</w:t>
            </w:r>
          </w:p>
        </w:tc>
        <w:tc>
          <w:tcPr>
            <w:tcW w:w="1418" w:type="dxa"/>
            <w:vMerge w:val="restart"/>
            <w:tcBorders>
              <w:top w:val="single" w:sz="8" w:space="0" w:color="auto"/>
              <w:left w:val="nil"/>
              <w:right w:val="single" w:sz="4" w:space="0" w:color="000000"/>
            </w:tcBorders>
            <w:shd w:val="clear" w:color="000000" w:fill="FFFF00"/>
          </w:tcPr>
          <w:p w:rsidR="00156D68" w:rsidRPr="00FB7E97" w:rsidRDefault="00156D68" w:rsidP="00156D68">
            <w:pPr>
              <w:rPr>
                <w:sz w:val="24"/>
                <w:szCs w:val="24"/>
              </w:rPr>
            </w:pPr>
          </w:p>
          <w:p w:rsidR="00156D68" w:rsidRPr="00FB7E97" w:rsidRDefault="00156D68" w:rsidP="00156D68">
            <w:pPr>
              <w:rPr>
                <w:sz w:val="24"/>
                <w:szCs w:val="24"/>
              </w:rPr>
            </w:pPr>
            <w:r w:rsidRPr="00FB7E97">
              <w:rPr>
                <w:sz w:val="24"/>
                <w:szCs w:val="24"/>
              </w:rPr>
              <w:t>п/п</w:t>
            </w:r>
          </w:p>
        </w:tc>
      </w:tr>
      <w:tr w:rsidR="00156D68" w:rsidRPr="00FB7E97" w:rsidTr="00156D68">
        <w:trPr>
          <w:trHeight w:val="225"/>
        </w:trPr>
        <w:tc>
          <w:tcPr>
            <w:tcW w:w="580" w:type="dxa"/>
            <w:tcBorders>
              <w:top w:val="nil"/>
              <w:left w:val="single" w:sz="8" w:space="0" w:color="auto"/>
              <w:bottom w:val="single" w:sz="8" w:space="0" w:color="auto"/>
              <w:right w:val="single" w:sz="8" w:space="0" w:color="auto"/>
            </w:tcBorders>
            <w:shd w:val="clear" w:color="000000" w:fill="FFFF00"/>
            <w:noWrap/>
            <w:hideMark/>
          </w:tcPr>
          <w:p w:rsidR="00156D68" w:rsidRPr="00FB7E97" w:rsidRDefault="00156D68" w:rsidP="00156D68">
            <w:pPr>
              <w:rPr>
                <w:sz w:val="24"/>
                <w:szCs w:val="24"/>
              </w:rPr>
            </w:pPr>
            <w:r w:rsidRPr="00FB7E97">
              <w:rPr>
                <w:sz w:val="24"/>
                <w:szCs w:val="24"/>
              </w:rPr>
              <w:t>п/п</w:t>
            </w:r>
          </w:p>
        </w:tc>
        <w:tc>
          <w:tcPr>
            <w:tcW w:w="4088" w:type="dxa"/>
            <w:tcBorders>
              <w:top w:val="nil"/>
              <w:left w:val="nil"/>
              <w:bottom w:val="single" w:sz="8" w:space="0" w:color="auto"/>
              <w:right w:val="single" w:sz="8" w:space="0" w:color="auto"/>
            </w:tcBorders>
            <w:shd w:val="clear" w:color="000000" w:fill="FFFF00"/>
            <w:noWrap/>
            <w:hideMark/>
          </w:tcPr>
          <w:p w:rsidR="00156D68" w:rsidRPr="00FB7E97" w:rsidRDefault="00156D68" w:rsidP="00156D68">
            <w:pPr>
              <w:rPr>
                <w:sz w:val="24"/>
                <w:szCs w:val="24"/>
              </w:rPr>
            </w:pPr>
          </w:p>
        </w:tc>
        <w:tc>
          <w:tcPr>
            <w:tcW w:w="709" w:type="dxa"/>
            <w:tcBorders>
              <w:top w:val="nil"/>
              <w:left w:val="nil"/>
              <w:bottom w:val="single" w:sz="8" w:space="0" w:color="auto"/>
              <w:right w:val="single" w:sz="8" w:space="0" w:color="auto"/>
            </w:tcBorders>
            <w:shd w:val="clear" w:color="000000" w:fill="FFFF00"/>
            <w:noWrap/>
            <w:hideMark/>
          </w:tcPr>
          <w:p w:rsidR="00156D68" w:rsidRPr="00FB7E97" w:rsidRDefault="00156D68" w:rsidP="00156D68">
            <w:pPr>
              <w:rPr>
                <w:sz w:val="24"/>
                <w:szCs w:val="24"/>
              </w:rPr>
            </w:pPr>
          </w:p>
        </w:tc>
        <w:tc>
          <w:tcPr>
            <w:tcW w:w="850" w:type="dxa"/>
            <w:tcBorders>
              <w:top w:val="nil"/>
              <w:left w:val="nil"/>
              <w:bottom w:val="single" w:sz="8" w:space="0" w:color="auto"/>
              <w:right w:val="single" w:sz="4" w:space="0" w:color="auto"/>
            </w:tcBorders>
            <w:shd w:val="clear" w:color="000000" w:fill="FFFF00"/>
            <w:noWrap/>
            <w:hideMark/>
          </w:tcPr>
          <w:p w:rsidR="00156D68" w:rsidRPr="00FB7E97" w:rsidRDefault="00156D68" w:rsidP="00156D68">
            <w:pPr>
              <w:rPr>
                <w:sz w:val="24"/>
                <w:szCs w:val="24"/>
              </w:rPr>
            </w:pPr>
            <w:r w:rsidRPr="00FB7E97">
              <w:rPr>
                <w:sz w:val="24"/>
                <w:szCs w:val="24"/>
              </w:rPr>
              <w:t>плн.</w:t>
            </w:r>
          </w:p>
        </w:tc>
        <w:tc>
          <w:tcPr>
            <w:tcW w:w="1134" w:type="dxa"/>
            <w:tcBorders>
              <w:top w:val="nil"/>
              <w:left w:val="nil"/>
              <w:bottom w:val="single" w:sz="8" w:space="0" w:color="auto"/>
              <w:right w:val="single" w:sz="4" w:space="0" w:color="auto"/>
            </w:tcBorders>
            <w:shd w:val="clear" w:color="000000" w:fill="FFFF00"/>
            <w:noWrap/>
            <w:hideMark/>
          </w:tcPr>
          <w:p w:rsidR="00156D68" w:rsidRPr="00FB7E97" w:rsidRDefault="00156D68" w:rsidP="00156D68">
            <w:pPr>
              <w:rPr>
                <w:sz w:val="24"/>
                <w:szCs w:val="24"/>
              </w:rPr>
            </w:pPr>
            <w:r w:rsidRPr="00FB7E97">
              <w:rPr>
                <w:sz w:val="24"/>
                <w:szCs w:val="24"/>
              </w:rPr>
              <w:t>фкт.</w:t>
            </w:r>
          </w:p>
        </w:tc>
        <w:tc>
          <w:tcPr>
            <w:tcW w:w="1418" w:type="dxa"/>
            <w:vMerge/>
            <w:tcBorders>
              <w:left w:val="nil"/>
              <w:bottom w:val="single" w:sz="8" w:space="0" w:color="auto"/>
              <w:right w:val="single" w:sz="4" w:space="0" w:color="000000"/>
            </w:tcBorders>
            <w:shd w:val="clear" w:color="000000" w:fill="FFFF00"/>
          </w:tcPr>
          <w:p w:rsidR="00156D68" w:rsidRPr="00FB7E97" w:rsidRDefault="00156D68" w:rsidP="00156D68">
            <w:pPr>
              <w:spacing w:after="0" w:line="240" w:lineRule="auto"/>
              <w:jc w:val="center"/>
              <w:rPr>
                <w:rFonts w:ascii="Times New Roman" w:eastAsia="Times New Roman" w:hAnsi="Times New Roman" w:cs="Times New Roman"/>
                <w:b/>
                <w:bCs/>
                <w:color w:val="000000"/>
                <w:sz w:val="24"/>
                <w:szCs w:val="24"/>
                <w:lang w:eastAsia="ru-RU"/>
              </w:rPr>
            </w:pPr>
          </w:p>
        </w:tc>
      </w:tr>
      <w:tr w:rsidR="00156D68" w:rsidRPr="00FB7E97" w:rsidTr="00156D68">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156D68" w:rsidRPr="00FB7E97" w:rsidRDefault="00156D68" w:rsidP="00156D68">
            <w:pPr>
              <w:rPr>
                <w:sz w:val="24"/>
                <w:szCs w:val="24"/>
              </w:rPr>
            </w:pPr>
            <w:r w:rsidRPr="00FB7E97">
              <w:rPr>
                <w:sz w:val="24"/>
                <w:szCs w:val="24"/>
              </w:rPr>
              <w:t>1</w:t>
            </w:r>
          </w:p>
        </w:tc>
        <w:tc>
          <w:tcPr>
            <w:tcW w:w="4088" w:type="dxa"/>
            <w:tcBorders>
              <w:top w:val="nil"/>
              <w:left w:val="nil"/>
              <w:bottom w:val="single" w:sz="4" w:space="0" w:color="auto"/>
              <w:right w:val="single" w:sz="8" w:space="0" w:color="auto"/>
            </w:tcBorders>
            <w:shd w:val="clear" w:color="000000" w:fill="FFFFE7"/>
            <w:noWrap/>
            <w:hideMark/>
          </w:tcPr>
          <w:p w:rsidR="00156D68" w:rsidRPr="00FB7E97" w:rsidRDefault="00156D68" w:rsidP="00156D68">
            <w:pPr>
              <w:rPr>
                <w:sz w:val="24"/>
                <w:szCs w:val="24"/>
              </w:rPr>
            </w:pPr>
            <w:r w:rsidRPr="00FB7E97">
              <w:rPr>
                <w:sz w:val="24"/>
                <w:szCs w:val="24"/>
              </w:rPr>
              <w:t>математика</w:t>
            </w:r>
          </w:p>
        </w:tc>
        <w:tc>
          <w:tcPr>
            <w:tcW w:w="709" w:type="dxa"/>
            <w:tcBorders>
              <w:top w:val="nil"/>
              <w:left w:val="nil"/>
              <w:bottom w:val="single" w:sz="4" w:space="0" w:color="auto"/>
              <w:right w:val="single" w:sz="8" w:space="0" w:color="auto"/>
            </w:tcBorders>
            <w:shd w:val="clear" w:color="000000" w:fill="FFFFE7"/>
            <w:noWrap/>
            <w:hideMark/>
          </w:tcPr>
          <w:p w:rsidR="00156D68" w:rsidRPr="00FB7E97" w:rsidRDefault="00156D68" w:rsidP="00156D68">
            <w:pPr>
              <w:rPr>
                <w:sz w:val="24"/>
                <w:szCs w:val="24"/>
              </w:rPr>
            </w:pPr>
            <w:r w:rsidRPr="00FB7E97">
              <w:rPr>
                <w:sz w:val="24"/>
                <w:szCs w:val="24"/>
              </w:rPr>
              <w:t>6</w:t>
            </w:r>
          </w:p>
        </w:tc>
        <w:tc>
          <w:tcPr>
            <w:tcW w:w="850" w:type="dxa"/>
            <w:tcBorders>
              <w:top w:val="nil"/>
              <w:left w:val="nil"/>
              <w:bottom w:val="single" w:sz="4" w:space="0" w:color="auto"/>
              <w:right w:val="single" w:sz="8" w:space="0" w:color="auto"/>
            </w:tcBorders>
            <w:shd w:val="clear" w:color="000000" w:fill="FFFFE7"/>
            <w:noWrap/>
            <w:hideMark/>
          </w:tcPr>
          <w:p w:rsidR="00156D68" w:rsidRPr="00FB7E97" w:rsidRDefault="00156D68" w:rsidP="00156D68">
            <w:pPr>
              <w:rPr>
                <w:sz w:val="24"/>
                <w:szCs w:val="24"/>
              </w:rPr>
            </w:pPr>
            <w:r w:rsidRPr="00FB7E97">
              <w:rPr>
                <w:sz w:val="24"/>
                <w:szCs w:val="24"/>
              </w:rPr>
              <w:t>175</w:t>
            </w:r>
          </w:p>
        </w:tc>
        <w:tc>
          <w:tcPr>
            <w:tcW w:w="1134" w:type="dxa"/>
            <w:tcBorders>
              <w:top w:val="nil"/>
              <w:left w:val="nil"/>
              <w:bottom w:val="single" w:sz="4" w:space="0" w:color="auto"/>
              <w:right w:val="single" w:sz="8" w:space="0" w:color="auto"/>
            </w:tcBorders>
            <w:shd w:val="clear" w:color="000000" w:fill="FFFFE7"/>
            <w:noWrap/>
            <w:hideMark/>
          </w:tcPr>
          <w:p w:rsidR="00156D68" w:rsidRPr="00FB7E97" w:rsidRDefault="00156D68" w:rsidP="00156D68">
            <w:pPr>
              <w:rPr>
                <w:sz w:val="24"/>
                <w:szCs w:val="24"/>
              </w:rPr>
            </w:pPr>
            <w:r w:rsidRPr="00FB7E97">
              <w:rPr>
                <w:sz w:val="24"/>
                <w:szCs w:val="24"/>
              </w:rPr>
              <w:t>168</w:t>
            </w:r>
          </w:p>
        </w:tc>
        <w:tc>
          <w:tcPr>
            <w:tcW w:w="1418" w:type="dxa"/>
            <w:tcBorders>
              <w:top w:val="nil"/>
              <w:left w:val="nil"/>
              <w:bottom w:val="single" w:sz="4" w:space="0" w:color="auto"/>
              <w:right w:val="single" w:sz="8" w:space="0" w:color="auto"/>
            </w:tcBorders>
            <w:shd w:val="clear" w:color="000000" w:fill="FFFFE7"/>
          </w:tcPr>
          <w:p w:rsidR="00156D68" w:rsidRPr="00FB7E97" w:rsidRDefault="00156D68" w:rsidP="00156D68">
            <w:pPr>
              <w:rPr>
                <w:sz w:val="24"/>
                <w:szCs w:val="24"/>
              </w:rPr>
            </w:pPr>
            <w:r w:rsidRPr="00FB7E97">
              <w:rPr>
                <w:sz w:val="24"/>
                <w:szCs w:val="24"/>
              </w:rPr>
              <w:t>7</w:t>
            </w:r>
          </w:p>
        </w:tc>
      </w:tr>
      <w:tr w:rsidR="00156D68" w:rsidRPr="00FB7E97" w:rsidTr="00156D68">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156D68" w:rsidRPr="00FB7E97" w:rsidRDefault="00156D68" w:rsidP="00156D68">
            <w:pPr>
              <w:rPr>
                <w:sz w:val="24"/>
                <w:szCs w:val="24"/>
              </w:rPr>
            </w:pPr>
            <w:r w:rsidRPr="00FB7E97">
              <w:rPr>
                <w:sz w:val="24"/>
                <w:szCs w:val="24"/>
              </w:rPr>
              <w:t>2</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156D68" w:rsidRPr="00FB7E97" w:rsidRDefault="00156D68" w:rsidP="00156D68">
            <w:pPr>
              <w:rPr>
                <w:sz w:val="24"/>
                <w:szCs w:val="24"/>
              </w:rPr>
            </w:pPr>
            <w:r w:rsidRPr="00FB7E97">
              <w:rPr>
                <w:sz w:val="24"/>
                <w:szCs w:val="24"/>
              </w:rPr>
              <w:t>ИЗО</w:t>
            </w:r>
          </w:p>
        </w:tc>
        <w:tc>
          <w:tcPr>
            <w:tcW w:w="709" w:type="dxa"/>
            <w:tcBorders>
              <w:top w:val="single" w:sz="8" w:space="0" w:color="auto"/>
              <w:left w:val="nil"/>
              <w:bottom w:val="single" w:sz="4" w:space="0" w:color="auto"/>
              <w:right w:val="single" w:sz="8" w:space="0" w:color="auto"/>
            </w:tcBorders>
            <w:shd w:val="clear" w:color="000000" w:fill="FFFFE7"/>
            <w:noWrap/>
            <w:hideMark/>
          </w:tcPr>
          <w:p w:rsidR="00156D68" w:rsidRPr="00FB7E97" w:rsidRDefault="00156D68" w:rsidP="00156D68">
            <w:pPr>
              <w:rPr>
                <w:sz w:val="24"/>
                <w:szCs w:val="24"/>
              </w:rPr>
            </w:pPr>
            <w:r w:rsidRPr="00FB7E97">
              <w:rPr>
                <w:sz w:val="24"/>
                <w:szCs w:val="24"/>
              </w:rPr>
              <w:t>6</w:t>
            </w:r>
          </w:p>
        </w:tc>
        <w:tc>
          <w:tcPr>
            <w:tcW w:w="850" w:type="dxa"/>
            <w:tcBorders>
              <w:top w:val="single" w:sz="8" w:space="0" w:color="auto"/>
              <w:left w:val="nil"/>
              <w:bottom w:val="single" w:sz="4" w:space="0" w:color="auto"/>
              <w:right w:val="single" w:sz="8" w:space="0" w:color="auto"/>
            </w:tcBorders>
            <w:shd w:val="clear" w:color="000000" w:fill="FFFFE7"/>
            <w:noWrap/>
            <w:hideMark/>
          </w:tcPr>
          <w:p w:rsidR="00156D68" w:rsidRPr="00FB7E97" w:rsidRDefault="00156D68" w:rsidP="00156D68">
            <w:pPr>
              <w:rPr>
                <w:sz w:val="24"/>
                <w:szCs w:val="24"/>
              </w:rPr>
            </w:pPr>
            <w:r w:rsidRPr="00FB7E97">
              <w:rPr>
                <w:sz w:val="24"/>
                <w:szCs w:val="24"/>
              </w:rPr>
              <w:t>35</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156D68" w:rsidRPr="00FB7E97" w:rsidRDefault="00156D68" w:rsidP="00156D68">
            <w:pPr>
              <w:rPr>
                <w:sz w:val="24"/>
                <w:szCs w:val="24"/>
              </w:rPr>
            </w:pPr>
            <w:r w:rsidRPr="00FB7E97">
              <w:rPr>
                <w:sz w:val="24"/>
                <w:szCs w:val="24"/>
              </w:rPr>
              <w:t>33</w:t>
            </w:r>
          </w:p>
        </w:tc>
        <w:tc>
          <w:tcPr>
            <w:tcW w:w="1418" w:type="dxa"/>
            <w:tcBorders>
              <w:top w:val="single" w:sz="8" w:space="0" w:color="auto"/>
              <w:left w:val="nil"/>
              <w:bottom w:val="single" w:sz="4" w:space="0" w:color="auto"/>
              <w:right w:val="single" w:sz="8" w:space="0" w:color="auto"/>
            </w:tcBorders>
            <w:shd w:val="clear" w:color="000000" w:fill="FFFFE7"/>
          </w:tcPr>
          <w:p w:rsidR="00156D68" w:rsidRPr="00FB7E97" w:rsidRDefault="00156D68" w:rsidP="00156D68">
            <w:pPr>
              <w:rPr>
                <w:sz w:val="24"/>
                <w:szCs w:val="24"/>
              </w:rPr>
            </w:pPr>
            <w:r w:rsidRPr="00FB7E97">
              <w:rPr>
                <w:sz w:val="24"/>
                <w:szCs w:val="24"/>
              </w:rPr>
              <w:t>2</w:t>
            </w:r>
          </w:p>
        </w:tc>
      </w:tr>
      <w:tr w:rsidR="00156D68" w:rsidRPr="00FB7E97" w:rsidTr="00156D68">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156D68" w:rsidRPr="00FB7E97" w:rsidRDefault="00156D68" w:rsidP="00156D68">
            <w:pPr>
              <w:rPr>
                <w:sz w:val="24"/>
                <w:szCs w:val="24"/>
              </w:rPr>
            </w:pPr>
            <w:r w:rsidRPr="00FB7E97">
              <w:rPr>
                <w:sz w:val="24"/>
                <w:szCs w:val="24"/>
              </w:rPr>
              <w:t>3</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156D68" w:rsidRPr="00FB7E97" w:rsidRDefault="00156D68" w:rsidP="00156D68">
            <w:pPr>
              <w:rPr>
                <w:sz w:val="24"/>
                <w:szCs w:val="24"/>
              </w:rPr>
            </w:pPr>
            <w:r w:rsidRPr="00FB7E97">
              <w:rPr>
                <w:sz w:val="24"/>
                <w:szCs w:val="24"/>
              </w:rPr>
              <w:t>история</w:t>
            </w:r>
          </w:p>
        </w:tc>
        <w:tc>
          <w:tcPr>
            <w:tcW w:w="709" w:type="dxa"/>
            <w:tcBorders>
              <w:top w:val="single" w:sz="8" w:space="0" w:color="auto"/>
              <w:left w:val="nil"/>
              <w:bottom w:val="single" w:sz="4" w:space="0" w:color="auto"/>
              <w:right w:val="single" w:sz="8" w:space="0" w:color="auto"/>
            </w:tcBorders>
            <w:shd w:val="clear" w:color="000000" w:fill="FFFFE7"/>
            <w:noWrap/>
            <w:hideMark/>
          </w:tcPr>
          <w:p w:rsidR="00156D68" w:rsidRPr="00FB7E97" w:rsidRDefault="00156D68" w:rsidP="00156D68">
            <w:pPr>
              <w:rPr>
                <w:sz w:val="24"/>
                <w:szCs w:val="24"/>
              </w:rPr>
            </w:pPr>
            <w:r w:rsidRPr="00FB7E97">
              <w:rPr>
                <w:sz w:val="24"/>
                <w:szCs w:val="24"/>
              </w:rPr>
              <w:t>6</w:t>
            </w:r>
          </w:p>
        </w:tc>
        <w:tc>
          <w:tcPr>
            <w:tcW w:w="850" w:type="dxa"/>
            <w:tcBorders>
              <w:top w:val="single" w:sz="8" w:space="0" w:color="auto"/>
              <w:left w:val="nil"/>
              <w:bottom w:val="single" w:sz="4" w:space="0" w:color="auto"/>
              <w:right w:val="single" w:sz="8" w:space="0" w:color="auto"/>
            </w:tcBorders>
            <w:shd w:val="clear" w:color="000000" w:fill="FFFFE7"/>
            <w:noWrap/>
            <w:hideMark/>
          </w:tcPr>
          <w:p w:rsidR="00156D68" w:rsidRPr="00FB7E97" w:rsidRDefault="00156D68" w:rsidP="00156D68">
            <w:pPr>
              <w:rPr>
                <w:sz w:val="24"/>
                <w:szCs w:val="24"/>
              </w:rPr>
            </w:pPr>
            <w:r w:rsidRPr="00FB7E97">
              <w:rPr>
                <w:sz w:val="24"/>
                <w:szCs w:val="24"/>
              </w:rPr>
              <w:t>70</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156D68" w:rsidRPr="00FB7E97" w:rsidRDefault="00156D68" w:rsidP="00156D68">
            <w:pPr>
              <w:rPr>
                <w:sz w:val="24"/>
                <w:szCs w:val="24"/>
              </w:rPr>
            </w:pPr>
            <w:r w:rsidRPr="00FB7E97">
              <w:rPr>
                <w:sz w:val="24"/>
                <w:szCs w:val="24"/>
              </w:rPr>
              <w:t>67</w:t>
            </w:r>
          </w:p>
        </w:tc>
        <w:tc>
          <w:tcPr>
            <w:tcW w:w="1418" w:type="dxa"/>
            <w:tcBorders>
              <w:top w:val="single" w:sz="8" w:space="0" w:color="auto"/>
              <w:left w:val="nil"/>
              <w:bottom w:val="single" w:sz="4" w:space="0" w:color="auto"/>
              <w:right w:val="single" w:sz="8" w:space="0" w:color="auto"/>
            </w:tcBorders>
            <w:shd w:val="clear" w:color="000000" w:fill="FFFFE7"/>
          </w:tcPr>
          <w:p w:rsidR="00156D68" w:rsidRPr="00FB7E97" w:rsidRDefault="00156D68" w:rsidP="00156D68">
            <w:pPr>
              <w:rPr>
                <w:sz w:val="24"/>
                <w:szCs w:val="24"/>
              </w:rPr>
            </w:pPr>
            <w:r w:rsidRPr="00FB7E97">
              <w:rPr>
                <w:sz w:val="24"/>
                <w:szCs w:val="24"/>
              </w:rPr>
              <w:t>3</w:t>
            </w:r>
          </w:p>
        </w:tc>
      </w:tr>
      <w:tr w:rsidR="00156D68" w:rsidRPr="00FB7E97" w:rsidTr="00156D68">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156D68" w:rsidRPr="00FB7E97" w:rsidRDefault="00156D68" w:rsidP="00156D68">
            <w:pPr>
              <w:rPr>
                <w:sz w:val="24"/>
                <w:szCs w:val="24"/>
              </w:rPr>
            </w:pPr>
            <w:r w:rsidRPr="00FB7E97">
              <w:rPr>
                <w:sz w:val="24"/>
                <w:szCs w:val="24"/>
              </w:rPr>
              <w:t>4</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156D68" w:rsidRPr="00FB7E97" w:rsidRDefault="00156D68" w:rsidP="00156D68">
            <w:pPr>
              <w:rPr>
                <w:sz w:val="24"/>
                <w:szCs w:val="24"/>
              </w:rPr>
            </w:pPr>
            <w:r w:rsidRPr="00FB7E97">
              <w:rPr>
                <w:sz w:val="24"/>
                <w:szCs w:val="24"/>
              </w:rPr>
              <w:t>Родная литер</w:t>
            </w:r>
          </w:p>
        </w:tc>
        <w:tc>
          <w:tcPr>
            <w:tcW w:w="709" w:type="dxa"/>
            <w:tcBorders>
              <w:top w:val="single" w:sz="8" w:space="0" w:color="auto"/>
              <w:left w:val="nil"/>
              <w:bottom w:val="single" w:sz="4" w:space="0" w:color="auto"/>
              <w:right w:val="single" w:sz="8" w:space="0" w:color="auto"/>
            </w:tcBorders>
            <w:shd w:val="clear" w:color="000000" w:fill="FFFFE7"/>
            <w:noWrap/>
            <w:hideMark/>
          </w:tcPr>
          <w:p w:rsidR="00156D68" w:rsidRPr="00FB7E97" w:rsidRDefault="00156D68" w:rsidP="00156D68">
            <w:pPr>
              <w:rPr>
                <w:sz w:val="24"/>
                <w:szCs w:val="24"/>
              </w:rPr>
            </w:pPr>
            <w:r w:rsidRPr="00FB7E97">
              <w:rPr>
                <w:sz w:val="24"/>
                <w:szCs w:val="24"/>
              </w:rPr>
              <w:t>6</w:t>
            </w:r>
          </w:p>
        </w:tc>
        <w:tc>
          <w:tcPr>
            <w:tcW w:w="850" w:type="dxa"/>
            <w:tcBorders>
              <w:top w:val="single" w:sz="8" w:space="0" w:color="auto"/>
              <w:left w:val="nil"/>
              <w:bottom w:val="single" w:sz="4" w:space="0" w:color="auto"/>
              <w:right w:val="single" w:sz="8" w:space="0" w:color="auto"/>
            </w:tcBorders>
            <w:shd w:val="clear" w:color="000000" w:fill="FFFFE7"/>
            <w:noWrap/>
            <w:hideMark/>
          </w:tcPr>
          <w:p w:rsidR="00156D68" w:rsidRPr="00FB7E97" w:rsidRDefault="00156D68" w:rsidP="00156D68">
            <w:pPr>
              <w:rPr>
                <w:sz w:val="24"/>
                <w:szCs w:val="24"/>
              </w:rPr>
            </w:pPr>
            <w:r w:rsidRPr="00FB7E97">
              <w:rPr>
                <w:sz w:val="24"/>
                <w:szCs w:val="24"/>
              </w:rPr>
              <w:t>70</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156D68" w:rsidRPr="00FB7E97" w:rsidRDefault="00156D68" w:rsidP="00156D68">
            <w:pPr>
              <w:rPr>
                <w:sz w:val="24"/>
                <w:szCs w:val="24"/>
              </w:rPr>
            </w:pPr>
            <w:r w:rsidRPr="00FB7E97">
              <w:rPr>
                <w:sz w:val="24"/>
                <w:szCs w:val="24"/>
              </w:rPr>
              <w:t>70</w:t>
            </w:r>
          </w:p>
        </w:tc>
        <w:tc>
          <w:tcPr>
            <w:tcW w:w="1418" w:type="dxa"/>
            <w:tcBorders>
              <w:top w:val="single" w:sz="8" w:space="0" w:color="auto"/>
              <w:left w:val="nil"/>
              <w:bottom w:val="single" w:sz="4" w:space="0" w:color="auto"/>
              <w:right w:val="single" w:sz="8" w:space="0" w:color="auto"/>
            </w:tcBorders>
            <w:shd w:val="clear" w:color="000000" w:fill="FFFFE7"/>
          </w:tcPr>
          <w:p w:rsidR="00156D68" w:rsidRPr="00FB7E97" w:rsidRDefault="00156D68" w:rsidP="00156D68">
            <w:pPr>
              <w:rPr>
                <w:sz w:val="24"/>
                <w:szCs w:val="24"/>
              </w:rPr>
            </w:pPr>
          </w:p>
        </w:tc>
      </w:tr>
      <w:tr w:rsidR="00156D68" w:rsidRPr="00FB7E97" w:rsidTr="00156D68">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156D68" w:rsidRPr="00FB7E97" w:rsidRDefault="00156D68" w:rsidP="00156D68">
            <w:pPr>
              <w:rPr>
                <w:sz w:val="24"/>
                <w:szCs w:val="24"/>
              </w:rPr>
            </w:pPr>
            <w:r w:rsidRPr="00FB7E97">
              <w:rPr>
                <w:sz w:val="24"/>
                <w:szCs w:val="24"/>
              </w:rPr>
              <w:t>5</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156D68" w:rsidRPr="00FB7E97" w:rsidRDefault="00156D68" w:rsidP="00156D68">
            <w:pPr>
              <w:rPr>
                <w:sz w:val="24"/>
                <w:szCs w:val="24"/>
              </w:rPr>
            </w:pPr>
            <w:r w:rsidRPr="00FB7E97">
              <w:rPr>
                <w:sz w:val="24"/>
                <w:szCs w:val="24"/>
              </w:rPr>
              <w:t>Родной язык</w:t>
            </w:r>
          </w:p>
        </w:tc>
        <w:tc>
          <w:tcPr>
            <w:tcW w:w="709" w:type="dxa"/>
            <w:tcBorders>
              <w:top w:val="single" w:sz="8" w:space="0" w:color="auto"/>
              <w:left w:val="nil"/>
              <w:bottom w:val="single" w:sz="4" w:space="0" w:color="auto"/>
              <w:right w:val="single" w:sz="8" w:space="0" w:color="auto"/>
            </w:tcBorders>
            <w:shd w:val="clear" w:color="000000" w:fill="FFFFE7"/>
            <w:noWrap/>
            <w:hideMark/>
          </w:tcPr>
          <w:p w:rsidR="00156D68" w:rsidRPr="00FB7E97" w:rsidRDefault="00156D68" w:rsidP="00156D68">
            <w:pPr>
              <w:rPr>
                <w:sz w:val="24"/>
                <w:szCs w:val="24"/>
              </w:rPr>
            </w:pPr>
            <w:r w:rsidRPr="00FB7E97">
              <w:rPr>
                <w:sz w:val="24"/>
                <w:szCs w:val="24"/>
              </w:rPr>
              <w:t>6</w:t>
            </w:r>
          </w:p>
        </w:tc>
        <w:tc>
          <w:tcPr>
            <w:tcW w:w="850" w:type="dxa"/>
            <w:tcBorders>
              <w:top w:val="single" w:sz="8" w:space="0" w:color="auto"/>
              <w:left w:val="nil"/>
              <w:bottom w:val="single" w:sz="4" w:space="0" w:color="auto"/>
              <w:right w:val="single" w:sz="8" w:space="0" w:color="auto"/>
            </w:tcBorders>
            <w:shd w:val="clear" w:color="000000" w:fill="FFFFE7"/>
            <w:noWrap/>
            <w:hideMark/>
          </w:tcPr>
          <w:p w:rsidR="00156D68" w:rsidRPr="00FB7E97" w:rsidRDefault="00156D68" w:rsidP="00156D68">
            <w:pPr>
              <w:rPr>
                <w:sz w:val="24"/>
                <w:szCs w:val="24"/>
              </w:rPr>
            </w:pPr>
            <w:r w:rsidRPr="00FB7E97">
              <w:rPr>
                <w:sz w:val="24"/>
                <w:szCs w:val="24"/>
              </w:rPr>
              <w:t>108</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156D68" w:rsidRPr="00FB7E97" w:rsidRDefault="00156D68" w:rsidP="00156D68">
            <w:pPr>
              <w:rPr>
                <w:sz w:val="24"/>
                <w:szCs w:val="24"/>
              </w:rPr>
            </w:pPr>
            <w:r w:rsidRPr="00FB7E97">
              <w:rPr>
                <w:sz w:val="24"/>
                <w:szCs w:val="24"/>
              </w:rPr>
              <w:t>105</w:t>
            </w:r>
          </w:p>
        </w:tc>
        <w:tc>
          <w:tcPr>
            <w:tcW w:w="1418" w:type="dxa"/>
            <w:tcBorders>
              <w:top w:val="single" w:sz="8" w:space="0" w:color="auto"/>
              <w:left w:val="nil"/>
              <w:bottom w:val="single" w:sz="4" w:space="0" w:color="auto"/>
              <w:right w:val="single" w:sz="8" w:space="0" w:color="auto"/>
            </w:tcBorders>
            <w:shd w:val="clear" w:color="000000" w:fill="FFFFE7"/>
          </w:tcPr>
          <w:p w:rsidR="00156D68" w:rsidRPr="00FB7E97" w:rsidRDefault="00156D68" w:rsidP="00156D68">
            <w:pPr>
              <w:rPr>
                <w:sz w:val="24"/>
                <w:szCs w:val="24"/>
              </w:rPr>
            </w:pPr>
            <w:r w:rsidRPr="00FB7E97">
              <w:rPr>
                <w:sz w:val="24"/>
                <w:szCs w:val="24"/>
              </w:rPr>
              <w:t>3</w:t>
            </w:r>
          </w:p>
        </w:tc>
      </w:tr>
      <w:tr w:rsidR="00156D68" w:rsidRPr="00FB7E97" w:rsidTr="00156D68">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156D68" w:rsidRPr="00FB7E97" w:rsidRDefault="00156D68" w:rsidP="00156D68">
            <w:pPr>
              <w:rPr>
                <w:sz w:val="24"/>
                <w:szCs w:val="24"/>
              </w:rPr>
            </w:pPr>
            <w:r w:rsidRPr="00FB7E97">
              <w:rPr>
                <w:sz w:val="24"/>
                <w:szCs w:val="24"/>
              </w:rPr>
              <w:t>6</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156D68" w:rsidRPr="00FB7E97" w:rsidRDefault="00156D68" w:rsidP="00156D68">
            <w:pPr>
              <w:rPr>
                <w:sz w:val="24"/>
                <w:szCs w:val="24"/>
              </w:rPr>
            </w:pPr>
            <w:r w:rsidRPr="00FB7E97">
              <w:rPr>
                <w:sz w:val="24"/>
                <w:szCs w:val="24"/>
              </w:rPr>
              <w:t>Русский язык</w:t>
            </w:r>
          </w:p>
        </w:tc>
        <w:tc>
          <w:tcPr>
            <w:tcW w:w="709" w:type="dxa"/>
            <w:tcBorders>
              <w:top w:val="single" w:sz="8" w:space="0" w:color="auto"/>
              <w:left w:val="nil"/>
              <w:bottom w:val="single" w:sz="4" w:space="0" w:color="auto"/>
              <w:right w:val="single" w:sz="8" w:space="0" w:color="auto"/>
            </w:tcBorders>
            <w:shd w:val="clear" w:color="000000" w:fill="FFFFE7"/>
            <w:noWrap/>
            <w:hideMark/>
          </w:tcPr>
          <w:p w:rsidR="00156D68" w:rsidRPr="00FB7E97" w:rsidRDefault="00156D68" w:rsidP="00156D68">
            <w:pPr>
              <w:rPr>
                <w:sz w:val="24"/>
                <w:szCs w:val="24"/>
              </w:rPr>
            </w:pPr>
            <w:r w:rsidRPr="00FB7E97">
              <w:rPr>
                <w:sz w:val="24"/>
                <w:szCs w:val="24"/>
              </w:rPr>
              <w:t>6</w:t>
            </w:r>
          </w:p>
        </w:tc>
        <w:tc>
          <w:tcPr>
            <w:tcW w:w="850" w:type="dxa"/>
            <w:tcBorders>
              <w:top w:val="single" w:sz="8" w:space="0" w:color="auto"/>
              <w:left w:val="nil"/>
              <w:bottom w:val="single" w:sz="4" w:space="0" w:color="auto"/>
              <w:right w:val="single" w:sz="8" w:space="0" w:color="auto"/>
            </w:tcBorders>
            <w:shd w:val="clear" w:color="000000" w:fill="FFFFE7"/>
            <w:noWrap/>
            <w:hideMark/>
          </w:tcPr>
          <w:p w:rsidR="00156D68" w:rsidRPr="00FB7E97" w:rsidRDefault="00156D68" w:rsidP="00156D68">
            <w:pPr>
              <w:rPr>
                <w:sz w:val="24"/>
                <w:szCs w:val="24"/>
              </w:rPr>
            </w:pPr>
            <w:r w:rsidRPr="00FB7E97">
              <w:rPr>
                <w:sz w:val="24"/>
                <w:szCs w:val="24"/>
              </w:rPr>
              <w:t>213</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156D68" w:rsidRPr="00FB7E97" w:rsidRDefault="00156D68" w:rsidP="00156D68">
            <w:pPr>
              <w:rPr>
                <w:sz w:val="24"/>
                <w:szCs w:val="24"/>
              </w:rPr>
            </w:pPr>
            <w:r w:rsidRPr="00FB7E97">
              <w:rPr>
                <w:sz w:val="24"/>
                <w:szCs w:val="24"/>
              </w:rPr>
              <w:t>207</w:t>
            </w:r>
          </w:p>
        </w:tc>
        <w:tc>
          <w:tcPr>
            <w:tcW w:w="1418" w:type="dxa"/>
            <w:tcBorders>
              <w:top w:val="single" w:sz="8" w:space="0" w:color="auto"/>
              <w:left w:val="nil"/>
              <w:bottom w:val="single" w:sz="4" w:space="0" w:color="auto"/>
              <w:right w:val="single" w:sz="8" w:space="0" w:color="auto"/>
            </w:tcBorders>
            <w:shd w:val="clear" w:color="000000" w:fill="FFFFE7"/>
          </w:tcPr>
          <w:p w:rsidR="00156D68" w:rsidRPr="00FB7E97" w:rsidRDefault="00156D68" w:rsidP="00156D68">
            <w:pPr>
              <w:rPr>
                <w:sz w:val="24"/>
                <w:szCs w:val="24"/>
              </w:rPr>
            </w:pPr>
            <w:r w:rsidRPr="00FB7E97">
              <w:rPr>
                <w:sz w:val="24"/>
                <w:szCs w:val="24"/>
              </w:rPr>
              <w:t>6</w:t>
            </w:r>
          </w:p>
        </w:tc>
      </w:tr>
      <w:tr w:rsidR="00156D68" w:rsidRPr="00FB7E97" w:rsidTr="00156D68">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156D68" w:rsidRPr="00FB7E97" w:rsidRDefault="00156D68" w:rsidP="00156D68">
            <w:pPr>
              <w:rPr>
                <w:sz w:val="24"/>
                <w:szCs w:val="24"/>
              </w:rPr>
            </w:pPr>
            <w:r w:rsidRPr="00FB7E97">
              <w:rPr>
                <w:sz w:val="24"/>
                <w:szCs w:val="24"/>
              </w:rPr>
              <w:t>7</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156D68" w:rsidRPr="00FB7E97" w:rsidRDefault="00156D68" w:rsidP="00156D68">
            <w:pPr>
              <w:rPr>
                <w:sz w:val="24"/>
                <w:szCs w:val="24"/>
              </w:rPr>
            </w:pPr>
            <w:r w:rsidRPr="00FB7E97">
              <w:rPr>
                <w:sz w:val="24"/>
                <w:szCs w:val="24"/>
              </w:rPr>
              <w:t>литература</w:t>
            </w:r>
          </w:p>
        </w:tc>
        <w:tc>
          <w:tcPr>
            <w:tcW w:w="709" w:type="dxa"/>
            <w:tcBorders>
              <w:top w:val="single" w:sz="8" w:space="0" w:color="auto"/>
              <w:left w:val="nil"/>
              <w:bottom w:val="single" w:sz="4" w:space="0" w:color="auto"/>
              <w:right w:val="single" w:sz="8" w:space="0" w:color="auto"/>
            </w:tcBorders>
            <w:shd w:val="clear" w:color="000000" w:fill="FFFFE7"/>
            <w:noWrap/>
            <w:hideMark/>
          </w:tcPr>
          <w:p w:rsidR="00156D68" w:rsidRPr="00FB7E97" w:rsidRDefault="00156D68" w:rsidP="00156D68">
            <w:pPr>
              <w:rPr>
                <w:sz w:val="24"/>
                <w:szCs w:val="24"/>
              </w:rPr>
            </w:pPr>
            <w:r w:rsidRPr="00FB7E97">
              <w:rPr>
                <w:sz w:val="24"/>
                <w:szCs w:val="24"/>
              </w:rPr>
              <w:t>6</w:t>
            </w:r>
          </w:p>
        </w:tc>
        <w:tc>
          <w:tcPr>
            <w:tcW w:w="850" w:type="dxa"/>
            <w:tcBorders>
              <w:top w:val="single" w:sz="8" w:space="0" w:color="auto"/>
              <w:left w:val="nil"/>
              <w:bottom w:val="single" w:sz="4" w:space="0" w:color="auto"/>
              <w:right w:val="single" w:sz="8" w:space="0" w:color="auto"/>
            </w:tcBorders>
            <w:shd w:val="clear" w:color="000000" w:fill="FFFFE7"/>
            <w:noWrap/>
            <w:hideMark/>
          </w:tcPr>
          <w:p w:rsidR="00156D68" w:rsidRPr="00FB7E97" w:rsidRDefault="00156D68" w:rsidP="00156D68">
            <w:pPr>
              <w:rPr>
                <w:sz w:val="24"/>
                <w:szCs w:val="24"/>
              </w:rPr>
            </w:pPr>
            <w:r w:rsidRPr="00FB7E97">
              <w:rPr>
                <w:sz w:val="24"/>
                <w:szCs w:val="24"/>
              </w:rPr>
              <w:t>104</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156D68" w:rsidRPr="00FB7E97" w:rsidRDefault="00156D68" w:rsidP="00156D68">
            <w:pPr>
              <w:rPr>
                <w:sz w:val="24"/>
                <w:szCs w:val="24"/>
              </w:rPr>
            </w:pPr>
            <w:r w:rsidRPr="00FB7E97">
              <w:rPr>
                <w:sz w:val="24"/>
                <w:szCs w:val="24"/>
              </w:rPr>
              <w:t>101</w:t>
            </w:r>
          </w:p>
        </w:tc>
        <w:tc>
          <w:tcPr>
            <w:tcW w:w="1418" w:type="dxa"/>
            <w:tcBorders>
              <w:top w:val="single" w:sz="8" w:space="0" w:color="auto"/>
              <w:left w:val="nil"/>
              <w:bottom w:val="single" w:sz="4" w:space="0" w:color="auto"/>
              <w:right w:val="single" w:sz="8" w:space="0" w:color="auto"/>
            </w:tcBorders>
            <w:shd w:val="clear" w:color="000000" w:fill="FFFFE7"/>
          </w:tcPr>
          <w:p w:rsidR="00156D68" w:rsidRPr="00FB7E97" w:rsidRDefault="00156D68" w:rsidP="00156D68">
            <w:pPr>
              <w:rPr>
                <w:sz w:val="24"/>
                <w:szCs w:val="24"/>
              </w:rPr>
            </w:pPr>
            <w:r w:rsidRPr="00FB7E97">
              <w:rPr>
                <w:sz w:val="24"/>
                <w:szCs w:val="24"/>
              </w:rPr>
              <w:t>3</w:t>
            </w:r>
          </w:p>
        </w:tc>
      </w:tr>
      <w:tr w:rsidR="00156D68" w:rsidRPr="00FB7E97" w:rsidTr="00156D68">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156D68" w:rsidRPr="00FB7E97" w:rsidRDefault="00156D68" w:rsidP="00156D68">
            <w:pPr>
              <w:rPr>
                <w:sz w:val="24"/>
                <w:szCs w:val="24"/>
              </w:rPr>
            </w:pPr>
            <w:r w:rsidRPr="00FB7E97">
              <w:rPr>
                <w:sz w:val="24"/>
                <w:szCs w:val="24"/>
              </w:rPr>
              <w:t>8</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156D68" w:rsidRPr="00FB7E97" w:rsidRDefault="00156D68" w:rsidP="00156D68">
            <w:pPr>
              <w:rPr>
                <w:sz w:val="24"/>
                <w:szCs w:val="24"/>
              </w:rPr>
            </w:pPr>
            <w:r w:rsidRPr="00FB7E97">
              <w:rPr>
                <w:sz w:val="24"/>
                <w:szCs w:val="24"/>
              </w:rPr>
              <w:t xml:space="preserve">технология </w:t>
            </w:r>
          </w:p>
        </w:tc>
        <w:tc>
          <w:tcPr>
            <w:tcW w:w="709" w:type="dxa"/>
            <w:tcBorders>
              <w:top w:val="single" w:sz="8" w:space="0" w:color="auto"/>
              <w:left w:val="nil"/>
              <w:bottom w:val="single" w:sz="4" w:space="0" w:color="auto"/>
              <w:right w:val="single" w:sz="8" w:space="0" w:color="auto"/>
            </w:tcBorders>
            <w:shd w:val="clear" w:color="000000" w:fill="FFFFE7"/>
            <w:noWrap/>
            <w:hideMark/>
          </w:tcPr>
          <w:p w:rsidR="00156D68" w:rsidRPr="00FB7E97" w:rsidRDefault="00156D68" w:rsidP="00156D68">
            <w:pPr>
              <w:rPr>
                <w:sz w:val="24"/>
                <w:szCs w:val="24"/>
              </w:rPr>
            </w:pPr>
            <w:r w:rsidRPr="00FB7E97">
              <w:rPr>
                <w:sz w:val="24"/>
                <w:szCs w:val="24"/>
              </w:rPr>
              <w:t>6</w:t>
            </w:r>
          </w:p>
        </w:tc>
        <w:tc>
          <w:tcPr>
            <w:tcW w:w="850" w:type="dxa"/>
            <w:tcBorders>
              <w:top w:val="single" w:sz="8" w:space="0" w:color="auto"/>
              <w:left w:val="nil"/>
              <w:bottom w:val="single" w:sz="4" w:space="0" w:color="auto"/>
              <w:right w:val="single" w:sz="8" w:space="0" w:color="auto"/>
            </w:tcBorders>
            <w:shd w:val="clear" w:color="000000" w:fill="FFFFE7"/>
            <w:noWrap/>
            <w:hideMark/>
          </w:tcPr>
          <w:p w:rsidR="00156D68" w:rsidRPr="00FB7E97" w:rsidRDefault="00156D68" w:rsidP="00156D68">
            <w:pPr>
              <w:rPr>
                <w:sz w:val="24"/>
                <w:szCs w:val="24"/>
              </w:rPr>
            </w:pPr>
            <w:r w:rsidRPr="00FB7E97">
              <w:rPr>
                <w:sz w:val="24"/>
                <w:szCs w:val="24"/>
              </w:rPr>
              <w:t>88</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156D68" w:rsidRPr="00FB7E97" w:rsidRDefault="00156D68" w:rsidP="00156D68">
            <w:pPr>
              <w:rPr>
                <w:sz w:val="24"/>
                <w:szCs w:val="24"/>
              </w:rPr>
            </w:pPr>
            <w:r w:rsidRPr="00FB7E97">
              <w:rPr>
                <w:sz w:val="24"/>
                <w:szCs w:val="24"/>
              </w:rPr>
              <w:t>86</w:t>
            </w:r>
          </w:p>
        </w:tc>
        <w:tc>
          <w:tcPr>
            <w:tcW w:w="1418" w:type="dxa"/>
            <w:tcBorders>
              <w:top w:val="single" w:sz="8" w:space="0" w:color="auto"/>
              <w:left w:val="nil"/>
              <w:bottom w:val="single" w:sz="4" w:space="0" w:color="auto"/>
              <w:right w:val="single" w:sz="8" w:space="0" w:color="auto"/>
            </w:tcBorders>
            <w:shd w:val="clear" w:color="000000" w:fill="FFFFE7"/>
          </w:tcPr>
          <w:p w:rsidR="00156D68" w:rsidRPr="00FB7E97" w:rsidRDefault="00156D68" w:rsidP="00156D68">
            <w:pPr>
              <w:rPr>
                <w:sz w:val="24"/>
                <w:szCs w:val="24"/>
              </w:rPr>
            </w:pPr>
            <w:r w:rsidRPr="00FB7E97">
              <w:rPr>
                <w:sz w:val="24"/>
                <w:szCs w:val="24"/>
              </w:rPr>
              <w:t>2</w:t>
            </w:r>
          </w:p>
        </w:tc>
      </w:tr>
      <w:tr w:rsidR="00156D68" w:rsidRPr="00FB7E97" w:rsidTr="00156D68">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156D68" w:rsidRPr="00FB7E97" w:rsidRDefault="00156D68" w:rsidP="00156D68">
            <w:pPr>
              <w:rPr>
                <w:sz w:val="24"/>
                <w:szCs w:val="24"/>
              </w:rPr>
            </w:pPr>
            <w:r w:rsidRPr="00FB7E97">
              <w:rPr>
                <w:sz w:val="24"/>
                <w:szCs w:val="24"/>
              </w:rPr>
              <w:t>9</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156D68" w:rsidRPr="00FB7E97" w:rsidRDefault="00156D68" w:rsidP="00156D68">
            <w:pPr>
              <w:rPr>
                <w:sz w:val="24"/>
                <w:szCs w:val="24"/>
              </w:rPr>
            </w:pPr>
            <w:r w:rsidRPr="00FB7E97">
              <w:rPr>
                <w:sz w:val="24"/>
                <w:szCs w:val="24"/>
              </w:rPr>
              <w:t>физическая культура</w:t>
            </w:r>
          </w:p>
        </w:tc>
        <w:tc>
          <w:tcPr>
            <w:tcW w:w="709" w:type="dxa"/>
            <w:tcBorders>
              <w:top w:val="single" w:sz="8" w:space="0" w:color="auto"/>
              <w:left w:val="nil"/>
              <w:bottom w:val="single" w:sz="4" w:space="0" w:color="auto"/>
              <w:right w:val="single" w:sz="8" w:space="0" w:color="auto"/>
            </w:tcBorders>
            <w:shd w:val="clear" w:color="000000" w:fill="FFFFE7"/>
            <w:noWrap/>
            <w:hideMark/>
          </w:tcPr>
          <w:p w:rsidR="00156D68" w:rsidRPr="00FB7E97" w:rsidRDefault="00156D68" w:rsidP="00156D68">
            <w:pPr>
              <w:rPr>
                <w:sz w:val="24"/>
                <w:szCs w:val="24"/>
              </w:rPr>
            </w:pPr>
            <w:r w:rsidRPr="00FB7E97">
              <w:rPr>
                <w:sz w:val="24"/>
                <w:szCs w:val="24"/>
              </w:rPr>
              <w:t>6</w:t>
            </w:r>
          </w:p>
        </w:tc>
        <w:tc>
          <w:tcPr>
            <w:tcW w:w="850" w:type="dxa"/>
            <w:tcBorders>
              <w:top w:val="single" w:sz="8" w:space="0" w:color="auto"/>
              <w:left w:val="nil"/>
              <w:bottom w:val="single" w:sz="4" w:space="0" w:color="auto"/>
              <w:right w:val="single" w:sz="8" w:space="0" w:color="auto"/>
            </w:tcBorders>
            <w:shd w:val="clear" w:color="000000" w:fill="FFFFE7"/>
            <w:noWrap/>
            <w:hideMark/>
          </w:tcPr>
          <w:p w:rsidR="00156D68" w:rsidRPr="00FB7E97" w:rsidRDefault="00156D68" w:rsidP="00156D68">
            <w:pPr>
              <w:rPr>
                <w:sz w:val="24"/>
                <w:szCs w:val="24"/>
              </w:rPr>
            </w:pPr>
            <w:r w:rsidRPr="00FB7E97">
              <w:rPr>
                <w:sz w:val="24"/>
                <w:szCs w:val="24"/>
              </w:rPr>
              <w:t>70</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156D68" w:rsidRPr="00FB7E97" w:rsidRDefault="00156D68" w:rsidP="00156D68">
            <w:pPr>
              <w:rPr>
                <w:sz w:val="24"/>
                <w:szCs w:val="24"/>
              </w:rPr>
            </w:pPr>
            <w:r w:rsidRPr="00FB7E97">
              <w:rPr>
                <w:sz w:val="24"/>
                <w:szCs w:val="24"/>
              </w:rPr>
              <w:t>70</w:t>
            </w:r>
          </w:p>
        </w:tc>
        <w:tc>
          <w:tcPr>
            <w:tcW w:w="1418" w:type="dxa"/>
            <w:tcBorders>
              <w:top w:val="single" w:sz="8" w:space="0" w:color="auto"/>
              <w:left w:val="nil"/>
              <w:bottom w:val="single" w:sz="4" w:space="0" w:color="auto"/>
              <w:right w:val="single" w:sz="8" w:space="0" w:color="auto"/>
            </w:tcBorders>
            <w:shd w:val="clear" w:color="000000" w:fill="FFFFE7"/>
          </w:tcPr>
          <w:p w:rsidR="00156D68" w:rsidRPr="00FB7E97" w:rsidRDefault="00156D68" w:rsidP="00156D68">
            <w:pPr>
              <w:rPr>
                <w:sz w:val="24"/>
                <w:szCs w:val="24"/>
              </w:rPr>
            </w:pPr>
          </w:p>
        </w:tc>
      </w:tr>
      <w:tr w:rsidR="00156D68" w:rsidRPr="00FB7E97" w:rsidTr="00156D68">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156D68" w:rsidRPr="00FB7E97" w:rsidRDefault="00156D68" w:rsidP="00156D68">
            <w:pPr>
              <w:rPr>
                <w:sz w:val="24"/>
                <w:szCs w:val="24"/>
              </w:rPr>
            </w:pPr>
            <w:r w:rsidRPr="00FB7E97">
              <w:rPr>
                <w:sz w:val="24"/>
                <w:szCs w:val="24"/>
              </w:rPr>
              <w:t>10</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156D68" w:rsidRPr="00FB7E97" w:rsidRDefault="00156D68" w:rsidP="00156D68">
            <w:pPr>
              <w:rPr>
                <w:sz w:val="24"/>
                <w:szCs w:val="24"/>
              </w:rPr>
            </w:pPr>
            <w:r w:rsidRPr="00FB7E97">
              <w:rPr>
                <w:sz w:val="24"/>
                <w:szCs w:val="24"/>
              </w:rPr>
              <w:t xml:space="preserve">музыка </w:t>
            </w:r>
          </w:p>
        </w:tc>
        <w:tc>
          <w:tcPr>
            <w:tcW w:w="709" w:type="dxa"/>
            <w:tcBorders>
              <w:top w:val="single" w:sz="8" w:space="0" w:color="auto"/>
              <w:left w:val="nil"/>
              <w:bottom w:val="single" w:sz="4" w:space="0" w:color="auto"/>
              <w:right w:val="single" w:sz="8" w:space="0" w:color="auto"/>
            </w:tcBorders>
            <w:shd w:val="clear" w:color="000000" w:fill="FFFFE7"/>
            <w:noWrap/>
            <w:hideMark/>
          </w:tcPr>
          <w:p w:rsidR="00156D68" w:rsidRPr="00FB7E97" w:rsidRDefault="00156D68" w:rsidP="00156D68">
            <w:pPr>
              <w:rPr>
                <w:sz w:val="24"/>
                <w:szCs w:val="24"/>
              </w:rPr>
            </w:pPr>
            <w:r w:rsidRPr="00FB7E97">
              <w:rPr>
                <w:sz w:val="24"/>
                <w:szCs w:val="24"/>
              </w:rPr>
              <w:t>6</w:t>
            </w:r>
          </w:p>
        </w:tc>
        <w:tc>
          <w:tcPr>
            <w:tcW w:w="850" w:type="dxa"/>
            <w:tcBorders>
              <w:top w:val="single" w:sz="8" w:space="0" w:color="auto"/>
              <w:left w:val="nil"/>
              <w:bottom w:val="single" w:sz="4" w:space="0" w:color="auto"/>
              <w:right w:val="single" w:sz="8" w:space="0" w:color="auto"/>
            </w:tcBorders>
            <w:shd w:val="clear" w:color="000000" w:fill="FFFFE7"/>
            <w:noWrap/>
            <w:hideMark/>
          </w:tcPr>
          <w:p w:rsidR="00156D68" w:rsidRPr="00FB7E97" w:rsidRDefault="00156D68" w:rsidP="00156D68">
            <w:pPr>
              <w:rPr>
                <w:sz w:val="24"/>
                <w:szCs w:val="24"/>
              </w:rPr>
            </w:pPr>
            <w:r w:rsidRPr="00FB7E97">
              <w:rPr>
                <w:sz w:val="24"/>
                <w:szCs w:val="24"/>
              </w:rPr>
              <w:t>35</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156D68" w:rsidRPr="00FB7E97" w:rsidRDefault="00156D68" w:rsidP="00156D68">
            <w:pPr>
              <w:rPr>
                <w:sz w:val="24"/>
                <w:szCs w:val="24"/>
              </w:rPr>
            </w:pPr>
            <w:r w:rsidRPr="00FB7E97">
              <w:rPr>
                <w:sz w:val="24"/>
                <w:szCs w:val="24"/>
              </w:rPr>
              <w:t>35</w:t>
            </w:r>
          </w:p>
        </w:tc>
        <w:tc>
          <w:tcPr>
            <w:tcW w:w="1418" w:type="dxa"/>
            <w:tcBorders>
              <w:top w:val="single" w:sz="8" w:space="0" w:color="auto"/>
              <w:left w:val="nil"/>
              <w:bottom w:val="single" w:sz="4" w:space="0" w:color="auto"/>
              <w:right w:val="single" w:sz="8" w:space="0" w:color="auto"/>
            </w:tcBorders>
            <w:shd w:val="clear" w:color="000000" w:fill="FFFFE7"/>
          </w:tcPr>
          <w:p w:rsidR="00156D68" w:rsidRPr="00FB7E97" w:rsidRDefault="00156D68" w:rsidP="00156D68">
            <w:pPr>
              <w:rPr>
                <w:sz w:val="24"/>
                <w:szCs w:val="24"/>
              </w:rPr>
            </w:pPr>
          </w:p>
        </w:tc>
      </w:tr>
      <w:tr w:rsidR="00156D68" w:rsidRPr="00FB7E97" w:rsidTr="00156D68">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156D68" w:rsidRPr="00FB7E97" w:rsidRDefault="00156D68" w:rsidP="00156D68">
            <w:pPr>
              <w:rPr>
                <w:sz w:val="24"/>
                <w:szCs w:val="24"/>
              </w:rPr>
            </w:pPr>
            <w:r w:rsidRPr="00FB7E97">
              <w:rPr>
                <w:sz w:val="24"/>
                <w:szCs w:val="24"/>
              </w:rPr>
              <w:t>11</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156D68" w:rsidRPr="00FB7E97" w:rsidRDefault="00156D68" w:rsidP="00156D68">
            <w:pPr>
              <w:rPr>
                <w:sz w:val="24"/>
                <w:szCs w:val="24"/>
              </w:rPr>
            </w:pPr>
            <w:r w:rsidRPr="00FB7E97">
              <w:rPr>
                <w:sz w:val="24"/>
                <w:szCs w:val="24"/>
              </w:rPr>
              <w:t>английский язык</w:t>
            </w:r>
          </w:p>
        </w:tc>
        <w:tc>
          <w:tcPr>
            <w:tcW w:w="709" w:type="dxa"/>
            <w:tcBorders>
              <w:top w:val="single" w:sz="8" w:space="0" w:color="auto"/>
              <w:left w:val="nil"/>
              <w:bottom w:val="single" w:sz="4" w:space="0" w:color="auto"/>
              <w:right w:val="single" w:sz="8" w:space="0" w:color="auto"/>
            </w:tcBorders>
            <w:shd w:val="clear" w:color="000000" w:fill="FFFFE7"/>
            <w:noWrap/>
            <w:hideMark/>
          </w:tcPr>
          <w:p w:rsidR="00156D68" w:rsidRPr="00FB7E97" w:rsidRDefault="00156D68" w:rsidP="00156D68">
            <w:pPr>
              <w:rPr>
                <w:sz w:val="24"/>
                <w:szCs w:val="24"/>
              </w:rPr>
            </w:pPr>
            <w:r w:rsidRPr="00FB7E97">
              <w:rPr>
                <w:sz w:val="24"/>
                <w:szCs w:val="24"/>
              </w:rPr>
              <w:t>6</w:t>
            </w:r>
          </w:p>
        </w:tc>
        <w:tc>
          <w:tcPr>
            <w:tcW w:w="850" w:type="dxa"/>
            <w:tcBorders>
              <w:top w:val="single" w:sz="8" w:space="0" w:color="auto"/>
              <w:left w:val="nil"/>
              <w:bottom w:val="single" w:sz="4" w:space="0" w:color="auto"/>
              <w:right w:val="single" w:sz="8" w:space="0" w:color="auto"/>
            </w:tcBorders>
            <w:shd w:val="clear" w:color="000000" w:fill="FFFFE7"/>
            <w:noWrap/>
            <w:hideMark/>
          </w:tcPr>
          <w:p w:rsidR="00156D68" w:rsidRPr="00FB7E97" w:rsidRDefault="00156D68" w:rsidP="00156D68">
            <w:pPr>
              <w:rPr>
                <w:sz w:val="24"/>
                <w:szCs w:val="24"/>
              </w:rPr>
            </w:pPr>
            <w:r w:rsidRPr="00FB7E97">
              <w:rPr>
                <w:sz w:val="24"/>
                <w:szCs w:val="24"/>
              </w:rPr>
              <w:t>101</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156D68" w:rsidRPr="00FB7E97" w:rsidRDefault="00156D68" w:rsidP="00156D68">
            <w:pPr>
              <w:rPr>
                <w:sz w:val="24"/>
                <w:szCs w:val="24"/>
              </w:rPr>
            </w:pPr>
            <w:r w:rsidRPr="00FB7E97">
              <w:rPr>
                <w:sz w:val="24"/>
                <w:szCs w:val="24"/>
              </w:rPr>
              <w:t>98</w:t>
            </w:r>
          </w:p>
        </w:tc>
        <w:tc>
          <w:tcPr>
            <w:tcW w:w="1418" w:type="dxa"/>
            <w:tcBorders>
              <w:top w:val="single" w:sz="8" w:space="0" w:color="auto"/>
              <w:left w:val="nil"/>
              <w:bottom w:val="single" w:sz="4" w:space="0" w:color="auto"/>
              <w:right w:val="single" w:sz="8" w:space="0" w:color="auto"/>
            </w:tcBorders>
            <w:shd w:val="clear" w:color="000000" w:fill="FFFFE7"/>
          </w:tcPr>
          <w:p w:rsidR="00156D68" w:rsidRPr="00FB7E97" w:rsidRDefault="00156D68" w:rsidP="00156D68">
            <w:pPr>
              <w:rPr>
                <w:sz w:val="24"/>
                <w:szCs w:val="24"/>
              </w:rPr>
            </w:pPr>
            <w:r w:rsidRPr="00FB7E97">
              <w:rPr>
                <w:sz w:val="24"/>
                <w:szCs w:val="24"/>
              </w:rPr>
              <w:t>3</w:t>
            </w:r>
          </w:p>
        </w:tc>
      </w:tr>
      <w:tr w:rsidR="00156D68" w:rsidRPr="00FB7E97" w:rsidTr="00156D68">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156D68" w:rsidRPr="00FB7E97" w:rsidRDefault="00156D68" w:rsidP="00156D68">
            <w:pPr>
              <w:rPr>
                <w:sz w:val="24"/>
                <w:szCs w:val="24"/>
              </w:rPr>
            </w:pPr>
            <w:r w:rsidRPr="00FB7E97">
              <w:rPr>
                <w:sz w:val="24"/>
                <w:szCs w:val="24"/>
              </w:rPr>
              <w:t>12</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156D68" w:rsidRPr="00FB7E97" w:rsidRDefault="00156D68" w:rsidP="00156D68">
            <w:pPr>
              <w:rPr>
                <w:sz w:val="24"/>
                <w:szCs w:val="24"/>
              </w:rPr>
            </w:pPr>
            <w:r w:rsidRPr="00FB7E97">
              <w:rPr>
                <w:sz w:val="24"/>
                <w:szCs w:val="24"/>
              </w:rPr>
              <w:t>обществознание</w:t>
            </w:r>
          </w:p>
        </w:tc>
        <w:tc>
          <w:tcPr>
            <w:tcW w:w="709" w:type="dxa"/>
            <w:tcBorders>
              <w:top w:val="single" w:sz="8" w:space="0" w:color="auto"/>
              <w:left w:val="nil"/>
              <w:bottom w:val="single" w:sz="4" w:space="0" w:color="auto"/>
              <w:right w:val="single" w:sz="8" w:space="0" w:color="auto"/>
            </w:tcBorders>
            <w:shd w:val="clear" w:color="000000" w:fill="FFFFE7"/>
            <w:noWrap/>
            <w:hideMark/>
          </w:tcPr>
          <w:p w:rsidR="00156D68" w:rsidRPr="00FB7E97" w:rsidRDefault="00156D68" w:rsidP="00156D68">
            <w:pPr>
              <w:rPr>
                <w:sz w:val="24"/>
                <w:szCs w:val="24"/>
              </w:rPr>
            </w:pPr>
            <w:r w:rsidRPr="00FB7E97">
              <w:rPr>
                <w:sz w:val="24"/>
                <w:szCs w:val="24"/>
              </w:rPr>
              <w:t>6</w:t>
            </w:r>
          </w:p>
        </w:tc>
        <w:tc>
          <w:tcPr>
            <w:tcW w:w="850" w:type="dxa"/>
            <w:tcBorders>
              <w:top w:val="single" w:sz="8" w:space="0" w:color="auto"/>
              <w:left w:val="nil"/>
              <w:bottom w:val="single" w:sz="4" w:space="0" w:color="auto"/>
              <w:right w:val="single" w:sz="8" w:space="0" w:color="auto"/>
            </w:tcBorders>
            <w:shd w:val="clear" w:color="000000" w:fill="FFFFE7"/>
            <w:noWrap/>
            <w:hideMark/>
          </w:tcPr>
          <w:p w:rsidR="00156D68" w:rsidRPr="00FB7E97" w:rsidRDefault="00156D68" w:rsidP="00156D68">
            <w:pPr>
              <w:rPr>
                <w:sz w:val="24"/>
                <w:szCs w:val="24"/>
              </w:rPr>
            </w:pPr>
            <w:r w:rsidRPr="00FB7E97">
              <w:rPr>
                <w:sz w:val="24"/>
                <w:szCs w:val="24"/>
              </w:rPr>
              <w:t>36</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156D68" w:rsidRPr="00FB7E97" w:rsidRDefault="00156D68" w:rsidP="00156D68">
            <w:pPr>
              <w:rPr>
                <w:sz w:val="24"/>
                <w:szCs w:val="24"/>
              </w:rPr>
            </w:pPr>
            <w:r w:rsidRPr="00FB7E97">
              <w:rPr>
                <w:sz w:val="24"/>
                <w:szCs w:val="24"/>
              </w:rPr>
              <w:t>33</w:t>
            </w:r>
          </w:p>
        </w:tc>
        <w:tc>
          <w:tcPr>
            <w:tcW w:w="1418" w:type="dxa"/>
            <w:tcBorders>
              <w:top w:val="single" w:sz="8" w:space="0" w:color="auto"/>
              <w:left w:val="nil"/>
              <w:bottom w:val="single" w:sz="4" w:space="0" w:color="auto"/>
              <w:right w:val="single" w:sz="8" w:space="0" w:color="auto"/>
            </w:tcBorders>
            <w:shd w:val="clear" w:color="000000" w:fill="FFFFE7"/>
          </w:tcPr>
          <w:p w:rsidR="00156D68" w:rsidRPr="00FB7E97" w:rsidRDefault="00156D68" w:rsidP="00156D68">
            <w:pPr>
              <w:rPr>
                <w:sz w:val="24"/>
                <w:szCs w:val="24"/>
              </w:rPr>
            </w:pPr>
            <w:r w:rsidRPr="00FB7E97">
              <w:rPr>
                <w:sz w:val="24"/>
                <w:szCs w:val="24"/>
              </w:rPr>
              <w:t>3</w:t>
            </w:r>
          </w:p>
        </w:tc>
      </w:tr>
      <w:tr w:rsidR="00156D68" w:rsidRPr="00FB7E97" w:rsidTr="00156D68">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156D68" w:rsidRPr="00FB7E97" w:rsidRDefault="00156D68" w:rsidP="00156D68">
            <w:pPr>
              <w:rPr>
                <w:sz w:val="24"/>
                <w:szCs w:val="24"/>
              </w:rPr>
            </w:pPr>
            <w:r w:rsidRPr="00FB7E97">
              <w:rPr>
                <w:sz w:val="24"/>
                <w:szCs w:val="24"/>
              </w:rPr>
              <w:t>13</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156D68" w:rsidRPr="00FB7E97" w:rsidRDefault="00156D68" w:rsidP="00156D68">
            <w:pPr>
              <w:rPr>
                <w:sz w:val="24"/>
                <w:szCs w:val="24"/>
              </w:rPr>
            </w:pPr>
            <w:r w:rsidRPr="00FB7E97">
              <w:rPr>
                <w:sz w:val="24"/>
                <w:szCs w:val="24"/>
              </w:rPr>
              <w:t>Биология</w:t>
            </w:r>
          </w:p>
        </w:tc>
        <w:tc>
          <w:tcPr>
            <w:tcW w:w="709" w:type="dxa"/>
            <w:tcBorders>
              <w:top w:val="single" w:sz="8" w:space="0" w:color="auto"/>
              <w:left w:val="nil"/>
              <w:bottom w:val="single" w:sz="4" w:space="0" w:color="auto"/>
              <w:right w:val="single" w:sz="8" w:space="0" w:color="auto"/>
            </w:tcBorders>
            <w:shd w:val="clear" w:color="000000" w:fill="FFFFE7"/>
            <w:noWrap/>
            <w:hideMark/>
          </w:tcPr>
          <w:p w:rsidR="00156D68" w:rsidRPr="00FB7E97" w:rsidRDefault="00156D68" w:rsidP="00156D68">
            <w:pPr>
              <w:rPr>
                <w:sz w:val="24"/>
                <w:szCs w:val="24"/>
              </w:rPr>
            </w:pPr>
            <w:r w:rsidRPr="00FB7E97">
              <w:rPr>
                <w:sz w:val="24"/>
                <w:szCs w:val="24"/>
              </w:rPr>
              <w:t>6</w:t>
            </w:r>
          </w:p>
        </w:tc>
        <w:tc>
          <w:tcPr>
            <w:tcW w:w="850" w:type="dxa"/>
            <w:tcBorders>
              <w:top w:val="single" w:sz="8" w:space="0" w:color="auto"/>
              <w:left w:val="nil"/>
              <w:bottom w:val="single" w:sz="4" w:space="0" w:color="auto"/>
              <w:right w:val="single" w:sz="8" w:space="0" w:color="auto"/>
            </w:tcBorders>
            <w:shd w:val="clear" w:color="000000" w:fill="FFFFE7"/>
            <w:noWrap/>
            <w:hideMark/>
          </w:tcPr>
          <w:p w:rsidR="00156D68" w:rsidRPr="00FB7E97" w:rsidRDefault="00156D68" w:rsidP="00156D68">
            <w:pPr>
              <w:rPr>
                <w:sz w:val="24"/>
                <w:szCs w:val="24"/>
              </w:rPr>
            </w:pPr>
            <w:r w:rsidRPr="00FB7E97">
              <w:rPr>
                <w:sz w:val="24"/>
                <w:szCs w:val="24"/>
              </w:rPr>
              <w:t>36</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156D68" w:rsidRPr="00FB7E97" w:rsidRDefault="00156D68" w:rsidP="00156D68">
            <w:pPr>
              <w:rPr>
                <w:sz w:val="24"/>
                <w:szCs w:val="24"/>
              </w:rPr>
            </w:pPr>
            <w:r w:rsidRPr="00FB7E97">
              <w:rPr>
                <w:sz w:val="24"/>
                <w:szCs w:val="24"/>
              </w:rPr>
              <w:t>32</w:t>
            </w:r>
          </w:p>
        </w:tc>
        <w:tc>
          <w:tcPr>
            <w:tcW w:w="1418" w:type="dxa"/>
            <w:tcBorders>
              <w:top w:val="single" w:sz="8" w:space="0" w:color="auto"/>
              <w:left w:val="nil"/>
              <w:bottom w:val="single" w:sz="4" w:space="0" w:color="auto"/>
              <w:right w:val="single" w:sz="8" w:space="0" w:color="auto"/>
            </w:tcBorders>
            <w:shd w:val="clear" w:color="000000" w:fill="FFFFE7"/>
          </w:tcPr>
          <w:p w:rsidR="00156D68" w:rsidRPr="00FB7E97" w:rsidRDefault="00156D68" w:rsidP="00156D68">
            <w:pPr>
              <w:rPr>
                <w:sz w:val="24"/>
                <w:szCs w:val="24"/>
              </w:rPr>
            </w:pPr>
            <w:r w:rsidRPr="00FB7E97">
              <w:rPr>
                <w:sz w:val="24"/>
                <w:szCs w:val="24"/>
              </w:rPr>
              <w:t>4</w:t>
            </w:r>
          </w:p>
        </w:tc>
      </w:tr>
      <w:tr w:rsidR="00156D68" w:rsidRPr="00FB7E97" w:rsidTr="00156D68">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156D68" w:rsidRPr="00FB7E97" w:rsidRDefault="00156D68" w:rsidP="00156D68">
            <w:pPr>
              <w:rPr>
                <w:sz w:val="24"/>
                <w:szCs w:val="24"/>
              </w:rPr>
            </w:pPr>
            <w:r w:rsidRPr="00FB7E97">
              <w:rPr>
                <w:sz w:val="24"/>
                <w:szCs w:val="24"/>
              </w:rPr>
              <w:lastRenderedPageBreak/>
              <w:t>14</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156D68" w:rsidRPr="00FB7E97" w:rsidRDefault="00156D68" w:rsidP="00156D68">
            <w:pPr>
              <w:rPr>
                <w:sz w:val="24"/>
                <w:szCs w:val="24"/>
              </w:rPr>
            </w:pPr>
            <w:r w:rsidRPr="00FB7E97">
              <w:rPr>
                <w:sz w:val="24"/>
                <w:szCs w:val="24"/>
              </w:rPr>
              <w:t xml:space="preserve">география </w:t>
            </w:r>
          </w:p>
        </w:tc>
        <w:tc>
          <w:tcPr>
            <w:tcW w:w="709" w:type="dxa"/>
            <w:tcBorders>
              <w:top w:val="single" w:sz="8" w:space="0" w:color="auto"/>
              <w:left w:val="nil"/>
              <w:bottom w:val="single" w:sz="4" w:space="0" w:color="auto"/>
              <w:right w:val="single" w:sz="8" w:space="0" w:color="auto"/>
            </w:tcBorders>
            <w:shd w:val="clear" w:color="000000" w:fill="FFFFE7"/>
            <w:noWrap/>
            <w:hideMark/>
          </w:tcPr>
          <w:p w:rsidR="00156D68" w:rsidRPr="00FB7E97" w:rsidRDefault="00156D68" w:rsidP="00156D68">
            <w:pPr>
              <w:rPr>
                <w:sz w:val="24"/>
                <w:szCs w:val="24"/>
              </w:rPr>
            </w:pPr>
            <w:r w:rsidRPr="00FB7E97">
              <w:rPr>
                <w:sz w:val="24"/>
                <w:szCs w:val="24"/>
              </w:rPr>
              <w:t>6</w:t>
            </w:r>
          </w:p>
        </w:tc>
        <w:tc>
          <w:tcPr>
            <w:tcW w:w="850" w:type="dxa"/>
            <w:tcBorders>
              <w:top w:val="single" w:sz="8" w:space="0" w:color="auto"/>
              <w:left w:val="nil"/>
              <w:bottom w:val="single" w:sz="4" w:space="0" w:color="auto"/>
              <w:right w:val="single" w:sz="8" w:space="0" w:color="auto"/>
            </w:tcBorders>
            <w:shd w:val="clear" w:color="000000" w:fill="FFFFE7"/>
            <w:noWrap/>
            <w:hideMark/>
          </w:tcPr>
          <w:p w:rsidR="00156D68" w:rsidRPr="00FB7E97" w:rsidRDefault="00156D68" w:rsidP="00156D68">
            <w:pPr>
              <w:rPr>
                <w:sz w:val="24"/>
                <w:szCs w:val="24"/>
              </w:rPr>
            </w:pPr>
            <w:r w:rsidRPr="00FB7E97">
              <w:rPr>
                <w:sz w:val="24"/>
                <w:szCs w:val="24"/>
              </w:rPr>
              <w:t>36</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156D68" w:rsidRPr="00FB7E97" w:rsidRDefault="00156D68" w:rsidP="00156D68">
            <w:pPr>
              <w:rPr>
                <w:sz w:val="24"/>
                <w:szCs w:val="24"/>
              </w:rPr>
            </w:pPr>
            <w:r w:rsidRPr="00FB7E97">
              <w:rPr>
                <w:sz w:val="24"/>
                <w:szCs w:val="24"/>
              </w:rPr>
              <w:t>34</w:t>
            </w:r>
          </w:p>
        </w:tc>
        <w:tc>
          <w:tcPr>
            <w:tcW w:w="1418" w:type="dxa"/>
            <w:tcBorders>
              <w:top w:val="single" w:sz="8" w:space="0" w:color="auto"/>
              <w:left w:val="nil"/>
              <w:bottom w:val="single" w:sz="4" w:space="0" w:color="auto"/>
              <w:right w:val="single" w:sz="8" w:space="0" w:color="auto"/>
            </w:tcBorders>
            <w:shd w:val="clear" w:color="000000" w:fill="FFFFE7"/>
          </w:tcPr>
          <w:p w:rsidR="00156D68" w:rsidRPr="00FB7E97" w:rsidRDefault="00156D68" w:rsidP="00156D68">
            <w:pPr>
              <w:rPr>
                <w:sz w:val="24"/>
                <w:szCs w:val="24"/>
              </w:rPr>
            </w:pPr>
            <w:r w:rsidRPr="00FB7E97">
              <w:rPr>
                <w:sz w:val="24"/>
                <w:szCs w:val="24"/>
              </w:rPr>
              <w:t>2</w:t>
            </w:r>
          </w:p>
        </w:tc>
      </w:tr>
      <w:tr w:rsidR="00156D68" w:rsidRPr="00FB7E97" w:rsidTr="00156D68">
        <w:trPr>
          <w:trHeight w:val="225"/>
        </w:trPr>
        <w:tc>
          <w:tcPr>
            <w:tcW w:w="5377" w:type="dxa"/>
            <w:gridSpan w:val="3"/>
            <w:tcBorders>
              <w:top w:val="single" w:sz="8" w:space="0" w:color="auto"/>
              <w:left w:val="single" w:sz="8" w:space="0" w:color="auto"/>
              <w:bottom w:val="single" w:sz="8" w:space="0" w:color="auto"/>
              <w:right w:val="single" w:sz="4" w:space="0" w:color="000000"/>
            </w:tcBorders>
            <w:shd w:val="clear" w:color="000000" w:fill="FFFF00"/>
            <w:noWrap/>
            <w:hideMark/>
          </w:tcPr>
          <w:p w:rsidR="00156D68" w:rsidRPr="00FB7E97" w:rsidRDefault="00156D68" w:rsidP="00156D68">
            <w:pPr>
              <w:rPr>
                <w:sz w:val="24"/>
                <w:szCs w:val="24"/>
              </w:rPr>
            </w:pPr>
          </w:p>
        </w:tc>
        <w:tc>
          <w:tcPr>
            <w:tcW w:w="850" w:type="dxa"/>
            <w:tcBorders>
              <w:top w:val="single" w:sz="8" w:space="0" w:color="auto"/>
              <w:left w:val="nil"/>
              <w:bottom w:val="single" w:sz="8" w:space="0" w:color="auto"/>
              <w:right w:val="single" w:sz="4" w:space="0" w:color="auto"/>
            </w:tcBorders>
            <w:shd w:val="clear" w:color="000000" w:fill="FFFF00"/>
            <w:noWrap/>
            <w:hideMark/>
          </w:tcPr>
          <w:p w:rsidR="00156D68" w:rsidRPr="00FB7E97" w:rsidRDefault="00156D68" w:rsidP="00156D68">
            <w:pPr>
              <w:rPr>
                <w:sz w:val="24"/>
                <w:szCs w:val="24"/>
              </w:rPr>
            </w:pPr>
            <w:r w:rsidRPr="00FB7E97">
              <w:rPr>
                <w:sz w:val="24"/>
                <w:szCs w:val="24"/>
              </w:rPr>
              <w:t>1177</w:t>
            </w:r>
          </w:p>
        </w:tc>
        <w:tc>
          <w:tcPr>
            <w:tcW w:w="1134" w:type="dxa"/>
            <w:tcBorders>
              <w:top w:val="single" w:sz="8" w:space="0" w:color="auto"/>
              <w:left w:val="nil"/>
              <w:bottom w:val="single" w:sz="8" w:space="0" w:color="auto"/>
              <w:right w:val="single" w:sz="4" w:space="0" w:color="auto"/>
            </w:tcBorders>
            <w:shd w:val="clear" w:color="000000" w:fill="FFFF00"/>
            <w:noWrap/>
            <w:hideMark/>
          </w:tcPr>
          <w:p w:rsidR="00156D68" w:rsidRPr="00FB7E97" w:rsidRDefault="00156D68" w:rsidP="00156D68">
            <w:pPr>
              <w:rPr>
                <w:sz w:val="24"/>
                <w:szCs w:val="24"/>
              </w:rPr>
            </w:pPr>
            <w:r w:rsidRPr="00FB7E97">
              <w:rPr>
                <w:sz w:val="24"/>
                <w:szCs w:val="24"/>
              </w:rPr>
              <w:t>1139</w:t>
            </w:r>
          </w:p>
        </w:tc>
        <w:tc>
          <w:tcPr>
            <w:tcW w:w="1418" w:type="dxa"/>
            <w:tcBorders>
              <w:top w:val="single" w:sz="8" w:space="0" w:color="auto"/>
              <w:left w:val="nil"/>
              <w:bottom w:val="single" w:sz="8" w:space="0" w:color="auto"/>
              <w:right w:val="single" w:sz="4" w:space="0" w:color="auto"/>
            </w:tcBorders>
            <w:shd w:val="clear" w:color="000000" w:fill="FFFF00"/>
          </w:tcPr>
          <w:p w:rsidR="00156D68" w:rsidRPr="00FB7E97" w:rsidRDefault="00156D68" w:rsidP="00156D68">
            <w:pPr>
              <w:rPr>
                <w:sz w:val="24"/>
                <w:szCs w:val="24"/>
              </w:rPr>
            </w:pPr>
            <w:r w:rsidRPr="00FB7E97">
              <w:rPr>
                <w:sz w:val="24"/>
                <w:szCs w:val="24"/>
              </w:rPr>
              <w:t>38</w:t>
            </w:r>
          </w:p>
        </w:tc>
      </w:tr>
    </w:tbl>
    <w:p w:rsidR="003D19F9" w:rsidRPr="00FB7E97" w:rsidRDefault="003D19F9" w:rsidP="003D19F9">
      <w:pPr>
        <w:pStyle w:val="a4"/>
        <w:spacing w:after="43" w:line="237" w:lineRule="auto"/>
        <w:ind w:right="-15"/>
        <w:jc w:val="both"/>
        <w:rPr>
          <w:rFonts w:ascii="Times New Roman" w:hAnsi="Times New Roman" w:cs="Times New Roman"/>
          <w:sz w:val="24"/>
          <w:szCs w:val="24"/>
        </w:rPr>
      </w:pPr>
    </w:p>
    <w:p w:rsidR="00FE1871" w:rsidRPr="00FB7E97" w:rsidRDefault="00FE1871" w:rsidP="003D19F9">
      <w:pPr>
        <w:pStyle w:val="a4"/>
        <w:spacing w:after="43" w:line="237" w:lineRule="auto"/>
        <w:ind w:right="-15"/>
        <w:jc w:val="both"/>
        <w:rPr>
          <w:rFonts w:ascii="Times New Roman" w:hAnsi="Times New Roman" w:cs="Times New Roman"/>
          <w:sz w:val="24"/>
          <w:szCs w:val="24"/>
        </w:rPr>
      </w:pPr>
    </w:p>
    <w:p w:rsidR="003D19F9" w:rsidRPr="00FB7E97" w:rsidRDefault="003D19F9" w:rsidP="003D19F9">
      <w:pPr>
        <w:pStyle w:val="a4"/>
        <w:numPr>
          <w:ilvl w:val="0"/>
          <w:numId w:val="31"/>
        </w:numPr>
        <w:spacing w:after="43" w:line="237" w:lineRule="auto"/>
        <w:ind w:right="-15"/>
        <w:jc w:val="both"/>
        <w:rPr>
          <w:rFonts w:ascii="Times New Roman" w:hAnsi="Times New Roman" w:cs="Times New Roman"/>
          <w:sz w:val="24"/>
          <w:szCs w:val="24"/>
        </w:rPr>
      </w:pPr>
      <w:r w:rsidRPr="00FB7E97">
        <w:rPr>
          <w:rFonts w:ascii="Times New Roman" w:hAnsi="Times New Roman" w:cs="Times New Roman"/>
          <w:sz w:val="24"/>
          <w:szCs w:val="24"/>
        </w:rPr>
        <w:t>класс</w:t>
      </w:r>
    </w:p>
    <w:tbl>
      <w:tblPr>
        <w:tblW w:w="8779" w:type="dxa"/>
        <w:tblLook w:val="04A0" w:firstRow="1" w:lastRow="0" w:firstColumn="1" w:lastColumn="0" w:noHBand="0" w:noVBand="1"/>
      </w:tblPr>
      <w:tblGrid>
        <w:gridCol w:w="580"/>
        <w:gridCol w:w="4088"/>
        <w:gridCol w:w="851"/>
        <w:gridCol w:w="708"/>
        <w:gridCol w:w="1134"/>
        <w:gridCol w:w="1418"/>
      </w:tblGrid>
      <w:tr w:rsidR="00C05620" w:rsidRPr="00FB7E97" w:rsidTr="00C05620">
        <w:trPr>
          <w:trHeight w:val="225"/>
        </w:trPr>
        <w:tc>
          <w:tcPr>
            <w:tcW w:w="580" w:type="dxa"/>
            <w:tcBorders>
              <w:top w:val="single" w:sz="8" w:space="0" w:color="auto"/>
              <w:left w:val="single" w:sz="8" w:space="0" w:color="auto"/>
              <w:bottom w:val="single" w:sz="4" w:space="0" w:color="auto"/>
              <w:right w:val="single" w:sz="8" w:space="0" w:color="auto"/>
            </w:tcBorders>
            <w:shd w:val="clear" w:color="000000" w:fill="FFFF00"/>
            <w:noWrap/>
            <w:hideMark/>
          </w:tcPr>
          <w:p w:rsidR="00C05620" w:rsidRPr="00FB7E97" w:rsidRDefault="00C05620" w:rsidP="00C05620">
            <w:pPr>
              <w:rPr>
                <w:sz w:val="24"/>
                <w:szCs w:val="24"/>
              </w:rPr>
            </w:pPr>
            <w:r w:rsidRPr="00FB7E97">
              <w:rPr>
                <w:sz w:val="24"/>
                <w:szCs w:val="24"/>
              </w:rPr>
              <w:t>№</w:t>
            </w:r>
          </w:p>
        </w:tc>
        <w:tc>
          <w:tcPr>
            <w:tcW w:w="4088" w:type="dxa"/>
            <w:tcBorders>
              <w:top w:val="single" w:sz="8" w:space="0" w:color="auto"/>
              <w:left w:val="nil"/>
              <w:bottom w:val="nil"/>
              <w:right w:val="single" w:sz="8" w:space="0" w:color="auto"/>
            </w:tcBorders>
            <w:shd w:val="clear" w:color="000000" w:fill="FFFF00"/>
            <w:noWrap/>
            <w:hideMark/>
          </w:tcPr>
          <w:p w:rsidR="00C05620" w:rsidRPr="00FB7E97" w:rsidRDefault="00C05620" w:rsidP="00C05620">
            <w:pPr>
              <w:rPr>
                <w:sz w:val="24"/>
                <w:szCs w:val="24"/>
              </w:rPr>
            </w:pPr>
            <w:r w:rsidRPr="00FB7E97">
              <w:rPr>
                <w:sz w:val="24"/>
                <w:szCs w:val="24"/>
              </w:rPr>
              <w:t>Предмет</w:t>
            </w:r>
          </w:p>
        </w:tc>
        <w:tc>
          <w:tcPr>
            <w:tcW w:w="851" w:type="dxa"/>
            <w:tcBorders>
              <w:top w:val="single" w:sz="8" w:space="0" w:color="auto"/>
              <w:left w:val="nil"/>
              <w:bottom w:val="nil"/>
              <w:right w:val="single" w:sz="8" w:space="0" w:color="auto"/>
            </w:tcBorders>
            <w:shd w:val="clear" w:color="000000" w:fill="FFFF00"/>
            <w:noWrap/>
            <w:hideMark/>
          </w:tcPr>
          <w:p w:rsidR="00C05620" w:rsidRPr="00FB7E97" w:rsidRDefault="00C05620" w:rsidP="00C05620">
            <w:pPr>
              <w:rPr>
                <w:sz w:val="24"/>
                <w:szCs w:val="24"/>
              </w:rPr>
            </w:pPr>
            <w:r w:rsidRPr="00FB7E97">
              <w:rPr>
                <w:sz w:val="24"/>
                <w:szCs w:val="24"/>
              </w:rPr>
              <w:t>Класс</w:t>
            </w:r>
          </w:p>
        </w:tc>
        <w:tc>
          <w:tcPr>
            <w:tcW w:w="1842" w:type="dxa"/>
            <w:gridSpan w:val="2"/>
            <w:tcBorders>
              <w:top w:val="single" w:sz="8" w:space="0" w:color="auto"/>
              <w:left w:val="nil"/>
              <w:bottom w:val="single" w:sz="4" w:space="0" w:color="auto"/>
              <w:right w:val="single" w:sz="4" w:space="0" w:color="000000"/>
            </w:tcBorders>
            <w:shd w:val="clear" w:color="000000" w:fill="FFFF00"/>
            <w:noWrap/>
            <w:hideMark/>
          </w:tcPr>
          <w:p w:rsidR="00C05620" w:rsidRPr="00FB7E97" w:rsidRDefault="00C05620" w:rsidP="00C05620">
            <w:pPr>
              <w:rPr>
                <w:sz w:val="24"/>
                <w:szCs w:val="24"/>
              </w:rPr>
            </w:pPr>
            <w:r w:rsidRPr="00FB7E97">
              <w:rPr>
                <w:sz w:val="24"/>
                <w:szCs w:val="24"/>
              </w:rPr>
              <w:t>К-во час.</w:t>
            </w:r>
          </w:p>
        </w:tc>
        <w:tc>
          <w:tcPr>
            <w:tcW w:w="1418" w:type="dxa"/>
            <w:tcBorders>
              <w:top w:val="single" w:sz="8" w:space="0" w:color="auto"/>
              <w:left w:val="nil"/>
              <w:bottom w:val="single" w:sz="4" w:space="0" w:color="auto"/>
              <w:right w:val="single" w:sz="4" w:space="0" w:color="000000"/>
            </w:tcBorders>
            <w:shd w:val="clear" w:color="000000" w:fill="FFFF00"/>
          </w:tcPr>
          <w:p w:rsidR="00C05620" w:rsidRPr="00FB7E97" w:rsidRDefault="00C05620" w:rsidP="00C05620">
            <w:pPr>
              <w:rPr>
                <w:sz w:val="24"/>
                <w:szCs w:val="24"/>
              </w:rPr>
            </w:pPr>
          </w:p>
        </w:tc>
      </w:tr>
      <w:tr w:rsidR="00C05620" w:rsidRPr="00FB7E97" w:rsidTr="00C05620">
        <w:trPr>
          <w:trHeight w:val="225"/>
        </w:trPr>
        <w:tc>
          <w:tcPr>
            <w:tcW w:w="580" w:type="dxa"/>
            <w:tcBorders>
              <w:top w:val="nil"/>
              <w:left w:val="single" w:sz="8" w:space="0" w:color="auto"/>
              <w:bottom w:val="single" w:sz="8" w:space="0" w:color="auto"/>
              <w:right w:val="single" w:sz="8" w:space="0" w:color="auto"/>
            </w:tcBorders>
            <w:shd w:val="clear" w:color="000000" w:fill="FFFF00"/>
            <w:noWrap/>
            <w:hideMark/>
          </w:tcPr>
          <w:p w:rsidR="00C05620" w:rsidRPr="00FB7E97" w:rsidRDefault="00C05620" w:rsidP="00C05620">
            <w:pPr>
              <w:rPr>
                <w:sz w:val="24"/>
                <w:szCs w:val="24"/>
              </w:rPr>
            </w:pPr>
            <w:r w:rsidRPr="00FB7E97">
              <w:rPr>
                <w:sz w:val="24"/>
                <w:szCs w:val="24"/>
              </w:rPr>
              <w:t>п/п</w:t>
            </w:r>
          </w:p>
        </w:tc>
        <w:tc>
          <w:tcPr>
            <w:tcW w:w="4088" w:type="dxa"/>
            <w:tcBorders>
              <w:top w:val="nil"/>
              <w:left w:val="nil"/>
              <w:bottom w:val="single" w:sz="8" w:space="0" w:color="auto"/>
              <w:right w:val="single" w:sz="8" w:space="0" w:color="auto"/>
            </w:tcBorders>
            <w:shd w:val="clear" w:color="000000" w:fill="FFFF00"/>
            <w:noWrap/>
            <w:hideMark/>
          </w:tcPr>
          <w:p w:rsidR="00C05620" w:rsidRPr="00FB7E97" w:rsidRDefault="00C05620" w:rsidP="00C05620">
            <w:pPr>
              <w:rPr>
                <w:sz w:val="24"/>
                <w:szCs w:val="24"/>
              </w:rPr>
            </w:pPr>
          </w:p>
        </w:tc>
        <w:tc>
          <w:tcPr>
            <w:tcW w:w="851" w:type="dxa"/>
            <w:tcBorders>
              <w:top w:val="nil"/>
              <w:left w:val="nil"/>
              <w:bottom w:val="single" w:sz="8" w:space="0" w:color="auto"/>
              <w:right w:val="single" w:sz="8" w:space="0" w:color="auto"/>
            </w:tcBorders>
            <w:shd w:val="clear" w:color="000000" w:fill="FFFF00"/>
            <w:noWrap/>
            <w:hideMark/>
          </w:tcPr>
          <w:p w:rsidR="00C05620" w:rsidRPr="00FB7E97" w:rsidRDefault="00C05620" w:rsidP="00C05620">
            <w:pPr>
              <w:rPr>
                <w:sz w:val="24"/>
                <w:szCs w:val="24"/>
              </w:rPr>
            </w:pPr>
          </w:p>
        </w:tc>
        <w:tc>
          <w:tcPr>
            <w:tcW w:w="708" w:type="dxa"/>
            <w:tcBorders>
              <w:top w:val="nil"/>
              <w:left w:val="nil"/>
              <w:bottom w:val="single" w:sz="8" w:space="0" w:color="auto"/>
              <w:right w:val="single" w:sz="4" w:space="0" w:color="auto"/>
            </w:tcBorders>
            <w:shd w:val="clear" w:color="000000" w:fill="FFFF00"/>
            <w:noWrap/>
            <w:hideMark/>
          </w:tcPr>
          <w:p w:rsidR="00C05620" w:rsidRPr="00FB7E97" w:rsidRDefault="00C05620" w:rsidP="00C05620">
            <w:pPr>
              <w:rPr>
                <w:sz w:val="24"/>
                <w:szCs w:val="24"/>
              </w:rPr>
            </w:pPr>
            <w:r w:rsidRPr="00FB7E97">
              <w:rPr>
                <w:sz w:val="24"/>
                <w:szCs w:val="24"/>
              </w:rPr>
              <w:t>плн.</w:t>
            </w:r>
          </w:p>
        </w:tc>
        <w:tc>
          <w:tcPr>
            <w:tcW w:w="1134" w:type="dxa"/>
            <w:tcBorders>
              <w:top w:val="nil"/>
              <w:left w:val="nil"/>
              <w:bottom w:val="single" w:sz="8" w:space="0" w:color="auto"/>
              <w:right w:val="single" w:sz="4" w:space="0" w:color="auto"/>
            </w:tcBorders>
            <w:shd w:val="clear" w:color="000000" w:fill="FFFF00"/>
            <w:noWrap/>
            <w:hideMark/>
          </w:tcPr>
          <w:p w:rsidR="00C05620" w:rsidRPr="00FB7E97" w:rsidRDefault="00C05620" w:rsidP="00C05620">
            <w:pPr>
              <w:rPr>
                <w:sz w:val="24"/>
                <w:szCs w:val="24"/>
              </w:rPr>
            </w:pPr>
            <w:r w:rsidRPr="00FB7E97">
              <w:rPr>
                <w:sz w:val="24"/>
                <w:szCs w:val="24"/>
              </w:rPr>
              <w:t>фкт.</w:t>
            </w:r>
          </w:p>
        </w:tc>
        <w:tc>
          <w:tcPr>
            <w:tcW w:w="1418" w:type="dxa"/>
            <w:tcBorders>
              <w:top w:val="nil"/>
              <w:left w:val="nil"/>
              <w:bottom w:val="single" w:sz="8" w:space="0" w:color="auto"/>
              <w:right w:val="single" w:sz="4" w:space="0" w:color="auto"/>
            </w:tcBorders>
            <w:shd w:val="clear" w:color="000000" w:fill="FFFF00"/>
          </w:tcPr>
          <w:p w:rsidR="00C05620" w:rsidRPr="00FB7E97" w:rsidRDefault="00C05620" w:rsidP="00C05620">
            <w:pPr>
              <w:rPr>
                <w:sz w:val="24"/>
                <w:szCs w:val="24"/>
              </w:rPr>
            </w:pPr>
            <w:r w:rsidRPr="00FB7E97">
              <w:rPr>
                <w:sz w:val="24"/>
                <w:szCs w:val="24"/>
              </w:rPr>
              <w:t>п/п</w:t>
            </w:r>
          </w:p>
        </w:tc>
      </w:tr>
      <w:tr w:rsidR="00C05620" w:rsidRPr="00FB7E97" w:rsidTr="00C05620">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C05620" w:rsidRPr="00FB7E97" w:rsidRDefault="00C05620" w:rsidP="00C05620">
            <w:pPr>
              <w:rPr>
                <w:sz w:val="24"/>
                <w:szCs w:val="24"/>
              </w:rPr>
            </w:pPr>
            <w:r w:rsidRPr="00FB7E97">
              <w:rPr>
                <w:sz w:val="24"/>
                <w:szCs w:val="24"/>
              </w:rPr>
              <w:t>1</w:t>
            </w:r>
          </w:p>
        </w:tc>
        <w:tc>
          <w:tcPr>
            <w:tcW w:w="4088" w:type="dxa"/>
            <w:tcBorders>
              <w:top w:val="nil"/>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 xml:space="preserve">Алгебра </w:t>
            </w:r>
          </w:p>
        </w:tc>
        <w:tc>
          <w:tcPr>
            <w:tcW w:w="851" w:type="dxa"/>
            <w:tcBorders>
              <w:top w:val="nil"/>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7</w:t>
            </w:r>
          </w:p>
        </w:tc>
        <w:tc>
          <w:tcPr>
            <w:tcW w:w="708" w:type="dxa"/>
            <w:tcBorders>
              <w:top w:val="nil"/>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105</w:t>
            </w:r>
          </w:p>
        </w:tc>
        <w:tc>
          <w:tcPr>
            <w:tcW w:w="1134" w:type="dxa"/>
            <w:tcBorders>
              <w:top w:val="nil"/>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102</w:t>
            </w:r>
          </w:p>
        </w:tc>
        <w:tc>
          <w:tcPr>
            <w:tcW w:w="1418" w:type="dxa"/>
            <w:tcBorders>
              <w:top w:val="nil"/>
              <w:left w:val="nil"/>
              <w:bottom w:val="single" w:sz="4" w:space="0" w:color="auto"/>
              <w:right w:val="single" w:sz="8" w:space="0" w:color="auto"/>
            </w:tcBorders>
            <w:shd w:val="clear" w:color="000000" w:fill="FFFFE7"/>
          </w:tcPr>
          <w:p w:rsidR="00C05620" w:rsidRPr="00FB7E97" w:rsidRDefault="00C05620" w:rsidP="00C05620">
            <w:pPr>
              <w:rPr>
                <w:sz w:val="24"/>
                <w:szCs w:val="24"/>
              </w:rPr>
            </w:pPr>
            <w:r w:rsidRPr="00FB7E97">
              <w:rPr>
                <w:sz w:val="24"/>
                <w:szCs w:val="24"/>
              </w:rPr>
              <w:t>3</w:t>
            </w:r>
          </w:p>
        </w:tc>
      </w:tr>
      <w:tr w:rsidR="00C05620" w:rsidRPr="00FB7E97" w:rsidTr="00C05620">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C05620" w:rsidRPr="00FB7E97" w:rsidRDefault="00C05620" w:rsidP="00C05620">
            <w:pPr>
              <w:rPr>
                <w:sz w:val="24"/>
                <w:szCs w:val="24"/>
              </w:rPr>
            </w:pPr>
            <w:r w:rsidRPr="00FB7E97">
              <w:rPr>
                <w:sz w:val="24"/>
                <w:szCs w:val="24"/>
              </w:rPr>
              <w:t>2</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ИЗО</w:t>
            </w:r>
          </w:p>
        </w:tc>
        <w:tc>
          <w:tcPr>
            <w:tcW w:w="851"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7</w:t>
            </w:r>
          </w:p>
        </w:tc>
        <w:tc>
          <w:tcPr>
            <w:tcW w:w="708"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35</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35</w:t>
            </w:r>
          </w:p>
        </w:tc>
        <w:tc>
          <w:tcPr>
            <w:tcW w:w="1418" w:type="dxa"/>
            <w:tcBorders>
              <w:top w:val="single" w:sz="8" w:space="0" w:color="auto"/>
              <w:left w:val="nil"/>
              <w:bottom w:val="single" w:sz="4" w:space="0" w:color="auto"/>
              <w:right w:val="single" w:sz="8" w:space="0" w:color="auto"/>
            </w:tcBorders>
            <w:shd w:val="clear" w:color="000000" w:fill="FFFFE7"/>
          </w:tcPr>
          <w:p w:rsidR="00C05620" w:rsidRPr="00FB7E97" w:rsidRDefault="00C05620" w:rsidP="00C05620">
            <w:pPr>
              <w:rPr>
                <w:sz w:val="24"/>
                <w:szCs w:val="24"/>
              </w:rPr>
            </w:pPr>
          </w:p>
        </w:tc>
      </w:tr>
      <w:tr w:rsidR="00C05620" w:rsidRPr="00FB7E97" w:rsidTr="00C05620">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C05620" w:rsidRPr="00FB7E97" w:rsidRDefault="00C05620" w:rsidP="00C05620">
            <w:pPr>
              <w:rPr>
                <w:sz w:val="24"/>
                <w:szCs w:val="24"/>
              </w:rPr>
            </w:pPr>
            <w:r w:rsidRPr="00FB7E97">
              <w:rPr>
                <w:sz w:val="24"/>
                <w:szCs w:val="24"/>
              </w:rPr>
              <w:t>3</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история</w:t>
            </w:r>
          </w:p>
        </w:tc>
        <w:tc>
          <w:tcPr>
            <w:tcW w:w="851"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7</w:t>
            </w:r>
          </w:p>
        </w:tc>
        <w:tc>
          <w:tcPr>
            <w:tcW w:w="708"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70</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66</w:t>
            </w:r>
          </w:p>
        </w:tc>
        <w:tc>
          <w:tcPr>
            <w:tcW w:w="1418" w:type="dxa"/>
            <w:tcBorders>
              <w:top w:val="single" w:sz="8" w:space="0" w:color="auto"/>
              <w:left w:val="nil"/>
              <w:bottom w:val="single" w:sz="4" w:space="0" w:color="auto"/>
              <w:right w:val="single" w:sz="8" w:space="0" w:color="auto"/>
            </w:tcBorders>
            <w:shd w:val="clear" w:color="000000" w:fill="FFFFE7"/>
          </w:tcPr>
          <w:p w:rsidR="00C05620" w:rsidRPr="00FB7E97" w:rsidRDefault="00C05620" w:rsidP="00C05620">
            <w:pPr>
              <w:rPr>
                <w:sz w:val="24"/>
                <w:szCs w:val="24"/>
              </w:rPr>
            </w:pPr>
            <w:r w:rsidRPr="00FB7E97">
              <w:rPr>
                <w:sz w:val="24"/>
                <w:szCs w:val="24"/>
              </w:rPr>
              <w:t>4</w:t>
            </w:r>
          </w:p>
        </w:tc>
      </w:tr>
      <w:tr w:rsidR="00C05620" w:rsidRPr="00FB7E97" w:rsidTr="00C05620">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C05620" w:rsidRPr="00FB7E97" w:rsidRDefault="00C05620" w:rsidP="00C05620">
            <w:pPr>
              <w:rPr>
                <w:sz w:val="24"/>
                <w:szCs w:val="24"/>
              </w:rPr>
            </w:pPr>
            <w:r w:rsidRPr="00FB7E97">
              <w:rPr>
                <w:sz w:val="24"/>
                <w:szCs w:val="24"/>
              </w:rPr>
              <w:t>4</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Родная литер</w:t>
            </w:r>
          </w:p>
        </w:tc>
        <w:tc>
          <w:tcPr>
            <w:tcW w:w="851"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7</w:t>
            </w:r>
          </w:p>
        </w:tc>
        <w:tc>
          <w:tcPr>
            <w:tcW w:w="708"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72</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72</w:t>
            </w:r>
          </w:p>
        </w:tc>
        <w:tc>
          <w:tcPr>
            <w:tcW w:w="1418" w:type="dxa"/>
            <w:tcBorders>
              <w:top w:val="single" w:sz="8" w:space="0" w:color="auto"/>
              <w:left w:val="nil"/>
              <w:bottom w:val="single" w:sz="4" w:space="0" w:color="auto"/>
              <w:right w:val="single" w:sz="8" w:space="0" w:color="auto"/>
            </w:tcBorders>
            <w:shd w:val="clear" w:color="000000" w:fill="FFFFE7"/>
          </w:tcPr>
          <w:p w:rsidR="00C05620" w:rsidRPr="00FB7E97" w:rsidRDefault="00C05620" w:rsidP="00C05620">
            <w:pPr>
              <w:rPr>
                <w:sz w:val="24"/>
                <w:szCs w:val="24"/>
              </w:rPr>
            </w:pPr>
          </w:p>
        </w:tc>
      </w:tr>
      <w:tr w:rsidR="00C05620" w:rsidRPr="00FB7E97" w:rsidTr="00C05620">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C05620" w:rsidRPr="00FB7E97" w:rsidRDefault="00C05620" w:rsidP="00C05620">
            <w:pPr>
              <w:rPr>
                <w:sz w:val="24"/>
                <w:szCs w:val="24"/>
              </w:rPr>
            </w:pPr>
            <w:r w:rsidRPr="00FB7E97">
              <w:rPr>
                <w:sz w:val="24"/>
                <w:szCs w:val="24"/>
              </w:rPr>
              <w:t>5</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Родной язык</w:t>
            </w:r>
          </w:p>
        </w:tc>
        <w:tc>
          <w:tcPr>
            <w:tcW w:w="851"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7</w:t>
            </w:r>
          </w:p>
        </w:tc>
        <w:tc>
          <w:tcPr>
            <w:tcW w:w="708"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71</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68</w:t>
            </w:r>
          </w:p>
        </w:tc>
        <w:tc>
          <w:tcPr>
            <w:tcW w:w="1418" w:type="dxa"/>
            <w:tcBorders>
              <w:top w:val="single" w:sz="8" w:space="0" w:color="auto"/>
              <w:left w:val="nil"/>
              <w:bottom w:val="single" w:sz="4" w:space="0" w:color="auto"/>
              <w:right w:val="single" w:sz="8" w:space="0" w:color="auto"/>
            </w:tcBorders>
            <w:shd w:val="clear" w:color="000000" w:fill="FFFFE7"/>
          </w:tcPr>
          <w:p w:rsidR="00C05620" w:rsidRPr="00FB7E97" w:rsidRDefault="00C05620" w:rsidP="00C05620">
            <w:pPr>
              <w:rPr>
                <w:sz w:val="24"/>
                <w:szCs w:val="24"/>
              </w:rPr>
            </w:pPr>
            <w:r w:rsidRPr="00FB7E97">
              <w:rPr>
                <w:sz w:val="24"/>
                <w:szCs w:val="24"/>
              </w:rPr>
              <w:t>3</w:t>
            </w:r>
          </w:p>
        </w:tc>
      </w:tr>
      <w:tr w:rsidR="00C05620" w:rsidRPr="00FB7E97" w:rsidTr="00C05620">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C05620" w:rsidRPr="00FB7E97" w:rsidRDefault="00C05620" w:rsidP="00C05620">
            <w:pPr>
              <w:rPr>
                <w:sz w:val="24"/>
                <w:szCs w:val="24"/>
              </w:rPr>
            </w:pPr>
            <w:r w:rsidRPr="00FB7E97">
              <w:rPr>
                <w:sz w:val="24"/>
                <w:szCs w:val="24"/>
              </w:rPr>
              <w:t>6</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Русский язык</w:t>
            </w:r>
          </w:p>
        </w:tc>
        <w:tc>
          <w:tcPr>
            <w:tcW w:w="851"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7</w:t>
            </w:r>
          </w:p>
        </w:tc>
        <w:tc>
          <w:tcPr>
            <w:tcW w:w="708"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152</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152</w:t>
            </w:r>
          </w:p>
        </w:tc>
        <w:tc>
          <w:tcPr>
            <w:tcW w:w="1418" w:type="dxa"/>
            <w:tcBorders>
              <w:top w:val="single" w:sz="8" w:space="0" w:color="auto"/>
              <w:left w:val="nil"/>
              <w:bottom w:val="single" w:sz="4" w:space="0" w:color="auto"/>
              <w:right w:val="single" w:sz="8" w:space="0" w:color="auto"/>
            </w:tcBorders>
            <w:shd w:val="clear" w:color="000000" w:fill="FFFFE7"/>
          </w:tcPr>
          <w:p w:rsidR="00C05620" w:rsidRPr="00FB7E97" w:rsidRDefault="00C05620" w:rsidP="00C05620">
            <w:pPr>
              <w:rPr>
                <w:sz w:val="24"/>
                <w:szCs w:val="24"/>
              </w:rPr>
            </w:pPr>
          </w:p>
        </w:tc>
      </w:tr>
      <w:tr w:rsidR="00C05620" w:rsidRPr="00FB7E97" w:rsidTr="00C05620">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C05620" w:rsidRPr="00FB7E97" w:rsidRDefault="00C05620" w:rsidP="00C05620">
            <w:pPr>
              <w:rPr>
                <w:sz w:val="24"/>
                <w:szCs w:val="24"/>
              </w:rPr>
            </w:pPr>
            <w:r w:rsidRPr="00FB7E97">
              <w:rPr>
                <w:sz w:val="24"/>
                <w:szCs w:val="24"/>
              </w:rPr>
              <w:t>7</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литература</w:t>
            </w:r>
          </w:p>
        </w:tc>
        <w:tc>
          <w:tcPr>
            <w:tcW w:w="851"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7</w:t>
            </w:r>
          </w:p>
        </w:tc>
        <w:tc>
          <w:tcPr>
            <w:tcW w:w="708"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71</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71</w:t>
            </w:r>
          </w:p>
        </w:tc>
        <w:tc>
          <w:tcPr>
            <w:tcW w:w="1418" w:type="dxa"/>
            <w:tcBorders>
              <w:top w:val="single" w:sz="8" w:space="0" w:color="auto"/>
              <w:left w:val="nil"/>
              <w:bottom w:val="single" w:sz="4" w:space="0" w:color="auto"/>
              <w:right w:val="single" w:sz="8" w:space="0" w:color="auto"/>
            </w:tcBorders>
            <w:shd w:val="clear" w:color="000000" w:fill="FFFFE7"/>
          </w:tcPr>
          <w:p w:rsidR="00C05620" w:rsidRPr="00FB7E97" w:rsidRDefault="00C05620" w:rsidP="00C05620">
            <w:pPr>
              <w:rPr>
                <w:sz w:val="24"/>
                <w:szCs w:val="24"/>
              </w:rPr>
            </w:pPr>
          </w:p>
        </w:tc>
      </w:tr>
      <w:tr w:rsidR="00C05620" w:rsidRPr="00FB7E97" w:rsidTr="00C05620">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C05620" w:rsidRPr="00FB7E97" w:rsidRDefault="00C05620" w:rsidP="00C05620">
            <w:pPr>
              <w:rPr>
                <w:sz w:val="24"/>
                <w:szCs w:val="24"/>
              </w:rPr>
            </w:pPr>
            <w:r w:rsidRPr="00FB7E97">
              <w:rPr>
                <w:sz w:val="24"/>
                <w:szCs w:val="24"/>
              </w:rPr>
              <w:t>8</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 xml:space="preserve">технология </w:t>
            </w:r>
          </w:p>
        </w:tc>
        <w:tc>
          <w:tcPr>
            <w:tcW w:w="851"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7</w:t>
            </w:r>
          </w:p>
        </w:tc>
        <w:tc>
          <w:tcPr>
            <w:tcW w:w="708"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88</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86</w:t>
            </w:r>
          </w:p>
        </w:tc>
        <w:tc>
          <w:tcPr>
            <w:tcW w:w="1418" w:type="dxa"/>
            <w:tcBorders>
              <w:top w:val="single" w:sz="8" w:space="0" w:color="auto"/>
              <w:left w:val="nil"/>
              <w:bottom w:val="single" w:sz="4" w:space="0" w:color="auto"/>
              <w:right w:val="single" w:sz="8" w:space="0" w:color="auto"/>
            </w:tcBorders>
            <w:shd w:val="clear" w:color="000000" w:fill="FFFFE7"/>
          </w:tcPr>
          <w:p w:rsidR="00C05620" w:rsidRPr="00FB7E97" w:rsidRDefault="00C05620" w:rsidP="00C05620">
            <w:pPr>
              <w:rPr>
                <w:sz w:val="24"/>
                <w:szCs w:val="24"/>
              </w:rPr>
            </w:pPr>
            <w:r w:rsidRPr="00FB7E97">
              <w:rPr>
                <w:sz w:val="24"/>
                <w:szCs w:val="24"/>
              </w:rPr>
              <w:t>2</w:t>
            </w:r>
          </w:p>
        </w:tc>
      </w:tr>
      <w:tr w:rsidR="00C05620" w:rsidRPr="00FB7E97" w:rsidTr="00C05620">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C05620" w:rsidRPr="00FB7E97" w:rsidRDefault="00C05620" w:rsidP="00C05620">
            <w:pPr>
              <w:rPr>
                <w:sz w:val="24"/>
                <w:szCs w:val="24"/>
              </w:rPr>
            </w:pPr>
            <w:r w:rsidRPr="00FB7E97">
              <w:rPr>
                <w:sz w:val="24"/>
                <w:szCs w:val="24"/>
              </w:rPr>
              <w:t>9</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физическая культура</w:t>
            </w:r>
          </w:p>
        </w:tc>
        <w:tc>
          <w:tcPr>
            <w:tcW w:w="851"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7</w:t>
            </w:r>
          </w:p>
        </w:tc>
        <w:tc>
          <w:tcPr>
            <w:tcW w:w="708"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104</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101</w:t>
            </w:r>
          </w:p>
        </w:tc>
        <w:tc>
          <w:tcPr>
            <w:tcW w:w="1418" w:type="dxa"/>
            <w:tcBorders>
              <w:top w:val="single" w:sz="8" w:space="0" w:color="auto"/>
              <w:left w:val="nil"/>
              <w:bottom w:val="single" w:sz="4" w:space="0" w:color="auto"/>
              <w:right w:val="single" w:sz="8" w:space="0" w:color="auto"/>
            </w:tcBorders>
            <w:shd w:val="clear" w:color="000000" w:fill="FFFFE7"/>
          </w:tcPr>
          <w:p w:rsidR="00C05620" w:rsidRPr="00FB7E97" w:rsidRDefault="00C05620" w:rsidP="00C05620">
            <w:pPr>
              <w:rPr>
                <w:sz w:val="24"/>
                <w:szCs w:val="24"/>
              </w:rPr>
            </w:pPr>
            <w:r w:rsidRPr="00FB7E97">
              <w:rPr>
                <w:sz w:val="24"/>
                <w:szCs w:val="24"/>
              </w:rPr>
              <w:t>3</w:t>
            </w:r>
          </w:p>
        </w:tc>
      </w:tr>
      <w:tr w:rsidR="00C05620" w:rsidRPr="00FB7E97" w:rsidTr="00C05620">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C05620" w:rsidRPr="00FB7E97" w:rsidRDefault="00C05620" w:rsidP="00C05620">
            <w:pPr>
              <w:rPr>
                <w:sz w:val="24"/>
                <w:szCs w:val="24"/>
              </w:rPr>
            </w:pPr>
            <w:r w:rsidRPr="00FB7E97">
              <w:rPr>
                <w:sz w:val="24"/>
                <w:szCs w:val="24"/>
              </w:rPr>
              <w:t>10</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 xml:space="preserve">музыка </w:t>
            </w:r>
          </w:p>
        </w:tc>
        <w:tc>
          <w:tcPr>
            <w:tcW w:w="851"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7</w:t>
            </w:r>
          </w:p>
        </w:tc>
        <w:tc>
          <w:tcPr>
            <w:tcW w:w="708"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35</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35</w:t>
            </w:r>
          </w:p>
        </w:tc>
        <w:tc>
          <w:tcPr>
            <w:tcW w:w="1418" w:type="dxa"/>
            <w:tcBorders>
              <w:top w:val="single" w:sz="8" w:space="0" w:color="auto"/>
              <w:left w:val="nil"/>
              <w:bottom w:val="single" w:sz="4" w:space="0" w:color="auto"/>
              <w:right w:val="single" w:sz="8" w:space="0" w:color="auto"/>
            </w:tcBorders>
            <w:shd w:val="clear" w:color="000000" w:fill="FFFFE7"/>
          </w:tcPr>
          <w:p w:rsidR="00C05620" w:rsidRPr="00FB7E97" w:rsidRDefault="00C05620" w:rsidP="00C05620">
            <w:pPr>
              <w:rPr>
                <w:sz w:val="24"/>
                <w:szCs w:val="24"/>
              </w:rPr>
            </w:pPr>
          </w:p>
        </w:tc>
      </w:tr>
      <w:tr w:rsidR="00C05620" w:rsidRPr="00FB7E97" w:rsidTr="00C05620">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C05620" w:rsidRPr="00FB7E97" w:rsidRDefault="00C05620" w:rsidP="00C05620">
            <w:pPr>
              <w:rPr>
                <w:sz w:val="24"/>
                <w:szCs w:val="24"/>
              </w:rPr>
            </w:pPr>
            <w:r w:rsidRPr="00FB7E97">
              <w:rPr>
                <w:sz w:val="24"/>
                <w:szCs w:val="24"/>
              </w:rPr>
              <w:t>11</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английский язык</w:t>
            </w:r>
          </w:p>
        </w:tc>
        <w:tc>
          <w:tcPr>
            <w:tcW w:w="851"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7</w:t>
            </w:r>
          </w:p>
        </w:tc>
        <w:tc>
          <w:tcPr>
            <w:tcW w:w="708"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103</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102</w:t>
            </w:r>
          </w:p>
        </w:tc>
        <w:tc>
          <w:tcPr>
            <w:tcW w:w="1418" w:type="dxa"/>
            <w:tcBorders>
              <w:top w:val="single" w:sz="8" w:space="0" w:color="auto"/>
              <w:left w:val="nil"/>
              <w:bottom w:val="single" w:sz="4" w:space="0" w:color="auto"/>
              <w:right w:val="single" w:sz="8" w:space="0" w:color="auto"/>
            </w:tcBorders>
            <w:shd w:val="clear" w:color="000000" w:fill="FFFFE7"/>
          </w:tcPr>
          <w:p w:rsidR="00C05620" w:rsidRPr="00FB7E97" w:rsidRDefault="00C05620" w:rsidP="00C05620">
            <w:pPr>
              <w:rPr>
                <w:sz w:val="24"/>
                <w:szCs w:val="24"/>
              </w:rPr>
            </w:pPr>
            <w:r w:rsidRPr="00FB7E97">
              <w:rPr>
                <w:sz w:val="24"/>
                <w:szCs w:val="24"/>
              </w:rPr>
              <w:t>1</w:t>
            </w:r>
          </w:p>
        </w:tc>
      </w:tr>
      <w:tr w:rsidR="00C05620" w:rsidRPr="00FB7E97" w:rsidTr="00C05620">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C05620" w:rsidRPr="00FB7E97" w:rsidRDefault="00C05620" w:rsidP="00C05620">
            <w:pPr>
              <w:rPr>
                <w:sz w:val="24"/>
                <w:szCs w:val="24"/>
              </w:rPr>
            </w:pPr>
            <w:r w:rsidRPr="00FB7E97">
              <w:rPr>
                <w:sz w:val="24"/>
                <w:szCs w:val="24"/>
              </w:rPr>
              <w:t>12</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обществознание</w:t>
            </w:r>
          </w:p>
        </w:tc>
        <w:tc>
          <w:tcPr>
            <w:tcW w:w="851"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7</w:t>
            </w:r>
          </w:p>
        </w:tc>
        <w:tc>
          <w:tcPr>
            <w:tcW w:w="708"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36</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32</w:t>
            </w:r>
          </w:p>
        </w:tc>
        <w:tc>
          <w:tcPr>
            <w:tcW w:w="1418" w:type="dxa"/>
            <w:tcBorders>
              <w:top w:val="single" w:sz="8" w:space="0" w:color="auto"/>
              <w:left w:val="nil"/>
              <w:bottom w:val="single" w:sz="4" w:space="0" w:color="auto"/>
              <w:right w:val="single" w:sz="8" w:space="0" w:color="auto"/>
            </w:tcBorders>
            <w:shd w:val="clear" w:color="000000" w:fill="FFFFE7"/>
          </w:tcPr>
          <w:p w:rsidR="00C05620" w:rsidRPr="00FB7E97" w:rsidRDefault="00C05620" w:rsidP="00C05620">
            <w:pPr>
              <w:rPr>
                <w:sz w:val="24"/>
                <w:szCs w:val="24"/>
              </w:rPr>
            </w:pPr>
            <w:r w:rsidRPr="00FB7E97">
              <w:rPr>
                <w:sz w:val="24"/>
                <w:szCs w:val="24"/>
              </w:rPr>
              <w:t>4</w:t>
            </w:r>
          </w:p>
        </w:tc>
      </w:tr>
      <w:tr w:rsidR="00C05620" w:rsidRPr="00FB7E97" w:rsidTr="00C05620">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C05620" w:rsidRPr="00FB7E97" w:rsidRDefault="00C05620" w:rsidP="00C05620">
            <w:pPr>
              <w:rPr>
                <w:sz w:val="24"/>
                <w:szCs w:val="24"/>
              </w:rPr>
            </w:pPr>
            <w:r w:rsidRPr="00FB7E97">
              <w:rPr>
                <w:sz w:val="24"/>
                <w:szCs w:val="24"/>
              </w:rPr>
              <w:t>13</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Биология</w:t>
            </w:r>
          </w:p>
        </w:tc>
        <w:tc>
          <w:tcPr>
            <w:tcW w:w="851"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7</w:t>
            </w:r>
          </w:p>
        </w:tc>
        <w:tc>
          <w:tcPr>
            <w:tcW w:w="708"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72</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67</w:t>
            </w:r>
          </w:p>
        </w:tc>
        <w:tc>
          <w:tcPr>
            <w:tcW w:w="1418" w:type="dxa"/>
            <w:tcBorders>
              <w:top w:val="single" w:sz="8" w:space="0" w:color="auto"/>
              <w:left w:val="nil"/>
              <w:bottom w:val="single" w:sz="4" w:space="0" w:color="auto"/>
              <w:right w:val="single" w:sz="8" w:space="0" w:color="auto"/>
            </w:tcBorders>
            <w:shd w:val="clear" w:color="000000" w:fill="FFFFE7"/>
          </w:tcPr>
          <w:p w:rsidR="00C05620" w:rsidRPr="00FB7E97" w:rsidRDefault="00C05620" w:rsidP="00C05620">
            <w:pPr>
              <w:rPr>
                <w:sz w:val="24"/>
                <w:szCs w:val="24"/>
              </w:rPr>
            </w:pPr>
            <w:r w:rsidRPr="00FB7E97">
              <w:rPr>
                <w:sz w:val="24"/>
                <w:szCs w:val="24"/>
              </w:rPr>
              <w:t>5</w:t>
            </w:r>
          </w:p>
        </w:tc>
      </w:tr>
      <w:tr w:rsidR="00C05620" w:rsidRPr="00FB7E97" w:rsidTr="00C05620">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C05620" w:rsidRPr="00FB7E97" w:rsidRDefault="00C05620" w:rsidP="00C05620">
            <w:pPr>
              <w:rPr>
                <w:sz w:val="24"/>
                <w:szCs w:val="24"/>
              </w:rPr>
            </w:pPr>
            <w:r w:rsidRPr="00FB7E97">
              <w:rPr>
                <w:sz w:val="24"/>
                <w:szCs w:val="24"/>
              </w:rPr>
              <w:t>14</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 xml:space="preserve">география </w:t>
            </w:r>
          </w:p>
        </w:tc>
        <w:tc>
          <w:tcPr>
            <w:tcW w:w="851"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7</w:t>
            </w:r>
          </w:p>
        </w:tc>
        <w:tc>
          <w:tcPr>
            <w:tcW w:w="708"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72</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67</w:t>
            </w:r>
          </w:p>
        </w:tc>
        <w:tc>
          <w:tcPr>
            <w:tcW w:w="1418" w:type="dxa"/>
            <w:tcBorders>
              <w:top w:val="single" w:sz="8" w:space="0" w:color="auto"/>
              <w:left w:val="nil"/>
              <w:bottom w:val="single" w:sz="4" w:space="0" w:color="auto"/>
              <w:right w:val="single" w:sz="8" w:space="0" w:color="auto"/>
            </w:tcBorders>
            <w:shd w:val="clear" w:color="000000" w:fill="FFFFE7"/>
          </w:tcPr>
          <w:p w:rsidR="00C05620" w:rsidRPr="00FB7E97" w:rsidRDefault="00C05620" w:rsidP="00C05620">
            <w:pPr>
              <w:rPr>
                <w:sz w:val="24"/>
                <w:szCs w:val="24"/>
              </w:rPr>
            </w:pPr>
            <w:r w:rsidRPr="00FB7E97">
              <w:rPr>
                <w:sz w:val="24"/>
                <w:szCs w:val="24"/>
              </w:rPr>
              <w:t>5</w:t>
            </w:r>
          </w:p>
        </w:tc>
      </w:tr>
      <w:tr w:rsidR="00C05620" w:rsidRPr="00FB7E97" w:rsidTr="00C05620">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C05620" w:rsidRPr="00FB7E97" w:rsidRDefault="00C05620" w:rsidP="00C05620">
            <w:pPr>
              <w:rPr>
                <w:sz w:val="24"/>
                <w:szCs w:val="24"/>
              </w:rPr>
            </w:pPr>
            <w:r w:rsidRPr="00FB7E97">
              <w:rPr>
                <w:sz w:val="24"/>
                <w:szCs w:val="24"/>
              </w:rPr>
              <w:t>15</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 xml:space="preserve">геометрия </w:t>
            </w:r>
          </w:p>
        </w:tc>
        <w:tc>
          <w:tcPr>
            <w:tcW w:w="851"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7</w:t>
            </w:r>
          </w:p>
        </w:tc>
        <w:tc>
          <w:tcPr>
            <w:tcW w:w="708"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70</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67</w:t>
            </w:r>
          </w:p>
        </w:tc>
        <w:tc>
          <w:tcPr>
            <w:tcW w:w="1418" w:type="dxa"/>
            <w:tcBorders>
              <w:top w:val="single" w:sz="8" w:space="0" w:color="auto"/>
              <w:left w:val="nil"/>
              <w:bottom w:val="single" w:sz="4" w:space="0" w:color="auto"/>
              <w:right w:val="single" w:sz="8" w:space="0" w:color="auto"/>
            </w:tcBorders>
            <w:shd w:val="clear" w:color="000000" w:fill="FFFFE7"/>
          </w:tcPr>
          <w:p w:rsidR="00C05620" w:rsidRPr="00FB7E97" w:rsidRDefault="00C05620" w:rsidP="00C05620">
            <w:pPr>
              <w:rPr>
                <w:sz w:val="24"/>
                <w:szCs w:val="24"/>
              </w:rPr>
            </w:pPr>
            <w:r w:rsidRPr="00FB7E97">
              <w:rPr>
                <w:sz w:val="24"/>
                <w:szCs w:val="24"/>
              </w:rPr>
              <w:t>3</w:t>
            </w:r>
          </w:p>
        </w:tc>
      </w:tr>
      <w:tr w:rsidR="00C05620" w:rsidRPr="00FB7E97" w:rsidTr="00C05620">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C05620" w:rsidRPr="00FB7E97" w:rsidRDefault="00C05620" w:rsidP="00C05620">
            <w:pPr>
              <w:rPr>
                <w:sz w:val="24"/>
                <w:szCs w:val="24"/>
              </w:rPr>
            </w:pPr>
            <w:r w:rsidRPr="00FB7E97">
              <w:rPr>
                <w:sz w:val="24"/>
                <w:szCs w:val="24"/>
              </w:rPr>
              <w:t>16</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Информатика</w:t>
            </w:r>
          </w:p>
        </w:tc>
        <w:tc>
          <w:tcPr>
            <w:tcW w:w="851"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7</w:t>
            </w:r>
          </w:p>
        </w:tc>
        <w:tc>
          <w:tcPr>
            <w:tcW w:w="708"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35</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34</w:t>
            </w:r>
          </w:p>
        </w:tc>
        <w:tc>
          <w:tcPr>
            <w:tcW w:w="1418" w:type="dxa"/>
            <w:tcBorders>
              <w:top w:val="single" w:sz="8" w:space="0" w:color="auto"/>
              <w:left w:val="nil"/>
              <w:bottom w:val="single" w:sz="4" w:space="0" w:color="auto"/>
              <w:right w:val="single" w:sz="8" w:space="0" w:color="auto"/>
            </w:tcBorders>
            <w:shd w:val="clear" w:color="000000" w:fill="FFFFE7"/>
          </w:tcPr>
          <w:p w:rsidR="00C05620" w:rsidRPr="00FB7E97" w:rsidRDefault="00C05620" w:rsidP="00C05620">
            <w:pPr>
              <w:rPr>
                <w:sz w:val="24"/>
                <w:szCs w:val="24"/>
              </w:rPr>
            </w:pPr>
            <w:r w:rsidRPr="00FB7E97">
              <w:rPr>
                <w:sz w:val="24"/>
                <w:szCs w:val="24"/>
              </w:rPr>
              <w:t>1</w:t>
            </w:r>
          </w:p>
        </w:tc>
      </w:tr>
      <w:tr w:rsidR="00C05620" w:rsidRPr="00FB7E97" w:rsidTr="00C05620">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C05620" w:rsidRPr="00FB7E97" w:rsidRDefault="00C05620" w:rsidP="00C05620">
            <w:pPr>
              <w:rPr>
                <w:sz w:val="24"/>
                <w:szCs w:val="24"/>
              </w:rPr>
            </w:pPr>
            <w:r w:rsidRPr="00FB7E97">
              <w:rPr>
                <w:sz w:val="24"/>
                <w:szCs w:val="24"/>
              </w:rPr>
              <w:t>17</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 xml:space="preserve">Физика </w:t>
            </w:r>
          </w:p>
        </w:tc>
        <w:tc>
          <w:tcPr>
            <w:tcW w:w="851"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7</w:t>
            </w:r>
          </w:p>
        </w:tc>
        <w:tc>
          <w:tcPr>
            <w:tcW w:w="708"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57</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C05620" w:rsidRPr="00FB7E97" w:rsidRDefault="00C05620" w:rsidP="00C05620">
            <w:pPr>
              <w:rPr>
                <w:sz w:val="24"/>
                <w:szCs w:val="24"/>
              </w:rPr>
            </w:pPr>
            <w:r w:rsidRPr="00FB7E97">
              <w:rPr>
                <w:sz w:val="24"/>
                <w:szCs w:val="24"/>
              </w:rPr>
              <w:t>56</w:t>
            </w:r>
          </w:p>
        </w:tc>
        <w:tc>
          <w:tcPr>
            <w:tcW w:w="1418" w:type="dxa"/>
            <w:tcBorders>
              <w:top w:val="single" w:sz="8" w:space="0" w:color="auto"/>
              <w:left w:val="nil"/>
              <w:bottom w:val="single" w:sz="4" w:space="0" w:color="auto"/>
              <w:right w:val="single" w:sz="8" w:space="0" w:color="auto"/>
            </w:tcBorders>
            <w:shd w:val="clear" w:color="000000" w:fill="FFFFE7"/>
          </w:tcPr>
          <w:p w:rsidR="00C05620" w:rsidRPr="00FB7E97" w:rsidRDefault="00C05620" w:rsidP="00C05620">
            <w:pPr>
              <w:rPr>
                <w:sz w:val="24"/>
                <w:szCs w:val="24"/>
              </w:rPr>
            </w:pPr>
            <w:r w:rsidRPr="00FB7E97">
              <w:rPr>
                <w:sz w:val="24"/>
                <w:szCs w:val="24"/>
              </w:rPr>
              <w:t>1</w:t>
            </w:r>
          </w:p>
        </w:tc>
      </w:tr>
      <w:tr w:rsidR="00C05620" w:rsidRPr="00FB7E97" w:rsidTr="00C05620">
        <w:trPr>
          <w:trHeight w:val="225"/>
        </w:trPr>
        <w:tc>
          <w:tcPr>
            <w:tcW w:w="5519" w:type="dxa"/>
            <w:gridSpan w:val="3"/>
            <w:tcBorders>
              <w:top w:val="single" w:sz="8" w:space="0" w:color="auto"/>
              <w:left w:val="single" w:sz="8" w:space="0" w:color="auto"/>
              <w:bottom w:val="single" w:sz="8" w:space="0" w:color="auto"/>
              <w:right w:val="single" w:sz="4" w:space="0" w:color="000000"/>
            </w:tcBorders>
            <w:shd w:val="clear" w:color="000000" w:fill="FFFF00"/>
            <w:noWrap/>
            <w:hideMark/>
          </w:tcPr>
          <w:p w:rsidR="00C05620" w:rsidRPr="00FB7E97" w:rsidRDefault="00C05620" w:rsidP="00C05620">
            <w:pPr>
              <w:rPr>
                <w:sz w:val="24"/>
                <w:szCs w:val="24"/>
              </w:rPr>
            </w:pPr>
            <w:r w:rsidRPr="00FB7E97">
              <w:rPr>
                <w:sz w:val="24"/>
                <w:szCs w:val="24"/>
              </w:rPr>
              <w:t>Итого:</w:t>
            </w:r>
          </w:p>
        </w:tc>
        <w:tc>
          <w:tcPr>
            <w:tcW w:w="708" w:type="dxa"/>
            <w:tcBorders>
              <w:top w:val="single" w:sz="8" w:space="0" w:color="auto"/>
              <w:left w:val="nil"/>
              <w:bottom w:val="single" w:sz="8" w:space="0" w:color="auto"/>
              <w:right w:val="single" w:sz="4" w:space="0" w:color="auto"/>
            </w:tcBorders>
            <w:shd w:val="clear" w:color="000000" w:fill="FFFF00"/>
            <w:noWrap/>
            <w:hideMark/>
          </w:tcPr>
          <w:p w:rsidR="00C05620" w:rsidRPr="00FB7E97" w:rsidRDefault="00C05620" w:rsidP="00C05620">
            <w:pPr>
              <w:rPr>
                <w:sz w:val="24"/>
                <w:szCs w:val="24"/>
              </w:rPr>
            </w:pPr>
            <w:r w:rsidRPr="00FB7E97">
              <w:rPr>
                <w:sz w:val="24"/>
                <w:szCs w:val="24"/>
              </w:rPr>
              <w:t>1248</w:t>
            </w:r>
          </w:p>
        </w:tc>
        <w:tc>
          <w:tcPr>
            <w:tcW w:w="1134" w:type="dxa"/>
            <w:tcBorders>
              <w:top w:val="single" w:sz="8" w:space="0" w:color="auto"/>
              <w:left w:val="nil"/>
              <w:bottom w:val="single" w:sz="8" w:space="0" w:color="auto"/>
              <w:right w:val="single" w:sz="4" w:space="0" w:color="auto"/>
            </w:tcBorders>
            <w:shd w:val="clear" w:color="000000" w:fill="FFFF00"/>
            <w:noWrap/>
            <w:hideMark/>
          </w:tcPr>
          <w:p w:rsidR="00C05620" w:rsidRPr="00FB7E97" w:rsidRDefault="00C05620" w:rsidP="00C05620">
            <w:pPr>
              <w:rPr>
                <w:sz w:val="24"/>
                <w:szCs w:val="24"/>
              </w:rPr>
            </w:pPr>
            <w:r w:rsidRPr="00FB7E97">
              <w:rPr>
                <w:sz w:val="24"/>
                <w:szCs w:val="24"/>
              </w:rPr>
              <w:t>1213</w:t>
            </w:r>
          </w:p>
        </w:tc>
        <w:tc>
          <w:tcPr>
            <w:tcW w:w="1418" w:type="dxa"/>
            <w:tcBorders>
              <w:top w:val="single" w:sz="8" w:space="0" w:color="auto"/>
              <w:left w:val="nil"/>
              <w:bottom w:val="single" w:sz="8" w:space="0" w:color="auto"/>
              <w:right w:val="single" w:sz="4" w:space="0" w:color="auto"/>
            </w:tcBorders>
            <w:shd w:val="clear" w:color="000000" w:fill="FFFF00"/>
          </w:tcPr>
          <w:p w:rsidR="00C05620" w:rsidRPr="00FB7E97" w:rsidRDefault="00C05620" w:rsidP="00C05620">
            <w:pPr>
              <w:rPr>
                <w:sz w:val="24"/>
                <w:szCs w:val="24"/>
              </w:rPr>
            </w:pPr>
            <w:r w:rsidRPr="00FB7E97">
              <w:rPr>
                <w:sz w:val="24"/>
                <w:szCs w:val="24"/>
              </w:rPr>
              <w:t>35</w:t>
            </w:r>
          </w:p>
        </w:tc>
      </w:tr>
    </w:tbl>
    <w:p w:rsidR="003D19F9" w:rsidRPr="00FB7E97" w:rsidRDefault="003D19F9" w:rsidP="003D19F9">
      <w:pPr>
        <w:pStyle w:val="a4"/>
        <w:numPr>
          <w:ilvl w:val="0"/>
          <w:numId w:val="31"/>
        </w:numPr>
        <w:spacing w:after="43" w:line="237" w:lineRule="auto"/>
        <w:ind w:right="-15"/>
        <w:jc w:val="both"/>
        <w:rPr>
          <w:rFonts w:ascii="Times New Roman" w:hAnsi="Times New Roman" w:cs="Times New Roman"/>
          <w:sz w:val="24"/>
          <w:szCs w:val="24"/>
        </w:rPr>
      </w:pPr>
      <w:r w:rsidRPr="00FB7E97">
        <w:rPr>
          <w:rFonts w:ascii="Times New Roman" w:hAnsi="Times New Roman" w:cs="Times New Roman"/>
          <w:sz w:val="24"/>
          <w:szCs w:val="24"/>
        </w:rPr>
        <w:t>класс</w:t>
      </w:r>
    </w:p>
    <w:p w:rsidR="003D19F9" w:rsidRPr="00FB7E97" w:rsidRDefault="003D19F9" w:rsidP="003D19F9">
      <w:pPr>
        <w:pStyle w:val="a4"/>
        <w:spacing w:after="43" w:line="237" w:lineRule="auto"/>
        <w:ind w:right="-15"/>
        <w:jc w:val="both"/>
        <w:rPr>
          <w:rFonts w:ascii="Times New Roman" w:hAnsi="Times New Roman" w:cs="Times New Roman"/>
          <w:sz w:val="24"/>
          <w:szCs w:val="24"/>
        </w:rPr>
      </w:pPr>
    </w:p>
    <w:tbl>
      <w:tblPr>
        <w:tblW w:w="8779" w:type="dxa"/>
        <w:tblLook w:val="04A0" w:firstRow="1" w:lastRow="0" w:firstColumn="1" w:lastColumn="0" w:noHBand="0" w:noVBand="1"/>
      </w:tblPr>
      <w:tblGrid>
        <w:gridCol w:w="580"/>
        <w:gridCol w:w="4088"/>
        <w:gridCol w:w="851"/>
        <w:gridCol w:w="708"/>
        <w:gridCol w:w="1134"/>
        <w:gridCol w:w="1418"/>
      </w:tblGrid>
      <w:tr w:rsidR="00FA515F" w:rsidRPr="00FB7E97" w:rsidTr="00FA515F">
        <w:trPr>
          <w:trHeight w:val="225"/>
        </w:trPr>
        <w:tc>
          <w:tcPr>
            <w:tcW w:w="580" w:type="dxa"/>
            <w:tcBorders>
              <w:top w:val="single" w:sz="8" w:space="0" w:color="auto"/>
              <w:left w:val="single" w:sz="8" w:space="0" w:color="auto"/>
              <w:bottom w:val="single" w:sz="4" w:space="0" w:color="auto"/>
              <w:right w:val="single" w:sz="8" w:space="0" w:color="auto"/>
            </w:tcBorders>
            <w:shd w:val="clear" w:color="000000" w:fill="FFFF00"/>
            <w:noWrap/>
            <w:hideMark/>
          </w:tcPr>
          <w:p w:rsidR="00FA515F" w:rsidRPr="00FB7E97" w:rsidRDefault="00FA515F" w:rsidP="00FA515F">
            <w:pPr>
              <w:rPr>
                <w:sz w:val="24"/>
                <w:szCs w:val="24"/>
              </w:rPr>
            </w:pPr>
            <w:r w:rsidRPr="00FB7E97">
              <w:rPr>
                <w:sz w:val="24"/>
                <w:szCs w:val="24"/>
              </w:rPr>
              <w:lastRenderedPageBreak/>
              <w:t>№</w:t>
            </w:r>
          </w:p>
        </w:tc>
        <w:tc>
          <w:tcPr>
            <w:tcW w:w="4088" w:type="dxa"/>
            <w:tcBorders>
              <w:top w:val="single" w:sz="8" w:space="0" w:color="auto"/>
              <w:left w:val="nil"/>
              <w:bottom w:val="nil"/>
              <w:right w:val="single" w:sz="8" w:space="0" w:color="auto"/>
            </w:tcBorders>
            <w:shd w:val="clear" w:color="000000" w:fill="FFFF00"/>
            <w:noWrap/>
            <w:hideMark/>
          </w:tcPr>
          <w:p w:rsidR="00FA515F" w:rsidRPr="00FB7E97" w:rsidRDefault="00FA515F" w:rsidP="00FA515F">
            <w:pPr>
              <w:rPr>
                <w:sz w:val="24"/>
                <w:szCs w:val="24"/>
              </w:rPr>
            </w:pPr>
            <w:r w:rsidRPr="00FB7E97">
              <w:rPr>
                <w:sz w:val="24"/>
                <w:szCs w:val="24"/>
              </w:rPr>
              <w:t>Предмет</w:t>
            </w:r>
          </w:p>
        </w:tc>
        <w:tc>
          <w:tcPr>
            <w:tcW w:w="851" w:type="dxa"/>
            <w:tcBorders>
              <w:top w:val="single" w:sz="8" w:space="0" w:color="auto"/>
              <w:left w:val="nil"/>
              <w:bottom w:val="nil"/>
              <w:right w:val="single" w:sz="8" w:space="0" w:color="auto"/>
            </w:tcBorders>
            <w:shd w:val="clear" w:color="000000" w:fill="FFFF00"/>
            <w:noWrap/>
            <w:hideMark/>
          </w:tcPr>
          <w:p w:rsidR="00FA515F" w:rsidRPr="00FB7E97" w:rsidRDefault="00FA515F" w:rsidP="00FA515F">
            <w:pPr>
              <w:rPr>
                <w:sz w:val="24"/>
                <w:szCs w:val="24"/>
              </w:rPr>
            </w:pPr>
            <w:r w:rsidRPr="00FB7E97">
              <w:rPr>
                <w:sz w:val="24"/>
                <w:szCs w:val="24"/>
              </w:rPr>
              <w:t>Класс</w:t>
            </w:r>
          </w:p>
        </w:tc>
        <w:tc>
          <w:tcPr>
            <w:tcW w:w="1842" w:type="dxa"/>
            <w:gridSpan w:val="2"/>
            <w:tcBorders>
              <w:top w:val="single" w:sz="8" w:space="0" w:color="auto"/>
              <w:left w:val="nil"/>
              <w:bottom w:val="single" w:sz="4" w:space="0" w:color="auto"/>
              <w:right w:val="single" w:sz="4" w:space="0" w:color="000000"/>
            </w:tcBorders>
            <w:shd w:val="clear" w:color="000000" w:fill="FFFF00"/>
            <w:noWrap/>
            <w:hideMark/>
          </w:tcPr>
          <w:p w:rsidR="00FA515F" w:rsidRPr="00FB7E97" w:rsidRDefault="00FA515F" w:rsidP="00FA515F">
            <w:pPr>
              <w:rPr>
                <w:sz w:val="24"/>
                <w:szCs w:val="24"/>
              </w:rPr>
            </w:pPr>
            <w:r w:rsidRPr="00FB7E97">
              <w:rPr>
                <w:sz w:val="24"/>
                <w:szCs w:val="24"/>
              </w:rPr>
              <w:t>К-во час.</w:t>
            </w:r>
          </w:p>
        </w:tc>
        <w:tc>
          <w:tcPr>
            <w:tcW w:w="1418" w:type="dxa"/>
            <w:tcBorders>
              <w:top w:val="single" w:sz="8" w:space="0" w:color="auto"/>
              <w:left w:val="nil"/>
              <w:bottom w:val="single" w:sz="4" w:space="0" w:color="auto"/>
              <w:right w:val="single" w:sz="4" w:space="0" w:color="000000"/>
            </w:tcBorders>
            <w:shd w:val="clear" w:color="000000" w:fill="FFFF00"/>
          </w:tcPr>
          <w:p w:rsidR="00FA515F" w:rsidRPr="00FB7E97" w:rsidRDefault="00FA515F" w:rsidP="00FA515F">
            <w:pPr>
              <w:rPr>
                <w:sz w:val="24"/>
                <w:szCs w:val="24"/>
              </w:rPr>
            </w:pPr>
          </w:p>
        </w:tc>
      </w:tr>
      <w:tr w:rsidR="00FA515F" w:rsidRPr="00FB7E97" w:rsidTr="00FA515F">
        <w:trPr>
          <w:trHeight w:val="225"/>
        </w:trPr>
        <w:tc>
          <w:tcPr>
            <w:tcW w:w="580" w:type="dxa"/>
            <w:tcBorders>
              <w:top w:val="nil"/>
              <w:left w:val="single" w:sz="8" w:space="0" w:color="auto"/>
              <w:bottom w:val="single" w:sz="8" w:space="0" w:color="auto"/>
              <w:right w:val="single" w:sz="8" w:space="0" w:color="auto"/>
            </w:tcBorders>
            <w:shd w:val="clear" w:color="000000" w:fill="FFFF00"/>
            <w:noWrap/>
            <w:hideMark/>
          </w:tcPr>
          <w:p w:rsidR="00FA515F" w:rsidRPr="00FB7E97" w:rsidRDefault="00FA515F" w:rsidP="00FA515F">
            <w:pPr>
              <w:rPr>
                <w:sz w:val="24"/>
                <w:szCs w:val="24"/>
              </w:rPr>
            </w:pPr>
            <w:r w:rsidRPr="00FB7E97">
              <w:rPr>
                <w:sz w:val="24"/>
                <w:szCs w:val="24"/>
              </w:rPr>
              <w:t>п/п</w:t>
            </w:r>
          </w:p>
        </w:tc>
        <w:tc>
          <w:tcPr>
            <w:tcW w:w="4088" w:type="dxa"/>
            <w:tcBorders>
              <w:top w:val="nil"/>
              <w:left w:val="nil"/>
              <w:bottom w:val="single" w:sz="8" w:space="0" w:color="auto"/>
              <w:right w:val="single" w:sz="8" w:space="0" w:color="auto"/>
            </w:tcBorders>
            <w:shd w:val="clear" w:color="000000" w:fill="FFFF00"/>
            <w:noWrap/>
            <w:hideMark/>
          </w:tcPr>
          <w:p w:rsidR="00FA515F" w:rsidRPr="00FB7E97" w:rsidRDefault="00FA515F" w:rsidP="00FA515F">
            <w:pPr>
              <w:rPr>
                <w:sz w:val="24"/>
                <w:szCs w:val="24"/>
              </w:rPr>
            </w:pPr>
          </w:p>
        </w:tc>
        <w:tc>
          <w:tcPr>
            <w:tcW w:w="851" w:type="dxa"/>
            <w:tcBorders>
              <w:top w:val="nil"/>
              <w:left w:val="nil"/>
              <w:bottom w:val="single" w:sz="8" w:space="0" w:color="auto"/>
              <w:right w:val="single" w:sz="8" w:space="0" w:color="auto"/>
            </w:tcBorders>
            <w:shd w:val="clear" w:color="000000" w:fill="FFFF00"/>
            <w:noWrap/>
            <w:hideMark/>
          </w:tcPr>
          <w:p w:rsidR="00FA515F" w:rsidRPr="00FB7E97" w:rsidRDefault="00FA515F" w:rsidP="00FA515F">
            <w:pPr>
              <w:rPr>
                <w:sz w:val="24"/>
                <w:szCs w:val="24"/>
              </w:rPr>
            </w:pPr>
          </w:p>
        </w:tc>
        <w:tc>
          <w:tcPr>
            <w:tcW w:w="708" w:type="dxa"/>
            <w:tcBorders>
              <w:top w:val="nil"/>
              <w:left w:val="nil"/>
              <w:bottom w:val="single" w:sz="8" w:space="0" w:color="auto"/>
              <w:right w:val="single" w:sz="4" w:space="0" w:color="auto"/>
            </w:tcBorders>
            <w:shd w:val="clear" w:color="000000" w:fill="FFFF00"/>
            <w:noWrap/>
            <w:hideMark/>
          </w:tcPr>
          <w:p w:rsidR="00FA515F" w:rsidRPr="00FB7E97" w:rsidRDefault="00FA515F" w:rsidP="00FA515F">
            <w:pPr>
              <w:rPr>
                <w:sz w:val="24"/>
                <w:szCs w:val="24"/>
              </w:rPr>
            </w:pPr>
            <w:r w:rsidRPr="00FB7E97">
              <w:rPr>
                <w:sz w:val="24"/>
                <w:szCs w:val="24"/>
              </w:rPr>
              <w:t>плн.</w:t>
            </w:r>
          </w:p>
        </w:tc>
        <w:tc>
          <w:tcPr>
            <w:tcW w:w="1134" w:type="dxa"/>
            <w:tcBorders>
              <w:top w:val="nil"/>
              <w:left w:val="nil"/>
              <w:bottom w:val="single" w:sz="8" w:space="0" w:color="auto"/>
              <w:right w:val="single" w:sz="4" w:space="0" w:color="auto"/>
            </w:tcBorders>
            <w:shd w:val="clear" w:color="000000" w:fill="FFFF00"/>
            <w:noWrap/>
            <w:hideMark/>
          </w:tcPr>
          <w:p w:rsidR="00FA515F" w:rsidRPr="00FB7E97" w:rsidRDefault="00FA515F" w:rsidP="00FA515F">
            <w:pPr>
              <w:rPr>
                <w:sz w:val="24"/>
                <w:szCs w:val="24"/>
              </w:rPr>
            </w:pPr>
            <w:r w:rsidRPr="00FB7E97">
              <w:rPr>
                <w:sz w:val="24"/>
                <w:szCs w:val="24"/>
              </w:rPr>
              <w:t>фкт.</w:t>
            </w:r>
          </w:p>
        </w:tc>
        <w:tc>
          <w:tcPr>
            <w:tcW w:w="1418" w:type="dxa"/>
            <w:tcBorders>
              <w:top w:val="nil"/>
              <w:left w:val="nil"/>
              <w:bottom w:val="single" w:sz="8" w:space="0" w:color="auto"/>
              <w:right w:val="single" w:sz="4" w:space="0" w:color="auto"/>
            </w:tcBorders>
            <w:shd w:val="clear" w:color="000000" w:fill="FFFF00"/>
          </w:tcPr>
          <w:p w:rsidR="00FA515F" w:rsidRPr="00FB7E97" w:rsidRDefault="00FA515F" w:rsidP="00FA515F">
            <w:pPr>
              <w:rPr>
                <w:sz w:val="24"/>
                <w:szCs w:val="24"/>
              </w:rPr>
            </w:pPr>
            <w:r w:rsidRPr="00FB7E97">
              <w:rPr>
                <w:sz w:val="24"/>
                <w:szCs w:val="24"/>
              </w:rPr>
              <w:t>п/п</w:t>
            </w:r>
          </w:p>
        </w:tc>
      </w:tr>
      <w:tr w:rsidR="00FA515F" w:rsidRPr="00FB7E97" w:rsidTr="00FA515F">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FA515F" w:rsidRPr="00FB7E97" w:rsidRDefault="00FA515F" w:rsidP="00FA515F">
            <w:pPr>
              <w:rPr>
                <w:sz w:val="24"/>
                <w:szCs w:val="24"/>
              </w:rPr>
            </w:pPr>
            <w:r w:rsidRPr="00FB7E97">
              <w:rPr>
                <w:sz w:val="24"/>
                <w:szCs w:val="24"/>
              </w:rPr>
              <w:t>1</w:t>
            </w:r>
          </w:p>
        </w:tc>
        <w:tc>
          <w:tcPr>
            <w:tcW w:w="4088" w:type="dxa"/>
            <w:tcBorders>
              <w:top w:val="nil"/>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 xml:space="preserve">Алгебра </w:t>
            </w:r>
          </w:p>
        </w:tc>
        <w:tc>
          <w:tcPr>
            <w:tcW w:w="851" w:type="dxa"/>
            <w:tcBorders>
              <w:top w:val="nil"/>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8</w:t>
            </w:r>
          </w:p>
        </w:tc>
        <w:tc>
          <w:tcPr>
            <w:tcW w:w="708" w:type="dxa"/>
            <w:tcBorders>
              <w:top w:val="nil"/>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105</w:t>
            </w:r>
          </w:p>
        </w:tc>
        <w:tc>
          <w:tcPr>
            <w:tcW w:w="1134" w:type="dxa"/>
            <w:tcBorders>
              <w:top w:val="nil"/>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101</w:t>
            </w:r>
          </w:p>
        </w:tc>
        <w:tc>
          <w:tcPr>
            <w:tcW w:w="1418" w:type="dxa"/>
            <w:tcBorders>
              <w:top w:val="nil"/>
              <w:left w:val="nil"/>
              <w:bottom w:val="single" w:sz="4" w:space="0" w:color="auto"/>
              <w:right w:val="single" w:sz="8" w:space="0" w:color="auto"/>
            </w:tcBorders>
            <w:shd w:val="clear" w:color="000000" w:fill="FFFFE7"/>
          </w:tcPr>
          <w:p w:rsidR="00FA515F" w:rsidRPr="00FB7E97" w:rsidRDefault="00FA515F" w:rsidP="00FA515F">
            <w:pPr>
              <w:rPr>
                <w:sz w:val="24"/>
                <w:szCs w:val="24"/>
              </w:rPr>
            </w:pPr>
            <w:r w:rsidRPr="00FB7E97">
              <w:rPr>
                <w:sz w:val="24"/>
                <w:szCs w:val="24"/>
              </w:rPr>
              <w:t>4</w:t>
            </w:r>
          </w:p>
        </w:tc>
      </w:tr>
      <w:tr w:rsidR="00FA515F" w:rsidRPr="00FB7E97" w:rsidTr="00FA515F">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FA515F" w:rsidRPr="00FB7E97" w:rsidRDefault="00FA515F" w:rsidP="00FA515F">
            <w:pPr>
              <w:rPr>
                <w:sz w:val="24"/>
                <w:szCs w:val="24"/>
              </w:rPr>
            </w:pPr>
            <w:r w:rsidRPr="00FB7E97">
              <w:rPr>
                <w:sz w:val="24"/>
                <w:szCs w:val="24"/>
              </w:rPr>
              <w:t>2</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искусство</w:t>
            </w:r>
          </w:p>
        </w:tc>
        <w:tc>
          <w:tcPr>
            <w:tcW w:w="851"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8</w:t>
            </w:r>
          </w:p>
        </w:tc>
        <w:tc>
          <w:tcPr>
            <w:tcW w:w="708"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34</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32</w:t>
            </w:r>
          </w:p>
        </w:tc>
        <w:tc>
          <w:tcPr>
            <w:tcW w:w="1418" w:type="dxa"/>
            <w:tcBorders>
              <w:top w:val="single" w:sz="8" w:space="0" w:color="auto"/>
              <w:left w:val="nil"/>
              <w:bottom w:val="single" w:sz="4" w:space="0" w:color="auto"/>
              <w:right w:val="single" w:sz="8" w:space="0" w:color="auto"/>
            </w:tcBorders>
            <w:shd w:val="clear" w:color="000000" w:fill="FFFFE7"/>
          </w:tcPr>
          <w:p w:rsidR="00FA515F" w:rsidRPr="00FB7E97" w:rsidRDefault="00FA515F" w:rsidP="00FA515F">
            <w:pPr>
              <w:rPr>
                <w:sz w:val="24"/>
                <w:szCs w:val="24"/>
              </w:rPr>
            </w:pPr>
            <w:r w:rsidRPr="00FB7E97">
              <w:rPr>
                <w:sz w:val="24"/>
                <w:szCs w:val="24"/>
              </w:rPr>
              <w:t>2</w:t>
            </w:r>
          </w:p>
        </w:tc>
      </w:tr>
      <w:tr w:rsidR="00FA515F" w:rsidRPr="00FB7E97" w:rsidTr="00FA515F">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FA515F" w:rsidRPr="00FB7E97" w:rsidRDefault="00FA515F" w:rsidP="00FA515F">
            <w:pPr>
              <w:rPr>
                <w:sz w:val="24"/>
                <w:szCs w:val="24"/>
              </w:rPr>
            </w:pPr>
            <w:r w:rsidRPr="00FB7E97">
              <w:rPr>
                <w:sz w:val="24"/>
                <w:szCs w:val="24"/>
              </w:rPr>
              <w:t>3</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история</w:t>
            </w:r>
          </w:p>
        </w:tc>
        <w:tc>
          <w:tcPr>
            <w:tcW w:w="851"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8</w:t>
            </w:r>
          </w:p>
        </w:tc>
        <w:tc>
          <w:tcPr>
            <w:tcW w:w="708"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70</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66</w:t>
            </w:r>
          </w:p>
        </w:tc>
        <w:tc>
          <w:tcPr>
            <w:tcW w:w="1418" w:type="dxa"/>
            <w:tcBorders>
              <w:top w:val="single" w:sz="8" w:space="0" w:color="auto"/>
              <w:left w:val="nil"/>
              <w:bottom w:val="single" w:sz="4" w:space="0" w:color="auto"/>
              <w:right w:val="single" w:sz="8" w:space="0" w:color="auto"/>
            </w:tcBorders>
            <w:shd w:val="clear" w:color="000000" w:fill="FFFFE7"/>
          </w:tcPr>
          <w:p w:rsidR="00FA515F" w:rsidRPr="00FB7E97" w:rsidRDefault="00FA515F" w:rsidP="00FA515F">
            <w:pPr>
              <w:rPr>
                <w:sz w:val="24"/>
                <w:szCs w:val="24"/>
              </w:rPr>
            </w:pPr>
            <w:r w:rsidRPr="00FB7E97">
              <w:rPr>
                <w:sz w:val="24"/>
                <w:szCs w:val="24"/>
              </w:rPr>
              <w:t>4</w:t>
            </w:r>
          </w:p>
        </w:tc>
      </w:tr>
      <w:tr w:rsidR="00FA515F" w:rsidRPr="00FB7E97" w:rsidTr="00FA515F">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FA515F" w:rsidRPr="00FB7E97" w:rsidRDefault="00FA515F" w:rsidP="00FA515F">
            <w:pPr>
              <w:rPr>
                <w:sz w:val="24"/>
                <w:szCs w:val="24"/>
              </w:rPr>
            </w:pPr>
            <w:r w:rsidRPr="00FB7E97">
              <w:rPr>
                <w:sz w:val="24"/>
                <w:szCs w:val="24"/>
              </w:rPr>
              <w:t>4</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Родная литер</w:t>
            </w:r>
          </w:p>
        </w:tc>
        <w:tc>
          <w:tcPr>
            <w:tcW w:w="851"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8</w:t>
            </w:r>
          </w:p>
        </w:tc>
        <w:tc>
          <w:tcPr>
            <w:tcW w:w="708"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70</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69</w:t>
            </w:r>
          </w:p>
        </w:tc>
        <w:tc>
          <w:tcPr>
            <w:tcW w:w="1418" w:type="dxa"/>
            <w:tcBorders>
              <w:top w:val="single" w:sz="8" w:space="0" w:color="auto"/>
              <w:left w:val="nil"/>
              <w:bottom w:val="single" w:sz="4" w:space="0" w:color="auto"/>
              <w:right w:val="single" w:sz="8" w:space="0" w:color="auto"/>
            </w:tcBorders>
            <w:shd w:val="clear" w:color="000000" w:fill="FFFFE7"/>
          </w:tcPr>
          <w:p w:rsidR="00FA515F" w:rsidRPr="00FB7E97" w:rsidRDefault="00FA515F" w:rsidP="00FA515F">
            <w:pPr>
              <w:rPr>
                <w:sz w:val="24"/>
                <w:szCs w:val="24"/>
              </w:rPr>
            </w:pPr>
            <w:r w:rsidRPr="00FB7E97">
              <w:rPr>
                <w:sz w:val="24"/>
                <w:szCs w:val="24"/>
              </w:rPr>
              <w:t>1</w:t>
            </w:r>
          </w:p>
        </w:tc>
      </w:tr>
      <w:tr w:rsidR="00FA515F" w:rsidRPr="00FB7E97" w:rsidTr="00FA515F">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FA515F" w:rsidRPr="00FB7E97" w:rsidRDefault="00FA515F" w:rsidP="00FA515F">
            <w:pPr>
              <w:rPr>
                <w:sz w:val="24"/>
                <w:szCs w:val="24"/>
              </w:rPr>
            </w:pPr>
            <w:r w:rsidRPr="00FB7E97">
              <w:rPr>
                <w:sz w:val="24"/>
                <w:szCs w:val="24"/>
              </w:rPr>
              <w:t>5</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Родной язык</w:t>
            </w:r>
          </w:p>
        </w:tc>
        <w:tc>
          <w:tcPr>
            <w:tcW w:w="851"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8</w:t>
            </w:r>
          </w:p>
        </w:tc>
        <w:tc>
          <w:tcPr>
            <w:tcW w:w="708"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71</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70</w:t>
            </w:r>
          </w:p>
        </w:tc>
        <w:tc>
          <w:tcPr>
            <w:tcW w:w="1418" w:type="dxa"/>
            <w:tcBorders>
              <w:top w:val="single" w:sz="8" w:space="0" w:color="auto"/>
              <w:left w:val="nil"/>
              <w:bottom w:val="single" w:sz="4" w:space="0" w:color="auto"/>
              <w:right w:val="single" w:sz="8" w:space="0" w:color="auto"/>
            </w:tcBorders>
            <w:shd w:val="clear" w:color="000000" w:fill="FFFFE7"/>
          </w:tcPr>
          <w:p w:rsidR="00FA515F" w:rsidRPr="00FB7E97" w:rsidRDefault="00FA515F" w:rsidP="00FA515F">
            <w:pPr>
              <w:rPr>
                <w:sz w:val="24"/>
                <w:szCs w:val="24"/>
              </w:rPr>
            </w:pPr>
            <w:r w:rsidRPr="00FB7E97">
              <w:rPr>
                <w:sz w:val="24"/>
                <w:szCs w:val="24"/>
              </w:rPr>
              <w:t>1</w:t>
            </w:r>
          </w:p>
        </w:tc>
      </w:tr>
      <w:tr w:rsidR="00FA515F" w:rsidRPr="00FB7E97" w:rsidTr="00FA515F">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FA515F" w:rsidRPr="00FB7E97" w:rsidRDefault="00FA515F" w:rsidP="00FA515F">
            <w:pPr>
              <w:rPr>
                <w:sz w:val="24"/>
                <w:szCs w:val="24"/>
              </w:rPr>
            </w:pPr>
            <w:r w:rsidRPr="00FB7E97">
              <w:rPr>
                <w:sz w:val="24"/>
                <w:szCs w:val="24"/>
              </w:rPr>
              <w:t>6</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Русский язык</w:t>
            </w:r>
          </w:p>
        </w:tc>
        <w:tc>
          <w:tcPr>
            <w:tcW w:w="851"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8</w:t>
            </w:r>
          </w:p>
        </w:tc>
        <w:tc>
          <w:tcPr>
            <w:tcW w:w="708"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112</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106</w:t>
            </w:r>
          </w:p>
        </w:tc>
        <w:tc>
          <w:tcPr>
            <w:tcW w:w="1418" w:type="dxa"/>
            <w:tcBorders>
              <w:top w:val="single" w:sz="8" w:space="0" w:color="auto"/>
              <w:left w:val="nil"/>
              <w:bottom w:val="single" w:sz="4" w:space="0" w:color="auto"/>
              <w:right w:val="single" w:sz="8" w:space="0" w:color="auto"/>
            </w:tcBorders>
            <w:shd w:val="clear" w:color="000000" w:fill="FFFFE7"/>
          </w:tcPr>
          <w:p w:rsidR="00FA515F" w:rsidRPr="00FB7E97" w:rsidRDefault="00FA515F" w:rsidP="00FA515F">
            <w:pPr>
              <w:rPr>
                <w:sz w:val="24"/>
                <w:szCs w:val="24"/>
              </w:rPr>
            </w:pPr>
            <w:r w:rsidRPr="00FB7E97">
              <w:rPr>
                <w:sz w:val="24"/>
                <w:szCs w:val="24"/>
              </w:rPr>
              <w:t>6</w:t>
            </w:r>
          </w:p>
        </w:tc>
      </w:tr>
      <w:tr w:rsidR="00FA515F" w:rsidRPr="00FB7E97" w:rsidTr="00FA515F">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FA515F" w:rsidRPr="00FB7E97" w:rsidRDefault="00FA515F" w:rsidP="00FA515F">
            <w:pPr>
              <w:rPr>
                <w:sz w:val="24"/>
                <w:szCs w:val="24"/>
              </w:rPr>
            </w:pPr>
            <w:r w:rsidRPr="00FB7E97">
              <w:rPr>
                <w:sz w:val="24"/>
                <w:szCs w:val="24"/>
              </w:rPr>
              <w:t>7</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литература</w:t>
            </w:r>
          </w:p>
        </w:tc>
        <w:tc>
          <w:tcPr>
            <w:tcW w:w="851"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8</w:t>
            </w:r>
          </w:p>
        </w:tc>
        <w:tc>
          <w:tcPr>
            <w:tcW w:w="708"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70</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73</w:t>
            </w:r>
          </w:p>
        </w:tc>
        <w:tc>
          <w:tcPr>
            <w:tcW w:w="1418" w:type="dxa"/>
            <w:tcBorders>
              <w:top w:val="single" w:sz="8" w:space="0" w:color="auto"/>
              <w:left w:val="nil"/>
              <w:bottom w:val="single" w:sz="4" w:space="0" w:color="auto"/>
              <w:right w:val="single" w:sz="8" w:space="0" w:color="auto"/>
            </w:tcBorders>
            <w:shd w:val="clear" w:color="000000" w:fill="FFFFE7"/>
          </w:tcPr>
          <w:p w:rsidR="00FA515F" w:rsidRPr="00FB7E97" w:rsidRDefault="00FA515F" w:rsidP="00FA515F">
            <w:pPr>
              <w:rPr>
                <w:sz w:val="24"/>
                <w:szCs w:val="24"/>
              </w:rPr>
            </w:pPr>
          </w:p>
        </w:tc>
      </w:tr>
      <w:tr w:rsidR="00FA515F" w:rsidRPr="00FB7E97" w:rsidTr="00FA515F">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FA515F" w:rsidRPr="00FB7E97" w:rsidRDefault="00FA515F" w:rsidP="00FA515F">
            <w:pPr>
              <w:rPr>
                <w:sz w:val="24"/>
                <w:szCs w:val="24"/>
              </w:rPr>
            </w:pPr>
            <w:r w:rsidRPr="00FB7E97">
              <w:rPr>
                <w:sz w:val="24"/>
                <w:szCs w:val="24"/>
              </w:rPr>
              <w:t>8</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 xml:space="preserve">технология </w:t>
            </w:r>
          </w:p>
        </w:tc>
        <w:tc>
          <w:tcPr>
            <w:tcW w:w="851"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8</w:t>
            </w:r>
          </w:p>
        </w:tc>
        <w:tc>
          <w:tcPr>
            <w:tcW w:w="708"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88</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87</w:t>
            </w:r>
          </w:p>
        </w:tc>
        <w:tc>
          <w:tcPr>
            <w:tcW w:w="1418" w:type="dxa"/>
            <w:tcBorders>
              <w:top w:val="single" w:sz="8" w:space="0" w:color="auto"/>
              <w:left w:val="nil"/>
              <w:bottom w:val="single" w:sz="4" w:space="0" w:color="auto"/>
              <w:right w:val="single" w:sz="8" w:space="0" w:color="auto"/>
            </w:tcBorders>
            <w:shd w:val="clear" w:color="000000" w:fill="FFFFE7"/>
          </w:tcPr>
          <w:p w:rsidR="00FA515F" w:rsidRPr="00FB7E97" w:rsidRDefault="00FA515F" w:rsidP="00FA515F">
            <w:pPr>
              <w:rPr>
                <w:sz w:val="24"/>
                <w:szCs w:val="24"/>
              </w:rPr>
            </w:pPr>
            <w:r w:rsidRPr="00FB7E97">
              <w:rPr>
                <w:sz w:val="24"/>
                <w:szCs w:val="24"/>
              </w:rPr>
              <w:t>1</w:t>
            </w:r>
          </w:p>
        </w:tc>
      </w:tr>
      <w:tr w:rsidR="00FA515F" w:rsidRPr="00FB7E97" w:rsidTr="00FA515F">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FA515F" w:rsidRPr="00FB7E97" w:rsidRDefault="00FA515F" w:rsidP="00FA515F">
            <w:pPr>
              <w:rPr>
                <w:sz w:val="24"/>
                <w:szCs w:val="24"/>
              </w:rPr>
            </w:pPr>
            <w:r w:rsidRPr="00FB7E97">
              <w:rPr>
                <w:sz w:val="24"/>
                <w:szCs w:val="24"/>
              </w:rPr>
              <w:t>9</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физическая культура</w:t>
            </w:r>
          </w:p>
        </w:tc>
        <w:tc>
          <w:tcPr>
            <w:tcW w:w="851"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8</w:t>
            </w:r>
          </w:p>
        </w:tc>
        <w:tc>
          <w:tcPr>
            <w:tcW w:w="708"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105</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101</w:t>
            </w:r>
          </w:p>
        </w:tc>
        <w:tc>
          <w:tcPr>
            <w:tcW w:w="1418" w:type="dxa"/>
            <w:tcBorders>
              <w:top w:val="single" w:sz="8" w:space="0" w:color="auto"/>
              <w:left w:val="nil"/>
              <w:bottom w:val="single" w:sz="4" w:space="0" w:color="auto"/>
              <w:right w:val="single" w:sz="8" w:space="0" w:color="auto"/>
            </w:tcBorders>
            <w:shd w:val="clear" w:color="000000" w:fill="FFFFE7"/>
          </w:tcPr>
          <w:p w:rsidR="00FA515F" w:rsidRPr="00FB7E97" w:rsidRDefault="00FA515F" w:rsidP="00FA515F">
            <w:pPr>
              <w:rPr>
                <w:sz w:val="24"/>
                <w:szCs w:val="24"/>
              </w:rPr>
            </w:pPr>
            <w:r w:rsidRPr="00FB7E97">
              <w:rPr>
                <w:sz w:val="24"/>
                <w:szCs w:val="24"/>
              </w:rPr>
              <w:t>4</w:t>
            </w:r>
          </w:p>
        </w:tc>
      </w:tr>
      <w:tr w:rsidR="00FA515F" w:rsidRPr="00FB7E97" w:rsidTr="00FA515F">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FA515F" w:rsidRPr="00FB7E97" w:rsidRDefault="00FA515F" w:rsidP="00FA515F">
            <w:pPr>
              <w:rPr>
                <w:sz w:val="24"/>
                <w:szCs w:val="24"/>
              </w:rPr>
            </w:pPr>
            <w:r w:rsidRPr="00FB7E97">
              <w:rPr>
                <w:sz w:val="24"/>
                <w:szCs w:val="24"/>
              </w:rPr>
              <w:t>10</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 xml:space="preserve">химия </w:t>
            </w:r>
          </w:p>
        </w:tc>
        <w:tc>
          <w:tcPr>
            <w:tcW w:w="851"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8</w:t>
            </w:r>
          </w:p>
        </w:tc>
        <w:tc>
          <w:tcPr>
            <w:tcW w:w="708"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88</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83</w:t>
            </w:r>
          </w:p>
        </w:tc>
        <w:tc>
          <w:tcPr>
            <w:tcW w:w="1418" w:type="dxa"/>
            <w:tcBorders>
              <w:top w:val="single" w:sz="8" w:space="0" w:color="auto"/>
              <w:left w:val="nil"/>
              <w:bottom w:val="single" w:sz="4" w:space="0" w:color="auto"/>
              <w:right w:val="single" w:sz="8" w:space="0" w:color="auto"/>
            </w:tcBorders>
            <w:shd w:val="clear" w:color="000000" w:fill="FFFFE7"/>
          </w:tcPr>
          <w:p w:rsidR="00FA515F" w:rsidRPr="00FB7E97" w:rsidRDefault="00FA515F" w:rsidP="00FA515F">
            <w:pPr>
              <w:rPr>
                <w:sz w:val="24"/>
                <w:szCs w:val="24"/>
              </w:rPr>
            </w:pPr>
            <w:r w:rsidRPr="00FB7E97">
              <w:rPr>
                <w:sz w:val="24"/>
                <w:szCs w:val="24"/>
              </w:rPr>
              <w:t>5</w:t>
            </w:r>
          </w:p>
        </w:tc>
      </w:tr>
      <w:tr w:rsidR="00FA515F" w:rsidRPr="00FB7E97" w:rsidTr="00FA515F">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FA515F" w:rsidRPr="00FB7E97" w:rsidRDefault="00FA515F" w:rsidP="00FA515F">
            <w:pPr>
              <w:rPr>
                <w:sz w:val="24"/>
                <w:szCs w:val="24"/>
              </w:rPr>
            </w:pPr>
            <w:r w:rsidRPr="00FB7E97">
              <w:rPr>
                <w:sz w:val="24"/>
                <w:szCs w:val="24"/>
              </w:rPr>
              <w:t>11</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английский язык</w:t>
            </w:r>
          </w:p>
        </w:tc>
        <w:tc>
          <w:tcPr>
            <w:tcW w:w="851"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8</w:t>
            </w:r>
          </w:p>
        </w:tc>
        <w:tc>
          <w:tcPr>
            <w:tcW w:w="708"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101</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98</w:t>
            </w:r>
          </w:p>
        </w:tc>
        <w:tc>
          <w:tcPr>
            <w:tcW w:w="1418" w:type="dxa"/>
            <w:tcBorders>
              <w:top w:val="single" w:sz="8" w:space="0" w:color="auto"/>
              <w:left w:val="nil"/>
              <w:bottom w:val="single" w:sz="4" w:space="0" w:color="auto"/>
              <w:right w:val="single" w:sz="8" w:space="0" w:color="auto"/>
            </w:tcBorders>
            <w:shd w:val="clear" w:color="000000" w:fill="FFFFE7"/>
          </w:tcPr>
          <w:p w:rsidR="00FA515F" w:rsidRPr="00FB7E97" w:rsidRDefault="00FA515F" w:rsidP="00FA515F">
            <w:pPr>
              <w:rPr>
                <w:sz w:val="24"/>
                <w:szCs w:val="24"/>
              </w:rPr>
            </w:pPr>
            <w:r w:rsidRPr="00FB7E97">
              <w:rPr>
                <w:sz w:val="24"/>
                <w:szCs w:val="24"/>
              </w:rPr>
              <w:t>3</w:t>
            </w:r>
          </w:p>
        </w:tc>
      </w:tr>
      <w:tr w:rsidR="00FA515F" w:rsidRPr="00FB7E97" w:rsidTr="00FA515F">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FA515F" w:rsidRPr="00FB7E97" w:rsidRDefault="00FA515F" w:rsidP="00FA515F">
            <w:pPr>
              <w:rPr>
                <w:sz w:val="24"/>
                <w:szCs w:val="24"/>
              </w:rPr>
            </w:pPr>
            <w:r w:rsidRPr="00FB7E97">
              <w:rPr>
                <w:sz w:val="24"/>
                <w:szCs w:val="24"/>
              </w:rPr>
              <w:t>12</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обществознание</w:t>
            </w:r>
          </w:p>
        </w:tc>
        <w:tc>
          <w:tcPr>
            <w:tcW w:w="851"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8</w:t>
            </w:r>
          </w:p>
        </w:tc>
        <w:tc>
          <w:tcPr>
            <w:tcW w:w="708"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36</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32</w:t>
            </w:r>
          </w:p>
        </w:tc>
        <w:tc>
          <w:tcPr>
            <w:tcW w:w="1418" w:type="dxa"/>
            <w:tcBorders>
              <w:top w:val="single" w:sz="8" w:space="0" w:color="auto"/>
              <w:left w:val="nil"/>
              <w:bottom w:val="single" w:sz="4" w:space="0" w:color="auto"/>
              <w:right w:val="single" w:sz="8" w:space="0" w:color="auto"/>
            </w:tcBorders>
            <w:shd w:val="clear" w:color="000000" w:fill="FFFFE7"/>
          </w:tcPr>
          <w:p w:rsidR="00FA515F" w:rsidRPr="00FB7E97" w:rsidRDefault="00FA515F" w:rsidP="00FA515F">
            <w:pPr>
              <w:rPr>
                <w:sz w:val="24"/>
                <w:szCs w:val="24"/>
              </w:rPr>
            </w:pPr>
            <w:r w:rsidRPr="00FB7E97">
              <w:rPr>
                <w:sz w:val="24"/>
                <w:szCs w:val="24"/>
              </w:rPr>
              <w:t>4</w:t>
            </w:r>
          </w:p>
        </w:tc>
      </w:tr>
      <w:tr w:rsidR="00FA515F" w:rsidRPr="00FB7E97" w:rsidTr="00FA515F">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FA515F" w:rsidRPr="00FB7E97" w:rsidRDefault="00FA515F" w:rsidP="00FA515F">
            <w:pPr>
              <w:rPr>
                <w:sz w:val="24"/>
                <w:szCs w:val="24"/>
              </w:rPr>
            </w:pPr>
            <w:r w:rsidRPr="00FB7E97">
              <w:rPr>
                <w:sz w:val="24"/>
                <w:szCs w:val="24"/>
              </w:rPr>
              <w:t>13</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Биология</w:t>
            </w:r>
          </w:p>
        </w:tc>
        <w:tc>
          <w:tcPr>
            <w:tcW w:w="851"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8</w:t>
            </w:r>
          </w:p>
        </w:tc>
        <w:tc>
          <w:tcPr>
            <w:tcW w:w="708"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34</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34</w:t>
            </w:r>
          </w:p>
        </w:tc>
        <w:tc>
          <w:tcPr>
            <w:tcW w:w="1418" w:type="dxa"/>
            <w:tcBorders>
              <w:top w:val="single" w:sz="8" w:space="0" w:color="auto"/>
              <w:left w:val="nil"/>
              <w:bottom w:val="single" w:sz="4" w:space="0" w:color="auto"/>
              <w:right w:val="single" w:sz="8" w:space="0" w:color="auto"/>
            </w:tcBorders>
            <w:shd w:val="clear" w:color="000000" w:fill="FFFFE7"/>
          </w:tcPr>
          <w:p w:rsidR="00FA515F" w:rsidRPr="00FB7E97" w:rsidRDefault="00FA515F" w:rsidP="00FA515F">
            <w:pPr>
              <w:rPr>
                <w:sz w:val="24"/>
                <w:szCs w:val="24"/>
              </w:rPr>
            </w:pPr>
          </w:p>
        </w:tc>
      </w:tr>
      <w:tr w:rsidR="00FA515F" w:rsidRPr="00FB7E97" w:rsidTr="00FA515F">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FA515F" w:rsidRPr="00FB7E97" w:rsidRDefault="00FA515F" w:rsidP="00FA515F">
            <w:pPr>
              <w:rPr>
                <w:sz w:val="24"/>
                <w:szCs w:val="24"/>
              </w:rPr>
            </w:pPr>
            <w:r w:rsidRPr="00FB7E97">
              <w:rPr>
                <w:sz w:val="24"/>
                <w:szCs w:val="24"/>
              </w:rPr>
              <w:t>14</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 xml:space="preserve">география </w:t>
            </w:r>
          </w:p>
        </w:tc>
        <w:tc>
          <w:tcPr>
            <w:tcW w:w="851"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8</w:t>
            </w:r>
          </w:p>
        </w:tc>
        <w:tc>
          <w:tcPr>
            <w:tcW w:w="708"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34</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33</w:t>
            </w:r>
          </w:p>
        </w:tc>
        <w:tc>
          <w:tcPr>
            <w:tcW w:w="1418" w:type="dxa"/>
            <w:tcBorders>
              <w:top w:val="single" w:sz="8" w:space="0" w:color="auto"/>
              <w:left w:val="nil"/>
              <w:bottom w:val="single" w:sz="4" w:space="0" w:color="auto"/>
              <w:right w:val="single" w:sz="8" w:space="0" w:color="auto"/>
            </w:tcBorders>
            <w:shd w:val="clear" w:color="000000" w:fill="FFFFE7"/>
          </w:tcPr>
          <w:p w:rsidR="00FA515F" w:rsidRPr="00FB7E97" w:rsidRDefault="00FA515F" w:rsidP="00FA515F">
            <w:pPr>
              <w:rPr>
                <w:sz w:val="24"/>
                <w:szCs w:val="24"/>
              </w:rPr>
            </w:pPr>
            <w:r w:rsidRPr="00FB7E97">
              <w:rPr>
                <w:sz w:val="24"/>
                <w:szCs w:val="24"/>
              </w:rPr>
              <w:t>1</w:t>
            </w:r>
          </w:p>
        </w:tc>
      </w:tr>
      <w:tr w:rsidR="00FA515F" w:rsidRPr="00FB7E97" w:rsidTr="00FA515F">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FA515F" w:rsidRPr="00FB7E97" w:rsidRDefault="00FA515F" w:rsidP="00FA515F">
            <w:pPr>
              <w:rPr>
                <w:sz w:val="24"/>
                <w:szCs w:val="24"/>
              </w:rPr>
            </w:pPr>
            <w:r w:rsidRPr="00FB7E97">
              <w:rPr>
                <w:sz w:val="24"/>
                <w:szCs w:val="24"/>
              </w:rPr>
              <w:t>15</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 xml:space="preserve">геометрия </w:t>
            </w:r>
          </w:p>
        </w:tc>
        <w:tc>
          <w:tcPr>
            <w:tcW w:w="851"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8</w:t>
            </w:r>
          </w:p>
        </w:tc>
        <w:tc>
          <w:tcPr>
            <w:tcW w:w="708"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70</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67</w:t>
            </w:r>
          </w:p>
        </w:tc>
        <w:tc>
          <w:tcPr>
            <w:tcW w:w="1418" w:type="dxa"/>
            <w:tcBorders>
              <w:top w:val="single" w:sz="8" w:space="0" w:color="auto"/>
              <w:left w:val="nil"/>
              <w:bottom w:val="single" w:sz="4" w:space="0" w:color="auto"/>
              <w:right w:val="single" w:sz="8" w:space="0" w:color="auto"/>
            </w:tcBorders>
            <w:shd w:val="clear" w:color="000000" w:fill="FFFFE7"/>
          </w:tcPr>
          <w:p w:rsidR="00FA515F" w:rsidRPr="00FB7E97" w:rsidRDefault="00FA515F" w:rsidP="00FA515F">
            <w:pPr>
              <w:rPr>
                <w:sz w:val="24"/>
                <w:szCs w:val="24"/>
              </w:rPr>
            </w:pPr>
            <w:r w:rsidRPr="00FB7E97">
              <w:rPr>
                <w:sz w:val="24"/>
                <w:szCs w:val="24"/>
              </w:rPr>
              <w:t>3</w:t>
            </w:r>
          </w:p>
        </w:tc>
      </w:tr>
      <w:tr w:rsidR="00FA515F" w:rsidRPr="00FB7E97" w:rsidTr="00FA515F">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FA515F" w:rsidRPr="00FB7E97" w:rsidRDefault="00FA515F" w:rsidP="00FA515F">
            <w:pPr>
              <w:rPr>
                <w:sz w:val="24"/>
                <w:szCs w:val="24"/>
              </w:rPr>
            </w:pPr>
            <w:r w:rsidRPr="00FB7E97">
              <w:rPr>
                <w:sz w:val="24"/>
                <w:szCs w:val="24"/>
              </w:rPr>
              <w:t>16</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Информатика</w:t>
            </w:r>
          </w:p>
        </w:tc>
        <w:tc>
          <w:tcPr>
            <w:tcW w:w="851"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8</w:t>
            </w:r>
          </w:p>
        </w:tc>
        <w:tc>
          <w:tcPr>
            <w:tcW w:w="708"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35</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34</w:t>
            </w:r>
          </w:p>
        </w:tc>
        <w:tc>
          <w:tcPr>
            <w:tcW w:w="1418" w:type="dxa"/>
            <w:tcBorders>
              <w:top w:val="single" w:sz="8" w:space="0" w:color="auto"/>
              <w:left w:val="nil"/>
              <w:bottom w:val="single" w:sz="4" w:space="0" w:color="auto"/>
              <w:right w:val="single" w:sz="8" w:space="0" w:color="auto"/>
            </w:tcBorders>
            <w:shd w:val="clear" w:color="000000" w:fill="FFFFE7"/>
          </w:tcPr>
          <w:p w:rsidR="00FA515F" w:rsidRPr="00FB7E97" w:rsidRDefault="00FA515F" w:rsidP="00FA515F">
            <w:pPr>
              <w:rPr>
                <w:sz w:val="24"/>
                <w:szCs w:val="24"/>
              </w:rPr>
            </w:pPr>
            <w:r w:rsidRPr="00FB7E97">
              <w:rPr>
                <w:sz w:val="24"/>
                <w:szCs w:val="24"/>
              </w:rPr>
              <w:t>1</w:t>
            </w:r>
          </w:p>
        </w:tc>
      </w:tr>
      <w:tr w:rsidR="00FA515F" w:rsidRPr="00FB7E97" w:rsidTr="00FA515F">
        <w:trPr>
          <w:trHeight w:val="225"/>
        </w:trPr>
        <w:tc>
          <w:tcPr>
            <w:tcW w:w="580" w:type="dxa"/>
            <w:tcBorders>
              <w:top w:val="nil"/>
              <w:left w:val="single" w:sz="8" w:space="0" w:color="auto"/>
              <w:bottom w:val="single" w:sz="4" w:space="0" w:color="auto"/>
              <w:right w:val="single" w:sz="8" w:space="0" w:color="auto"/>
            </w:tcBorders>
            <w:shd w:val="clear" w:color="000000" w:fill="FFFFB4"/>
            <w:noWrap/>
            <w:hideMark/>
          </w:tcPr>
          <w:p w:rsidR="00FA515F" w:rsidRPr="00FB7E97" w:rsidRDefault="00FA515F" w:rsidP="00FA515F">
            <w:pPr>
              <w:rPr>
                <w:sz w:val="24"/>
                <w:szCs w:val="24"/>
              </w:rPr>
            </w:pPr>
            <w:r w:rsidRPr="00FB7E97">
              <w:rPr>
                <w:sz w:val="24"/>
                <w:szCs w:val="24"/>
              </w:rPr>
              <w:t>17</w:t>
            </w:r>
          </w:p>
        </w:tc>
        <w:tc>
          <w:tcPr>
            <w:tcW w:w="4088"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 xml:space="preserve">Физика </w:t>
            </w:r>
          </w:p>
        </w:tc>
        <w:tc>
          <w:tcPr>
            <w:tcW w:w="851"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8</w:t>
            </w:r>
          </w:p>
        </w:tc>
        <w:tc>
          <w:tcPr>
            <w:tcW w:w="708"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48</w:t>
            </w:r>
          </w:p>
        </w:tc>
        <w:tc>
          <w:tcPr>
            <w:tcW w:w="1134" w:type="dxa"/>
            <w:tcBorders>
              <w:top w:val="single" w:sz="8" w:space="0" w:color="auto"/>
              <w:left w:val="nil"/>
              <w:bottom w:val="single" w:sz="4" w:space="0" w:color="auto"/>
              <w:right w:val="single" w:sz="8" w:space="0" w:color="auto"/>
            </w:tcBorders>
            <w:shd w:val="clear" w:color="000000" w:fill="FFFFE7"/>
            <w:noWrap/>
            <w:hideMark/>
          </w:tcPr>
          <w:p w:rsidR="00FA515F" w:rsidRPr="00FB7E97" w:rsidRDefault="00FA515F" w:rsidP="00FA515F">
            <w:pPr>
              <w:rPr>
                <w:sz w:val="24"/>
                <w:szCs w:val="24"/>
              </w:rPr>
            </w:pPr>
            <w:r w:rsidRPr="00FB7E97">
              <w:rPr>
                <w:sz w:val="24"/>
                <w:szCs w:val="24"/>
              </w:rPr>
              <w:t>46</w:t>
            </w:r>
          </w:p>
        </w:tc>
        <w:tc>
          <w:tcPr>
            <w:tcW w:w="1418" w:type="dxa"/>
            <w:tcBorders>
              <w:top w:val="single" w:sz="8" w:space="0" w:color="auto"/>
              <w:left w:val="nil"/>
              <w:bottom w:val="single" w:sz="4" w:space="0" w:color="auto"/>
              <w:right w:val="single" w:sz="8" w:space="0" w:color="auto"/>
            </w:tcBorders>
            <w:shd w:val="clear" w:color="000000" w:fill="FFFFE7"/>
          </w:tcPr>
          <w:p w:rsidR="00FA515F" w:rsidRPr="00FB7E97" w:rsidRDefault="00FA515F" w:rsidP="00FA515F">
            <w:pPr>
              <w:rPr>
                <w:sz w:val="24"/>
                <w:szCs w:val="24"/>
              </w:rPr>
            </w:pPr>
            <w:r w:rsidRPr="00FB7E97">
              <w:rPr>
                <w:sz w:val="24"/>
                <w:szCs w:val="24"/>
              </w:rPr>
              <w:t>2</w:t>
            </w:r>
          </w:p>
        </w:tc>
      </w:tr>
      <w:tr w:rsidR="00FA515F" w:rsidRPr="00FB7E97" w:rsidTr="00FA515F">
        <w:trPr>
          <w:trHeight w:val="225"/>
        </w:trPr>
        <w:tc>
          <w:tcPr>
            <w:tcW w:w="5519" w:type="dxa"/>
            <w:gridSpan w:val="3"/>
            <w:tcBorders>
              <w:top w:val="single" w:sz="8" w:space="0" w:color="auto"/>
              <w:left w:val="single" w:sz="8" w:space="0" w:color="auto"/>
              <w:bottom w:val="single" w:sz="8" w:space="0" w:color="auto"/>
              <w:right w:val="single" w:sz="4" w:space="0" w:color="000000"/>
            </w:tcBorders>
            <w:shd w:val="clear" w:color="000000" w:fill="FFFF00"/>
            <w:noWrap/>
            <w:hideMark/>
          </w:tcPr>
          <w:p w:rsidR="00FA515F" w:rsidRPr="00FB7E97" w:rsidRDefault="00FA515F" w:rsidP="00FA515F">
            <w:pPr>
              <w:rPr>
                <w:sz w:val="24"/>
                <w:szCs w:val="24"/>
              </w:rPr>
            </w:pPr>
            <w:r w:rsidRPr="00FB7E97">
              <w:rPr>
                <w:sz w:val="24"/>
                <w:szCs w:val="24"/>
              </w:rPr>
              <w:t>Итого:</w:t>
            </w:r>
          </w:p>
        </w:tc>
        <w:tc>
          <w:tcPr>
            <w:tcW w:w="708" w:type="dxa"/>
            <w:tcBorders>
              <w:top w:val="single" w:sz="8" w:space="0" w:color="auto"/>
              <w:left w:val="nil"/>
              <w:bottom w:val="single" w:sz="8" w:space="0" w:color="auto"/>
              <w:right w:val="single" w:sz="4" w:space="0" w:color="auto"/>
            </w:tcBorders>
            <w:shd w:val="clear" w:color="000000" w:fill="FFFF00"/>
            <w:noWrap/>
            <w:hideMark/>
          </w:tcPr>
          <w:p w:rsidR="00FA515F" w:rsidRPr="00FB7E97" w:rsidRDefault="00FA515F" w:rsidP="00FA515F">
            <w:pPr>
              <w:rPr>
                <w:sz w:val="24"/>
                <w:szCs w:val="24"/>
              </w:rPr>
            </w:pPr>
            <w:r w:rsidRPr="00FB7E97">
              <w:rPr>
                <w:sz w:val="24"/>
                <w:szCs w:val="24"/>
              </w:rPr>
              <w:t>1171</w:t>
            </w:r>
          </w:p>
        </w:tc>
        <w:tc>
          <w:tcPr>
            <w:tcW w:w="1134" w:type="dxa"/>
            <w:tcBorders>
              <w:top w:val="single" w:sz="8" w:space="0" w:color="auto"/>
              <w:left w:val="nil"/>
              <w:bottom w:val="single" w:sz="8" w:space="0" w:color="auto"/>
              <w:right w:val="single" w:sz="4" w:space="0" w:color="auto"/>
            </w:tcBorders>
            <w:shd w:val="clear" w:color="000000" w:fill="FFFF00"/>
            <w:noWrap/>
            <w:hideMark/>
          </w:tcPr>
          <w:p w:rsidR="00FA515F" w:rsidRPr="00FB7E97" w:rsidRDefault="00FA515F" w:rsidP="00FA515F">
            <w:pPr>
              <w:rPr>
                <w:sz w:val="24"/>
                <w:szCs w:val="24"/>
              </w:rPr>
            </w:pPr>
            <w:r w:rsidRPr="00FB7E97">
              <w:rPr>
                <w:sz w:val="24"/>
                <w:szCs w:val="24"/>
              </w:rPr>
              <w:t>1132</w:t>
            </w:r>
          </w:p>
        </w:tc>
        <w:tc>
          <w:tcPr>
            <w:tcW w:w="1418" w:type="dxa"/>
            <w:tcBorders>
              <w:top w:val="single" w:sz="8" w:space="0" w:color="auto"/>
              <w:left w:val="nil"/>
              <w:bottom w:val="single" w:sz="8" w:space="0" w:color="auto"/>
              <w:right w:val="single" w:sz="4" w:space="0" w:color="auto"/>
            </w:tcBorders>
            <w:shd w:val="clear" w:color="000000" w:fill="FFFF00"/>
          </w:tcPr>
          <w:p w:rsidR="00FA515F" w:rsidRPr="00FB7E97" w:rsidRDefault="00E3613D" w:rsidP="00FA515F">
            <w:pPr>
              <w:rPr>
                <w:sz w:val="24"/>
                <w:szCs w:val="24"/>
              </w:rPr>
            </w:pPr>
            <w:r w:rsidRPr="00FB7E97">
              <w:rPr>
                <w:sz w:val="24"/>
                <w:szCs w:val="24"/>
              </w:rPr>
              <w:t>39</w:t>
            </w:r>
          </w:p>
        </w:tc>
      </w:tr>
    </w:tbl>
    <w:p w:rsidR="003D19F9" w:rsidRPr="00FB7E97" w:rsidRDefault="003D19F9" w:rsidP="00610866">
      <w:pPr>
        <w:spacing w:after="43" w:line="237" w:lineRule="auto"/>
        <w:ind w:right="-15"/>
        <w:jc w:val="both"/>
        <w:rPr>
          <w:rFonts w:ascii="Times New Roman" w:hAnsi="Times New Roman" w:cs="Times New Roman"/>
          <w:sz w:val="24"/>
          <w:szCs w:val="24"/>
        </w:rPr>
      </w:pPr>
    </w:p>
    <w:p w:rsidR="00635929" w:rsidRPr="00FB7E97" w:rsidRDefault="00635929" w:rsidP="003D19F9">
      <w:pPr>
        <w:pStyle w:val="a4"/>
        <w:spacing w:after="43" w:line="237" w:lineRule="auto"/>
        <w:ind w:right="-15"/>
        <w:jc w:val="both"/>
        <w:rPr>
          <w:rFonts w:ascii="Times New Roman" w:hAnsi="Times New Roman" w:cs="Times New Roman"/>
          <w:sz w:val="24"/>
          <w:szCs w:val="24"/>
        </w:rPr>
      </w:pPr>
    </w:p>
    <w:p w:rsidR="00635929" w:rsidRPr="00FB7E97" w:rsidRDefault="00635929" w:rsidP="003D19F9">
      <w:pPr>
        <w:pStyle w:val="a4"/>
        <w:spacing w:after="43" w:line="237" w:lineRule="auto"/>
        <w:ind w:right="-15"/>
        <w:jc w:val="both"/>
        <w:rPr>
          <w:rFonts w:ascii="Times New Roman" w:hAnsi="Times New Roman" w:cs="Times New Roman"/>
          <w:sz w:val="24"/>
          <w:szCs w:val="24"/>
        </w:rPr>
      </w:pPr>
      <w:r w:rsidRPr="00FB7E97">
        <w:rPr>
          <w:rFonts w:ascii="Times New Roman" w:hAnsi="Times New Roman" w:cs="Times New Roman"/>
          <w:sz w:val="24"/>
          <w:szCs w:val="24"/>
        </w:rPr>
        <w:t>9 класс</w:t>
      </w:r>
    </w:p>
    <w:tbl>
      <w:tblPr>
        <w:tblW w:w="8779" w:type="dxa"/>
        <w:tblLook w:val="04A0" w:firstRow="1" w:lastRow="0" w:firstColumn="1" w:lastColumn="0" w:noHBand="0" w:noVBand="1"/>
      </w:tblPr>
      <w:tblGrid>
        <w:gridCol w:w="580"/>
        <w:gridCol w:w="3521"/>
        <w:gridCol w:w="1418"/>
        <w:gridCol w:w="708"/>
        <w:gridCol w:w="1134"/>
        <w:gridCol w:w="1418"/>
      </w:tblGrid>
      <w:tr w:rsidR="003D19F9" w:rsidRPr="00FB7E97" w:rsidTr="00E3613D">
        <w:trPr>
          <w:trHeight w:val="225"/>
        </w:trPr>
        <w:tc>
          <w:tcPr>
            <w:tcW w:w="580" w:type="dxa"/>
            <w:tcBorders>
              <w:top w:val="single" w:sz="8" w:space="0" w:color="auto"/>
              <w:left w:val="single" w:sz="8" w:space="0" w:color="auto"/>
              <w:bottom w:val="single" w:sz="4" w:space="0" w:color="auto"/>
              <w:right w:val="single" w:sz="8" w:space="0" w:color="auto"/>
            </w:tcBorders>
            <w:shd w:val="clear" w:color="000000" w:fill="FFFF00"/>
            <w:noWrap/>
            <w:vAlign w:val="bottom"/>
            <w:hideMark/>
          </w:tcPr>
          <w:p w:rsidR="003D19F9" w:rsidRPr="00FB7E97" w:rsidRDefault="003D19F9" w:rsidP="003D19F9">
            <w:pPr>
              <w:spacing w:after="0" w:line="240" w:lineRule="auto"/>
              <w:rPr>
                <w:rFonts w:ascii="Times New Roman" w:eastAsia="Times New Roman" w:hAnsi="Times New Roman" w:cs="Times New Roman"/>
                <w:b/>
                <w:bCs/>
                <w:color w:val="000000"/>
                <w:sz w:val="24"/>
                <w:szCs w:val="24"/>
                <w:lang w:eastAsia="ru-RU"/>
              </w:rPr>
            </w:pPr>
          </w:p>
        </w:tc>
        <w:tc>
          <w:tcPr>
            <w:tcW w:w="3521" w:type="dxa"/>
            <w:tcBorders>
              <w:top w:val="single" w:sz="8" w:space="0" w:color="auto"/>
              <w:left w:val="nil"/>
              <w:bottom w:val="nil"/>
              <w:right w:val="single" w:sz="8" w:space="0" w:color="auto"/>
            </w:tcBorders>
            <w:shd w:val="clear" w:color="000000" w:fill="FFFF00"/>
            <w:noWrap/>
            <w:vAlign w:val="bottom"/>
            <w:hideMark/>
          </w:tcPr>
          <w:p w:rsidR="003D19F9" w:rsidRPr="00FB7E97" w:rsidRDefault="003D19F9" w:rsidP="003D19F9">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Предмет</w:t>
            </w:r>
          </w:p>
        </w:tc>
        <w:tc>
          <w:tcPr>
            <w:tcW w:w="1418" w:type="dxa"/>
            <w:tcBorders>
              <w:top w:val="single" w:sz="8" w:space="0" w:color="auto"/>
              <w:left w:val="nil"/>
              <w:bottom w:val="nil"/>
              <w:right w:val="single" w:sz="8" w:space="0" w:color="auto"/>
            </w:tcBorders>
            <w:shd w:val="clear" w:color="000000" w:fill="FFFF00"/>
            <w:noWrap/>
            <w:vAlign w:val="bottom"/>
            <w:hideMark/>
          </w:tcPr>
          <w:p w:rsidR="003D19F9" w:rsidRPr="00FB7E97" w:rsidRDefault="003D19F9" w:rsidP="003D19F9">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Класс</w:t>
            </w:r>
          </w:p>
        </w:tc>
        <w:tc>
          <w:tcPr>
            <w:tcW w:w="1842" w:type="dxa"/>
            <w:gridSpan w:val="2"/>
            <w:tcBorders>
              <w:top w:val="single" w:sz="8" w:space="0" w:color="auto"/>
              <w:left w:val="nil"/>
              <w:bottom w:val="single" w:sz="4" w:space="0" w:color="auto"/>
              <w:right w:val="single" w:sz="4" w:space="0" w:color="000000"/>
            </w:tcBorders>
            <w:shd w:val="clear" w:color="000000" w:fill="FFFF00"/>
            <w:noWrap/>
            <w:vAlign w:val="bottom"/>
            <w:hideMark/>
          </w:tcPr>
          <w:p w:rsidR="003D19F9" w:rsidRPr="00FB7E97" w:rsidRDefault="003D19F9" w:rsidP="003D19F9">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К-во час.</w:t>
            </w:r>
          </w:p>
        </w:tc>
        <w:tc>
          <w:tcPr>
            <w:tcW w:w="1418" w:type="dxa"/>
            <w:tcBorders>
              <w:top w:val="single" w:sz="8" w:space="0" w:color="auto"/>
              <w:left w:val="nil"/>
              <w:bottom w:val="single" w:sz="4" w:space="0" w:color="auto"/>
              <w:right w:val="single" w:sz="4" w:space="0" w:color="000000"/>
            </w:tcBorders>
            <w:shd w:val="clear" w:color="000000" w:fill="FFFF00"/>
          </w:tcPr>
          <w:p w:rsidR="003D19F9" w:rsidRPr="00FB7E97" w:rsidRDefault="003D19F9" w:rsidP="003D19F9">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не</w:t>
            </w:r>
          </w:p>
        </w:tc>
      </w:tr>
      <w:tr w:rsidR="003D19F9" w:rsidRPr="00FB7E97" w:rsidTr="00E3613D">
        <w:trPr>
          <w:trHeight w:val="225"/>
        </w:trPr>
        <w:tc>
          <w:tcPr>
            <w:tcW w:w="580" w:type="dxa"/>
            <w:tcBorders>
              <w:top w:val="nil"/>
              <w:left w:val="single" w:sz="8" w:space="0" w:color="auto"/>
              <w:bottom w:val="single" w:sz="8" w:space="0" w:color="auto"/>
              <w:right w:val="single" w:sz="8" w:space="0" w:color="auto"/>
            </w:tcBorders>
            <w:shd w:val="clear" w:color="000000" w:fill="FFFF00"/>
            <w:noWrap/>
            <w:vAlign w:val="bottom"/>
            <w:hideMark/>
          </w:tcPr>
          <w:p w:rsidR="003D19F9" w:rsidRPr="00FB7E97" w:rsidRDefault="003D19F9" w:rsidP="003D19F9">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п/п</w:t>
            </w:r>
          </w:p>
        </w:tc>
        <w:tc>
          <w:tcPr>
            <w:tcW w:w="3521" w:type="dxa"/>
            <w:tcBorders>
              <w:top w:val="nil"/>
              <w:left w:val="nil"/>
              <w:bottom w:val="single" w:sz="8" w:space="0" w:color="auto"/>
              <w:right w:val="single" w:sz="8" w:space="0" w:color="auto"/>
            </w:tcBorders>
            <w:shd w:val="clear" w:color="000000" w:fill="FFFF00"/>
            <w:noWrap/>
            <w:vAlign w:val="bottom"/>
            <w:hideMark/>
          </w:tcPr>
          <w:p w:rsidR="003D19F9" w:rsidRPr="00FB7E97" w:rsidRDefault="003D19F9" w:rsidP="003D19F9">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 </w:t>
            </w:r>
          </w:p>
        </w:tc>
        <w:tc>
          <w:tcPr>
            <w:tcW w:w="1418" w:type="dxa"/>
            <w:tcBorders>
              <w:top w:val="nil"/>
              <w:left w:val="nil"/>
              <w:bottom w:val="single" w:sz="8" w:space="0" w:color="auto"/>
              <w:right w:val="single" w:sz="8" w:space="0" w:color="auto"/>
            </w:tcBorders>
            <w:shd w:val="clear" w:color="000000" w:fill="FFFF00"/>
            <w:noWrap/>
            <w:vAlign w:val="bottom"/>
            <w:hideMark/>
          </w:tcPr>
          <w:p w:rsidR="003D19F9" w:rsidRPr="00FB7E97" w:rsidRDefault="003D19F9" w:rsidP="003D19F9">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 </w:t>
            </w:r>
          </w:p>
        </w:tc>
        <w:tc>
          <w:tcPr>
            <w:tcW w:w="708" w:type="dxa"/>
            <w:tcBorders>
              <w:top w:val="nil"/>
              <w:left w:val="nil"/>
              <w:bottom w:val="single" w:sz="8" w:space="0" w:color="auto"/>
              <w:right w:val="single" w:sz="4" w:space="0" w:color="auto"/>
            </w:tcBorders>
            <w:shd w:val="clear" w:color="000000" w:fill="FFFF00"/>
            <w:noWrap/>
            <w:vAlign w:val="bottom"/>
            <w:hideMark/>
          </w:tcPr>
          <w:p w:rsidR="003D19F9" w:rsidRPr="00FB7E97" w:rsidRDefault="003D19F9" w:rsidP="003D19F9">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плн.</w:t>
            </w:r>
          </w:p>
        </w:tc>
        <w:tc>
          <w:tcPr>
            <w:tcW w:w="1134" w:type="dxa"/>
            <w:tcBorders>
              <w:top w:val="nil"/>
              <w:left w:val="nil"/>
              <w:bottom w:val="single" w:sz="8" w:space="0" w:color="auto"/>
              <w:right w:val="single" w:sz="4" w:space="0" w:color="auto"/>
            </w:tcBorders>
            <w:shd w:val="clear" w:color="000000" w:fill="FFFF00"/>
            <w:noWrap/>
            <w:vAlign w:val="bottom"/>
            <w:hideMark/>
          </w:tcPr>
          <w:p w:rsidR="003D19F9" w:rsidRPr="00FB7E97" w:rsidRDefault="003D19F9" w:rsidP="003D19F9">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фкт.</w:t>
            </w:r>
          </w:p>
        </w:tc>
        <w:tc>
          <w:tcPr>
            <w:tcW w:w="1418" w:type="dxa"/>
            <w:tcBorders>
              <w:top w:val="nil"/>
              <w:left w:val="nil"/>
              <w:bottom w:val="single" w:sz="8" w:space="0" w:color="auto"/>
              <w:right w:val="single" w:sz="4" w:space="0" w:color="auto"/>
            </w:tcBorders>
            <w:shd w:val="clear" w:color="000000" w:fill="FFFF00"/>
          </w:tcPr>
          <w:p w:rsidR="003D19F9" w:rsidRPr="00FB7E97" w:rsidRDefault="003D19F9" w:rsidP="003D19F9">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вып</w:t>
            </w:r>
          </w:p>
        </w:tc>
      </w:tr>
      <w:tr w:rsidR="003D19F9" w:rsidRPr="00FB7E97" w:rsidTr="00E3613D">
        <w:trPr>
          <w:trHeight w:val="225"/>
        </w:trPr>
        <w:tc>
          <w:tcPr>
            <w:tcW w:w="580" w:type="dxa"/>
            <w:tcBorders>
              <w:top w:val="nil"/>
              <w:left w:val="single" w:sz="8" w:space="0" w:color="auto"/>
              <w:bottom w:val="single" w:sz="4" w:space="0" w:color="auto"/>
              <w:right w:val="single" w:sz="8" w:space="0" w:color="auto"/>
            </w:tcBorders>
            <w:shd w:val="clear" w:color="000000" w:fill="FFFFB4"/>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w:t>
            </w:r>
          </w:p>
        </w:tc>
        <w:tc>
          <w:tcPr>
            <w:tcW w:w="3521" w:type="dxa"/>
            <w:tcBorders>
              <w:top w:val="nil"/>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xml:space="preserve">Алгебра </w:t>
            </w:r>
          </w:p>
        </w:tc>
        <w:tc>
          <w:tcPr>
            <w:tcW w:w="1418" w:type="dxa"/>
            <w:tcBorders>
              <w:top w:val="nil"/>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9</w:t>
            </w:r>
          </w:p>
        </w:tc>
        <w:tc>
          <w:tcPr>
            <w:tcW w:w="708" w:type="dxa"/>
            <w:tcBorders>
              <w:top w:val="nil"/>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99</w:t>
            </w:r>
          </w:p>
        </w:tc>
        <w:tc>
          <w:tcPr>
            <w:tcW w:w="1134" w:type="dxa"/>
            <w:tcBorders>
              <w:top w:val="nil"/>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97</w:t>
            </w:r>
          </w:p>
        </w:tc>
        <w:tc>
          <w:tcPr>
            <w:tcW w:w="1418" w:type="dxa"/>
            <w:tcBorders>
              <w:top w:val="nil"/>
              <w:left w:val="nil"/>
              <w:bottom w:val="single" w:sz="4" w:space="0" w:color="auto"/>
              <w:right w:val="single" w:sz="8" w:space="0" w:color="auto"/>
            </w:tcBorders>
            <w:shd w:val="clear" w:color="000000" w:fill="FFFFE7"/>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2</w:t>
            </w:r>
          </w:p>
        </w:tc>
      </w:tr>
      <w:tr w:rsidR="003D19F9" w:rsidRPr="00FB7E97" w:rsidTr="00E3613D">
        <w:trPr>
          <w:trHeight w:val="225"/>
        </w:trPr>
        <w:tc>
          <w:tcPr>
            <w:tcW w:w="580" w:type="dxa"/>
            <w:tcBorders>
              <w:top w:val="nil"/>
              <w:left w:val="single" w:sz="8" w:space="0" w:color="auto"/>
              <w:bottom w:val="single" w:sz="4" w:space="0" w:color="auto"/>
              <w:right w:val="single" w:sz="8" w:space="0" w:color="auto"/>
            </w:tcBorders>
            <w:shd w:val="clear" w:color="000000" w:fill="FFFFB4"/>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2</w:t>
            </w:r>
          </w:p>
        </w:tc>
        <w:tc>
          <w:tcPr>
            <w:tcW w:w="3521"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ОБЖ</w:t>
            </w:r>
          </w:p>
        </w:tc>
        <w:tc>
          <w:tcPr>
            <w:tcW w:w="141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9</w:t>
            </w:r>
          </w:p>
        </w:tc>
        <w:tc>
          <w:tcPr>
            <w:tcW w:w="70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34</w:t>
            </w:r>
          </w:p>
        </w:tc>
        <w:tc>
          <w:tcPr>
            <w:tcW w:w="1134"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29</w:t>
            </w:r>
          </w:p>
        </w:tc>
        <w:tc>
          <w:tcPr>
            <w:tcW w:w="1418" w:type="dxa"/>
            <w:tcBorders>
              <w:top w:val="single" w:sz="8" w:space="0" w:color="auto"/>
              <w:left w:val="nil"/>
              <w:bottom w:val="single" w:sz="4" w:space="0" w:color="auto"/>
              <w:right w:val="single" w:sz="8" w:space="0" w:color="auto"/>
            </w:tcBorders>
            <w:shd w:val="clear" w:color="000000" w:fill="FFFFE7"/>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5</w:t>
            </w:r>
          </w:p>
        </w:tc>
      </w:tr>
      <w:tr w:rsidR="003D19F9" w:rsidRPr="00FB7E97" w:rsidTr="00E3613D">
        <w:trPr>
          <w:trHeight w:val="225"/>
        </w:trPr>
        <w:tc>
          <w:tcPr>
            <w:tcW w:w="580" w:type="dxa"/>
            <w:tcBorders>
              <w:top w:val="nil"/>
              <w:left w:val="single" w:sz="8" w:space="0" w:color="auto"/>
              <w:bottom w:val="single" w:sz="4" w:space="0" w:color="auto"/>
              <w:right w:val="single" w:sz="8" w:space="0" w:color="auto"/>
            </w:tcBorders>
            <w:shd w:val="clear" w:color="000000" w:fill="FFFFB4"/>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3</w:t>
            </w:r>
          </w:p>
        </w:tc>
        <w:tc>
          <w:tcPr>
            <w:tcW w:w="3521"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история</w:t>
            </w:r>
          </w:p>
        </w:tc>
        <w:tc>
          <w:tcPr>
            <w:tcW w:w="141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9</w:t>
            </w:r>
          </w:p>
        </w:tc>
        <w:tc>
          <w:tcPr>
            <w:tcW w:w="70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68</w:t>
            </w:r>
          </w:p>
        </w:tc>
        <w:tc>
          <w:tcPr>
            <w:tcW w:w="1134"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63</w:t>
            </w:r>
          </w:p>
        </w:tc>
        <w:tc>
          <w:tcPr>
            <w:tcW w:w="1418" w:type="dxa"/>
            <w:tcBorders>
              <w:top w:val="single" w:sz="8" w:space="0" w:color="auto"/>
              <w:left w:val="nil"/>
              <w:bottom w:val="single" w:sz="4" w:space="0" w:color="auto"/>
              <w:right w:val="single" w:sz="8" w:space="0" w:color="auto"/>
            </w:tcBorders>
            <w:shd w:val="clear" w:color="000000" w:fill="FFFFE7"/>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5</w:t>
            </w:r>
          </w:p>
        </w:tc>
      </w:tr>
      <w:tr w:rsidR="003D19F9" w:rsidRPr="00FB7E97" w:rsidTr="00E3613D">
        <w:trPr>
          <w:trHeight w:val="225"/>
        </w:trPr>
        <w:tc>
          <w:tcPr>
            <w:tcW w:w="580" w:type="dxa"/>
            <w:tcBorders>
              <w:top w:val="nil"/>
              <w:left w:val="single" w:sz="8" w:space="0" w:color="auto"/>
              <w:bottom w:val="single" w:sz="4" w:space="0" w:color="auto"/>
              <w:right w:val="single" w:sz="8" w:space="0" w:color="auto"/>
            </w:tcBorders>
            <w:shd w:val="clear" w:color="000000" w:fill="FFFFB4"/>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4</w:t>
            </w:r>
          </w:p>
        </w:tc>
        <w:tc>
          <w:tcPr>
            <w:tcW w:w="3521"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Родная литер</w:t>
            </w:r>
          </w:p>
        </w:tc>
        <w:tc>
          <w:tcPr>
            <w:tcW w:w="141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9</w:t>
            </w:r>
          </w:p>
        </w:tc>
        <w:tc>
          <w:tcPr>
            <w:tcW w:w="70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95</w:t>
            </w:r>
          </w:p>
        </w:tc>
        <w:tc>
          <w:tcPr>
            <w:tcW w:w="1134"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90</w:t>
            </w:r>
          </w:p>
        </w:tc>
        <w:tc>
          <w:tcPr>
            <w:tcW w:w="1418" w:type="dxa"/>
            <w:tcBorders>
              <w:top w:val="single" w:sz="8" w:space="0" w:color="auto"/>
              <w:left w:val="nil"/>
              <w:bottom w:val="single" w:sz="4" w:space="0" w:color="auto"/>
              <w:right w:val="single" w:sz="8" w:space="0" w:color="auto"/>
            </w:tcBorders>
            <w:shd w:val="clear" w:color="000000" w:fill="FFFFE7"/>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5</w:t>
            </w:r>
          </w:p>
        </w:tc>
      </w:tr>
      <w:tr w:rsidR="003D19F9" w:rsidRPr="00FB7E97" w:rsidTr="00E3613D">
        <w:trPr>
          <w:trHeight w:val="225"/>
        </w:trPr>
        <w:tc>
          <w:tcPr>
            <w:tcW w:w="580" w:type="dxa"/>
            <w:tcBorders>
              <w:top w:val="nil"/>
              <w:left w:val="single" w:sz="8" w:space="0" w:color="auto"/>
              <w:bottom w:val="single" w:sz="4" w:space="0" w:color="auto"/>
              <w:right w:val="single" w:sz="8" w:space="0" w:color="auto"/>
            </w:tcBorders>
            <w:shd w:val="clear" w:color="000000" w:fill="FFFFB4"/>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lastRenderedPageBreak/>
              <w:t>5</w:t>
            </w:r>
          </w:p>
        </w:tc>
        <w:tc>
          <w:tcPr>
            <w:tcW w:w="3521"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Родной язык</w:t>
            </w:r>
          </w:p>
        </w:tc>
        <w:tc>
          <w:tcPr>
            <w:tcW w:w="141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9</w:t>
            </w:r>
          </w:p>
        </w:tc>
        <w:tc>
          <w:tcPr>
            <w:tcW w:w="70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75</w:t>
            </w:r>
          </w:p>
        </w:tc>
        <w:tc>
          <w:tcPr>
            <w:tcW w:w="1134"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70</w:t>
            </w:r>
          </w:p>
        </w:tc>
        <w:tc>
          <w:tcPr>
            <w:tcW w:w="1418" w:type="dxa"/>
            <w:tcBorders>
              <w:top w:val="single" w:sz="8" w:space="0" w:color="auto"/>
              <w:left w:val="nil"/>
              <w:bottom w:val="single" w:sz="4" w:space="0" w:color="auto"/>
              <w:right w:val="single" w:sz="8" w:space="0" w:color="auto"/>
            </w:tcBorders>
            <w:shd w:val="clear" w:color="000000" w:fill="FFFFE7"/>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5</w:t>
            </w:r>
          </w:p>
        </w:tc>
      </w:tr>
      <w:tr w:rsidR="003D19F9" w:rsidRPr="00FB7E97" w:rsidTr="00E3613D">
        <w:trPr>
          <w:trHeight w:val="225"/>
        </w:trPr>
        <w:tc>
          <w:tcPr>
            <w:tcW w:w="580" w:type="dxa"/>
            <w:tcBorders>
              <w:top w:val="nil"/>
              <w:left w:val="single" w:sz="8" w:space="0" w:color="auto"/>
              <w:bottom w:val="single" w:sz="4" w:space="0" w:color="auto"/>
              <w:right w:val="single" w:sz="8" w:space="0" w:color="auto"/>
            </w:tcBorders>
            <w:shd w:val="clear" w:color="000000" w:fill="FFFFB4"/>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6</w:t>
            </w:r>
          </w:p>
        </w:tc>
        <w:tc>
          <w:tcPr>
            <w:tcW w:w="3521"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Русский язык</w:t>
            </w:r>
          </w:p>
        </w:tc>
        <w:tc>
          <w:tcPr>
            <w:tcW w:w="141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9</w:t>
            </w:r>
          </w:p>
        </w:tc>
        <w:tc>
          <w:tcPr>
            <w:tcW w:w="70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102</w:t>
            </w:r>
          </w:p>
        </w:tc>
        <w:tc>
          <w:tcPr>
            <w:tcW w:w="1134"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96</w:t>
            </w:r>
          </w:p>
        </w:tc>
        <w:tc>
          <w:tcPr>
            <w:tcW w:w="1418" w:type="dxa"/>
            <w:tcBorders>
              <w:top w:val="single" w:sz="8" w:space="0" w:color="auto"/>
              <w:left w:val="nil"/>
              <w:bottom w:val="single" w:sz="4" w:space="0" w:color="auto"/>
              <w:right w:val="single" w:sz="8" w:space="0" w:color="auto"/>
            </w:tcBorders>
            <w:shd w:val="clear" w:color="000000" w:fill="FFFFE7"/>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6</w:t>
            </w:r>
          </w:p>
        </w:tc>
      </w:tr>
      <w:tr w:rsidR="003D19F9" w:rsidRPr="00FB7E97" w:rsidTr="00E3613D">
        <w:trPr>
          <w:trHeight w:val="225"/>
        </w:trPr>
        <w:tc>
          <w:tcPr>
            <w:tcW w:w="580" w:type="dxa"/>
            <w:tcBorders>
              <w:top w:val="nil"/>
              <w:left w:val="single" w:sz="8" w:space="0" w:color="auto"/>
              <w:bottom w:val="single" w:sz="4" w:space="0" w:color="auto"/>
              <w:right w:val="single" w:sz="8" w:space="0" w:color="auto"/>
            </w:tcBorders>
            <w:shd w:val="clear" w:color="000000" w:fill="FFFFB4"/>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7</w:t>
            </w:r>
          </w:p>
        </w:tc>
        <w:tc>
          <w:tcPr>
            <w:tcW w:w="3521"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литература</w:t>
            </w:r>
          </w:p>
        </w:tc>
        <w:tc>
          <w:tcPr>
            <w:tcW w:w="141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9</w:t>
            </w:r>
          </w:p>
        </w:tc>
        <w:tc>
          <w:tcPr>
            <w:tcW w:w="70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102</w:t>
            </w:r>
          </w:p>
        </w:tc>
        <w:tc>
          <w:tcPr>
            <w:tcW w:w="1134"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96</w:t>
            </w:r>
          </w:p>
        </w:tc>
        <w:tc>
          <w:tcPr>
            <w:tcW w:w="1418" w:type="dxa"/>
            <w:tcBorders>
              <w:top w:val="single" w:sz="8" w:space="0" w:color="auto"/>
              <w:left w:val="nil"/>
              <w:bottom w:val="single" w:sz="4" w:space="0" w:color="auto"/>
              <w:right w:val="single" w:sz="8" w:space="0" w:color="auto"/>
            </w:tcBorders>
            <w:shd w:val="clear" w:color="000000" w:fill="FFFFE7"/>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6</w:t>
            </w:r>
          </w:p>
        </w:tc>
      </w:tr>
      <w:tr w:rsidR="003D19F9" w:rsidRPr="00FB7E97" w:rsidTr="00E3613D">
        <w:trPr>
          <w:trHeight w:val="225"/>
        </w:trPr>
        <w:tc>
          <w:tcPr>
            <w:tcW w:w="580" w:type="dxa"/>
            <w:tcBorders>
              <w:top w:val="nil"/>
              <w:left w:val="single" w:sz="8" w:space="0" w:color="auto"/>
              <w:bottom w:val="single" w:sz="4" w:space="0" w:color="auto"/>
              <w:right w:val="single" w:sz="8" w:space="0" w:color="auto"/>
            </w:tcBorders>
            <w:shd w:val="clear" w:color="000000" w:fill="FFFFB4"/>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8</w:t>
            </w:r>
          </w:p>
        </w:tc>
        <w:tc>
          <w:tcPr>
            <w:tcW w:w="3521"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E3613D"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Немецкий язык</w:t>
            </w:r>
          </w:p>
        </w:tc>
        <w:tc>
          <w:tcPr>
            <w:tcW w:w="141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9</w:t>
            </w:r>
          </w:p>
        </w:tc>
        <w:tc>
          <w:tcPr>
            <w:tcW w:w="70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E3613D"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33</w:t>
            </w:r>
          </w:p>
        </w:tc>
        <w:tc>
          <w:tcPr>
            <w:tcW w:w="1134"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33</w:t>
            </w:r>
          </w:p>
        </w:tc>
        <w:tc>
          <w:tcPr>
            <w:tcW w:w="1418" w:type="dxa"/>
            <w:tcBorders>
              <w:top w:val="single" w:sz="8" w:space="0" w:color="auto"/>
              <w:left w:val="nil"/>
              <w:bottom w:val="single" w:sz="4" w:space="0" w:color="auto"/>
              <w:right w:val="single" w:sz="8" w:space="0" w:color="auto"/>
            </w:tcBorders>
            <w:shd w:val="clear" w:color="000000" w:fill="FFFFE7"/>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p>
        </w:tc>
      </w:tr>
      <w:tr w:rsidR="003D19F9" w:rsidRPr="00FB7E97" w:rsidTr="00E3613D">
        <w:trPr>
          <w:trHeight w:val="225"/>
        </w:trPr>
        <w:tc>
          <w:tcPr>
            <w:tcW w:w="580" w:type="dxa"/>
            <w:tcBorders>
              <w:top w:val="nil"/>
              <w:left w:val="single" w:sz="8" w:space="0" w:color="auto"/>
              <w:bottom w:val="single" w:sz="4" w:space="0" w:color="auto"/>
              <w:right w:val="single" w:sz="8" w:space="0" w:color="auto"/>
            </w:tcBorders>
            <w:shd w:val="clear" w:color="000000" w:fill="FFFFB4"/>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9</w:t>
            </w:r>
          </w:p>
        </w:tc>
        <w:tc>
          <w:tcPr>
            <w:tcW w:w="3521"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физическая культура</w:t>
            </w:r>
          </w:p>
        </w:tc>
        <w:tc>
          <w:tcPr>
            <w:tcW w:w="141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9</w:t>
            </w:r>
          </w:p>
        </w:tc>
        <w:tc>
          <w:tcPr>
            <w:tcW w:w="70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66</w:t>
            </w:r>
          </w:p>
        </w:tc>
        <w:tc>
          <w:tcPr>
            <w:tcW w:w="1134"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66</w:t>
            </w:r>
          </w:p>
        </w:tc>
        <w:tc>
          <w:tcPr>
            <w:tcW w:w="1418" w:type="dxa"/>
            <w:tcBorders>
              <w:top w:val="single" w:sz="8" w:space="0" w:color="auto"/>
              <w:left w:val="nil"/>
              <w:bottom w:val="single" w:sz="4" w:space="0" w:color="auto"/>
              <w:right w:val="single" w:sz="8" w:space="0" w:color="auto"/>
            </w:tcBorders>
            <w:shd w:val="clear" w:color="000000" w:fill="FFFFE7"/>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p>
        </w:tc>
      </w:tr>
      <w:tr w:rsidR="003D19F9" w:rsidRPr="00FB7E97" w:rsidTr="00E3613D">
        <w:trPr>
          <w:trHeight w:val="225"/>
        </w:trPr>
        <w:tc>
          <w:tcPr>
            <w:tcW w:w="580" w:type="dxa"/>
            <w:tcBorders>
              <w:top w:val="nil"/>
              <w:left w:val="single" w:sz="8" w:space="0" w:color="auto"/>
              <w:bottom w:val="single" w:sz="4" w:space="0" w:color="auto"/>
              <w:right w:val="single" w:sz="8" w:space="0" w:color="auto"/>
            </w:tcBorders>
            <w:shd w:val="clear" w:color="000000" w:fill="FFFFB4"/>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10</w:t>
            </w:r>
          </w:p>
        </w:tc>
        <w:tc>
          <w:tcPr>
            <w:tcW w:w="3521"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xml:space="preserve">химия </w:t>
            </w:r>
          </w:p>
        </w:tc>
        <w:tc>
          <w:tcPr>
            <w:tcW w:w="141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9</w:t>
            </w:r>
          </w:p>
        </w:tc>
        <w:tc>
          <w:tcPr>
            <w:tcW w:w="70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65</w:t>
            </w:r>
          </w:p>
        </w:tc>
        <w:tc>
          <w:tcPr>
            <w:tcW w:w="1134"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64</w:t>
            </w:r>
          </w:p>
        </w:tc>
        <w:tc>
          <w:tcPr>
            <w:tcW w:w="1418" w:type="dxa"/>
            <w:tcBorders>
              <w:top w:val="single" w:sz="8" w:space="0" w:color="auto"/>
              <w:left w:val="nil"/>
              <w:bottom w:val="single" w:sz="4" w:space="0" w:color="auto"/>
              <w:right w:val="single" w:sz="8" w:space="0" w:color="auto"/>
            </w:tcBorders>
            <w:shd w:val="clear" w:color="000000" w:fill="FFFFE7"/>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w:t>
            </w:r>
          </w:p>
        </w:tc>
      </w:tr>
      <w:tr w:rsidR="003D19F9" w:rsidRPr="00FB7E97" w:rsidTr="00E3613D">
        <w:trPr>
          <w:trHeight w:val="225"/>
        </w:trPr>
        <w:tc>
          <w:tcPr>
            <w:tcW w:w="580" w:type="dxa"/>
            <w:tcBorders>
              <w:top w:val="nil"/>
              <w:left w:val="single" w:sz="8" w:space="0" w:color="auto"/>
              <w:bottom w:val="single" w:sz="4" w:space="0" w:color="auto"/>
              <w:right w:val="single" w:sz="8" w:space="0" w:color="auto"/>
            </w:tcBorders>
            <w:shd w:val="clear" w:color="000000" w:fill="FFFFB4"/>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11</w:t>
            </w:r>
          </w:p>
        </w:tc>
        <w:tc>
          <w:tcPr>
            <w:tcW w:w="3521"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английский язык</w:t>
            </w:r>
          </w:p>
        </w:tc>
        <w:tc>
          <w:tcPr>
            <w:tcW w:w="141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9</w:t>
            </w:r>
          </w:p>
        </w:tc>
        <w:tc>
          <w:tcPr>
            <w:tcW w:w="70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102</w:t>
            </w:r>
          </w:p>
        </w:tc>
        <w:tc>
          <w:tcPr>
            <w:tcW w:w="1134"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102</w:t>
            </w:r>
          </w:p>
        </w:tc>
        <w:tc>
          <w:tcPr>
            <w:tcW w:w="1418" w:type="dxa"/>
            <w:tcBorders>
              <w:top w:val="single" w:sz="8" w:space="0" w:color="auto"/>
              <w:left w:val="nil"/>
              <w:bottom w:val="single" w:sz="4" w:space="0" w:color="auto"/>
              <w:right w:val="single" w:sz="8" w:space="0" w:color="auto"/>
            </w:tcBorders>
            <w:shd w:val="clear" w:color="000000" w:fill="FFFFE7"/>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p>
        </w:tc>
      </w:tr>
      <w:tr w:rsidR="003D19F9" w:rsidRPr="00FB7E97" w:rsidTr="00E3613D">
        <w:trPr>
          <w:trHeight w:val="225"/>
        </w:trPr>
        <w:tc>
          <w:tcPr>
            <w:tcW w:w="580" w:type="dxa"/>
            <w:tcBorders>
              <w:top w:val="nil"/>
              <w:left w:val="single" w:sz="8" w:space="0" w:color="auto"/>
              <w:bottom w:val="single" w:sz="4" w:space="0" w:color="auto"/>
              <w:right w:val="single" w:sz="8" w:space="0" w:color="auto"/>
            </w:tcBorders>
            <w:shd w:val="clear" w:color="000000" w:fill="FFFFB4"/>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12</w:t>
            </w:r>
          </w:p>
        </w:tc>
        <w:tc>
          <w:tcPr>
            <w:tcW w:w="3521"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обществознание</w:t>
            </w:r>
          </w:p>
        </w:tc>
        <w:tc>
          <w:tcPr>
            <w:tcW w:w="141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9</w:t>
            </w:r>
          </w:p>
        </w:tc>
        <w:tc>
          <w:tcPr>
            <w:tcW w:w="70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34</w:t>
            </w:r>
          </w:p>
        </w:tc>
        <w:tc>
          <w:tcPr>
            <w:tcW w:w="1134"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32</w:t>
            </w:r>
          </w:p>
        </w:tc>
        <w:tc>
          <w:tcPr>
            <w:tcW w:w="1418" w:type="dxa"/>
            <w:tcBorders>
              <w:top w:val="single" w:sz="8" w:space="0" w:color="auto"/>
              <w:left w:val="nil"/>
              <w:bottom w:val="single" w:sz="4" w:space="0" w:color="auto"/>
              <w:right w:val="single" w:sz="8" w:space="0" w:color="auto"/>
            </w:tcBorders>
            <w:shd w:val="clear" w:color="000000" w:fill="FFFFE7"/>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2</w:t>
            </w:r>
          </w:p>
        </w:tc>
      </w:tr>
      <w:tr w:rsidR="003D19F9" w:rsidRPr="00FB7E97" w:rsidTr="00E3613D">
        <w:trPr>
          <w:trHeight w:val="225"/>
        </w:trPr>
        <w:tc>
          <w:tcPr>
            <w:tcW w:w="580" w:type="dxa"/>
            <w:tcBorders>
              <w:top w:val="nil"/>
              <w:left w:val="single" w:sz="8" w:space="0" w:color="auto"/>
              <w:bottom w:val="single" w:sz="4" w:space="0" w:color="auto"/>
              <w:right w:val="single" w:sz="8" w:space="0" w:color="auto"/>
            </w:tcBorders>
            <w:shd w:val="clear" w:color="000000" w:fill="FFFFB4"/>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13</w:t>
            </w:r>
          </w:p>
        </w:tc>
        <w:tc>
          <w:tcPr>
            <w:tcW w:w="3521"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Биология</w:t>
            </w:r>
          </w:p>
        </w:tc>
        <w:tc>
          <w:tcPr>
            <w:tcW w:w="141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8</w:t>
            </w:r>
          </w:p>
        </w:tc>
        <w:tc>
          <w:tcPr>
            <w:tcW w:w="70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66</w:t>
            </w:r>
          </w:p>
        </w:tc>
        <w:tc>
          <w:tcPr>
            <w:tcW w:w="1134"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60</w:t>
            </w:r>
          </w:p>
        </w:tc>
        <w:tc>
          <w:tcPr>
            <w:tcW w:w="1418" w:type="dxa"/>
            <w:tcBorders>
              <w:top w:val="single" w:sz="8" w:space="0" w:color="auto"/>
              <w:left w:val="nil"/>
              <w:bottom w:val="single" w:sz="4" w:space="0" w:color="auto"/>
              <w:right w:val="single" w:sz="8" w:space="0" w:color="auto"/>
            </w:tcBorders>
            <w:shd w:val="clear" w:color="000000" w:fill="FFFFE7"/>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6</w:t>
            </w:r>
          </w:p>
        </w:tc>
      </w:tr>
      <w:tr w:rsidR="003D19F9" w:rsidRPr="00FB7E97" w:rsidTr="00E3613D">
        <w:trPr>
          <w:trHeight w:val="225"/>
        </w:trPr>
        <w:tc>
          <w:tcPr>
            <w:tcW w:w="580" w:type="dxa"/>
            <w:tcBorders>
              <w:top w:val="nil"/>
              <w:left w:val="single" w:sz="8" w:space="0" w:color="auto"/>
              <w:bottom w:val="single" w:sz="4" w:space="0" w:color="auto"/>
              <w:right w:val="single" w:sz="8" w:space="0" w:color="auto"/>
            </w:tcBorders>
            <w:shd w:val="clear" w:color="000000" w:fill="FFFFB4"/>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14</w:t>
            </w:r>
          </w:p>
        </w:tc>
        <w:tc>
          <w:tcPr>
            <w:tcW w:w="3521"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xml:space="preserve">география </w:t>
            </w:r>
          </w:p>
        </w:tc>
        <w:tc>
          <w:tcPr>
            <w:tcW w:w="141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9</w:t>
            </w:r>
          </w:p>
        </w:tc>
        <w:tc>
          <w:tcPr>
            <w:tcW w:w="70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66</w:t>
            </w:r>
          </w:p>
        </w:tc>
        <w:tc>
          <w:tcPr>
            <w:tcW w:w="1134"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65</w:t>
            </w:r>
          </w:p>
        </w:tc>
        <w:tc>
          <w:tcPr>
            <w:tcW w:w="1418" w:type="dxa"/>
            <w:tcBorders>
              <w:top w:val="single" w:sz="8" w:space="0" w:color="auto"/>
              <w:left w:val="nil"/>
              <w:bottom w:val="single" w:sz="4" w:space="0" w:color="auto"/>
              <w:right w:val="single" w:sz="8" w:space="0" w:color="auto"/>
            </w:tcBorders>
            <w:shd w:val="clear" w:color="000000" w:fill="FFFFE7"/>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w:t>
            </w:r>
          </w:p>
        </w:tc>
      </w:tr>
      <w:tr w:rsidR="003D19F9" w:rsidRPr="00FB7E97" w:rsidTr="00E3613D">
        <w:trPr>
          <w:trHeight w:val="225"/>
        </w:trPr>
        <w:tc>
          <w:tcPr>
            <w:tcW w:w="580" w:type="dxa"/>
            <w:tcBorders>
              <w:top w:val="nil"/>
              <w:left w:val="single" w:sz="8" w:space="0" w:color="auto"/>
              <w:bottom w:val="single" w:sz="4" w:space="0" w:color="auto"/>
              <w:right w:val="single" w:sz="8" w:space="0" w:color="auto"/>
            </w:tcBorders>
            <w:shd w:val="clear" w:color="000000" w:fill="FFFFB4"/>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15</w:t>
            </w:r>
          </w:p>
        </w:tc>
        <w:tc>
          <w:tcPr>
            <w:tcW w:w="3521"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xml:space="preserve">геометрия </w:t>
            </w:r>
          </w:p>
        </w:tc>
        <w:tc>
          <w:tcPr>
            <w:tcW w:w="141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9</w:t>
            </w:r>
          </w:p>
        </w:tc>
        <w:tc>
          <w:tcPr>
            <w:tcW w:w="70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69</w:t>
            </w:r>
          </w:p>
        </w:tc>
        <w:tc>
          <w:tcPr>
            <w:tcW w:w="1134"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68</w:t>
            </w:r>
          </w:p>
        </w:tc>
        <w:tc>
          <w:tcPr>
            <w:tcW w:w="1418" w:type="dxa"/>
            <w:tcBorders>
              <w:top w:val="single" w:sz="8" w:space="0" w:color="auto"/>
              <w:left w:val="nil"/>
              <w:bottom w:val="single" w:sz="4" w:space="0" w:color="auto"/>
              <w:right w:val="single" w:sz="8" w:space="0" w:color="auto"/>
            </w:tcBorders>
            <w:shd w:val="clear" w:color="000000" w:fill="FFFFE7"/>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w:t>
            </w:r>
          </w:p>
        </w:tc>
      </w:tr>
      <w:tr w:rsidR="003D19F9" w:rsidRPr="00FB7E97" w:rsidTr="00E3613D">
        <w:trPr>
          <w:trHeight w:val="225"/>
        </w:trPr>
        <w:tc>
          <w:tcPr>
            <w:tcW w:w="580" w:type="dxa"/>
            <w:tcBorders>
              <w:top w:val="nil"/>
              <w:left w:val="single" w:sz="8" w:space="0" w:color="auto"/>
              <w:bottom w:val="single" w:sz="4" w:space="0" w:color="auto"/>
              <w:right w:val="single" w:sz="8" w:space="0" w:color="auto"/>
            </w:tcBorders>
            <w:shd w:val="clear" w:color="000000" w:fill="FFFFB4"/>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16</w:t>
            </w:r>
          </w:p>
        </w:tc>
        <w:tc>
          <w:tcPr>
            <w:tcW w:w="3521"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Информатика</w:t>
            </w:r>
          </w:p>
        </w:tc>
        <w:tc>
          <w:tcPr>
            <w:tcW w:w="141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9</w:t>
            </w:r>
          </w:p>
        </w:tc>
        <w:tc>
          <w:tcPr>
            <w:tcW w:w="70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34</w:t>
            </w:r>
          </w:p>
        </w:tc>
        <w:tc>
          <w:tcPr>
            <w:tcW w:w="1134"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33</w:t>
            </w:r>
          </w:p>
        </w:tc>
        <w:tc>
          <w:tcPr>
            <w:tcW w:w="1418" w:type="dxa"/>
            <w:tcBorders>
              <w:top w:val="single" w:sz="8" w:space="0" w:color="auto"/>
              <w:left w:val="nil"/>
              <w:bottom w:val="single" w:sz="4" w:space="0" w:color="auto"/>
              <w:right w:val="single" w:sz="8" w:space="0" w:color="auto"/>
            </w:tcBorders>
            <w:shd w:val="clear" w:color="000000" w:fill="FFFFE7"/>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w:t>
            </w:r>
          </w:p>
        </w:tc>
      </w:tr>
      <w:tr w:rsidR="003D19F9" w:rsidRPr="00FB7E97" w:rsidTr="00E3613D">
        <w:trPr>
          <w:trHeight w:val="225"/>
        </w:trPr>
        <w:tc>
          <w:tcPr>
            <w:tcW w:w="580" w:type="dxa"/>
            <w:tcBorders>
              <w:top w:val="nil"/>
              <w:left w:val="single" w:sz="8" w:space="0" w:color="auto"/>
              <w:bottom w:val="single" w:sz="4" w:space="0" w:color="auto"/>
              <w:right w:val="single" w:sz="8" w:space="0" w:color="auto"/>
            </w:tcBorders>
            <w:shd w:val="clear" w:color="000000" w:fill="FFFFB4"/>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17</w:t>
            </w:r>
          </w:p>
        </w:tc>
        <w:tc>
          <w:tcPr>
            <w:tcW w:w="3521"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xml:space="preserve">Физика </w:t>
            </w:r>
          </w:p>
        </w:tc>
        <w:tc>
          <w:tcPr>
            <w:tcW w:w="141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9</w:t>
            </w:r>
          </w:p>
        </w:tc>
        <w:tc>
          <w:tcPr>
            <w:tcW w:w="70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102</w:t>
            </w:r>
          </w:p>
        </w:tc>
        <w:tc>
          <w:tcPr>
            <w:tcW w:w="1134"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102</w:t>
            </w:r>
          </w:p>
        </w:tc>
        <w:tc>
          <w:tcPr>
            <w:tcW w:w="1418" w:type="dxa"/>
            <w:tcBorders>
              <w:top w:val="single" w:sz="8" w:space="0" w:color="auto"/>
              <w:left w:val="nil"/>
              <w:bottom w:val="single" w:sz="4" w:space="0" w:color="auto"/>
              <w:right w:val="single" w:sz="8" w:space="0" w:color="auto"/>
            </w:tcBorders>
            <w:shd w:val="clear" w:color="000000" w:fill="FFFFE7"/>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p>
        </w:tc>
      </w:tr>
      <w:tr w:rsidR="003D19F9" w:rsidRPr="00FB7E97" w:rsidTr="00E3613D">
        <w:trPr>
          <w:trHeight w:val="225"/>
        </w:trPr>
        <w:tc>
          <w:tcPr>
            <w:tcW w:w="5519" w:type="dxa"/>
            <w:gridSpan w:val="3"/>
            <w:tcBorders>
              <w:top w:val="single" w:sz="8" w:space="0" w:color="auto"/>
              <w:left w:val="single" w:sz="8" w:space="0" w:color="auto"/>
              <w:bottom w:val="single" w:sz="8" w:space="0" w:color="auto"/>
              <w:right w:val="single" w:sz="4" w:space="0" w:color="000000"/>
            </w:tcBorders>
            <w:shd w:val="clear" w:color="000000" w:fill="FFFF00"/>
            <w:noWrap/>
            <w:vAlign w:val="bottom"/>
            <w:hideMark/>
          </w:tcPr>
          <w:p w:rsidR="003D19F9" w:rsidRPr="00FB7E97" w:rsidRDefault="003D19F9" w:rsidP="003D19F9">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Итого:</w:t>
            </w:r>
          </w:p>
        </w:tc>
        <w:tc>
          <w:tcPr>
            <w:tcW w:w="708" w:type="dxa"/>
            <w:tcBorders>
              <w:top w:val="single" w:sz="8" w:space="0" w:color="auto"/>
              <w:left w:val="nil"/>
              <w:bottom w:val="single" w:sz="8" w:space="0" w:color="auto"/>
              <w:right w:val="single" w:sz="4" w:space="0" w:color="auto"/>
            </w:tcBorders>
            <w:shd w:val="clear" w:color="000000" w:fill="FFFF00"/>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1212</w:t>
            </w:r>
          </w:p>
        </w:tc>
        <w:tc>
          <w:tcPr>
            <w:tcW w:w="1134" w:type="dxa"/>
            <w:tcBorders>
              <w:top w:val="single" w:sz="8" w:space="0" w:color="auto"/>
              <w:left w:val="nil"/>
              <w:bottom w:val="single" w:sz="8" w:space="0" w:color="auto"/>
              <w:right w:val="single" w:sz="4" w:space="0" w:color="auto"/>
            </w:tcBorders>
            <w:shd w:val="clear" w:color="000000" w:fill="FFFF00"/>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1166</w:t>
            </w:r>
          </w:p>
        </w:tc>
        <w:tc>
          <w:tcPr>
            <w:tcW w:w="1418" w:type="dxa"/>
            <w:tcBorders>
              <w:top w:val="single" w:sz="8" w:space="0" w:color="auto"/>
              <w:left w:val="nil"/>
              <w:bottom w:val="single" w:sz="8" w:space="0" w:color="auto"/>
              <w:right w:val="single" w:sz="4" w:space="0" w:color="auto"/>
            </w:tcBorders>
            <w:shd w:val="clear" w:color="000000" w:fill="FFFF00"/>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46</w:t>
            </w:r>
          </w:p>
        </w:tc>
      </w:tr>
    </w:tbl>
    <w:p w:rsidR="003D19F9" w:rsidRPr="00FB7E97" w:rsidRDefault="003D19F9" w:rsidP="00635929">
      <w:pPr>
        <w:pStyle w:val="a4"/>
        <w:numPr>
          <w:ilvl w:val="0"/>
          <w:numId w:val="32"/>
        </w:numPr>
        <w:spacing w:after="43" w:line="237" w:lineRule="auto"/>
        <w:ind w:right="-15"/>
        <w:jc w:val="both"/>
        <w:rPr>
          <w:rFonts w:ascii="Times New Roman" w:hAnsi="Times New Roman" w:cs="Times New Roman"/>
          <w:sz w:val="24"/>
          <w:szCs w:val="24"/>
        </w:rPr>
      </w:pPr>
      <w:r w:rsidRPr="00FB7E97">
        <w:rPr>
          <w:rFonts w:ascii="Times New Roman" w:hAnsi="Times New Roman" w:cs="Times New Roman"/>
          <w:sz w:val="24"/>
          <w:szCs w:val="24"/>
        </w:rPr>
        <w:t>класс</w:t>
      </w:r>
    </w:p>
    <w:tbl>
      <w:tblPr>
        <w:tblW w:w="8779" w:type="dxa"/>
        <w:tblLook w:val="04A0" w:firstRow="1" w:lastRow="0" w:firstColumn="1" w:lastColumn="0" w:noHBand="0" w:noVBand="1"/>
      </w:tblPr>
      <w:tblGrid>
        <w:gridCol w:w="580"/>
        <w:gridCol w:w="3521"/>
        <w:gridCol w:w="1418"/>
        <w:gridCol w:w="708"/>
        <w:gridCol w:w="1134"/>
        <w:gridCol w:w="1418"/>
      </w:tblGrid>
      <w:tr w:rsidR="003D19F9" w:rsidRPr="00FB7E97" w:rsidTr="00E3613D">
        <w:trPr>
          <w:trHeight w:val="225"/>
        </w:trPr>
        <w:tc>
          <w:tcPr>
            <w:tcW w:w="580" w:type="dxa"/>
            <w:tcBorders>
              <w:top w:val="single" w:sz="8" w:space="0" w:color="auto"/>
              <w:left w:val="single" w:sz="8" w:space="0" w:color="auto"/>
              <w:bottom w:val="single" w:sz="4" w:space="0" w:color="auto"/>
              <w:right w:val="single" w:sz="8" w:space="0" w:color="auto"/>
            </w:tcBorders>
            <w:shd w:val="clear" w:color="000000" w:fill="FFFF00"/>
            <w:noWrap/>
            <w:vAlign w:val="bottom"/>
            <w:hideMark/>
          </w:tcPr>
          <w:p w:rsidR="003D19F9" w:rsidRPr="00FB7E97" w:rsidRDefault="003D19F9" w:rsidP="003D19F9">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w:t>
            </w:r>
          </w:p>
        </w:tc>
        <w:tc>
          <w:tcPr>
            <w:tcW w:w="3521" w:type="dxa"/>
            <w:tcBorders>
              <w:top w:val="single" w:sz="8" w:space="0" w:color="auto"/>
              <w:left w:val="nil"/>
              <w:bottom w:val="nil"/>
              <w:right w:val="single" w:sz="8" w:space="0" w:color="auto"/>
            </w:tcBorders>
            <w:shd w:val="clear" w:color="000000" w:fill="FFFF00"/>
            <w:noWrap/>
            <w:vAlign w:val="bottom"/>
            <w:hideMark/>
          </w:tcPr>
          <w:p w:rsidR="003D19F9" w:rsidRPr="00FB7E97" w:rsidRDefault="003D19F9" w:rsidP="003D19F9">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Предмет</w:t>
            </w:r>
          </w:p>
        </w:tc>
        <w:tc>
          <w:tcPr>
            <w:tcW w:w="1418" w:type="dxa"/>
            <w:tcBorders>
              <w:top w:val="single" w:sz="8" w:space="0" w:color="auto"/>
              <w:left w:val="nil"/>
              <w:bottom w:val="nil"/>
              <w:right w:val="single" w:sz="8" w:space="0" w:color="auto"/>
            </w:tcBorders>
            <w:shd w:val="clear" w:color="000000" w:fill="FFFF00"/>
            <w:noWrap/>
            <w:vAlign w:val="bottom"/>
            <w:hideMark/>
          </w:tcPr>
          <w:p w:rsidR="003D19F9" w:rsidRPr="00FB7E97" w:rsidRDefault="003D19F9" w:rsidP="003D19F9">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Класс</w:t>
            </w:r>
          </w:p>
        </w:tc>
        <w:tc>
          <w:tcPr>
            <w:tcW w:w="1842" w:type="dxa"/>
            <w:gridSpan w:val="2"/>
            <w:tcBorders>
              <w:top w:val="single" w:sz="8" w:space="0" w:color="auto"/>
              <w:left w:val="nil"/>
              <w:bottom w:val="single" w:sz="4" w:space="0" w:color="auto"/>
              <w:right w:val="single" w:sz="4" w:space="0" w:color="000000"/>
            </w:tcBorders>
            <w:shd w:val="clear" w:color="000000" w:fill="FFFF00"/>
            <w:noWrap/>
            <w:vAlign w:val="bottom"/>
            <w:hideMark/>
          </w:tcPr>
          <w:p w:rsidR="003D19F9" w:rsidRPr="00FB7E97" w:rsidRDefault="003D19F9" w:rsidP="003D19F9">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К-во час.</w:t>
            </w:r>
          </w:p>
        </w:tc>
        <w:tc>
          <w:tcPr>
            <w:tcW w:w="1418" w:type="dxa"/>
            <w:tcBorders>
              <w:top w:val="single" w:sz="8" w:space="0" w:color="auto"/>
              <w:left w:val="nil"/>
              <w:bottom w:val="single" w:sz="4" w:space="0" w:color="auto"/>
              <w:right w:val="single" w:sz="4" w:space="0" w:color="000000"/>
            </w:tcBorders>
            <w:shd w:val="clear" w:color="000000" w:fill="FFFF00"/>
          </w:tcPr>
          <w:p w:rsidR="003D19F9" w:rsidRPr="00FB7E97" w:rsidRDefault="003D19F9" w:rsidP="003D19F9">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Не</w:t>
            </w:r>
          </w:p>
        </w:tc>
      </w:tr>
      <w:tr w:rsidR="003D19F9" w:rsidRPr="00FB7E97" w:rsidTr="00E3613D">
        <w:trPr>
          <w:trHeight w:val="225"/>
        </w:trPr>
        <w:tc>
          <w:tcPr>
            <w:tcW w:w="580" w:type="dxa"/>
            <w:tcBorders>
              <w:top w:val="nil"/>
              <w:left w:val="single" w:sz="8" w:space="0" w:color="auto"/>
              <w:bottom w:val="single" w:sz="8" w:space="0" w:color="auto"/>
              <w:right w:val="single" w:sz="8" w:space="0" w:color="auto"/>
            </w:tcBorders>
            <w:shd w:val="clear" w:color="000000" w:fill="FFFF00"/>
            <w:noWrap/>
            <w:vAlign w:val="bottom"/>
            <w:hideMark/>
          </w:tcPr>
          <w:p w:rsidR="003D19F9" w:rsidRPr="00FB7E97" w:rsidRDefault="003D19F9" w:rsidP="003D19F9">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п/п</w:t>
            </w:r>
          </w:p>
        </w:tc>
        <w:tc>
          <w:tcPr>
            <w:tcW w:w="3521" w:type="dxa"/>
            <w:tcBorders>
              <w:top w:val="nil"/>
              <w:left w:val="nil"/>
              <w:bottom w:val="single" w:sz="8" w:space="0" w:color="auto"/>
              <w:right w:val="single" w:sz="8" w:space="0" w:color="auto"/>
            </w:tcBorders>
            <w:shd w:val="clear" w:color="000000" w:fill="FFFF00"/>
            <w:noWrap/>
            <w:vAlign w:val="bottom"/>
            <w:hideMark/>
          </w:tcPr>
          <w:p w:rsidR="003D19F9" w:rsidRPr="00FB7E97" w:rsidRDefault="003D19F9" w:rsidP="003D19F9">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 </w:t>
            </w:r>
          </w:p>
        </w:tc>
        <w:tc>
          <w:tcPr>
            <w:tcW w:w="1418" w:type="dxa"/>
            <w:tcBorders>
              <w:top w:val="nil"/>
              <w:left w:val="nil"/>
              <w:bottom w:val="single" w:sz="8" w:space="0" w:color="auto"/>
              <w:right w:val="single" w:sz="8" w:space="0" w:color="auto"/>
            </w:tcBorders>
            <w:shd w:val="clear" w:color="000000" w:fill="FFFF00"/>
            <w:noWrap/>
            <w:vAlign w:val="bottom"/>
            <w:hideMark/>
          </w:tcPr>
          <w:p w:rsidR="003D19F9" w:rsidRPr="00FB7E97" w:rsidRDefault="003D19F9" w:rsidP="003D19F9">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 </w:t>
            </w:r>
          </w:p>
        </w:tc>
        <w:tc>
          <w:tcPr>
            <w:tcW w:w="708" w:type="dxa"/>
            <w:tcBorders>
              <w:top w:val="nil"/>
              <w:left w:val="nil"/>
              <w:bottom w:val="single" w:sz="8" w:space="0" w:color="auto"/>
              <w:right w:val="single" w:sz="4" w:space="0" w:color="auto"/>
            </w:tcBorders>
            <w:shd w:val="clear" w:color="000000" w:fill="FFFF00"/>
            <w:noWrap/>
            <w:vAlign w:val="bottom"/>
            <w:hideMark/>
          </w:tcPr>
          <w:p w:rsidR="003D19F9" w:rsidRPr="00FB7E97" w:rsidRDefault="003D19F9" w:rsidP="003D19F9">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плн.</w:t>
            </w:r>
          </w:p>
        </w:tc>
        <w:tc>
          <w:tcPr>
            <w:tcW w:w="1134" w:type="dxa"/>
            <w:tcBorders>
              <w:top w:val="nil"/>
              <w:left w:val="nil"/>
              <w:bottom w:val="single" w:sz="8" w:space="0" w:color="auto"/>
              <w:right w:val="single" w:sz="4" w:space="0" w:color="auto"/>
            </w:tcBorders>
            <w:shd w:val="clear" w:color="000000" w:fill="FFFF00"/>
            <w:noWrap/>
            <w:vAlign w:val="bottom"/>
            <w:hideMark/>
          </w:tcPr>
          <w:p w:rsidR="003D19F9" w:rsidRPr="00FB7E97" w:rsidRDefault="003D19F9" w:rsidP="003D19F9">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фкт.</w:t>
            </w:r>
          </w:p>
        </w:tc>
        <w:tc>
          <w:tcPr>
            <w:tcW w:w="1418" w:type="dxa"/>
            <w:tcBorders>
              <w:top w:val="nil"/>
              <w:left w:val="nil"/>
              <w:bottom w:val="single" w:sz="8" w:space="0" w:color="auto"/>
              <w:right w:val="single" w:sz="4" w:space="0" w:color="auto"/>
            </w:tcBorders>
            <w:shd w:val="clear" w:color="000000" w:fill="FFFF00"/>
          </w:tcPr>
          <w:p w:rsidR="003D19F9" w:rsidRPr="00FB7E97" w:rsidRDefault="003D19F9" w:rsidP="003D19F9">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вып</w:t>
            </w:r>
          </w:p>
        </w:tc>
      </w:tr>
      <w:tr w:rsidR="003D19F9" w:rsidRPr="00FB7E97" w:rsidTr="00E3613D">
        <w:trPr>
          <w:trHeight w:val="225"/>
        </w:trPr>
        <w:tc>
          <w:tcPr>
            <w:tcW w:w="580" w:type="dxa"/>
            <w:tcBorders>
              <w:top w:val="nil"/>
              <w:left w:val="single" w:sz="8" w:space="0" w:color="auto"/>
              <w:bottom w:val="single" w:sz="4" w:space="0" w:color="auto"/>
              <w:right w:val="single" w:sz="8" w:space="0" w:color="auto"/>
            </w:tcBorders>
            <w:shd w:val="clear" w:color="000000" w:fill="FFFFB4"/>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w:t>
            </w:r>
          </w:p>
        </w:tc>
        <w:tc>
          <w:tcPr>
            <w:tcW w:w="3521" w:type="dxa"/>
            <w:tcBorders>
              <w:top w:val="nil"/>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xml:space="preserve">Алгебра </w:t>
            </w:r>
          </w:p>
        </w:tc>
        <w:tc>
          <w:tcPr>
            <w:tcW w:w="1418" w:type="dxa"/>
            <w:tcBorders>
              <w:top w:val="nil"/>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10</w:t>
            </w:r>
          </w:p>
        </w:tc>
        <w:tc>
          <w:tcPr>
            <w:tcW w:w="708" w:type="dxa"/>
            <w:tcBorders>
              <w:top w:val="nil"/>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140</w:t>
            </w:r>
          </w:p>
        </w:tc>
        <w:tc>
          <w:tcPr>
            <w:tcW w:w="1134" w:type="dxa"/>
            <w:tcBorders>
              <w:top w:val="nil"/>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140</w:t>
            </w:r>
          </w:p>
        </w:tc>
        <w:tc>
          <w:tcPr>
            <w:tcW w:w="1418" w:type="dxa"/>
            <w:tcBorders>
              <w:top w:val="nil"/>
              <w:left w:val="nil"/>
              <w:bottom w:val="single" w:sz="4" w:space="0" w:color="auto"/>
              <w:right w:val="single" w:sz="8" w:space="0" w:color="auto"/>
            </w:tcBorders>
            <w:shd w:val="clear" w:color="000000" w:fill="FFFFE7"/>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p>
        </w:tc>
      </w:tr>
      <w:tr w:rsidR="003D19F9" w:rsidRPr="00FB7E97" w:rsidTr="00E3613D">
        <w:trPr>
          <w:trHeight w:val="225"/>
        </w:trPr>
        <w:tc>
          <w:tcPr>
            <w:tcW w:w="580" w:type="dxa"/>
            <w:tcBorders>
              <w:top w:val="nil"/>
              <w:left w:val="single" w:sz="8" w:space="0" w:color="auto"/>
              <w:bottom w:val="single" w:sz="4" w:space="0" w:color="auto"/>
              <w:right w:val="single" w:sz="8" w:space="0" w:color="auto"/>
            </w:tcBorders>
            <w:shd w:val="clear" w:color="000000" w:fill="FFFFB4"/>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2</w:t>
            </w:r>
          </w:p>
        </w:tc>
        <w:tc>
          <w:tcPr>
            <w:tcW w:w="3521"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ОБЖ</w:t>
            </w:r>
          </w:p>
        </w:tc>
        <w:tc>
          <w:tcPr>
            <w:tcW w:w="141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10</w:t>
            </w:r>
          </w:p>
        </w:tc>
        <w:tc>
          <w:tcPr>
            <w:tcW w:w="70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44</w:t>
            </w:r>
          </w:p>
        </w:tc>
        <w:tc>
          <w:tcPr>
            <w:tcW w:w="1134"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44</w:t>
            </w:r>
          </w:p>
        </w:tc>
        <w:tc>
          <w:tcPr>
            <w:tcW w:w="1418" w:type="dxa"/>
            <w:tcBorders>
              <w:top w:val="single" w:sz="8" w:space="0" w:color="auto"/>
              <w:left w:val="nil"/>
              <w:bottom w:val="single" w:sz="4" w:space="0" w:color="auto"/>
              <w:right w:val="single" w:sz="8" w:space="0" w:color="auto"/>
            </w:tcBorders>
            <w:shd w:val="clear" w:color="000000" w:fill="FFFFE7"/>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p>
        </w:tc>
      </w:tr>
      <w:tr w:rsidR="003D19F9" w:rsidRPr="00FB7E97" w:rsidTr="00E3613D">
        <w:trPr>
          <w:trHeight w:val="225"/>
        </w:trPr>
        <w:tc>
          <w:tcPr>
            <w:tcW w:w="580" w:type="dxa"/>
            <w:tcBorders>
              <w:top w:val="nil"/>
              <w:left w:val="single" w:sz="8" w:space="0" w:color="auto"/>
              <w:bottom w:val="single" w:sz="4" w:space="0" w:color="auto"/>
              <w:right w:val="single" w:sz="8" w:space="0" w:color="auto"/>
            </w:tcBorders>
            <w:shd w:val="clear" w:color="000000" w:fill="FFFFB4"/>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3</w:t>
            </w:r>
          </w:p>
        </w:tc>
        <w:tc>
          <w:tcPr>
            <w:tcW w:w="3521"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история</w:t>
            </w:r>
          </w:p>
        </w:tc>
        <w:tc>
          <w:tcPr>
            <w:tcW w:w="141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10</w:t>
            </w:r>
          </w:p>
        </w:tc>
        <w:tc>
          <w:tcPr>
            <w:tcW w:w="70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70</w:t>
            </w:r>
          </w:p>
        </w:tc>
        <w:tc>
          <w:tcPr>
            <w:tcW w:w="1134"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68</w:t>
            </w:r>
          </w:p>
        </w:tc>
        <w:tc>
          <w:tcPr>
            <w:tcW w:w="1418" w:type="dxa"/>
            <w:tcBorders>
              <w:top w:val="single" w:sz="8" w:space="0" w:color="auto"/>
              <w:left w:val="nil"/>
              <w:bottom w:val="single" w:sz="4" w:space="0" w:color="auto"/>
              <w:right w:val="single" w:sz="8" w:space="0" w:color="auto"/>
            </w:tcBorders>
            <w:shd w:val="clear" w:color="000000" w:fill="FFFFE7"/>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2</w:t>
            </w:r>
          </w:p>
        </w:tc>
      </w:tr>
      <w:tr w:rsidR="003D19F9" w:rsidRPr="00FB7E97" w:rsidTr="00E3613D">
        <w:trPr>
          <w:trHeight w:val="225"/>
        </w:trPr>
        <w:tc>
          <w:tcPr>
            <w:tcW w:w="580" w:type="dxa"/>
            <w:tcBorders>
              <w:top w:val="nil"/>
              <w:left w:val="single" w:sz="8" w:space="0" w:color="auto"/>
              <w:bottom w:val="single" w:sz="4" w:space="0" w:color="auto"/>
              <w:right w:val="single" w:sz="8" w:space="0" w:color="auto"/>
            </w:tcBorders>
            <w:shd w:val="clear" w:color="000000" w:fill="FFFFB4"/>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4</w:t>
            </w:r>
          </w:p>
        </w:tc>
        <w:tc>
          <w:tcPr>
            <w:tcW w:w="3521"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Родная литер</w:t>
            </w:r>
          </w:p>
        </w:tc>
        <w:tc>
          <w:tcPr>
            <w:tcW w:w="141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10</w:t>
            </w:r>
          </w:p>
        </w:tc>
        <w:tc>
          <w:tcPr>
            <w:tcW w:w="70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34</w:t>
            </w:r>
          </w:p>
        </w:tc>
        <w:tc>
          <w:tcPr>
            <w:tcW w:w="1134"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34</w:t>
            </w:r>
          </w:p>
        </w:tc>
        <w:tc>
          <w:tcPr>
            <w:tcW w:w="1418" w:type="dxa"/>
            <w:tcBorders>
              <w:top w:val="single" w:sz="8" w:space="0" w:color="auto"/>
              <w:left w:val="nil"/>
              <w:bottom w:val="single" w:sz="4" w:space="0" w:color="auto"/>
              <w:right w:val="single" w:sz="8" w:space="0" w:color="auto"/>
            </w:tcBorders>
            <w:shd w:val="clear" w:color="000000" w:fill="FFFFE7"/>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p>
        </w:tc>
      </w:tr>
      <w:tr w:rsidR="003D19F9" w:rsidRPr="00FB7E97" w:rsidTr="00E3613D">
        <w:trPr>
          <w:trHeight w:val="225"/>
        </w:trPr>
        <w:tc>
          <w:tcPr>
            <w:tcW w:w="580" w:type="dxa"/>
            <w:tcBorders>
              <w:top w:val="nil"/>
              <w:left w:val="single" w:sz="8" w:space="0" w:color="auto"/>
              <w:bottom w:val="single" w:sz="4" w:space="0" w:color="auto"/>
              <w:right w:val="single" w:sz="8" w:space="0" w:color="auto"/>
            </w:tcBorders>
            <w:shd w:val="clear" w:color="000000" w:fill="FFFFB4"/>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5</w:t>
            </w:r>
          </w:p>
        </w:tc>
        <w:tc>
          <w:tcPr>
            <w:tcW w:w="3521"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Родной язык</w:t>
            </w:r>
          </w:p>
        </w:tc>
        <w:tc>
          <w:tcPr>
            <w:tcW w:w="141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10</w:t>
            </w:r>
          </w:p>
        </w:tc>
        <w:tc>
          <w:tcPr>
            <w:tcW w:w="70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34</w:t>
            </w:r>
          </w:p>
        </w:tc>
        <w:tc>
          <w:tcPr>
            <w:tcW w:w="1134"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34</w:t>
            </w:r>
          </w:p>
        </w:tc>
        <w:tc>
          <w:tcPr>
            <w:tcW w:w="1418" w:type="dxa"/>
            <w:tcBorders>
              <w:top w:val="single" w:sz="8" w:space="0" w:color="auto"/>
              <w:left w:val="nil"/>
              <w:bottom w:val="single" w:sz="4" w:space="0" w:color="auto"/>
              <w:right w:val="single" w:sz="8" w:space="0" w:color="auto"/>
            </w:tcBorders>
            <w:shd w:val="clear" w:color="000000" w:fill="FFFFE7"/>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p>
        </w:tc>
      </w:tr>
      <w:tr w:rsidR="003D19F9" w:rsidRPr="00FB7E97" w:rsidTr="00E3613D">
        <w:trPr>
          <w:trHeight w:val="225"/>
        </w:trPr>
        <w:tc>
          <w:tcPr>
            <w:tcW w:w="580" w:type="dxa"/>
            <w:tcBorders>
              <w:top w:val="nil"/>
              <w:left w:val="single" w:sz="8" w:space="0" w:color="auto"/>
              <w:bottom w:val="single" w:sz="4" w:space="0" w:color="auto"/>
              <w:right w:val="single" w:sz="8" w:space="0" w:color="auto"/>
            </w:tcBorders>
            <w:shd w:val="clear" w:color="000000" w:fill="FFFFB4"/>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6</w:t>
            </w:r>
          </w:p>
        </w:tc>
        <w:tc>
          <w:tcPr>
            <w:tcW w:w="3521"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Русский язык</w:t>
            </w:r>
          </w:p>
        </w:tc>
        <w:tc>
          <w:tcPr>
            <w:tcW w:w="141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10</w:t>
            </w:r>
          </w:p>
        </w:tc>
        <w:tc>
          <w:tcPr>
            <w:tcW w:w="70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66</w:t>
            </w:r>
          </w:p>
        </w:tc>
        <w:tc>
          <w:tcPr>
            <w:tcW w:w="1134"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63</w:t>
            </w:r>
          </w:p>
        </w:tc>
        <w:tc>
          <w:tcPr>
            <w:tcW w:w="1418" w:type="dxa"/>
            <w:tcBorders>
              <w:top w:val="single" w:sz="8" w:space="0" w:color="auto"/>
              <w:left w:val="nil"/>
              <w:bottom w:val="single" w:sz="4" w:space="0" w:color="auto"/>
              <w:right w:val="single" w:sz="8" w:space="0" w:color="auto"/>
            </w:tcBorders>
            <w:shd w:val="clear" w:color="000000" w:fill="FFFFE7"/>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3</w:t>
            </w:r>
          </w:p>
        </w:tc>
      </w:tr>
      <w:tr w:rsidR="003D19F9" w:rsidRPr="00FB7E97" w:rsidTr="00E3613D">
        <w:trPr>
          <w:trHeight w:val="225"/>
        </w:trPr>
        <w:tc>
          <w:tcPr>
            <w:tcW w:w="580" w:type="dxa"/>
            <w:tcBorders>
              <w:top w:val="nil"/>
              <w:left w:val="single" w:sz="8" w:space="0" w:color="auto"/>
              <w:bottom w:val="single" w:sz="4" w:space="0" w:color="auto"/>
              <w:right w:val="single" w:sz="8" w:space="0" w:color="auto"/>
            </w:tcBorders>
            <w:shd w:val="clear" w:color="000000" w:fill="FFFFB4"/>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7</w:t>
            </w:r>
          </w:p>
        </w:tc>
        <w:tc>
          <w:tcPr>
            <w:tcW w:w="3521"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литература</w:t>
            </w:r>
          </w:p>
        </w:tc>
        <w:tc>
          <w:tcPr>
            <w:tcW w:w="141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10</w:t>
            </w:r>
          </w:p>
        </w:tc>
        <w:tc>
          <w:tcPr>
            <w:tcW w:w="70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99</w:t>
            </w:r>
          </w:p>
        </w:tc>
        <w:tc>
          <w:tcPr>
            <w:tcW w:w="1134"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98</w:t>
            </w:r>
          </w:p>
        </w:tc>
        <w:tc>
          <w:tcPr>
            <w:tcW w:w="1418" w:type="dxa"/>
            <w:tcBorders>
              <w:top w:val="single" w:sz="8" w:space="0" w:color="auto"/>
              <w:left w:val="nil"/>
              <w:bottom w:val="single" w:sz="4" w:space="0" w:color="auto"/>
              <w:right w:val="single" w:sz="8" w:space="0" w:color="auto"/>
            </w:tcBorders>
            <w:shd w:val="clear" w:color="000000" w:fill="FFFFE7"/>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w:t>
            </w:r>
          </w:p>
        </w:tc>
      </w:tr>
      <w:tr w:rsidR="003D19F9" w:rsidRPr="00FB7E97" w:rsidTr="00E3613D">
        <w:trPr>
          <w:trHeight w:val="225"/>
        </w:trPr>
        <w:tc>
          <w:tcPr>
            <w:tcW w:w="580" w:type="dxa"/>
            <w:tcBorders>
              <w:top w:val="nil"/>
              <w:left w:val="single" w:sz="8" w:space="0" w:color="auto"/>
              <w:bottom w:val="single" w:sz="4" w:space="0" w:color="auto"/>
              <w:right w:val="single" w:sz="8" w:space="0" w:color="auto"/>
            </w:tcBorders>
            <w:shd w:val="clear" w:color="000000" w:fill="FFFFB4"/>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8</w:t>
            </w:r>
          </w:p>
        </w:tc>
        <w:tc>
          <w:tcPr>
            <w:tcW w:w="3521"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индивидуальный проект</w:t>
            </w:r>
          </w:p>
        </w:tc>
        <w:tc>
          <w:tcPr>
            <w:tcW w:w="141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10</w:t>
            </w:r>
          </w:p>
        </w:tc>
        <w:tc>
          <w:tcPr>
            <w:tcW w:w="70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43</w:t>
            </w:r>
          </w:p>
        </w:tc>
        <w:tc>
          <w:tcPr>
            <w:tcW w:w="1134"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43</w:t>
            </w:r>
          </w:p>
        </w:tc>
        <w:tc>
          <w:tcPr>
            <w:tcW w:w="1418" w:type="dxa"/>
            <w:tcBorders>
              <w:top w:val="single" w:sz="8" w:space="0" w:color="auto"/>
              <w:left w:val="nil"/>
              <w:bottom w:val="single" w:sz="4" w:space="0" w:color="auto"/>
              <w:right w:val="single" w:sz="8" w:space="0" w:color="auto"/>
            </w:tcBorders>
            <w:shd w:val="clear" w:color="000000" w:fill="FFFFE7"/>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p>
        </w:tc>
      </w:tr>
      <w:tr w:rsidR="003D19F9" w:rsidRPr="00FB7E97" w:rsidTr="00E3613D">
        <w:trPr>
          <w:trHeight w:val="225"/>
        </w:trPr>
        <w:tc>
          <w:tcPr>
            <w:tcW w:w="580" w:type="dxa"/>
            <w:tcBorders>
              <w:top w:val="nil"/>
              <w:left w:val="single" w:sz="8" w:space="0" w:color="auto"/>
              <w:bottom w:val="single" w:sz="4" w:space="0" w:color="auto"/>
              <w:right w:val="single" w:sz="8" w:space="0" w:color="auto"/>
            </w:tcBorders>
            <w:shd w:val="clear" w:color="000000" w:fill="FFFFB4"/>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9</w:t>
            </w:r>
          </w:p>
        </w:tc>
        <w:tc>
          <w:tcPr>
            <w:tcW w:w="3521"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физическая культура</w:t>
            </w:r>
          </w:p>
        </w:tc>
        <w:tc>
          <w:tcPr>
            <w:tcW w:w="141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10</w:t>
            </w:r>
          </w:p>
        </w:tc>
        <w:tc>
          <w:tcPr>
            <w:tcW w:w="70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w:t>
            </w:r>
          </w:p>
        </w:tc>
        <w:tc>
          <w:tcPr>
            <w:tcW w:w="1134"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w:t>
            </w:r>
          </w:p>
        </w:tc>
        <w:tc>
          <w:tcPr>
            <w:tcW w:w="1418" w:type="dxa"/>
            <w:tcBorders>
              <w:top w:val="single" w:sz="8" w:space="0" w:color="auto"/>
              <w:left w:val="nil"/>
              <w:bottom w:val="single" w:sz="4" w:space="0" w:color="auto"/>
              <w:right w:val="single" w:sz="8" w:space="0" w:color="auto"/>
            </w:tcBorders>
            <w:shd w:val="clear" w:color="000000" w:fill="FFFFE7"/>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p>
        </w:tc>
      </w:tr>
      <w:tr w:rsidR="003D19F9" w:rsidRPr="00FB7E97" w:rsidTr="00E3613D">
        <w:trPr>
          <w:trHeight w:val="225"/>
        </w:trPr>
        <w:tc>
          <w:tcPr>
            <w:tcW w:w="580" w:type="dxa"/>
            <w:tcBorders>
              <w:top w:val="nil"/>
              <w:left w:val="single" w:sz="8" w:space="0" w:color="auto"/>
              <w:bottom w:val="single" w:sz="4" w:space="0" w:color="auto"/>
              <w:right w:val="single" w:sz="8" w:space="0" w:color="auto"/>
            </w:tcBorders>
            <w:shd w:val="clear" w:color="000000" w:fill="FFFFB4"/>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10</w:t>
            </w:r>
          </w:p>
        </w:tc>
        <w:tc>
          <w:tcPr>
            <w:tcW w:w="3521"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xml:space="preserve">химия </w:t>
            </w:r>
          </w:p>
        </w:tc>
        <w:tc>
          <w:tcPr>
            <w:tcW w:w="141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10</w:t>
            </w:r>
          </w:p>
        </w:tc>
        <w:tc>
          <w:tcPr>
            <w:tcW w:w="70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213</w:t>
            </w:r>
          </w:p>
        </w:tc>
        <w:tc>
          <w:tcPr>
            <w:tcW w:w="1134"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205</w:t>
            </w:r>
          </w:p>
        </w:tc>
        <w:tc>
          <w:tcPr>
            <w:tcW w:w="1418" w:type="dxa"/>
            <w:tcBorders>
              <w:top w:val="single" w:sz="8" w:space="0" w:color="auto"/>
              <w:left w:val="nil"/>
              <w:bottom w:val="single" w:sz="4" w:space="0" w:color="auto"/>
              <w:right w:val="single" w:sz="8" w:space="0" w:color="auto"/>
            </w:tcBorders>
            <w:shd w:val="clear" w:color="000000" w:fill="FFFFE7"/>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8</w:t>
            </w:r>
          </w:p>
        </w:tc>
      </w:tr>
      <w:tr w:rsidR="003D19F9" w:rsidRPr="00FB7E97" w:rsidTr="00E3613D">
        <w:trPr>
          <w:trHeight w:val="225"/>
        </w:trPr>
        <w:tc>
          <w:tcPr>
            <w:tcW w:w="580" w:type="dxa"/>
            <w:tcBorders>
              <w:top w:val="nil"/>
              <w:left w:val="single" w:sz="8" w:space="0" w:color="auto"/>
              <w:bottom w:val="single" w:sz="4" w:space="0" w:color="auto"/>
              <w:right w:val="single" w:sz="8" w:space="0" w:color="auto"/>
            </w:tcBorders>
            <w:shd w:val="clear" w:color="000000" w:fill="FFFFB4"/>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11</w:t>
            </w:r>
          </w:p>
        </w:tc>
        <w:tc>
          <w:tcPr>
            <w:tcW w:w="3521"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английский язык</w:t>
            </w:r>
          </w:p>
        </w:tc>
        <w:tc>
          <w:tcPr>
            <w:tcW w:w="141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10</w:t>
            </w:r>
          </w:p>
        </w:tc>
        <w:tc>
          <w:tcPr>
            <w:tcW w:w="70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84</w:t>
            </w:r>
          </w:p>
        </w:tc>
        <w:tc>
          <w:tcPr>
            <w:tcW w:w="1134"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84</w:t>
            </w:r>
          </w:p>
        </w:tc>
        <w:tc>
          <w:tcPr>
            <w:tcW w:w="1418" w:type="dxa"/>
            <w:tcBorders>
              <w:top w:val="single" w:sz="8" w:space="0" w:color="auto"/>
              <w:left w:val="nil"/>
              <w:bottom w:val="single" w:sz="4" w:space="0" w:color="auto"/>
              <w:right w:val="single" w:sz="8" w:space="0" w:color="auto"/>
            </w:tcBorders>
            <w:shd w:val="clear" w:color="000000" w:fill="FFFFE7"/>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p>
        </w:tc>
      </w:tr>
      <w:tr w:rsidR="003D19F9" w:rsidRPr="00FB7E97" w:rsidTr="00E3613D">
        <w:trPr>
          <w:trHeight w:val="225"/>
        </w:trPr>
        <w:tc>
          <w:tcPr>
            <w:tcW w:w="580" w:type="dxa"/>
            <w:tcBorders>
              <w:top w:val="nil"/>
              <w:left w:val="single" w:sz="8" w:space="0" w:color="auto"/>
              <w:bottom w:val="single" w:sz="4" w:space="0" w:color="auto"/>
              <w:right w:val="single" w:sz="8" w:space="0" w:color="auto"/>
            </w:tcBorders>
            <w:shd w:val="clear" w:color="000000" w:fill="FFFFB4"/>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12</w:t>
            </w:r>
          </w:p>
        </w:tc>
        <w:tc>
          <w:tcPr>
            <w:tcW w:w="3521"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обществознание</w:t>
            </w:r>
          </w:p>
        </w:tc>
        <w:tc>
          <w:tcPr>
            <w:tcW w:w="141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10</w:t>
            </w:r>
          </w:p>
        </w:tc>
        <w:tc>
          <w:tcPr>
            <w:tcW w:w="70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38</w:t>
            </w:r>
          </w:p>
        </w:tc>
        <w:tc>
          <w:tcPr>
            <w:tcW w:w="1134"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38</w:t>
            </w:r>
          </w:p>
        </w:tc>
        <w:tc>
          <w:tcPr>
            <w:tcW w:w="1418" w:type="dxa"/>
            <w:tcBorders>
              <w:top w:val="single" w:sz="8" w:space="0" w:color="auto"/>
              <w:left w:val="nil"/>
              <w:bottom w:val="single" w:sz="4" w:space="0" w:color="auto"/>
              <w:right w:val="single" w:sz="8" w:space="0" w:color="auto"/>
            </w:tcBorders>
            <w:shd w:val="clear" w:color="000000" w:fill="FFFFE7"/>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p>
        </w:tc>
      </w:tr>
      <w:tr w:rsidR="003D19F9" w:rsidRPr="00FB7E97" w:rsidTr="00E3613D">
        <w:trPr>
          <w:trHeight w:val="225"/>
        </w:trPr>
        <w:tc>
          <w:tcPr>
            <w:tcW w:w="580" w:type="dxa"/>
            <w:tcBorders>
              <w:top w:val="nil"/>
              <w:left w:val="single" w:sz="8" w:space="0" w:color="auto"/>
              <w:bottom w:val="single" w:sz="4" w:space="0" w:color="auto"/>
              <w:right w:val="single" w:sz="8" w:space="0" w:color="auto"/>
            </w:tcBorders>
            <w:shd w:val="clear" w:color="000000" w:fill="FFFFB4"/>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13</w:t>
            </w:r>
          </w:p>
        </w:tc>
        <w:tc>
          <w:tcPr>
            <w:tcW w:w="3521"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Биология</w:t>
            </w:r>
          </w:p>
        </w:tc>
        <w:tc>
          <w:tcPr>
            <w:tcW w:w="141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10</w:t>
            </w:r>
          </w:p>
        </w:tc>
        <w:tc>
          <w:tcPr>
            <w:tcW w:w="70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w:t>
            </w:r>
          </w:p>
        </w:tc>
        <w:tc>
          <w:tcPr>
            <w:tcW w:w="1134"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w:t>
            </w:r>
          </w:p>
        </w:tc>
        <w:tc>
          <w:tcPr>
            <w:tcW w:w="1418" w:type="dxa"/>
            <w:tcBorders>
              <w:top w:val="single" w:sz="8" w:space="0" w:color="auto"/>
              <w:left w:val="nil"/>
              <w:bottom w:val="single" w:sz="4" w:space="0" w:color="auto"/>
              <w:right w:val="single" w:sz="8" w:space="0" w:color="auto"/>
            </w:tcBorders>
            <w:shd w:val="clear" w:color="000000" w:fill="FFFFE7"/>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p>
        </w:tc>
      </w:tr>
      <w:tr w:rsidR="003D19F9" w:rsidRPr="00FB7E97" w:rsidTr="00E3613D">
        <w:trPr>
          <w:trHeight w:val="225"/>
        </w:trPr>
        <w:tc>
          <w:tcPr>
            <w:tcW w:w="580" w:type="dxa"/>
            <w:tcBorders>
              <w:top w:val="nil"/>
              <w:left w:val="single" w:sz="8" w:space="0" w:color="auto"/>
              <w:bottom w:val="single" w:sz="4" w:space="0" w:color="auto"/>
              <w:right w:val="single" w:sz="8" w:space="0" w:color="auto"/>
            </w:tcBorders>
            <w:shd w:val="clear" w:color="000000" w:fill="FFFFB4"/>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14</w:t>
            </w:r>
          </w:p>
        </w:tc>
        <w:tc>
          <w:tcPr>
            <w:tcW w:w="3521"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xml:space="preserve">география </w:t>
            </w:r>
          </w:p>
        </w:tc>
        <w:tc>
          <w:tcPr>
            <w:tcW w:w="141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10</w:t>
            </w:r>
          </w:p>
        </w:tc>
        <w:tc>
          <w:tcPr>
            <w:tcW w:w="70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w:t>
            </w:r>
          </w:p>
        </w:tc>
        <w:tc>
          <w:tcPr>
            <w:tcW w:w="1134"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w:t>
            </w:r>
          </w:p>
        </w:tc>
        <w:tc>
          <w:tcPr>
            <w:tcW w:w="1418" w:type="dxa"/>
            <w:tcBorders>
              <w:top w:val="single" w:sz="8" w:space="0" w:color="auto"/>
              <w:left w:val="nil"/>
              <w:bottom w:val="single" w:sz="4" w:space="0" w:color="auto"/>
              <w:right w:val="single" w:sz="8" w:space="0" w:color="auto"/>
            </w:tcBorders>
            <w:shd w:val="clear" w:color="000000" w:fill="FFFFE7"/>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p>
        </w:tc>
      </w:tr>
      <w:tr w:rsidR="003D19F9" w:rsidRPr="00FB7E97" w:rsidTr="00E3613D">
        <w:trPr>
          <w:trHeight w:val="225"/>
        </w:trPr>
        <w:tc>
          <w:tcPr>
            <w:tcW w:w="580" w:type="dxa"/>
            <w:tcBorders>
              <w:top w:val="nil"/>
              <w:left w:val="single" w:sz="8" w:space="0" w:color="auto"/>
              <w:bottom w:val="single" w:sz="4" w:space="0" w:color="auto"/>
              <w:right w:val="single" w:sz="8" w:space="0" w:color="auto"/>
            </w:tcBorders>
            <w:shd w:val="clear" w:color="000000" w:fill="FFFFB4"/>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15</w:t>
            </w:r>
          </w:p>
        </w:tc>
        <w:tc>
          <w:tcPr>
            <w:tcW w:w="3521"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xml:space="preserve">геометрия </w:t>
            </w:r>
          </w:p>
        </w:tc>
        <w:tc>
          <w:tcPr>
            <w:tcW w:w="141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10</w:t>
            </w:r>
          </w:p>
        </w:tc>
        <w:tc>
          <w:tcPr>
            <w:tcW w:w="70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70</w:t>
            </w:r>
          </w:p>
        </w:tc>
        <w:tc>
          <w:tcPr>
            <w:tcW w:w="1134"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70</w:t>
            </w:r>
          </w:p>
        </w:tc>
        <w:tc>
          <w:tcPr>
            <w:tcW w:w="1418" w:type="dxa"/>
            <w:tcBorders>
              <w:top w:val="single" w:sz="8" w:space="0" w:color="auto"/>
              <w:left w:val="nil"/>
              <w:bottom w:val="single" w:sz="4" w:space="0" w:color="auto"/>
              <w:right w:val="single" w:sz="8" w:space="0" w:color="auto"/>
            </w:tcBorders>
            <w:shd w:val="clear" w:color="000000" w:fill="FFFFE7"/>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p>
        </w:tc>
      </w:tr>
      <w:tr w:rsidR="003D19F9" w:rsidRPr="00FB7E97" w:rsidTr="00E3613D">
        <w:trPr>
          <w:trHeight w:val="225"/>
        </w:trPr>
        <w:tc>
          <w:tcPr>
            <w:tcW w:w="580" w:type="dxa"/>
            <w:tcBorders>
              <w:top w:val="nil"/>
              <w:left w:val="single" w:sz="8" w:space="0" w:color="auto"/>
              <w:bottom w:val="single" w:sz="4" w:space="0" w:color="auto"/>
              <w:right w:val="single" w:sz="8" w:space="0" w:color="auto"/>
            </w:tcBorders>
            <w:shd w:val="clear" w:color="000000" w:fill="FFFFB4"/>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16</w:t>
            </w:r>
          </w:p>
        </w:tc>
        <w:tc>
          <w:tcPr>
            <w:tcW w:w="3521"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Информатика</w:t>
            </w:r>
          </w:p>
        </w:tc>
        <w:tc>
          <w:tcPr>
            <w:tcW w:w="141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10</w:t>
            </w:r>
          </w:p>
        </w:tc>
        <w:tc>
          <w:tcPr>
            <w:tcW w:w="70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28</w:t>
            </w:r>
          </w:p>
        </w:tc>
        <w:tc>
          <w:tcPr>
            <w:tcW w:w="1134"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28</w:t>
            </w:r>
          </w:p>
        </w:tc>
        <w:tc>
          <w:tcPr>
            <w:tcW w:w="1418" w:type="dxa"/>
            <w:tcBorders>
              <w:top w:val="single" w:sz="8" w:space="0" w:color="auto"/>
              <w:left w:val="nil"/>
              <w:bottom w:val="single" w:sz="4" w:space="0" w:color="auto"/>
              <w:right w:val="single" w:sz="8" w:space="0" w:color="auto"/>
            </w:tcBorders>
            <w:shd w:val="clear" w:color="000000" w:fill="FFFFE7"/>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p>
        </w:tc>
      </w:tr>
      <w:tr w:rsidR="003D19F9" w:rsidRPr="00FB7E97" w:rsidTr="00E3613D">
        <w:trPr>
          <w:trHeight w:val="225"/>
        </w:trPr>
        <w:tc>
          <w:tcPr>
            <w:tcW w:w="580" w:type="dxa"/>
            <w:tcBorders>
              <w:top w:val="nil"/>
              <w:left w:val="single" w:sz="8" w:space="0" w:color="auto"/>
              <w:bottom w:val="single" w:sz="4" w:space="0" w:color="auto"/>
              <w:right w:val="single" w:sz="8" w:space="0" w:color="auto"/>
            </w:tcBorders>
            <w:shd w:val="clear" w:color="000000" w:fill="FFFFB4"/>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17</w:t>
            </w:r>
          </w:p>
        </w:tc>
        <w:tc>
          <w:tcPr>
            <w:tcW w:w="3521"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xml:space="preserve">Физика </w:t>
            </w:r>
          </w:p>
        </w:tc>
        <w:tc>
          <w:tcPr>
            <w:tcW w:w="141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10</w:t>
            </w:r>
          </w:p>
        </w:tc>
        <w:tc>
          <w:tcPr>
            <w:tcW w:w="70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70</w:t>
            </w:r>
          </w:p>
        </w:tc>
        <w:tc>
          <w:tcPr>
            <w:tcW w:w="1134"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70</w:t>
            </w:r>
          </w:p>
        </w:tc>
        <w:tc>
          <w:tcPr>
            <w:tcW w:w="1418" w:type="dxa"/>
            <w:tcBorders>
              <w:top w:val="single" w:sz="8" w:space="0" w:color="auto"/>
              <w:left w:val="nil"/>
              <w:bottom w:val="single" w:sz="4" w:space="0" w:color="auto"/>
              <w:right w:val="single" w:sz="8" w:space="0" w:color="auto"/>
            </w:tcBorders>
            <w:shd w:val="clear" w:color="000000" w:fill="FFFFE7"/>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p>
        </w:tc>
      </w:tr>
      <w:tr w:rsidR="003D19F9" w:rsidRPr="00FB7E97" w:rsidTr="00E3613D">
        <w:trPr>
          <w:trHeight w:val="225"/>
        </w:trPr>
        <w:tc>
          <w:tcPr>
            <w:tcW w:w="5519" w:type="dxa"/>
            <w:gridSpan w:val="3"/>
            <w:tcBorders>
              <w:top w:val="single" w:sz="8" w:space="0" w:color="auto"/>
              <w:left w:val="single" w:sz="8" w:space="0" w:color="auto"/>
              <w:bottom w:val="single" w:sz="8" w:space="0" w:color="auto"/>
              <w:right w:val="single" w:sz="4" w:space="0" w:color="000000"/>
            </w:tcBorders>
            <w:shd w:val="clear" w:color="000000" w:fill="FFFF00"/>
            <w:noWrap/>
            <w:vAlign w:val="bottom"/>
            <w:hideMark/>
          </w:tcPr>
          <w:p w:rsidR="003D19F9" w:rsidRPr="00FB7E97" w:rsidRDefault="003D19F9" w:rsidP="003D19F9">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Итого:</w:t>
            </w:r>
          </w:p>
        </w:tc>
        <w:tc>
          <w:tcPr>
            <w:tcW w:w="708" w:type="dxa"/>
            <w:tcBorders>
              <w:top w:val="single" w:sz="8" w:space="0" w:color="auto"/>
              <w:left w:val="nil"/>
              <w:bottom w:val="single" w:sz="8" w:space="0" w:color="auto"/>
              <w:right w:val="single" w:sz="4" w:space="0" w:color="auto"/>
            </w:tcBorders>
            <w:shd w:val="clear" w:color="000000" w:fill="FFFF00"/>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1033</w:t>
            </w:r>
          </w:p>
        </w:tc>
        <w:tc>
          <w:tcPr>
            <w:tcW w:w="1134" w:type="dxa"/>
            <w:tcBorders>
              <w:top w:val="single" w:sz="8" w:space="0" w:color="auto"/>
              <w:left w:val="nil"/>
              <w:bottom w:val="single" w:sz="8" w:space="0" w:color="auto"/>
              <w:right w:val="single" w:sz="4" w:space="0" w:color="auto"/>
            </w:tcBorders>
            <w:shd w:val="clear" w:color="000000" w:fill="FFFF00"/>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1019</w:t>
            </w:r>
          </w:p>
        </w:tc>
        <w:tc>
          <w:tcPr>
            <w:tcW w:w="1418" w:type="dxa"/>
            <w:tcBorders>
              <w:top w:val="single" w:sz="8" w:space="0" w:color="auto"/>
              <w:left w:val="nil"/>
              <w:bottom w:val="single" w:sz="8" w:space="0" w:color="auto"/>
              <w:right w:val="single" w:sz="4" w:space="0" w:color="auto"/>
            </w:tcBorders>
            <w:shd w:val="clear" w:color="000000" w:fill="FFFF00"/>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p>
        </w:tc>
      </w:tr>
    </w:tbl>
    <w:p w:rsidR="003D19F9" w:rsidRPr="00FB7E97" w:rsidRDefault="003D19F9" w:rsidP="003D19F9">
      <w:pPr>
        <w:pStyle w:val="a4"/>
        <w:spacing w:after="43" w:line="237" w:lineRule="auto"/>
        <w:ind w:right="-15"/>
        <w:jc w:val="both"/>
        <w:rPr>
          <w:rFonts w:ascii="Times New Roman" w:hAnsi="Times New Roman" w:cs="Times New Roman"/>
          <w:sz w:val="24"/>
          <w:szCs w:val="24"/>
        </w:rPr>
      </w:pPr>
    </w:p>
    <w:p w:rsidR="00635929" w:rsidRPr="00FB7E97" w:rsidRDefault="00635929" w:rsidP="003D19F9">
      <w:pPr>
        <w:pStyle w:val="a4"/>
        <w:spacing w:after="43" w:line="237" w:lineRule="auto"/>
        <w:ind w:right="-15"/>
        <w:jc w:val="both"/>
        <w:rPr>
          <w:rFonts w:ascii="Times New Roman" w:hAnsi="Times New Roman" w:cs="Times New Roman"/>
          <w:sz w:val="24"/>
          <w:szCs w:val="24"/>
        </w:rPr>
      </w:pPr>
    </w:p>
    <w:p w:rsidR="00635929" w:rsidRPr="00FB7E97" w:rsidRDefault="00635929" w:rsidP="003D19F9">
      <w:pPr>
        <w:pStyle w:val="a4"/>
        <w:spacing w:after="43" w:line="237" w:lineRule="auto"/>
        <w:ind w:right="-15"/>
        <w:jc w:val="both"/>
        <w:rPr>
          <w:rFonts w:ascii="Times New Roman" w:hAnsi="Times New Roman" w:cs="Times New Roman"/>
          <w:sz w:val="24"/>
          <w:szCs w:val="24"/>
        </w:rPr>
      </w:pPr>
    </w:p>
    <w:p w:rsidR="003D19F9" w:rsidRPr="00FB7E97" w:rsidRDefault="003D19F9" w:rsidP="00635929">
      <w:pPr>
        <w:pStyle w:val="a4"/>
        <w:numPr>
          <w:ilvl w:val="0"/>
          <w:numId w:val="32"/>
        </w:numPr>
        <w:spacing w:after="43" w:line="237" w:lineRule="auto"/>
        <w:ind w:right="-15"/>
        <w:jc w:val="both"/>
        <w:rPr>
          <w:rFonts w:ascii="Times New Roman" w:hAnsi="Times New Roman" w:cs="Times New Roman"/>
          <w:sz w:val="24"/>
          <w:szCs w:val="24"/>
        </w:rPr>
      </w:pPr>
      <w:r w:rsidRPr="00FB7E97">
        <w:rPr>
          <w:rFonts w:ascii="Times New Roman" w:hAnsi="Times New Roman" w:cs="Times New Roman"/>
          <w:sz w:val="24"/>
          <w:szCs w:val="24"/>
        </w:rPr>
        <w:t>класс</w:t>
      </w:r>
    </w:p>
    <w:p w:rsidR="003D19F9" w:rsidRPr="00FB7E97" w:rsidRDefault="003D19F9" w:rsidP="003D19F9">
      <w:pPr>
        <w:pStyle w:val="a4"/>
        <w:spacing w:after="43" w:line="237" w:lineRule="auto"/>
        <w:ind w:right="-15"/>
        <w:jc w:val="both"/>
        <w:rPr>
          <w:rFonts w:ascii="Times New Roman" w:hAnsi="Times New Roman" w:cs="Times New Roman"/>
          <w:sz w:val="24"/>
          <w:szCs w:val="24"/>
        </w:rPr>
      </w:pPr>
    </w:p>
    <w:tbl>
      <w:tblPr>
        <w:tblW w:w="8779" w:type="dxa"/>
        <w:tblLook w:val="04A0" w:firstRow="1" w:lastRow="0" w:firstColumn="1" w:lastColumn="0" w:noHBand="0" w:noVBand="1"/>
      </w:tblPr>
      <w:tblGrid>
        <w:gridCol w:w="580"/>
        <w:gridCol w:w="2440"/>
        <w:gridCol w:w="2499"/>
        <w:gridCol w:w="708"/>
        <w:gridCol w:w="1134"/>
        <w:gridCol w:w="1418"/>
      </w:tblGrid>
      <w:tr w:rsidR="003D19F9" w:rsidRPr="00FB7E97" w:rsidTr="00E3613D">
        <w:trPr>
          <w:trHeight w:val="225"/>
        </w:trPr>
        <w:tc>
          <w:tcPr>
            <w:tcW w:w="580" w:type="dxa"/>
            <w:tcBorders>
              <w:top w:val="single" w:sz="8" w:space="0" w:color="auto"/>
              <w:left w:val="single" w:sz="8" w:space="0" w:color="auto"/>
              <w:bottom w:val="single" w:sz="4" w:space="0" w:color="auto"/>
              <w:right w:val="single" w:sz="8" w:space="0" w:color="auto"/>
            </w:tcBorders>
            <w:shd w:val="clear" w:color="000000" w:fill="FFFF00"/>
            <w:noWrap/>
            <w:vAlign w:val="bottom"/>
            <w:hideMark/>
          </w:tcPr>
          <w:p w:rsidR="003D19F9" w:rsidRPr="00FB7E97" w:rsidRDefault="003D19F9" w:rsidP="003D19F9">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w:t>
            </w:r>
          </w:p>
        </w:tc>
        <w:tc>
          <w:tcPr>
            <w:tcW w:w="2440" w:type="dxa"/>
            <w:tcBorders>
              <w:top w:val="single" w:sz="8" w:space="0" w:color="auto"/>
              <w:left w:val="nil"/>
              <w:bottom w:val="nil"/>
              <w:right w:val="single" w:sz="8" w:space="0" w:color="auto"/>
            </w:tcBorders>
            <w:shd w:val="clear" w:color="000000" w:fill="FFFF00"/>
            <w:noWrap/>
            <w:vAlign w:val="bottom"/>
            <w:hideMark/>
          </w:tcPr>
          <w:p w:rsidR="003D19F9" w:rsidRPr="00FB7E97" w:rsidRDefault="003D19F9" w:rsidP="003D19F9">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Предмет</w:t>
            </w:r>
          </w:p>
        </w:tc>
        <w:tc>
          <w:tcPr>
            <w:tcW w:w="2499" w:type="dxa"/>
            <w:tcBorders>
              <w:top w:val="single" w:sz="8" w:space="0" w:color="auto"/>
              <w:left w:val="nil"/>
              <w:bottom w:val="nil"/>
              <w:right w:val="single" w:sz="8" w:space="0" w:color="auto"/>
            </w:tcBorders>
            <w:shd w:val="clear" w:color="000000" w:fill="FFFF00"/>
            <w:noWrap/>
            <w:vAlign w:val="bottom"/>
            <w:hideMark/>
          </w:tcPr>
          <w:p w:rsidR="003D19F9" w:rsidRPr="00FB7E97" w:rsidRDefault="003D19F9" w:rsidP="003D19F9">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Класс</w:t>
            </w:r>
          </w:p>
        </w:tc>
        <w:tc>
          <w:tcPr>
            <w:tcW w:w="1842" w:type="dxa"/>
            <w:gridSpan w:val="2"/>
            <w:tcBorders>
              <w:top w:val="single" w:sz="8" w:space="0" w:color="auto"/>
              <w:left w:val="nil"/>
              <w:bottom w:val="single" w:sz="4" w:space="0" w:color="auto"/>
              <w:right w:val="single" w:sz="4" w:space="0" w:color="000000"/>
            </w:tcBorders>
            <w:shd w:val="clear" w:color="000000" w:fill="FFFF00"/>
            <w:noWrap/>
            <w:vAlign w:val="bottom"/>
            <w:hideMark/>
          </w:tcPr>
          <w:p w:rsidR="003D19F9" w:rsidRPr="00FB7E97" w:rsidRDefault="003D19F9" w:rsidP="003D19F9">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К-во час.</w:t>
            </w:r>
          </w:p>
        </w:tc>
        <w:tc>
          <w:tcPr>
            <w:tcW w:w="1418" w:type="dxa"/>
            <w:tcBorders>
              <w:top w:val="single" w:sz="8" w:space="0" w:color="auto"/>
              <w:left w:val="nil"/>
              <w:bottom w:val="single" w:sz="4" w:space="0" w:color="auto"/>
              <w:right w:val="single" w:sz="4" w:space="0" w:color="000000"/>
            </w:tcBorders>
            <w:shd w:val="clear" w:color="000000" w:fill="FFFF00"/>
          </w:tcPr>
          <w:p w:rsidR="003D19F9" w:rsidRPr="00FB7E97" w:rsidRDefault="003D19F9" w:rsidP="003D19F9">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 xml:space="preserve">Не </w:t>
            </w:r>
          </w:p>
        </w:tc>
      </w:tr>
      <w:tr w:rsidR="003D19F9" w:rsidRPr="00FB7E97" w:rsidTr="00E3613D">
        <w:trPr>
          <w:trHeight w:val="225"/>
        </w:trPr>
        <w:tc>
          <w:tcPr>
            <w:tcW w:w="580" w:type="dxa"/>
            <w:tcBorders>
              <w:top w:val="nil"/>
              <w:left w:val="single" w:sz="8" w:space="0" w:color="auto"/>
              <w:bottom w:val="single" w:sz="8" w:space="0" w:color="auto"/>
              <w:right w:val="single" w:sz="8" w:space="0" w:color="auto"/>
            </w:tcBorders>
            <w:shd w:val="clear" w:color="000000" w:fill="FFFF00"/>
            <w:noWrap/>
            <w:vAlign w:val="bottom"/>
            <w:hideMark/>
          </w:tcPr>
          <w:p w:rsidR="003D19F9" w:rsidRPr="00FB7E97" w:rsidRDefault="003D19F9" w:rsidP="003D19F9">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п/п</w:t>
            </w:r>
          </w:p>
        </w:tc>
        <w:tc>
          <w:tcPr>
            <w:tcW w:w="2440" w:type="dxa"/>
            <w:tcBorders>
              <w:top w:val="nil"/>
              <w:left w:val="nil"/>
              <w:bottom w:val="single" w:sz="8" w:space="0" w:color="auto"/>
              <w:right w:val="single" w:sz="8" w:space="0" w:color="auto"/>
            </w:tcBorders>
            <w:shd w:val="clear" w:color="000000" w:fill="FFFF00"/>
            <w:noWrap/>
            <w:vAlign w:val="bottom"/>
            <w:hideMark/>
          </w:tcPr>
          <w:p w:rsidR="003D19F9" w:rsidRPr="00FB7E97" w:rsidRDefault="003D19F9" w:rsidP="003D19F9">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 </w:t>
            </w:r>
          </w:p>
        </w:tc>
        <w:tc>
          <w:tcPr>
            <w:tcW w:w="2499" w:type="dxa"/>
            <w:tcBorders>
              <w:top w:val="nil"/>
              <w:left w:val="nil"/>
              <w:bottom w:val="single" w:sz="8" w:space="0" w:color="auto"/>
              <w:right w:val="single" w:sz="8" w:space="0" w:color="auto"/>
            </w:tcBorders>
            <w:shd w:val="clear" w:color="000000" w:fill="FFFF00"/>
            <w:noWrap/>
            <w:vAlign w:val="bottom"/>
            <w:hideMark/>
          </w:tcPr>
          <w:p w:rsidR="003D19F9" w:rsidRPr="00FB7E97" w:rsidRDefault="003D19F9" w:rsidP="003D19F9">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 </w:t>
            </w:r>
          </w:p>
        </w:tc>
        <w:tc>
          <w:tcPr>
            <w:tcW w:w="708" w:type="dxa"/>
            <w:tcBorders>
              <w:top w:val="nil"/>
              <w:left w:val="nil"/>
              <w:bottom w:val="single" w:sz="8" w:space="0" w:color="auto"/>
              <w:right w:val="single" w:sz="4" w:space="0" w:color="auto"/>
            </w:tcBorders>
            <w:shd w:val="clear" w:color="000000" w:fill="FFFF00"/>
            <w:noWrap/>
            <w:vAlign w:val="bottom"/>
            <w:hideMark/>
          </w:tcPr>
          <w:p w:rsidR="003D19F9" w:rsidRPr="00FB7E97" w:rsidRDefault="003D19F9" w:rsidP="003D19F9">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плн.</w:t>
            </w:r>
          </w:p>
        </w:tc>
        <w:tc>
          <w:tcPr>
            <w:tcW w:w="1134" w:type="dxa"/>
            <w:tcBorders>
              <w:top w:val="nil"/>
              <w:left w:val="nil"/>
              <w:bottom w:val="single" w:sz="8" w:space="0" w:color="auto"/>
              <w:right w:val="single" w:sz="4" w:space="0" w:color="auto"/>
            </w:tcBorders>
            <w:shd w:val="clear" w:color="000000" w:fill="FFFF00"/>
            <w:noWrap/>
            <w:vAlign w:val="bottom"/>
            <w:hideMark/>
          </w:tcPr>
          <w:p w:rsidR="003D19F9" w:rsidRPr="00FB7E97" w:rsidRDefault="003D19F9" w:rsidP="003D19F9">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фкт.</w:t>
            </w:r>
          </w:p>
        </w:tc>
        <w:tc>
          <w:tcPr>
            <w:tcW w:w="1418" w:type="dxa"/>
            <w:tcBorders>
              <w:top w:val="nil"/>
              <w:left w:val="nil"/>
              <w:bottom w:val="single" w:sz="8" w:space="0" w:color="auto"/>
              <w:right w:val="single" w:sz="4" w:space="0" w:color="auto"/>
            </w:tcBorders>
            <w:shd w:val="clear" w:color="000000" w:fill="FFFF00"/>
          </w:tcPr>
          <w:p w:rsidR="003D19F9" w:rsidRPr="00FB7E97" w:rsidRDefault="003D19F9" w:rsidP="003D19F9">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вып</w:t>
            </w:r>
          </w:p>
        </w:tc>
      </w:tr>
      <w:tr w:rsidR="003D19F9" w:rsidRPr="00FB7E97" w:rsidTr="00E3613D">
        <w:trPr>
          <w:trHeight w:val="225"/>
        </w:trPr>
        <w:tc>
          <w:tcPr>
            <w:tcW w:w="580" w:type="dxa"/>
            <w:tcBorders>
              <w:top w:val="nil"/>
              <w:left w:val="single" w:sz="8" w:space="0" w:color="auto"/>
              <w:bottom w:val="single" w:sz="4" w:space="0" w:color="auto"/>
              <w:right w:val="single" w:sz="8" w:space="0" w:color="auto"/>
            </w:tcBorders>
            <w:shd w:val="clear" w:color="000000" w:fill="FFFFB4"/>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w:t>
            </w:r>
          </w:p>
        </w:tc>
        <w:tc>
          <w:tcPr>
            <w:tcW w:w="2440" w:type="dxa"/>
            <w:tcBorders>
              <w:top w:val="nil"/>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xml:space="preserve">математика </w:t>
            </w:r>
          </w:p>
        </w:tc>
        <w:tc>
          <w:tcPr>
            <w:tcW w:w="2499" w:type="dxa"/>
            <w:tcBorders>
              <w:top w:val="nil"/>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11</w:t>
            </w:r>
          </w:p>
        </w:tc>
        <w:tc>
          <w:tcPr>
            <w:tcW w:w="708" w:type="dxa"/>
            <w:tcBorders>
              <w:top w:val="nil"/>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210</w:t>
            </w:r>
          </w:p>
        </w:tc>
        <w:tc>
          <w:tcPr>
            <w:tcW w:w="1134" w:type="dxa"/>
            <w:tcBorders>
              <w:top w:val="nil"/>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210</w:t>
            </w:r>
          </w:p>
        </w:tc>
        <w:tc>
          <w:tcPr>
            <w:tcW w:w="1418" w:type="dxa"/>
            <w:tcBorders>
              <w:top w:val="nil"/>
              <w:left w:val="nil"/>
              <w:bottom w:val="single" w:sz="4" w:space="0" w:color="auto"/>
              <w:right w:val="single" w:sz="8" w:space="0" w:color="auto"/>
            </w:tcBorders>
            <w:shd w:val="clear" w:color="000000" w:fill="FFFFE7"/>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p>
        </w:tc>
      </w:tr>
      <w:tr w:rsidR="003D19F9" w:rsidRPr="00FB7E97" w:rsidTr="00E3613D">
        <w:trPr>
          <w:trHeight w:val="225"/>
        </w:trPr>
        <w:tc>
          <w:tcPr>
            <w:tcW w:w="580" w:type="dxa"/>
            <w:tcBorders>
              <w:top w:val="nil"/>
              <w:left w:val="single" w:sz="8" w:space="0" w:color="auto"/>
              <w:bottom w:val="single" w:sz="4" w:space="0" w:color="auto"/>
              <w:right w:val="single" w:sz="8" w:space="0" w:color="auto"/>
            </w:tcBorders>
            <w:shd w:val="clear" w:color="000000" w:fill="FFFFB4"/>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2</w:t>
            </w:r>
          </w:p>
        </w:tc>
        <w:tc>
          <w:tcPr>
            <w:tcW w:w="2440"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ОБЖ</w:t>
            </w:r>
          </w:p>
        </w:tc>
        <w:tc>
          <w:tcPr>
            <w:tcW w:w="2499"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11</w:t>
            </w:r>
          </w:p>
        </w:tc>
        <w:tc>
          <w:tcPr>
            <w:tcW w:w="70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35</w:t>
            </w:r>
          </w:p>
        </w:tc>
        <w:tc>
          <w:tcPr>
            <w:tcW w:w="1134"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35</w:t>
            </w:r>
          </w:p>
        </w:tc>
        <w:tc>
          <w:tcPr>
            <w:tcW w:w="1418" w:type="dxa"/>
            <w:tcBorders>
              <w:top w:val="single" w:sz="8" w:space="0" w:color="auto"/>
              <w:left w:val="nil"/>
              <w:bottom w:val="single" w:sz="4" w:space="0" w:color="auto"/>
              <w:right w:val="single" w:sz="8" w:space="0" w:color="auto"/>
            </w:tcBorders>
            <w:shd w:val="clear" w:color="000000" w:fill="FFFFE7"/>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p>
        </w:tc>
      </w:tr>
      <w:tr w:rsidR="003D19F9" w:rsidRPr="00FB7E97" w:rsidTr="00E3613D">
        <w:trPr>
          <w:trHeight w:val="225"/>
        </w:trPr>
        <w:tc>
          <w:tcPr>
            <w:tcW w:w="580" w:type="dxa"/>
            <w:tcBorders>
              <w:top w:val="nil"/>
              <w:left w:val="single" w:sz="8" w:space="0" w:color="auto"/>
              <w:bottom w:val="single" w:sz="4" w:space="0" w:color="auto"/>
              <w:right w:val="single" w:sz="8" w:space="0" w:color="auto"/>
            </w:tcBorders>
            <w:shd w:val="clear" w:color="000000" w:fill="FFFFB4"/>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3</w:t>
            </w:r>
          </w:p>
        </w:tc>
        <w:tc>
          <w:tcPr>
            <w:tcW w:w="2440"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история</w:t>
            </w:r>
          </w:p>
        </w:tc>
        <w:tc>
          <w:tcPr>
            <w:tcW w:w="2499"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11</w:t>
            </w:r>
          </w:p>
        </w:tc>
        <w:tc>
          <w:tcPr>
            <w:tcW w:w="70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68</w:t>
            </w:r>
          </w:p>
        </w:tc>
        <w:tc>
          <w:tcPr>
            <w:tcW w:w="1134"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64</w:t>
            </w:r>
          </w:p>
        </w:tc>
        <w:tc>
          <w:tcPr>
            <w:tcW w:w="1418" w:type="dxa"/>
            <w:tcBorders>
              <w:top w:val="single" w:sz="8" w:space="0" w:color="auto"/>
              <w:left w:val="nil"/>
              <w:bottom w:val="single" w:sz="4" w:space="0" w:color="auto"/>
              <w:right w:val="single" w:sz="8" w:space="0" w:color="auto"/>
            </w:tcBorders>
            <w:shd w:val="clear" w:color="000000" w:fill="FFFFE7"/>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4</w:t>
            </w:r>
          </w:p>
        </w:tc>
      </w:tr>
      <w:tr w:rsidR="003D19F9" w:rsidRPr="00FB7E97" w:rsidTr="00E3613D">
        <w:trPr>
          <w:trHeight w:val="225"/>
        </w:trPr>
        <w:tc>
          <w:tcPr>
            <w:tcW w:w="580" w:type="dxa"/>
            <w:tcBorders>
              <w:top w:val="nil"/>
              <w:left w:val="single" w:sz="8" w:space="0" w:color="auto"/>
              <w:bottom w:val="single" w:sz="4" w:space="0" w:color="auto"/>
              <w:right w:val="single" w:sz="8" w:space="0" w:color="auto"/>
            </w:tcBorders>
            <w:shd w:val="clear" w:color="000000" w:fill="FFFFB4"/>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4</w:t>
            </w:r>
          </w:p>
        </w:tc>
        <w:tc>
          <w:tcPr>
            <w:tcW w:w="2440"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Родная литер</w:t>
            </w:r>
          </w:p>
        </w:tc>
        <w:tc>
          <w:tcPr>
            <w:tcW w:w="2499"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11</w:t>
            </w:r>
          </w:p>
        </w:tc>
        <w:tc>
          <w:tcPr>
            <w:tcW w:w="70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34</w:t>
            </w:r>
          </w:p>
        </w:tc>
        <w:tc>
          <w:tcPr>
            <w:tcW w:w="1134"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34</w:t>
            </w:r>
          </w:p>
        </w:tc>
        <w:tc>
          <w:tcPr>
            <w:tcW w:w="1418" w:type="dxa"/>
            <w:tcBorders>
              <w:top w:val="single" w:sz="8" w:space="0" w:color="auto"/>
              <w:left w:val="nil"/>
              <w:bottom w:val="single" w:sz="4" w:space="0" w:color="auto"/>
              <w:right w:val="single" w:sz="8" w:space="0" w:color="auto"/>
            </w:tcBorders>
            <w:shd w:val="clear" w:color="000000" w:fill="FFFFE7"/>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p>
        </w:tc>
      </w:tr>
      <w:tr w:rsidR="003D19F9" w:rsidRPr="00FB7E97" w:rsidTr="00E3613D">
        <w:trPr>
          <w:trHeight w:val="225"/>
        </w:trPr>
        <w:tc>
          <w:tcPr>
            <w:tcW w:w="580" w:type="dxa"/>
            <w:tcBorders>
              <w:top w:val="nil"/>
              <w:left w:val="single" w:sz="8" w:space="0" w:color="auto"/>
              <w:bottom w:val="single" w:sz="4" w:space="0" w:color="auto"/>
              <w:right w:val="single" w:sz="8" w:space="0" w:color="auto"/>
            </w:tcBorders>
            <w:shd w:val="clear" w:color="000000" w:fill="FFFFB4"/>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5</w:t>
            </w:r>
          </w:p>
        </w:tc>
        <w:tc>
          <w:tcPr>
            <w:tcW w:w="2440"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Родной язык</w:t>
            </w:r>
          </w:p>
        </w:tc>
        <w:tc>
          <w:tcPr>
            <w:tcW w:w="2499"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11</w:t>
            </w:r>
          </w:p>
        </w:tc>
        <w:tc>
          <w:tcPr>
            <w:tcW w:w="70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34</w:t>
            </w:r>
          </w:p>
        </w:tc>
        <w:tc>
          <w:tcPr>
            <w:tcW w:w="1134"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34</w:t>
            </w:r>
          </w:p>
        </w:tc>
        <w:tc>
          <w:tcPr>
            <w:tcW w:w="1418" w:type="dxa"/>
            <w:tcBorders>
              <w:top w:val="single" w:sz="8" w:space="0" w:color="auto"/>
              <w:left w:val="nil"/>
              <w:bottom w:val="single" w:sz="4" w:space="0" w:color="auto"/>
              <w:right w:val="single" w:sz="8" w:space="0" w:color="auto"/>
            </w:tcBorders>
            <w:shd w:val="clear" w:color="000000" w:fill="FFFFE7"/>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p>
        </w:tc>
      </w:tr>
      <w:tr w:rsidR="003D19F9" w:rsidRPr="00FB7E97" w:rsidTr="00E3613D">
        <w:trPr>
          <w:trHeight w:val="225"/>
        </w:trPr>
        <w:tc>
          <w:tcPr>
            <w:tcW w:w="580" w:type="dxa"/>
            <w:tcBorders>
              <w:top w:val="nil"/>
              <w:left w:val="single" w:sz="8" w:space="0" w:color="auto"/>
              <w:bottom w:val="single" w:sz="4" w:space="0" w:color="auto"/>
              <w:right w:val="single" w:sz="8" w:space="0" w:color="auto"/>
            </w:tcBorders>
            <w:shd w:val="clear" w:color="000000" w:fill="FFFFB4"/>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lastRenderedPageBreak/>
              <w:t>6</w:t>
            </w:r>
          </w:p>
        </w:tc>
        <w:tc>
          <w:tcPr>
            <w:tcW w:w="2440"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Русский язык</w:t>
            </w:r>
          </w:p>
        </w:tc>
        <w:tc>
          <w:tcPr>
            <w:tcW w:w="2499"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11</w:t>
            </w:r>
          </w:p>
        </w:tc>
        <w:tc>
          <w:tcPr>
            <w:tcW w:w="70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66</w:t>
            </w:r>
          </w:p>
        </w:tc>
        <w:tc>
          <w:tcPr>
            <w:tcW w:w="1134"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63</w:t>
            </w:r>
          </w:p>
        </w:tc>
        <w:tc>
          <w:tcPr>
            <w:tcW w:w="1418" w:type="dxa"/>
            <w:tcBorders>
              <w:top w:val="single" w:sz="8" w:space="0" w:color="auto"/>
              <w:left w:val="nil"/>
              <w:bottom w:val="single" w:sz="4" w:space="0" w:color="auto"/>
              <w:right w:val="single" w:sz="8" w:space="0" w:color="auto"/>
            </w:tcBorders>
            <w:shd w:val="clear" w:color="000000" w:fill="FFFFE7"/>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3</w:t>
            </w:r>
          </w:p>
        </w:tc>
      </w:tr>
      <w:tr w:rsidR="003D19F9" w:rsidRPr="00FB7E97" w:rsidTr="00E3613D">
        <w:trPr>
          <w:trHeight w:val="225"/>
        </w:trPr>
        <w:tc>
          <w:tcPr>
            <w:tcW w:w="580" w:type="dxa"/>
            <w:tcBorders>
              <w:top w:val="nil"/>
              <w:left w:val="single" w:sz="8" w:space="0" w:color="auto"/>
              <w:bottom w:val="single" w:sz="4" w:space="0" w:color="auto"/>
              <w:right w:val="single" w:sz="8" w:space="0" w:color="auto"/>
            </w:tcBorders>
            <w:shd w:val="clear" w:color="000000" w:fill="FFFFB4"/>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7</w:t>
            </w:r>
          </w:p>
        </w:tc>
        <w:tc>
          <w:tcPr>
            <w:tcW w:w="2440"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литература</w:t>
            </w:r>
          </w:p>
        </w:tc>
        <w:tc>
          <w:tcPr>
            <w:tcW w:w="2499"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11</w:t>
            </w:r>
          </w:p>
        </w:tc>
        <w:tc>
          <w:tcPr>
            <w:tcW w:w="70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99</w:t>
            </w:r>
          </w:p>
        </w:tc>
        <w:tc>
          <w:tcPr>
            <w:tcW w:w="1134"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93</w:t>
            </w:r>
          </w:p>
        </w:tc>
        <w:tc>
          <w:tcPr>
            <w:tcW w:w="1418" w:type="dxa"/>
            <w:tcBorders>
              <w:top w:val="single" w:sz="8" w:space="0" w:color="auto"/>
              <w:left w:val="nil"/>
              <w:bottom w:val="single" w:sz="4" w:space="0" w:color="auto"/>
              <w:right w:val="single" w:sz="8" w:space="0" w:color="auto"/>
            </w:tcBorders>
            <w:shd w:val="clear" w:color="000000" w:fill="FFFFE7"/>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6</w:t>
            </w:r>
          </w:p>
        </w:tc>
      </w:tr>
      <w:tr w:rsidR="003D19F9" w:rsidRPr="00FB7E97" w:rsidTr="00E3613D">
        <w:trPr>
          <w:trHeight w:val="225"/>
        </w:trPr>
        <w:tc>
          <w:tcPr>
            <w:tcW w:w="580" w:type="dxa"/>
            <w:tcBorders>
              <w:top w:val="nil"/>
              <w:left w:val="single" w:sz="8" w:space="0" w:color="auto"/>
              <w:bottom w:val="single" w:sz="4" w:space="0" w:color="auto"/>
              <w:right w:val="single" w:sz="8" w:space="0" w:color="auto"/>
            </w:tcBorders>
            <w:shd w:val="clear" w:color="000000" w:fill="FFFFB4"/>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8</w:t>
            </w:r>
          </w:p>
        </w:tc>
        <w:tc>
          <w:tcPr>
            <w:tcW w:w="2440"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xml:space="preserve">экономика </w:t>
            </w:r>
          </w:p>
        </w:tc>
        <w:tc>
          <w:tcPr>
            <w:tcW w:w="2499"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11</w:t>
            </w:r>
          </w:p>
        </w:tc>
        <w:tc>
          <w:tcPr>
            <w:tcW w:w="70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68</w:t>
            </w:r>
          </w:p>
        </w:tc>
        <w:tc>
          <w:tcPr>
            <w:tcW w:w="1134"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65</w:t>
            </w:r>
          </w:p>
        </w:tc>
        <w:tc>
          <w:tcPr>
            <w:tcW w:w="1418" w:type="dxa"/>
            <w:tcBorders>
              <w:top w:val="single" w:sz="8" w:space="0" w:color="auto"/>
              <w:left w:val="nil"/>
              <w:bottom w:val="single" w:sz="4" w:space="0" w:color="auto"/>
              <w:right w:val="single" w:sz="8" w:space="0" w:color="auto"/>
            </w:tcBorders>
            <w:shd w:val="clear" w:color="000000" w:fill="FFFFE7"/>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3</w:t>
            </w:r>
          </w:p>
        </w:tc>
      </w:tr>
      <w:tr w:rsidR="003D19F9" w:rsidRPr="00FB7E97" w:rsidTr="00E3613D">
        <w:trPr>
          <w:trHeight w:val="225"/>
        </w:trPr>
        <w:tc>
          <w:tcPr>
            <w:tcW w:w="580" w:type="dxa"/>
            <w:tcBorders>
              <w:top w:val="nil"/>
              <w:left w:val="single" w:sz="8" w:space="0" w:color="auto"/>
              <w:bottom w:val="single" w:sz="4" w:space="0" w:color="auto"/>
              <w:right w:val="single" w:sz="8" w:space="0" w:color="auto"/>
            </w:tcBorders>
            <w:shd w:val="clear" w:color="000000" w:fill="FFFFB4"/>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9</w:t>
            </w:r>
          </w:p>
        </w:tc>
        <w:tc>
          <w:tcPr>
            <w:tcW w:w="2440"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физическая культура</w:t>
            </w:r>
          </w:p>
        </w:tc>
        <w:tc>
          <w:tcPr>
            <w:tcW w:w="2499"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11</w:t>
            </w:r>
          </w:p>
        </w:tc>
        <w:tc>
          <w:tcPr>
            <w:tcW w:w="70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105</w:t>
            </w:r>
          </w:p>
        </w:tc>
        <w:tc>
          <w:tcPr>
            <w:tcW w:w="1134"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105</w:t>
            </w:r>
          </w:p>
        </w:tc>
        <w:tc>
          <w:tcPr>
            <w:tcW w:w="1418" w:type="dxa"/>
            <w:tcBorders>
              <w:top w:val="single" w:sz="8" w:space="0" w:color="auto"/>
              <w:left w:val="nil"/>
              <w:bottom w:val="single" w:sz="4" w:space="0" w:color="auto"/>
              <w:right w:val="single" w:sz="8" w:space="0" w:color="auto"/>
            </w:tcBorders>
            <w:shd w:val="clear" w:color="000000" w:fill="FFFFE7"/>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p>
        </w:tc>
      </w:tr>
      <w:tr w:rsidR="003D19F9" w:rsidRPr="00FB7E97" w:rsidTr="00E3613D">
        <w:trPr>
          <w:trHeight w:val="225"/>
        </w:trPr>
        <w:tc>
          <w:tcPr>
            <w:tcW w:w="580" w:type="dxa"/>
            <w:tcBorders>
              <w:top w:val="nil"/>
              <w:left w:val="single" w:sz="8" w:space="0" w:color="auto"/>
              <w:bottom w:val="single" w:sz="4" w:space="0" w:color="auto"/>
              <w:right w:val="single" w:sz="8" w:space="0" w:color="auto"/>
            </w:tcBorders>
            <w:shd w:val="clear" w:color="000000" w:fill="FFFFB4"/>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10</w:t>
            </w:r>
          </w:p>
        </w:tc>
        <w:tc>
          <w:tcPr>
            <w:tcW w:w="2440"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xml:space="preserve">химия </w:t>
            </w:r>
          </w:p>
        </w:tc>
        <w:tc>
          <w:tcPr>
            <w:tcW w:w="2499"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11</w:t>
            </w:r>
          </w:p>
        </w:tc>
        <w:tc>
          <w:tcPr>
            <w:tcW w:w="70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66</w:t>
            </w:r>
          </w:p>
        </w:tc>
        <w:tc>
          <w:tcPr>
            <w:tcW w:w="1134"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63</w:t>
            </w:r>
          </w:p>
        </w:tc>
        <w:tc>
          <w:tcPr>
            <w:tcW w:w="1418" w:type="dxa"/>
            <w:tcBorders>
              <w:top w:val="single" w:sz="8" w:space="0" w:color="auto"/>
              <w:left w:val="nil"/>
              <w:bottom w:val="single" w:sz="4" w:space="0" w:color="auto"/>
              <w:right w:val="single" w:sz="8" w:space="0" w:color="auto"/>
            </w:tcBorders>
            <w:shd w:val="clear" w:color="000000" w:fill="FFFFE7"/>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3</w:t>
            </w:r>
          </w:p>
        </w:tc>
      </w:tr>
      <w:tr w:rsidR="003D19F9" w:rsidRPr="00FB7E97" w:rsidTr="00E3613D">
        <w:trPr>
          <w:trHeight w:val="225"/>
        </w:trPr>
        <w:tc>
          <w:tcPr>
            <w:tcW w:w="580" w:type="dxa"/>
            <w:tcBorders>
              <w:top w:val="nil"/>
              <w:left w:val="single" w:sz="8" w:space="0" w:color="auto"/>
              <w:bottom w:val="single" w:sz="4" w:space="0" w:color="auto"/>
              <w:right w:val="single" w:sz="8" w:space="0" w:color="auto"/>
            </w:tcBorders>
            <w:shd w:val="clear" w:color="000000" w:fill="FFFFB4"/>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11</w:t>
            </w:r>
          </w:p>
        </w:tc>
        <w:tc>
          <w:tcPr>
            <w:tcW w:w="2440"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английский язык</w:t>
            </w:r>
          </w:p>
        </w:tc>
        <w:tc>
          <w:tcPr>
            <w:tcW w:w="2499"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11</w:t>
            </w:r>
          </w:p>
        </w:tc>
        <w:tc>
          <w:tcPr>
            <w:tcW w:w="70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105</w:t>
            </w:r>
          </w:p>
        </w:tc>
        <w:tc>
          <w:tcPr>
            <w:tcW w:w="1134"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105</w:t>
            </w:r>
          </w:p>
        </w:tc>
        <w:tc>
          <w:tcPr>
            <w:tcW w:w="1418" w:type="dxa"/>
            <w:tcBorders>
              <w:top w:val="single" w:sz="8" w:space="0" w:color="auto"/>
              <w:left w:val="nil"/>
              <w:bottom w:val="single" w:sz="4" w:space="0" w:color="auto"/>
              <w:right w:val="single" w:sz="8" w:space="0" w:color="auto"/>
            </w:tcBorders>
            <w:shd w:val="clear" w:color="000000" w:fill="FFFFE7"/>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p>
        </w:tc>
      </w:tr>
      <w:tr w:rsidR="003D19F9" w:rsidRPr="00FB7E97" w:rsidTr="00E3613D">
        <w:trPr>
          <w:trHeight w:val="225"/>
        </w:trPr>
        <w:tc>
          <w:tcPr>
            <w:tcW w:w="580" w:type="dxa"/>
            <w:tcBorders>
              <w:top w:val="nil"/>
              <w:left w:val="single" w:sz="8" w:space="0" w:color="auto"/>
              <w:bottom w:val="single" w:sz="4" w:space="0" w:color="auto"/>
              <w:right w:val="single" w:sz="8" w:space="0" w:color="auto"/>
            </w:tcBorders>
            <w:shd w:val="clear" w:color="000000" w:fill="FFFFB4"/>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12</w:t>
            </w:r>
          </w:p>
        </w:tc>
        <w:tc>
          <w:tcPr>
            <w:tcW w:w="2440"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обществознание</w:t>
            </w:r>
          </w:p>
        </w:tc>
        <w:tc>
          <w:tcPr>
            <w:tcW w:w="2499"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11</w:t>
            </w:r>
          </w:p>
        </w:tc>
        <w:tc>
          <w:tcPr>
            <w:tcW w:w="70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102</w:t>
            </w:r>
          </w:p>
        </w:tc>
        <w:tc>
          <w:tcPr>
            <w:tcW w:w="1134"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96</w:t>
            </w:r>
          </w:p>
        </w:tc>
        <w:tc>
          <w:tcPr>
            <w:tcW w:w="1418" w:type="dxa"/>
            <w:tcBorders>
              <w:top w:val="single" w:sz="8" w:space="0" w:color="auto"/>
              <w:left w:val="nil"/>
              <w:bottom w:val="single" w:sz="4" w:space="0" w:color="auto"/>
              <w:right w:val="single" w:sz="8" w:space="0" w:color="auto"/>
            </w:tcBorders>
            <w:shd w:val="clear" w:color="000000" w:fill="FFFFE7"/>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6</w:t>
            </w:r>
          </w:p>
        </w:tc>
      </w:tr>
      <w:tr w:rsidR="003D19F9" w:rsidRPr="00FB7E97" w:rsidTr="00E3613D">
        <w:trPr>
          <w:trHeight w:val="225"/>
        </w:trPr>
        <w:tc>
          <w:tcPr>
            <w:tcW w:w="580" w:type="dxa"/>
            <w:tcBorders>
              <w:top w:val="nil"/>
              <w:left w:val="single" w:sz="8" w:space="0" w:color="auto"/>
              <w:bottom w:val="single" w:sz="4" w:space="0" w:color="auto"/>
              <w:right w:val="single" w:sz="8" w:space="0" w:color="auto"/>
            </w:tcBorders>
            <w:shd w:val="clear" w:color="000000" w:fill="FFFFB4"/>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13</w:t>
            </w:r>
          </w:p>
        </w:tc>
        <w:tc>
          <w:tcPr>
            <w:tcW w:w="2440"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Биология</w:t>
            </w:r>
          </w:p>
        </w:tc>
        <w:tc>
          <w:tcPr>
            <w:tcW w:w="2499"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11</w:t>
            </w:r>
          </w:p>
        </w:tc>
        <w:tc>
          <w:tcPr>
            <w:tcW w:w="70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80</w:t>
            </w:r>
          </w:p>
        </w:tc>
        <w:tc>
          <w:tcPr>
            <w:tcW w:w="1134"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79</w:t>
            </w:r>
          </w:p>
        </w:tc>
        <w:tc>
          <w:tcPr>
            <w:tcW w:w="1418" w:type="dxa"/>
            <w:tcBorders>
              <w:top w:val="single" w:sz="8" w:space="0" w:color="auto"/>
              <w:left w:val="nil"/>
              <w:bottom w:val="single" w:sz="4" w:space="0" w:color="auto"/>
              <w:right w:val="single" w:sz="8" w:space="0" w:color="auto"/>
            </w:tcBorders>
            <w:shd w:val="clear" w:color="000000" w:fill="FFFFE7"/>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w:t>
            </w:r>
          </w:p>
        </w:tc>
      </w:tr>
      <w:tr w:rsidR="003D19F9" w:rsidRPr="00FB7E97" w:rsidTr="00E3613D">
        <w:trPr>
          <w:trHeight w:val="225"/>
        </w:trPr>
        <w:tc>
          <w:tcPr>
            <w:tcW w:w="580" w:type="dxa"/>
            <w:tcBorders>
              <w:top w:val="nil"/>
              <w:left w:val="single" w:sz="8" w:space="0" w:color="auto"/>
              <w:bottom w:val="single" w:sz="4" w:space="0" w:color="auto"/>
              <w:right w:val="single" w:sz="8" w:space="0" w:color="auto"/>
            </w:tcBorders>
            <w:shd w:val="clear" w:color="000000" w:fill="FFFFB4"/>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14</w:t>
            </w:r>
          </w:p>
        </w:tc>
        <w:tc>
          <w:tcPr>
            <w:tcW w:w="2440"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xml:space="preserve">география </w:t>
            </w:r>
          </w:p>
        </w:tc>
        <w:tc>
          <w:tcPr>
            <w:tcW w:w="2499"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11</w:t>
            </w:r>
          </w:p>
        </w:tc>
        <w:tc>
          <w:tcPr>
            <w:tcW w:w="70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35</w:t>
            </w:r>
          </w:p>
        </w:tc>
        <w:tc>
          <w:tcPr>
            <w:tcW w:w="1134"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34</w:t>
            </w:r>
          </w:p>
        </w:tc>
        <w:tc>
          <w:tcPr>
            <w:tcW w:w="1418" w:type="dxa"/>
            <w:tcBorders>
              <w:top w:val="single" w:sz="8" w:space="0" w:color="auto"/>
              <w:left w:val="nil"/>
              <w:bottom w:val="single" w:sz="4" w:space="0" w:color="auto"/>
              <w:right w:val="single" w:sz="8" w:space="0" w:color="auto"/>
            </w:tcBorders>
            <w:shd w:val="clear" w:color="000000" w:fill="FFFFE7"/>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w:t>
            </w:r>
          </w:p>
        </w:tc>
      </w:tr>
      <w:tr w:rsidR="003D19F9" w:rsidRPr="00FB7E97" w:rsidTr="00E3613D">
        <w:trPr>
          <w:trHeight w:val="225"/>
        </w:trPr>
        <w:tc>
          <w:tcPr>
            <w:tcW w:w="580" w:type="dxa"/>
            <w:tcBorders>
              <w:top w:val="nil"/>
              <w:left w:val="single" w:sz="8" w:space="0" w:color="auto"/>
              <w:bottom w:val="single" w:sz="4" w:space="0" w:color="auto"/>
              <w:right w:val="single" w:sz="8" w:space="0" w:color="auto"/>
            </w:tcBorders>
            <w:shd w:val="clear" w:color="000000" w:fill="FFFFB4"/>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15</w:t>
            </w:r>
          </w:p>
        </w:tc>
        <w:tc>
          <w:tcPr>
            <w:tcW w:w="2440"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xml:space="preserve">право </w:t>
            </w:r>
          </w:p>
        </w:tc>
        <w:tc>
          <w:tcPr>
            <w:tcW w:w="2499"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11</w:t>
            </w:r>
          </w:p>
        </w:tc>
        <w:tc>
          <w:tcPr>
            <w:tcW w:w="70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68</w:t>
            </w:r>
          </w:p>
        </w:tc>
        <w:tc>
          <w:tcPr>
            <w:tcW w:w="1134"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65</w:t>
            </w:r>
          </w:p>
        </w:tc>
        <w:tc>
          <w:tcPr>
            <w:tcW w:w="1418" w:type="dxa"/>
            <w:tcBorders>
              <w:top w:val="single" w:sz="8" w:space="0" w:color="auto"/>
              <w:left w:val="nil"/>
              <w:bottom w:val="single" w:sz="4" w:space="0" w:color="auto"/>
              <w:right w:val="single" w:sz="8" w:space="0" w:color="auto"/>
            </w:tcBorders>
            <w:shd w:val="clear" w:color="000000" w:fill="FFFFE7"/>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3</w:t>
            </w:r>
          </w:p>
        </w:tc>
      </w:tr>
      <w:tr w:rsidR="003D19F9" w:rsidRPr="00FB7E97" w:rsidTr="00E3613D">
        <w:trPr>
          <w:trHeight w:val="225"/>
        </w:trPr>
        <w:tc>
          <w:tcPr>
            <w:tcW w:w="580" w:type="dxa"/>
            <w:tcBorders>
              <w:top w:val="nil"/>
              <w:left w:val="single" w:sz="8" w:space="0" w:color="auto"/>
              <w:bottom w:val="single" w:sz="4" w:space="0" w:color="auto"/>
              <w:right w:val="single" w:sz="8" w:space="0" w:color="auto"/>
            </w:tcBorders>
            <w:shd w:val="clear" w:color="000000" w:fill="FFFFB4"/>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16</w:t>
            </w:r>
          </w:p>
        </w:tc>
        <w:tc>
          <w:tcPr>
            <w:tcW w:w="2440"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xml:space="preserve">астрономия </w:t>
            </w:r>
          </w:p>
        </w:tc>
        <w:tc>
          <w:tcPr>
            <w:tcW w:w="2499"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11</w:t>
            </w:r>
          </w:p>
        </w:tc>
        <w:tc>
          <w:tcPr>
            <w:tcW w:w="70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32</w:t>
            </w:r>
          </w:p>
        </w:tc>
        <w:tc>
          <w:tcPr>
            <w:tcW w:w="1134"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32</w:t>
            </w:r>
          </w:p>
        </w:tc>
        <w:tc>
          <w:tcPr>
            <w:tcW w:w="1418" w:type="dxa"/>
            <w:tcBorders>
              <w:top w:val="single" w:sz="8" w:space="0" w:color="auto"/>
              <w:left w:val="nil"/>
              <w:bottom w:val="single" w:sz="4" w:space="0" w:color="auto"/>
              <w:right w:val="single" w:sz="8" w:space="0" w:color="auto"/>
            </w:tcBorders>
            <w:shd w:val="clear" w:color="000000" w:fill="FFFFE7"/>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p>
        </w:tc>
      </w:tr>
      <w:tr w:rsidR="003D19F9" w:rsidRPr="00FB7E97" w:rsidTr="00E3613D">
        <w:trPr>
          <w:trHeight w:val="225"/>
        </w:trPr>
        <w:tc>
          <w:tcPr>
            <w:tcW w:w="580" w:type="dxa"/>
            <w:tcBorders>
              <w:top w:val="nil"/>
              <w:left w:val="single" w:sz="8" w:space="0" w:color="auto"/>
              <w:bottom w:val="single" w:sz="4" w:space="0" w:color="auto"/>
              <w:right w:val="single" w:sz="8" w:space="0" w:color="auto"/>
            </w:tcBorders>
            <w:shd w:val="clear" w:color="000000" w:fill="FFFFB4"/>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17</w:t>
            </w:r>
          </w:p>
        </w:tc>
        <w:tc>
          <w:tcPr>
            <w:tcW w:w="2440"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xml:space="preserve">Физика </w:t>
            </w:r>
          </w:p>
        </w:tc>
        <w:tc>
          <w:tcPr>
            <w:tcW w:w="2499"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11</w:t>
            </w:r>
          </w:p>
        </w:tc>
        <w:tc>
          <w:tcPr>
            <w:tcW w:w="708"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64</w:t>
            </w:r>
          </w:p>
        </w:tc>
        <w:tc>
          <w:tcPr>
            <w:tcW w:w="1134" w:type="dxa"/>
            <w:tcBorders>
              <w:top w:val="single" w:sz="8" w:space="0" w:color="auto"/>
              <w:left w:val="nil"/>
              <w:bottom w:val="single" w:sz="4" w:space="0" w:color="auto"/>
              <w:right w:val="single" w:sz="8" w:space="0" w:color="auto"/>
            </w:tcBorders>
            <w:shd w:val="clear" w:color="000000" w:fill="FFFFE7"/>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64</w:t>
            </w:r>
          </w:p>
        </w:tc>
        <w:tc>
          <w:tcPr>
            <w:tcW w:w="1418" w:type="dxa"/>
            <w:tcBorders>
              <w:top w:val="single" w:sz="8" w:space="0" w:color="auto"/>
              <w:left w:val="nil"/>
              <w:bottom w:val="single" w:sz="4" w:space="0" w:color="auto"/>
              <w:right w:val="single" w:sz="8" w:space="0" w:color="auto"/>
            </w:tcBorders>
            <w:shd w:val="clear" w:color="000000" w:fill="FFFFE7"/>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p>
        </w:tc>
      </w:tr>
      <w:tr w:rsidR="003D19F9" w:rsidRPr="00FB7E97" w:rsidTr="00E3613D">
        <w:trPr>
          <w:trHeight w:val="225"/>
        </w:trPr>
        <w:tc>
          <w:tcPr>
            <w:tcW w:w="5519" w:type="dxa"/>
            <w:gridSpan w:val="3"/>
            <w:tcBorders>
              <w:top w:val="single" w:sz="8" w:space="0" w:color="auto"/>
              <w:left w:val="single" w:sz="8" w:space="0" w:color="auto"/>
              <w:bottom w:val="single" w:sz="8" w:space="0" w:color="auto"/>
              <w:right w:val="single" w:sz="4" w:space="0" w:color="000000"/>
            </w:tcBorders>
            <w:shd w:val="clear" w:color="000000" w:fill="FFFF00"/>
            <w:noWrap/>
            <w:vAlign w:val="bottom"/>
            <w:hideMark/>
          </w:tcPr>
          <w:p w:rsidR="003D19F9" w:rsidRPr="00FB7E97" w:rsidRDefault="003D19F9" w:rsidP="003D19F9">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Итого:</w:t>
            </w:r>
          </w:p>
        </w:tc>
        <w:tc>
          <w:tcPr>
            <w:tcW w:w="708" w:type="dxa"/>
            <w:tcBorders>
              <w:top w:val="single" w:sz="8" w:space="0" w:color="auto"/>
              <w:left w:val="nil"/>
              <w:bottom w:val="single" w:sz="8" w:space="0" w:color="auto"/>
              <w:right w:val="single" w:sz="4" w:space="0" w:color="auto"/>
            </w:tcBorders>
            <w:shd w:val="clear" w:color="000000" w:fill="FFFF00"/>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1271</w:t>
            </w:r>
          </w:p>
        </w:tc>
        <w:tc>
          <w:tcPr>
            <w:tcW w:w="1134" w:type="dxa"/>
            <w:tcBorders>
              <w:top w:val="single" w:sz="8" w:space="0" w:color="auto"/>
              <w:left w:val="nil"/>
              <w:bottom w:val="single" w:sz="8" w:space="0" w:color="auto"/>
              <w:right w:val="single" w:sz="4" w:space="0" w:color="auto"/>
            </w:tcBorders>
            <w:shd w:val="clear" w:color="000000" w:fill="FFFF00"/>
            <w:noWrap/>
            <w:vAlign w:val="bottom"/>
            <w:hideMark/>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1241</w:t>
            </w:r>
          </w:p>
        </w:tc>
        <w:tc>
          <w:tcPr>
            <w:tcW w:w="1418" w:type="dxa"/>
            <w:tcBorders>
              <w:top w:val="single" w:sz="8" w:space="0" w:color="auto"/>
              <w:left w:val="nil"/>
              <w:bottom w:val="single" w:sz="8" w:space="0" w:color="auto"/>
              <w:right w:val="single" w:sz="4" w:space="0" w:color="auto"/>
            </w:tcBorders>
            <w:shd w:val="clear" w:color="000000" w:fill="FFFF00"/>
          </w:tcPr>
          <w:p w:rsidR="003D19F9" w:rsidRPr="00FB7E97" w:rsidRDefault="003D19F9" w:rsidP="003D19F9">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30</w:t>
            </w:r>
          </w:p>
        </w:tc>
      </w:tr>
    </w:tbl>
    <w:p w:rsidR="0096420E" w:rsidRPr="00FB7E97" w:rsidRDefault="0096420E" w:rsidP="0096420E">
      <w:pPr>
        <w:pStyle w:val="a5"/>
      </w:pPr>
      <w:r w:rsidRPr="00FB7E97">
        <w:t xml:space="preserve"> </w:t>
      </w:r>
    </w:p>
    <w:p w:rsidR="0050393D" w:rsidRPr="00FB7E97" w:rsidRDefault="0050393D" w:rsidP="0096420E">
      <w:pPr>
        <w:pStyle w:val="a5"/>
      </w:pPr>
    </w:p>
    <w:p w:rsidR="0050393D" w:rsidRPr="00FB7E97" w:rsidRDefault="0050393D" w:rsidP="0096420E">
      <w:pPr>
        <w:pStyle w:val="a5"/>
      </w:pPr>
    </w:p>
    <w:p w:rsidR="00D65CF9" w:rsidRPr="00FB7E97" w:rsidRDefault="00533E88" w:rsidP="0096420E">
      <w:pPr>
        <w:pStyle w:val="a5"/>
        <w:rPr>
          <w:b/>
        </w:rPr>
      </w:pPr>
      <w:r w:rsidRPr="00FB7E97">
        <w:rPr>
          <w:b/>
        </w:rPr>
        <w:t xml:space="preserve">4. </w:t>
      </w:r>
      <w:r w:rsidR="00F04B6D" w:rsidRPr="00FB7E97">
        <w:rPr>
          <w:b/>
        </w:rPr>
        <w:t>Результаты промежуточной аттестации</w:t>
      </w:r>
    </w:p>
    <w:p w:rsidR="0050393D" w:rsidRPr="00FB7E97" w:rsidRDefault="004F6499" w:rsidP="0050393D">
      <w:pPr>
        <w:pStyle w:val="a5"/>
        <w:jc w:val="both"/>
      </w:pPr>
      <w:r w:rsidRPr="00FB7E97">
        <w:t xml:space="preserve">        Согласно приказу  «О проведении промежуточной аттестации по результатам освоения о</w:t>
      </w:r>
      <w:r w:rsidR="0050393D" w:rsidRPr="00FB7E97">
        <w:t>бразовательной программы за 2021-2022</w:t>
      </w:r>
      <w:r w:rsidRPr="00FB7E97">
        <w:t xml:space="preserve"> уч.год» №     </w:t>
      </w:r>
      <w:r w:rsidR="0050393D" w:rsidRPr="00FB7E97">
        <w:t>22   от   11.04.2022</w:t>
      </w:r>
      <w:r w:rsidRPr="00FB7E97">
        <w:t xml:space="preserve">  , на основании Положения о формах, периодичности и порядке текущего контроля успеваемости и промежуточной аттестации обучающихся МБОУ «Зиреклинский лицей », формах итоговой аттестации, заявленной в учебных планах М</w:t>
      </w:r>
      <w:r w:rsidR="0050393D" w:rsidRPr="00FB7E97">
        <w:t>БОУ «Зиреклинский лицей» на 2021</w:t>
      </w:r>
      <w:r w:rsidRPr="00FB7E97">
        <w:t>-202</w:t>
      </w:r>
      <w:r w:rsidR="0050393D" w:rsidRPr="00FB7E97">
        <w:t>2</w:t>
      </w:r>
      <w:r w:rsidRPr="00FB7E97">
        <w:t xml:space="preserve"> учебный год, в рамках реализации основной образовательн</w:t>
      </w:r>
      <w:r w:rsidR="0050393D" w:rsidRPr="00FB7E97">
        <w:t>ой программы школы на 2021</w:t>
      </w:r>
      <w:r w:rsidRPr="00FB7E97">
        <w:t>-202</w:t>
      </w:r>
      <w:r w:rsidR="0050393D" w:rsidRPr="00FB7E97">
        <w:t>2</w:t>
      </w:r>
      <w:r w:rsidRPr="00FB7E97">
        <w:t xml:space="preserve"> учебный год, в целях оценки уровня обученности и качества знаний учащихся школы, оценки эффективности принятых управленческих решен</w:t>
      </w:r>
      <w:r w:rsidR="0050393D" w:rsidRPr="00FB7E97">
        <w:t>ий в период с 10.05. по 31.05.22</w:t>
      </w:r>
      <w:r w:rsidRPr="00FB7E97">
        <w:t xml:space="preserve"> г. (для обучающихся 1 – 11 классов)  была проведена промежуточная аттестац</w:t>
      </w:r>
      <w:r w:rsidR="0050393D" w:rsidRPr="00FB7E97">
        <w:t>ия по предметам учебных планов.</w:t>
      </w:r>
    </w:p>
    <w:p w:rsidR="004F6499" w:rsidRPr="00FB7E97" w:rsidRDefault="004F6499" w:rsidP="0050393D">
      <w:pPr>
        <w:pStyle w:val="a5"/>
        <w:jc w:val="both"/>
      </w:pPr>
      <w:r w:rsidRPr="00FB7E97">
        <w:t>Цели промежуточной аттестации:</w:t>
      </w:r>
    </w:p>
    <w:p w:rsidR="004F6499" w:rsidRPr="00FB7E97" w:rsidRDefault="004F6499" w:rsidP="004F6499">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 установление фактического уровня теоретических знаний, практических умений и </w:t>
      </w:r>
      <w:proofErr w:type="gramStart"/>
      <w:r w:rsidRPr="00FB7E97">
        <w:rPr>
          <w:rFonts w:ascii="Times New Roman" w:hAnsi="Times New Roman" w:cs="Times New Roman"/>
          <w:sz w:val="24"/>
          <w:szCs w:val="24"/>
        </w:rPr>
        <w:t>навыков</w:t>
      </w:r>
      <w:proofErr w:type="gramEnd"/>
      <w:r w:rsidRPr="00FB7E97">
        <w:rPr>
          <w:rFonts w:ascii="Times New Roman" w:hAnsi="Times New Roman" w:cs="Times New Roman"/>
          <w:sz w:val="24"/>
          <w:szCs w:val="24"/>
        </w:rPr>
        <w:t xml:space="preserve"> учащихся по предметам обязательного компонента учебного плана;</w:t>
      </w:r>
    </w:p>
    <w:p w:rsidR="004F6499" w:rsidRPr="00FB7E97" w:rsidRDefault="004F6499" w:rsidP="004F6499">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 выявление соответствия фактического уровня </w:t>
      </w:r>
      <w:proofErr w:type="gramStart"/>
      <w:r w:rsidRPr="00FB7E97">
        <w:rPr>
          <w:rFonts w:ascii="Times New Roman" w:hAnsi="Times New Roman" w:cs="Times New Roman"/>
          <w:sz w:val="24"/>
          <w:szCs w:val="24"/>
        </w:rPr>
        <w:t>учебных достижений</w:t>
      </w:r>
      <w:proofErr w:type="gramEnd"/>
      <w:r w:rsidRPr="00FB7E97">
        <w:rPr>
          <w:rFonts w:ascii="Times New Roman" w:hAnsi="Times New Roman" w:cs="Times New Roman"/>
          <w:sz w:val="24"/>
          <w:szCs w:val="24"/>
        </w:rPr>
        <w:t xml:space="preserve"> обучающихся требованиям образовательных стандартов общего образования;</w:t>
      </w:r>
    </w:p>
    <w:p w:rsidR="004F6499" w:rsidRPr="00FB7E97" w:rsidRDefault="004F6499" w:rsidP="004F6499">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 выявление пробелов в освоении обучающимися образовательной программы по предмету и организация коррекционной работы с учетом индивидуальных потребностей обучающихся; </w:t>
      </w:r>
    </w:p>
    <w:p w:rsidR="004F6499" w:rsidRPr="00FB7E97" w:rsidRDefault="004F6499" w:rsidP="004F6499">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 контроль выполнения учебных программ;</w:t>
      </w:r>
    </w:p>
    <w:p w:rsidR="004F6499" w:rsidRPr="00FB7E97" w:rsidRDefault="004F6499" w:rsidP="004F6499">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 оценка динамики индивидуальных образовательных достижений, продвижения в достижении планируемых результатов освоения образовательной программы учебных предметов</w:t>
      </w:r>
    </w:p>
    <w:p w:rsidR="004F6499" w:rsidRPr="00FB7E97" w:rsidRDefault="004F6499" w:rsidP="004F6499">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lastRenderedPageBreak/>
        <w:t>Задача промежуточной аттестации:</w:t>
      </w:r>
    </w:p>
    <w:p w:rsidR="004F6499" w:rsidRPr="00FB7E97" w:rsidRDefault="004F6499" w:rsidP="004F6499">
      <w:pPr>
        <w:spacing w:before="100" w:beforeAutospacing="1" w:after="100" w:afterAutospacing="1"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Проверить соответствие </w:t>
      </w:r>
      <w:proofErr w:type="gramStart"/>
      <w:r w:rsidRPr="00FB7E97">
        <w:rPr>
          <w:rFonts w:ascii="Times New Roman" w:hAnsi="Times New Roman" w:cs="Times New Roman"/>
          <w:sz w:val="24"/>
          <w:szCs w:val="24"/>
        </w:rPr>
        <w:t>знаний</w:t>
      </w:r>
      <w:proofErr w:type="gramEnd"/>
      <w:r w:rsidRPr="00FB7E97">
        <w:rPr>
          <w:rFonts w:ascii="Times New Roman" w:hAnsi="Times New Roman" w:cs="Times New Roman"/>
          <w:sz w:val="24"/>
          <w:szCs w:val="24"/>
        </w:rPr>
        <w:t xml:space="preserve"> обучающихся требованиям государственных стандартов образования и умение применять их на практике.</w:t>
      </w:r>
    </w:p>
    <w:p w:rsidR="00BF19C8" w:rsidRPr="00FB7E97" w:rsidRDefault="004F6499" w:rsidP="00652232">
      <w:pPr>
        <w:spacing w:before="100" w:beforeAutospacing="1" w:after="100" w:afterAutospacing="1"/>
        <w:ind w:left="-426"/>
        <w:jc w:val="both"/>
        <w:rPr>
          <w:rFonts w:ascii="Times New Roman" w:hAnsi="Times New Roman" w:cs="Times New Roman"/>
          <w:sz w:val="24"/>
          <w:szCs w:val="24"/>
        </w:rPr>
      </w:pPr>
      <w:r w:rsidRPr="00FB7E97">
        <w:rPr>
          <w:rFonts w:ascii="Times New Roman" w:hAnsi="Times New Roman" w:cs="Times New Roman"/>
          <w:sz w:val="24"/>
          <w:szCs w:val="24"/>
        </w:rPr>
        <w:t>Промежуточная аттестация в школе проводилась по всем учебным предметам в формах, определённым учебным планом. Все ученики 1-11 класс приняли участие в промежуточной аттестации.</w:t>
      </w:r>
    </w:p>
    <w:tbl>
      <w:tblPr>
        <w:tblStyle w:val="a3"/>
        <w:tblW w:w="11058" w:type="dxa"/>
        <w:tblInd w:w="-1281" w:type="dxa"/>
        <w:tblLayout w:type="fixed"/>
        <w:tblLook w:val="04A0" w:firstRow="1" w:lastRow="0" w:firstColumn="1" w:lastColumn="0" w:noHBand="0" w:noVBand="1"/>
      </w:tblPr>
      <w:tblGrid>
        <w:gridCol w:w="567"/>
        <w:gridCol w:w="2269"/>
        <w:gridCol w:w="1559"/>
        <w:gridCol w:w="1701"/>
        <w:gridCol w:w="538"/>
        <w:gridCol w:w="567"/>
        <w:gridCol w:w="567"/>
        <w:gridCol w:w="709"/>
        <w:gridCol w:w="709"/>
        <w:gridCol w:w="454"/>
        <w:gridCol w:w="709"/>
        <w:gridCol w:w="709"/>
      </w:tblGrid>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Кл </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Учитель   </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предмет</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Форма проведения</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Всего учеников</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Выполнили </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Успеваемость %</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Качество %</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Фахрутдинова Г.И.</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математика</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Контрольная работа</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2439" w:type="dxa"/>
            <w:gridSpan w:val="4"/>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Зачет </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1 </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Гайфутдинова А.Х.</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Русский язык</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Диктант с г/з</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2439" w:type="dxa"/>
            <w:gridSpan w:val="4"/>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Зачет </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Сулейманова Г.И</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Межпредметная комплексная работа</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Проверочная работа </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2439" w:type="dxa"/>
            <w:gridSpan w:val="4"/>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Усвоил </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Гайфутдинова А.Х.</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Литературное чтение </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2439" w:type="dxa"/>
            <w:gridSpan w:val="4"/>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Зачет </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Фахрутдинова Г.И.</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Технология </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2439" w:type="dxa"/>
            <w:gridSpan w:val="4"/>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Зачет </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Фахрутдинова Г.И.</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ИЗО</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2439" w:type="dxa"/>
            <w:gridSpan w:val="4"/>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Зачет </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Сафарова Л.Г.</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Музыка</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2439" w:type="dxa"/>
            <w:gridSpan w:val="4"/>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Зачет </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Сулейманова Г.И</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Литературное чтение на родном языке</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2439" w:type="dxa"/>
            <w:gridSpan w:val="4"/>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Зачет </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Сулейманова Г.И</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Окружающий мир</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2439" w:type="dxa"/>
            <w:gridSpan w:val="4"/>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Зачет </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Сулейманова Г.И</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Родной татарский язык</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2439" w:type="dxa"/>
            <w:gridSpan w:val="4"/>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Зачет </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Сулейманова Г.И</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Литературное чтение</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Сулейманова Г.И</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Литературное чтение на родном языке</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Фахрутдинова Г.З</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Технология </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Сулейманова Г.И</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Риторика </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Сулейманова Г.И</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Окружающий мир</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lastRenderedPageBreak/>
              <w:t>2</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Хаметвалеева А.Р.</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Английский язык</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67</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Сафарова Л.Г.</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Музыка </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Сулейманова Г.И</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Родной татарский язык</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Диктант с г/з</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67</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Сулейманова Г.И</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Математика </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Контрольная работа</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67</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Сулейманова Г.И</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Русский язык</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Контроль диктант с г/з</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67</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Фахрутдинова Г.З</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Физическая культура</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Фахрутдинова Г.З</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ИЗО</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Гайфутдинова А.Х</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Математика </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12</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12</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Сафарова Л.Г.</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Музыка </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12</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12</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Гайфутдинова А.Х</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Русский язык</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12</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12</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7</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58</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Гайфутдинова А.Х</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Литературное чтение</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12</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12</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91</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Фахрутдинова Г.З</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Технология </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12</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12</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Гайфутдинова А.Х.</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ИЗО</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12</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12</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9</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Гайфутдинова А.Х</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Литературное чтение на род языке</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12</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12</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Гайфутдинова А.Х</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Родной язык</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12</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12</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9</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75</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Хаметвалеева А.Р.</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Английский язык</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Тест</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12</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12</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Фахрутдинова Г.З.</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ОРЭКС</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Зачет </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12</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12</w:t>
            </w:r>
          </w:p>
        </w:tc>
        <w:tc>
          <w:tcPr>
            <w:tcW w:w="2439" w:type="dxa"/>
            <w:gridSpan w:val="4"/>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Зачет </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Гайфутдинова А.Х</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Окружающий мир</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Тест </w:t>
            </w:r>
          </w:p>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12</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11</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83</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Фахрутдинова Г.З.</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Физическая культура</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12</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12</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9</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Фахрутдинова Г.З.</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Русский язык</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Контр диктант</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w:t>
            </w:r>
          </w:p>
          <w:p w:rsidR="0052265A" w:rsidRPr="00FB7E97" w:rsidRDefault="0052265A" w:rsidP="0052265A">
            <w:pPr>
              <w:jc w:val="both"/>
              <w:rPr>
                <w:rFonts w:ascii="Times New Roman" w:hAnsi="Times New Roman" w:cs="Times New Roman"/>
                <w:sz w:val="24"/>
                <w:szCs w:val="24"/>
              </w:rPr>
            </w:pP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p w:rsidR="0052265A" w:rsidRPr="00FB7E97" w:rsidRDefault="0052265A" w:rsidP="0052265A">
            <w:pPr>
              <w:jc w:val="both"/>
              <w:rPr>
                <w:rFonts w:ascii="Times New Roman" w:hAnsi="Times New Roman" w:cs="Times New Roman"/>
                <w:sz w:val="24"/>
                <w:szCs w:val="24"/>
              </w:rPr>
            </w:pP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Фахрутдинова Г.З.</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Русская литература</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Шакирова Л.В.</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Математика </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Газымова Р.М.</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Родной язык</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Контр диктант с грам зад</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Газымова Р.М.</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Родная литература</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Сафарова Л.Г.</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Физическая культура</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Вагизова Ф.Г.</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Биология </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Тестирование </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Хуснутдинова И.Н</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История </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 5</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Вагизова Ф.Г.</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География </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тестирование </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Сафарова Л.Г.</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музыка</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Сафарова Л.Г.</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ИЗО</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lastRenderedPageBreak/>
              <w:t>5</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Хаметвалеева А.Р.</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Английский язык</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Тест </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Сабанаева Н.А</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Технология </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Хуснутдинова И.Н.</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ОДНКНР</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Вагизова Ф.Г.</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География </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Тестирование </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Шакирова Л.В</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Математика</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Контр работа</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37</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Газымова Р.М.</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Русский язык</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Контр диктант с грам заданием</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62</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Зарипова Ф.Р</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Родной язык</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Контр диктант</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56</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Газымова Р.М.</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Русская литература</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Зарипова Ф.Р.</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Родная литература</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62</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Хаметвалеева А.Р.</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Английский язык</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Сафарова Л.Г.</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Физическая культура</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Хуснутдинова И.Н.</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История </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Хуснутдинова И.Н.</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Обществознание </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56</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Вагизова Ф.Г.</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Биология </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Тестирование </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Сафарова Л.Г.</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Музыка </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Сафарова Л.Г.</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ИЗО</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7</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Сабанаева Н.А.</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Технология </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rPr>
          <w:trHeight w:val="309"/>
        </w:trPr>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7</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Шакирова Л.В</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Геометрия </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Устное собеседование </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67</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7</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Шакирова Л.В.</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Алгебра </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Контр работа</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7</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Мустафина Г.Г.</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Русский язык</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Контр диктант</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7</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Мустафина Г.Г.</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Русская литература</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Сочинение </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7</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Зарипова Ф.Р.</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Родной язык</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Контр диктант с грам заданием</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83</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7</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Зарипова Ф.Р.</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Родная литература</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67</w:t>
            </w:r>
          </w:p>
        </w:tc>
      </w:tr>
      <w:tr w:rsidR="0052265A" w:rsidRPr="00FB7E97" w:rsidTr="0052265A">
        <w:trPr>
          <w:trHeight w:val="629"/>
        </w:trPr>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7</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Сафарова Л.Г.</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Физическая культура</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7</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Хуснутдинова И.Н.</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История </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67</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7</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Хуснутдинова И.Н.</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обществознание </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83</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7</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Вагизова Ф.Г.</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биология </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Тестирование</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67</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7</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Вагизова Ф.Г.</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география</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67</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7</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Сафарова Л.Г. </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музыка</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7</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Сафарова Л.Г.</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ИЗО</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7</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Кашапова З.Х.</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физика</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Контр работа</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33</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lastRenderedPageBreak/>
              <w:t>7</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Сабанаева Н.А</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технология</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7</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Нуреева А.Г.</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информатика</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83</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7</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Хаметвалеева А.Р.</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Английск яз</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Тест </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67</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Вагизова Ф.Г.</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Биология </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Тестирование </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67</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Вагизова Ф.Г</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География </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ВГО </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Кашапова З.Х.</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Физика </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Контр  работа</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67</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Мустафина Г.Г.</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Русская литература</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Устное собеседовани</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83</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Мустафина Г.Г.</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Русский язык</w:t>
            </w:r>
          </w:p>
        </w:tc>
        <w:tc>
          <w:tcPr>
            <w:tcW w:w="1701" w:type="dxa"/>
          </w:tcPr>
          <w:p w:rsidR="0052265A" w:rsidRPr="00FB7E97" w:rsidRDefault="0052265A" w:rsidP="0052265A">
            <w:pPr>
              <w:jc w:val="center"/>
              <w:rPr>
                <w:rFonts w:ascii="Times New Roman" w:hAnsi="Times New Roman" w:cs="Times New Roman"/>
                <w:sz w:val="24"/>
                <w:szCs w:val="24"/>
              </w:rPr>
            </w:pPr>
            <w:r w:rsidRPr="00FB7E97">
              <w:rPr>
                <w:rFonts w:ascii="Times New Roman" w:hAnsi="Times New Roman" w:cs="Times New Roman"/>
                <w:sz w:val="24"/>
                <w:szCs w:val="24"/>
              </w:rPr>
              <w:t>Изложение с тестирование</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83</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Шакирова Л.В.</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Алгебра</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Контр работа</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Хаметвалеева А.Р.</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Английский язык</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83</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Шакирова Л.Г.</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Геометрия</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Устное собеседование с практической работой</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67</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Нуреева А.Г.</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Информатика </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Газымова Р.М.</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Родной язык</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Контр диктант с грам заданием</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Газымова Р.М.</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Родная литература</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ВГО </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Габутдиова Г.Г.</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Физическая  культура</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Хуснутдинова И.Н.</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История </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Устное собеседование</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67</w:t>
            </w:r>
          </w:p>
        </w:tc>
      </w:tr>
      <w:tr w:rsidR="0052265A" w:rsidRPr="00FB7E97" w:rsidTr="0052265A">
        <w:trPr>
          <w:trHeight w:val="633"/>
        </w:trPr>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Хуснутдинова И.Н.</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Обществознание </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83</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Сафарова Л.Г.</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ОБЖ</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Сафарова Л.Г.</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Искусство </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Сабанаева Н.А.</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Химия </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Устное собеседование</w:t>
            </w:r>
          </w:p>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67</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8</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Сабанаева Н.А.</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технология</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6</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9</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Кашапова З.Х.</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Физика </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75</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9</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Шакирова Л.В.</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Алгебра  </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75</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9</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Шакирова Л.В.</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Геометрия </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75</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9</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Мустафина Г.Г.</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Русский язык</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75</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9</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Мустафина Г.Г.</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Русская литература </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75</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9</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Сабанаева Н.А.</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Химия </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75</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9</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Зарипова Ф.Р.</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Родной  язык</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75</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lastRenderedPageBreak/>
              <w:t>9</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Зарипова Ф.Р.</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Родная литература</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75</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9</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Габутдинова Г.Г.</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Физическая культура</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9</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Хуснутдинова И.Н.</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История </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75</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9</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Хуснутдинова И.Н.</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Общество</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75</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9</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Вагизова Ф.Г.</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Биология </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75</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9</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Вагизова Ф.Г.</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география</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75</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9</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Сафарова Л.Г.</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ОБЖ</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9</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Нуреева А.Г.</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Информатика</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9</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Хаметвалеев А.М.</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Английский язык</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75</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9</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Хуснутдинова И.Н.</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Немецкий язык</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75</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Вагизова Ф.Г.</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Биология</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Тестирование </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Кашапова З.Х.</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Физика </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Контрольная работа</w:t>
            </w:r>
          </w:p>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25</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Вагизова Ф.Г.</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География </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Мустафина Г.Г.</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Русский язык</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Тест в форме ЕГЭ</w:t>
            </w:r>
          </w:p>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25</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Мустафина Г.Г.</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Русская литература</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Сочинение </w:t>
            </w:r>
          </w:p>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Шакирова Л.В.</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Алгебра </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Контрработа</w:t>
            </w:r>
          </w:p>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Сабанаева Н.А.</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Химия </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Устное собеседование</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50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Газымова Р.М.</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Родной татарский язык</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Контрольный диктант с грам заданием</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Газымова Р.М.</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Родная татарская литература</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Хаметвалеев А.М.</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Английский язык</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Нуреева А.Г.</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Информатика </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Габутдинова Г.Г.</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Физическая культура</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Хуснутдинова И.Н.</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История</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Контрольная работа</w:t>
            </w:r>
          </w:p>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Хуснутдинова И.Н.</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обществознание </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Сафарова Л.Г.</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ОБЖ</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Нуреева А.Г.</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Индивидуальный проект</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Защита проектов</w:t>
            </w:r>
          </w:p>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lastRenderedPageBreak/>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lastRenderedPageBreak/>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709" w:type="dxa"/>
          </w:tcPr>
          <w:p w:rsidR="0052265A" w:rsidRPr="00FB7E97" w:rsidRDefault="0052265A" w:rsidP="0052265A">
            <w:pPr>
              <w:jc w:val="both"/>
              <w:rPr>
                <w:rFonts w:ascii="Times New Roman" w:hAnsi="Times New Roman" w:cs="Times New Roman"/>
                <w:sz w:val="24"/>
                <w:szCs w:val="24"/>
              </w:rPr>
            </w:pPr>
          </w:p>
        </w:tc>
        <w:tc>
          <w:tcPr>
            <w:tcW w:w="709" w:type="dxa"/>
          </w:tcPr>
          <w:p w:rsidR="0052265A" w:rsidRPr="00FB7E97" w:rsidRDefault="0052265A" w:rsidP="0052265A">
            <w:pPr>
              <w:jc w:val="both"/>
              <w:rPr>
                <w:rFonts w:ascii="Times New Roman" w:hAnsi="Times New Roman" w:cs="Times New Roman"/>
                <w:sz w:val="24"/>
                <w:szCs w:val="24"/>
              </w:rPr>
            </w:pPr>
          </w:p>
        </w:tc>
        <w:tc>
          <w:tcPr>
            <w:tcW w:w="454" w:type="dxa"/>
          </w:tcPr>
          <w:p w:rsidR="0052265A" w:rsidRPr="00FB7E97" w:rsidRDefault="0052265A" w:rsidP="0052265A">
            <w:pPr>
              <w:jc w:val="both"/>
              <w:rPr>
                <w:rFonts w:ascii="Times New Roman" w:hAnsi="Times New Roman" w:cs="Times New Roman"/>
                <w:sz w:val="24"/>
                <w:szCs w:val="24"/>
              </w:rPr>
            </w:pP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lastRenderedPageBreak/>
              <w:t>10</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Хуснутдинова И.Н.</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Финансовая грамотность</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11</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Мустафина Г.Г.</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Русский язык</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75</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11</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Мустафина Г.Г.</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Русская литература</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11</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Кашапова З.Х.</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Алгебра </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11</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Кашапова З.Х.</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Геометрия </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11</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Газымова Р.М.</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Родной язык</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11</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Газымова Р.М.</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Родная литература</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11</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Габутдинова Г.Г.</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Физическая культура</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11</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Хуснутдинова И.Н.</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История </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11</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Хуснутдинова И.Н.</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Обществознание </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11</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Нуреева А.Г.</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Информатика </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11</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Вагизова Ф.г.</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Биология </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11</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Вагизова Ф.Г.</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География </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11</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Сафарова Л.Г.</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ОБЖ</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11</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Кашапова З.Х.</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Физика </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11</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Кашапова З.Х</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Астрономия </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11</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Сабанаева Н.А.</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 xml:space="preserve">Химия </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2</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r w:rsidR="0052265A" w:rsidRPr="00FB7E97" w:rsidTr="0052265A">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11</w:t>
            </w:r>
          </w:p>
        </w:tc>
        <w:tc>
          <w:tcPr>
            <w:tcW w:w="226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Хаметвалеев А.М.</w:t>
            </w:r>
          </w:p>
        </w:tc>
        <w:tc>
          <w:tcPr>
            <w:tcW w:w="155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Английский язык</w:t>
            </w:r>
          </w:p>
        </w:tc>
        <w:tc>
          <w:tcPr>
            <w:tcW w:w="1701"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ВГО</w:t>
            </w:r>
          </w:p>
        </w:tc>
        <w:tc>
          <w:tcPr>
            <w:tcW w:w="538"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4</w:t>
            </w:r>
          </w:p>
        </w:tc>
        <w:tc>
          <w:tcPr>
            <w:tcW w:w="567"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454"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c>
          <w:tcPr>
            <w:tcW w:w="709" w:type="dxa"/>
          </w:tcPr>
          <w:p w:rsidR="0052265A" w:rsidRPr="00FB7E97" w:rsidRDefault="0052265A" w:rsidP="0052265A">
            <w:pPr>
              <w:jc w:val="both"/>
              <w:rPr>
                <w:rFonts w:ascii="Times New Roman" w:hAnsi="Times New Roman" w:cs="Times New Roman"/>
                <w:sz w:val="24"/>
                <w:szCs w:val="24"/>
              </w:rPr>
            </w:pPr>
            <w:r w:rsidRPr="00FB7E97">
              <w:rPr>
                <w:rFonts w:ascii="Times New Roman" w:hAnsi="Times New Roman" w:cs="Times New Roman"/>
                <w:sz w:val="24"/>
                <w:szCs w:val="24"/>
              </w:rPr>
              <w:t>100</w:t>
            </w:r>
          </w:p>
        </w:tc>
      </w:tr>
    </w:tbl>
    <w:p w:rsidR="0052265A" w:rsidRPr="00FB7E97" w:rsidRDefault="0052265A" w:rsidP="0052265A">
      <w:pPr>
        <w:rPr>
          <w:sz w:val="24"/>
          <w:szCs w:val="24"/>
        </w:rPr>
      </w:pPr>
    </w:p>
    <w:p w:rsidR="00F557AB" w:rsidRPr="00FB7E97" w:rsidRDefault="00F557AB" w:rsidP="004F6499">
      <w:pPr>
        <w:spacing w:after="0" w:line="240" w:lineRule="auto"/>
        <w:ind w:left="-709" w:firstLine="709"/>
        <w:jc w:val="both"/>
        <w:rPr>
          <w:rFonts w:ascii="Times New Roman" w:hAnsi="Times New Roman" w:cs="Times New Roman"/>
          <w:sz w:val="24"/>
          <w:szCs w:val="24"/>
        </w:rPr>
      </w:pPr>
    </w:p>
    <w:p w:rsidR="004F6499" w:rsidRPr="00FB7E97" w:rsidRDefault="004F6499" w:rsidP="004F6499">
      <w:pPr>
        <w:spacing w:after="0" w:line="240" w:lineRule="auto"/>
        <w:ind w:left="-709" w:firstLine="709"/>
        <w:jc w:val="both"/>
        <w:rPr>
          <w:rFonts w:ascii="Times New Roman" w:hAnsi="Times New Roman" w:cs="Times New Roman"/>
          <w:sz w:val="24"/>
          <w:szCs w:val="24"/>
        </w:rPr>
      </w:pPr>
      <w:r w:rsidRPr="00FB7E97">
        <w:rPr>
          <w:rFonts w:ascii="Times New Roman" w:hAnsi="Times New Roman" w:cs="Times New Roman"/>
          <w:sz w:val="24"/>
          <w:szCs w:val="24"/>
        </w:rPr>
        <w:t>Исходя из анализа результатов промежуточной аттестации, анализа допущенных учащимися ошибок, можно сделать вывод:</w:t>
      </w:r>
    </w:p>
    <w:p w:rsidR="004F6499" w:rsidRPr="00FB7E97" w:rsidRDefault="004F6499" w:rsidP="0052768B">
      <w:pPr>
        <w:numPr>
          <w:ilvl w:val="0"/>
          <w:numId w:val="2"/>
        </w:numPr>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учащимися освоено базовое содержание образовательных программ по предметам учебного плана;</w:t>
      </w:r>
    </w:p>
    <w:p w:rsidR="004F6499" w:rsidRPr="00FB7E97" w:rsidRDefault="004F6499" w:rsidP="0052768B">
      <w:pPr>
        <w:numPr>
          <w:ilvl w:val="0"/>
          <w:numId w:val="2"/>
        </w:numPr>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учащиеся имеют сформированные ключевые компетенции по предметам учебного плана;</w:t>
      </w:r>
    </w:p>
    <w:p w:rsidR="004F6499" w:rsidRPr="00FB7E97" w:rsidRDefault="004F6499" w:rsidP="0052768B">
      <w:pPr>
        <w:numPr>
          <w:ilvl w:val="0"/>
          <w:numId w:val="2"/>
        </w:numPr>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не по всем предметам в ходе аттестации подтверждены годовые оценки;</w:t>
      </w:r>
    </w:p>
    <w:p w:rsidR="004F6499" w:rsidRPr="00FB7E97" w:rsidRDefault="004F6499" w:rsidP="0052768B">
      <w:pPr>
        <w:numPr>
          <w:ilvl w:val="0"/>
          <w:numId w:val="2"/>
        </w:numPr>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учителями-предметниками отслеживается уровень обученности и качества знаний уч-ся в процессе обучения их предмету, осуществляется объективный подход к оцениванию предметных знаний уч-ся.</w:t>
      </w:r>
    </w:p>
    <w:p w:rsidR="004F6499" w:rsidRPr="00FB7E97" w:rsidRDefault="004F6499" w:rsidP="004F6499">
      <w:pPr>
        <w:spacing w:after="0" w:line="240" w:lineRule="auto"/>
        <w:ind w:left="-709" w:firstLine="709"/>
        <w:jc w:val="both"/>
        <w:rPr>
          <w:rFonts w:ascii="Times New Roman" w:hAnsi="Times New Roman" w:cs="Times New Roman"/>
          <w:sz w:val="24"/>
          <w:szCs w:val="24"/>
        </w:rPr>
      </w:pPr>
      <w:r w:rsidRPr="00FB7E97">
        <w:rPr>
          <w:rFonts w:ascii="Times New Roman" w:hAnsi="Times New Roman" w:cs="Times New Roman"/>
          <w:sz w:val="24"/>
          <w:szCs w:val="24"/>
        </w:rPr>
        <w:br/>
        <w:t>Однако, в ходе анализа результатов промежуточной аттестации были выявлены недостатки, недоработки в процессе обучения уч-ся:</w:t>
      </w:r>
    </w:p>
    <w:p w:rsidR="004F6499" w:rsidRPr="00FB7E97" w:rsidRDefault="004F6499" w:rsidP="0052768B">
      <w:pPr>
        <w:numPr>
          <w:ilvl w:val="0"/>
          <w:numId w:val="2"/>
        </w:numPr>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учителями математики, </w:t>
      </w:r>
      <w:proofErr w:type="gramStart"/>
      <w:r w:rsidRPr="00FB7E97">
        <w:rPr>
          <w:rFonts w:ascii="Times New Roman" w:hAnsi="Times New Roman" w:cs="Times New Roman"/>
          <w:sz w:val="24"/>
          <w:szCs w:val="24"/>
        </w:rPr>
        <w:t>физики  ведется</w:t>
      </w:r>
      <w:proofErr w:type="gramEnd"/>
      <w:r w:rsidRPr="00FB7E97">
        <w:rPr>
          <w:rFonts w:ascii="Times New Roman" w:hAnsi="Times New Roman" w:cs="Times New Roman"/>
          <w:sz w:val="24"/>
          <w:szCs w:val="24"/>
        </w:rPr>
        <w:t xml:space="preserve"> недостаточно-планомерная работа по повышению у уч-ся мотивации учения, качества знаний;</w:t>
      </w:r>
    </w:p>
    <w:p w:rsidR="004F6499" w:rsidRPr="00FB7E97" w:rsidRDefault="004F6499" w:rsidP="0052768B">
      <w:pPr>
        <w:numPr>
          <w:ilvl w:val="0"/>
          <w:numId w:val="2"/>
        </w:numPr>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наблюдается расхождение показателей качества знаний (в сторону понижения) между годовыми и оценками промежуточной аттестации по некоторым предметам, </w:t>
      </w:r>
      <w:proofErr w:type="gramStart"/>
      <w:r w:rsidRPr="00FB7E97">
        <w:rPr>
          <w:rFonts w:ascii="Times New Roman" w:hAnsi="Times New Roman" w:cs="Times New Roman"/>
          <w:sz w:val="24"/>
          <w:szCs w:val="24"/>
        </w:rPr>
        <w:t>что  может</w:t>
      </w:r>
      <w:proofErr w:type="gramEnd"/>
      <w:r w:rsidRPr="00FB7E97">
        <w:rPr>
          <w:rFonts w:ascii="Times New Roman" w:hAnsi="Times New Roman" w:cs="Times New Roman"/>
          <w:sz w:val="24"/>
          <w:szCs w:val="24"/>
        </w:rPr>
        <w:t xml:space="preserve"> указывать  на </w:t>
      </w:r>
    </w:p>
    <w:p w:rsidR="004F6499" w:rsidRPr="00FB7E97" w:rsidRDefault="004F6499" w:rsidP="004F6499">
      <w:pPr>
        <w:spacing w:after="0" w:line="240" w:lineRule="auto"/>
        <w:ind w:left="720"/>
        <w:jc w:val="both"/>
        <w:rPr>
          <w:rFonts w:ascii="Times New Roman" w:hAnsi="Times New Roman" w:cs="Times New Roman"/>
          <w:sz w:val="24"/>
          <w:szCs w:val="24"/>
        </w:rPr>
      </w:pPr>
      <w:r w:rsidRPr="00FB7E97">
        <w:rPr>
          <w:rFonts w:ascii="Times New Roman" w:hAnsi="Times New Roman" w:cs="Times New Roman"/>
          <w:sz w:val="24"/>
          <w:szCs w:val="24"/>
        </w:rPr>
        <w:t xml:space="preserve">- на несбалансированность контрольно-измерительных материалов, </w:t>
      </w:r>
    </w:p>
    <w:p w:rsidR="004F6499" w:rsidRPr="00FB7E97" w:rsidRDefault="004F6499" w:rsidP="004F6499">
      <w:pPr>
        <w:spacing w:after="0" w:line="240" w:lineRule="auto"/>
        <w:ind w:left="720"/>
        <w:jc w:val="both"/>
        <w:rPr>
          <w:rFonts w:ascii="Times New Roman" w:hAnsi="Times New Roman" w:cs="Times New Roman"/>
          <w:sz w:val="24"/>
          <w:szCs w:val="24"/>
        </w:rPr>
      </w:pPr>
      <w:r w:rsidRPr="00FB7E97">
        <w:rPr>
          <w:rFonts w:ascii="Times New Roman" w:hAnsi="Times New Roman" w:cs="Times New Roman"/>
          <w:sz w:val="24"/>
          <w:szCs w:val="24"/>
        </w:rPr>
        <w:lastRenderedPageBreak/>
        <w:t xml:space="preserve">- несоответствие уровня освоения образовательных программ учащимися требованиям стандарта образования; </w:t>
      </w:r>
    </w:p>
    <w:p w:rsidR="004F6499" w:rsidRPr="00FB7E97" w:rsidRDefault="004F6499" w:rsidP="004F6499">
      <w:pPr>
        <w:spacing w:after="0" w:line="240" w:lineRule="auto"/>
        <w:ind w:left="720"/>
        <w:jc w:val="both"/>
        <w:rPr>
          <w:rFonts w:ascii="Times New Roman" w:hAnsi="Times New Roman" w:cs="Times New Roman"/>
          <w:sz w:val="24"/>
          <w:szCs w:val="24"/>
        </w:rPr>
      </w:pPr>
      <w:r w:rsidRPr="00FB7E97">
        <w:rPr>
          <w:rFonts w:ascii="Times New Roman" w:hAnsi="Times New Roman" w:cs="Times New Roman"/>
          <w:sz w:val="24"/>
          <w:szCs w:val="24"/>
        </w:rPr>
        <w:t xml:space="preserve">- недостаточно объективный подход к оцениванию предметных знаний учащихся по итогам </w:t>
      </w:r>
      <w:proofErr w:type="gramStart"/>
      <w:r w:rsidRPr="00FB7E97">
        <w:rPr>
          <w:rFonts w:ascii="Times New Roman" w:hAnsi="Times New Roman" w:cs="Times New Roman"/>
          <w:sz w:val="24"/>
          <w:szCs w:val="24"/>
        </w:rPr>
        <w:t>четверти,  учебного</w:t>
      </w:r>
      <w:proofErr w:type="gramEnd"/>
      <w:r w:rsidRPr="00FB7E97">
        <w:rPr>
          <w:rFonts w:ascii="Times New Roman" w:hAnsi="Times New Roman" w:cs="Times New Roman"/>
          <w:sz w:val="24"/>
          <w:szCs w:val="24"/>
        </w:rPr>
        <w:t xml:space="preserve"> года учителями-предметниками;</w:t>
      </w:r>
    </w:p>
    <w:p w:rsidR="004F6499" w:rsidRPr="00FB7E97" w:rsidRDefault="004F6499" w:rsidP="004F6499">
      <w:pPr>
        <w:spacing w:after="0" w:line="240" w:lineRule="auto"/>
        <w:ind w:left="720"/>
        <w:jc w:val="both"/>
        <w:rPr>
          <w:rFonts w:ascii="Times New Roman" w:hAnsi="Times New Roman" w:cs="Times New Roman"/>
          <w:sz w:val="24"/>
          <w:szCs w:val="24"/>
        </w:rPr>
      </w:pPr>
      <w:r w:rsidRPr="00FB7E97">
        <w:rPr>
          <w:rFonts w:ascii="Times New Roman" w:hAnsi="Times New Roman" w:cs="Times New Roman"/>
          <w:sz w:val="24"/>
          <w:szCs w:val="24"/>
        </w:rPr>
        <w:t xml:space="preserve">- недостаточный тематический контроль знаний учащихся </w:t>
      </w:r>
    </w:p>
    <w:p w:rsidR="004F6499" w:rsidRPr="00FB7E97" w:rsidRDefault="004F6499" w:rsidP="004F6499">
      <w:pPr>
        <w:spacing w:after="0" w:line="240" w:lineRule="auto"/>
        <w:jc w:val="both"/>
        <w:rPr>
          <w:rFonts w:ascii="Times New Roman" w:hAnsi="Times New Roman" w:cs="Times New Roman"/>
          <w:b/>
          <w:i/>
          <w:sz w:val="24"/>
          <w:szCs w:val="24"/>
        </w:rPr>
      </w:pPr>
      <w:r w:rsidRPr="00FB7E97">
        <w:rPr>
          <w:rFonts w:ascii="Times New Roman" w:hAnsi="Times New Roman" w:cs="Times New Roman"/>
          <w:sz w:val="24"/>
          <w:szCs w:val="24"/>
        </w:rPr>
        <w:t>На основании вышеизложенно</w:t>
      </w:r>
      <w:r w:rsidRPr="00FB7E97">
        <w:rPr>
          <w:rFonts w:ascii="Times New Roman" w:hAnsi="Times New Roman" w:cs="Times New Roman"/>
          <w:b/>
          <w:i/>
          <w:sz w:val="24"/>
          <w:szCs w:val="24"/>
        </w:rPr>
        <w:t xml:space="preserve"> РЕКОМЕНДОВАНО:</w:t>
      </w:r>
    </w:p>
    <w:p w:rsidR="004F6499" w:rsidRPr="00FB7E97" w:rsidRDefault="004F6499" w:rsidP="0052768B">
      <w:pPr>
        <w:numPr>
          <w:ilvl w:val="0"/>
          <w:numId w:val="2"/>
        </w:numPr>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Учителям-предметникам совершенствовать работу по повышению качества знаний учащихся посредством внедрения современных развивающих педтехнологий на уроках.</w:t>
      </w:r>
    </w:p>
    <w:p w:rsidR="004F6499" w:rsidRPr="00FB7E97" w:rsidRDefault="004F6499" w:rsidP="0052768B">
      <w:pPr>
        <w:numPr>
          <w:ilvl w:val="0"/>
          <w:numId w:val="2"/>
        </w:numPr>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осуществлять объективный подход к оцениванию знаний учащихся по итогам четверти, </w:t>
      </w:r>
      <w:proofErr w:type="gramStart"/>
      <w:r w:rsidRPr="00FB7E97">
        <w:rPr>
          <w:rFonts w:ascii="Times New Roman" w:hAnsi="Times New Roman" w:cs="Times New Roman"/>
          <w:sz w:val="24"/>
          <w:szCs w:val="24"/>
        </w:rPr>
        <w:t>года  с</w:t>
      </w:r>
      <w:proofErr w:type="gramEnd"/>
      <w:r w:rsidRPr="00FB7E97">
        <w:rPr>
          <w:rFonts w:ascii="Times New Roman" w:hAnsi="Times New Roman" w:cs="Times New Roman"/>
          <w:sz w:val="24"/>
          <w:szCs w:val="24"/>
        </w:rPr>
        <w:t xml:space="preserve"> учетом результатов письменных контрольных работ.</w:t>
      </w:r>
    </w:p>
    <w:p w:rsidR="004F6499" w:rsidRPr="00FB7E97" w:rsidRDefault="004F6499" w:rsidP="0052768B">
      <w:pPr>
        <w:numPr>
          <w:ilvl w:val="0"/>
          <w:numId w:val="2"/>
        </w:numPr>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осуществлять системный подход к процессу обучения учащихся применяя современные педтехнологии (личностно</w:t>
      </w:r>
      <w:r w:rsidRPr="00FB7E97">
        <w:rPr>
          <w:rFonts w:ascii="Times New Roman" w:hAnsi="Times New Roman" w:cs="Times New Roman"/>
          <w:sz w:val="24"/>
          <w:szCs w:val="24"/>
        </w:rPr>
        <w:softHyphen/>
        <w:t>-ориентированные, информационные, дифференцированный подход и др.), используя разнообразные виды контроля знаний, применяя системный учет тематических знаний учащихся, привести в соответствие уровень освоения образовательных программ учащимися требованиям федерального стандарта образования в практической его части.</w:t>
      </w:r>
    </w:p>
    <w:p w:rsidR="004F6499" w:rsidRPr="00FB7E97" w:rsidRDefault="004F6499" w:rsidP="0052768B">
      <w:pPr>
        <w:numPr>
          <w:ilvl w:val="0"/>
          <w:numId w:val="2"/>
        </w:numPr>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руководителям школьных предметных МО регулярно ставить вопросы подготовки учащихся к промежуточной аттестации по итогам учебного года на заседаниях школьных предметных МО.</w:t>
      </w:r>
    </w:p>
    <w:p w:rsidR="004F6499" w:rsidRPr="00FB7E97" w:rsidRDefault="004F6499" w:rsidP="0052768B">
      <w:pPr>
        <w:numPr>
          <w:ilvl w:val="0"/>
          <w:numId w:val="2"/>
        </w:numPr>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усилить работу по систематизации и обобщению знаний. Обратить внимание на формирование у учащихся аналитических умений, на </w:t>
      </w:r>
      <w:r w:rsidR="00AC6639" w:rsidRPr="00FB7E97">
        <w:rPr>
          <w:rFonts w:ascii="Times New Roman" w:hAnsi="Times New Roman" w:cs="Times New Roman"/>
          <w:sz w:val="24"/>
          <w:szCs w:val="24"/>
        </w:rPr>
        <w:t>использование разнообразных</w:t>
      </w:r>
      <w:r w:rsidRPr="00FB7E97">
        <w:rPr>
          <w:rFonts w:ascii="Times New Roman" w:hAnsi="Times New Roman" w:cs="Times New Roman"/>
          <w:sz w:val="24"/>
          <w:szCs w:val="24"/>
        </w:rPr>
        <w:t xml:space="preserve"> видов деятельности, нацеленных на применение знаний и умений в различных ситуациях, а не на простое их воспроизведение</w:t>
      </w:r>
    </w:p>
    <w:p w:rsidR="004F6499" w:rsidRPr="00FB7E97" w:rsidRDefault="004F6499" w:rsidP="0052768B">
      <w:pPr>
        <w:numPr>
          <w:ilvl w:val="0"/>
          <w:numId w:val="2"/>
        </w:numPr>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учителям русского языка необходимо усилить контроль по формированию устойчивых навыков грамотного письма, чаще проводить на уроках словарные диктанты, систематически проверять и контролировать знание и понимание правил, целенаправленно развивать речь учащихся.</w:t>
      </w:r>
    </w:p>
    <w:p w:rsidR="004F6499" w:rsidRPr="00FB7E97" w:rsidRDefault="004F6499" w:rsidP="0052768B">
      <w:pPr>
        <w:numPr>
          <w:ilvl w:val="0"/>
          <w:numId w:val="2"/>
        </w:numPr>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Учителям на каждом уроке решать задачи на повторение пройденного материала, усилить работу по систематизации и обобщению знаний.</w:t>
      </w:r>
    </w:p>
    <w:p w:rsidR="00F557AB" w:rsidRPr="00FB7E97" w:rsidRDefault="00F557AB" w:rsidP="004F6499">
      <w:pPr>
        <w:spacing w:after="0" w:line="240" w:lineRule="auto"/>
        <w:jc w:val="both"/>
        <w:rPr>
          <w:rFonts w:ascii="Times New Roman" w:hAnsi="Times New Roman" w:cs="Times New Roman"/>
          <w:b/>
          <w:i/>
          <w:sz w:val="24"/>
          <w:szCs w:val="24"/>
        </w:rPr>
      </w:pPr>
    </w:p>
    <w:p w:rsidR="004F6499" w:rsidRPr="00FB7E97" w:rsidRDefault="004F6499" w:rsidP="004F6499">
      <w:pPr>
        <w:spacing w:after="0" w:line="240" w:lineRule="auto"/>
        <w:jc w:val="both"/>
        <w:rPr>
          <w:rFonts w:ascii="Times New Roman" w:hAnsi="Times New Roman" w:cs="Times New Roman"/>
          <w:b/>
          <w:i/>
          <w:sz w:val="24"/>
          <w:szCs w:val="24"/>
        </w:rPr>
      </w:pPr>
      <w:r w:rsidRPr="00FB7E97">
        <w:rPr>
          <w:rFonts w:ascii="Times New Roman" w:hAnsi="Times New Roman" w:cs="Times New Roman"/>
          <w:b/>
          <w:i/>
          <w:sz w:val="24"/>
          <w:szCs w:val="24"/>
        </w:rPr>
        <w:t>Выводы.</w:t>
      </w:r>
    </w:p>
    <w:p w:rsidR="004F6499" w:rsidRPr="00FB7E97" w:rsidRDefault="004F6499" w:rsidP="0052768B">
      <w:pPr>
        <w:numPr>
          <w:ilvl w:val="0"/>
          <w:numId w:val="3"/>
        </w:numPr>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 Результаты промежуточной аттестации проанализировать на заседаниях педагогического совета школы, школьных методических объединений, </w:t>
      </w:r>
      <w:r w:rsidR="00AC6639" w:rsidRPr="00FB7E97">
        <w:rPr>
          <w:rFonts w:ascii="Times New Roman" w:hAnsi="Times New Roman" w:cs="Times New Roman"/>
          <w:sz w:val="24"/>
          <w:szCs w:val="24"/>
        </w:rPr>
        <w:t>учесть результаты</w:t>
      </w:r>
      <w:r w:rsidRPr="00FB7E97">
        <w:rPr>
          <w:rFonts w:ascii="Times New Roman" w:hAnsi="Times New Roman" w:cs="Times New Roman"/>
          <w:sz w:val="24"/>
          <w:szCs w:val="24"/>
        </w:rPr>
        <w:t xml:space="preserve"> аттестации при планировании работы на 2021 - 2022 </w:t>
      </w:r>
      <w:r w:rsidR="00AC6639" w:rsidRPr="00FB7E97">
        <w:rPr>
          <w:rFonts w:ascii="Times New Roman" w:hAnsi="Times New Roman" w:cs="Times New Roman"/>
          <w:sz w:val="24"/>
          <w:szCs w:val="24"/>
        </w:rPr>
        <w:t>учебный год</w:t>
      </w:r>
      <w:r w:rsidRPr="00FB7E97">
        <w:rPr>
          <w:rFonts w:ascii="Times New Roman" w:hAnsi="Times New Roman" w:cs="Times New Roman"/>
          <w:sz w:val="24"/>
          <w:szCs w:val="24"/>
        </w:rPr>
        <w:t>, наметить пути коррекции.</w:t>
      </w:r>
    </w:p>
    <w:p w:rsidR="004F6499" w:rsidRPr="00FB7E97" w:rsidRDefault="004F6499" w:rsidP="004F6499">
      <w:pPr>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                                                                                 </w:t>
      </w:r>
      <w:r w:rsidR="0050393D" w:rsidRPr="00FB7E97">
        <w:rPr>
          <w:rFonts w:ascii="Times New Roman" w:hAnsi="Times New Roman" w:cs="Times New Roman"/>
          <w:sz w:val="24"/>
          <w:szCs w:val="24"/>
        </w:rPr>
        <w:t xml:space="preserve">           Срок: до 31.08.2022</w:t>
      </w:r>
      <w:r w:rsidRPr="00FB7E97">
        <w:rPr>
          <w:rFonts w:ascii="Times New Roman" w:hAnsi="Times New Roman" w:cs="Times New Roman"/>
          <w:sz w:val="24"/>
          <w:szCs w:val="24"/>
        </w:rPr>
        <w:t xml:space="preserve"> г.</w:t>
      </w:r>
    </w:p>
    <w:p w:rsidR="004F6499" w:rsidRPr="00FB7E97" w:rsidRDefault="004F6499" w:rsidP="004F6499">
      <w:pPr>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       2. Довести до родителей информацию о проблемах, выявленных при проведении промежуточной (годовой) аттестации.</w:t>
      </w:r>
    </w:p>
    <w:p w:rsidR="004F6499" w:rsidRPr="00FB7E97" w:rsidRDefault="004F6499" w:rsidP="004F6499">
      <w:pPr>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                                                                                           Срок: до 03.06</w:t>
      </w:r>
      <w:r w:rsidR="0050393D" w:rsidRPr="00FB7E97">
        <w:rPr>
          <w:rFonts w:ascii="Times New Roman" w:hAnsi="Times New Roman" w:cs="Times New Roman"/>
          <w:sz w:val="24"/>
          <w:szCs w:val="24"/>
        </w:rPr>
        <w:t>.2022</w:t>
      </w:r>
      <w:r w:rsidRPr="00FB7E97">
        <w:rPr>
          <w:rFonts w:ascii="Times New Roman" w:hAnsi="Times New Roman" w:cs="Times New Roman"/>
          <w:sz w:val="24"/>
          <w:szCs w:val="24"/>
        </w:rPr>
        <w:t xml:space="preserve"> г.</w:t>
      </w:r>
    </w:p>
    <w:p w:rsidR="004F6499" w:rsidRPr="00FB7E97" w:rsidRDefault="004F6499" w:rsidP="004F6499">
      <w:pPr>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    3. Учителям-предметникам использовать формы и методы оптимизации </w:t>
      </w:r>
      <w:r w:rsidR="00AC6639" w:rsidRPr="00FB7E97">
        <w:rPr>
          <w:rFonts w:ascii="Times New Roman" w:hAnsi="Times New Roman" w:cs="Times New Roman"/>
          <w:sz w:val="24"/>
          <w:szCs w:val="24"/>
        </w:rPr>
        <w:t>и активизации</w:t>
      </w:r>
      <w:r w:rsidRPr="00FB7E97">
        <w:rPr>
          <w:rFonts w:ascii="Times New Roman" w:hAnsi="Times New Roman" w:cs="Times New Roman"/>
          <w:sz w:val="24"/>
          <w:szCs w:val="24"/>
        </w:rPr>
        <w:t xml:space="preserve"> познавательной деятельности при организации индивидуальной подготовительной работы с учащимися при подготовке к промежуточной (годовой) аттестации. </w:t>
      </w:r>
    </w:p>
    <w:p w:rsidR="004F6499" w:rsidRPr="00FB7E97" w:rsidRDefault="004F6499" w:rsidP="004F6499">
      <w:pPr>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                                                                               Срок: в течение 2021-2022 учебного года.</w:t>
      </w:r>
    </w:p>
    <w:p w:rsidR="004F6499" w:rsidRPr="00FB7E97" w:rsidRDefault="004F6499" w:rsidP="004F6499">
      <w:pPr>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   4. В течение 2021 – 2022 учебного года предусмотреть разные формы промежуточной диагностики по проверке сформированности общеучебных знаний и навыков по всем учебным дисциплинам   у учащихся школы, больше времени уделять систематической индивидуальной работе с учащимися</w:t>
      </w:r>
    </w:p>
    <w:p w:rsidR="004F6499" w:rsidRPr="00FB7E97" w:rsidRDefault="004F6499" w:rsidP="004F6499">
      <w:pPr>
        <w:rPr>
          <w:sz w:val="24"/>
          <w:szCs w:val="24"/>
        </w:rPr>
      </w:pPr>
    </w:p>
    <w:p w:rsidR="000C15A7" w:rsidRPr="00FB7E97" w:rsidRDefault="00533E88" w:rsidP="008870DF">
      <w:pPr>
        <w:jc w:val="center"/>
        <w:rPr>
          <w:rFonts w:ascii="Times New Roman" w:hAnsi="Times New Roman" w:cs="Times New Roman"/>
          <w:b/>
          <w:sz w:val="24"/>
          <w:szCs w:val="24"/>
        </w:rPr>
      </w:pPr>
      <w:r w:rsidRPr="00FB7E97">
        <w:rPr>
          <w:rFonts w:ascii="Times New Roman" w:hAnsi="Times New Roman" w:cs="Times New Roman"/>
          <w:b/>
          <w:sz w:val="24"/>
          <w:szCs w:val="24"/>
        </w:rPr>
        <w:lastRenderedPageBreak/>
        <w:t xml:space="preserve">5. </w:t>
      </w:r>
      <w:r w:rsidR="000C15A7" w:rsidRPr="00FB7E97">
        <w:rPr>
          <w:rFonts w:ascii="Times New Roman" w:hAnsi="Times New Roman" w:cs="Times New Roman"/>
          <w:b/>
          <w:sz w:val="24"/>
          <w:szCs w:val="24"/>
        </w:rPr>
        <w:t>Работа с</w:t>
      </w:r>
      <w:r w:rsidR="007A786E" w:rsidRPr="00FB7E97">
        <w:rPr>
          <w:rFonts w:ascii="Times New Roman" w:hAnsi="Times New Roman" w:cs="Times New Roman"/>
          <w:b/>
          <w:sz w:val="24"/>
          <w:szCs w:val="24"/>
        </w:rPr>
        <w:t xml:space="preserve"> </w:t>
      </w:r>
      <w:r w:rsidR="00AC6639" w:rsidRPr="00FB7E97">
        <w:rPr>
          <w:rFonts w:ascii="Times New Roman" w:hAnsi="Times New Roman" w:cs="Times New Roman"/>
          <w:b/>
          <w:sz w:val="24"/>
          <w:szCs w:val="24"/>
        </w:rPr>
        <w:t>одаренными детьми</w:t>
      </w:r>
      <w:r w:rsidR="000C15A7" w:rsidRPr="00FB7E97">
        <w:rPr>
          <w:rFonts w:ascii="Times New Roman" w:hAnsi="Times New Roman" w:cs="Times New Roman"/>
          <w:b/>
          <w:sz w:val="24"/>
          <w:szCs w:val="24"/>
        </w:rPr>
        <w:t>. Предметные олимпиады.</w:t>
      </w:r>
    </w:p>
    <w:p w:rsidR="0079302D" w:rsidRPr="00FB7E97" w:rsidRDefault="0079302D" w:rsidP="0079302D">
      <w:pPr>
        <w:rPr>
          <w:rFonts w:ascii="Times New Roman" w:hAnsi="Times New Roman" w:cs="Times New Roman"/>
          <w:sz w:val="24"/>
          <w:szCs w:val="24"/>
        </w:rPr>
      </w:pPr>
      <w:r w:rsidRPr="00FB7E97">
        <w:rPr>
          <w:rFonts w:ascii="Times New Roman" w:hAnsi="Times New Roman" w:cs="Times New Roman"/>
          <w:sz w:val="24"/>
          <w:szCs w:val="24"/>
        </w:rPr>
        <w:t xml:space="preserve">      Одной из приоритетных социальных задач государства и общества является создание условий, обеспечивающих выявление и развитие способных и одаренных детей, реализацию их потенциальных возможностей. Возможности, предоставляемые школьникам </w:t>
      </w:r>
      <w:r w:rsidR="00AC6639" w:rsidRPr="00FB7E97">
        <w:rPr>
          <w:rFonts w:ascii="Times New Roman" w:hAnsi="Times New Roman" w:cs="Times New Roman"/>
          <w:sz w:val="24"/>
          <w:szCs w:val="24"/>
        </w:rPr>
        <w:t>олимпиадой, –</w:t>
      </w:r>
      <w:r w:rsidRPr="00FB7E97">
        <w:rPr>
          <w:rFonts w:ascii="Times New Roman" w:hAnsi="Times New Roman" w:cs="Times New Roman"/>
          <w:sz w:val="24"/>
          <w:szCs w:val="24"/>
        </w:rPr>
        <w:t xml:space="preserve"> это, прежде всего, возможность получить новые знания, определить и развить свои способности и интересы, приобрести самостоятельность мышления и действия, проявить себя, поверить в свои силы.</w:t>
      </w:r>
    </w:p>
    <w:p w:rsidR="0079302D" w:rsidRPr="00FB7E97" w:rsidRDefault="0079302D" w:rsidP="0079302D">
      <w:pPr>
        <w:rPr>
          <w:rFonts w:ascii="Times New Roman" w:hAnsi="Times New Roman" w:cs="Times New Roman"/>
          <w:sz w:val="24"/>
          <w:szCs w:val="24"/>
        </w:rPr>
      </w:pPr>
      <w:r w:rsidRPr="00FB7E97">
        <w:rPr>
          <w:rFonts w:ascii="Times New Roman" w:hAnsi="Times New Roman" w:cs="Times New Roman"/>
          <w:sz w:val="24"/>
          <w:szCs w:val="24"/>
        </w:rPr>
        <w:t xml:space="preserve">Данный анализ проведен в целях повышения эффективности проведения школьного и муниципального этапа Всероссийской олимпиады </w:t>
      </w:r>
      <w:r w:rsidR="00AC6639" w:rsidRPr="00FB7E97">
        <w:rPr>
          <w:rFonts w:ascii="Times New Roman" w:hAnsi="Times New Roman" w:cs="Times New Roman"/>
          <w:sz w:val="24"/>
          <w:szCs w:val="24"/>
        </w:rPr>
        <w:t>школьников в</w:t>
      </w:r>
      <w:r w:rsidRPr="00FB7E97">
        <w:rPr>
          <w:rFonts w:ascii="Times New Roman" w:hAnsi="Times New Roman" w:cs="Times New Roman"/>
          <w:sz w:val="24"/>
          <w:szCs w:val="24"/>
        </w:rPr>
        <w:t xml:space="preserve"> Зиреклинском лицее. Об общем уровне активности ученического состава позволяет судить статистический анализ школьного и муниципального этапа. Также данный анализ позволяет выявить имена наиболее способных детей   уровне, ставших победителями и призерами.</w:t>
      </w:r>
    </w:p>
    <w:p w:rsidR="0079302D" w:rsidRPr="00FB7E97" w:rsidRDefault="0079302D" w:rsidP="0079302D">
      <w:pPr>
        <w:rPr>
          <w:rFonts w:ascii="Times New Roman" w:hAnsi="Times New Roman" w:cs="Times New Roman"/>
          <w:sz w:val="24"/>
          <w:szCs w:val="24"/>
        </w:rPr>
      </w:pPr>
      <w:r w:rsidRPr="00FB7E97">
        <w:rPr>
          <w:rFonts w:ascii="Times New Roman" w:hAnsi="Times New Roman" w:cs="Times New Roman"/>
          <w:sz w:val="24"/>
          <w:szCs w:val="24"/>
        </w:rPr>
        <w:t xml:space="preserve">В соответствии с приказом Министерства образования и науки Республики Татарстан от 13.08.2021 № под-1042/21 «Об утверждении Календарного плана мероприятий Министерства образования и науки Республики Татарстан на 2021-2022 учебный год», Порядком проведения всероссийской олимпиады школьников, утвержденным приказом Министерства просвещения Российской Федерации от 27.11.2020  № 678 «Об утверждении Порядка проведения всероссийской олимпиады школьников», в целях организации проведения школьного этапа всероссийской и республиканской олимпиад школьников в 2021-2022 учебном году, </w:t>
      </w:r>
    </w:p>
    <w:p w:rsidR="0079302D" w:rsidRPr="00FB7E97" w:rsidRDefault="0079302D" w:rsidP="0079302D">
      <w:pPr>
        <w:rPr>
          <w:rFonts w:ascii="Times New Roman" w:hAnsi="Times New Roman" w:cs="Times New Roman"/>
          <w:sz w:val="24"/>
          <w:szCs w:val="24"/>
        </w:rPr>
      </w:pPr>
      <w:r w:rsidRPr="00FB7E97">
        <w:rPr>
          <w:rFonts w:ascii="Times New Roman" w:hAnsi="Times New Roman" w:cs="Times New Roman"/>
          <w:sz w:val="24"/>
          <w:szCs w:val="24"/>
        </w:rPr>
        <w:t>Согласно приказу РОО НМР РТ от 14.09.2021 г. № 390 (О/</w:t>
      </w:r>
      <w:r w:rsidR="00AC6639" w:rsidRPr="00FB7E97">
        <w:rPr>
          <w:rFonts w:ascii="Times New Roman" w:hAnsi="Times New Roman" w:cs="Times New Roman"/>
          <w:sz w:val="24"/>
          <w:szCs w:val="24"/>
        </w:rPr>
        <w:t>Д) и</w:t>
      </w:r>
      <w:r w:rsidRPr="00FB7E97">
        <w:rPr>
          <w:rFonts w:ascii="Times New Roman" w:hAnsi="Times New Roman" w:cs="Times New Roman"/>
          <w:sz w:val="24"/>
          <w:szCs w:val="24"/>
        </w:rPr>
        <w:t xml:space="preserve"> приказом МБОУ «Зиреклинского </w:t>
      </w:r>
      <w:proofErr w:type="gramStart"/>
      <w:r w:rsidRPr="00FB7E97">
        <w:rPr>
          <w:rFonts w:ascii="Times New Roman" w:hAnsi="Times New Roman" w:cs="Times New Roman"/>
          <w:sz w:val="24"/>
          <w:szCs w:val="24"/>
        </w:rPr>
        <w:t xml:space="preserve">лицея»   </w:t>
      </w:r>
      <w:proofErr w:type="gramEnd"/>
      <w:r w:rsidRPr="00FB7E97">
        <w:rPr>
          <w:rFonts w:ascii="Times New Roman" w:hAnsi="Times New Roman" w:cs="Times New Roman"/>
          <w:sz w:val="24"/>
          <w:szCs w:val="24"/>
        </w:rPr>
        <w:t>с 22 сентября по 29 октября администрацией школы был организован и проведен школьный этап олимпиады школьников.</w:t>
      </w:r>
    </w:p>
    <w:p w:rsidR="0079302D" w:rsidRPr="00FB7E97" w:rsidRDefault="0079302D" w:rsidP="0079302D">
      <w:pPr>
        <w:rPr>
          <w:rFonts w:ascii="Times New Roman" w:hAnsi="Times New Roman" w:cs="Times New Roman"/>
          <w:sz w:val="24"/>
          <w:szCs w:val="24"/>
        </w:rPr>
      </w:pPr>
      <w:r w:rsidRPr="00FB7E97">
        <w:rPr>
          <w:rFonts w:ascii="Times New Roman" w:hAnsi="Times New Roman" w:cs="Times New Roman"/>
          <w:sz w:val="24"/>
          <w:szCs w:val="24"/>
        </w:rPr>
        <w:t xml:space="preserve">Школьная олимпиада - первый этап всероссийской олимпиады школьников и является результатом работы педагогического коллектива с одаренными учащимися в урочной и внеурочной деятельности. </w:t>
      </w:r>
    </w:p>
    <w:p w:rsidR="0079302D" w:rsidRPr="00FB7E97" w:rsidRDefault="0079302D" w:rsidP="0079302D">
      <w:pPr>
        <w:rPr>
          <w:rFonts w:ascii="Times New Roman" w:hAnsi="Times New Roman" w:cs="Times New Roman"/>
          <w:sz w:val="24"/>
          <w:szCs w:val="24"/>
        </w:rPr>
      </w:pPr>
      <w:r w:rsidRPr="00FB7E97">
        <w:rPr>
          <w:rFonts w:ascii="Times New Roman" w:hAnsi="Times New Roman" w:cs="Times New Roman"/>
          <w:sz w:val="24"/>
          <w:szCs w:val="24"/>
        </w:rPr>
        <w:t>Основными целями и задачами олимпиады школьников являются выявление и развитие у обучающихся творческих способностей и интереса к научно-исследовательской деятельности, создание необходимых условий для поддержки одаренных детей, пропаганда научных знаний.</w:t>
      </w:r>
    </w:p>
    <w:p w:rsidR="0079302D" w:rsidRPr="00FB7E97" w:rsidRDefault="0079302D" w:rsidP="0079302D">
      <w:pPr>
        <w:rPr>
          <w:rFonts w:ascii="Times New Roman" w:hAnsi="Times New Roman" w:cs="Times New Roman"/>
          <w:sz w:val="24"/>
          <w:szCs w:val="24"/>
        </w:rPr>
      </w:pPr>
      <w:r w:rsidRPr="00FB7E97">
        <w:rPr>
          <w:rFonts w:ascii="Times New Roman" w:hAnsi="Times New Roman" w:cs="Times New Roman"/>
          <w:sz w:val="24"/>
          <w:szCs w:val="24"/>
        </w:rPr>
        <w:t xml:space="preserve">В школьном </w:t>
      </w:r>
      <w:r w:rsidR="00AC6639" w:rsidRPr="00FB7E97">
        <w:rPr>
          <w:rFonts w:ascii="Times New Roman" w:hAnsi="Times New Roman" w:cs="Times New Roman"/>
          <w:sz w:val="24"/>
          <w:szCs w:val="24"/>
        </w:rPr>
        <w:t>этапе участие</w:t>
      </w:r>
      <w:r w:rsidRPr="00FB7E97">
        <w:rPr>
          <w:rFonts w:ascii="Times New Roman" w:hAnsi="Times New Roman" w:cs="Times New Roman"/>
          <w:sz w:val="24"/>
          <w:szCs w:val="24"/>
        </w:rPr>
        <w:t xml:space="preserve"> – 112 школьников с 4 -11 </w:t>
      </w:r>
      <w:r w:rsidR="00AC6639" w:rsidRPr="00FB7E97">
        <w:rPr>
          <w:rFonts w:ascii="Times New Roman" w:hAnsi="Times New Roman" w:cs="Times New Roman"/>
          <w:sz w:val="24"/>
          <w:szCs w:val="24"/>
        </w:rPr>
        <w:t>класс,</w:t>
      </w:r>
      <w:r w:rsidRPr="00FB7E97">
        <w:rPr>
          <w:rFonts w:ascii="Times New Roman" w:hAnsi="Times New Roman" w:cs="Times New Roman"/>
          <w:sz w:val="24"/>
          <w:szCs w:val="24"/>
        </w:rPr>
        <w:t xml:space="preserve"> многие из которых принимали участие в нескольких предметных олимпиадах. </w:t>
      </w:r>
    </w:p>
    <w:p w:rsidR="0079302D" w:rsidRPr="00FB7E97" w:rsidRDefault="0079302D" w:rsidP="0079302D">
      <w:pPr>
        <w:rPr>
          <w:rFonts w:ascii="Times New Roman" w:hAnsi="Times New Roman" w:cs="Times New Roman"/>
          <w:sz w:val="24"/>
          <w:szCs w:val="24"/>
        </w:rPr>
      </w:pPr>
      <w:r w:rsidRPr="00FB7E97">
        <w:rPr>
          <w:rFonts w:ascii="Times New Roman" w:hAnsi="Times New Roman" w:cs="Times New Roman"/>
          <w:sz w:val="24"/>
          <w:szCs w:val="24"/>
        </w:rPr>
        <w:t xml:space="preserve">Проведению олимпиад предшествовала большая организационная работа: составление графика проведения предметных олимпиад, </w:t>
      </w:r>
      <w:r w:rsidR="00AC6639" w:rsidRPr="00FB7E97">
        <w:rPr>
          <w:rFonts w:ascii="Times New Roman" w:hAnsi="Times New Roman" w:cs="Times New Roman"/>
          <w:sz w:val="24"/>
          <w:szCs w:val="24"/>
        </w:rPr>
        <w:t>создание комиссий</w:t>
      </w:r>
      <w:r w:rsidRPr="00FB7E97">
        <w:rPr>
          <w:rFonts w:ascii="Times New Roman" w:hAnsi="Times New Roman" w:cs="Times New Roman"/>
          <w:sz w:val="24"/>
          <w:szCs w:val="24"/>
        </w:rPr>
        <w:t xml:space="preserve">. Необходимо отметить, что олимпиады прошли на хорошем организационном уровне, согласно составленному графику. </w:t>
      </w:r>
    </w:p>
    <w:p w:rsidR="0079302D" w:rsidRPr="00FB7E97" w:rsidRDefault="0079302D" w:rsidP="0079302D">
      <w:pPr>
        <w:rPr>
          <w:rFonts w:ascii="Times New Roman" w:hAnsi="Times New Roman" w:cs="Times New Roman"/>
          <w:sz w:val="24"/>
          <w:szCs w:val="24"/>
        </w:rPr>
      </w:pPr>
      <w:r w:rsidRPr="00FB7E97">
        <w:rPr>
          <w:rFonts w:ascii="Times New Roman" w:hAnsi="Times New Roman" w:cs="Times New Roman"/>
          <w:sz w:val="24"/>
          <w:szCs w:val="24"/>
        </w:rPr>
        <w:t xml:space="preserve">Предметные комиссии во главе с заместителем директора по учебной части провели большую работу по проверке работ, подведению итогов, определению победителей и </w:t>
      </w:r>
      <w:r w:rsidRPr="00FB7E97">
        <w:rPr>
          <w:rFonts w:ascii="Times New Roman" w:hAnsi="Times New Roman" w:cs="Times New Roman"/>
          <w:sz w:val="24"/>
          <w:szCs w:val="24"/>
        </w:rPr>
        <w:lastRenderedPageBreak/>
        <w:t xml:space="preserve">призеров, 57 из которых были направлены на участие во II (муниципальном) этапе Всероссийской олимпиады школьников. </w:t>
      </w:r>
    </w:p>
    <w:p w:rsidR="0079302D" w:rsidRPr="00FB7E97" w:rsidRDefault="0079302D" w:rsidP="0079302D">
      <w:pPr>
        <w:rPr>
          <w:rFonts w:ascii="Times New Roman" w:hAnsi="Times New Roman" w:cs="Times New Roman"/>
          <w:sz w:val="24"/>
          <w:szCs w:val="24"/>
        </w:rPr>
      </w:pPr>
      <w:r w:rsidRPr="00FB7E97">
        <w:rPr>
          <w:rFonts w:ascii="Times New Roman" w:hAnsi="Times New Roman" w:cs="Times New Roman"/>
          <w:sz w:val="24"/>
          <w:szCs w:val="24"/>
        </w:rPr>
        <w:t xml:space="preserve">   Самыми активными участниками школьного этапа олимпиады стали </w:t>
      </w:r>
      <w:r w:rsidR="00AC6639" w:rsidRPr="00FB7E97">
        <w:rPr>
          <w:rFonts w:ascii="Times New Roman" w:hAnsi="Times New Roman" w:cs="Times New Roman"/>
          <w:sz w:val="24"/>
          <w:szCs w:val="24"/>
        </w:rPr>
        <w:t>обучающиеся Миргазов</w:t>
      </w:r>
      <w:r w:rsidRPr="00FB7E97">
        <w:rPr>
          <w:rFonts w:ascii="Times New Roman" w:hAnsi="Times New Roman" w:cs="Times New Roman"/>
          <w:sz w:val="24"/>
          <w:szCs w:val="24"/>
        </w:rPr>
        <w:t xml:space="preserve"> Рамиль (11 кл), Хаметвалеев Тахир (8 кл), Фаттахов Инсаф (10 кл), Гаффарова Диана </w:t>
      </w:r>
      <w:proofErr w:type="gramStart"/>
      <w:r w:rsidRPr="00FB7E97">
        <w:rPr>
          <w:rFonts w:ascii="Times New Roman" w:hAnsi="Times New Roman" w:cs="Times New Roman"/>
          <w:sz w:val="24"/>
          <w:szCs w:val="24"/>
        </w:rPr>
        <w:t>( 9</w:t>
      </w:r>
      <w:proofErr w:type="gramEnd"/>
      <w:r w:rsidRPr="00FB7E97">
        <w:rPr>
          <w:rFonts w:ascii="Times New Roman" w:hAnsi="Times New Roman" w:cs="Times New Roman"/>
          <w:sz w:val="24"/>
          <w:szCs w:val="24"/>
        </w:rPr>
        <w:t xml:space="preserve"> кл) . Тагирова Земфира (8 кл) Кадыров Шамиль (8 кл), Габутдинова Сария (7 кл)</w:t>
      </w:r>
    </w:p>
    <w:p w:rsidR="0079302D" w:rsidRPr="00FB7E97" w:rsidRDefault="0079302D" w:rsidP="0079302D">
      <w:pPr>
        <w:rPr>
          <w:rFonts w:ascii="Times New Roman" w:hAnsi="Times New Roman" w:cs="Times New Roman"/>
          <w:sz w:val="24"/>
          <w:szCs w:val="24"/>
        </w:rPr>
      </w:pPr>
      <w:r w:rsidRPr="00FB7E97">
        <w:rPr>
          <w:rFonts w:ascii="Times New Roman" w:hAnsi="Times New Roman" w:cs="Times New Roman"/>
          <w:sz w:val="24"/>
          <w:szCs w:val="24"/>
        </w:rPr>
        <w:t>Нет победителей и призеров по таким предметам, как технология, экология, история Татарстана, геология, информатика, МХК.</w:t>
      </w:r>
    </w:p>
    <w:p w:rsidR="0079302D" w:rsidRPr="00FB7E97" w:rsidRDefault="0079302D" w:rsidP="0079302D">
      <w:pPr>
        <w:rPr>
          <w:rFonts w:ascii="Times New Roman" w:hAnsi="Times New Roman" w:cs="Times New Roman"/>
          <w:sz w:val="24"/>
          <w:szCs w:val="24"/>
        </w:rPr>
      </w:pPr>
      <w:r w:rsidRPr="00FB7E97">
        <w:rPr>
          <w:rFonts w:ascii="Times New Roman" w:hAnsi="Times New Roman" w:cs="Times New Roman"/>
          <w:sz w:val="24"/>
          <w:szCs w:val="24"/>
        </w:rPr>
        <w:t xml:space="preserve">1. В ходе олимпиады были определены обучающиеся для участия в </w:t>
      </w:r>
      <w:r w:rsidR="00AC6639" w:rsidRPr="00FB7E97">
        <w:rPr>
          <w:rFonts w:ascii="Times New Roman" w:hAnsi="Times New Roman" w:cs="Times New Roman"/>
          <w:sz w:val="24"/>
          <w:szCs w:val="24"/>
        </w:rPr>
        <w:t>муниципальном этапе</w:t>
      </w:r>
      <w:r w:rsidRPr="00FB7E97">
        <w:rPr>
          <w:rFonts w:ascii="Times New Roman" w:hAnsi="Times New Roman" w:cs="Times New Roman"/>
          <w:sz w:val="24"/>
          <w:szCs w:val="24"/>
        </w:rPr>
        <w:t xml:space="preserve"> олимпиад.</w:t>
      </w:r>
    </w:p>
    <w:p w:rsidR="0079302D" w:rsidRPr="00FB7E97" w:rsidRDefault="0079302D" w:rsidP="0079302D">
      <w:pPr>
        <w:rPr>
          <w:rFonts w:ascii="Times New Roman" w:hAnsi="Times New Roman" w:cs="Times New Roman"/>
          <w:sz w:val="24"/>
          <w:szCs w:val="24"/>
        </w:rPr>
      </w:pPr>
      <w:r w:rsidRPr="00FB7E97">
        <w:rPr>
          <w:rFonts w:ascii="Times New Roman" w:hAnsi="Times New Roman" w:cs="Times New Roman"/>
          <w:sz w:val="24"/>
          <w:szCs w:val="24"/>
        </w:rPr>
        <w:t>2. Олимпиадные задания требовали от учащихся нестандартного подхода для своего выполнения, проявления творческой индивидуальности.</w:t>
      </w:r>
    </w:p>
    <w:p w:rsidR="0079302D" w:rsidRPr="00FB7E97" w:rsidRDefault="0079302D" w:rsidP="0079302D">
      <w:pPr>
        <w:rPr>
          <w:rFonts w:ascii="Times New Roman" w:hAnsi="Times New Roman" w:cs="Times New Roman"/>
          <w:sz w:val="24"/>
          <w:szCs w:val="24"/>
        </w:rPr>
      </w:pPr>
      <w:r w:rsidRPr="00FB7E97">
        <w:rPr>
          <w:rFonts w:ascii="Times New Roman" w:hAnsi="Times New Roman" w:cs="Times New Roman"/>
          <w:sz w:val="24"/>
          <w:szCs w:val="24"/>
        </w:rPr>
        <w:t xml:space="preserve">3. Олимпиадный материал содержал задания </w:t>
      </w:r>
      <w:r w:rsidR="00AC6639" w:rsidRPr="00FB7E97">
        <w:rPr>
          <w:rFonts w:ascii="Times New Roman" w:hAnsi="Times New Roman" w:cs="Times New Roman"/>
          <w:sz w:val="24"/>
          <w:szCs w:val="24"/>
        </w:rPr>
        <w:t>муниципальных и</w:t>
      </w:r>
      <w:r w:rsidRPr="00FB7E97">
        <w:rPr>
          <w:rFonts w:ascii="Times New Roman" w:hAnsi="Times New Roman" w:cs="Times New Roman"/>
          <w:sz w:val="24"/>
          <w:szCs w:val="24"/>
        </w:rPr>
        <w:t xml:space="preserve"> региональных олимпиад по предметам прошлых лет.</w:t>
      </w:r>
    </w:p>
    <w:p w:rsidR="0079302D" w:rsidRPr="00FB7E97" w:rsidRDefault="0079302D" w:rsidP="0079302D">
      <w:pPr>
        <w:rPr>
          <w:rFonts w:ascii="Times New Roman" w:hAnsi="Times New Roman" w:cs="Times New Roman"/>
          <w:sz w:val="24"/>
          <w:szCs w:val="24"/>
        </w:rPr>
      </w:pPr>
      <w:r w:rsidRPr="00FB7E97">
        <w:rPr>
          <w:rFonts w:ascii="Times New Roman" w:hAnsi="Times New Roman" w:cs="Times New Roman"/>
          <w:sz w:val="24"/>
          <w:szCs w:val="24"/>
        </w:rPr>
        <w:t xml:space="preserve">Из   участников победителями и призерами стали- 53 обучающихся, которые прошли в муниципальный этап. </w:t>
      </w:r>
    </w:p>
    <w:p w:rsidR="0079302D" w:rsidRPr="00FB7E97" w:rsidRDefault="0079302D" w:rsidP="0079302D">
      <w:pPr>
        <w:rPr>
          <w:rFonts w:ascii="Times New Roman" w:hAnsi="Times New Roman" w:cs="Times New Roman"/>
          <w:sz w:val="24"/>
          <w:szCs w:val="24"/>
        </w:rPr>
      </w:pPr>
    </w:p>
    <w:p w:rsidR="001B0B62" w:rsidRPr="00FB7E97" w:rsidRDefault="0079302D" w:rsidP="0079302D">
      <w:pPr>
        <w:suppressAutoHyphens/>
        <w:spacing w:after="0" w:line="200" w:lineRule="atLeast"/>
        <w:jc w:val="center"/>
        <w:rPr>
          <w:rFonts w:ascii="Times New Roman" w:eastAsia="Times New Roman" w:hAnsi="Times New Roman" w:cs="Times New Roman"/>
          <w:b/>
          <w:color w:val="000000"/>
          <w:sz w:val="24"/>
          <w:szCs w:val="24"/>
          <w:lang w:eastAsia="ar-SA"/>
        </w:rPr>
      </w:pPr>
      <w:r w:rsidRPr="00FB7E97">
        <w:rPr>
          <w:rFonts w:ascii="Times New Roman" w:eastAsia="Times New Roman" w:hAnsi="Times New Roman" w:cs="Times New Roman"/>
          <w:b/>
          <w:color w:val="000000"/>
          <w:sz w:val="24"/>
          <w:szCs w:val="24"/>
          <w:lang w:eastAsia="ar-SA"/>
        </w:rPr>
        <w:t xml:space="preserve">Победители и призеры школьного этапа Всероссийской и республиканской олимпиады </w:t>
      </w:r>
      <w:r w:rsidR="00AC6639" w:rsidRPr="00FB7E97">
        <w:rPr>
          <w:rFonts w:ascii="Times New Roman" w:eastAsia="Times New Roman" w:hAnsi="Times New Roman" w:cs="Times New Roman"/>
          <w:b/>
          <w:color w:val="000000"/>
          <w:sz w:val="24"/>
          <w:szCs w:val="24"/>
          <w:lang w:eastAsia="ar-SA"/>
        </w:rPr>
        <w:t>школьников МБОУ</w:t>
      </w:r>
      <w:r w:rsidRPr="00FB7E97">
        <w:rPr>
          <w:rFonts w:ascii="Times New Roman" w:eastAsia="Times New Roman" w:hAnsi="Times New Roman" w:cs="Times New Roman"/>
          <w:b/>
          <w:color w:val="000000"/>
          <w:sz w:val="24"/>
          <w:szCs w:val="24"/>
          <w:lang w:eastAsia="ar-SA"/>
        </w:rPr>
        <w:t xml:space="preserve"> «Зиреклинского лицея Новошешминского муниципального района в 2021/2022 учебном год</w:t>
      </w:r>
    </w:p>
    <w:p w:rsidR="001B0B62" w:rsidRPr="00FB7E97" w:rsidRDefault="001B0B62" w:rsidP="0079302D">
      <w:pPr>
        <w:suppressAutoHyphens/>
        <w:spacing w:after="0" w:line="200" w:lineRule="atLeast"/>
        <w:jc w:val="center"/>
        <w:rPr>
          <w:rFonts w:ascii="Times New Roman" w:eastAsia="Times New Roman" w:hAnsi="Times New Roman" w:cs="Times New Roman"/>
          <w:b/>
          <w:color w:val="000000"/>
          <w:sz w:val="24"/>
          <w:szCs w:val="24"/>
          <w:lang w:eastAsia="ar-SA"/>
        </w:rPr>
      </w:pPr>
    </w:p>
    <w:p w:rsidR="00FE1871" w:rsidRPr="00FB7E97" w:rsidRDefault="00FE1871" w:rsidP="001B0B62">
      <w:pPr>
        <w:spacing w:after="0" w:line="240" w:lineRule="auto"/>
        <w:jc w:val="center"/>
        <w:rPr>
          <w:rFonts w:ascii="Times New Roman" w:eastAsia="Times New Roman" w:hAnsi="Times New Roman" w:cs="Times New Roman"/>
          <w:b/>
          <w:sz w:val="24"/>
          <w:szCs w:val="24"/>
          <w:lang w:eastAsia="ru-RU"/>
        </w:rPr>
      </w:pPr>
    </w:p>
    <w:p w:rsidR="00FE1871" w:rsidRPr="00FB7E97" w:rsidRDefault="00FE1871" w:rsidP="001B0B62">
      <w:pPr>
        <w:spacing w:after="0" w:line="240" w:lineRule="auto"/>
        <w:jc w:val="center"/>
        <w:rPr>
          <w:rFonts w:ascii="Times New Roman" w:eastAsia="Times New Roman" w:hAnsi="Times New Roman" w:cs="Times New Roman"/>
          <w:b/>
          <w:sz w:val="24"/>
          <w:szCs w:val="24"/>
          <w:lang w:eastAsia="ru-RU"/>
        </w:rPr>
      </w:pPr>
    </w:p>
    <w:p w:rsidR="001B0B62" w:rsidRPr="00FB7E97" w:rsidRDefault="001B0B62" w:rsidP="001B0B62">
      <w:pPr>
        <w:spacing w:after="0" w:line="240" w:lineRule="auto"/>
        <w:rPr>
          <w:rFonts w:ascii="Times New Roman" w:eastAsia="Times New Roman" w:hAnsi="Times New Roman" w:cs="Times New Roman"/>
          <w:b/>
          <w:sz w:val="24"/>
          <w:szCs w:val="24"/>
          <w:lang w:eastAsia="ru-RU"/>
        </w:rPr>
      </w:pPr>
    </w:p>
    <w:p w:rsidR="001B0B62" w:rsidRPr="00FB7E97" w:rsidRDefault="001B0B62" w:rsidP="001B0B62">
      <w:pPr>
        <w:spacing w:after="0" w:line="240" w:lineRule="auto"/>
        <w:rPr>
          <w:rFonts w:ascii="Times New Roman" w:eastAsia="Times New Roman" w:hAnsi="Times New Roman" w:cs="Times New Roman"/>
          <w:b/>
          <w:sz w:val="24"/>
          <w:szCs w:val="24"/>
          <w:lang w:eastAsia="ru-RU"/>
        </w:rPr>
        <w:sectPr w:rsidR="001B0B62" w:rsidRPr="00FB7E97" w:rsidSect="0050393D">
          <w:headerReference w:type="default" r:id="rId8"/>
          <w:footerReference w:type="even" r:id="rId9"/>
          <w:footerReference w:type="default" r:id="rId10"/>
          <w:pgSz w:w="11906" w:h="16838"/>
          <w:pgMar w:top="142" w:right="991" w:bottom="567" w:left="1276" w:header="709" w:footer="709" w:gutter="0"/>
          <w:cols w:space="708"/>
          <w:docGrid w:linePitch="360"/>
        </w:sectPr>
      </w:pPr>
    </w:p>
    <w:p w:rsidR="0079302D" w:rsidRPr="00FB7E97" w:rsidRDefault="0079302D" w:rsidP="0079302D">
      <w:pPr>
        <w:spacing w:after="0" w:line="240" w:lineRule="auto"/>
        <w:rPr>
          <w:rFonts w:ascii="Times New Roman" w:eastAsia="Times New Roman" w:hAnsi="Times New Roman" w:cs="Times New Roman"/>
          <w:b/>
          <w:sz w:val="24"/>
          <w:szCs w:val="24"/>
          <w:lang w:eastAsia="ru-RU"/>
        </w:rPr>
      </w:pPr>
      <w:r w:rsidRPr="00FB7E97">
        <w:rPr>
          <w:rFonts w:ascii="Times New Roman" w:eastAsia="Times New Roman" w:hAnsi="Times New Roman" w:cs="Times New Roman"/>
          <w:b/>
          <w:sz w:val="24"/>
          <w:szCs w:val="24"/>
          <w:lang w:eastAsia="ru-RU"/>
        </w:rPr>
        <w:lastRenderedPageBreak/>
        <w:t xml:space="preserve">Английский язык </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 xml:space="preserve">Шакирова </w:t>
      </w:r>
      <w:proofErr w:type="gramStart"/>
      <w:r w:rsidRPr="00FB7E97">
        <w:rPr>
          <w:rFonts w:ascii="Times New Roman" w:eastAsia="Times New Roman" w:hAnsi="Times New Roman" w:cs="Times New Roman"/>
          <w:sz w:val="24"/>
          <w:szCs w:val="24"/>
          <w:lang w:eastAsia="ru-RU"/>
        </w:rPr>
        <w:t>Хаят  5</w:t>
      </w:r>
      <w:proofErr w:type="gramEnd"/>
      <w:r w:rsidRPr="00FB7E97">
        <w:rPr>
          <w:rFonts w:ascii="Times New Roman" w:eastAsia="Times New Roman" w:hAnsi="Times New Roman" w:cs="Times New Roman"/>
          <w:sz w:val="24"/>
          <w:szCs w:val="24"/>
          <w:lang w:eastAsia="ru-RU"/>
        </w:rPr>
        <w:t xml:space="preserve"> класс</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Пронин Евгений 4 кл</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Хаметвалеева Ясмина 4 кл</w:t>
      </w:r>
    </w:p>
    <w:p w:rsidR="0079302D" w:rsidRPr="00FB7E97" w:rsidRDefault="0079302D" w:rsidP="0079302D">
      <w:pPr>
        <w:spacing w:after="0" w:line="240" w:lineRule="auto"/>
        <w:rPr>
          <w:rFonts w:ascii="Times New Roman" w:eastAsia="Times New Roman" w:hAnsi="Times New Roman" w:cs="Times New Roman"/>
          <w:b/>
          <w:sz w:val="24"/>
          <w:szCs w:val="24"/>
          <w:lang w:eastAsia="ru-RU"/>
        </w:rPr>
      </w:pPr>
      <w:r w:rsidRPr="00FB7E97">
        <w:rPr>
          <w:rFonts w:ascii="Times New Roman" w:eastAsia="Times New Roman" w:hAnsi="Times New Roman" w:cs="Times New Roman"/>
          <w:b/>
          <w:sz w:val="24"/>
          <w:szCs w:val="24"/>
          <w:lang w:eastAsia="ru-RU"/>
        </w:rPr>
        <w:t>История</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Сулейманов Салих 6 класс</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Кадыров Шамиль 8 класс</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Азадов Джемшит 8 кл</w:t>
      </w:r>
    </w:p>
    <w:p w:rsidR="0079302D" w:rsidRPr="00FB7E97" w:rsidRDefault="0079302D" w:rsidP="0079302D">
      <w:pPr>
        <w:spacing w:after="0" w:line="240" w:lineRule="auto"/>
        <w:rPr>
          <w:rFonts w:ascii="Times New Roman" w:eastAsia="Times New Roman" w:hAnsi="Times New Roman" w:cs="Times New Roman"/>
          <w:b/>
          <w:sz w:val="24"/>
          <w:szCs w:val="24"/>
          <w:lang w:eastAsia="ru-RU"/>
        </w:rPr>
      </w:pPr>
      <w:r w:rsidRPr="00FB7E97">
        <w:rPr>
          <w:rFonts w:ascii="Times New Roman" w:eastAsia="Times New Roman" w:hAnsi="Times New Roman" w:cs="Times New Roman"/>
          <w:b/>
          <w:sz w:val="24"/>
          <w:szCs w:val="24"/>
          <w:lang w:eastAsia="ru-RU"/>
        </w:rPr>
        <w:t xml:space="preserve">Литература </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 xml:space="preserve">Тагирова </w:t>
      </w:r>
      <w:proofErr w:type="gramStart"/>
      <w:r w:rsidRPr="00FB7E97">
        <w:rPr>
          <w:rFonts w:ascii="Times New Roman" w:eastAsia="Times New Roman" w:hAnsi="Times New Roman" w:cs="Times New Roman"/>
          <w:sz w:val="24"/>
          <w:szCs w:val="24"/>
          <w:lang w:eastAsia="ru-RU"/>
        </w:rPr>
        <w:t>Земфира  8</w:t>
      </w:r>
      <w:proofErr w:type="gramEnd"/>
      <w:r w:rsidRPr="00FB7E97">
        <w:rPr>
          <w:rFonts w:ascii="Times New Roman" w:eastAsia="Times New Roman" w:hAnsi="Times New Roman" w:cs="Times New Roman"/>
          <w:sz w:val="24"/>
          <w:szCs w:val="24"/>
          <w:lang w:eastAsia="ru-RU"/>
        </w:rPr>
        <w:t xml:space="preserve"> класс</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Фаттахов Инсаф 10 класс</w:t>
      </w:r>
    </w:p>
    <w:p w:rsidR="0079302D" w:rsidRPr="00FB7E97" w:rsidRDefault="0079302D" w:rsidP="0079302D">
      <w:pPr>
        <w:spacing w:after="0" w:line="240" w:lineRule="auto"/>
        <w:rPr>
          <w:rFonts w:ascii="Times New Roman" w:eastAsia="Times New Roman" w:hAnsi="Times New Roman" w:cs="Times New Roman"/>
          <w:b/>
          <w:sz w:val="24"/>
          <w:szCs w:val="24"/>
          <w:lang w:eastAsia="ru-RU"/>
        </w:rPr>
      </w:pPr>
      <w:r w:rsidRPr="00FB7E97">
        <w:rPr>
          <w:rFonts w:ascii="Times New Roman" w:eastAsia="Times New Roman" w:hAnsi="Times New Roman" w:cs="Times New Roman"/>
          <w:b/>
          <w:sz w:val="24"/>
          <w:szCs w:val="24"/>
          <w:lang w:eastAsia="ru-RU"/>
        </w:rPr>
        <w:t>Математика</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Хаметвалеев Тахир 8 класс</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Миргазов Рамиль 11 класс</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Исмагилов Илфат 11 кл</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Шакирова Хаят 5 кл</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Шарафиева Зарина 5 кл</w:t>
      </w:r>
    </w:p>
    <w:p w:rsidR="0079302D" w:rsidRPr="00FB7E97" w:rsidRDefault="0079302D" w:rsidP="0079302D">
      <w:pPr>
        <w:spacing w:after="0" w:line="240" w:lineRule="auto"/>
        <w:rPr>
          <w:rFonts w:ascii="Times New Roman" w:eastAsia="Times New Roman" w:hAnsi="Times New Roman" w:cs="Times New Roman"/>
          <w:b/>
          <w:sz w:val="24"/>
          <w:szCs w:val="24"/>
          <w:lang w:eastAsia="ru-RU"/>
        </w:rPr>
      </w:pPr>
      <w:r w:rsidRPr="00FB7E97">
        <w:rPr>
          <w:rFonts w:ascii="Times New Roman" w:eastAsia="Times New Roman" w:hAnsi="Times New Roman" w:cs="Times New Roman"/>
          <w:b/>
          <w:sz w:val="24"/>
          <w:szCs w:val="24"/>
          <w:lang w:eastAsia="ru-RU"/>
        </w:rPr>
        <w:t>Право</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Бакиров Руфат 10 класс</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lastRenderedPageBreak/>
        <w:t>Кадыров Шамиль 8 кл</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b/>
          <w:sz w:val="24"/>
          <w:szCs w:val="24"/>
          <w:lang w:eastAsia="ru-RU"/>
        </w:rPr>
        <w:t>Обществ</w:t>
      </w:r>
      <w:r w:rsidRPr="00FB7E97">
        <w:rPr>
          <w:rFonts w:ascii="Times New Roman" w:eastAsia="Times New Roman" w:hAnsi="Times New Roman" w:cs="Times New Roman"/>
          <w:sz w:val="24"/>
          <w:szCs w:val="24"/>
          <w:lang w:eastAsia="ru-RU"/>
        </w:rPr>
        <w:t xml:space="preserve">ознание </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Кадыров Шамиль 8 класс</w:t>
      </w:r>
    </w:p>
    <w:p w:rsidR="0079302D" w:rsidRPr="00FB7E97" w:rsidRDefault="0079302D" w:rsidP="0079302D">
      <w:pPr>
        <w:spacing w:after="0" w:line="240" w:lineRule="auto"/>
        <w:rPr>
          <w:rFonts w:ascii="Times New Roman" w:eastAsia="Times New Roman" w:hAnsi="Times New Roman" w:cs="Times New Roman"/>
          <w:b/>
          <w:sz w:val="24"/>
          <w:szCs w:val="24"/>
          <w:lang w:eastAsia="ru-RU"/>
        </w:rPr>
      </w:pPr>
      <w:r w:rsidRPr="00FB7E97">
        <w:rPr>
          <w:rFonts w:ascii="Times New Roman" w:eastAsia="Times New Roman" w:hAnsi="Times New Roman" w:cs="Times New Roman"/>
          <w:b/>
          <w:sz w:val="24"/>
          <w:szCs w:val="24"/>
          <w:lang w:eastAsia="ru-RU"/>
        </w:rPr>
        <w:t xml:space="preserve">География </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Кадыров Шамиль 8 класс</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Вагизов Анвар 6 кл</w:t>
      </w:r>
    </w:p>
    <w:p w:rsidR="0079302D" w:rsidRPr="00FB7E97" w:rsidRDefault="0079302D" w:rsidP="0079302D">
      <w:pPr>
        <w:spacing w:after="0" w:line="240" w:lineRule="auto"/>
        <w:rPr>
          <w:rFonts w:ascii="Times New Roman" w:eastAsia="Times New Roman" w:hAnsi="Times New Roman" w:cs="Times New Roman"/>
          <w:b/>
          <w:sz w:val="24"/>
          <w:szCs w:val="24"/>
          <w:lang w:eastAsia="ru-RU"/>
        </w:rPr>
      </w:pPr>
      <w:r w:rsidRPr="00FB7E97">
        <w:rPr>
          <w:rFonts w:ascii="Times New Roman" w:eastAsia="Times New Roman" w:hAnsi="Times New Roman" w:cs="Times New Roman"/>
          <w:b/>
          <w:sz w:val="24"/>
          <w:szCs w:val="24"/>
          <w:lang w:eastAsia="ru-RU"/>
        </w:rPr>
        <w:t>ОБЖ</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Гимадеев Джамиль 10 класс</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Азадов Джемшит 8 класс</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 xml:space="preserve">Зайнуллин </w:t>
      </w:r>
      <w:proofErr w:type="gramStart"/>
      <w:r w:rsidRPr="00FB7E97">
        <w:rPr>
          <w:rFonts w:ascii="Times New Roman" w:eastAsia="Times New Roman" w:hAnsi="Times New Roman" w:cs="Times New Roman"/>
          <w:sz w:val="24"/>
          <w:szCs w:val="24"/>
          <w:lang w:eastAsia="ru-RU"/>
        </w:rPr>
        <w:t>Муслим</w:t>
      </w:r>
      <w:proofErr w:type="gramEnd"/>
      <w:r w:rsidRPr="00FB7E97">
        <w:rPr>
          <w:rFonts w:ascii="Times New Roman" w:eastAsia="Times New Roman" w:hAnsi="Times New Roman" w:cs="Times New Roman"/>
          <w:sz w:val="24"/>
          <w:szCs w:val="24"/>
          <w:lang w:eastAsia="ru-RU"/>
        </w:rPr>
        <w:t xml:space="preserve"> 5 класс</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Кадыров Камиль 4 класс</w:t>
      </w:r>
    </w:p>
    <w:p w:rsidR="0079302D" w:rsidRPr="00FB7E97" w:rsidRDefault="0079302D" w:rsidP="0079302D">
      <w:pPr>
        <w:spacing w:after="0" w:line="240" w:lineRule="auto"/>
        <w:rPr>
          <w:rFonts w:ascii="Times New Roman" w:eastAsia="Times New Roman" w:hAnsi="Times New Roman" w:cs="Times New Roman"/>
          <w:b/>
          <w:sz w:val="24"/>
          <w:szCs w:val="24"/>
          <w:lang w:eastAsia="ru-RU"/>
        </w:rPr>
      </w:pPr>
      <w:r w:rsidRPr="00FB7E97">
        <w:rPr>
          <w:rFonts w:ascii="Times New Roman" w:eastAsia="Times New Roman" w:hAnsi="Times New Roman" w:cs="Times New Roman"/>
          <w:b/>
          <w:sz w:val="24"/>
          <w:szCs w:val="24"/>
          <w:lang w:eastAsia="ru-RU"/>
        </w:rPr>
        <w:t>Химия</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Хаметвалеев Тахир 8 класс</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 xml:space="preserve">Азадов Джемшит </w:t>
      </w:r>
      <w:proofErr w:type="gramStart"/>
      <w:r w:rsidRPr="00FB7E97">
        <w:rPr>
          <w:rFonts w:ascii="Times New Roman" w:eastAsia="Times New Roman" w:hAnsi="Times New Roman" w:cs="Times New Roman"/>
          <w:sz w:val="24"/>
          <w:szCs w:val="24"/>
          <w:lang w:eastAsia="ru-RU"/>
        </w:rPr>
        <w:t>8  класс</w:t>
      </w:r>
      <w:proofErr w:type="gramEnd"/>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Кадыров Шамиль 8 класс</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Миргазов Рамиль 11 класс</w:t>
      </w:r>
    </w:p>
    <w:p w:rsidR="0079302D" w:rsidRPr="00FB7E97" w:rsidRDefault="0079302D" w:rsidP="0079302D">
      <w:pPr>
        <w:spacing w:after="0" w:line="240" w:lineRule="auto"/>
        <w:rPr>
          <w:rFonts w:ascii="Times New Roman" w:eastAsia="Times New Roman" w:hAnsi="Times New Roman" w:cs="Times New Roman"/>
          <w:b/>
          <w:sz w:val="24"/>
          <w:szCs w:val="24"/>
          <w:lang w:eastAsia="ru-RU"/>
        </w:rPr>
      </w:pPr>
      <w:r w:rsidRPr="00FB7E97">
        <w:rPr>
          <w:rFonts w:ascii="Times New Roman" w:eastAsia="Times New Roman" w:hAnsi="Times New Roman" w:cs="Times New Roman"/>
          <w:b/>
          <w:sz w:val="24"/>
          <w:szCs w:val="24"/>
          <w:lang w:eastAsia="ru-RU"/>
        </w:rPr>
        <w:t>Физическая культура</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Исмагилов Илфат 11 класс</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Хаметвалеева Дина 11 класс</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lastRenderedPageBreak/>
        <w:t xml:space="preserve">Камаев Камиль </w:t>
      </w:r>
      <w:proofErr w:type="gramStart"/>
      <w:r w:rsidRPr="00FB7E97">
        <w:rPr>
          <w:rFonts w:ascii="Times New Roman" w:eastAsia="Times New Roman" w:hAnsi="Times New Roman" w:cs="Times New Roman"/>
          <w:sz w:val="24"/>
          <w:szCs w:val="24"/>
          <w:lang w:eastAsia="ru-RU"/>
        </w:rPr>
        <w:t>8  класс</w:t>
      </w:r>
      <w:proofErr w:type="gramEnd"/>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Габутдинова Сария 7 класс</w:t>
      </w:r>
    </w:p>
    <w:p w:rsidR="0079302D" w:rsidRPr="00FB7E97" w:rsidRDefault="0079302D" w:rsidP="0079302D">
      <w:pPr>
        <w:spacing w:after="0" w:line="240" w:lineRule="auto"/>
        <w:rPr>
          <w:rFonts w:ascii="Times New Roman" w:eastAsia="Times New Roman" w:hAnsi="Times New Roman" w:cs="Times New Roman"/>
          <w:b/>
          <w:sz w:val="24"/>
          <w:szCs w:val="24"/>
          <w:lang w:eastAsia="ru-RU"/>
        </w:rPr>
      </w:pPr>
      <w:r w:rsidRPr="00FB7E97">
        <w:rPr>
          <w:rFonts w:ascii="Times New Roman" w:eastAsia="Times New Roman" w:hAnsi="Times New Roman" w:cs="Times New Roman"/>
          <w:b/>
          <w:sz w:val="24"/>
          <w:szCs w:val="24"/>
          <w:lang w:eastAsia="ru-RU"/>
        </w:rPr>
        <w:t>Биология</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Вагизов Анвар 6 класс</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Киямов Радиф 6 класс</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Садыкова Руфина 7 класс</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Габутдинова Сария 7 класс</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Азадов Джамшет 8 класс</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Бакиров Руфат 10 класс</w:t>
      </w:r>
    </w:p>
    <w:p w:rsidR="0079302D" w:rsidRPr="00FB7E97" w:rsidRDefault="0079302D" w:rsidP="0079302D">
      <w:pPr>
        <w:spacing w:after="0" w:line="240" w:lineRule="auto"/>
        <w:rPr>
          <w:rFonts w:ascii="Times New Roman" w:eastAsia="Times New Roman" w:hAnsi="Times New Roman" w:cs="Times New Roman"/>
          <w:b/>
          <w:sz w:val="24"/>
          <w:szCs w:val="24"/>
          <w:lang w:eastAsia="ru-RU"/>
        </w:rPr>
      </w:pPr>
      <w:r w:rsidRPr="00FB7E97">
        <w:rPr>
          <w:rFonts w:ascii="Times New Roman" w:eastAsia="Times New Roman" w:hAnsi="Times New Roman" w:cs="Times New Roman"/>
          <w:b/>
          <w:sz w:val="24"/>
          <w:szCs w:val="24"/>
          <w:lang w:eastAsia="ru-RU"/>
        </w:rPr>
        <w:t>Физика</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Миргазов Рамиль 11 класс</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Хаметвалеев Тахир 8 класс</w:t>
      </w:r>
    </w:p>
    <w:p w:rsidR="0079302D" w:rsidRPr="00FB7E97" w:rsidRDefault="0079302D" w:rsidP="0079302D">
      <w:pPr>
        <w:spacing w:after="0" w:line="240" w:lineRule="auto"/>
        <w:rPr>
          <w:rFonts w:ascii="Times New Roman" w:eastAsia="Times New Roman" w:hAnsi="Times New Roman" w:cs="Times New Roman"/>
          <w:b/>
          <w:sz w:val="24"/>
          <w:szCs w:val="24"/>
          <w:lang w:eastAsia="ru-RU"/>
        </w:rPr>
      </w:pPr>
      <w:r w:rsidRPr="00FB7E97">
        <w:rPr>
          <w:rFonts w:ascii="Times New Roman" w:eastAsia="Times New Roman" w:hAnsi="Times New Roman" w:cs="Times New Roman"/>
          <w:b/>
          <w:sz w:val="24"/>
          <w:szCs w:val="24"/>
          <w:lang w:eastAsia="ru-RU"/>
        </w:rPr>
        <w:t xml:space="preserve">Русский язык </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 xml:space="preserve">Фаттахов </w:t>
      </w:r>
      <w:proofErr w:type="gramStart"/>
      <w:r w:rsidRPr="00FB7E97">
        <w:rPr>
          <w:rFonts w:ascii="Times New Roman" w:eastAsia="Times New Roman" w:hAnsi="Times New Roman" w:cs="Times New Roman"/>
          <w:sz w:val="24"/>
          <w:szCs w:val="24"/>
          <w:lang w:eastAsia="ru-RU"/>
        </w:rPr>
        <w:t>Инсаф  10</w:t>
      </w:r>
      <w:proofErr w:type="gramEnd"/>
      <w:r w:rsidRPr="00FB7E97">
        <w:rPr>
          <w:rFonts w:ascii="Times New Roman" w:eastAsia="Times New Roman" w:hAnsi="Times New Roman" w:cs="Times New Roman"/>
          <w:sz w:val="24"/>
          <w:szCs w:val="24"/>
          <w:lang w:eastAsia="ru-RU"/>
        </w:rPr>
        <w:t xml:space="preserve"> класс</w:t>
      </w:r>
    </w:p>
    <w:p w:rsidR="0079302D" w:rsidRPr="00FB7E97" w:rsidRDefault="0079302D" w:rsidP="0079302D">
      <w:pPr>
        <w:spacing w:after="0" w:line="240" w:lineRule="auto"/>
        <w:rPr>
          <w:rFonts w:ascii="Times New Roman" w:eastAsia="Times New Roman" w:hAnsi="Times New Roman" w:cs="Times New Roman"/>
          <w:b/>
          <w:sz w:val="24"/>
          <w:szCs w:val="24"/>
          <w:lang w:eastAsia="ru-RU"/>
        </w:rPr>
      </w:pPr>
      <w:r w:rsidRPr="00FB7E97">
        <w:rPr>
          <w:rFonts w:ascii="Times New Roman" w:eastAsia="Times New Roman" w:hAnsi="Times New Roman" w:cs="Times New Roman"/>
          <w:b/>
          <w:sz w:val="24"/>
          <w:szCs w:val="24"/>
          <w:lang w:eastAsia="ru-RU"/>
        </w:rPr>
        <w:t>Русская литература для обучающихся с родным языком обучения</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Габутдинова Сария 7 класс</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Тагирова Земфира 8 класс</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Гаффарова Диана 9 класс</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Фаттахов Инсаф 10 класс</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Миргазов Рамиль 11 класс</w:t>
      </w:r>
    </w:p>
    <w:p w:rsidR="0079302D" w:rsidRPr="00FB7E97" w:rsidRDefault="0079302D" w:rsidP="0079302D">
      <w:pPr>
        <w:spacing w:after="0" w:line="240" w:lineRule="auto"/>
        <w:rPr>
          <w:rFonts w:ascii="Times New Roman" w:eastAsia="Times New Roman" w:hAnsi="Times New Roman" w:cs="Times New Roman"/>
          <w:b/>
          <w:sz w:val="24"/>
          <w:szCs w:val="24"/>
          <w:lang w:eastAsia="ru-RU"/>
        </w:rPr>
      </w:pPr>
      <w:r w:rsidRPr="00FB7E97">
        <w:rPr>
          <w:rFonts w:ascii="Times New Roman" w:eastAsia="Times New Roman" w:hAnsi="Times New Roman" w:cs="Times New Roman"/>
          <w:b/>
          <w:sz w:val="24"/>
          <w:szCs w:val="24"/>
          <w:lang w:eastAsia="ru-RU"/>
        </w:rPr>
        <w:t>Русский язык для обучающихся школ с родным (нерусским) языком обучения</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Шакирова Хаят 5 класс</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Галеева Малика 6 класс</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proofErr w:type="gramStart"/>
      <w:r w:rsidRPr="00FB7E97">
        <w:rPr>
          <w:rFonts w:ascii="Times New Roman" w:eastAsia="Times New Roman" w:hAnsi="Times New Roman" w:cs="Times New Roman"/>
          <w:sz w:val="24"/>
          <w:szCs w:val="24"/>
          <w:lang w:eastAsia="ru-RU"/>
        </w:rPr>
        <w:t>Габутдинова  Сария</w:t>
      </w:r>
      <w:proofErr w:type="gramEnd"/>
      <w:r w:rsidRPr="00FB7E97">
        <w:rPr>
          <w:rFonts w:ascii="Times New Roman" w:eastAsia="Times New Roman" w:hAnsi="Times New Roman" w:cs="Times New Roman"/>
          <w:sz w:val="24"/>
          <w:szCs w:val="24"/>
          <w:lang w:eastAsia="ru-RU"/>
        </w:rPr>
        <w:t xml:space="preserve"> 7 класс</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Тагирова Земфира 8 класс</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Гаффарова Диана 9 класс</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Фаттахов Инсаф 10 класс</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Исмагилов Илфат 11 класс</w:t>
      </w:r>
    </w:p>
    <w:p w:rsidR="0079302D" w:rsidRPr="00FB7E97" w:rsidRDefault="0079302D" w:rsidP="0079302D">
      <w:pPr>
        <w:spacing w:after="0" w:line="240" w:lineRule="auto"/>
        <w:rPr>
          <w:rFonts w:ascii="Times New Roman" w:eastAsia="Times New Roman" w:hAnsi="Times New Roman" w:cs="Times New Roman"/>
          <w:b/>
          <w:sz w:val="24"/>
          <w:szCs w:val="24"/>
          <w:lang w:eastAsia="ru-RU"/>
        </w:rPr>
      </w:pPr>
      <w:r w:rsidRPr="00FB7E97">
        <w:rPr>
          <w:rFonts w:ascii="Times New Roman" w:eastAsia="Times New Roman" w:hAnsi="Times New Roman" w:cs="Times New Roman"/>
          <w:b/>
          <w:sz w:val="24"/>
          <w:szCs w:val="24"/>
          <w:lang w:eastAsia="ru-RU"/>
        </w:rPr>
        <w:t xml:space="preserve">Родной (татарский язык) язык для обучающихся школ с родным языком обучения </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Хаметвалеева Ясмина 4 класс</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Зямилов Ильяс 5 класс</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 xml:space="preserve">Шакирова Хаят </w:t>
      </w:r>
      <w:proofErr w:type="gramStart"/>
      <w:r w:rsidRPr="00FB7E97">
        <w:rPr>
          <w:rFonts w:ascii="Times New Roman" w:eastAsia="Times New Roman" w:hAnsi="Times New Roman" w:cs="Times New Roman"/>
          <w:sz w:val="24"/>
          <w:szCs w:val="24"/>
          <w:lang w:eastAsia="ru-RU"/>
        </w:rPr>
        <w:t>5  класс</w:t>
      </w:r>
      <w:proofErr w:type="gramEnd"/>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Шарафиева Зарина 5 класс</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Киямов Радиф 6 класс</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Галеева Малика 6 класс</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Габутдинова Сария 7 класс</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Газымова Назиля 7 класс</w:t>
      </w:r>
    </w:p>
    <w:p w:rsidR="0079302D" w:rsidRPr="00FB7E97" w:rsidRDefault="0079302D" w:rsidP="0079302D">
      <w:pPr>
        <w:spacing w:after="0" w:line="240" w:lineRule="auto"/>
        <w:ind w:right="-709"/>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Тагирова Земфира 8 класс</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Гаффарова Диана 9 класс</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Фаттахов Инсаф 10 класс</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Исмагилов Илфат 11 класс</w:t>
      </w:r>
    </w:p>
    <w:p w:rsidR="0079302D" w:rsidRPr="00FB7E97" w:rsidRDefault="0079302D" w:rsidP="0079302D">
      <w:pPr>
        <w:spacing w:after="0" w:line="240" w:lineRule="auto"/>
        <w:rPr>
          <w:rFonts w:ascii="Times New Roman" w:eastAsia="Times New Roman" w:hAnsi="Times New Roman" w:cs="Times New Roman"/>
          <w:b/>
          <w:sz w:val="24"/>
          <w:szCs w:val="24"/>
          <w:lang w:eastAsia="ru-RU"/>
        </w:rPr>
      </w:pPr>
      <w:r w:rsidRPr="00FB7E97">
        <w:rPr>
          <w:rFonts w:ascii="Times New Roman" w:eastAsia="Times New Roman" w:hAnsi="Times New Roman" w:cs="Times New Roman"/>
          <w:b/>
          <w:sz w:val="24"/>
          <w:szCs w:val="24"/>
          <w:lang w:eastAsia="ru-RU"/>
        </w:rPr>
        <w:t>Родная (татарская) литература для обучающихся школ с родным языком обучения</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Шакирова Хаят 5 класс</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proofErr w:type="gramStart"/>
      <w:r w:rsidRPr="00FB7E97">
        <w:rPr>
          <w:rFonts w:ascii="Times New Roman" w:eastAsia="Times New Roman" w:hAnsi="Times New Roman" w:cs="Times New Roman"/>
          <w:sz w:val="24"/>
          <w:szCs w:val="24"/>
          <w:lang w:eastAsia="ru-RU"/>
        </w:rPr>
        <w:t>Галеева  Малика</w:t>
      </w:r>
      <w:proofErr w:type="gramEnd"/>
      <w:r w:rsidRPr="00FB7E97">
        <w:rPr>
          <w:rFonts w:ascii="Times New Roman" w:eastAsia="Times New Roman" w:hAnsi="Times New Roman" w:cs="Times New Roman"/>
          <w:sz w:val="24"/>
          <w:szCs w:val="24"/>
          <w:lang w:eastAsia="ru-RU"/>
        </w:rPr>
        <w:t xml:space="preserve"> 6 класс</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proofErr w:type="gramStart"/>
      <w:r w:rsidRPr="00FB7E97">
        <w:rPr>
          <w:rFonts w:ascii="Times New Roman" w:eastAsia="Times New Roman" w:hAnsi="Times New Roman" w:cs="Times New Roman"/>
          <w:sz w:val="24"/>
          <w:szCs w:val="24"/>
          <w:lang w:eastAsia="ru-RU"/>
        </w:rPr>
        <w:t>Габутдинова  Сария</w:t>
      </w:r>
      <w:proofErr w:type="gramEnd"/>
      <w:r w:rsidRPr="00FB7E97">
        <w:rPr>
          <w:rFonts w:ascii="Times New Roman" w:eastAsia="Times New Roman" w:hAnsi="Times New Roman" w:cs="Times New Roman"/>
          <w:sz w:val="24"/>
          <w:szCs w:val="24"/>
          <w:lang w:eastAsia="ru-RU"/>
        </w:rPr>
        <w:t xml:space="preserve"> 7 класс</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proofErr w:type="gramStart"/>
      <w:r w:rsidRPr="00FB7E97">
        <w:rPr>
          <w:rFonts w:ascii="Times New Roman" w:eastAsia="Times New Roman" w:hAnsi="Times New Roman" w:cs="Times New Roman"/>
          <w:sz w:val="24"/>
          <w:szCs w:val="24"/>
          <w:lang w:eastAsia="ru-RU"/>
        </w:rPr>
        <w:lastRenderedPageBreak/>
        <w:t>Тагирова  Земфира</w:t>
      </w:r>
      <w:proofErr w:type="gramEnd"/>
      <w:r w:rsidRPr="00FB7E97">
        <w:rPr>
          <w:rFonts w:ascii="Times New Roman" w:eastAsia="Times New Roman" w:hAnsi="Times New Roman" w:cs="Times New Roman"/>
          <w:sz w:val="24"/>
          <w:szCs w:val="24"/>
          <w:lang w:eastAsia="ru-RU"/>
        </w:rPr>
        <w:t xml:space="preserve"> 8 класс</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Шакиров Зиннур 9 класс</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Гаффарова Диана 9 класс</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Фаттахов Инсаф 10 класс</w:t>
      </w:r>
    </w:p>
    <w:p w:rsidR="0079302D" w:rsidRPr="00FB7E97" w:rsidRDefault="0079302D" w:rsidP="0079302D">
      <w:pPr>
        <w:spacing w:after="0" w:line="240" w:lineRule="auto"/>
        <w:rPr>
          <w:rFonts w:ascii="Times New Roman" w:eastAsia="Times New Roman" w:hAnsi="Times New Roman" w:cs="Times New Roman"/>
          <w:sz w:val="24"/>
          <w:szCs w:val="24"/>
          <w:lang w:eastAsia="ru-RU"/>
        </w:rPr>
      </w:pPr>
    </w:p>
    <w:p w:rsidR="0079302D" w:rsidRPr="00FB7E97" w:rsidRDefault="0079302D" w:rsidP="0079302D">
      <w:pPr>
        <w:spacing w:after="0" w:line="240" w:lineRule="auto"/>
        <w:rPr>
          <w:rFonts w:ascii="Times New Roman" w:eastAsia="Times New Roman" w:hAnsi="Times New Roman" w:cs="Times New Roman"/>
          <w:sz w:val="24"/>
          <w:szCs w:val="24"/>
          <w:lang w:eastAsia="ru-RU"/>
        </w:rPr>
      </w:pPr>
    </w:p>
    <w:p w:rsidR="0079302D" w:rsidRPr="00FB7E97" w:rsidRDefault="0079302D" w:rsidP="0079302D">
      <w:pPr>
        <w:spacing w:after="0" w:line="240" w:lineRule="auto"/>
        <w:rPr>
          <w:rFonts w:ascii="Times New Roman" w:eastAsia="Times New Roman" w:hAnsi="Times New Roman" w:cs="Times New Roman"/>
          <w:sz w:val="24"/>
          <w:szCs w:val="24"/>
          <w:lang w:eastAsia="ru-RU"/>
        </w:rPr>
      </w:pPr>
    </w:p>
    <w:p w:rsidR="0079302D" w:rsidRPr="00FB7E97" w:rsidRDefault="0079302D" w:rsidP="0079302D">
      <w:pPr>
        <w:spacing w:after="0" w:line="240" w:lineRule="auto"/>
        <w:rPr>
          <w:rFonts w:ascii="Times New Roman" w:eastAsia="Times New Roman" w:hAnsi="Times New Roman" w:cs="Times New Roman"/>
          <w:sz w:val="24"/>
          <w:szCs w:val="24"/>
          <w:lang w:eastAsia="ru-RU"/>
        </w:rPr>
      </w:pPr>
    </w:p>
    <w:p w:rsidR="0079302D" w:rsidRPr="00FB7E97" w:rsidRDefault="0079302D" w:rsidP="0079302D">
      <w:pPr>
        <w:spacing w:after="0" w:line="240" w:lineRule="auto"/>
        <w:rPr>
          <w:rFonts w:ascii="Times New Roman" w:eastAsia="Times New Roman" w:hAnsi="Times New Roman" w:cs="Times New Roman"/>
          <w:sz w:val="24"/>
          <w:szCs w:val="24"/>
          <w:lang w:eastAsia="ru-RU"/>
        </w:rPr>
      </w:pPr>
    </w:p>
    <w:p w:rsidR="0079302D" w:rsidRPr="00FB7E97" w:rsidRDefault="0079302D" w:rsidP="0079302D">
      <w:pPr>
        <w:spacing w:after="0" w:line="240" w:lineRule="auto"/>
        <w:rPr>
          <w:rFonts w:ascii="Times New Roman" w:eastAsia="Times New Roman" w:hAnsi="Times New Roman" w:cs="Times New Roman"/>
          <w:sz w:val="24"/>
          <w:szCs w:val="24"/>
          <w:lang w:eastAsia="ru-RU"/>
        </w:rPr>
      </w:pPr>
    </w:p>
    <w:p w:rsidR="0079302D" w:rsidRPr="00FB7E97" w:rsidRDefault="0079302D" w:rsidP="0079302D">
      <w:pPr>
        <w:spacing w:after="0" w:line="240" w:lineRule="auto"/>
        <w:rPr>
          <w:rFonts w:ascii="Times New Roman" w:eastAsia="Times New Roman" w:hAnsi="Times New Roman" w:cs="Times New Roman"/>
          <w:sz w:val="24"/>
          <w:szCs w:val="24"/>
          <w:lang w:eastAsia="ru-RU"/>
        </w:rPr>
      </w:pPr>
    </w:p>
    <w:p w:rsidR="0079302D" w:rsidRPr="00FB7E97" w:rsidRDefault="0079302D" w:rsidP="0079302D">
      <w:pPr>
        <w:spacing w:after="0" w:line="240" w:lineRule="auto"/>
        <w:rPr>
          <w:rFonts w:ascii="Times New Roman" w:eastAsia="Times New Roman" w:hAnsi="Times New Roman" w:cs="Times New Roman"/>
          <w:sz w:val="24"/>
          <w:szCs w:val="24"/>
          <w:lang w:eastAsia="ru-RU"/>
        </w:rPr>
      </w:pPr>
    </w:p>
    <w:p w:rsidR="001B0B62" w:rsidRPr="00FB7E97" w:rsidRDefault="001B0B62" w:rsidP="001B0B62">
      <w:pPr>
        <w:spacing w:after="0" w:line="240" w:lineRule="auto"/>
        <w:rPr>
          <w:rFonts w:ascii="Times New Roman" w:eastAsia="Times New Roman" w:hAnsi="Times New Roman" w:cs="Times New Roman"/>
          <w:sz w:val="24"/>
          <w:szCs w:val="24"/>
          <w:lang w:eastAsia="ru-RU"/>
        </w:rPr>
      </w:pPr>
    </w:p>
    <w:p w:rsidR="001B0B62" w:rsidRPr="00FB7E97" w:rsidRDefault="001B0B62" w:rsidP="001B0B62">
      <w:pPr>
        <w:shd w:val="clear" w:color="auto" w:fill="FFFFFF"/>
        <w:spacing w:after="0" w:line="240" w:lineRule="auto"/>
        <w:rPr>
          <w:rFonts w:ascii="Times New Roman" w:eastAsia="Times New Roman" w:hAnsi="Times New Roman" w:cs="Times New Roman"/>
          <w:b/>
          <w:color w:val="000000"/>
          <w:sz w:val="24"/>
          <w:szCs w:val="24"/>
          <w:lang w:eastAsia="ru-RU"/>
        </w:rPr>
        <w:sectPr w:rsidR="001B0B62" w:rsidRPr="00FB7E97" w:rsidSect="0079302D">
          <w:type w:val="continuous"/>
          <w:pgSz w:w="11906" w:h="16838"/>
          <w:pgMar w:top="142" w:right="991" w:bottom="567" w:left="1701" w:header="709" w:footer="709" w:gutter="0"/>
          <w:cols w:num="2" w:space="142"/>
          <w:docGrid w:linePitch="360"/>
        </w:sectPr>
      </w:pPr>
    </w:p>
    <w:p w:rsidR="0079302D" w:rsidRPr="00FB7E97" w:rsidRDefault="0079302D" w:rsidP="0079302D">
      <w:pPr>
        <w:shd w:val="clear" w:color="auto" w:fill="FFFFFF"/>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lastRenderedPageBreak/>
        <w:t>В целях организации проведения муниципального этапа всероссийских и республиканских олимпиад школьников в 2021/2022 учебном соответствии с приказом Министерства образования и науки Республики Татарстан от 13.08.2021 № под-1042/21 «Об утверждении</w:t>
      </w:r>
    </w:p>
    <w:p w:rsidR="0079302D" w:rsidRPr="00FB7E97" w:rsidRDefault="0079302D" w:rsidP="0079302D">
      <w:pPr>
        <w:shd w:val="clear" w:color="auto" w:fill="FFFFFF"/>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Календарного плана мероприятий Министерства образования и науки Республики Татарстан на 2021/2022 учебный год», Порядком проведения олимпиады школьников, утвержденным</w:t>
      </w:r>
    </w:p>
    <w:p w:rsidR="0079302D" w:rsidRPr="00FB7E97" w:rsidRDefault="0079302D" w:rsidP="0079302D">
      <w:pPr>
        <w:shd w:val="clear" w:color="auto" w:fill="FFFFFF"/>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Министерства образования и науки Российской Федерации от 27.11.2020 № 678 «Об утверждении Порядка проведения всероссийской олимпиады школьников» с изменениями и дополнениями, в целях организованного проведения муниципального этапа всероссийской и республиканской олимпиад школьников в 2021-2022 учебном году»,</w:t>
      </w:r>
    </w:p>
    <w:p w:rsidR="0079302D" w:rsidRPr="00FB7E97" w:rsidRDefault="0079302D" w:rsidP="0079302D">
      <w:pPr>
        <w:shd w:val="clear" w:color="auto" w:fill="FFFFFF"/>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xml:space="preserve">На основании приказа РОО НМР РТ от 28.10 2021 </w:t>
      </w:r>
      <w:r w:rsidR="00AC6639" w:rsidRPr="00FB7E97">
        <w:rPr>
          <w:rFonts w:ascii="Times New Roman" w:eastAsia="Times New Roman" w:hAnsi="Times New Roman" w:cs="Times New Roman"/>
          <w:color w:val="000000"/>
          <w:sz w:val="24"/>
          <w:szCs w:val="24"/>
          <w:lang w:eastAsia="ru-RU"/>
        </w:rPr>
        <w:t>г.</w:t>
      </w:r>
      <w:r w:rsidRPr="00FB7E97">
        <w:rPr>
          <w:rFonts w:ascii="Times New Roman" w:eastAsia="Times New Roman" w:hAnsi="Times New Roman" w:cs="Times New Roman"/>
          <w:color w:val="000000"/>
          <w:sz w:val="24"/>
          <w:szCs w:val="24"/>
          <w:lang w:eastAsia="ru-RU"/>
        </w:rPr>
        <w:t xml:space="preserve">№440 проходил муниципальный этап предметных олимпиад. По результатам в «Зиреклинском лицее» 12 победителей и 4 призеров. Самый высокий результат показали такие предметы как русский язык и литература 6 призеров и </w:t>
      </w:r>
      <w:r w:rsidR="00AC6639" w:rsidRPr="00FB7E97">
        <w:rPr>
          <w:rFonts w:ascii="Times New Roman" w:eastAsia="Times New Roman" w:hAnsi="Times New Roman" w:cs="Times New Roman"/>
          <w:color w:val="000000"/>
          <w:sz w:val="24"/>
          <w:szCs w:val="24"/>
          <w:lang w:eastAsia="ru-RU"/>
        </w:rPr>
        <w:t>победителей,</w:t>
      </w:r>
      <w:r w:rsidRPr="00FB7E97">
        <w:rPr>
          <w:rFonts w:ascii="Times New Roman" w:eastAsia="Times New Roman" w:hAnsi="Times New Roman" w:cs="Times New Roman"/>
          <w:color w:val="000000"/>
          <w:sz w:val="24"/>
          <w:szCs w:val="24"/>
          <w:lang w:eastAsia="ru-RU"/>
        </w:rPr>
        <w:t xml:space="preserve"> и татарский язык и литература так же 4 призеров и победителей, физическая культура 4 победителя</w:t>
      </w:r>
    </w:p>
    <w:p w:rsidR="0079302D" w:rsidRPr="00FB7E97" w:rsidRDefault="0079302D" w:rsidP="0079302D">
      <w:pPr>
        <w:shd w:val="clear" w:color="auto" w:fill="FFFFFF"/>
        <w:spacing w:after="0" w:line="240" w:lineRule="auto"/>
        <w:rPr>
          <w:rFonts w:ascii="Times New Roman" w:eastAsia="Times New Roman" w:hAnsi="Times New Roman" w:cs="Times New Roman"/>
          <w:color w:val="000000"/>
          <w:sz w:val="24"/>
          <w:szCs w:val="24"/>
          <w:lang w:eastAsia="ru-RU"/>
        </w:rPr>
      </w:pPr>
    </w:p>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Победители муниципального этапа</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
        <w:gridCol w:w="3302"/>
        <w:gridCol w:w="2551"/>
        <w:gridCol w:w="1134"/>
        <w:gridCol w:w="2410"/>
      </w:tblGrid>
      <w:tr w:rsidR="0079302D" w:rsidRPr="00FB7E97" w:rsidTr="0079302D">
        <w:tc>
          <w:tcPr>
            <w:tcW w:w="521" w:type="dxa"/>
            <w:shd w:val="clear" w:color="auto" w:fill="auto"/>
          </w:tcPr>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w:t>
            </w:r>
          </w:p>
        </w:tc>
        <w:tc>
          <w:tcPr>
            <w:tcW w:w="3302" w:type="dxa"/>
            <w:shd w:val="clear" w:color="auto" w:fill="auto"/>
          </w:tcPr>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Предмет</w:t>
            </w:r>
          </w:p>
        </w:tc>
        <w:tc>
          <w:tcPr>
            <w:tcW w:w="2551" w:type="dxa"/>
            <w:shd w:val="clear" w:color="auto" w:fill="auto"/>
          </w:tcPr>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ФИО</w:t>
            </w:r>
          </w:p>
        </w:tc>
        <w:tc>
          <w:tcPr>
            <w:tcW w:w="1134" w:type="dxa"/>
            <w:shd w:val="clear" w:color="auto" w:fill="auto"/>
          </w:tcPr>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класс</w:t>
            </w:r>
          </w:p>
        </w:tc>
        <w:tc>
          <w:tcPr>
            <w:tcW w:w="2410" w:type="dxa"/>
            <w:shd w:val="clear" w:color="auto" w:fill="auto"/>
          </w:tcPr>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учитель</w:t>
            </w:r>
          </w:p>
        </w:tc>
      </w:tr>
      <w:tr w:rsidR="0079302D" w:rsidRPr="00FB7E97" w:rsidTr="0079302D">
        <w:tc>
          <w:tcPr>
            <w:tcW w:w="521" w:type="dxa"/>
            <w:shd w:val="clear" w:color="auto" w:fill="auto"/>
          </w:tcPr>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1</w:t>
            </w:r>
          </w:p>
        </w:tc>
        <w:tc>
          <w:tcPr>
            <w:tcW w:w="3302" w:type="dxa"/>
            <w:shd w:val="clear" w:color="auto" w:fill="auto"/>
          </w:tcPr>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 xml:space="preserve">Литература </w:t>
            </w:r>
          </w:p>
        </w:tc>
        <w:tc>
          <w:tcPr>
            <w:tcW w:w="2551" w:type="dxa"/>
            <w:shd w:val="clear" w:color="auto" w:fill="auto"/>
          </w:tcPr>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Тагирова Земфира</w:t>
            </w:r>
          </w:p>
        </w:tc>
        <w:tc>
          <w:tcPr>
            <w:tcW w:w="1134" w:type="dxa"/>
            <w:shd w:val="clear" w:color="auto" w:fill="auto"/>
          </w:tcPr>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val="tt-RU" w:eastAsia="ru-RU"/>
              </w:rPr>
              <w:t>8</w:t>
            </w:r>
            <w:r w:rsidRPr="00FB7E97">
              <w:rPr>
                <w:rFonts w:ascii="Times New Roman" w:eastAsia="Times New Roman" w:hAnsi="Times New Roman" w:cs="Times New Roman"/>
                <w:b/>
                <w:color w:val="000000"/>
                <w:sz w:val="24"/>
                <w:szCs w:val="24"/>
                <w:lang w:eastAsia="ru-RU"/>
              </w:rPr>
              <w:t xml:space="preserve"> кл</w:t>
            </w:r>
          </w:p>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p>
        </w:tc>
        <w:tc>
          <w:tcPr>
            <w:tcW w:w="2410" w:type="dxa"/>
            <w:shd w:val="clear" w:color="auto" w:fill="auto"/>
          </w:tcPr>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Мустафина Г.Г.</w:t>
            </w:r>
          </w:p>
        </w:tc>
      </w:tr>
      <w:tr w:rsidR="0079302D" w:rsidRPr="00FB7E97" w:rsidTr="0079302D">
        <w:tc>
          <w:tcPr>
            <w:tcW w:w="521" w:type="dxa"/>
            <w:shd w:val="clear" w:color="auto" w:fill="auto"/>
          </w:tcPr>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2</w:t>
            </w:r>
          </w:p>
        </w:tc>
        <w:tc>
          <w:tcPr>
            <w:tcW w:w="3302" w:type="dxa"/>
            <w:shd w:val="clear" w:color="auto" w:fill="auto"/>
          </w:tcPr>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Русская литература для учащихся школ с родным языком обучения</w:t>
            </w:r>
          </w:p>
        </w:tc>
        <w:tc>
          <w:tcPr>
            <w:tcW w:w="2551" w:type="dxa"/>
            <w:shd w:val="clear" w:color="auto" w:fill="auto"/>
          </w:tcPr>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Тагирова Земфира</w:t>
            </w:r>
          </w:p>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val="tt-RU" w:eastAsia="ru-RU"/>
              </w:rPr>
            </w:pPr>
            <w:r w:rsidRPr="00FB7E97">
              <w:rPr>
                <w:rFonts w:ascii="Times New Roman" w:eastAsia="Times New Roman" w:hAnsi="Times New Roman" w:cs="Times New Roman"/>
                <w:b/>
                <w:color w:val="000000"/>
                <w:sz w:val="24"/>
                <w:szCs w:val="24"/>
                <w:lang w:eastAsia="ru-RU"/>
              </w:rPr>
              <w:t xml:space="preserve">Гаффарова </w:t>
            </w:r>
            <w:r w:rsidRPr="00FB7E97">
              <w:rPr>
                <w:rFonts w:ascii="Times New Roman" w:eastAsia="Times New Roman" w:hAnsi="Times New Roman" w:cs="Times New Roman"/>
                <w:b/>
                <w:color w:val="000000"/>
                <w:sz w:val="24"/>
                <w:szCs w:val="24"/>
                <w:lang w:val="tt-RU" w:eastAsia="ru-RU"/>
              </w:rPr>
              <w:t>Диана</w:t>
            </w:r>
          </w:p>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val="tt-RU" w:eastAsia="ru-RU"/>
              </w:rPr>
            </w:pPr>
            <w:r w:rsidRPr="00FB7E97">
              <w:rPr>
                <w:rFonts w:ascii="Times New Roman" w:eastAsia="Times New Roman" w:hAnsi="Times New Roman" w:cs="Times New Roman"/>
                <w:b/>
                <w:color w:val="000000"/>
                <w:sz w:val="24"/>
                <w:szCs w:val="24"/>
                <w:lang w:val="tt-RU" w:eastAsia="ru-RU"/>
              </w:rPr>
              <w:t>Фаттахов Инсаф</w:t>
            </w:r>
          </w:p>
        </w:tc>
        <w:tc>
          <w:tcPr>
            <w:tcW w:w="1134" w:type="dxa"/>
            <w:shd w:val="clear" w:color="auto" w:fill="auto"/>
          </w:tcPr>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val="tt-RU" w:eastAsia="ru-RU"/>
              </w:rPr>
              <w:t>8</w:t>
            </w:r>
            <w:r w:rsidRPr="00FB7E97">
              <w:rPr>
                <w:rFonts w:ascii="Times New Roman" w:eastAsia="Times New Roman" w:hAnsi="Times New Roman" w:cs="Times New Roman"/>
                <w:b/>
                <w:color w:val="000000"/>
                <w:sz w:val="24"/>
                <w:szCs w:val="24"/>
                <w:lang w:eastAsia="ru-RU"/>
              </w:rPr>
              <w:t xml:space="preserve"> кл</w:t>
            </w:r>
          </w:p>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9 кл</w:t>
            </w:r>
          </w:p>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10 кл</w:t>
            </w:r>
          </w:p>
        </w:tc>
        <w:tc>
          <w:tcPr>
            <w:tcW w:w="2410" w:type="dxa"/>
            <w:shd w:val="clear" w:color="auto" w:fill="auto"/>
          </w:tcPr>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Мустафина Г.Г.</w:t>
            </w:r>
          </w:p>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Мустафина Г.Г.</w:t>
            </w:r>
          </w:p>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Мустафина Г.Г.</w:t>
            </w:r>
          </w:p>
        </w:tc>
      </w:tr>
      <w:tr w:rsidR="0079302D" w:rsidRPr="00FB7E97" w:rsidTr="0079302D">
        <w:tc>
          <w:tcPr>
            <w:tcW w:w="521" w:type="dxa"/>
            <w:shd w:val="clear" w:color="auto" w:fill="auto"/>
          </w:tcPr>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3</w:t>
            </w:r>
          </w:p>
        </w:tc>
        <w:tc>
          <w:tcPr>
            <w:tcW w:w="3302" w:type="dxa"/>
            <w:shd w:val="clear" w:color="auto" w:fill="auto"/>
          </w:tcPr>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val="tt-RU" w:eastAsia="ru-RU"/>
              </w:rPr>
              <w:t xml:space="preserve">Русский язык </w:t>
            </w:r>
            <w:r w:rsidRPr="00FB7E97">
              <w:rPr>
                <w:rFonts w:ascii="Times New Roman" w:eastAsia="Times New Roman" w:hAnsi="Times New Roman" w:cs="Times New Roman"/>
                <w:b/>
                <w:color w:val="000000"/>
                <w:sz w:val="24"/>
                <w:szCs w:val="24"/>
                <w:lang w:eastAsia="ru-RU"/>
              </w:rPr>
              <w:t>для учащихся школ с родным языком обучения</w:t>
            </w:r>
          </w:p>
        </w:tc>
        <w:tc>
          <w:tcPr>
            <w:tcW w:w="2551" w:type="dxa"/>
            <w:shd w:val="clear" w:color="auto" w:fill="auto"/>
          </w:tcPr>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val="tt-RU" w:eastAsia="ru-RU"/>
              </w:rPr>
            </w:pPr>
            <w:r w:rsidRPr="00FB7E97">
              <w:rPr>
                <w:rFonts w:ascii="Times New Roman" w:eastAsia="Times New Roman" w:hAnsi="Times New Roman" w:cs="Times New Roman"/>
                <w:b/>
                <w:color w:val="000000"/>
                <w:sz w:val="24"/>
                <w:szCs w:val="24"/>
                <w:lang w:eastAsia="ru-RU"/>
              </w:rPr>
              <w:t xml:space="preserve">Гаффарова </w:t>
            </w:r>
            <w:r w:rsidRPr="00FB7E97">
              <w:rPr>
                <w:rFonts w:ascii="Times New Roman" w:eastAsia="Times New Roman" w:hAnsi="Times New Roman" w:cs="Times New Roman"/>
                <w:b/>
                <w:color w:val="000000"/>
                <w:sz w:val="24"/>
                <w:szCs w:val="24"/>
                <w:lang w:val="tt-RU" w:eastAsia="ru-RU"/>
              </w:rPr>
              <w:t>Диана</w:t>
            </w:r>
          </w:p>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p>
        </w:tc>
        <w:tc>
          <w:tcPr>
            <w:tcW w:w="1134" w:type="dxa"/>
            <w:shd w:val="clear" w:color="auto" w:fill="auto"/>
          </w:tcPr>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val="en-US" w:eastAsia="ru-RU"/>
              </w:rPr>
              <w:t>9</w:t>
            </w:r>
            <w:r w:rsidRPr="00FB7E97">
              <w:rPr>
                <w:rFonts w:ascii="Times New Roman" w:eastAsia="Times New Roman" w:hAnsi="Times New Roman" w:cs="Times New Roman"/>
                <w:b/>
                <w:color w:val="000000"/>
                <w:sz w:val="24"/>
                <w:szCs w:val="24"/>
                <w:lang w:eastAsia="ru-RU"/>
              </w:rPr>
              <w:t xml:space="preserve"> кл</w:t>
            </w:r>
          </w:p>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val="tt-RU" w:eastAsia="ru-RU"/>
              </w:rPr>
            </w:pPr>
          </w:p>
        </w:tc>
        <w:tc>
          <w:tcPr>
            <w:tcW w:w="2410" w:type="dxa"/>
            <w:shd w:val="clear" w:color="auto" w:fill="auto"/>
          </w:tcPr>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Мустафина Г.Г.</w:t>
            </w:r>
          </w:p>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val="tt-RU" w:eastAsia="ru-RU"/>
              </w:rPr>
            </w:pPr>
          </w:p>
        </w:tc>
      </w:tr>
      <w:tr w:rsidR="0079302D" w:rsidRPr="00FB7E97" w:rsidTr="0079302D">
        <w:tc>
          <w:tcPr>
            <w:tcW w:w="521" w:type="dxa"/>
            <w:shd w:val="clear" w:color="auto" w:fill="auto"/>
          </w:tcPr>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4</w:t>
            </w:r>
          </w:p>
        </w:tc>
        <w:tc>
          <w:tcPr>
            <w:tcW w:w="3302" w:type="dxa"/>
            <w:shd w:val="clear" w:color="auto" w:fill="auto"/>
          </w:tcPr>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val="tt-RU" w:eastAsia="ru-RU"/>
              </w:rPr>
            </w:pPr>
            <w:r w:rsidRPr="00FB7E97">
              <w:rPr>
                <w:rFonts w:ascii="Times New Roman" w:eastAsia="Times New Roman" w:hAnsi="Times New Roman" w:cs="Times New Roman"/>
                <w:b/>
                <w:color w:val="000000"/>
                <w:sz w:val="24"/>
                <w:szCs w:val="24"/>
                <w:lang w:eastAsia="ru-RU"/>
              </w:rPr>
              <w:t>Родная (татарская) литература для учащихся школ с родным языком обучения</w:t>
            </w:r>
          </w:p>
        </w:tc>
        <w:tc>
          <w:tcPr>
            <w:tcW w:w="2551" w:type="dxa"/>
            <w:shd w:val="clear" w:color="auto" w:fill="auto"/>
          </w:tcPr>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val="tt-RU" w:eastAsia="ru-RU"/>
              </w:rPr>
            </w:pPr>
            <w:r w:rsidRPr="00FB7E97">
              <w:rPr>
                <w:rFonts w:ascii="Times New Roman" w:eastAsia="Times New Roman" w:hAnsi="Times New Roman" w:cs="Times New Roman"/>
                <w:b/>
                <w:color w:val="000000"/>
                <w:sz w:val="24"/>
                <w:szCs w:val="24"/>
                <w:lang w:val="tt-RU" w:eastAsia="ru-RU"/>
              </w:rPr>
              <w:t xml:space="preserve">Тагирова Земфира </w:t>
            </w:r>
          </w:p>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val="tt-RU" w:eastAsia="ru-RU"/>
              </w:rPr>
            </w:pPr>
          </w:p>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val="tt-RU" w:eastAsia="ru-RU"/>
              </w:rPr>
            </w:pPr>
            <w:r w:rsidRPr="00FB7E97">
              <w:rPr>
                <w:rFonts w:ascii="Times New Roman" w:eastAsia="Times New Roman" w:hAnsi="Times New Roman" w:cs="Times New Roman"/>
                <w:b/>
                <w:color w:val="000000"/>
                <w:sz w:val="24"/>
                <w:szCs w:val="24"/>
                <w:lang w:val="tt-RU" w:eastAsia="ru-RU"/>
              </w:rPr>
              <w:t>Шакиров Зиннур</w:t>
            </w:r>
          </w:p>
        </w:tc>
        <w:tc>
          <w:tcPr>
            <w:tcW w:w="1134" w:type="dxa"/>
            <w:shd w:val="clear" w:color="auto" w:fill="auto"/>
          </w:tcPr>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val="tt-RU" w:eastAsia="ru-RU"/>
              </w:rPr>
            </w:pPr>
            <w:r w:rsidRPr="00FB7E97">
              <w:rPr>
                <w:rFonts w:ascii="Times New Roman" w:eastAsia="Times New Roman" w:hAnsi="Times New Roman" w:cs="Times New Roman"/>
                <w:b/>
                <w:color w:val="000000"/>
                <w:sz w:val="24"/>
                <w:szCs w:val="24"/>
                <w:lang w:val="tt-RU" w:eastAsia="ru-RU"/>
              </w:rPr>
              <w:t>8 кл</w:t>
            </w:r>
          </w:p>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val="tt-RU" w:eastAsia="ru-RU"/>
              </w:rPr>
            </w:pPr>
          </w:p>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val="tt-RU" w:eastAsia="ru-RU"/>
              </w:rPr>
            </w:pPr>
            <w:r w:rsidRPr="00FB7E97">
              <w:rPr>
                <w:rFonts w:ascii="Times New Roman" w:eastAsia="Times New Roman" w:hAnsi="Times New Roman" w:cs="Times New Roman"/>
                <w:b/>
                <w:color w:val="000000"/>
                <w:sz w:val="24"/>
                <w:szCs w:val="24"/>
                <w:lang w:val="tt-RU" w:eastAsia="ru-RU"/>
              </w:rPr>
              <w:t>9 кл</w:t>
            </w:r>
          </w:p>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val="tt-RU" w:eastAsia="ru-RU"/>
              </w:rPr>
            </w:pPr>
          </w:p>
        </w:tc>
        <w:tc>
          <w:tcPr>
            <w:tcW w:w="2410" w:type="dxa"/>
            <w:shd w:val="clear" w:color="auto" w:fill="auto"/>
          </w:tcPr>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val="tt-RU" w:eastAsia="ru-RU"/>
              </w:rPr>
            </w:pPr>
            <w:r w:rsidRPr="00FB7E97">
              <w:rPr>
                <w:rFonts w:ascii="Times New Roman" w:eastAsia="Times New Roman" w:hAnsi="Times New Roman" w:cs="Times New Roman"/>
                <w:b/>
                <w:color w:val="000000"/>
                <w:sz w:val="24"/>
                <w:szCs w:val="24"/>
                <w:lang w:val="tt-RU" w:eastAsia="ru-RU"/>
              </w:rPr>
              <w:t>Газымова Р.М.</w:t>
            </w:r>
          </w:p>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val="tt-RU" w:eastAsia="ru-RU"/>
              </w:rPr>
            </w:pPr>
          </w:p>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val="tt-RU" w:eastAsia="ru-RU"/>
              </w:rPr>
            </w:pPr>
            <w:r w:rsidRPr="00FB7E97">
              <w:rPr>
                <w:rFonts w:ascii="Times New Roman" w:eastAsia="Times New Roman" w:hAnsi="Times New Roman" w:cs="Times New Roman"/>
                <w:b/>
                <w:color w:val="000000"/>
                <w:sz w:val="24"/>
                <w:szCs w:val="24"/>
                <w:lang w:val="tt-RU" w:eastAsia="ru-RU"/>
              </w:rPr>
              <w:t>Зарипова Ф.Р.</w:t>
            </w:r>
          </w:p>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val="tt-RU" w:eastAsia="ru-RU"/>
              </w:rPr>
            </w:pPr>
          </w:p>
        </w:tc>
      </w:tr>
      <w:tr w:rsidR="0079302D" w:rsidRPr="00FB7E97" w:rsidTr="0079302D">
        <w:tc>
          <w:tcPr>
            <w:tcW w:w="521" w:type="dxa"/>
            <w:shd w:val="clear" w:color="auto" w:fill="auto"/>
          </w:tcPr>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5</w:t>
            </w:r>
          </w:p>
        </w:tc>
        <w:tc>
          <w:tcPr>
            <w:tcW w:w="3302" w:type="dxa"/>
            <w:shd w:val="clear" w:color="auto" w:fill="auto"/>
          </w:tcPr>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 xml:space="preserve">Физическая культура </w:t>
            </w:r>
          </w:p>
        </w:tc>
        <w:tc>
          <w:tcPr>
            <w:tcW w:w="2551" w:type="dxa"/>
            <w:shd w:val="clear" w:color="auto" w:fill="auto"/>
          </w:tcPr>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Габутдинова Сария</w:t>
            </w:r>
          </w:p>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Камаев Камиль</w:t>
            </w:r>
          </w:p>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Хаметвалеева Дина</w:t>
            </w:r>
          </w:p>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Исмагилов Илфат</w:t>
            </w:r>
          </w:p>
        </w:tc>
        <w:tc>
          <w:tcPr>
            <w:tcW w:w="1134" w:type="dxa"/>
            <w:shd w:val="clear" w:color="auto" w:fill="auto"/>
          </w:tcPr>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7 кл</w:t>
            </w:r>
          </w:p>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8 кл</w:t>
            </w:r>
          </w:p>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11 кл</w:t>
            </w:r>
          </w:p>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11 кл</w:t>
            </w:r>
          </w:p>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p>
        </w:tc>
        <w:tc>
          <w:tcPr>
            <w:tcW w:w="2410" w:type="dxa"/>
            <w:shd w:val="clear" w:color="auto" w:fill="auto"/>
          </w:tcPr>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Сафарова Л.Г.</w:t>
            </w:r>
          </w:p>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Габутдинова Г.Г.</w:t>
            </w:r>
          </w:p>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Габутдинова Г.Г.</w:t>
            </w:r>
          </w:p>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Габутдинова Г.Г</w:t>
            </w:r>
          </w:p>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p>
        </w:tc>
      </w:tr>
      <w:tr w:rsidR="0079302D" w:rsidRPr="00FB7E97" w:rsidTr="0079302D">
        <w:tc>
          <w:tcPr>
            <w:tcW w:w="521" w:type="dxa"/>
            <w:shd w:val="clear" w:color="auto" w:fill="auto"/>
          </w:tcPr>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6</w:t>
            </w:r>
          </w:p>
        </w:tc>
        <w:tc>
          <w:tcPr>
            <w:tcW w:w="3302" w:type="dxa"/>
            <w:shd w:val="clear" w:color="auto" w:fill="auto"/>
          </w:tcPr>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 xml:space="preserve">Математика </w:t>
            </w:r>
          </w:p>
        </w:tc>
        <w:tc>
          <w:tcPr>
            <w:tcW w:w="2551" w:type="dxa"/>
            <w:shd w:val="clear" w:color="auto" w:fill="auto"/>
          </w:tcPr>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Хаметвалеев Тахир</w:t>
            </w:r>
          </w:p>
        </w:tc>
        <w:tc>
          <w:tcPr>
            <w:tcW w:w="1134" w:type="dxa"/>
            <w:shd w:val="clear" w:color="auto" w:fill="auto"/>
          </w:tcPr>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8 кл</w:t>
            </w:r>
          </w:p>
        </w:tc>
        <w:tc>
          <w:tcPr>
            <w:tcW w:w="2410" w:type="dxa"/>
            <w:shd w:val="clear" w:color="auto" w:fill="auto"/>
          </w:tcPr>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Шакирова Л.В.</w:t>
            </w:r>
          </w:p>
        </w:tc>
      </w:tr>
    </w:tbl>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p>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Призёры муниципального этапа</w:t>
      </w:r>
    </w:p>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
        <w:gridCol w:w="3443"/>
        <w:gridCol w:w="2410"/>
        <w:gridCol w:w="1134"/>
        <w:gridCol w:w="2410"/>
      </w:tblGrid>
      <w:tr w:rsidR="0079302D" w:rsidRPr="00FB7E97" w:rsidTr="0079302D">
        <w:tc>
          <w:tcPr>
            <w:tcW w:w="521" w:type="dxa"/>
            <w:shd w:val="clear" w:color="auto" w:fill="auto"/>
          </w:tcPr>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w:t>
            </w:r>
          </w:p>
        </w:tc>
        <w:tc>
          <w:tcPr>
            <w:tcW w:w="3443" w:type="dxa"/>
            <w:shd w:val="clear" w:color="auto" w:fill="auto"/>
          </w:tcPr>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Предмет</w:t>
            </w:r>
          </w:p>
        </w:tc>
        <w:tc>
          <w:tcPr>
            <w:tcW w:w="2410" w:type="dxa"/>
            <w:shd w:val="clear" w:color="auto" w:fill="auto"/>
          </w:tcPr>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ФИО</w:t>
            </w:r>
          </w:p>
        </w:tc>
        <w:tc>
          <w:tcPr>
            <w:tcW w:w="1134" w:type="dxa"/>
            <w:shd w:val="clear" w:color="auto" w:fill="auto"/>
          </w:tcPr>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класс</w:t>
            </w:r>
          </w:p>
        </w:tc>
        <w:tc>
          <w:tcPr>
            <w:tcW w:w="2410" w:type="dxa"/>
            <w:shd w:val="clear" w:color="auto" w:fill="auto"/>
          </w:tcPr>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 xml:space="preserve">учитель </w:t>
            </w:r>
          </w:p>
        </w:tc>
      </w:tr>
      <w:tr w:rsidR="0079302D" w:rsidRPr="00FB7E97" w:rsidTr="0079302D">
        <w:tc>
          <w:tcPr>
            <w:tcW w:w="521" w:type="dxa"/>
            <w:shd w:val="clear" w:color="auto" w:fill="auto"/>
          </w:tcPr>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1</w:t>
            </w:r>
          </w:p>
        </w:tc>
        <w:tc>
          <w:tcPr>
            <w:tcW w:w="3443" w:type="dxa"/>
            <w:shd w:val="clear" w:color="auto" w:fill="auto"/>
          </w:tcPr>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Родная (татарская) литература для учащихся школ с родным языком обучения</w:t>
            </w:r>
          </w:p>
        </w:tc>
        <w:tc>
          <w:tcPr>
            <w:tcW w:w="2410" w:type="dxa"/>
            <w:shd w:val="clear" w:color="auto" w:fill="auto"/>
          </w:tcPr>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Галеева Малика</w:t>
            </w:r>
          </w:p>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p>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 xml:space="preserve">Исмагилов Илфат </w:t>
            </w:r>
          </w:p>
        </w:tc>
        <w:tc>
          <w:tcPr>
            <w:tcW w:w="1134" w:type="dxa"/>
            <w:shd w:val="clear" w:color="auto" w:fill="auto"/>
          </w:tcPr>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6 кл</w:t>
            </w:r>
          </w:p>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p>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11 кл</w:t>
            </w:r>
          </w:p>
        </w:tc>
        <w:tc>
          <w:tcPr>
            <w:tcW w:w="2410" w:type="dxa"/>
            <w:shd w:val="clear" w:color="auto" w:fill="auto"/>
          </w:tcPr>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Зарипова Ф.Р.</w:t>
            </w:r>
          </w:p>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p>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Газымова Г.М.</w:t>
            </w:r>
          </w:p>
        </w:tc>
      </w:tr>
      <w:tr w:rsidR="0079302D" w:rsidRPr="00FB7E97" w:rsidTr="0079302D">
        <w:tc>
          <w:tcPr>
            <w:tcW w:w="521" w:type="dxa"/>
            <w:shd w:val="clear" w:color="auto" w:fill="auto"/>
          </w:tcPr>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2</w:t>
            </w:r>
          </w:p>
        </w:tc>
        <w:tc>
          <w:tcPr>
            <w:tcW w:w="3443" w:type="dxa"/>
            <w:shd w:val="clear" w:color="auto" w:fill="auto"/>
          </w:tcPr>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Русская литература для учащихся школ с родным языком обучения</w:t>
            </w:r>
          </w:p>
        </w:tc>
        <w:tc>
          <w:tcPr>
            <w:tcW w:w="2410" w:type="dxa"/>
            <w:shd w:val="clear" w:color="auto" w:fill="auto"/>
          </w:tcPr>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Габутдинова Сария</w:t>
            </w:r>
          </w:p>
        </w:tc>
        <w:tc>
          <w:tcPr>
            <w:tcW w:w="1134" w:type="dxa"/>
            <w:shd w:val="clear" w:color="auto" w:fill="auto"/>
          </w:tcPr>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 xml:space="preserve">7 кл  </w:t>
            </w:r>
          </w:p>
        </w:tc>
        <w:tc>
          <w:tcPr>
            <w:tcW w:w="2410" w:type="dxa"/>
            <w:shd w:val="clear" w:color="auto" w:fill="auto"/>
          </w:tcPr>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Мустафина Г.Г.</w:t>
            </w:r>
          </w:p>
        </w:tc>
      </w:tr>
      <w:tr w:rsidR="0079302D" w:rsidRPr="00FB7E97" w:rsidTr="0079302D">
        <w:tc>
          <w:tcPr>
            <w:tcW w:w="521" w:type="dxa"/>
            <w:shd w:val="clear" w:color="auto" w:fill="auto"/>
          </w:tcPr>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3</w:t>
            </w:r>
          </w:p>
        </w:tc>
        <w:tc>
          <w:tcPr>
            <w:tcW w:w="3443" w:type="dxa"/>
            <w:shd w:val="clear" w:color="auto" w:fill="auto"/>
          </w:tcPr>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История</w:t>
            </w:r>
          </w:p>
        </w:tc>
        <w:tc>
          <w:tcPr>
            <w:tcW w:w="2410" w:type="dxa"/>
            <w:shd w:val="clear" w:color="auto" w:fill="auto"/>
          </w:tcPr>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Кадыров Шамиль</w:t>
            </w:r>
          </w:p>
        </w:tc>
        <w:tc>
          <w:tcPr>
            <w:tcW w:w="1134" w:type="dxa"/>
            <w:shd w:val="clear" w:color="auto" w:fill="auto"/>
          </w:tcPr>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8 кл</w:t>
            </w:r>
          </w:p>
        </w:tc>
        <w:tc>
          <w:tcPr>
            <w:tcW w:w="2410" w:type="dxa"/>
            <w:shd w:val="clear" w:color="auto" w:fill="auto"/>
          </w:tcPr>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Хуснутдинова И.Н.</w:t>
            </w:r>
          </w:p>
        </w:tc>
      </w:tr>
    </w:tbl>
    <w:p w:rsidR="0079302D" w:rsidRPr="00FB7E97" w:rsidRDefault="0079302D" w:rsidP="0079302D">
      <w:pPr>
        <w:shd w:val="clear" w:color="auto" w:fill="FFFFFF"/>
        <w:spacing w:after="0" w:line="240" w:lineRule="auto"/>
        <w:rPr>
          <w:rFonts w:ascii="Times New Roman" w:eastAsia="Times New Roman" w:hAnsi="Times New Roman" w:cs="Times New Roman"/>
          <w:b/>
          <w:color w:val="000000"/>
          <w:sz w:val="24"/>
          <w:szCs w:val="24"/>
          <w:lang w:eastAsia="ru-RU"/>
        </w:rPr>
      </w:pPr>
    </w:p>
    <w:p w:rsidR="0079302D" w:rsidRPr="00FB7E97" w:rsidRDefault="0079302D" w:rsidP="001B0B62">
      <w:pPr>
        <w:shd w:val="clear" w:color="auto" w:fill="FFFFFF"/>
        <w:spacing w:after="0" w:line="240" w:lineRule="auto"/>
        <w:rPr>
          <w:rFonts w:ascii="Times New Roman" w:eastAsia="Times New Roman" w:hAnsi="Times New Roman" w:cs="Times New Roman"/>
          <w:b/>
          <w:color w:val="000000"/>
          <w:sz w:val="24"/>
          <w:szCs w:val="24"/>
          <w:lang w:eastAsia="ru-RU"/>
        </w:rPr>
      </w:pPr>
    </w:p>
    <w:p w:rsidR="0079302D" w:rsidRPr="00FB7E97" w:rsidRDefault="0079302D" w:rsidP="001B0B62">
      <w:pPr>
        <w:shd w:val="clear" w:color="auto" w:fill="FFFFFF"/>
        <w:spacing w:after="0" w:line="240" w:lineRule="auto"/>
        <w:rPr>
          <w:rFonts w:ascii="Times New Roman" w:eastAsia="Times New Roman" w:hAnsi="Times New Roman" w:cs="Times New Roman"/>
          <w:b/>
          <w:color w:val="000000"/>
          <w:sz w:val="24"/>
          <w:szCs w:val="24"/>
          <w:lang w:eastAsia="ru-RU"/>
        </w:rPr>
      </w:pPr>
    </w:p>
    <w:p w:rsidR="001B0B62" w:rsidRPr="00FB7E97" w:rsidRDefault="001B0B62" w:rsidP="001B0B62">
      <w:pPr>
        <w:shd w:val="clear" w:color="auto" w:fill="FFFFFF"/>
        <w:spacing w:after="0" w:line="240" w:lineRule="auto"/>
        <w:ind w:left="720"/>
        <w:jc w:val="center"/>
        <w:rPr>
          <w:rFonts w:ascii="Times New Roman" w:eastAsia="Times New Roman" w:hAnsi="Times New Roman" w:cs="Times New Roman"/>
          <w:b/>
          <w:color w:val="252525"/>
          <w:sz w:val="24"/>
          <w:szCs w:val="24"/>
          <w:shd w:val="clear" w:color="auto" w:fill="FFFFFF"/>
          <w:lang w:eastAsia="ru-RU"/>
        </w:rPr>
      </w:pPr>
      <w:r w:rsidRPr="00FB7E97">
        <w:rPr>
          <w:rFonts w:ascii="Times New Roman" w:eastAsia="Times New Roman" w:hAnsi="Times New Roman" w:cs="Times New Roman"/>
          <w:b/>
          <w:color w:val="252525"/>
          <w:sz w:val="24"/>
          <w:szCs w:val="24"/>
          <w:shd w:val="clear" w:color="auto" w:fill="FFFFFF"/>
          <w:lang w:eastAsia="ru-RU"/>
        </w:rPr>
        <w:lastRenderedPageBreak/>
        <w:t>Результаты республиканской олимпиады для школьников 2-6 классов "Эрудит" </w:t>
      </w:r>
    </w:p>
    <w:tbl>
      <w:tblPr>
        <w:tblW w:w="10093"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86"/>
        <w:gridCol w:w="1972"/>
        <w:gridCol w:w="902"/>
        <w:gridCol w:w="1116"/>
        <w:gridCol w:w="1430"/>
        <w:gridCol w:w="2387"/>
      </w:tblGrid>
      <w:tr w:rsidR="001B0B62" w:rsidRPr="00FB7E97" w:rsidTr="00A13B30">
        <w:tc>
          <w:tcPr>
            <w:tcW w:w="2286" w:type="dxa"/>
            <w:shd w:val="clear" w:color="auto" w:fill="auto"/>
          </w:tcPr>
          <w:p w:rsidR="001B0B62" w:rsidRPr="00FB7E97" w:rsidRDefault="001B0B62" w:rsidP="001B0B62">
            <w:pPr>
              <w:spacing w:after="0" w:line="240" w:lineRule="auto"/>
              <w:jc w:val="center"/>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ФИО</w:t>
            </w:r>
          </w:p>
        </w:tc>
        <w:tc>
          <w:tcPr>
            <w:tcW w:w="1972" w:type="dxa"/>
            <w:shd w:val="clear" w:color="auto" w:fill="auto"/>
          </w:tcPr>
          <w:p w:rsidR="001B0B62" w:rsidRPr="00FB7E97" w:rsidRDefault="001B0B62" w:rsidP="001B0B62">
            <w:pPr>
              <w:spacing w:after="0" w:line="240" w:lineRule="auto"/>
              <w:jc w:val="center"/>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 xml:space="preserve"> предмет</w:t>
            </w:r>
          </w:p>
        </w:tc>
        <w:tc>
          <w:tcPr>
            <w:tcW w:w="902" w:type="dxa"/>
            <w:shd w:val="clear" w:color="auto" w:fill="auto"/>
          </w:tcPr>
          <w:p w:rsidR="001B0B62" w:rsidRPr="00FB7E97" w:rsidRDefault="001B0B62" w:rsidP="001B0B62">
            <w:pPr>
              <w:spacing w:after="0" w:line="240" w:lineRule="auto"/>
              <w:jc w:val="center"/>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класс</w:t>
            </w:r>
          </w:p>
        </w:tc>
        <w:tc>
          <w:tcPr>
            <w:tcW w:w="1116" w:type="dxa"/>
            <w:shd w:val="clear" w:color="auto" w:fill="auto"/>
          </w:tcPr>
          <w:p w:rsidR="001B0B62" w:rsidRPr="00FB7E97" w:rsidRDefault="001B0B62" w:rsidP="001B0B62">
            <w:pPr>
              <w:spacing w:after="0" w:line="240" w:lineRule="auto"/>
              <w:jc w:val="center"/>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 xml:space="preserve">дата </w:t>
            </w:r>
          </w:p>
        </w:tc>
        <w:tc>
          <w:tcPr>
            <w:tcW w:w="1430" w:type="dxa"/>
            <w:shd w:val="clear" w:color="auto" w:fill="auto"/>
          </w:tcPr>
          <w:p w:rsidR="001B0B62" w:rsidRPr="00FB7E97" w:rsidRDefault="001B0B62" w:rsidP="001B0B62">
            <w:pPr>
              <w:spacing w:after="0" w:line="240" w:lineRule="auto"/>
              <w:jc w:val="center"/>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результат</w:t>
            </w:r>
          </w:p>
        </w:tc>
        <w:tc>
          <w:tcPr>
            <w:tcW w:w="2387" w:type="dxa"/>
            <w:shd w:val="clear" w:color="auto" w:fill="auto"/>
          </w:tcPr>
          <w:p w:rsidR="001B0B62" w:rsidRPr="00FB7E97" w:rsidRDefault="001B0B62" w:rsidP="001B0B62">
            <w:pPr>
              <w:spacing w:after="0" w:line="240" w:lineRule="auto"/>
              <w:jc w:val="center"/>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учитель</w:t>
            </w:r>
          </w:p>
        </w:tc>
      </w:tr>
      <w:tr w:rsidR="001B0B62" w:rsidRPr="00FB7E97" w:rsidTr="00A13B30">
        <w:tc>
          <w:tcPr>
            <w:tcW w:w="2286" w:type="dxa"/>
            <w:shd w:val="clear" w:color="auto" w:fill="auto"/>
          </w:tcPr>
          <w:p w:rsidR="001B0B62" w:rsidRPr="00FB7E97" w:rsidRDefault="00D33425"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Газымова К.Н</w:t>
            </w:r>
          </w:p>
        </w:tc>
        <w:tc>
          <w:tcPr>
            <w:tcW w:w="1972" w:type="dxa"/>
            <w:shd w:val="clear" w:color="auto" w:fill="auto"/>
          </w:tcPr>
          <w:p w:rsidR="001B0B62" w:rsidRPr="00FB7E97" w:rsidRDefault="001B0B62"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xml:space="preserve">Математика </w:t>
            </w:r>
          </w:p>
        </w:tc>
        <w:tc>
          <w:tcPr>
            <w:tcW w:w="902" w:type="dxa"/>
            <w:shd w:val="clear" w:color="auto" w:fill="auto"/>
          </w:tcPr>
          <w:p w:rsidR="001B0B62" w:rsidRPr="00FB7E97" w:rsidRDefault="00532FEF"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w:t>
            </w:r>
          </w:p>
        </w:tc>
        <w:tc>
          <w:tcPr>
            <w:tcW w:w="1116" w:type="dxa"/>
            <w:shd w:val="clear" w:color="auto" w:fill="auto"/>
          </w:tcPr>
          <w:p w:rsidR="001B0B62" w:rsidRPr="00FB7E97" w:rsidRDefault="00532FEF"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13.02.22</w:t>
            </w:r>
          </w:p>
        </w:tc>
        <w:tc>
          <w:tcPr>
            <w:tcW w:w="1430" w:type="dxa"/>
            <w:shd w:val="clear" w:color="auto" w:fill="auto"/>
          </w:tcPr>
          <w:p w:rsidR="001B0B62" w:rsidRPr="00FB7E97" w:rsidRDefault="00532FEF"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призер</w:t>
            </w:r>
          </w:p>
        </w:tc>
        <w:tc>
          <w:tcPr>
            <w:tcW w:w="2387" w:type="dxa"/>
            <w:shd w:val="clear" w:color="auto" w:fill="auto"/>
          </w:tcPr>
          <w:p w:rsidR="001B0B62" w:rsidRPr="00FB7E97" w:rsidRDefault="00532FEF"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Фахрутдинова Г.И.</w:t>
            </w:r>
            <w:r w:rsidR="001B0B62" w:rsidRPr="00FB7E97">
              <w:rPr>
                <w:rFonts w:ascii="Times New Roman" w:eastAsia="Times New Roman" w:hAnsi="Times New Roman" w:cs="Times New Roman"/>
                <w:color w:val="000000"/>
                <w:sz w:val="24"/>
                <w:szCs w:val="24"/>
                <w:lang w:eastAsia="ru-RU"/>
              </w:rPr>
              <w:t>.</w:t>
            </w:r>
          </w:p>
        </w:tc>
      </w:tr>
      <w:tr w:rsidR="001B0B62" w:rsidRPr="00FB7E97" w:rsidTr="00A13B30">
        <w:tc>
          <w:tcPr>
            <w:tcW w:w="2286" w:type="dxa"/>
            <w:shd w:val="clear" w:color="auto" w:fill="auto"/>
          </w:tcPr>
          <w:p w:rsidR="001B0B62" w:rsidRPr="00FB7E97" w:rsidRDefault="00532FEF"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Шакирова С.Р</w:t>
            </w:r>
          </w:p>
        </w:tc>
        <w:tc>
          <w:tcPr>
            <w:tcW w:w="1972" w:type="dxa"/>
            <w:shd w:val="clear" w:color="auto" w:fill="auto"/>
          </w:tcPr>
          <w:p w:rsidR="001B0B62" w:rsidRPr="00FB7E97" w:rsidRDefault="001B0B62"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xml:space="preserve">Математика </w:t>
            </w:r>
          </w:p>
        </w:tc>
        <w:tc>
          <w:tcPr>
            <w:tcW w:w="902" w:type="dxa"/>
            <w:shd w:val="clear" w:color="auto" w:fill="auto"/>
          </w:tcPr>
          <w:p w:rsidR="001B0B62" w:rsidRPr="00FB7E97" w:rsidRDefault="00532FEF"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2</w:t>
            </w:r>
          </w:p>
        </w:tc>
        <w:tc>
          <w:tcPr>
            <w:tcW w:w="1116" w:type="dxa"/>
            <w:shd w:val="clear" w:color="auto" w:fill="auto"/>
          </w:tcPr>
          <w:p w:rsidR="001B0B62" w:rsidRPr="00FB7E97" w:rsidRDefault="00532FEF"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13.02.22</w:t>
            </w:r>
          </w:p>
        </w:tc>
        <w:tc>
          <w:tcPr>
            <w:tcW w:w="1430" w:type="dxa"/>
            <w:shd w:val="clear" w:color="auto" w:fill="auto"/>
          </w:tcPr>
          <w:p w:rsidR="001B0B62" w:rsidRPr="00FB7E97" w:rsidRDefault="001B0B62"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участник</w:t>
            </w:r>
          </w:p>
        </w:tc>
        <w:tc>
          <w:tcPr>
            <w:tcW w:w="2387" w:type="dxa"/>
            <w:shd w:val="clear" w:color="auto" w:fill="auto"/>
          </w:tcPr>
          <w:p w:rsidR="001B0B62" w:rsidRPr="00FB7E97" w:rsidRDefault="00532FEF"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Сулейманова Г.И.</w:t>
            </w:r>
          </w:p>
        </w:tc>
      </w:tr>
      <w:tr w:rsidR="001B0B62" w:rsidRPr="00FB7E97" w:rsidTr="00A13B30">
        <w:tc>
          <w:tcPr>
            <w:tcW w:w="2286" w:type="dxa"/>
            <w:shd w:val="clear" w:color="auto" w:fill="auto"/>
          </w:tcPr>
          <w:p w:rsidR="001B0B62" w:rsidRPr="00FB7E97" w:rsidRDefault="00532FEF"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Шакирова Р.Р.</w:t>
            </w:r>
          </w:p>
        </w:tc>
        <w:tc>
          <w:tcPr>
            <w:tcW w:w="1972" w:type="dxa"/>
            <w:shd w:val="clear" w:color="auto" w:fill="auto"/>
          </w:tcPr>
          <w:p w:rsidR="001B0B62" w:rsidRPr="00FB7E97" w:rsidRDefault="001B0B62"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Математика</w:t>
            </w:r>
          </w:p>
        </w:tc>
        <w:tc>
          <w:tcPr>
            <w:tcW w:w="902" w:type="dxa"/>
            <w:shd w:val="clear" w:color="auto" w:fill="auto"/>
          </w:tcPr>
          <w:p w:rsidR="001B0B62" w:rsidRPr="00FB7E97" w:rsidRDefault="00532FEF"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4</w:t>
            </w:r>
          </w:p>
        </w:tc>
        <w:tc>
          <w:tcPr>
            <w:tcW w:w="1116" w:type="dxa"/>
            <w:shd w:val="clear" w:color="auto" w:fill="auto"/>
          </w:tcPr>
          <w:p w:rsidR="001B0B62" w:rsidRPr="00FB7E97" w:rsidRDefault="00532FEF"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13.02.22</w:t>
            </w:r>
          </w:p>
        </w:tc>
        <w:tc>
          <w:tcPr>
            <w:tcW w:w="1430" w:type="dxa"/>
            <w:shd w:val="clear" w:color="auto" w:fill="auto"/>
          </w:tcPr>
          <w:p w:rsidR="001B0B62" w:rsidRPr="00FB7E97" w:rsidRDefault="001B0B62"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участник</w:t>
            </w:r>
          </w:p>
        </w:tc>
        <w:tc>
          <w:tcPr>
            <w:tcW w:w="2387" w:type="dxa"/>
            <w:shd w:val="clear" w:color="auto" w:fill="auto"/>
          </w:tcPr>
          <w:p w:rsidR="001B0B62" w:rsidRPr="00FB7E97" w:rsidRDefault="001B0B62"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Гайфутдинова А.Х.</w:t>
            </w:r>
          </w:p>
        </w:tc>
      </w:tr>
      <w:tr w:rsidR="001B0B62" w:rsidRPr="00FB7E97" w:rsidTr="00A13B30">
        <w:tc>
          <w:tcPr>
            <w:tcW w:w="2286" w:type="dxa"/>
            <w:shd w:val="clear" w:color="auto" w:fill="auto"/>
          </w:tcPr>
          <w:p w:rsidR="001B0B62" w:rsidRPr="00FB7E97" w:rsidRDefault="00532FEF"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Хасанова Н.И</w:t>
            </w:r>
          </w:p>
        </w:tc>
        <w:tc>
          <w:tcPr>
            <w:tcW w:w="1972" w:type="dxa"/>
            <w:shd w:val="clear" w:color="auto" w:fill="auto"/>
          </w:tcPr>
          <w:p w:rsidR="001B0B62" w:rsidRPr="00FB7E97" w:rsidRDefault="001B0B62"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xml:space="preserve">Математика </w:t>
            </w:r>
          </w:p>
        </w:tc>
        <w:tc>
          <w:tcPr>
            <w:tcW w:w="902" w:type="dxa"/>
            <w:shd w:val="clear" w:color="auto" w:fill="auto"/>
          </w:tcPr>
          <w:p w:rsidR="001B0B62" w:rsidRPr="00FB7E97" w:rsidRDefault="00532FEF"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4</w:t>
            </w:r>
          </w:p>
        </w:tc>
        <w:tc>
          <w:tcPr>
            <w:tcW w:w="1116" w:type="dxa"/>
            <w:shd w:val="clear" w:color="auto" w:fill="auto"/>
          </w:tcPr>
          <w:p w:rsidR="001B0B62" w:rsidRPr="00FB7E97" w:rsidRDefault="00532FEF"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13.02.22</w:t>
            </w:r>
            <w:r w:rsidR="001B0B62" w:rsidRPr="00FB7E97">
              <w:rPr>
                <w:rFonts w:ascii="Times New Roman" w:eastAsia="Times New Roman" w:hAnsi="Times New Roman" w:cs="Times New Roman"/>
                <w:color w:val="000000"/>
                <w:sz w:val="24"/>
                <w:szCs w:val="24"/>
                <w:lang w:eastAsia="ru-RU"/>
              </w:rPr>
              <w:t>.</w:t>
            </w:r>
          </w:p>
        </w:tc>
        <w:tc>
          <w:tcPr>
            <w:tcW w:w="1430" w:type="dxa"/>
            <w:shd w:val="clear" w:color="auto" w:fill="auto"/>
          </w:tcPr>
          <w:p w:rsidR="001B0B62" w:rsidRPr="00FB7E97" w:rsidRDefault="001B0B62"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участник</w:t>
            </w:r>
          </w:p>
        </w:tc>
        <w:tc>
          <w:tcPr>
            <w:tcW w:w="2387" w:type="dxa"/>
            <w:shd w:val="clear" w:color="auto" w:fill="auto"/>
          </w:tcPr>
          <w:p w:rsidR="001B0B62" w:rsidRPr="00FB7E97" w:rsidRDefault="001B0B62"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Гайфутдинова А.Х</w:t>
            </w:r>
          </w:p>
        </w:tc>
      </w:tr>
      <w:tr w:rsidR="001B0B62" w:rsidRPr="00FB7E97" w:rsidTr="00A13B30">
        <w:tc>
          <w:tcPr>
            <w:tcW w:w="2286" w:type="dxa"/>
            <w:shd w:val="clear" w:color="auto" w:fill="auto"/>
          </w:tcPr>
          <w:p w:rsidR="001B0B62" w:rsidRPr="00FB7E97" w:rsidRDefault="00532FEF"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Пронин Е.В</w:t>
            </w:r>
          </w:p>
        </w:tc>
        <w:tc>
          <w:tcPr>
            <w:tcW w:w="1972" w:type="dxa"/>
            <w:shd w:val="clear" w:color="auto" w:fill="auto"/>
          </w:tcPr>
          <w:p w:rsidR="001B0B62" w:rsidRPr="00FB7E97" w:rsidRDefault="001B0B62"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xml:space="preserve">Математика </w:t>
            </w:r>
          </w:p>
        </w:tc>
        <w:tc>
          <w:tcPr>
            <w:tcW w:w="902" w:type="dxa"/>
            <w:shd w:val="clear" w:color="auto" w:fill="auto"/>
          </w:tcPr>
          <w:p w:rsidR="001B0B62" w:rsidRPr="00FB7E97" w:rsidRDefault="00A13B30"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4</w:t>
            </w:r>
          </w:p>
        </w:tc>
        <w:tc>
          <w:tcPr>
            <w:tcW w:w="1116" w:type="dxa"/>
            <w:shd w:val="clear" w:color="auto" w:fill="auto"/>
          </w:tcPr>
          <w:p w:rsidR="001B0B62" w:rsidRPr="00FB7E97" w:rsidRDefault="00A13B30"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13.02.22</w:t>
            </w:r>
          </w:p>
        </w:tc>
        <w:tc>
          <w:tcPr>
            <w:tcW w:w="1430" w:type="dxa"/>
            <w:shd w:val="clear" w:color="auto" w:fill="auto"/>
          </w:tcPr>
          <w:p w:rsidR="001B0B62" w:rsidRPr="00FB7E97" w:rsidRDefault="00A13B30"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xml:space="preserve">Победитель </w:t>
            </w:r>
          </w:p>
        </w:tc>
        <w:tc>
          <w:tcPr>
            <w:tcW w:w="2387" w:type="dxa"/>
            <w:shd w:val="clear" w:color="auto" w:fill="auto"/>
          </w:tcPr>
          <w:p w:rsidR="001B0B62" w:rsidRPr="00FB7E97" w:rsidRDefault="00A13B30"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Гайфутдинова А.Х.</w:t>
            </w:r>
          </w:p>
        </w:tc>
      </w:tr>
      <w:tr w:rsidR="001B0B62" w:rsidRPr="00FB7E97" w:rsidTr="00A13B30">
        <w:tc>
          <w:tcPr>
            <w:tcW w:w="2286" w:type="dxa"/>
            <w:shd w:val="clear" w:color="auto" w:fill="auto"/>
          </w:tcPr>
          <w:p w:rsidR="001B0B62" w:rsidRPr="00FB7E97" w:rsidRDefault="00A13B30"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Киямов Р.И.</w:t>
            </w:r>
          </w:p>
        </w:tc>
        <w:tc>
          <w:tcPr>
            <w:tcW w:w="1972" w:type="dxa"/>
            <w:shd w:val="clear" w:color="auto" w:fill="auto"/>
          </w:tcPr>
          <w:p w:rsidR="001B0B62" w:rsidRPr="00FB7E97" w:rsidRDefault="001B0B62"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xml:space="preserve">Математика </w:t>
            </w:r>
          </w:p>
        </w:tc>
        <w:tc>
          <w:tcPr>
            <w:tcW w:w="902" w:type="dxa"/>
            <w:shd w:val="clear" w:color="auto" w:fill="auto"/>
          </w:tcPr>
          <w:p w:rsidR="001B0B62" w:rsidRPr="00FB7E97" w:rsidRDefault="00A13B30"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5</w:t>
            </w:r>
          </w:p>
        </w:tc>
        <w:tc>
          <w:tcPr>
            <w:tcW w:w="1116" w:type="dxa"/>
            <w:shd w:val="clear" w:color="auto" w:fill="auto"/>
          </w:tcPr>
          <w:p w:rsidR="001B0B62" w:rsidRPr="00FB7E97" w:rsidRDefault="00A13B30"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13.02.22</w:t>
            </w:r>
          </w:p>
        </w:tc>
        <w:tc>
          <w:tcPr>
            <w:tcW w:w="1430" w:type="dxa"/>
            <w:shd w:val="clear" w:color="auto" w:fill="auto"/>
          </w:tcPr>
          <w:p w:rsidR="001B0B62" w:rsidRPr="00FB7E97" w:rsidRDefault="001B0B62"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участник</w:t>
            </w:r>
          </w:p>
        </w:tc>
        <w:tc>
          <w:tcPr>
            <w:tcW w:w="2387" w:type="dxa"/>
            <w:shd w:val="clear" w:color="auto" w:fill="auto"/>
          </w:tcPr>
          <w:p w:rsidR="001B0B62" w:rsidRPr="00FB7E97" w:rsidRDefault="00A13B30"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Сабанаева Н.А.</w:t>
            </w:r>
          </w:p>
        </w:tc>
      </w:tr>
      <w:tr w:rsidR="001B0B62" w:rsidRPr="00FB7E97" w:rsidTr="00A13B30">
        <w:tc>
          <w:tcPr>
            <w:tcW w:w="2286" w:type="dxa"/>
            <w:shd w:val="clear" w:color="auto" w:fill="auto"/>
          </w:tcPr>
          <w:p w:rsidR="001B0B62" w:rsidRPr="00FB7E97" w:rsidRDefault="00A13B30"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Киямова А.И.</w:t>
            </w:r>
          </w:p>
        </w:tc>
        <w:tc>
          <w:tcPr>
            <w:tcW w:w="1972" w:type="dxa"/>
            <w:shd w:val="clear" w:color="auto" w:fill="auto"/>
          </w:tcPr>
          <w:p w:rsidR="001B0B62" w:rsidRPr="00FB7E97" w:rsidRDefault="001B0B62"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Русский язык</w:t>
            </w:r>
          </w:p>
        </w:tc>
        <w:tc>
          <w:tcPr>
            <w:tcW w:w="902" w:type="dxa"/>
            <w:shd w:val="clear" w:color="auto" w:fill="auto"/>
          </w:tcPr>
          <w:p w:rsidR="001B0B62" w:rsidRPr="00FB7E97" w:rsidRDefault="00A13B30"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2</w:t>
            </w:r>
          </w:p>
        </w:tc>
        <w:tc>
          <w:tcPr>
            <w:tcW w:w="1116" w:type="dxa"/>
            <w:shd w:val="clear" w:color="auto" w:fill="auto"/>
          </w:tcPr>
          <w:p w:rsidR="001B0B62" w:rsidRPr="00FB7E97" w:rsidRDefault="00A13B30"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27.02.22</w:t>
            </w:r>
          </w:p>
        </w:tc>
        <w:tc>
          <w:tcPr>
            <w:tcW w:w="1430" w:type="dxa"/>
            <w:shd w:val="clear" w:color="auto" w:fill="auto"/>
          </w:tcPr>
          <w:p w:rsidR="001B0B62" w:rsidRPr="00FB7E97" w:rsidRDefault="00A13B30"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участник</w:t>
            </w:r>
          </w:p>
        </w:tc>
        <w:tc>
          <w:tcPr>
            <w:tcW w:w="2387" w:type="dxa"/>
            <w:shd w:val="clear" w:color="auto" w:fill="auto"/>
          </w:tcPr>
          <w:p w:rsidR="001B0B62" w:rsidRPr="00FB7E97" w:rsidRDefault="00A13B30"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Сулейманова Г.И.</w:t>
            </w:r>
          </w:p>
        </w:tc>
      </w:tr>
      <w:tr w:rsidR="001B0B62" w:rsidRPr="00FB7E97" w:rsidTr="00A13B30">
        <w:tc>
          <w:tcPr>
            <w:tcW w:w="2286" w:type="dxa"/>
            <w:shd w:val="clear" w:color="auto" w:fill="auto"/>
          </w:tcPr>
          <w:p w:rsidR="001B0B62" w:rsidRPr="00FB7E97" w:rsidRDefault="00A13B30"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Садыкова Р,Р.</w:t>
            </w:r>
          </w:p>
        </w:tc>
        <w:tc>
          <w:tcPr>
            <w:tcW w:w="1972" w:type="dxa"/>
            <w:shd w:val="clear" w:color="auto" w:fill="auto"/>
          </w:tcPr>
          <w:p w:rsidR="001B0B62" w:rsidRPr="00FB7E97" w:rsidRDefault="001B0B62"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Русский язык</w:t>
            </w:r>
          </w:p>
        </w:tc>
        <w:tc>
          <w:tcPr>
            <w:tcW w:w="902" w:type="dxa"/>
            <w:shd w:val="clear" w:color="auto" w:fill="auto"/>
          </w:tcPr>
          <w:p w:rsidR="001B0B62" w:rsidRPr="00FB7E97" w:rsidRDefault="00A13B30"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4</w:t>
            </w:r>
          </w:p>
        </w:tc>
        <w:tc>
          <w:tcPr>
            <w:tcW w:w="1116" w:type="dxa"/>
            <w:shd w:val="clear" w:color="auto" w:fill="auto"/>
          </w:tcPr>
          <w:p w:rsidR="001B0B62" w:rsidRPr="00FB7E97" w:rsidRDefault="00A13B30"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27.02.22</w:t>
            </w:r>
          </w:p>
        </w:tc>
        <w:tc>
          <w:tcPr>
            <w:tcW w:w="1430" w:type="dxa"/>
            <w:shd w:val="clear" w:color="auto" w:fill="auto"/>
          </w:tcPr>
          <w:p w:rsidR="001B0B62" w:rsidRPr="00FB7E97" w:rsidRDefault="001B0B62"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участник</w:t>
            </w:r>
          </w:p>
        </w:tc>
        <w:tc>
          <w:tcPr>
            <w:tcW w:w="2387" w:type="dxa"/>
            <w:shd w:val="clear" w:color="auto" w:fill="auto"/>
          </w:tcPr>
          <w:p w:rsidR="001B0B62" w:rsidRPr="00FB7E97" w:rsidRDefault="00A13B30"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Гайфутдинова А.Х</w:t>
            </w:r>
          </w:p>
        </w:tc>
      </w:tr>
      <w:tr w:rsidR="001B0B62" w:rsidRPr="00FB7E97" w:rsidTr="00A13B30">
        <w:tc>
          <w:tcPr>
            <w:tcW w:w="2286" w:type="dxa"/>
            <w:shd w:val="clear" w:color="auto" w:fill="auto"/>
          </w:tcPr>
          <w:p w:rsidR="001B0B62" w:rsidRPr="00FB7E97" w:rsidRDefault="00A13B30"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Хаметвалеева Я.А.</w:t>
            </w:r>
            <w:r w:rsidR="001B0B62" w:rsidRPr="00FB7E97">
              <w:rPr>
                <w:rFonts w:ascii="Times New Roman" w:eastAsia="Times New Roman" w:hAnsi="Times New Roman" w:cs="Times New Roman"/>
                <w:color w:val="000000"/>
                <w:sz w:val="24"/>
                <w:szCs w:val="24"/>
                <w:lang w:eastAsia="ru-RU"/>
              </w:rPr>
              <w:t>.</w:t>
            </w:r>
          </w:p>
        </w:tc>
        <w:tc>
          <w:tcPr>
            <w:tcW w:w="1972" w:type="dxa"/>
            <w:shd w:val="clear" w:color="auto" w:fill="auto"/>
          </w:tcPr>
          <w:p w:rsidR="001B0B62" w:rsidRPr="00FB7E97" w:rsidRDefault="001B0B62"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Русский язык</w:t>
            </w:r>
          </w:p>
        </w:tc>
        <w:tc>
          <w:tcPr>
            <w:tcW w:w="902" w:type="dxa"/>
            <w:shd w:val="clear" w:color="auto" w:fill="auto"/>
          </w:tcPr>
          <w:p w:rsidR="001B0B62" w:rsidRPr="00FB7E97" w:rsidRDefault="00A13B30"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4</w:t>
            </w:r>
          </w:p>
        </w:tc>
        <w:tc>
          <w:tcPr>
            <w:tcW w:w="1116" w:type="dxa"/>
            <w:shd w:val="clear" w:color="auto" w:fill="auto"/>
          </w:tcPr>
          <w:p w:rsidR="001B0B62" w:rsidRPr="00FB7E97" w:rsidRDefault="001B0B62" w:rsidP="00A13B30">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27.02.2</w:t>
            </w:r>
            <w:r w:rsidR="00A13B30" w:rsidRPr="00FB7E97">
              <w:rPr>
                <w:rFonts w:ascii="Times New Roman" w:eastAsia="Times New Roman" w:hAnsi="Times New Roman" w:cs="Times New Roman"/>
                <w:color w:val="000000"/>
                <w:sz w:val="24"/>
                <w:szCs w:val="24"/>
                <w:lang w:eastAsia="ru-RU"/>
              </w:rPr>
              <w:t>2</w:t>
            </w:r>
          </w:p>
        </w:tc>
        <w:tc>
          <w:tcPr>
            <w:tcW w:w="1430" w:type="dxa"/>
            <w:shd w:val="clear" w:color="auto" w:fill="auto"/>
          </w:tcPr>
          <w:p w:rsidR="001B0B62" w:rsidRPr="00FB7E97" w:rsidRDefault="001B0B62"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участник</w:t>
            </w:r>
          </w:p>
        </w:tc>
        <w:tc>
          <w:tcPr>
            <w:tcW w:w="2387" w:type="dxa"/>
            <w:shd w:val="clear" w:color="auto" w:fill="auto"/>
          </w:tcPr>
          <w:p w:rsidR="001B0B62" w:rsidRPr="00FB7E97" w:rsidRDefault="00A13B30"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Гайфутдинова А.Х</w:t>
            </w:r>
          </w:p>
        </w:tc>
      </w:tr>
      <w:tr w:rsidR="001B0B62" w:rsidRPr="00FB7E97" w:rsidTr="00A13B30">
        <w:trPr>
          <w:trHeight w:val="327"/>
        </w:trPr>
        <w:tc>
          <w:tcPr>
            <w:tcW w:w="2286" w:type="dxa"/>
            <w:shd w:val="clear" w:color="auto" w:fill="auto"/>
          </w:tcPr>
          <w:p w:rsidR="001B0B62" w:rsidRPr="00FB7E97" w:rsidRDefault="00A13B30"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Шакирова Х.А</w:t>
            </w:r>
          </w:p>
        </w:tc>
        <w:tc>
          <w:tcPr>
            <w:tcW w:w="1972" w:type="dxa"/>
            <w:shd w:val="clear" w:color="auto" w:fill="auto"/>
          </w:tcPr>
          <w:p w:rsidR="001B0B62" w:rsidRPr="00FB7E97" w:rsidRDefault="00A13B30"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Русский язык</w:t>
            </w:r>
          </w:p>
        </w:tc>
        <w:tc>
          <w:tcPr>
            <w:tcW w:w="902" w:type="dxa"/>
            <w:shd w:val="clear" w:color="auto" w:fill="auto"/>
          </w:tcPr>
          <w:p w:rsidR="001B0B62" w:rsidRPr="00FB7E97" w:rsidRDefault="00A13B30"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5</w:t>
            </w:r>
          </w:p>
        </w:tc>
        <w:tc>
          <w:tcPr>
            <w:tcW w:w="1116" w:type="dxa"/>
            <w:shd w:val="clear" w:color="auto" w:fill="auto"/>
          </w:tcPr>
          <w:p w:rsidR="001B0B62" w:rsidRPr="00FB7E97" w:rsidRDefault="00A13B30"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27.02.22</w:t>
            </w:r>
          </w:p>
        </w:tc>
        <w:tc>
          <w:tcPr>
            <w:tcW w:w="1430" w:type="dxa"/>
            <w:shd w:val="clear" w:color="auto" w:fill="auto"/>
          </w:tcPr>
          <w:p w:rsidR="001B0B62" w:rsidRPr="00FB7E97" w:rsidRDefault="001B0B62"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участник</w:t>
            </w:r>
          </w:p>
        </w:tc>
        <w:tc>
          <w:tcPr>
            <w:tcW w:w="2387" w:type="dxa"/>
            <w:shd w:val="clear" w:color="auto" w:fill="auto"/>
          </w:tcPr>
          <w:p w:rsidR="001B0B62" w:rsidRPr="00FB7E97" w:rsidRDefault="00A13B30"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Фахрутдинова Г.З.</w:t>
            </w:r>
          </w:p>
        </w:tc>
      </w:tr>
      <w:tr w:rsidR="001B0B62" w:rsidRPr="00FB7E97" w:rsidTr="00A13B30">
        <w:tc>
          <w:tcPr>
            <w:tcW w:w="2286" w:type="dxa"/>
            <w:shd w:val="clear" w:color="auto" w:fill="auto"/>
          </w:tcPr>
          <w:p w:rsidR="001B0B62" w:rsidRPr="00FB7E97" w:rsidRDefault="00A13B30"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Мухидинова Д.Т</w:t>
            </w:r>
          </w:p>
        </w:tc>
        <w:tc>
          <w:tcPr>
            <w:tcW w:w="1972" w:type="dxa"/>
            <w:shd w:val="clear" w:color="auto" w:fill="auto"/>
          </w:tcPr>
          <w:p w:rsidR="001B0B62" w:rsidRPr="00FB7E97" w:rsidRDefault="00A13B30"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Русский язык</w:t>
            </w:r>
          </w:p>
        </w:tc>
        <w:tc>
          <w:tcPr>
            <w:tcW w:w="902" w:type="dxa"/>
            <w:shd w:val="clear" w:color="auto" w:fill="auto"/>
          </w:tcPr>
          <w:p w:rsidR="001B0B62" w:rsidRPr="00FB7E97" w:rsidRDefault="00A13B30"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6</w:t>
            </w:r>
          </w:p>
        </w:tc>
        <w:tc>
          <w:tcPr>
            <w:tcW w:w="1116" w:type="dxa"/>
            <w:shd w:val="clear" w:color="auto" w:fill="auto"/>
          </w:tcPr>
          <w:p w:rsidR="001B0B62" w:rsidRPr="00FB7E97" w:rsidRDefault="00A13B30"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27.02.22</w:t>
            </w:r>
          </w:p>
        </w:tc>
        <w:tc>
          <w:tcPr>
            <w:tcW w:w="1430" w:type="dxa"/>
            <w:shd w:val="clear" w:color="auto" w:fill="auto"/>
          </w:tcPr>
          <w:p w:rsidR="001B0B62" w:rsidRPr="00FB7E97" w:rsidRDefault="001B0B62"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участник</w:t>
            </w:r>
          </w:p>
        </w:tc>
        <w:tc>
          <w:tcPr>
            <w:tcW w:w="2387" w:type="dxa"/>
            <w:shd w:val="clear" w:color="auto" w:fill="auto"/>
          </w:tcPr>
          <w:p w:rsidR="001B0B62" w:rsidRPr="00FB7E97" w:rsidRDefault="00A13B30"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Газымова Р.М.</w:t>
            </w:r>
          </w:p>
        </w:tc>
      </w:tr>
      <w:tr w:rsidR="001B0B62" w:rsidRPr="00FB7E97" w:rsidTr="00A13B30">
        <w:tc>
          <w:tcPr>
            <w:tcW w:w="2286" w:type="dxa"/>
            <w:shd w:val="clear" w:color="auto" w:fill="auto"/>
          </w:tcPr>
          <w:p w:rsidR="001B0B62" w:rsidRPr="00FB7E97" w:rsidRDefault="00A13B30"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Низамеева А.Ф.</w:t>
            </w:r>
          </w:p>
        </w:tc>
        <w:tc>
          <w:tcPr>
            <w:tcW w:w="1972" w:type="dxa"/>
            <w:shd w:val="clear" w:color="auto" w:fill="auto"/>
          </w:tcPr>
          <w:p w:rsidR="001B0B62" w:rsidRPr="00FB7E97" w:rsidRDefault="001B0B62"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Окруж мир</w:t>
            </w:r>
          </w:p>
        </w:tc>
        <w:tc>
          <w:tcPr>
            <w:tcW w:w="902" w:type="dxa"/>
            <w:shd w:val="clear" w:color="auto" w:fill="auto"/>
          </w:tcPr>
          <w:p w:rsidR="001B0B62" w:rsidRPr="00FB7E97" w:rsidRDefault="00A13B30"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w:t>
            </w:r>
          </w:p>
        </w:tc>
        <w:tc>
          <w:tcPr>
            <w:tcW w:w="1116" w:type="dxa"/>
            <w:shd w:val="clear" w:color="auto" w:fill="auto"/>
          </w:tcPr>
          <w:p w:rsidR="001B0B62" w:rsidRPr="00FB7E97" w:rsidRDefault="00A13B30"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13.03.22</w:t>
            </w:r>
          </w:p>
        </w:tc>
        <w:tc>
          <w:tcPr>
            <w:tcW w:w="1430" w:type="dxa"/>
            <w:shd w:val="clear" w:color="auto" w:fill="auto"/>
          </w:tcPr>
          <w:p w:rsidR="001B0B62" w:rsidRPr="00FB7E97" w:rsidRDefault="001B0B62"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участник</w:t>
            </w:r>
          </w:p>
        </w:tc>
        <w:tc>
          <w:tcPr>
            <w:tcW w:w="2387" w:type="dxa"/>
            <w:shd w:val="clear" w:color="auto" w:fill="auto"/>
          </w:tcPr>
          <w:p w:rsidR="001B0B62" w:rsidRPr="00FB7E97" w:rsidRDefault="00A13B30"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Сулейманова Г.И.</w:t>
            </w:r>
          </w:p>
        </w:tc>
      </w:tr>
      <w:tr w:rsidR="001B0B62" w:rsidRPr="00FB7E97" w:rsidTr="00A13B30">
        <w:tc>
          <w:tcPr>
            <w:tcW w:w="2286" w:type="dxa"/>
            <w:shd w:val="clear" w:color="auto" w:fill="auto"/>
          </w:tcPr>
          <w:p w:rsidR="001B0B62" w:rsidRPr="00FB7E97" w:rsidRDefault="00A13B30"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Закирова К.М.</w:t>
            </w:r>
          </w:p>
        </w:tc>
        <w:tc>
          <w:tcPr>
            <w:tcW w:w="1972" w:type="dxa"/>
            <w:shd w:val="clear" w:color="auto" w:fill="auto"/>
          </w:tcPr>
          <w:p w:rsidR="001B0B62" w:rsidRPr="00FB7E97" w:rsidRDefault="001B0B62"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Окруж мир</w:t>
            </w:r>
          </w:p>
        </w:tc>
        <w:tc>
          <w:tcPr>
            <w:tcW w:w="902" w:type="dxa"/>
            <w:shd w:val="clear" w:color="auto" w:fill="auto"/>
          </w:tcPr>
          <w:p w:rsidR="001B0B62" w:rsidRPr="00FB7E97" w:rsidRDefault="00A13B30"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4</w:t>
            </w:r>
          </w:p>
        </w:tc>
        <w:tc>
          <w:tcPr>
            <w:tcW w:w="1116" w:type="dxa"/>
            <w:shd w:val="clear" w:color="auto" w:fill="auto"/>
          </w:tcPr>
          <w:p w:rsidR="001B0B62" w:rsidRPr="00FB7E97" w:rsidRDefault="00A13B30"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13.03.22</w:t>
            </w:r>
          </w:p>
        </w:tc>
        <w:tc>
          <w:tcPr>
            <w:tcW w:w="1430" w:type="dxa"/>
            <w:shd w:val="clear" w:color="auto" w:fill="auto"/>
          </w:tcPr>
          <w:p w:rsidR="001B0B62" w:rsidRPr="00FB7E97" w:rsidRDefault="001B0B62"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участник</w:t>
            </w:r>
          </w:p>
        </w:tc>
        <w:tc>
          <w:tcPr>
            <w:tcW w:w="2387" w:type="dxa"/>
            <w:shd w:val="clear" w:color="auto" w:fill="auto"/>
          </w:tcPr>
          <w:p w:rsidR="001B0B62" w:rsidRPr="00FB7E97" w:rsidRDefault="001B0B62"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Гайфутдинова А.Х</w:t>
            </w:r>
          </w:p>
        </w:tc>
      </w:tr>
      <w:tr w:rsidR="001B0B62" w:rsidRPr="00FB7E97" w:rsidTr="00A13B30">
        <w:tc>
          <w:tcPr>
            <w:tcW w:w="2286" w:type="dxa"/>
            <w:shd w:val="clear" w:color="auto" w:fill="auto"/>
          </w:tcPr>
          <w:p w:rsidR="001B0B62" w:rsidRPr="00FB7E97" w:rsidRDefault="00A13B30"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Кадыров К.И.</w:t>
            </w:r>
            <w:r w:rsidR="001B0B62" w:rsidRPr="00FB7E97">
              <w:rPr>
                <w:rFonts w:ascii="Times New Roman" w:eastAsia="Times New Roman" w:hAnsi="Times New Roman" w:cs="Times New Roman"/>
                <w:color w:val="000000"/>
                <w:sz w:val="24"/>
                <w:szCs w:val="24"/>
                <w:lang w:eastAsia="ru-RU"/>
              </w:rPr>
              <w:t>.</w:t>
            </w:r>
          </w:p>
        </w:tc>
        <w:tc>
          <w:tcPr>
            <w:tcW w:w="1972" w:type="dxa"/>
            <w:shd w:val="clear" w:color="auto" w:fill="auto"/>
          </w:tcPr>
          <w:p w:rsidR="001B0B62" w:rsidRPr="00FB7E97" w:rsidRDefault="001B0B62"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Окруж мир</w:t>
            </w:r>
          </w:p>
        </w:tc>
        <w:tc>
          <w:tcPr>
            <w:tcW w:w="902" w:type="dxa"/>
            <w:shd w:val="clear" w:color="auto" w:fill="auto"/>
          </w:tcPr>
          <w:p w:rsidR="001B0B62" w:rsidRPr="00FB7E97" w:rsidRDefault="00A13B30"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4</w:t>
            </w:r>
          </w:p>
        </w:tc>
        <w:tc>
          <w:tcPr>
            <w:tcW w:w="1116" w:type="dxa"/>
            <w:shd w:val="clear" w:color="auto" w:fill="auto"/>
          </w:tcPr>
          <w:p w:rsidR="001B0B62" w:rsidRPr="00FB7E97" w:rsidRDefault="00A13B30"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13.03.22</w:t>
            </w:r>
          </w:p>
        </w:tc>
        <w:tc>
          <w:tcPr>
            <w:tcW w:w="1430" w:type="dxa"/>
            <w:shd w:val="clear" w:color="auto" w:fill="auto"/>
          </w:tcPr>
          <w:p w:rsidR="001B0B62" w:rsidRPr="00FB7E97" w:rsidRDefault="001B0B62"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участник</w:t>
            </w:r>
          </w:p>
        </w:tc>
        <w:tc>
          <w:tcPr>
            <w:tcW w:w="2387" w:type="dxa"/>
            <w:shd w:val="clear" w:color="auto" w:fill="auto"/>
          </w:tcPr>
          <w:p w:rsidR="001B0B62" w:rsidRPr="00FB7E97" w:rsidRDefault="00A13B30" w:rsidP="001B0B62">
            <w:pPr>
              <w:spacing w:after="0"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Гайфутдинова А.Х.</w:t>
            </w:r>
          </w:p>
        </w:tc>
      </w:tr>
    </w:tbl>
    <w:p w:rsidR="00FE1871" w:rsidRPr="00FB7E97" w:rsidRDefault="00FE1871" w:rsidP="0079302D">
      <w:pPr>
        <w:suppressAutoHyphens/>
        <w:spacing w:after="0" w:line="200" w:lineRule="atLeast"/>
        <w:rPr>
          <w:rFonts w:ascii="Times New Roman" w:eastAsia="Times New Roman" w:hAnsi="Times New Roman" w:cs="Times New Roman"/>
          <w:b/>
          <w:color w:val="000000"/>
          <w:sz w:val="24"/>
          <w:szCs w:val="24"/>
          <w:lang w:eastAsia="ar-SA"/>
        </w:rPr>
      </w:pPr>
    </w:p>
    <w:p w:rsidR="00FE1871" w:rsidRPr="00FB7E97" w:rsidRDefault="00FE1871" w:rsidP="001B0B62">
      <w:pPr>
        <w:suppressAutoHyphens/>
        <w:spacing w:after="0" w:line="200" w:lineRule="atLeast"/>
        <w:jc w:val="center"/>
        <w:rPr>
          <w:rFonts w:ascii="Times New Roman" w:eastAsia="Times New Roman" w:hAnsi="Times New Roman" w:cs="Times New Roman"/>
          <w:b/>
          <w:color w:val="000000"/>
          <w:sz w:val="24"/>
          <w:szCs w:val="24"/>
          <w:lang w:eastAsia="ar-SA"/>
        </w:rPr>
      </w:pPr>
    </w:p>
    <w:p w:rsidR="001B0B62" w:rsidRPr="00FB7E97" w:rsidRDefault="001B0B62" w:rsidP="001B0B62">
      <w:pPr>
        <w:suppressAutoHyphens/>
        <w:spacing w:after="0" w:line="200" w:lineRule="atLeast"/>
        <w:jc w:val="center"/>
        <w:rPr>
          <w:rFonts w:ascii="Times New Roman" w:eastAsia="Times New Roman" w:hAnsi="Times New Roman" w:cs="Times New Roman"/>
          <w:b/>
          <w:color w:val="000000"/>
          <w:sz w:val="24"/>
          <w:szCs w:val="24"/>
          <w:lang w:eastAsia="ar-SA"/>
        </w:rPr>
      </w:pPr>
      <w:r w:rsidRPr="00FB7E97">
        <w:rPr>
          <w:rFonts w:ascii="Times New Roman" w:eastAsia="Times New Roman" w:hAnsi="Times New Roman" w:cs="Times New Roman"/>
          <w:b/>
          <w:color w:val="000000"/>
          <w:sz w:val="24"/>
          <w:szCs w:val="24"/>
          <w:lang w:eastAsia="ar-SA"/>
        </w:rPr>
        <w:t xml:space="preserve">Сравнительная таблица за 3 </w:t>
      </w:r>
      <w:r w:rsidR="0079302D" w:rsidRPr="00FB7E97">
        <w:rPr>
          <w:rFonts w:ascii="Times New Roman" w:eastAsia="Times New Roman" w:hAnsi="Times New Roman" w:cs="Times New Roman"/>
          <w:b/>
          <w:color w:val="000000"/>
          <w:sz w:val="24"/>
          <w:szCs w:val="24"/>
          <w:lang w:eastAsia="ar-SA"/>
        </w:rPr>
        <w:t>года победителей</w:t>
      </w:r>
      <w:r w:rsidRPr="00FB7E97">
        <w:rPr>
          <w:rFonts w:ascii="Times New Roman" w:eastAsia="Times New Roman" w:hAnsi="Times New Roman" w:cs="Times New Roman"/>
          <w:b/>
          <w:color w:val="000000"/>
          <w:sz w:val="24"/>
          <w:szCs w:val="24"/>
          <w:lang w:eastAsia="ar-SA"/>
        </w:rPr>
        <w:t xml:space="preserve"> и призеров муниципального этапа по предметам</w:t>
      </w:r>
    </w:p>
    <w:tbl>
      <w:tblPr>
        <w:tblW w:w="0" w:type="auto"/>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75"/>
        <w:gridCol w:w="1426"/>
        <w:gridCol w:w="1206"/>
        <w:gridCol w:w="1426"/>
        <w:gridCol w:w="1163"/>
        <w:gridCol w:w="1458"/>
        <w:gridCol w:w="1230"/>
      </w:tblGrid>
      <w:tr w:rsidR="009F0FC2" w:rsidRPr="00FB7E97" w:rsidTr="00F557AB">
        <w:tc>
          <w:tcPr>
            <w:tcW w:w="2575"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b/>
                <w:color w:val="000000"/>
                <w:sz w:val="24"/>
                <w:szCs w:val="24"/>
                <w:lang w:eastAsia="ar-SA"/>
              </w:rPr>
            </w:pPr>
            <w:r w:rsidRPr="00FB7E97">
              <w:rPr>
                <w:rFonts w:ascii="Times New Roman" w:eastAsia="Calibri" w:hAnsi="Times New Roman" w:cs="Times New Roman"/>
                <w:b/>
                <w:color w:val="000000"/>
                <w:sz w:val="24"/>
                <w:szCs w:val="24"/>
                <w:lang w:eastAsia="ar-SA"/>
              </w:rPr>
              <w:t>Предметы</w:t>
            </w:r>
          </w:p>
        </w:tc>
        <w:tc>
          <w:tcPr>
            <w:tcW w:w="2632" w:type="dxa"/>
            <w:gridSpan w:val="2"/>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2019/2020 уч.год</w:t>
            </w:r>
          </w:p>
        </w:tc>
        <w:tc>
          <w:tcPr>
            <w:tcW w:w="2589" w:type="dxa"/>
            <w:gridSpan w:val="2"/>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2020/2021 уч год</w:t>
            </w:r>
          </w:p>
        </w:tc>
        <w:tc>
          <w:tcPr>
            <w:tcW w:w="2688" w:type="dxa"/>
            <w:gridSpan w:val="2"/>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2021/2022 уч.год</w:t>
            </w:r>
          </w:p>
        </w:tc>
      </w:tr>
      <w:tr w:rsidR="009F0FC2" w:rsidRPr="00FB7E97" w:rsidTr="00F557AB">
        <w:tc>
          <w:tcPr>
            <w:tcW w:w="2575"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b/>
                <w:color w:val="000000"/>
                <w:sz w:val="24"/>
                <w:szCs w:val="24"/>
                <w:lang w:eastAsia="ar-SA"/>
              </w:rPr>
            </w:pPr>
          </w:p>
        </w:tc>
        <w:tc>
          <w:tcPr>
            <w:tcW w:w="142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победители</w:t>
            </w:r>
          </w:p>
        </w:tc>
        <w:tc>
          <w:tcPr>
            <w:tcW w:w="120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призеры</w:t>
            </w:r>
          </w:p>
        </w:tc>
        <w:tc>
          <w:tcPr>
            <w:tcW w:w="142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победители</w:t>
            </w:r>
          </w:p>
        </w:tc>
        <w:tc>
          <w:tcPr>
            <w:tcW w:w="1163"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призеры</w:t>
            </w:r>
          </w:p>
        </w:tc>
        <w:tc>
          <w:tcPr>
            <w:tcW w:w="1458"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b/>
                <w:color w:val="000000"/>
                <w:sz w:val="24"/>
                <w:szCs w:val="24"/>
                <w:lang w:eastAsia="ar-SA"/>
              </w:rPr>
            </w:pPr>
            <w:r w:rsidRPr="00FB7E97">
              <w:rPr>
                <w:rFonts w:ascii="Times New Roman" w:eastAsia="Calibri" w:hAnsi="Times New Roman" w:cs="Times New Roman"/>
                <w:b/>
                <w:color w:val="000000"/>
                <w:sz w:val="24"/>
                <w:szCs w:val="24"/>
                <w:lang w:eastAsia="ar-SA"/>
              </w:rPr>
              <w:t>победители</w:t>
            </w:r>
          </w:p>
        </w:tc>
        <w:tc>
          <w:tcPr>
            <w:tcW w:w="1230"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b/>
                <w:color w:val="000000"/>
                <w:sz w:val="24"/>
                <w:szCs w:val="24"/>
                <w:lang w:eastAsia="ar-SA"/>
              </w:rPr>
            </w:pPr>
            <w:r w:rsidRPr="00FB7E97">
              <w:rPr>
                <w:rFonts w:ascii="Times New Roman" w:eastAsia="Calibri" w:hAnsi="Times New Roman" w:cs="Times New Roman"/>
                <w:b/>
                <w:color w:val="000000"/>
                <w:sz w:val="24"/>
                <w:szCs w:val="24"/>
                <w:lang w:eastAsia="ar-SA"/>
              </w:rPr>
              <w:t>призеры</w:t>
            </w:r>
          </w:p>
        </w:tc>
      </w:tr>
      <w:tr w:rsidR="009F0FC2" w:rsidRPr="00FB7E97" w:rsidTr="00F557AB">
        <w:tc>
          <w:tcPr>
            <w:tcW w:w="2575"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 xml:space="preserve">Экология </w:t>
            </w:r>
          </w:p>
        </w:tc>
        <w:tc>
          <w:tcPr>
            <w:tcW w:w="142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0</w:t>
            </w:r>
          </w:p>
        </w:tc>
        <w:tc>
          <w:tcPr>
            <w:tcW w:w="120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0</w:t>
            </w:r>
          </w:p>
        </w:tc>
        <w:tc>
          <w:tcPr>
            <w:tcW w:w="142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0</w:t>
            </w:r>
          </w:p>
        </w:tc>
        <w:tc>
          <w:tcPr>
            <w:tcW w:w="1163"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0</w:t>
            </w:r>
          </w:p>
        </w:tc>
        <w:tc>
          <w:tcPr>
            <w:tcW w:w="1458"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0</w:t>
            </w:r>
          </w:p>
        </w:tc>
        <w:tc>
          <w:tcPr>
            <w:tcW w:w="1230"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0</w:t>
            </w:r>
          </w:p>
        </w:tc>
      </w:tr>
      <w:tr w:rsidR="009F0FC2" w:rsidRPr="00FB7E97" w:rsidTr="00F557AB">
        <w:tc>
          <w:tcPr>
            <w:tcW w:w="2575"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история</w:t>
            </w:r>
          </w:p>
        </w:tc>
        <w:tc>
          <w:tcPr>
            <w:tcW w:w="142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0</w:t>
            </w:r>
          </w:p>
        </w:tc>
        <w:tc>
          <w:tcPr>
            <w:tcW w:w="120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0</w:t>
            </w:r>
          </w:p>
        </w:tc>
        <w:tc>
          <w:tcPr>
            <w:tcW w:w="142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0</w:t>
            </w:r>
          </w:p>
        </w:tc>
        <w:tc>
          <w:tcPr>
            <w:tcW w:w="1163"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0</w:t>
            </w:r>
          </w:p>
        </w:tc>
        <w:tc>
          <w:tcPr>
            <w:tcW w:w="1458"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0</w:t>
            </w:r>
          </w:p>
        </w:tc>
        <w:tc>
          <w:tcPr>
            <w:tcW w:w="1230"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1</w:t>
            </w:r>
          </w:p>
        </w:tc>
      </w:tr>
      <w:tr w:rsidR="009F0FC2" w:rsidRPr="00FB7E97" w:rsidTr="00F557AB">
        <w:tc>
          <w:tcPr>
            <w:tcW w:w="2575"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Английский язык</w:t>
            </w:r>
          </w:p>
        </w:tc>
        <w:tc>
          <w:tcPr>
            <w:tcW w:w="142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0</w:t>
            </w:r>
          </w:p>
        </w:tc>
        <w:tc>
          <w:tcPr>
            <w:tcW w:w="120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0</w:t>
            </w:r>
          </w:p>
        </w:tc>
        <w:tc>
          <w:tcPr>
            <w:tcW w:w="142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0</w:t>
            </w:r>
          </w:p>
        </w:tc>
        <w:tc>
          <w:tcPr>
            <w:tcW w:w="1163"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0</w:t>
            </w:r>
          </w:p>
        </w:tc>
        <w:tc>
          <w:tcPr>
            <w:tcW w:w="1458"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0</w:t>
            </w:r>
          </w:p>
        </w:tc>
        <w:tc>
          <w:tcPr>
            <w:tcW w:w="1230"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0</w:t>
            </w:r>
          </w:p>
        </w:tc>
      </w:tr>
      <w:tr w:rsidR="009F0FC2" w:rsidRPr="00FB7E97" w:rsidTr="00F557AB">
        <w:tc>
          <w:tcPr>
            <w:tcW w:w="2575"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МХК</w:t>
            </w:r>
          </w:p>
        </w:tc>
        <w:tc>
          <w:tcPr>
            <w:tcW w:w="142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0</w:t>
            </w:r>
          </w:p>
        </w:tc>
        <w:tc>
          <w:tcPr>
            <w:tcW w:w="120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0</w:t>
            </w:r>
          </w:p>
        </w:tc>
        <w:tc>
          <w:tcPr>
            <w:tcW w:w="142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0</w:t>
            </w:r>
          </w:p>
        </w:tc>
        <w:tc>
          <w:tcPr>
            <w:tcW w:w="1163"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0</w:t>
            </w:r>
          </w:p>
        </w:tc>
        <w:tc>
          <w:tcPr>
            <w:tcW w:w="1458"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0</w:t>
            </w:r>
          </w:p>
        </w:tc>
        <w:tc>
          <w:tcPr>
            <w:tcW w:w="1230"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0</w:t>
            </w:r>
          </w:p>
        </w:tc>
      </w:tr>
      <w:tr w:rsidR="009F0FC2" w:rsidRPr="00FB7E97" w:rsidTr="00F557AB">
        <w:tc>
          <w:tcPr>
            <w:tcW w:w="2575"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Русский язык для рус</w:t>
            </w:r>
          </w:p>
        </w:tc>
        <w:tc>
          <w:tcPr>
            <w:tcW w:w="142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1</w:t>
            </w:r>
          </w:p>
        </w:tc>
        <w:tc>
          <w:tcPr>
            <w:tcW w:w="120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0</w:t>
            </w:r>
          </w:p>
        </w:tc>
        <w:tc>
          <w:tcPr>
            <w:tcW w:w="142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1</w:t>
            </w:r>
          </w:p>
        </w:tc>
        <w:tc>
          <w:tcPr>
            <w:tcW w:w="1163"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0</w:t>
            </w:r>
          </w:p>
        </w:tc>
        <w:tc>
          <w:tcPr>
            <w:tcW w:w="1458"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0</w:t>
            </w:r>
          </w:p>
        </w:tc>
        <w:tc>
          <w:tcPr>
            <w:tcW w:w="1230"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0</w:t>
            </w:r>
          </w:p>
        </w:tc>
      </w:tr>
      <w:tr w:rsidR="009F0FC2" w:rsidRPr="00FB7E97" w:rsidTr="00F557AB">
        <w:tc>
          <w:tcPr>
            <w:tcW w:w="2575"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Русский лит для рус</w:t>
            </w:r>
          </w:p>
        </w:tc>
        <w:tc>
          <w:tcPr>
            <w:tcW w:w="142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1</w:t>
            </w:r>
          </w:p>
        </w:tc>
        <w:tc>
          <w:tcPr>
            <w:tcW w:w="120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1</w:t>
            </w:r>
          </w:p>
        </w:tc>
        <w:tc>
          <w:tcPr>
            <w:tcW w:w="142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1</w:t>
            </w:r>
          </w:p>
        </w:tc>
        <w:tc>
          <w:tcPr>
            <w:tcW w:w="1163"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1</w:t>
            </w:r>
          </w:p>
        </w:tc>
        <w:tc>
          <w:tcPr>
            <w:tcW w:w="1458"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1</w:t>
            </w:r>
          </w:p>
        </w:tc>
        <w:tc>
          <w:tcPr>
            <w:tcW w:w="1230"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0</w:t>
            </w:r>
          </w:p>
        </w:tc>
      </w:tr>
      <w:tr w:rsidR="009F0FC2" w:rsidRPr="00FB7E97" w:rsidTr="00F557AB">
        <w:tc>
          <w:tcPr>
            <w:tcW w:w="2575"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 xml:space="preserve">Математика </w:t>
            </w:r>
          </w:p>
        </w:tc>
        <w:tc>
          <w:tcPr>
            <w:tcW w:w="142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0</w:t>
            </w:r>
          </w:p>
        </w:tc>
        <w:tc>
          <w:tcPr>
            <w:tcW w:w="120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1</w:t>
            </w:r>
          </w:p>
        </w:tc>
        <w:tc>
          <w:tcPr>
            <w:tcW w:w="142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0</w:t>
            </w:r>
          </w:p>
        </w:tc>
        <w:tc>
          <w:tcPr>
            <w:tcW w:w="1163"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1</w:t>
            </w:r>
          </w:p>
        </w:tc>
        <w:tc>
          <w:tcPr>
            <w:tcW w:w="1458"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1</w:t>
            </w:r>
          </w:p>
        </w:tc>
        <w:tc>
          <w:tcPr>
            <w:tcW w:w="1230"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0</w:t>
            </w:r>
          </w:p>
        </w:tc>
      </w:tr>
      <w:tr w:rsidR="009F0FC2" w:rsidRPr="00FB7E97" w:rsidTr="00F557AB">
        <w:tc>
          <w:tcPr>
            <w:tcW w:w="2575"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информатика</w:t>
            </w:r>
          </w:p>
        </w:tc>
        <w:tc>
          <w:tcPr>
            <w:tcW w:w="142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0</w:t>
            </w:r>
          </w:p>
        </w:tc>
        <w:tc>
          <w:tcPr>
            <w:tcW w:w="120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0</w:t>
            </w:r>
          </w:p>
        </w:tc>
        <w:tc>
          <w:tcPr>
            <w:tcW w:w="142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0</w:t>
            </w:r>
          </w:p>
        </w:tc>
        <w:tc>
          <w:tcPr>
            <w:tcW w:w="1163"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0</w:t>
            </w:r>
          </w:p>
        </w:tc>
        <w:tc>
          <w:tcPr>
            <w:tcW w:w="1458"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0</w:t>
            </w:r>
          </w:p>
        </w:tc>
        <w:tc>
          <w:tcPr>
            <w:tcW w:w="1230"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0</w:t>
            </w:r>
          </w:p>
        </w:tc>
      </w:tr>
      <w:tr w:rsidR="009F0FC2" w:rsidRPr="00FB7E97" w:rsidTr="00F557AB">
        <w:tc>
          <w:tcPr>
            <w:tcW w:w="2575"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 xml:space="preserve">Биология </w:t>
            </w:r>
          </w:p>
        </w:tc>
        <w:tc>
          <w:tcPr>
            <w:tcW w:w="142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1</w:t>
            </w:r>
          </w:p>
        </w:tc>
        <w:tc>
          <w:tcPr>
            <w:tcW w:w="120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0</w:t>
            </w:r>
          </w:p>
        </w:tc>
        <w:tc>
          <w:tcPr>
            <w:tcW w:w="142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1</w:t>
            </w:r>
          </w:p>
        </w:tc>
        <w:tc>
          <w:tcPr>
            <w:tcW w:w="1163"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0</w:t>
            </w:r>
          </w:p>
        </w:tc>
        <w:tc>
          <w:tcPr>
            <w:tcW w:w="1458"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0</w:t>
            </w:r>
          </w:p>
        </w:tc>
        <w:tc>
          <w:tcPr>
            <w:tcW w:w="1230"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0</w:t>
            </w:r>
          </w:p>
        </w:tc>
      </w:tr>
      <w:tr w:rsidR="009F0FC2" w:rsidRPr="00FB7E97" w:rsidTr="00F557AB">
        <w:tc>
          <w:tcPr>
            <w:tcW w:w="2575"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ОБЖ</w:t>
            </w:r>
          </w:p>
        </w:tc>
        <w:tc>
          <w:tcPr>
            <w:tcW w:w="142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0</w:t>
            </w:r>
          </w:p>
        </w:tc>
        <w:tc>
          <w:tcPr>
            <w:tcW w:w="120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0</w:t>
            </w:r>
          </w:p>
        </w:tc>
        <w:tc>
          <w:tcPr>
            <w:tcW w:w="142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0</w:t>
            </w:r>
          </w:p>
        </w:tc>
        <w:tc>
          <w:tcPr>
            <w:tcW w:w="1163"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0</w:t>
            </w:r>
          </w:p>
        </w:tc>
        <w:tc>
          <w:tcPr>
            <w:tcW w:w="1458"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0</w:t>
            </w:r>
          </w:p>
        </w:tc>
        <w:tc>
          <w:tcPr>
            <w:tcW w:w="1230"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0</w:t>
            </w:r>
          </w:p>
        </w:tc>
      </w:tr>
      <w:tr w:rsidR="009F0FC2" w:rsidRPr="00FB7E97" w:rsidTr="00F557AB">
        <w:tc>
          <w:tcPr>
            <w:tcW w:w="2575"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Физическая культура</w:t>
            </w:r>
          </w:p>
        </w:tc>
        <w:tc>
          <w:tcPr>
            <w:tcW w:w="142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1</w:t>
            </w:r>
          </w:p>
        </w:tc>
        <w:tc>
          <w:tcPr>
            <w:tcW w:w="120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0</w:t>
            </w:r>
          </w:p>
        </w:tc>
        <w:tc>
          <w:tcPr>
            <w:tcW w:w="142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1</w:t>
            </w:r>
          </w:p>
        </w:tc>
        <w:tc>
          <w:tcPr>
            <w:tcW w:w="1163"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0</w:t>
            </w:r>
          </w:p>
        </w:tc>
        <w:tc>
          <w:tcPr>
            <w:tcW w:w="1458"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4</w:t>
            </w:r>
          </w:p>
        </w:tc>
        <w:tc>
          <w:tcPr>
            <w:tcW w:w="1230"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0</w:t>
            </w:r>
          </w:p>
        </w:tc>
      </w:tr>
      <w:tr w:rsidR="009F0FC2" w:rsidRPr="00FB7E97" w:rsidTr="00F557AB">
        <w:tc>
          <w:tcPr>
            <w:tcW w:w="2575"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Обществознание</w:t>
            </w:r>
          </w:p>
        </w:tc>
        <w:tc>
          <w:tcPr>
            <w:tcW w:w="142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0</w:t>
            </w:r>
          </w:p>
        </w:tc>
        <w:tc>
          <w:tcPr>
            <w:tcW w:w="120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0</w:t>
            </w:r>
          </w:p>
        </w:tc>
        <w:tc>
          <w:tcPr>
            <w:tcW w:w="142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0</w:t>
            </w:r>
          </w:p>
        </w:tc>
        <w:tc>
          <w:tcPr>
            <w:tcW w:w="1163"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0</w:t>
            </w:r>
          </w:p>
        </w:tc>
        <w:tc>
          <w:tcPr>
            <w:tcW w:w="1458"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1</w:t>
            </w:r>
          </w:p>
        </w:tc>
        <w:tc>
          <w:tcPr>
            <w:tcW w:w="1230"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1</w:t>
            </w:r>
          </w:p>
        </w:tc>
      </w:tr>
      <w:tr w:rsidR="009F0FC2" w:rsidRPr="00FB7E97" w:rsidTr="00F557AB">
        <w:tc>
          <w:tcPr>
            <w:tcW w:w="2575"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 xml:space="preserve">Физика </w:t>
            </w:r>
          </w:p>
        </w:tc>
        <w:tc>
          <w:tcPr>
            <w:tcW w:w="142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0</w:t>
            </w:r>
          </w:p>
        </w:tc>
        <w:tc>
          <w:tcPr>
            <w:tcW w:w="120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0</w:t>
            </w:r>
          </w:p>
        </w:tc>
        <w:tc>
          <w:tcPr>
            <w:tcW w:w="142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0</w:t>
            </w:r>
          </w:p>
        </w:tc>
        <w:tc>
          <w:tcPr>
            <w:tcW w:w="1163"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0</w:t>
            </w:r>
          </w:p>
        </w:tc>
        <w:tc>
          <w:tcPr>
            <w:tcW w:w="1458"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0</w:t>
            </w:r>
          </w:p>
        </w:tc>
        <w:tc>
          <w:tcPr>
            <w:tcW w:w="1230"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0</w:t>
            </w:r>
          </w:p>
        </w:tc>
      </w:tr>
      <w:tr w:rsidR="009F0FC2" w:rsidRPr="00FB7E97" w:rsidTr="00F557AB">
        <w:tc>
          <w:tcPr>
            <w:tcW w:w="2575"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химия</w:t>
            </w:r>
          </w:p>
        </w:tc>
        <w:tc>
          <w:tcPr>
            <w:tcW w:w="142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0</w:t>
            </w:r>
          </w:p>
        </w:tc>
        <w:tc>
          <w:tcPr>
            <w:tcW w:w="120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0</w:t>
            </w:r>
          </w:p>
        </w:tc>
        <w:tc>
          <w:tcPr>
            <w:tcW w:w="142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0</w:t>
            </w:r>
          </w:p>
        </w:tc>
        <w:tc>
          <w:tcPr>
            <w:tcW w:w="1163"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0</w:t>
            </w:r>
          </w:p>
        </w:tc>
        <w:tc>
          <w:tcPr>
            <w:tcW w:w="1458"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0</w:t>
            </w:r>
          </w:p>
        </w:tc>
        <w:tc>
          <w:tcPr>
            <w:tcW w:w="1230"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0</w:t>
            </w:r>
          </w:p>
        </w:tc>
      </w:tr>
      <w:tr w:rsidR="009F0FC2" w:rsidRPr="00FB7E97" w:rsidTr="00F557AB">
        <w:tc>
          <w:tcPr>
            <w:tcW w:w="2575"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 xml:space="preserve">Право </w:t>
            </w:r>
          </w:p>
        </w:tc>
        <w:tc>
          <w:tcPr>
            <w:tcW w:w="142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0</w:t>
            </w:r>
          </w:p>
        </w:tc>
        <w:tc>
          <w:tcPr>
            <w:tcW w:w="120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0</w:t>
            </w:r>
          </w:p>
        </w:tc>
        <w:tc>
          <w:tcPr>
            <w:tcW w:w="142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0</w:t>
            </w:r>
          </w:p>
        </w:tc>
        <w:tc>
          <w:tcPr>
            <w:tcW w:w="1163"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0</w:t>
            </w:r>
          </w:p>
        </w:tc>
        <w:tc>
          <w:tcPr>
            <w:tcW w:w="1458"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0</w:t>
            </w:r>
          </w:p>
        </w:tc>
        <w:tc>
          <w:tcPr>
            <w:tcW w:w="1230"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1</w:t>
            </w:r>
          </w:p>
        </w:tc>
      </w:tr>
      <w:tr w:rsidR="009F0FC2" w:rsidRPr="00FB7E97" w:rsidTr="00F557AB">
        <w:tc>
          <w:tcPr>
            <w:tcW w:w="2575"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Родной (татарский) язык</w:t>
            </w:r>
          </w:p>
        </w:tc>
        <w:tc>
          <w:tcPr>
            <w:tcW w:w="142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4</w:t>
            </w:r>
          </w:p>
        </w:tc>
        <w:tc>
          <w:tcPr>
            <w:tcW w:w="120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2</w:t>
            </w:r>
          </w:p>
        </w:tc>
        <w:tc>
          <w:tcPr>
            <w:tcW w:w="142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4</w:t>
            </w:r>
          </w:p>
        </w:tc>
        <w:tc>
          <w:tcPr>
            <w:tcW w:w="1163"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2</w:t>
            </w:r>
          </w:p>
        </w:tc>
        <w:tc>
          <w:tcPr>
            <w:tcW w:w="1458"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0</w:t>
            </w:r>
          </w:p>
        </w:tc>
        <w:tc>
          <w:tcPr>
            <w:tcW w:w="1230"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2</w:t>
            </w:r>
          </w:p>
        </w:tc>
      </w:tr>
      <w:tr w:rsidR="009F0FC2" w:rsidRPr="00FB7E97" w:rsidTr="00F557AB">
        <w:tc>
          <w:tcPr>
            <w:tcW w:w="2575"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Родная (татарская) литература</w:t>
            </w:r>
          </w:p>
        </w:tc>
        <w:tc>
          <w:tcPr>
            <w:tcW w:w="142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2</w:t>
            </w:r>
          </w:p>
        </w:tc>
        <w:tc>
          <w:tcPr>
            <w:tcW w:w="120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2</w:t>
            </w:r>
          </w:p>
        </w:tc>
        <w:tc>
          <w:tcPr>
            <w:tcW w:w="142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2</w:t>
            </w:r>
          </w:p>
        </w:tc>
        <w:tc>
          <w:tcPr>
            <w:tcW w:w="1163"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2</w:t>
            </w:r>
          </w:p>
        </w:tc>
        <w:tc>
          <w:tcPr>
            <w:tcW w:w="1458"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2</w:t>
            </w:r>
          </w:p>
        </w:tc>
        <w:tc>
          <w:tcPr>
            <w:tcW w:w="1230"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1</w:t>
            </w:r>
          </w:p>
        </w:tc>
      </w:tr>
      <w:tr w:rsidR="009F0FC2" w:rsidRPr="00FB7E97" w:rsidTr="00F557AB">
        <w:tc>
          <w:tcPr>
            <w:tcW w:w="2575"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Русский язык</w:t>
            </w:r>
          </w:p>
        </w:tc>
        <w:tc>
          <w:tcPr>
            <w:tcW w:w="142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1</w:t>
            </w:r>
          </w:p>
        </w:tc>
        <w:tc>
          <w:tcPr>
            <w:tcW w:w="120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2</w:t>
            </w:r>
          </w:p>
        </w:tc>
        <w:tc>
          <w:tcPr>
            <w:tcW w:w="142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1</w:t>
            </w:r>
          </w:p>
        </w:tc>
        <w:tc>
          <w:tcPr>
            <w:tcW w:w="1163"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2</w:t>
            </w:r>
          </w:p>
        </w:tc>
        <w:tc>
          <w:tcPr>
            <w:tcW w:w="1458"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1</w:t>
            </w:r>
          </w:p>
        </w:tc>
        <w:tc>
          <w:tcPr>
            <w:tcW w:w="1230"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0</w:t>
            </w:r>
          </w:p>
        </w:tc>
      </w:tr>
      <w:tr w:rsidR="009F0FC2" w:rsidRPr="00FB7E97" w:rsidTr="00F557AB">
        <w:tc>
          <w:tcPr>
            <w:tcW w:w="2575"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 xml:space="preserve">Русская литература </w:t>
            </w:r>
          </w:p>
        </w:tc>
        <w:tc>
          <w:tcPr>
            <w:tcW w:w="142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3</w:t>
            </w:r>
          </w:p>
        </w:tc>
        <w:tc>
          <w:tcPr>
            <w:tcW w:w="120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1</w:t>
            </w:r>
          </w:p>
        </w:tc>
        <w:tc>
          <w:tcPr>
            <w:tcW w:w="142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3</w:t>
            </w:r>
          </w:p>
        </w:tc>
        <w:tc>
          <w:tcPr>
            <w:tcW w:w="1163"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1</w:t>
            </w:r>
          </w:p>
        </w:tc>
        <w:tc>
          <w:tcPr>
            <w:tcW w:w="1458"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3</w:t>
            </w:r>
          </w:p>
        </w:tc>
        <w:tc>
          <w:tcPr>
            <w:tcW w:w="1230"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1</w:t>
            </w:r>
          </w:p>
        </w:tc>
      </w:tr>
      <w:tr w:rsidR="009F0FC2" w:rsidRPr="00FB7E97" w:rsidTr="00F557AB">
        <w:tc>
          <w:tcPr>
            <w:tcW w:w="2575"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b/>
                <w:color w:val="000000"/>
                <w:sz w:val="24"/>
                <w:szCs w:val="24"/>
                <w:lang w:eastAsia="ar-SA"/>
              </w:rPr>
            </w:pPr>
            <w:r w:rsidRPr="00FB7E97">
              <w:rPr>
                <w:rFonts w:ascii="Times New Roman" w:eastAsia="Calibri" w:hAnsi="Times New Roman" w:cs="Times New Roman"/>
                <w:b/>
                <w:color w:val="000000"/>
                <w:sz w:val="24"/>
                <w:szCs w:val="24"/>
                <w:lang w:eastAsia="ar-SA"/>
              </w:rPr>
              <w:t>ИТОГО</w:t>
            </w:r>
          </w:p>
        </w:tc>
        <w:tc>
          <w:tcPr>
            <w:tcW w:w="142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14</w:t>
            </w:r>
          </w:p>
        </w:tc>
        <w:tc>
          <w:tcPr>
            <w:tcW w:w="120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9</w:t>
            </w:r>
          </w:p>
        </w:tc>
        <w:tc>
          <w:tcPr>
            <w:tcW w:w="1426"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14</w:t>
            </w:r>
          </w:p>
        </w:tc>
        <w:tc>
          <w:tcPr>
            <w:tcW w:w="1163" w:type="dxa"/>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9</w:t>
            </w:r>
          </w:p>
        </w:tc>
        <w:tc>
          <w:tcPr>
            <w:tcW w:w="1458"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b/>
                <w:color w:val="000000"/>
                <w:sz w:val="24"/>
                <w:szCs w:val="24"/>
                <w:lang w:eastAsia="ar-SA"/>
              </w:rPr>
            </w:pPr>
            <w:r w:rsidRPr="00FB7E97">
              <w:rPr>
                <w:rFonts w:ascii="Times New Roman" w:eastAsia="Calibri" w:hAnsi="Times New Roman" w:cs="Times New Roman"/>
                <w:b/>
                <w:color w:val="000000"/>
                <w:sz w:val="24"/>
                <w:szCs w:val="24"/>
                <w:lang w:eastAsia="ar-SA"/>
              </w:rPr>
              <w:t>12</w:t>
            </w:r>
          </w:p>
        </w:tc>
        <w:tc>
          <w:tcPr>
            <w:tcW w:w="1230" w:type="dxa"/>
            <w:shd w:val="clear" w:color="auto" w:fill="auto"/>
          </w:tcPr>
          <w:p w:rsidR="009F0FC2" w:rsidRPr="00FB7E97" w:rsidRDefault="009F0FC2" w:rsidP="009F0FC2">
            <w:pPr>
              <w:suppressAutoHyphens/>
              <w:spacing w:after="0" w:line="200" w:lineRule="atLeast"/>
              <w:jc w:val="both"/>
              <w:rPr>
                <w:rFonts w:ascii="Times New Roman" w:eastAsia="Calibri" w:hAnsi="Times New Roman" w:cs="Times New Roman"/>
                <w:b/>
                <w:color w:val="000000"/>
                <w:sz w:val="24"/>
                <w:szCs w:val="24"/>
                <w:lang w:eastAsia="ar-SA"/>
              </w:rPr>
            </w:pPr>
            <w:r w:rsidRPr="00FB7E97">
              <w:rPr>
                <w:rFonts w:ascii="Times New Roman" w:eastAsia="Calibri" w:hAnsi="Times New Roman" w:cs="Times New Roman"/>
                <w:b/>
                <w:color w:val="000000"/>
                <w:sz w:val="24"/>
                <w:szCs w:val="24"/>
                <w:lang w:eastAsia="ar-SA"/>
              </w:rPr>
              <w:t>5</w:t>
            </w:r>
          </w:p>
        </w:tc>
      </w:tr>
      <w:tr w:rsidR="009F0FC2" w:rsidRPr="00FB7E97" w:rsidTr="00F557AB">
        <w:tc>
          <w:tcPr>
            <w:tcW w:w="2575" w:type="dxa"/>
            <w:shd w:val="clear" w:color="auto" w:fill="auto"/>
          </w:tcPr>
          <w:p w:rsidR="009F0FC2" w:rsidRPr="00FB7E97" w:rsidRDefault="009F0FC2" w:rsidP="009F0FC2">
            <w:pPr>
              <w:suppressAutoHyphens/>
              <w:spacing w:after="0" w:line="200" w:lineRule="atLeast"/>
              <w:jc w:val="both"/>
              <w:rPr>
                <w:rFonts w:ascii="Calibri" w:eastAsia="Calibri" w:hAnsi="Calibri" w:cs="Times New Roman"/>
                <w:b/>
                <w:color w:val="000000"/>
                <w:sz w:val="24"/>
                <w:szCs w:val="24"/>
                <w:lang w:eastAsia="ar-SA"/>
              </w:rPr>
            </w:pPr>
          </w:p>
        </w:tc>
        <w:tc>
          <w:tcPr>
            <w:tcW w:w="2632" w:type="dxa"/>
            <w:gridSpan w:val="2"/>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 xml:space="preserve">                  23</w:t>
            </w:r>
          </w:p>
        </w:tc>
        <w:tc>
          <w:tcPr>
            <w:tcW w:w="2589" w:type="dxa"/>
            <w:gridSpan w:val="2"/>
            <w:shd w:val="clear" w:color="auto" w:fill="auto"/>
          </w:tcPr>
          <w:p w:rsidR="009F0FC2" w:rsidRPr="00FB7E97" w:rsidRDefault="009F0FC2" w:rsidP="009F0FC2">
            <w:pPr>
              <w:suppressAutoHyphens/>
              <w:spacing w:after="0" w:line="240" w:lineRule="auto"/>
              <w:jc w:val="center"/>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32</w:t>
            </w:r>
          </w:p>
        </w:tc>
        <w:tc>
          <w:tcPr>
            <w:tcW w:w="2688" w:type="dxa"/>
            <w:gridSpan w:val="2"/>
            <w:shd w:val="clear" w:color="auto" w:fill="auto"/>
          </w:tcPr>
          <w:p w:rsidR="009F0FC2" w:rsidRPr="00FB7E97" w:rsidRDefault="009F0FC2" w:rsidP="009F0FC2">
            <w:pPr>
              <w:suppressAutoHyphens/>
              <w:spacing w:after="0" w:line="240" w:lineRule="auto"/>
              <w:rPr>
                <w:rFonts w:ascii="Times New Roman" w:eastAsia="Times New Roman" w:hAnsi="Times New Roman" w:cs="Times New Roman"/>
                <w:sz w:val="24"/>
                <w:szCs w:val="24"/>
                <w:lang w:eastAsia="ar-SA"/>
              </w:rPr>
            </w:pPr>
            <w:r w:rsidRPr="00FB7E97">
              <w:rPr>
                <w:rFonts w:ascii="Times New Roman" w:eastAsia="Times New Roman" w:hAnsi="Times New Roman" w:cs="Times New Roman"/>
                <w:sz w:val="24"/>
                <w:szCs w:val="24"/>
                <w:lang w:eastAsia="ar-SA"/>
              </w:rPr>
              <w:t xml:space="preserve">                  17</w:t>
            </w:r>
          </w:p>
        </w:tc>
      </w:tr>
    </w:tbl>
    <w:p w:rsidR="001B0B62" w:rsidRPr="00FB7E97" w:rsidRDefault="001B0B62" w:rsidP="001B0B62">
      <w:pPr>
        <w:suppressAutoHyphens/>
        <w:spacing w:after="0" w:line="200" w:lineRule="atLeast"/>
        <w:jc w:val="both"/>
        <w:rPr>
          <w:rFonts w:ascii="Times New Roman" w:eastAsia="Times New Roman" w:hAnsi="Times New Roman" w:cs="Times New Roman"/>
          <w:color w:val="000000"/>
          <w:sz w:val="24"/>
          <w:szCs w:val="24"/>
          <w:lang w:eastAsia="ar-SA"/>
        </w:rPr>
      </w:pPr>
    </w:p>
    <w:p w:rsidR="001B0B62" w:rsidRPr="00FB7E97" w:rsidRDefault="001B0B62" w:rsidP="001B0B62">
      <w:pPr>
        <w:suppressAutoHyphens/>
        <w:spacing w:after="0" w:line="200" w:lineRule="atLeast"/>
        <w:jc w:val="both"/>
        <w:rPr>
          <w:rFonts w:ascii="Times New Roman" w:eastAsia="Times New Roman" w:hAnsi="Times New Roman" w:cs="Times New Roman"/>
          <w:color w:val="000000"/>
          <w:sz w:val="24"/>
          <w:szCs w:val="24"/>
          <w:lang w:eastAsia="ar-SA"/>
        </w:rPr>
      </w:pPr>
      <w:r w:rsidRPr="00FB7E97">
        <w:rPr>
          <w:rFonts w:ascii="Times New Roman" w:eastAsia="Times New Roman" w:hAnsi="Times New Roman" w:cs="Times New Roman"/>
          <w:color w:val="000000"/>
          <w:sz w:val="24"/>
          <w:szCs w:val="24"/>
          <w:lang w:eastAsia="ar-SA"/>
        </w:rPr>
        <w:t>Хоть и нет победителей и призеров, первый результат по району показал предмет химия.</w:t>
      </w:r>
    </w:p>
    <w:p w:rsidR="001B0B62" w:rsidRPr="00FB7E97" w:rsidRDefault="001B0B62" w:rsidP="001B0B62">
      <w:pPr>
        <w:suppressAutoHyphens/>
        <w:spacing w:after="0" w:line="200" w:lineRule="atLeast"/>
        <w:jc w:val="both"/>
        <w:rPr>
          <w:rFonts w:ascii="Times New Roman" w:eastAsia="Times New Roman" w:hAnsi="Times New Roman" w:cs="Times New Roman"/>
          <w:color w:val="000000"/>
          <w:sz w:val="24"/>
          <w:szCs w:val="24"/>
          <w:lang w:eastAsia="ar-SA"/>
        </w:rPr>
      </w:pPr>
      <w:r w:rsidRPr="00FB7E97">
        <w:rPr>
          <w:rFonts w:ascii="Times New Roman" w:eastAsia="Times New Roman" w:hAnsi="Times New Roman" w:cs="Times New Roman"/>
          <w:color w:val="000000"/>
          <w:sz w:val="24"/>
          <w:szCs w:val="24"/>
          <w:lang w:eastAsia="ar-SA"/>
        </w:rPr>
        <w:t>Нет ни одного победителя и призера по таким предметам, как: английский язык, обществознание, география, право, ОБЖ, экология.</w:t>
      </w:r>
    </w:p>
    <w:p w:rsidR="001B0B62" w:rsidRPr="00FB7E97" w:rsidRDefault="001B0B62" w:rsidP="001B0B62">
      <w:pPr>
        <w:suppressAutoHyphens/>
        <w:spacing w:after="0" w:line="200" w:lineRule="atLeast"/>
        <w:jc w:val="both"/>
        <w:rPr>
          <w:rFonts w:ascii="Times New Roman" w:eastAsia="Times New Roman" w:hAnsi="Times New Roman" w:cs="Times New Roman"/>
          <w:color w:val="000000"/>
          <w:sz w:val="24"/>
          <w:szCs w:val="24"/>
          <w:lang w:eastAsia="ar-SA"/>
        </w:rPr>
      </w:pPr>
      <w:r w:rsidRPr="00FB7E97">
        <w:rPr>
          <w:rFonts w:ascii="Times New Roman" w:eastAsia="Times New Roman" w:hAnsi="Times New Roman" w:cs="Times New Roman"/>
          <w:color w:val="000000"/>
          <w:sz w:val="24"/>
          <w:szCs w:val="24"/>
          <w:lang w:eastAsia="ar-SA"/>
        </w:rPr>
        <w:lastRenderedPageBreak/>
        <w:t>Таким образом, количество победителей и призёров оли</w:t>
      </w:r>
      <w:r w:rsidR="009F0FC2" w:rsidRPr="00FB7E97">
        <w:rPr>
          <w:rFonts w:ascii="Times New Roman" w:eastAsia="Times New Roman" w:hAnsi="Times New Roman" w:cs="Times New Roman"/>
          <w:color w:val="000000"/>
          <w:sz w:val="24"/>
          <w:szCs w:val="24"/>
          <w:lang w:eastAsia="ar-SA"/>
        </w:rPr>
        <w:t>мпиад в этом учебном году меньше</w:t>
      </w:r>
      <w:r w:rsidRPr="00FB7E97">
        <w:rPr>
          <w:rFonts w:ascii="Times New Roman" w:eastAsia="Times New Roman" w:hAnsi="Times New Roman" w:cs="Times New Roman"/>
          <w:color w:val="000000"/>
          <w:sz w:val="24"/>
          <w:szCs w:val="24"/>
          <w:lang w:eastAsia="ar-SA"/>
        </w:rPr>
        <w:t>. Продолжить работу по выявлению одаренных, имеющих высокую мотивацию к обучению детей, систематически заниматься подготовкой учащихся к участию в олимпиадах. Необходимо отметить, что немногие учителя систематически готовят ребят целенаправленно, зачастую проводят только разовые консультации и предлагают работать самостоятельно. Также статистика показывает, что участниками олимпиад практически по всем предметам являются одни и те же учащиеся, и чаще всего не одаренные дети, а успешно осваивающие образовательные стандарты. Этот вопрос требует незамедлительной доработки: внеклассная образовательная деятельность должна стать для учащихся поприщем творческого самоопределения, самореализации, приобретения разнообразного познавательного опыта.</w:t>
      </w:r>
    </w:p>
    <w:p w:rsidR="001B0B62" w:rsidRPr="00FB7E97" w:rsidRDefault="001B0B62" w:rsidP="001B0B62">
      <w:pPr>
        <w:suppressAutoHyphens/>
        <w:spacing w:after="0" w:line="200" w:lineRule="atLeast"/>
        <w:jc w:val="both"/>
        <w:rPr>
          <w:rFonts w:ascii="Times New Roman" w:eastAsia="Times New Roman" w:hAnsi="Times New Roman" w:cs="Times New Roman"/>
          <w:color w:val="000000"/>
          <w:sz w:val="24"/>
          <w:szCs w:val="24"/>
          <w:lang w:eastAsia="ar-SA"/>
        </w:rPr>
      </w:pPr>
      <w:r w:rsidRPr="00FB7E97">
        <w:rPr>
          <w:rFonts w:ascii="Times New Roman" w:eastAsia="Times New Roman" w:hAnsi="Times New Roman" w:cs="Times New Roman"/>
          <w:color w:val="000000"/>
          <w:sz w:val="24"/>
          <w:szCs w:val="24"/>
          <w:lang w:eastAsia="ar-SA"/>
        </w:rPr>
        <w:t>Участие в олимпиадах:</w:t>
      </w:r>
    </w:p>
    <w:p w:rsidR="001B0B62" w:rsidRPr="00FB7E97" w:rsidRDefault="001B0B62" w:rsidP="001B0B62">
      <w:pPr>
        <w:suppressAutoHyphens/>
        <w:spacing w:after="0" w:line="200" w:lineRule="atLeast"/>
        <w:jc w:val="both"/>
        <w:rPr>
          <w:rFonts w:ascii="Times New Roman" w:eastAsia="Times New Roman" w:hAnsi="Times New Roman" w:cs="Times New Roman"/>
          <w:color w:val="000000"/>
          <w:sz w:val="24"/>
          <w:szCs w:val="24"/>
          <w:lang w:eastAsia="ar-SA"/>
        </w:rPr>
      </w:pPr>
      <w:r w:rsidRPr="00FB7E97">
        <w:rPr>
          <w:rFonts w:ascii="Times New Roman" w:eastAsia="Times New Roman" w:hAnsi="Times New Roman" w:cs="Times New Roman"/>
          <w:color w:val="000000"/>
          <w:sz w:val="24"/>
          <w:szCs w:val="24"/>
          <w:lang w:eastAsia="ar-SA"/>
        </w:rPr>
        <w:t xml:space="preserve">Таким образом, проведение анализа результатов Всероссийской олимпиады школьников позволяет составить представление </w:t>
      </w:r>
      <w:proofErr w:type="gramStart"/>
      <w:r w:rsidRPr="00FB7E97">
        <w:rPr>
          <w:rFonts w:ascii="Times New Roman" w:eastAsia="Times New Roman" w:hAnsi="Times New Roman" w:cs="Times New Roman"/>
          <w:color w:val="000000"/>
          <w:sz w:val="24"/>
          <w:szCs w:val="24"/>
          <w:lang w:eastAsia="ar-SA"/>
        </w:rPr>
        <w:t>о количественных и качественных показателях участия</w:t>
      </w:r>
      <w:proofErr w:type="gramEnd"/>
      <w:r w:rsidRPr="00FB7E97">
        <w:rPr>
          <w:rFonts w:ascii="Times New Roman" w:eastAsia="Times New Roman" w:hAnsi="Times New Roman" w:cs="Times New Roman"/>
          <w:color w:val="000000"/>
          <w:sz w:val="24"/>
          <w:szCs w:val="24"/>
          <w:lang w:eastAsia="ar-SA"/>
        </w:rPr>
        <w:t xml:space="preserve"> обучающихся в предметных олимпиадах, выявить способных и талантливых детей на уровне школы, определить педагогов, имеющих эффективные системы подготовки школьников к олимпиаде с дальнейшей возможностью использования этого опыта.</w:t>
      </w:r>
    </w:p>
    <w:p w:rsidR="001B0B62" w:rsidRPr="00FB7E97" w:rsidRDefault="001B0B62" w:rsidP="001B0B62">
      <w:pPr>
        <w:suppressAutoHyphens/>
        <w:spacing w:after="0" w:line="200" w:lineRule="atLeast"/>
        <w:jc w:val="both"/>
        <w:rPr>
          <w:rFonts w:ascii="Times New Roman" w:eastAsia="Times New Roman" w:hAnsi="Times New Roman" w:cs="Times New Roman"/>
          <w:color w:val="000000"/>
          <w:sz w:val="24"/>
          <w:szCs w:val="24"/>
          <w:lang w:eastAsia="ar-SA"/>
        </w:rPr>
      </w:pPr>
      <w:r w:rsidRPr="00FB7E97">
        <w:rPr>
          <w:rFonts w:ascii="Times New Roman" w:eastAsia="Times New Roman" w:hAnsi="Times New Roman" w:cs="Times New Roman"/>
          <w:color w:val="000000"/>
          <w:sz w:val="24"/>
          <w:szCs w:val="24"/>
          <w:lang w:eastAsia="ar-SA"/>
        </w:rPr>
        <w:t> Данные анализа позволяют использовать их для составления портфолио достижений образовательного учреждения, составления рейтинга школьников и рейтинга учителей, что является неотъемлемой частью системы оценки качества образования</w:t>
      </w:r>
    </w:p>
    <w:p w:rsidR="001B0B62" w:rsidRPr="00FB7E97" w:rsidRDefault="001B0B62" w:rsidP="001B0B62">
      <w:pPr>
        <w:suppressAutoHyphens/>
        <w:spacing w:after="0" w:line="200" w:lineRule="atLeast"/>
        <w:jc w:val="both"/>
        <w:rPr>
          <w:rFonts w:ascii="Times New Roman" w:eastAsia="Times New Roman" w:hAnsi="Times New Roman" w:cs="Times New Roman"/>
          <w:b/>
          <w:color w:val="000000"/>
          <w:sz w:val="24"/>
          <w:szCs w:val="24"/>
          <w:lang w:eastAsia="ar-SA"/>
        </w:rPr>
      </w:pPr>
      <w:r w:rsidRPr="00FB7E97">
        <w:rPr>
          <w:rFonts w:ascii="Times New Roman" w:eastAsia="Times New Roman" w:hAnsi="Times New Roman" w:cs="Times New Roman"/>
          <w:b/>
          <w:color w:val="000000"/>
          <w:sz w:val="24"/>
          <w:szCs w:val="24"/>
          <w:lang w:eastAsia="ar-SA"/>
        </w:rPr>
        <w:t>Предложения:</w:t>
      </w:r>
    </w:p>
    <w:p w:rsidR="001B0B62" w:rsidRPr="00FB7E97" w:rsidRDefault="001B0B62" w:rsidP="001B0B62">
      <w:pPr>
        <w:suppressAutoHyphens/>
        <w:spacing w:after="0" w:line="200" w:lineRule="atLeast"/>
        <w:jc w:val="both"/>
        <w:rPr>
          <w:rFonts w:ascii="Times New Roman" w:eastAsia="Times New Roman" w:hAnsi="Times New Roman" w:cs="Times New Roman"/>
          <w:color w:val="000000"/>
          <w:sz w:val="24"/>
          <w:szCs w:val="24"/>
          <w:lang w:eastAsia="ar-SA"/>
        </w:rPr>
      </w:pPr>
      <w:r w:rsidRPr="00FB7E97">
        <w:rPr>
          <w:rFonts w:ascii="Times New Roman" w:eastAsia="Times New Roman" w:hAnsi="Times New Roman" w:cs="Times New Roman"/>
          <w:color w:val="000000"/>
          <w:sz w:val="24"/>
          <w:szCs w:val="24"/>
          <w:lang w:eastAsia="ar-SA"/>
        </w:rPr>
        <w:t>1. Учителям-предметникам систематически проводить дифференцированную работу на уроках и внеурочных занятиях с одаренными детьми.</w:t>
      </w:r>
    </w:p>
    <w:p w:rsidR="001B0B62" w:rsidRPr="00FB7E97" w:rsidRDefault="001B0B62" w:rsidP="001B0B62">
      <w:pPr>
        <w:suppressAutoHyphens/>
        <w:spacing w:after="0" w:line="200" w:lineRule="atLeast"/>
        <w:jc w:val="both"/>
        <w:rPr>
          <w:rFonts w:ascii="Times New Roman" w:eastAsia="Times New Roman" w:hAnsi="Times New Roman" w:cs="Times New Roman"/>
          <w:color w:val="000000"/>
          <w:sz w:val="24"/>
          <w:szCs w:val="24"/>
          <w:lang w:eastAsia="ar-SA"/>
        </w:rPr>
      </w:pPr>
      <w:r w:rsidRPr="00FB7E97">
        <w:rPr>
          <w:rFonts w:ascii="Times New Roman" w:eastAsia="Times New Roman" w:hAnsi="Times New Roman" w:cs="Times New Roman"/>
          <w:color w:val="000000"/>
          <w:sz w:val="24"/>
          <w:szCs w:val="24"/>
          <w:lang w:eastAsia="ar-SA"/>
        </w:rPr>
        <w:t>2. Учителям-предметникам уделять больше внимания работе с одаренными детьми, предлагать задания повышенной сложности, развивающими творческие способности учащихся.</w:t>
      </w:r>
    </w:p>
    <w:p w:rsidR="001B0B62" w:rsidRPr="00FB7E97" w:rsidRDefault="001B0B62" w:rsidP="001B0B62">
      <w:pPr>
        <w:suppressAutoHyphens/>
        <w:spacing w:after="0" w:line="200" w:lineRule="atLeast"/>
        <w:jc w:val="both"/>
        <w:rPr>
          <w:rFonts w:ascii="Times New Roman" w:eastAsia="Times New Roman" w:hAnsi="Times New Roman" w:cs="Times New Roman"/>
          <w:color w:val="000000"/>
          <w:sz w:val="24"/>
          <w:szCs w:val="24"/>
          <w:lang w:eastAsia="ar-SA"/>
        </w:rPr>
      </w:pPr>
      <w:r w:rsidRPr="00FB7E97">
        <w:rPr>
          <w:rFonts w:ascii="Times New Roman" w:eastAsia="Times New Roman" w:hAnsi="Times New Roman" w:cs="Times New Roman"/>
          <w:color w:val="000000"/>
          <w:sz w:val="24"/>
          <w:szCs w:val="24"/>
          <w:lang w:eastAsia="ar-SA"/>
        </w:rPr>
        <w:t>3. Учителям-предметникам при подготовке к олимпиадам использовать электронные учебно-методические материалы.</w:t>
      </w:r>
    </w:p>
    <w:p w:rsidR="001B0B62" w:rsidRPr="00FB7E97" w:rsidRDefault="001B0B62" w:rsidP="001B0B62">
      <w:pPr>
        <w:suppressAutoHyphens/>
        <w:spacing w:after="0" w:line="200" w:lineRule="atLeast"/>
        <w:jc w:val="both"/>
        <w:rPr>
          <w:rFonts w:ascii="Times New Roman" w:eastAsia="Times New Roman" w:hAnsi="Times New Roman" w:cs="Times New Roman"/>
          <w:color w:val="000000"/>
          <w:sz w:val="24"/>
          <w:szCs w:val="24"/>
          <w:lang w:eastAsia="ar-SA"/>
        </w:rPr>
      </w:pPr>
      <w:r w:rsidRPr="00FB7E97">
        <w:rPr>
          <w:rFonts w:ascii="Times New Roman" w:eastAsia="Times New Roman" w:hAnsi="Times New Roman" w:cs="Times New Roman"/>
          <w:color w:val="000000"/>
          <w:sz w:val="24"/>
          <w:szCs w:val="24"/>
          <w:lang w:eastAsia="ar-SA"/>
        </w:rPr>
        <w:t>4. Руководителям МО проводить работу не только по организации и планированию подготовки к олимпиаде, но и анализу данной работы и результатов участия учащихся и педагогов.</w:t>
      </w:r>
    </w:p>
    <w:p w:rsidR="001B0B62" w:rsidRPr="00FB7E97" w:rsidRDefault="001B0B62" w:rsidP="001B0B62">
      <w:pPr>
        <w:suppressAutoHyphens/>
        <w:spacing w:after="0" w:line="200" w:lineRule="atLeast"/>
        <w:jc w:val="both"/>
        <w:rPr>
          <w:rFonts w:ascii="Times New Roman" w:eastAsia="Times New Roman" w:hAnsi="Times New Roman" w:cs="Times New Roman"/>
          <w:color w:val="000000"/>
          <w:sz w:val="24"/>
          <w:szCs w:val="24"/>
          <w:lang w:eastAsia="ar-SA"/>
        </w:rPr>
      </w:pPr>
      <w:r w:rsidRPr="00FB7E97">
        <w:rPr>
          <w:rFonts w:ascii="Times New Roman" w:eastAsia="Times New Roman" w:hAnsi="Times New Roman" w:cs="Times New Roman"/>
          <w:color w:val="000000"/>
          <w:sz w:val="24"/>
          <w:szCs w:val="24"/>
          <w:lang w:eastAsia="ar-SA"/>
        </w:rPr>
        <w:t xml:space="preserve">5. Учителям продумать формы работы по повышению </w:t>
      </w:r>
      <w:proofErr w:type="gramStart"/>
      <w:r w:rsidRPr="00FB7E97">
        <w:rPr>
          <w:rFonts w:ascii="Times New Roman" w:eastAsia="Times New Roman" w:hAnsi="Times New Roman" w:cs="Times New Roman"/>
          <w:color w:val="000000"/>
          <w:sz w:val="24"/>
          <w:szCs w:val="24"/>
          <w:lang w:eastAsia="ar-SA"/>
        </w:rPr>
        <w:t>мотивации и результативности</w:t>
      </w:r>
      <w:proofErr w:type="gramEnd"/>
      <w:r w:rsidRPr="00FB7E97">
        <w:rPr>
          <w:rFonts w:ascii="Times New Roman" w:eastAsia="Times New Roman" w:hAnsi="Times New Roman" w:cs="Times New Roman"/>
          <w:color w:val="000000"/>
          <w:sz w:val="24"/>
          <w:szCs w:val="24"/>
          <w:lang w:eastAsia="ar-SA"/>
        </w:rPr>
        <w:t xml:space="preserve"> учащихся в участии в олимпиадах.</w:t>
      </w:r>
    </w:p>
    <w:p w:rsidR="00FE1871" w:rsidRPr="00FB7E97" w:rsidRDefault="00FE1871" w:rsidP="001B0B62">
      <w:pPr>
        <w:suppressAutoHyphens/>
        <w:spacing w:after="0" w:line="200" w:lineRule="atLeast"/>
        <w:jc w:val="both"/>
        <w:rPr>
          <w:rFonts w:ascii="Times New Roman" w:eastAsia="Times New Roman" w:hAnsi="Times New Roman" w:cs="Times New Roman"/>
          <w:b/>
          <w:color w:val="000000"/>
          <w:sz w:val="24"/>
          <w:szCs w:val="24"/>
          <w:lang w:eastAsia="ar-SA"/>
        </w:rPr>
      </w:pPr>
    </w:p>
    <w:p w:rsidR="00FE1871" w:rsidRPr="00FB7E97" w:rsidRDefault="00FE1871" w:rsidP="001B0B62">
      <w:pPr>
        <w:suppressAutoHyphens/>
        <w:spacing w:after="0" w:line="200" w:lineRule="atLeast"/>
        <w:jc w:val="both"/>
        <w:rPr>
          <w:rFonts w:ascii="Times New Roman" w:eastAsia="Times New Roman" w:hAnsi="Times New Roman" w:cs="Times New Roman"/>
          <w:b/>
          <w:color w:val="000000"/>
          <w:sz w:val="24"/>
          <w:szCs w:val="24"/>
          <w:lang w:eastAsia="ar-SA"/>
        </w:rPr>
      </w:pPr>
    </w:p>
    <w:p w:rsidR="00B31984" w:rsidRPr="00FB7E97" w:rsidRDefault="00B31984" w:rsidP="00FE1871">
      <w:pPr>
        <w:suppressAutoHyphens/>
        <w:spacing w:after="0" w:line="200" w:lineRule="atLeast"/>
        <w:jc w:val="center"/>
        <w:rPr>
          <w:rFonts w:ascii="Times New Roman" w:eastAsia="Times New Roman" w:hAnsi="Times New Roman" w:cs="Times New Roman"/>
          <w:b/>
          <w:color w:val="000000"/>
          <w:sz w:val="24"/>
          <w:szCs w:val="24"/>
          <w:lang w:eastAsia="ar-SA"/>
        </w:rPr>
      </w:pPr>
      <w:r w:rsidRPr="00FB7E97">
        <w:rPr>
          <w:rFonts w:ascii="Times New Roman" w:eastAsia="Times New Roman" w:hAnsi="Times New Roman" w:cs="Times New Roman"/>
          <w:b/>
          <w:color w:val="000000"/>
          <w:sz w:val="24"/>
          <w:szCs w:val="24"/>
          <w:lang w:eastAsia="ar-SA"/>
        </w:rPr>
        <w:t>Результаты республиканского этапа</w:t>
      </w:r>
    </w:p>
    <w:p w:rsidR="00B31984" w:rsidRPr="00FB7E97" w:rsidRDefault="00B31984" w:rsidP="00B31984">
      <w:pPr>
        <w:suppressAutoHyphens/>
        <w:spacing w:after="0" w:line="200" w:lineRule="atLeast"/>
        <w:jc w:val="center"/>
        <w:rPr>
          <w:rFonts w:ascii="Times New Roman" w:eastAsia="Times New Roman" w:hAnsi="Times New Roman" w:cs="Times New Roman"/>
          <w:b/>
          <w:color w:val="000000"/>
          <w:sz w:val="24"/>
          <w:szCs w:val="24"/>
          <w:lang w:eastAsia="ar-SA"/>
        </w:rPr>
      </w:pPr>
    </w:p>
    <w:tbl>
      <w:tblPr>
        <w:tblW w:w="9860" w:type="dxa"/>
        <w:tblCellMar>
          <w:left w:w="0" w:type="dxa"/>
          <w:right w:w="0" w:type="dxa"/>
        </w:tblCellMar>
        <w:tblLook w:val="04A0" w:firstRow="1" w:lastRow="0" w:firstColumn="1" w:lastColumn="0" w:noHBand="0" w:noVBand="1"/>
      </w:tblPr>
      <w:tblGrid>
        <w:gridCol w:w="620"/>
        <w:gridCol w:w="2347"/>
        <w:gridCol w:w="5093"/>
        <w:gridCol w:w="1800"/>
      </w:tblGrid>
      <w:tr w:rsidR="00B31984" w:rsidRPr="00FB7E97" w:rsidTr="009F0FC2">
        <w:tc>
          <w:tcPr>
            <w:tcW w:w="62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1984" w:rsidRPr="00FB7E97" w:rsidRDefault="00B31984" w:rsidP="00B31984">
            <w:pPr>
              <w:spacing w:after="0" w:line="240" w:lineRule="auto"/>
              <w:jc w:val="center"/>
              <w:rPr>
                <w:rFonts w:ascii="Arial" w:eastAsia="Times New Roman" w:hAnsi="Arial" w:cs="Arial"/>
                <w:sz w:val="24"/>
                <w:szCs w:val="24"/>
                <w:lang w:eastAsia="ru-RU"/>
              </w:rPr>
            </w:pPr>
            <w:r w:rsidRPr="00FB7E97">
              <w:rPr>
                <w:rFonts w:ascii="Times New Roman" w:eastAsia="Calibri" w:hAnsi="Times New Roman" w:cs="Times New Roman"/>
                <w:b/>
                <w:bCs/>
                <w:color w:val="000000"/>
                <w:kern w:val="24"/>
                <w:sz w:val="24"/>
                <w:szCs w:val="24"/>
                <w:lang w:eastAsia="ru-RU"/>
              </w:rPr>
              <w:t>№</w:t>
            </w:r>
          </w:p>
        </w:tc>
        <w:tc>
          <w:tcPr>
            <w:tcW w:w="234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1984" w:rsidRPr="00FB7E97" w:rsidRDefault="00B31984" w:rsidP="00B31984">
            <w:pPr>
              <w:spacing w:after="0" w:line="240" w:lineRule="auto"/>
              <w:jc w:val="center"/>
              <w:rPr>
                <w:rFonts w:ascii="Arial" w:eastAsia="Times New Roman" w:hAnsi="Arial" w:cs="Arial"/>
                <w:sz w:val="24"/>
                <w:szCs w:val="24"/>
                <w:lang w:eastAsia="ru-RU"/>
              </w:rPr>
            </w:pPr>
            <w:r w:rsidRPr="00FB7E97">
              <w:rPr>
                <w:rFonts w:ascii="Times New Roman" w:eastAsia="Calibri" w:hAnsi="Times New Roman" w:cs="Times New Roman"/>
                <w:b/>
                <w:bCs/>
                <w:color w:val="000000"/>
                <w:kern w:val="24"/>
                <w:sz w:val="24"/>
                <w:szCs w:val="24"/>
                <w:lang w:val="tt-RU" w:eastAsia="ru-RU"/>
              </w:rPr>
              <w:t xml:space="preserve">Фән </w:t>
            </w:r>
          </w:p>
        </w:tc>
        <w:tc>
          <w:tcPr>
            <w:tcW w:w="509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1984" w:rsidRPr="00FB7E97" w:rsidRDefault="00B31984" w:rsidP="00B31984">
            <w:pPr>
              <w:spacing w:after="0" w:line="240" w:lineRule="auto"/>
              <w:jc w:val="center"/>
              <w:rPr>
                <w:rFonts w:ascii="Arial" w:eastAsia="Times New Roman" w:hAnsi="Arial" w:cs="Arial"/>
                <w:sz w:val="24"/>
                <w:szCs w:val="24"/>
                <w:lang w:eastAsia="ru-RU"/>
              </w:rPr>
            </w:pPr>
            <w:r w:rsidRPr="00FB7E97">
              <w:rPr>
                <w:rFonts w:ascii="Times New Roman" w:eastAsia="Calibri" w:hAnsi="Times New Roman" w:cs="Times New Roman"/>
                <w:b/>
                <w:bCs/>
                <w:color w:val="000000"/>
                <w:kern w:val="24"/>
                <w:sz w:val="24"/>
                <w:szCs w:val="24"/>
                <w:lang w:eastAsia="ru-RU"/>
              </w:rPr>
              <w:t>ФИО</w:t>
            </w:r>
          </w:p>
        </w:tc>
        <w:tc>
          <w:tcPr>
            <w:tcW w:w="18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1984" w:rsidRPr="00FB7E97" w:rsidRDefault="00B31984" w:rsidP="00B31984">
            <w:pPr>
              <w:spacing w:after="0" w:line="240" w:lineRule="auto"/>
              <w:jc w:val="center"/>
              <w:rPr>
                <w:rFonts w:ascii="Arial" w:eastAsia="Times New Roman" w:hAnsi="Arial" w:cs="Arial"/>
                <w:sz w:val="24"/>
                <w:szCs w:val="24"/>
                <w:lang w:eastAsia="ru-RU"/>
              </w:rPr>
            </w:pPr>
            <w:r w:rsidRPr="00FB7E97">
              <w:rPr>
                <w:rFonts w:ascii="Times New Roman" w:eastAsia="Calibri" w:hAnsi="Times New Roman" w:cs="Times New Roman"/>
                <w:b/>
                <w:bCs/>
                <w:color w:val="000000"/>
                <w:kern w:val="24"/>
                <w:sz w:val="24"/>
                <w:szCs w:val="24"/>
                <w:lang w:val="tt-RU" w:eastAsia="ru-RU"/>
              </w:rPr>
              <w:t>сыйныф</w:t>
            </w:r>
          </w:p>
        </w:tc>
      </w:tr>
      <w:tr w:rsidR="00B31984" w:rsidRPr="00FB7E97" w:rsidTr="009F0FC2">
        <w:tc>
          <w:tcPr>
            <w:tcW w:w="62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1984" w:rsidRPr="00FB7E97" w:rsidRDefault="001B0B62" w:rsidP="00B31984">
            <w:pPr>
              <w:spacing w:after="0" w:line="240" w:lineRule="auto"/>
              <w:jc w:val="center"/>
              <w:rPr>
                <w:rFonts w:ascii="Arial" w:eastAsia="Times New Roman" w:hAnsi="Arial" w:cs="Arial"/>
                <w:sz w:val="24"/>
                <w:szCs w:val="24"/>
                <w:lang w:eastAsia="ru-RU"/>
              </w:rPr>
            </w:pPr>
            <w:r w:rsidRPr="00FB7E97">
              <w:rPr>
                <w:rFonts w:ascii="Arial" w:eastAsia="Times New Roman" w:hAnsi="Arial" w:cs="Arial"/>
                <w:sz w:val="24"/>
                <w:szCs w:val="24"/>
                <w:lang w:eastAsia="ru-RU"/>
              </w:rPr>
              <w:t>1</w:t>
            </w:r>
          </w:p>
        </w:tc>
        <w:tc>
          <w:tcPr>
            <w:tcW w:w="234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1984" w:rsidRPr="00FB7E97" w:rsidRDefault="00B31984" w:rsidP="00B31984">
            <w:pPr>
              <w:spacing w:after="0" w:line="240" w:lineRule="auto"/>
              <w:jc w:val="center"/>
              <w:rPr>
                <w:rFonts w:ascii="Arial" w:eastAsia="Times New Roman" w:hAnsi="Arial" w:cs="Arial"/>
                <w:sz w:val="24"/>
                <w:szCs w:val="24"/>
                <w:lang w:eastAsia="ru-RU"/>
              </w:rPr>
            </w:pPr>
            <w:r w:rsidRPr="00FB7E97">
              <w:rPr>
                <w:rFonts w:ascii="Times New Roman" w:eastAsia="Calibri" w:hAnsi="Times New Roman" w:cs="Times New Roman"/>
                <w:b/>
                <w:bCs/>
                <w:color w:val="000000"/>
                <w:kern w:val="24"/>
                <w:sz w:val="24"/>
                <w:szCs w:val="24"/>
                <w:lang w:eastAsia="ru-RU"/>
              </w:rPr>
              <w:t xml:space="preserve">Химия </w:t>
            </w:r>
          </w:p>
        </w:tc>
        <w:tc>
          <w:tcPr>
            <w:tcW w:w="509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9F0FC2" w:rsidRPr="00FB7E97" w:rsidRDefault="009F0FC2" w:rsidP="009F0FC2">
            <w:pPr>
              <w:spacing w:after="0" w:line="240" w:lineRule="auto"/>
              <w:jc w:val="center"/>
              <w:rPr>
                <w:rFonts w:ascii="Times New Roman" w:eastAsia="Calibri" w:hAnsi="Times New Roman" w:cs="Times New Roman"/>
                <w:b/>
                <w:bCs/>
                <w:color w:val="000000" w:themeColor="text1"/>
                <w:kern w:val="24"/>
                <w:sz w:val="24"/>
                <w:szCs w:val="24"/>
                <w:lang w:eastAsia="ru-RU"/>
              </w:rPr>
            </w:pPr>
            <w:r w:rsidRPr="00FB7E97">
              <w:rPr>
                <w:rFonts w:ascii="Times New Roman" w:eastAsia="Calibri" w:hAnsi="Times New Roman" w:cs="Times New Roman"/>
                <w:b/>
                <w:bCs/>
                <w:color w:val="000000" w:themeColor="text1"/>
                <w:kern w:val="24"/>
                <w:sz w:val="24"/>
                <w:szCs w:val="24"/>
                <w:lang w:eastAsia="ru-RU"/>
              </w:rPr>
              <w:t>Азадов Джемшит</w:t>
            </w:r>
          </w:p>
          <w:p w:rsidR="009F0FC2" w:rsidRPr="00FB7E97" w:rsidRDefault="009F0FC2" w:rsidP="009F0FC2">
            <w:pPr>
              <w:spacing w:after="0" w:line="240" w:lineRule="auto"/>
              <w:jc w:val="center"/>
              <w:rPr>
                <w:rFonts w:ascii="Arial" w:eastAsia="Times New Roman" w:hAnsi="Arial" w:cs="Arial"/>
                <w:color w:val="000000" w:themeColor="text1"/>
                <w:sz w:val="24"/>
                <w:szCs w:val="24"/>
                <w:lang w:eastAsia="ru-RU"/>
              </w:rPr>
            </w:pPr>
            <w:r w:rsidRPr="00FB7E97">
              <w:rPr>
                <w:rFonts w:ascii="Times New Roman" w:eastAsia="Calibri" w:hAnsi="Times New Roman" w:cs="Times New Roman"/>
                <w:b/>
                <w:bCs/>
                <w:color w:val="000000" w:themeColor="text1"/>
                <w:kern w:val="24"/>
                <w:sz w:val="24"/>
                <w:szCs w:val="24"/>
                <w:lang w:eastAsia="ru-RU"/>
              </w:rPr>
              <w:t>Кадыров Шамиль</w:t>
            </w:r>
          </w:p>
          <w:p w:rsidR="00B31984" w:rsidRPr="00FB7E97" w:rsidRDefault="001B0B62" w:rsidP="009F0FC2">
            <w:pPr>
              <w:spacing w:after="0" w:line="240" w:lineRule="auto"/>
              <w:jc w:val="center"/>
              <w:rPr>
                <w:rFonts w:ascii="Arial" w:eastAsia="Times New Roman" w:hAnsi="Arial" w:cs="Arial"/>
                <w:sz w:val="24"/>
                <w:szCs w:val="24"/>
                <w:lang w:eastAsia="ru-RU"/>
              </w:rPr>
            </w:pPr>
            <w:r w:rsidRPr="00FB7E97">
              <w:rPr>
                <w:rFonts w:ascii="Times New Roman" w:eastAsia="Calibri" w:hAnsi="Times New Roman" w:cs="Times New Roman"/>
                <w:b/>
                <w:bCs/>
                <w:color w:val="000000" w:themeColor="text1"/>
                <w:kern w:val="24"/>
                <w:sz w:val="24"/>
                <w:szCs w:val="24"/>
                <w:lang w:eastAsia="ru-RU"/>
              </w:rPr>
              <w:t xml:space="preserve">Миргазов Рамиль </w:t>
            </w:r>
          </w:p>
        </w:tc>
        <w:tc>
          <w:tcPr>
            <w:tcW w:w="18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1984" w:rsidRPr="00FB7E97" w:rsidRDefault="00B31984" w:rsidP="009F0FC2">
            <w:pPr>
              <w:pStyle w:val="a4"/>
              <w:numPr>
                <w:ilvl w:val="0"/>
                <w:numId w:val="34"/>
              </w:numPr>
              <w:spacing w:after="0" w:line="240" w:lineRule="auto"/>
              <w:rPr>
                <w:rFonts w:ascii="Arial" w:eastAsia="Times New Roman" w:hAnsi="Arial" w:cs="Arial"/>
                <w:sz w:val="24"/>
                <w:szCs w:val="24"/>
                <w:lang w:eastAsia="ru-RU"/>
              </w:rPr>
            </w:pPr>
            <w:r w:rsidRPr="00FB7E97">
              <w:rPr>
                <w:rFonts w:ascii="Times New Roman" w:eastAsia="Calibri" w:hAnsi="Times New Roman" w:cs="Times New Roman"/>
                <w:b/>
                <w:bCs/>
                <w:color w:val="000000"/>
                <w:kern w:val="24"/>
                <w:sz w:val="24"/>
                <w:szCs w:val="24"/>
                <w:lang w:eastAsia="ru-RU"/>
              </w:rPr>
              <w:t>Кл</w:t>
            </w:r>
          </w:p>
          <w:p w:rsidR="00B31984" w:rsidRPr="00FB7E97" w:rsidRDefault="009F0FC2" w:rsidP="00B31984">
            <w:pPr>
              <w:spacing w:after="0" w:line="240" w:lineRule="auto"/>
              <w:jc w:val="center"/>
              <w:rPr>
                <w:rFonts w:ascii="Arial" w:eastAsia="Times New Roman" w:hAnsi="Arial" w:cs="Arial"/>
                <w:sz w:val="24"/>
                <w:szCs w:val="24"/>
                <w:lang w:eastAsia="ru-RU"/>
              </w:rPr>
            </w:pPr>
            <w:r w:rsidRPr="00FB7E97">
              <w:rPr>
                <w:rFonts w:ascii="Times New Roman" w:eastAsia="Calibri" w:hAnsi="Times New Roman" w:cs="Times New Roman"/>
                <w:b/>
                <w:bCs/>
                <w:color w:val="000000"/>
                <w:kern w:val="24"/>
                <w:sz w:val="24"/>
                <w:szCs w:val="24"/>
                <w:lang w:eastAsia="ru-RU"/>
              </w:rPr>
              <w:t>8</w:t>
            </w:r>
            <w:r w:rsidR="00B31984" w:rsidRPr="00FB7E97">
              <w:rPr>
                <w:rFonts w:ascii="Times New Roman" w:eastAsia="Calibri" w:hAnsi="Times New Roman" w:cs="Times New Roman"/>
                <w:b/>
                <w:bCs/>
                <w:color w:val="000000"/>
                <w:kern w:val="24"/>
                <w:sz w:val="24"/>
                <w:szCs w:val="24"/>
                <w:lang w:eastAsia="ru-RU"/>
              </w:rPr>
              <w:t xml:space="preserve"> кл</w:t>
            </w:r>
          </w:p>
          <w:p w:rsidR="00B31984" w:rsidRPr="00FB7E97" w:rsidRDefault="009F0FC2" w:rsidP="00B31984">
            <w:pPr>
              <w:spacing w:after="0" w:line="240" w:lineRule="auto"/>
              <w:jc w:val="center"/>
              <w:rPr>
                <w:rFonts w:ascii="Arial" w:eastAsia="Times New Roman" w:hAnsi="Arial" w:cs="Arial"/>
                <w:sz w:val="24"/>
                <w:szCs w:val="24"/>
                <w:lang w:eastAsia="ru-RU"/>
              </w:rPr>
            </w:pPr>
            <w:r w:rsidRPr="00FB7E97">
              <w:rPr>
                <w:rFonts w:ascii="Times New Roman" w:eastAsia="Calibri" w:hAnsi="Times New Roman" w:cs="Times New Roman"/>
                <w:b/>
                <w:bCs/>
                <w:color w:val="000000"/>
                <w:kern w:val="24"/>
                <w:sz w:val="24"/>
                <w:szCs w:val="24"/>
                <w:lang w:eastAsia="ru-RU"/>
              </w:rPr>
              <w:t>11</w:t>
            </w:r>
            <w:r w:rsidR="00B31984" w:rsidRPr="00FB7E97">
              <w:rPr>
                <w:rFonts w:ascii="Times New Roman" w:eastAsia="Calibri" w:hAnsi="Times New Roman" w:cs="Times New Roman"/>
                <w:b/>
                <w:bCs/>
                <w:color w:val="000000"/>
                <w:kern w:val="24"/>
                <w:sz w:val="24"/>
                <w:szCs w:val="24"/>
                <w:lang w:eastAsia="ru-RU"/>
              </w:rPr>
              <w:t xml:space="preserve"> кл</w:t>
            </w:r>
          </w:p>
        </w:tc>
      </w:tr>
      <w:tr w:rsidR="00B31984" w:rsidRPr="00FB7E97" w:rsidTr="009F0FC2">
        <w:tc>
          <w:tcPr>
            <w:tcW w:w="62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1984" w:rsidRPr="00FB7E97" w:rsidRDefault="001B0B62" w:rsidP="00B31984">
            <w:pPr>
              <w:spacing w:after="0" w:line="240" w:lineRule="auto"/>
              <w:jc w:val="center"/>
              <w:rPr>
                <w:rFonts w:ascii="Arial" w:eastAsia="Times New Roman" w:hAnsi="Arial" w:cs="Arial"/>
                <w:sz w:val="24"/>
                <w:szCs w:val="24"/>
                <w:lang w:eastAsia="ru-RU"/>
              </w:rPr>
            </w:pPr>
            <w:r w:rsidRPr="00FB7E97">
              <w:rPr>
                <w:rFonts w:ascii="Times New Roman" w:eastAsia="Calibri" w:hAnsi="Times New Roman" w:cs="Times New Roman"/>
                <w:b/>
                <w:bCs/>
                <w:color w:val="000000"/>
                <w:kern w:val="24"/>
                <w:sz w:val="24"/>
                <w:szCs w:val="24"/>
                <w:lang w:val="tt-RU" w:eastAsia="ru-RU"/>
              </w:rPr>
              <w:t>2</w:t>
            </w:r>
          </w:p>
        </w:tc>
        <w:tc>
          <w:tcPr>
            <w:tcW w:w="234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1984" w:rsidRPr="00FB7E97" w:rsidRDefault="00B31984" w:rsidP="00B31984">
            <w:pPr>
              <w:spacing w:after="0" w:line="240" w:lineRule="auto"/>
              <w:jc w:val="center"/>
              <w:rPr>
                <w:rFonts w:ascii="Arial" w:eastAsia="Times New Roman" w:hAnsi="Arial" w:cs="Arial"/>
                <w:sz w:val="24"/>
                <w:szCs w:val="24"/>
                <w:lang w:eastAsia="ru-RU"/>
              </w:rPr>
            </w:pPr>
            <w:r w:rsidRPr="00FB7E97">
              <w:rPr>
                <w:rFonts w:ascii="Times New Roman" w:eastAsia="Calibri" w:hAnsi="Times New Roman" w:cs="Times New Roman"/>
                <w:b/>
                <w:bCs/>
                <w:color w:val="000000"/>
                <w:kern w:val="24"/>
                <w:sz w:val="24"/>
                <w:szCs w:val="24"/>
                <w:lang w:val="tt-RU" w:eastAsia="ru-RU"/>
              </w:rPr>
              <w:t xml:space="preserve">Физика </w:t>
            </w:r>
          </w:p>
        </w:tc>
        <w:tc>
          <w:tcPr>
            <w:tcW w:w="509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1984" w:rsidRPr="00FB7E97" w:rsidRDefault="001B0B62" w:rsidP="00B31984">
            <w:pPr>
              <w:spacing w:after="0" w:line="240" w:lineRule="auto"/>
              <w:jc w:val="center"/>
              <w:rPr>
                <w:rFonts w:ascii="Times New Roman" w:eastAsia="Calibri" w:hAnsi="Times New Roman" w:cs="Times New Roman"/>
                <w:b/>
                <w:bCs/>
                <w:color w:val="000000"/>
                <w:kern w:val="24"/>
                <w:sz w:val="24"/>
                <w:szCs w:val="24"/>
                <w:lang w:val="tt-RU" w:eastAsia="ru-RU"/>
              </w:rPr>
            </w:pPr>
            <w:r w:rsidRPr="00FB7E97">
              <w:rPr>
                <w:rFonts w:ascii="Times New Roman" w:eastAsia="Calibri" w:hAnsi="Times New Roman" w:cs="Times New Roman"/>
                <w:b/>
                <w:bCs/>
                <w:color w:val="000000"/>
                <w:kern w:val="24"/>
                <w:sz w:val="24"/>
                <w:szCs w:val="24"/>
                <w:lang w:val="tt-RU" w:eastAsia="ru-RU"/>
              </w:rPr>
              <w:t>Миргазов Рамиль</w:t>
            </w:r>
          </w:p>
          <w:p w:rsidR="009F0FC2" w:rsidRPr="00FB7E97" w:rsidRDefault="009F0FC2" w:rsidP="00B31984">
            <w:pPr>
              <w:spacing w:after="0" w:line="240" w:lineRule="auto"/>
              <w:jc w:val="center"/>
              <w:rPr>
                <w:rFonts w:ascii="Arial" w:eastAsia="Times New Roman" w:hAnsi="Arial" w:cs="Arial"/>
                <w:sz w:val="24"/>
                <w:szCs w:val="24"/>
                <w:lang w:eastAsia="ru-RU"/>
              </w:rPr>
            </w:pPr>
            <w:r w:rsidRPr="00FB7E97">
              <w:rPr>
                <w:rFonts w:ascii="Times New Roman" w:eastAsia="Calibri" w:hAnsi="Times New Roman" w:cs="Times New Roman"/>
                <w:b/>
                <w:bCs/>
                <w:color w:val="000000"/>
                <w:kern w:val="24"/>
                <w:sz w:val="24"/>
                <w:szCs w:val="24"/>
                <w:lang w:val="tt-RU" w:eastAsia="ru-RU"/>
              </w:rPr>
              <w:t xml:space="preserve">Хаметвалеев Тахир – призер </w:t>
            </w:r>
          </w:p>
        </w:tc>
        <w:tc>
          <w:tcPr>
            <w:tcW w:w="18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1984" w:rsidRPr="00FB7E97" w:rsidRDefault="009F0FC2" w:rsidP="00B31984">
            <w:pPr>
              <w:spacing w:after="0" w:line="240" w:lineRule="auto"/>
              <w:jc w:val="center"/>
              <w:rPr>
                <w:rFonts w:ascii="Times New Roman" w:eastAsia="Calibri" w:hAnsi="Times New Roman" w:cs="Times New Roman"/>
                <w:b/>
                <w:bCs/>
                <w:color w:val="000000"/>
                <w:kern w:val="24"/>
                <w:sz w:val="24"/>
                <w:szCs w:val="24"/>
                <w:lang w:val="tt-RU" w:eastAsia="ru-RU"/>
              </w:rPr>
            </w:pPr>
            <w:r w:rsidRPr="00FB7E97">
              <w:rPr>
                <w:rFonts w:ascii="Times New Roman" w:eastAsia="Calibri" w:hAnsi="Times New Roman" w:cs="Times New Roman"/>
                <w:b/>
                <w:bCs/>
                <w:color w:val="000000"/>
                <w:kern w:val="24"/>
                <w:sz w:val="24"/>
                <w:szCs w:val="24"/>
                <w:lang w:val="tt-RU" w:eastAsia="ru-RU"/>
              </w:rPr>
              <w:t xml:space="preserve">11 </w:t>
            </w:r>
            <w:r w:rsidR="00B31984" w:rsidRPr="00FB7E97">
              <w:rPr>
                <w:rFonts w:ascii="Times New Roman" w:eastAsia="Calibri" w:hAnsi="Times New Roman" w:cs="Times New Roman"/>
                <w:b/>
                <w:bCs/>
                <w:color w:val="000000"/>
                <w:kern w:val="24"/>
                <w:sz w:val="24"/>
                <w:szCs w:val="24"/>
                <w:lang w:val="tt-RU" w:eastAsia="ru-RU"/>
              </w:rPr>
              <w:t>кл</w:t>
            </w:r>
          </w:p>
          <w:p w:rsidR="009F0FC2" w:rsidRPr="00FB7E97" w:rsidRDefault="009F0FC2" w:rsidP="00B31984">
            <w:pPr>
              <w:spacing w:after="0" w:line="240" w:lineRule="auto"/>
              <w:jc w:val="center"/>
              <w:rPr>
                <w:rFonts w:ascii="Times New Roman" w:eastAsia="Times New Roman" w:hAnsi="Times New Roman" w:cs="Times New Roman"/>
                <w:b/>
                <w:sz w:val="24"/>
                <w:szCs w:val="24"/>
                <w:lang w:eastAsia="ru-RU"/>
              </w:rPr>
            </w:pPr>
            <w:r w:rsidRPr="00FB7E97">
              <w:rPr>
                <w:rFonts w:ascii="Times New Roman" w:eastAsia="Times New Roman" w:hAnsi="Times New Roman" w:cs="Times New Roman"/>
                <w:b/>
                <w:sz w:val="24"/>
                <w:szCs w:val="24"/>
                <w:lang w:eastAsia="ru-RU"/>
              </w:rPr>
              <w:t>8 кл</w:t>
            </w:r>
          </w:p>
        </w:tc>
      </w:tr>
      <w:tr w:rsidR="00B31984" w:rsidRPr="00FB7E97" w:rsidTr="009F0FC2">
        <w:tc>
          <w:tcPr>
            <w:tcW w:w="62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1984" w:rsidRPr="00FB7E97" w:rsidRDefault="001B0B62" w:rsidP="00B31984">
            <w:pPr>
              <w:spacing w:after="0" w:line="240" w:lineRule="auto"/>
              <w:jc w:val="center"/>
              <w:rPr>
                <w:rFonts w:ascii="Arial" w:eastAsia="Times New Roman" w:hAnsi="Arial" w:cs="Arial"/>
                <w:sz w:val="24"/>
                <w:szCs w:val="24"/>
                <w:lang w:eastAsia="ru-RU"/>
              </w:rPr>
            </w:pPr>
            <w:r w:rsidRPr="00FB7E97">
              <w:rPr>
                <w:rFonts w:ascii="Times New Roman" w:eastAsia="Calibri" w:hAnsi="Times New Roman" w:cs="Times New Roman"/>
                <w:b/>
                <w:bCs/>
                <w:color w:val="000000"/>
                <w:kern w:val="24"/>
                <w:sz w:val="24"/>
                <w:szCs w:val="24"/>
                <w:lang w:val="tt-RU" w:eastAsia="ru-RU"/>
              </w:rPr>
              <w:t>3</w:t>
            </w:r>
          </w:p>
        </w:tc>
        <w:tc>
          <w:tcPr>
            <w:tcW w:w="234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1984" w:rsidRPr="00FB7E97" w:rsidRDefault="00B31984" w:rsidP="00B31984">
            <w:pPr>
              <w:spacing w:after="0" w:line="240" w:lineRule="auto"/>
              <w:jc w:val="center"/>
              <w:rPr>
                <w:rFonts w:ascii="Arial" w:eastAsia="Times New Roman" w:hAnsi="Arial" w:cs="Arial"/>
                <w:sz w:val="24"/>
                <w:szCs w:val="24"/>
                <w:lang w:eastAsia="ru-RU"/>
              </w:rPr>
            </w:pPr>
            <w:r w:rsidRPr="00FB7E97">
              <w:rPr>
                <w:rFonts w:ascii="Times New Roman" w:eastAsia="Calibri" w:hAnsi="Times New Roman" w:cs="Times New Roman"/>
                <w:b/>
                <w:bCs/>
                <w:color w:val="000000"/>
                <w:kern w:val="24"/>
                <w:sz w:val="24"/>
                <w:szCs w:val="24"/>
                <w:lang w:val="tt-RU" w:eastAsia="ru-RU"/>
              </w:rPr>
              <w:t>Татар мәктәпләре өчен рус әдәбияты</w:t>
            </w:r>
          </w:p>
        </w:tc>
        <w:tc>
          <w:tcPr>
            <w:tcW w:w="509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1984" w:rsidRPr="00FB7E97" w:rsidRDefault="009F0FC2" w:rsidP="001B0B62">
            <w:pPr>
              <w:spacing w:after="0" w:line="240" w:lineRule="auto"/>
              <w:jc w:val="center"/>
              <w:rPr>
                <w:rFonts w:ascii="Times New Roman" w:eastAsia="Calibri" w:hAnsi="Times New Roman" w:cs="Times New Roman"/>
                <w:b/>
                <w:bCs/>
                <w:color w:val="000000"/>
                <w:kern w:val="24"/>
                <w:sz w:val="24"/>
                <w:szCs w:val="24"/>
                <w:lang w:eastAsia="ru-RU"/>
              </w:rPr>
            </w:pPr>
            <w:r w:rsidRPr="00FB7E97">
              <w:rPr>
                <w:rFonts w:ascii="Times New Roman" w:eastAsia="Calibri" w:hAnsi="Times New Roman" w:cs="Times New Roman"/>
                <w:b/>
                <w:bCs/>
                <w:color w:val="000000"/>
                <w:kern w:val="24"/>
                <w:sz w:val="24"/>
                <w:szCs w:val="24"/>
                <w:lang w:eastAsia="ru-RU"/>
              </w:rPr>
              <w:t xml:space="preserve">Тагирова Земфира </w:t>
            </w:r>
          </w:p>
          <w:p w:rsidR="009F0FC2" w:rsidRPr="00FB7E97" w:rsidRDefault="009F0FC2" w:rsidP="001B0B62">
            <w:pPr>
              <w:spacing w:after="0" w:line="240" w:lineRule="auto"/>
              <w:jc w:val="center"/>
              <w:rPr>
                <w:rFonts w:ascii="Times New Roman" w:eastAsia="Calibri" w:hAnsi="Times New Roman" w:cs="Times New Roman"/>
                <w:b/>
                <w:bCs/>
                <w:color w:val="000000"/>
                <w:kern w:val="24"/>
                <w:sz w:val="24"/>
                <w:szCs w:val="24"/>
                <w:lang w:eastAsia="ru-RU"/>
              </w:rPr>
            </w:pPr>
            <w:r w:rsidRPr="00FB7E97">
              <w:rPr>
                <w:rFonts w:ascii="Times New Roman" w:eastAsia="Calibri" w:hAnsi="Times New Roman" w:cs="Times New Roman"/>
                <w:b/>
                <w:bCs/>
                <w:color w:val="000000"/>
                <w:kern w:val="24"/>
                <w:sz w:val="24"/>
                <w:szCs w:val="24"/>
                <w:lang w:eastAsia="ru-RU"/>
              </w:rPr>
              <w:t>Габутдинова Сария</w:t>
            </w:r>
          </w:p>
          <w:p w:rsidR="009F0FC2" w:rsidRPr="00FB7E97" w:rsidRDefault="009F0FC2" w:rsidP="001B0B62">
            <w:pPr>
              <w:spacing w:after="0" w:line="240" w:lineRule="auto"/>
              <w:jc w:val="center"/>
              <w:rPr>
                <w:rFonts w:ascii="Arial" w:eastAsia="Times New Roman" w:hAnsi="Arial" w:cs="Arial"/>
                <w:sz w:val="24"/>
                <w:szCs w:val="24"/>
                <w:lang w:eastAsia="ru-RU"/>
              </w:rPr>
            </w:pPr>
            <w:r w:rsidRPr="00FB7E97">
              <w:rPr>
                <w:rFonts w:ascii="Times New Roman" w:eastAsia="Calibri" w:hAnsi="Times New Roman" w:cs="Times New Roman"/>
                <w:b/>
                <w:bCs/>
                <w:color w:val="000000"/>
                <w:kern w:val="24"/>
                <w:sz w:val="24"/>
                <w:szCs w:val="24"/>
                <w:lang w:eastAsia="ru-RU"/>
              </w:rPr>
              <w:t>Гаффарова Диана</w:t>
            </w:r>
          </w:p>
        </w:tc>
        <w:tc>
          <w:tcPr>
            <w:tcW w:w="18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1984" w:rsidRPr="00FB7E97" w:rsidRDefault="00B31984" w:rsidP="009F0FC2">
            <w:pPr>
              <w:pStyle w:val="a4"/>
              <w:numPr>
                <w:ilvl w:val="0"/>
                <w:numId w:val="31"/>
              </w:numPr>
              <w:spacing w:after="0" w:line="240" w:lineRule="auto"/>
              <w:jc w:val="center"/>
              <w:rPr>
                <w:rFonts w:ascii="Times New Roman" w:eastAsia="Calibri" w:hAnsi="Times New Roman" w:cs="Times New Roman"/>
                <w:b/>
                <w:bCs/>
                <w:color w:val="000000"/>
                <w:kern w:val="24"/>
                <w:sz w:val="24"/>
                <w:szCs w:val="24"/>
                <w:lang w:eastAsia="ru-RU"/>
              </w:rPr>
            </w:pPr>
            <w:r w:rsidRPr="00FB7E97">
              <w:rPr>
                <w:rFonts w:ascii="Times New Roman" w:eastAsia="Calibri" w:hAnsi="Times New Roman" w:cs="Times New Roman"/>
                <w:b/>
                <w:bCs/>
                <w:color w:val="000000"/>
                <w:kern w:val="24"/>
                <w:sz w:val="24"/>
                <w:szCs w:val="24"/>
                <w:lang w:eastAsia="ru-RU"/>
              </w:rPr>
              <w:t>кл</w:t>
            </w:r>
          </w:p>
          <w:p w:rsidR="009F0FC2" w:rsidRPr="00FB7E97" w:rsidRDefault="009F0FC2" w:rsidP="009F0FC2">
            <w:pPr>
              <w:spacing w:after="0" w:line="240" w:lineRule="auto"/>
              <w:ind w:left="720"/>
              <w:rPr>
                <w:rFonts w:ascii="Times New Roman" w:eastAsia="Times New Roman" w:hAnsi="Times New Roman" w:cs="Times New Roman"/>
                <w:b/>
                <w:sz w:val="24"/>
                <w:szCs w:val="24"/>
                <w:lang w:eastAsia="ru-RU"/>
              </w:rPr>
            </w:pPr>
            <w:r w:rsidRPr="00FB7E97">
              <w:rPr>
                <w:rFonts w:ascii="Times New Roman" w:eastAsia="Times New Roman" w:hAnsi="Times New Roman" w:cs="Times New Roman"/>
                <w:b/>
                <w:sz w:val="24"/>
                <w:szCs w:val="24"/>
                <w:lang w:eastAsia="ru-RU"/>
              </w:rPr>
              <w:t>7 кл</w:t>
            </w:r>
          </w:p>
          <w:p w:rsidR="009F0FC2" w:rsidRPr="00FB7E97" w:rsidRDefault="009F0FC2" w:rsidP="009F0FC2">
            <w:pPr>
              <w:spacing w:after="0" w:line="240" w:lineRule="auto"/>
              <w:ind w:left="720"/>
              <w:rPr>
                <w:rFonts w:ascii="Times New Roman" w:eastAsia="Times New Roman" w:hAnsi="Times New Roman" w:cs="Times New Roman"/>
                <w:b/>
                <w:sz w:val="24"/>
                <w:szCs w:val="24"/>
                <w:lang w:eastAsia="ru-RU"/>
              </w:rPr>
            </w:pPr>
            <w:r w:rsidRPr="00FB7E97">
              <w:rPr>
                <w:rFonts w:ascii="Times New Roman" w:eastAsia="Times New Roman" w:hAnsi="Times New Roman" w:cs="Times New Roman"/>
                <w:b/>
                <w:sz w:val="24"/>
                <w:szCs w:val="24"/>
                <w:lang w:eastAsia="ru-RU"/>
              </w:rPr>
              <w:t>9 кл</w:t>
            </w:r>
          </w:p>
        </w:tc>
      </w:tr>
      <w:tr w:rsidR="00B31984" w:rsidRPr="00FB7E97" w:rsidTr="009F0FC2">
        <w:tc>
          <w:tcPr>
            <w:tcW w:w="62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1984" w:rsidRPr="00FB7E97" w:rsidRDefault="001B0B62" w:rsidP="00B31984">
            <w:pPr>
              <w:spacing w:after="0" w:line="240" w:lineRule="auto"/>
              <w:jc w:val="center"/>
              <w:rPr>
                <w:rFonts w:ascii="Arial" w:eastAsia="Times New Roman" w:hAnsi="Arial" w:cs="Arial"/>
                <w:sz w:val="24"/>
                <w:szCs w:val="24"/>
                <w:lang w:eastAsia="ru-RU"/>
              </w:rPr>
            </w:pPr>
            <w:r w:rsidRPr="00FB7E97">
              <w:rPr>
                <w:rFonts w:ascii="Times New Roman" w:eastAsia="Calibri" w:hAnsi="Times New Roman" w:cs="Times New Roman"/>
                <w:b/>
                <w:bCs/>
                <w:color w:val="000000"/>
                <w:kern w:val="24"/>
                <w:sz w:val="24"/>
                <w:szCs w:val="24"/>
                <w:lang w:val="tt-RU" w:eastAsia="ru-RU"/>
              </w:rPr>
              <w:t>4</w:t>
            </w:r>
          </w:p>
        </w:tc>
        <w:tc>
          <w:tcPr>
            <w:tcW w:w="234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1984" w:rsidRPr="00FB7E97" w:rsidRDefault="00B31984" w:rsidP="00B31984">
            <w:pPr>
              <w:spacing w:after="0" w:line="240" w:lineRule="auto"/>
              <w:jc w:val="center"/>
              <w:rPr>
                <w:rFonts w:ascii="Arial" w:eastAsia="Times New Roman" w:hAnsi="Arial" w:cs="Arial"/>
                <w:sz w:val="24"/>
                <w:szCs w:val="24"/>
                <w:lang w:eastAsia="ru-RU"/>
              </w:rPr>
            </w:pPr>
            <w:r w:rsidRPr="00FB7E97">
              <w:rPr>
                <w:rFonts w:ascii="Times New Roman" w:eastAsia="Calibri" w:hAnsi="Times New Roman" w:cs="Times New Roman"/>
                <w:b/>
                <w:bCs/>
                <w:color w:val="000000"/>
                <w:kern w:val="24"/>
                <w:sz w:val="24"/>
                <w:szCs w:val="24"/>
                <w:lang w:eastAsia="ru-RU"/>
              </w:rPr>
              <w:t>Татар</w:t>
            </w:r>
            <w:r w:rsidRPr="00FB7E97">
              <w:rPr>
                <w:rFonts w:ascii="Times New Roman" w:eastAsia="Calibri" w:hAnsi="Times New Roman" w:cs="Times New Roman"/>
                <w:b/>
                <w:bCs/>
                <w:color w:val="000000"/>
                <w:kern w:val="24"/>
                <w:sz w:val="24"/>
                <w:szCs w:val="24"/>
                <w:lang w:val="tt-RU" w:eastAsia="ru-RU"/>
              </w:rPr>
              <w:t xml:space="preserve"> әдәбияты</w:t>
            </w:r>
          </w:p>
        </w:tc>
        <w:tc>
          <w:tcPr>
            <w:tcW w:w="509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1984" w:rsidRPr="00FB7E97" w:rsidRDefault="009F0FC2" w:rsidP="00B31984">
            <w:pPr>
              <w:spacing w:after="0" w:line="240" w:lineRule="auto"/>
              <w:jc w:val="center"/>
              <w:rPr>
                <w:rFonts w:ascii="Times New Roman" w:eastAsia="Calibri" w:hAnsi="Times New Roman" w:cs="Times New Roman"/>
                <w:b/>
                <w:bCs/>
                <w:color w:val="000000" w:themeColor="text1"/>
                <w:kern w:val="24"/>
                <w:sz w:val="24"/>
                <w:szCs w:val="24"/>
                <w:lang w:eastAsia="ru-RU"/>
              </w:rPr>
            </w:pPr>
            <w:r w:rsidRPr="00FB7E97">
              <w:rPr>
                <w:rFonts w:ascii="Times New Roman" w:eastAsia="Calibri" w:hAnsi="Times New Roman" w:cs="Times New Roman"/>
                <w:b/>
                <w:bCs/>
                <w:color w:val="000000" w:themeColor="text1"/>
                <w:kern w:val="24"/>
                <w:sz w:val="24"/>
                <w:szCs w:val="24"/>
                <w:lang w:eastAsia="ru-RU"/>
              </w:rPr>
              <w:t>Тагирова Земфира призер</w:t>
            </w:r>
          </w:p>
          <w:p w:rsidR="001B0B62" w:rsidRPr="00FB7E97" w:rsidRDefault="001B0B62" w:rsidP="009F0FC2">
            <w:pPr>
              <w:spacing w:after="0" w:line="240" w:lineRule="auto"/>
              <w:rPr>
                <w:rFonts w:ascii="Arial" w:eastAsia="Times New Roman" w:hAnsi="Arial" w:cs="Arial"/>
                <w:sz w:val="24"/>
                <w:szCs w:val="24"/>
                <w:lang w:eastAsia="ru-RU"/>
              </w:rPr>
            </w:pPr>
          </w:p>
        </w:tc>
        <w:tc>
          <w:tcPr>
            <w:tcW w:w="18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1984" w:rsidRPr="00FB7E97" w:rsidRDefault="009F0FC2" w:rsidP="009F0FC2">
            <w:pPr>
              <w:spacing w:after="0" w:line="240" w:lineRule="auto"/>
              <w:jc w:val="center"/>
              <w:rPr>
                <w:rFonts w:ascii="Arial" w:eastAsia="Times New Roman" w:hAnsi="Arial" w:cs="Arial"/>
                <w:sz w:val="24"/>
                <w:szCs w:val="24"/>
                <w:lang w:eastAsia="ru-RU"/>
              </w:rPr>
            </w:pPr>
            <w:r w:rsidRPr="00FB7E97">
              <w:rPr>
                <w:rFonts w:ascii="Times New Roman" w:eastAsia="Calibri" w:hAnsi="Times New Roman" w:cs="Times New Roman"/>
                <w:b/>
                <w:bCs/>
                <w:color w:val="000000"/>
                <w:kern w:val="24"/>
                <w:sz w:val="24"/>
                <w:szCs w:val="24"/>
                <w:lang w:eastAsia="ru-RU"/>
              </w:rPr>
              <w:t>8</w:t>
            </w:r>
            <w:r w:rsidR="001B0B62" w:rsidRPr="00FB7E97">
              <w:rPr>
                <w:rFonts w:ascii="Times New Roman" w:eastAsia="Calibri" w:hAnsi="Times New Roman" w:cs="Times New Roman"/>
                <w:b/>
                <w:bCs/>
                <w:color w:val="000000"/>
                <w:kern w:val="24"/>
                <w:sz w:val="24"/>
                <w:szCs w:val="24"/>
                <w:lang w:eastAsia="ru-RU"/>
              </w:rPr>
              <w:t xml:space="preserve"> </w:t>
            </w:r>
            <w:r w:rsidR="00B31984" w:rsidRPr="00FB7E97">
              <w:rPr>
                <w:rFonts w:ascii="Times New Roman" w:eastAsia="Calibri" w:hAnsi="Times New Roman" w:cs="Times New Roman"/>
                <w:b/>
                <w:bCs/>
                <w:color w:val="000000"/>
                <w:kern w:val="24"/>
                <w:sz w:val="24"/>
                <w:szCs w:val="24"/>
                <w:lang w:eastAsia="ru-RU"/>
              </w:rPr>
              <w:t>кл</w:t>
            </w:r>
          </w:p>
        </w:tc>
      </w:tr>
      <w:tr w:rsidR="009F0FC2" w:rsidRPr="00FB7E97" w:rsidTr="009F0FC2">
        <w:tc>
          <w:tcPr>
            <w:tcW w:w="62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9F0FC2" w:rsidRPr="00FB7E97" w:rsidRDefault="009F0FC2" w:rsidP="00B31984">
            <w:pPr>
              <w:spacing w:after="0" w:line="240" w:lineRule="auto"/>
              <w:jc w:val="center"/>
              <w:rPr>
                <w:rFonts w:ascii="Times New Roman" w:eastAsia="Calibri" w:hAnsi="Times New Roman" w:cs="Times New Roman"/>
                <w:b/>
                <w:bCs/>
                <w:color w:val="000000"/>
                <w:kern w:val="24"/>
                <w:sz w:val="24"/>
                <w:szCs w:val="24"/>
                <w:lang w:val="tt-RU" w:eastAsia="ru-RU"/>
              </w:rPr>
            </w:pPr>
            <w:r w:rsidRPr="00FB7E97">
              <w:rPr>
                <w:rFonts w:ascii="Times New Roman" w:eastAsia="Calibri" w:hAnsi="Times New Roman" w:cs="Times New Roman"/>
                <w:b/>
                <w:bCs/>
                <w:color w:val="000000"/>
                <w:kern w:val="24"/>
                <w:sz w:val="24"/>
                <w:szCs w:val="24"/>
                <w:lang w:val="tt-RU" w:eastAsia="ru-RU"/>
              </w:rPr>
              <w:t>5.</w:t>
            </w:r>
          </w:p>
        </w:tc>
        <w:tc>
          <w:tcPr>
            <w:tcW w:w="234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9F0FC2" w:rsidRPr="00FB7E97" w:rsidRDefault="009F0FC2" w:rsidP="00B31984">
            <w:pPr>
              <w:spacing w:after="0" w:line="240" w:lineRule="auto"/>
              <w:jc w:val="center"/>
              <w:rPr>
                <w:rFonts w:ascii="Times New Roman" w:eastAsia="Calibri" w:hAnsi="Times New Roman" w:cs="Times New Roman"/>
                <w:b/>
                <w:bCs/>
                <w:color w:val="000000"/>
                <w:kern w:val="24"/>
                <w:sz w:val="24"/>
                <w:szCs w:val="24"/>
                <w:lang w:eastAsia="ru-RU"/>
              </w:rPr>
            </w:pPr>
            <w:r w:rsidRPr="00FB7E97">
              <w:rPr>
                <w:rFonts w:ascii="Times New Roman" w:eastAsia="Calibri" w:hAnsi="Times New Roman" w:cs="Times New Roman"/>
                <w:b/>
                <w:bCs/>
                <w:color w:val="000000"/>
                <w:kern w:val="24"/>
                <w:sz w:val="24"/>
                <w:szCs w:val="24"/>
                <w:lang w:eastAsia="ru-RU"/>
              </w:rPr>
              <w:t>Математика путь к олимпу</w:t>
            </w:r>
          </w:p>
        </w:tc>
        <w:tc>
          <w:tcPr>
            <w:tcW w:w="509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9F0FC2" w:rsidRPr="00FB7E97" w:rsidRDefault="009F0FC2" w:rsidP="00B31984">
            <w:pPr>
              <w:spacing w:after="0" w:line="240" w:lineRule="auto"/>
              <w:jc w:val="center"/>
              <w:rPr>
                <w:rFonts w:ascii="Times New Roman" w:eastAsia="Calibri" w:hAnsi="Times New Roman" w:cs="Times New Roman"/>
                <w:b/>
                <w:bCs/>
                <w:color w:val="000000" w:themeColor="text1"/>
                <w:kern w:val="24"/>
                <w:sz w:val="24"/>
                <w:szCs w:val="24"/>
                <w:lang w:eastAsia="ru-RU"/>
              </w:rPr>
            </w:pPr>
            <w:r w:rsidRPr="00FB7E97">
              <w:rPr>
                <w:rFonts w:ascii="Times New Roman" w:eastAsia="Calibri" w:hAnsi="Times New Roman" w:cs="Times New Roman"/>
                <w:b/>
                <w:bCs/>
                <w:color w:val="000000" w:themeColor="text1"/>
                <w:kern w:val="24"/>
                <w:sz w:val="24"/>
                <w:szCs w:val="24"/>
                <w:lang w:eastAsia="ru-RU"/>
              </w:rPr>
              <w:t>Хаметвалеев Тахир - призер</w:t>
            </w:r>
          </w:p>
        </w:tc>
        <w:tc>
          <w:tcPr>
            <w:tcW w:w="18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9F0FC2" w:rsidRPr="00FB7E97" w:rsidRDefault="009F0FC2" w:rsidP="009F0FC2">
            <w:pPr>
              <w:spacing w:after="0" w:line="240" w:lineRule="auto"/>
              <w:jc w:val="center"/>
              <w:rPr>
                <w:rFonts w:ascii="Times New Roman" w:eastAsia="Calibri" w:hAnsi="Times New Roman" w:cs="Times New Roman"/>
                <w:b/>
                <w:bCs/>
                <w:color w:val="000000"/>
                <w:kern w:val="24"/>
                <w:sz w:val="24"/>
                <w:szCs w:val="24"/>
                <w:lang w:eastAsia="ru-RU"/>
              </w:rPr>
            </w:pPr>
            <w:r w:rsidRPr="00FB7E97">
              <w:rPr>
                <w:rFonts w:ascii="Times New Roman" w:eastAsia="Calibri" w:hAnsi="Times New Roman" w:cs="Times New Roman"/>
                <w:b/>
                <w:bCs/>
                <w:color w:val="000000"/>
                <w:kern w:val="24"/>
                <w:sz w:val="24"/>
                <w:szCs w:val="24"/>
                <w:lang w:eastAsia="ru-RU"/>
              </w:rPr>
              <w:t>8 кл</w:t>
            </w:r>
          </w:p>
        </w:tc>
      </w:tr>
      <w:tr w:rsidR="009F0FC2" w:rsidRPr="00FB7E97" w:rsidTr="009F0FC2">
        <w:tc>
          <w:tcPr>
            <w:tcW w:w="62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9F0FC2" w:rsidRPr="00FB7E97" w:rsidRDefault="009F0FC2" w:rsidP="00B31984">
            <w:pPr>
              <w:spacing w:after="0" w:line="240" w:lineRule="auto"/>
              <w:jc w:val="center"/>
              <w:rPr>
                <w:rFonts w:ascii="Times New Roman" w:eastAsia="Calibri" w:hAnsi="Times New Roman" w:cs="Times New Roman"/>
                <w:b/>
                <w:bCs/>
                <w:color w:val="000000"/>
                <w:kern w:val="24"/>
                <w:sz w:val="24"/>
                <w:szCs w:val="24"/>
                <w:lang w:val="tt-RU" w:eastAsia="ru-RU"/>
              </w:rPr>
            </w:pPr>
            <w:r w:rsidRPr="00FB7E97">
              <w:rPr>
                <w:rFonts w:ascii="Times New Roman" w:eastAsia="Calibri" w:hAnsi="Times New Roman" w:cs="Times New Roman"/>
                <w:b/>
                <w:bCs/>
                <w:color w:val="000000"/>
                <w:kern w:val="24"/>
                <w:sz w:val="24"/>
                <w:szCs w:val="24"/>
                <w:lang w:val="tt-RU" w:eastAsia="ru-RU"/>
              </w:rPr>
              <w:t>6</w:t>
            </w:r>
          </w:p>
        </w:tc>
        <w:tc>
          <w:tcPr>
            <w:tcW w:w="234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9F0FC2" w:rsidRPr="00FB7E97" w:rsidRDefault="009F0FC2" w:rsidP="00B31984">
            <w:pPr>
              <w:spacing w:after="0" w:line="240" w:lineRule="auto"/>
              <w:jc w:val="center"/>
              <w:rPr>
                <w:rFonts w:ascii="Times New Roman" w:eastAsia="Calibri" w:hAnsi="Times New Roman" w:cs="Times New Roman"/>
                <w:b/>
                <w:bCs/>
                <w:color w:val="000000"/>
                <w:kern w:val="24"/>
                <w:sz w:val="24"/>
                <w:szCs w:val="24"/>
                <w:lang w:eastAsia="ru-RU"/>
              </w:rPr>
            </w:pPr>
            <w:r w:rsidRPr="00FB7E97">
              <w:rPr>
                <w:rFonts w:ascii="Times New Roman" w:eastAsia="Calibri" w:hAnsi="Times New Roman" w:cs="Times New Roman"/>
                <w:b/>
                <w:bCs/>
                <w:color w:val="000000"/>
                <w:kern w:val="24"/>
                <w:sz w:val="24"/>
                <w:szCs w:val="24"/>
                <w:lang w:eastAsia="ru-RU"/>
              </w:rPr>
              <w:t xml:space="preserve">Математика </w:t>
            </w:r>
          </w:p>
        </w:tc>
        <w:tc>
          <w:tcPr>
            <w:tcW w:w="509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9F0FC2" w:rsidRPr="00FB7E97" w:rsidRDefault="009F0FC2" w:rsidP="00B31984">
            <w:pPr>
              <w:spacing w:after="0" w:line="240" w:lineRule="auto"/>
              <w:jc w:val="center"/>
              <w:rPr>
                <w:rFonts w:ascii="Times New Roman" w:eastAsia="Calibri" w:hAnsi="Times New Roman" w:cs="Times New Roman"/>
                <w:b/>
                <w:bCs/>
                <w:color w:val="000000" w:themeColor="text1"/>
                <w:kern w:val="24"/>
                <w:sz w:val="24"/>
                <w:szCs w:val="24"/>
                <w:lang w:eastAsia="ru-RU"/>
              </w:rPr>
            </w:pPr>
            <w:r w:rsidRPr="00FB7E97">
              <w:rPr>
                <w:rFonts w:ascii="Times New Roman" w:eastAsia="Calibri" w:hAnsi="Times New Roman" w:cs="Times New Roman"/>
                <w:b/>
                <w:bCs/>
                <w:color w:val="000000" w:themeColor="text1"/>
                <w:kern w:val="24"/>
                <w:sz w:val="24"/>
                <w:szCs w:val="24"/>
                <w:lang w:eastAsia="ru-RU"/>
              </w:rPr>
              <w:t>Хаметвалеев Тахир</w:t>
            </w:r>
          </w:p>
        </w:tc>
        <w:tc>
          <w:tcPr>
            <w:tcW w:w="18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9F0FC2" w:rsidRPr="00FB7E97" w:rsidRDefault="009F0FC2" w:rsidP="009F0FC2">
            <w:pPr>
              <w:spacing w:after="0" w:line="240" w:lineRule="auto"/>
              <w:jc w:val="center"/>
              <w:rPr>
                <w:rFonts w:ascii="Times New Roman" w:eastAsia="Calibri" w:hAnsi="Times New Roman" w:cs="Times New Roman"/>
                <w:b/>
                <w:bCs/>
                <w:color w:val="000000"/>
                <w:kern w:val="24"/>
                <w:sz w:val="24"/>
                <w:szCs w:val="24"/>
                <w:lang w:eastAsia="ru-RU"/>
              </w:rPr>
            </w:pPr>
            <w:r w:rsidRPr="00FB7E97">
              <w:rPr>
                <w:rFonts w:ascii="Times New Roman" w:eastAsia="Calibri" w:hAnsi="Times New Roman" w:cs="Times New Roman"/>
                <w:b/>
                <w:bCs/>
                <w:color w:val="000000"/>
                <w:kern w:val="24"/>
                <w:sz w:val="24"/>
                <w:szCs w:val="24"/>
                <w:lang w:eastAsia="ru-RU"/>
              </w:rPr>
              <w:t>8 кл</w:t>
            </w:r>
          </w:p>
        </w:tc>
      </w:tr>
      <w:tr w:rsidR="009F0FC2" w:rsidRPr="00FB7E97" w:rsidTr="009F0FC2">
        <w:tc>
          <w:tcPr>
            <w:tcW w:w="62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9F0FC2" w:rsidRPr="00FB7E97" w:rsidRDefault="00676906" w:rsidP="00B31984">
            <w:pPr>
              <w:spacing w:after="0" w:line="240" w:lineRule="auto"/>
              <w:jc w:val="center"/>
              <w:rPr>
                <w:rFonts w:ascii="Times New Roman" w:eastAsia="Calibri" w:hAnsi="Times New Roman" w:cs="Times New Roman"/>
                <w:b/>
                <w:bCs/>
                <w:color w:val="000000"/>
                <w:kern w:val="24"/>
                <w:sz w:val="24"/>
                <w:szCs w:val="24"/>
                <w:lang w:val="tt-RU" w:eastAsia="ru-RU"/>
              </w:rPr>
            </w:pPr>
            <w:r w:rsidRPr="00FB7E97">
              <w:rPr>
                <w:rFonts w:ascii="Times New Roman" w:eastAsia="Calibri" w:hAnsi="Times New Roman" w:cs="Times New Roman"/>
                <w:b/>
                <w:bCs/>
                <w:color w:val="000000"/>
                <w:kern w:val="24"/>
                <w:sz w:val="24"/>
                <w:szCs w:val="24"/>
                <w:lang w:val="tt-RU" w:eastAsia="ru-RU"/>
              </w:rPr>
              <w:lastRenderedPageBreak/>
              <w:t>7</w:t>
            </w:r>
          </w:p>
        </w:tc>
        <w:tc>
          <w:tcPr>
            <w:tcW w:w="234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9F0FC2" w:rsidRPr="00FB7E97" w:rsidRDefault="00676906" w:rsidP="00B31984">
            <w:pPr>
              <w:spacing w:after="0" w:line="240" w:lineRule="auto"/>
              <w:jc w:val="center"/>
              <w:rPr>
                <w:rFonts w:ascii="Times New Roman" w:eastAsia="Calibri" w:hAnsi="Times New Roman" w:cs="Times New Roman"/>
                <w:b/>
                <w:bCs/>
                <w:color w:val="000000"/>
                <w:kern w:val="24"/>
                <w:sz w:val="24"/>
                <w:szCs w:val="24"/>
                <w:lang w:eastAsia="ru-RU"/>
              </w:rPr>
            </w:pPr>
            <w:r w:rsidRPr="00FB7E97">
              <w:rPr>
                <w:rFonts w:ascii="Times New Roman" w:eastAsia="Calibri" w:hAnsi="Times New Roman" w:cs="Times New Roman"/>
                <w:b/>
                <w:bCs/>
                <w:color w:val="000000"/>
                <w:kern w:val="24"/>
                <w:sz w:val="24"/>
                <w:szCs w:val="24"/>
                <w:lang w:eastAsia="ru-RU"/>
              </w:rPr>
              <w:t xml:space="preserve">Физическая культура </w:t>
            </w:r>
          </w:p>
        </w:tc>
        <w:tc>
          <w:tcPr>
            <w:tcW w:w="509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9F0FC2" w:rsidRPr="00FB7E97" w:rsidRDefault="00676906" w:rsidP="00B31984">
            <w:pPr>
              <w:spacing w:after="0" w:line="240" w:lineRule="auto"/>
              <w:jc w:val="center"/>
              <w:rPr>
                <w:rFonts w:ascii="Times New Roman" w:eastAsia="Calibri" w:hAnsi="Times New Roman" w:cs="Times New Roman"/>
                <w:b/>
                <w:bCs/>
                <w:color w:val="000000" w:themeColor="text1"/>
                <w:kern w:val="24"/>
                <w:sz w:val="24"/>
                <w:szCs w:val="24"/>
                <w:lang w:eastAsia="ru-RU"/>
              </w:rPr>
            </w:pPr>
            <w:r w:rsidRPr="00FB7E97">
              <w:rPr>
                <w:rFonts w:ascii="Times New Roman" w:eastAsia="Calibri" w:hAnsi="Times New Roman" w:cs="Times New Roman"/>
                <w:b/>
                <w:bCs/>
                <w:color w:val="000000" w:themeColor="text1"/>
                <w:kern w:val="24"/>
                <w:sz w:val="24"/>
                <w:szCs w:val="24"/>
                <w:lang w:eastAsia="ru-RU"/>
              </w:rPr>
              <w:t xml:space="preserve">Габутдинова Сария </w:t>
            </w:r>
          </w:p>
        </w:tc>
        <w:tc>
          <w:tcPr>
            <w:tcW w:w="18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9F0FC2" w:rsidRPr="00FB7E97" w:rsidRDefault="00676906" w:rsidP="009F0FC2">
            <w:pPr>
              <w:spacing w:after="0" w:line="240" w:lineRule="auto"/>
              <w:jc w:val="center"/>
              <w:rPr>
                <w:rFonts w:ascii="Times New Roman" w:eastAsia="Calibri" w:hAnsi="Times New Roman" w:cs="Times New Roman"/>
                <w:b/>
                <w:bCs/>
                <w:color w:val="000000"/>
                <w:kern w:val="24"/>
                <w:sz w:val="24"/>
                <w:szCs w:val="24"/>
                <w:lang w:eastAsia="ru-RU"/>
              </w:rPr>
            </w:pPr>
            <w:r w:rsidRPr="00FB7E97">
              <w:rPr>
                <w:rFonts w:ascii="Times New Roman" w:eastAsia="Calibri" w:hAnsi="Times New Roman" w:cs="Times New Roman"/>
                <w:b/>
                <w:bCs/>
                <w:color w:val="000000"/>
                <w:kern w:val="24"/>
                <w:sz w:val="24"/>
                <w:szCs w:val="24"/>
                <w:lang w:eastAsia="ru-RU"/>
              </w:rPr>
              <w:t>7 кл</w:t>
            </w:r>
          </w:p>
        </w:tc>
      </w:tr>
    </w:tbl>
    <w:p w:rsidR="00B31984" w:rsidRPr="00FB7E97" w:rsidRDefault="00B31984" w:rsidP="00B31984">
      <w:pPr>
        <w:suppressAutoHyphens/>
        <w:spacing w:after="0" w:line="200" w:lineRule="atLeast"/>
        <w:jc w:val="center"/>
        <w:rPr>
          <w:rFonts w:ascii="Times New Roman" w:eastAsia="Times New Roman" w:hAnsi="Times New Roman" w:cs="Times New Roman"/>
          <w:b/>
          <w:color w:val="000000"/>
          <w:sz w:val="24"/>
          <w:szCs w:val="24"/>
          <w:lang w:eastAsia="ar-SA"/>
        </w:rPr>
      </w:pPr>
    </w:p>
    <w:p w:rsidR="00B31984" w:rsidRPr="00FB7E97" w:rsidRDefault="00B31984" w:rsidP="00B31984">
      <w:pPr>
        <w:suppressAutoHyphens/>
        <w:spacing w:after="0" w:line="200" w:lineRule="atLeast"/>
        <w:jc w:val="center"/>
        <w:rPr>
          <w:rFonts w:ascii="Times New Roman" w:eastAsia="Times New Roman" w:hAnsi="Times New Roman" w:cs="Times New Roman"/>
          <w:b/>
          <w:color w:val="000000"/>
          <w:sz w:val="24"/>
          <w:szCs w:val="24"/>
          <w:lang w:eastAsia="ar-SA"/>
        </w:rPr>
      </w:pPr>
      <w:r w:rsidRPr="00FB7E97">
        <w:rPr>
          <w:rFonts w:ascii="Times New Roman" w:eastAsia="Times New Roman" w:hAnsi="Times New Roman" w:cs="Times New Roman"/>
          <w:b/>
          <w:color w:val="000000"/>
          <w:sz w:val="24"/>
          <w:szCs w:val="24"/>
          <w:lang w:eastAsia="ar-SA"/>
        </w:rPr>
        <w:t xml:space="preserve">Сравнительная таблица за 3 </w:t>
      </w:r>
      <w:proofErr w:type="gramStart"/>
      <w:r w:rsidRPr="00FB7E97">
        <w:rPr>
          <w:rFonts w:ascii="Times New Roman" w:eastAsia="Times New Roman" w:hAnsi="Times New Roman" w:cs="Times New Roman"/>
          <w:b/>
          <w:color w:val="000000"/>
          <w:sz w:val="24"/>
          <w:szCs w:val="24"/>
          <w:lang w:eastAsia="ar-SA"/>
        </w:rPr>
        <w:t>года  результатов</w:t>
      </w:r>
      <w:proofErr w:type="gramEnd"/>
      <w:r w:rsidRPr="00FB7E97">
        <w:rPr>
          <w:rFonts w:ascii="Times New Roman" w:eastAsia="Times New Roman" w:hAnsi="Times New Roman" w:cs="Times New Roman"/>
          <w:b/>
          <w:color w:val="000000"/>
          <w:sz w:val="24"/>
          <w:szCs w:val="24"/>
          <w:lang w:eastAsia="ar-SA"/>
        </w:rPr>
        <w:t xml:space="preserve"> республиканского этапа по предметам</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71"/>
        <w:gridCol w:w="1369"/>
        <w:gridCol w:w="1150"/>
        <w:gridCol w:w="1458"/>
        <w:gridCol w:w="1150"/>
        <w:gridCol w:w="1458"/>
        <w:gridCol w:w="1150"/>
      </w:tblGrid>
      <w:tr w:rsidR="00676906" w:rsidRPr="00FB7E97" w:rsidTr="008E52FC">
        <w:tc>
          <w:tcPr>
            <w:tcW w:w="1871"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b/>
                <w:color w:val="000000"/>
                <w:sz w:val="24"/>
                <w:szCs w:val="24"/>
                <w:lang w:eastAsia="ar-SA"/>
              </w:rPr>
            </w:pPr>
            <w:r w:rsidRPr="00FB7E97">
              <w:rPr>
                <w:rFonts w:ascii="Times New Roman" w:eastAsia="Calibri" w:hAnsi="Times New Roman" w:cs="Times New Roman"/>
                <w:b/>
                <w:color w:val="000000"/>
                <w:sz w:val="24"/>
                <w:szCs w:val="24"/>
                <w:lang w:eastAsia="ar-SA"/>
              </w:rPr>
              <w:t>Предметы</w:t>
            </w:r>
          </w:p>
        </w:tc>
        <w:tc>
          <w:tcPr>
            <w:tcW w:w="2519" w:type="dxa"/>
            <w:gridSpan w:val="2"/>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b/>
                <w:color w:val="000000"/>
                <w:sz w:val="24"/>
                <w:szCs w:val="24"/>
                <w:lang w:eastAsia="ar-SA"/>
              </w:rPr>
            </w:pPr>
            <w:r w:rsidRPr="00FB7E97">
              <w:rPr>
                <w:rFonts w:ascii="Times New Roman" w:eastAsia="Calibri" w:hAnsi="Times New Roman" w:cs="Times New Roman"/>
                <w:b/>
                <w:color w:val="000000"/>
                <w:sz w:val="24"/>
                <w:szCs w:val="24"/>
                <w:lang w:eastAsia="ar-SA"/>
              </w:rPr>
              <w:t>2019/2020 уч.год</w:t>
            </w:r>
          </w:p>
        </w:tc>
        <w:tc>
          <w:tcPr>
            <w:tcW w:w="2608" w:type="dxa"/>
            <w:gridSpan w:val="2"/>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b/>
                <w:color w:val="000000"/>
                <w:sz w:val="24"/>
                <w:szCs w:val="24"/>
                <w:lang w:eastAsia="ar-SA"/>
              </w:rPr>
            </w:pPr>
            <w:r w:rsidRPr="00FB7E97">
              <w:rPr>
                <w:rFonts w:ascii="Times New Roman" w:eastAsia="Calibri" w:hAnsi="Times New Roman" w:cs="Times New Roman"/>
                <w:b/>
                <w:color w:val="000000"/>
                <w:sz w:val="24"/>
                <w:szCs w:val="24"/>
                <w:lang w:eastAsia="ar-SA"/>
              </w:rPr>
              <w:t>2020/2021 уч.год</w:t>
            </w:r>
          </w:p>
        </w:tc>
        <w:tc>
          <w:tcPr>
            <w:tcW w:w="2608" w:type="dxa"/>
            <w:gridSpan w:val="2"/>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b/>
                <w:color w:val="000000"/>
                <w:sz w:val="24"/>
                <w:szCs w:val="24"/>
                <w:lang w:eastAsia="ar-SA"/>
              </w:rPr>
            </w:pPr>
            <w:r w:rsidRPr="00FB7E97">
              <w:rPr>
                <w:rFonts w:ascii="Times New Roman" w:eastAsia="Calibri" w:hAnsi="Times New Roman" w:cs="Times New Roman"/>
                <w:b/>
                <w:color w:val="000000"/>
                <w:sz w:val="24"/>
                <w:szCs w:val="24"/>
                <w:lang w:eastAsia="ar-SA"/>
              </w:rPr>
              <w:t>2021/2022 уч.год</w:t>
            </w:r>
          </w:p>
        </w:tc>
      </w:tr>
      <w:tr w:rsidR="00676906" w:rsidRPr="00FB7E97" w:rsidTr="008E52FC">
        <w:tc>
          <w:tcPr>
            <w:tcW w:w="1871"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b/>
                <w:color w:val="000000"/>
                <w:sz w:val="24"/>
                <w:szCs w:val="24"/>
                <w:lang w:eastAsia="ar-SA"/>
              </w:rPr>
            </w:pPr>
          </w:p>
        </w:tc>
        <w:tc>
          <w:tcPr>
            <w:tcW w:w="1369"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b/>
                <w:color w:val="000000"/>
                <w:sz w:val="24"/>
                <w:szCs w:val="24"/>
                <w:lang w:eastAsia="ar-SA"/>
              </w:rPr>
            </w:pPr>
            <w:r w:rsidRPr="00FB7E97">
              <w:rPr>
                <w:rFonts w:ascii="Times New Roman" w:eastAsia="Calibri" w:hAnsi="Times New Roman" w:cs="Times New Roman"/>
                <w:b/>
                <w:color w:val="000000"/>
                <w:sz w:val="24"/>
                <w:szCs w:val="24"/>
                <w:lang w:eastAsia="ar-SA"/>
              </w:rPr>
              <w:t>участники</w:t>
            </w:r>
          </w:p>
        </w:tc>
        <w:tc>
          <w:tcPr>
            <w:tcW w:w="1150"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b/>
                <w:color w:val="000000"/>
                <w:sz w:val="24"/>
                <w:szCs w:val="24"/>
                <w:lang w:eastAsia="ar-SA"/>
              </w:rPr>
            </w:pPr>
            <w:r w:rsidRPr="00FB7E97">
              <w:rPr>
                <w:rFonts w:ascii="Times New Roman" w:eastAsia="Calibri" w:hAnsi="Times New Roman" w:cs="Times New Roman"/>
                <w:b/>
                <w:color w:val="000000"/>
                <w:sz w:val="24"/>
                <w:szCs w:val="24"/>
                <w:lang w:eastAsia="ar-SA"/>
              </w:rPr>
              <w:t>призеры</w:t>
            </w:r>
          </w:p>
        </w:tc>
        <w:tc>
          <w:tcPr>
            <w:tcW w:w="1458"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b/>
                <w:color w:val="000000"/>
                <w:sz w:val="24"/>
                <w:szCs w:val="24"/>
                <w:lang w:eastAsia="ar-SA"/>
              </w:rPr>
            </w:pPr>
            <w:r w:rsidRPr="00FB7E97">
              <w:rPr>
                <w:rFonts w:ascii="Times New Roman" w:eastAsia="Calibri" w:hAnsi="Times New Roman" w:cs="Times New Roman"/>
                <w:b/>
                <w:color w:val="000000"/>
                <w:sz w:val="24"/>
                <w:szCs w:val="24"/>
                <w:lang w:eastAsia="ar-SA"/>
              </w:rPr>
              <w:t>участники</w:t>
            </w:r>
          </w:p>
        </w:tc>
        <w:tc>
          <w:tcPr>
            <w:tcW w:w="1150"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b/>
                <w:color w:val="000000"/>
                <w:sz w:val="24"/>
                <w:szCs w:val="24"/>
                <w:lang w:eastAsia="ar-SA"/>
              </w:rPr>
            </w:pPr>
            <w:r w:rsidRPr="00FB7E97">
              <w:rPr>
                <w:rFonts w:ascii="Times New Roman" w:eastAsia="Calibri" w:hAnsi="Times New Roman" w:cs="Times New Roman"/>
                <w:b/>
                <w:color w:val="000000"/>
                <w:sz w:val="24"/>
                <w:szCs w:val="24"/>
                <w:lang w:eastAsia="ar-SA"/>
              </w:rPr>
              <w:t>призеры</w:t>
            </w:r>
          </w:p>
        </w:tc>
        <w:tc>
          <w:tcPr>
            <w:tcW w:w="1458"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b/>
                <w:color w:val="000000"/>
                <w:sz w:val="24"/>
                <w:szCs w:val="24"/>
                <w:lang w:eastAsia="ar-SA"/>
              </w:rPr>
            </w:pPr>
            <w:r w:rsidRPr="00FB7E97">
              <w:rPr>
                <w:rFonts w:ascii="Times New Roman" w:eastAsia="Calibri" w:hAnsi="Times New Roman" w:cs="Times New Roman"/>
                <w:b/>
                <w:color w:val="000000"/>
                <w:sz w:val="24"/>
                <w:szCs w:val="24"/>
                <w:lang w:eastAsia="ar-SA"/>
              </w:rPr>
              <w:t>участники</w:t>
            </w:r>
          </w:p>
        </w:tc>
        <w:tc>
          <w:tcPr>
            <w:tcW w:w="1150"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b/>
                <w:color w:val="000000"/>
                <w:sz w:val="24"/>
                <w:szCs w:val="24"/>
                <w:lang w:eastAsia="ar-SA"/>
              </w:rPr>
            </w:pPr>
            <w:r w:rsidRPr="00FB7E97">
              <w:rPr>
                <w:rFonts w:ascii="Times New Roman" w:eastAsia="Calibri" w:hAnsi="Times New Roman" w:cs="Times New Roman"/>
                <w:b/>
                <w:color w:val="000000"/>
                <w:sz w:val="24"/>
                <w:szCs w:val="24"/>
                <w:lang w:eastAsia="ar-SA"/>
              </w:rPr>
              <w:t>призеры</w:t>
            </w:r>
          </w:p>
        </w:tc>
      </w:tr>
      <w:tr w:rsidR="00676906" w:rsidRPr="00FB7E97" w:rsidTr="008E52FC">
        <w:tc>
          <w:tcPr>
            <w:tcW w:w="1871"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 xml:space="preserve">Экология </w:t>
            </w:r>
          </w:p>
        </w:tc>
        <w:tc>
          <w:tcPr>
            <w:tcW w:w="1369"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0</w:t>
            </w:r>
          </w:p>
        </w:tc>
        <w:tc>
          <w:tcPr>
            <w:tcW w:w="1150"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0</w:t>
            </w:r>
          </w:p>
        </w:tc>
        <w:tc>
          <w:tcPr>
            <w:tcW w:w="1458"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0</w:t>
            </w:r>
          </w:p>
        </w:tc>
        <w:tc>
          <w:tcPr>
            <w:tcW w:w="1150"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0</w:t>
            </w:r>
          </w:p>
        </w:tc>
        <w:tc>
          <w:tcPr>
            <w:tcW w:w="1458"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0</w:t>
            </w:r>
          </w:p>
        </w:tc>
        <w:tc>
          <w:tcPr>
            <w:tcW w:w="1150"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0</w:t>
            </w:r>
          </w:p>
        </w:tc>
      </w:tr>
      <w:tr w:rsidR="00676906" w:rsidRPr="00FB7E97" w:rsidTr="008E52FC">
        <w:tc>
          <w:tcPr>
            <w:tcW w:w="1871"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Английский язык</w:t>
            </w:r>
          </w:p>
        </w:tc>
        <w:tc>
          <w:tcPr>
            <w:tcW w:w="1369"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0</w:t>
            </w:r>
          </w:p>
        </w:tc>
        <w:tc>
          <w:tcPr>
            <w:tcW w:w="1150"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0</w:t>
            </w:r>
          </w:p>
        </w:tc>
        <w:tc>
          <w:tcPr>
            <w:tcW w:w="1458"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0</w:t>
            </w:r>
          </w:p>
        </w:tc>
        <w:tc>
          <w:tcPr>
            <w:tcW w:w="1150"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0</w:t>
            </w:r>
          </w:p>
        </w:tc>
        <w:tc>
          <w:tcPr>
            <w:tcW w:w="1458"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0</w:t>
            </w:r>
          </w:p>
        </w:tc>
        <w:tc>
          <w:tcPr>
            <w:tcW w:w="1150"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0</w:t>
            </w:r>
          </w:p>
        </w:tc>
      </w:tr>
      <w:tr w:rsidR="00676906" w:rsidRPr="00FB7E97" w:rsidTr="008E52FC">
        <w:tc>
          <w:tcPr>
            <w:tcW w:w="1871"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 xml:space="preserve">Математика </w:t>
            </w:r>
          </w:p>
        </w:tc>
        <w:tc>
          <w:tcPr>
            <w:tcW w:w="1369"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2</w:t>
            </w:r>
          </w:p>
        </w:tc>
        <w:tc>
          <w:tcPr>
            <w:tcW w:w="1150"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1</w:t>
            </w:r>
          </w:p>
        </w:tc>
        <w:tc>
          <w:tcPr>
            <w:tcW w:w="1458"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2</w:t>
            </w:r>
          </w:p>
        </w:tc>
        <w:tc>
          <w:tcPr>
            <w:tcW w:w="1150"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1</w:t>
            </w:r>
          </w:p>
        </w:tc>
        <w:tc>
          <w:tcPr>
            <w:tcW w:w="1458"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2</w:t>
            </w:r>
          </w:p>
        </w:tc>
        <w:tc>
          <w:tcPr>
            <w:tcW w:w="1150"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1</w:t>
            </w:r>
          </w:p>
        </w:tc>
      </w:tr>
      <w:tr w:rsidR="00676906" w:rsidRPr="00FB7E97" w:rsidTr="008E52FC">
        <w:tc>
          <w:tcPr>
            <w:tcW w:w="1871"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Физическая культура</w:t>
            </w:r>
          </w:p>
        </w:tc>
        <w:tc>
          <w:tcPr>
            <w:tcW w:w="1369"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1</w:t>
            </w:r>
          </w:p>
        </w:tc>
        <w:tc>
          <w:tcPr>
            <w:tcW w:w="1150"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0</w:t>
            </w:r>
          </w:p>
        </w:tc>
        <w:tc>
          <w:tcPr>
            <w:tcW w:w="1458"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1</w:t>
            </w:r>
          </w:p>
        </w:tc>
        <w:tc>
          <w:tcPr>
            <w:tcW w:w="1150"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0</w:t>
            </w:r>
          </w:p>
        </w:tc>
        <w:tc>
          <w:tcPr>
            <w:tcW w:w="1458"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1</w:t>
            </w:r>
          </w:p>
        </w:tc>
        <w:tc>
          <w:tcPr>
            <w:tcW w:w="1150"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0</w:t>
            </w:r>
          </w:p>
        </w:tc>
      </w:tr>
      <w:tr w:rsidR="00676906" w:rsidRPr="00FB7E97" w:rsidTr="008E52FC">
        <w:tc>
          <w:tcPr>
            <w:tcW w:w="1871"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 xml:space="preserve">Физика </w:t>
            </w:r>
          </w:p>
        </w:tc>
        <w:tc>
          <w:tcPr>
            <w:tcW w:w="1369"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1</w:t>
            </w:r>
          </w:p>
        </w:tc>
        <w:tc>
          <w:tcPr>
            <w:tcW w:w="1150"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0</w:t>
            </w:r>
          </w:p>
        </w:tc>
        <w:tc>
          <w:tcPr>
            <w:tcW w:w="1458"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1</w:t>
            </w:r>
          </w:p>
        </w:tc>
        <w:tc>
          <w:tcPr>
            <w:tcW w:w="1150"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0</w:t>
            </w:r>
          </w:p>
        </w:tc>
        <w:tc>
          <w:tcPr>
            <w:tcW w:w="1458"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2</w:t>
            </w:r>
          </w:p>
        </w:tc>
        <w:tc>
          <w:tcPr>
            <w:tcW w:w="1150"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1</w:t>
            </w:r>
          </w:p>
        </w:tc>
      </w:tr>
      <w:tr w:rsidR="00676906" w:rsidRPr="00FB7E97" w:rsidTr="008E52FC">
        <w:tc>
          <w:tcPr>
            <w:tcW w:w="1871"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химия</w:t>
            </w:r>
          </w:p>
        </w:tc>
        <w:tc>
          <w:tcPr>
            <w:tcW w:w="1369"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3</w:t>
            </w:r>
          </w:p>
        </w:tc>
        <w:tc>
          <w:tcPr>
            <w:tcW w:w="1150"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2</w:t>
            </w:r>
          </w:p>
        </w:tc>
        <w:tc>
          <w:tcPr>
            <w:tcW w:w="1458"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3</w:t>
            </w:r>
          </w:p>
        </w:tc>
        <w:tc>
          <w:tcPr>
            <w:tcW w:w="1150"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2</w:t>
            </w:r>
          </w:p>
        </w:tc>
        <w:tc>
          <w:tcPr>
            <w:tcW w:w="1458"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3</w:t>
            </w:r>
          </w:p>
        </w:tc>
        <w:tc>
          <w:tcPr>
            <w:tcW w:w="1150"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0</w:t>
            </w:r>
          </w:p>
        </w:tc>
      </w:tr>
      <w:tr w:rsidR="00676906" w:rsidRPr="00FB7E97" w:rsidTr="008E52FC">
        <w:tc>
          <w:tcPr>
            <w:tcW w:w="1871"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Татарский язык</w:t>
            </w:r>
          </w:p>
        </w:tc>
        <w:tc>
          <w:tcPr>
            <w:tcW w:w="1369"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2</w:t>
            </w:r>
          </w:p>
        </w:tc>
        <w:tc>
          <w:tcPr>
            <w:tcW w:w="1150"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0</w:t>
            </w:r>
          </w:p>
        </w:tc>
        <w:tc>
          <w:tcPr>
            <w:tcW w:w="1458"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2</w:t>
            </w:r>
          </w:p>
        </w:tc>
        <w:tc>
          <w:tcPr>
            <w:tcW w:w="1150"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0</w:t>
            </w:r>
          </w:p>
        </w:tc>
        <w:tc>
          <w:tcPr>
            <w:tcW w:w="1458"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0</w:t>
            </w:r>
          </w:p>
        </w:tc>
        <w:tc>
          <w:tcPr>
            <w:tcW w:w="1150"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0</w:t>
            </w:r>
          </w:p>
        </w:tc>
      </w:tr>
      <w:tr w:rsidR="00676906" w:rsidRPr="00FB7E97" w:rsidTr="008E52FC">
        <w:tc>
          <w:tcPr>
            <w:tcW w:w="1871"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Татарская литература</w:t>
            </w:r>
          </w:p>
        </w:tc>
        <w:tc>
          <w:tcPr>
            <w:tcW w:w="1369"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1</w:t>
            </w:r>
          </w:p>
        </w:tc>
        <w:tc>
          <w:tcPr>
            <w:tcW w:w="1150"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1</w:t>
            </w:r>
          </w:p>
        </w:tc>
        <w:tc>
          <w:tcPr>
            <w:tcW w:w="1458"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1</w:t>
            </w:r>
          </w:p>
        </w:tc>
        <w:tc>
          <w:tcPr>
            <w:tcW w:w="1150"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1</w:t>
            </w:r>
          </w:p>
        </w:tc>
        <w:tc>
          <w:tcPr>
            <w:tcW w:w="1458"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1</w:t>
            </w:r>
          </w:p>
        </w:tc>
        <w:tc>
          <w:tcPr>
            <w:tcW w:w="1150"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1</w:t>
            </w:r>
          </w:p>
        </w:tc>
      </w:tr>
      <w:tr w:rsidR="00676906" w:rsidRPr="00FB7E97" w:rsidTr="008E52FC">
        <w:tc>
          <w:tcPr>
            <w:tcW w:w="1871"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Русский язык</w:t>
            </w:r>
          </w:p>
        </w:tc>
        <w:tc>
          <w:tcPr>
            <w:tcW w:w="1369"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0</w:t>
            </w:r>
          </w:p>
        </w:tc>
        <w:tc>
          <w:tcPr>
            <w:tcW w:w="1150"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0</w:t>
            </w:r>
          </w:p>
        </w:tc>
        <w:tc>
          <w:tcPr>
            <w:tcW w:w="1458"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0</w:t>
            </w:r>
          </w:p>
        </w:tc>
        <w:tc>
          <w:tcPr>
            <w:tcW w:w="1150"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0</w:t>
            </w:r>
          </w:p>
        </w:tc>
        <w:tc>
          <w:tcPr>
            <w:tcW w:w="1458"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0</w:t>
            </w:r>
          </w:p>
        </w:tc>
        <w:tc>
          <w:tcPr>
            <w:tcW w:w="1150"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0</w:t>
            </w:r>
          </w:p>
        </w:tc>
      </w:tr>
      <w:tr w:rsidR="00676906" w:rsidRPr="00FB7E97" w:rsidTr="008E52FC">
        <w:tc>
          <w:tcPr>
            <w:tcW w:w="1871"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 xml:space="preserve">Русская литература </w:t>
            </w:r>
          </w:p>
        </w:tc>
        <w:tc>
          <w:tcPr>
            <w:tcW w:w="1369"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1</w:t>
            </w:r>
          </w:p>
        </w:tc>
        <w:tc>
          <w:tcPr>
            <w:tcW w:w="1150"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0</w:t>
            </w:r>
          </w:p>
        </w:tc>
        <w:tc>
          <w:tcPr>
            <w:tcW w:w="1458"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1</w:t>
            </w:r>
          </w:p>
        </w:tc>
        <w:tc>
          <w:tcPr>
            <w:tcW w:w="1150"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0</w:t>
            </w:r>
          </w:p>
        </w:tc>
        <w:tc>
          <w:tcPr>
            <w:tcW w:w="1458"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3</w:t>
            </w:r>
          </w:p>
        </w:tc>
        <w:tc>
          <w:tcPr>
            <w:tcW w:w="1150"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color w:val="000000"/>
                <w:sz w:val="24"/>
                <w:szCs w:val="24"/>
                <w:lang w:eastAsia="ar-SA"/>
              </w:rPr>
            </w:pPr>
            <w:r w:rsidRPr="00FB7E97">
              <w:rPr>
                <w:rFonts w:ascii="Times New Roman" w:eastAsia="Calibri" w:hAnsi="Times New Roman" w:cs="Times New Roman"/>
                <w:color w:val="000000"/>
                <w:sz w:val="24"/>
                <w:szCs w:val="24"/>
                <w:lang w:eastAsia="ar-SA"/>
              </w:rPr>
              <w:t>0</w:t>
            </w:r>
          </w:p>
        </w:tc>
      </w:tr>
      <w:tr w:rsidR="00676906" w:rsidRPr="00FB7E97" w:rsidTr="008E52FC">
        <w:tc>
          <w:tcPr>
            <w:tcW w:w="1871"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b/>
                <w:color w:val="000000"/>
                <w:sz w:val="24"/>
                <w:szCs w:val="24"/>
                <w:lang w:eastAsia="ar-SA"/>
              </w:rPr>
            </w:pPr>
            <w:r w:rsidRPr="00FB7E97">
              <w:rPr>
                <w:rFonts w:ascii="Times New Roman" w:eastAsia="Calibri" w:hAnsi="Times New Roman" w:cs="Times New Roman"/>
                <w:b/>
                <w:color w:val="000000"/>
                <w:sz w:val="24"/>
                <w:szCs w:val="24"/>
                <w:lang w:eastAsia="ar-SA"/>
              </w:rPr>
              <w:t>ИТОГО</w:t>
            </w:r>
          </w:p>
        </w:tc>
        <w:tc>
          <w:tcPr>
            <w:tcW w:w="1369"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b/>
                <w:color w:val="000000"/>
                <w:sz w:val="24"/>
                <w:szCs w:val="24"/>
                <w:lang w:eastAsia="ar-SA"/>
              </w:rPr>
            </w:pPr>
            <w:r w:rsidRPr="00FB7E97">
              <w:rPr>
                <w:rFonts w:ascii="Times New Roman" w:eastAsia="Calibri" w:hAnsi="Times New Roman" w:cs="Times New Roman"/>
                <w:b/>
                <w:color w:val="000000"/>
                <w:sz w:val="24"/>
                <w:szCs w:val="24"/>
                <w:lang w:eastAsia="ar-SA"/>
              </w:rPr>
              <w:t>11</w:t>
            </w:r>
          </w:p>
        </w:tc>
        <w:tc>
          <w:tcPr>
            <w:tcW w:w="1150"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b/>
                <w:color w:val="000000"/>
                <w:sz w:val="24"/>
                <w:szCs w:val="24"/>
                <w:lang w:eastAsia="ar-SA"/>
              </w:rPr>
            </w:pPr>
            <w:r w:rsidRPr="00FB7E97">
              <w:rPr>
                <w:rFonts w:ascii="Times New Roman" w:eastAsia="Calibri" w:hAnsi="Times New Roman" w:cs="Times New Roman"/>
                <w:b/>
                <w:color w:val="000000"/>
                <w:sz w:val="24"/>
                <w:szCs w:val="24"/>
                <w:lang w:eastAsia="ar-SA"/>
              </w:rPr>
              <w:t>4</w:t>
            </w:r>
          </w:p>
        </w:tc>
        <w:tc>
          <w:tcPr>
            <w:tcW w:w="1458"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b/>
                <w:color w:val="000000"/>
                <w:sz w:val="24"/>
                <w:szCs w:val="24"/>
                <w:lang w:eastAsia="ar-SA"/>
              </w:rPr>
            </w:pPr>
            <w:r w:rsidRPr="00FB7E97">
              <w:rPr>
                <w:rFonts w:ascii="Times New Roman" w:eastAsia="Calibri" w:hAnsi="Times New Roman" w:cs="Times New Roman"/>
                <w:b/>
                <w:color w:val="000000"/>
                <w:sz w:val="24"/>
                <w:szCs w:val="24"/>
                <w:lang w:eastAsia="ar-SA"/>
              </w:rPr>
              <w:t>11</w:t>
            </w:r>
          </w:p>
        </w:tc>
        <w:tc>
          <w:tcPr>
            <w:tcW w:w="1150"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b/>
                <w:color w:val="000000"/>
                <w:sz w:val="24"/>
                <w:szCs w:val="24"/>
                <w:lang w:eastAsia="ar-SA"/>
              </w:rPr>
            </w:pPr>
            <w:r w:rsidRPr="00FB7E97">
              <w:rPr>
                <w:rFonts w:ascii="Times New Roman" w:eastAsia="Calibri" w:hAnsi="Times New Roman" w:cs="Times New Roman"/>
                <w:b/>
                <w:color w:val="000000"/>
                <w:sz w:val="24"/>
                <w:szCs w:val="24"/>
                <w:lang w:eastAsia="ar-SA"/>
              </w:rPr>
              <w:t>4</w:t>
            </w:r>
          </w:p>
        </w:tc>
        <w:tc>
          <w:tcPr>
            <w:tcW w:w="1458"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b/>
                <w:color w:val="000000"/>
                <w:sz w:val="24"/>
                <w:szCs w:val="24"/>
                <w:lang w:eastAsia="ar-SA"/>
              </w:rPr>
            </w:pPr>
            <w:r w:rsidRPr="00FB7E97">
              <w:rPr>
                <w:rFonts w:ascii="Times New Roman" w:eastAsia="Calibri" w:hAnsi="Times New Roman" w:cs="Times New Roman"/>
                <w:b/>
                <w:color w:val="000000"/>
                <w:sz w:val="24"/>
                <w:szCs w:val="24"/>
                <w:lang w:eastAsia="ar-SA"/>
              </w:rPr>
              <w:t>12</w:t>
            </w:r>
          </w:p>
        </w:tc>
        <w:tc>
          <w:tcPr>
            <w:tcW w:w="1150" w:type="dxa"/>
            <w:shd w:val="clear" w:color="auto" w:fill="auto"/>
          </w:tcPr>
          <w:p w:rsidR="00676906" w:rsidRPr="00FB7E97" w:rsidRDefault="00676906" w:rsidP="00676906">
            <w:pPr>
              <w:suppressAutoHyphens/>
              <w:spacing w:after="0" w:line="200" w:lineRule="atLeast"/>
              <w:jc w:val="both"/>
              <w:rPr>
                <w:rFonts w:ascii="Times New Roman" w:eastAsia="Calibri" w:hAnsi="Times New Roman" w:cs="Times New Roman"/>
                <w:b/>
                <w:color w:val="000000"/>
                <w:sz w:val="24"/>
                <w:szCs w:val="24"/>
                <w:lang w:eastAsia="ar-SA"/>
              </w:rPr>
            </w:pPr>
            <w:r w:rsidRPr="00FB7E97">
              <w:rPr>
                <w:rFonts w:ascii="Times New Roman" w:eastAsia="Calibri" w:hAnsi="Times New Roman" w:cs="Times New Roman"/>
                <w:b/>
                <w:color w:val="000000"/>
                <w:sz w:val="24"/>
                <w:szCs w:val="24"/>
                <w:lang w:eastAsia="ar-SA"/>
              </w:rPr>
              <w:t>3</w:t>
            </w:r>
          </w:p>
        </w:tc>
      </w:tr>
    </w:tbl>
    <w:p w:rsidR="00B31984" w:rsidRPr="00FB7E97" w:rsidRDefault="00B31984" w:rsidP="00B31984">
      <w:pPr>
        <w:suppressAutoHyphens/>
        <w:spacing w:after="0" w:line="200" w:lineRule="atLeast"/>
        <w:jc w:val="both"/>
        <w:rPr>
          <w:rFonts w:ascii="Times New Roman" w:eastAsia="Times New Roman" w:hAnsi="Times New Roman" w:cs="Times New Roman"/>
          <w:color w:val="000000"/>
          <w:sz w:val="24"/>
          <w:szCs w:val="24"/>
          <w:lang w:eastAsia="ar-SA"/>
        </w:rPr>
      </w:pPr>
    </w:p>
    <w:p w:rsidR="00B31984" w:rsidRPr="00FB7E97" w:rsidRDefault="00B31984" w:rsidP="00B31984">
      <w:pPr>
        <w:suppressAutoHyphens/>
        <w:spacing w:after="0" w:line="200" w:lineRule="atLeast"/>
        <w:jc w:val="both"/>
        <w:rPr>
          <w:rFonts w:ascii="Times New Roman" w:eastAsia="Times New Roman" w:hAnsi="Times New Roman" w:cs="Times New Roman"/>
          <w:color w:val="000000"/>
          <w:sz w:val="24"/>
          <w:szCs w:val="24"/>
          <w:lang w:eastAsia="ar-SA"/>
        </w:rPr>
      </w:pPr>
      <w:r w:rsidRPr="00FB7E97">
        <w:rPr>
          <w:rFonts w:ascii="Times New Roman" w:eastAsia="Times New Roman" w:hAnsi="Times New Roman" w:cs="Times New Roman"/>
          <w:color w:val="000000"/>
          <w:sz w:val="24"/>
          <w:szCs w:val="24"/>
          <w:lang w:eastAsia="ar-SA"/>
        </w:rPr>
        <w:t xml:space="preserve">Таким образом, проведение анализа результатов Всероссийской олимпиады школьников позволяет составить представление </w:t>
      </w:r>
      <w:proofErr w:type="gramStart"/>
      <w:r w:rsidRPr="00FB7E97">
        <w:rPr>
          <w:rFonts w:ascii="Times New Roman" w:eastAsia="Times New Roman" w:hAnsi="Times New Roman" w:cs="Times New Roman"/>
          <w:color w:val="000000"/>
          <w:sz w:val="24"/>
          <w:szCs w:val="24"/>
          <w:lang w:eastAsia="ar-SA"/>
        </w:rPr>
        <w:t>о количественных и качественных показателях участия</w:t>
      </w:r>
      <w:proofErr w:type="gramEnd"/>
      <w:r w:rsidRPr="00FB7E97">
        <w:rPr>
          <w:rFonts w:ascii="Times New Roman" w:eastAsia="Times New Roman" w:hAnsi="Times New Roman" w:cs="Times New Roman"/>
          <w:color w:val="000000"/>
          <w:sz w:val="24"/>
          <w:szCs w:val="24"/>
          <w:lang w:eastAsia="ar-SA"/>
        </w:rPr>
        <w:t xml:space="preserve"> обучающихся в предметных олимпиадах, выявить способных и талантливых детей на уровне школы, определить педагогов, имеющих эффективные системы подготовки школьников к олимпиаде с дальнейшей возможностью использования этого опыта.</w:t>
      </w:r>
    </w:p>
    <w:p w:rsidR="00B31984" w:rsidRPr="00FB7E97" w:rsidRDefault="00B31984" w:rsidP="00B31984">
      <w:pPr>
        <w:suppressAutoHyphens/>
        <w:spacing w:after="0" w:line="200" w:lineRule="atLeast"/>
        <w:jc w:val="both"/>
        <w:rPr>
          <w:rFonts w:ascii="Times New Roman" w:eastAsia="Times New Roman" w:hAnsi="Times New Roman" w:cs="Times New Roman"/>
          <w:color w:val="000000"/>
          <w:sz w:val="24"/>
          <w:szCs w:val="24"/>
          <w:lang w:eastAsia="ar-SA"/>
        </w:rPr>
      </w:pPr>
      <w:r w:rsidRPr="00FB7E97">
        <w:rPr>
          <w:rFonts w:ascii="Times New Roman" w:eastAsia="Times New Roman" w:hAnsi="Times New Roman" w:cs="Times New Roman"/>
          <w:color w:val="000000"/>
          <w:sz w:val="24"/>
          <w:szCs w:val="24"/>
          <w:lang w:eastAsia="ar-SA"/>
        </w:rPr>
        <w:t> Данные анализа позволяют использовать их для составления портфолио достижений образовательного учреждения, составления рейтинга школьников и рейтинга учителей, что является неотъемлемой частью системы оценки качества образования</w:t>
      </w:r>
    </w:p>
    <w:p w:rsidR="00B31984" w:rsidRPr="00FB7E97" w:rsidRDefault="00B31984" w:rsidP="00B31984">
      <w:pPr>
        <w:suppressAutoHyphens/>
        <w:spacing w:after="0" w:line="200" w:lineRule="atLeast"/>
        <w:jc w:val="both"/>
        <w:rPr>
          <w:rFonts w:ascii="Times New Roman" w:eastAsia="Times New Roman" w:hAnsi="Times New Roman" w:cs="Times New Roman"/>
          <w:b/>
          <w:color w:val="000000"/>
          <w:sz w:val="24"/>
          <w:szCs w:val="24"/>
          <w:lang w:eastAsia="ar-SA"/>
        </w:rPr>
      </w:pPr>
      <w:r w:rsidRPr="00FB7E97">
        <w:rPr>
          <w:rFonts w:ascii="Times New Roman" w:eastAsia="Times New Roman" w:hAnsi="Times New Roman" w:cs="Times New Roman"/>
          <w:b/>
          <w:color w:val="000000"/>
          <w:sz w:val="24"/>
          <w:szCs w:val="24"/>
          <w:lang w:eastAsia="ar-SA"/>
        </w:rPr>
        <w:t>Предложения:</w:t>
      </w:r>
    </w:p>
    <w:p w:rsidR="00B31984" w:rsidRPr="00FB7E97" w:rsidRDefault="00B31984" w:rsidP="00B31984">
      <w:pPr>
        <w:suppressAutoHyphens/>
        <w:spacing w:after="0" w:line="200" w:lineRule="atLeast"/>
        <w:jc w:val="both"/>
        <w:rPr>
          <w:rFonts w:ascii="Times New Roman" w:eastAsia="Times New Roman" w:hAnsi="Times New Roman" w:cs="Times New Roman"/>
          <w:color w:val="000000"/>
          <w:sz w:val="24"/>
          <w:szCs w:val="24"/>
          <w:lang w:eastAsia="ar-SA"/>
        </w:rPr>
      </w:pPr>
      <w:r w:rsidRPr="00FB7E97">
        <w:rPr>
          <w:rFonts w:ascii="Times New Roman" w:eastAsia="Times New Roman" w:hAnsi="Times New Roman" w:cs="Times New Roman"/>
          <w:color w:val="000000"/>
          <w:sz w:val="24"/>
          <w:szCs w:val="24"/>
          <w:lang w:eastAsia="ar-SA"/>
        </w:rPr>
        <w:t>1. Учителям-предметникам систематически проводить дифференцированную работу на уроках и внеурочных занятиях с одаренными детьми.</w:t>
      </w:r>
    </w:p>
    <w:p w:rsidR="00B31984" w:rsidRPr="00FB7E97" w:rsidRDefault="00B31984" w:rsidP="00B31984">
      <w:pPr>
        <w:suppressAutoHyphens/>
        <w:spacing w:after="0" w:line="200" w:lineRule="atLeast"/>
        <w:jc w:val="both"/>
        <w:rPr>
          <w:rFonts w:ascii="Times New Roman" w:eastAsia="Times New Roman" w:hAnsi="Times New Roman" w:cs="Times New Roman"/>
          <w:color w:val="000000"/>
          <w:sz w:val="24"/>
          <w:szCs w:val="24"/>
          <w:lang w:eastAsia="ar-SA"/>
        </w:rPr>
      </w:pPr>
      <w:r w:rsidRPr="00FB7E97">
        <w:rPr>
          <w:rFonts w:ascii="Times New Roman" w:eastAsia="Times New Roman" w:hAnsi="Times New Roman" w:cs="Times New Roman"/>
          <w:color w:val="000000"/>
          <w:sz w:val="24"/>
          <w:szCs w:val="24"/>
          <w:lang w:eastAsia="ar-SA"/>
        </w:rPr>
        <w:t>2. Учителям-предметникам уделять больше внимания работе с одаренными детьми, предлагать задания повышенной сложности, развивающими творческие способности учащихся.</w:t>
      </w:r>
    </w:p>
    <w:p w:rsidR="00B31984" w:rsidRPr="00FB7E97" w:rsidRDefault="00B31984" w:rsidP="00B31984">
      <w:pPr>
        <w:suppressAutoHyphens/>
        <w:spacing w:after="0" w:line="200" w:lineRule="atLeast"/>
        <w:jc w:val="both"/>
        <w:rPr>
          <w:rFonts w:ascii="Times New Roman" w:eastAsia="Times New Roman" w:hAnsi="Times New Roman" w:cs="Times New Roman"/>
          <w:color w:val="000000"/>
          <w:sz w:val="24"/>
          <w:szCs w:val="24"/>
          <w:lang w:eastAsia="ar-SA"/>
        </w:rPr>
      </w:pPr>
      <w:r w:rsidRPr="00FB7E97">
        <w:rPr>
          <w:rFonts w:ascii="Times New Roman" w:eastAsia="Times New Roman" w:hAnsi="Times New Roman" w:cs="Times New Roman"/>
          <w:color w:val="000000"/>
          <w:sz w:val="24"/>
          <w:szCs w:val="24"/>
          <w:lang w:eastAsia="ar-SA"/>
        </w:rPr>
        <w:t>3. Учителям-предметникам при подготовке к олимпиадам использовать электронные учебно-методические материалы.</w:t>
      </w:r>
    </w:p>
    <w:p w:rsidR="00B31984" w:rsidRPr="00FB7E97" w:rsidRDefault="00B31984" w:rsidP="00B31984">
      <w:pPr>
        <w:suppressAutoHyphens/>
        <w:spacing w:after="0" w:line="200" w:lineRule="atLeast"/>
        <w:jc w:val="both"/>
        <w:rPr>
          <w:rFonts w:ascii="Times New Roman" w:eastAsia="Times New Roman" w:hAnsi="Times New Roman" w:cs="Times New Roman"/>
          <w:color w:val="000000"/>
          <w:sz w:val="24"/>
          <w:szCs w:val="24"/>
          <w:lang w:eastAsia="ar-SA"/>
        </w:rPr>
      </w:pPr>
      <w:r w:rsidRPr="00FB7E97">
        <w:rPr>
          <w:rFonts w:ascii="Times New Roman" w:eastAsia="Times New Roman" w:hAnsi="Times New Roman" w:cs="Times New Roman"/>
          <w:color w:val="000000"/>
          <w:sz w:val="24"/>
          <w:szCs w:val="24"/>
          <w:lang w:eastAsia="ar-SA"/>
        </w:rPr>
        <w:t>4. Руководителям МО проводить работу не только по организации и планированию подготовки к олимпиаде, но и анализу данной работы и результатов участия учащихся и педагогов.</w:t>
      </w:r>
    </w:p>
    <w:p w:rsidR="00B31984" w:rsidRPr="00FB7E97" w:rsidRDefault="00B31984" w:rsidP="00B31984">
      <w:pPr>
        <w:suppressAutoHyphens/>
        <w:spacing w:after="0" w:line="200" w:lineRule="atLeast"/>
        <w:jc w:val="both"/>
        <w:rPr>
          <w:rFonts w:ascii="Times New Roman" w:eastAsia="Times New Roman" w:hAnsi="Times New Roman" w:cs="Times New Roman"/>
          <w:color w:val="000000"/>
          <w:sz w:val="24"/>
          <w:szCs w:val="24"/>
          <w:lang w:eastAsia="ar-SA"/>
        </w:rPr>
      </w:pPr>
      <w:r w:rsidRPr="00FB7E97">
        <w:rPr>
          <w:rFonts w:ascii="Times New Roman" w:eastAsia="Times New Roman" w:hAnsi="Times New Roman" w:cs="Times New Roman"/>
          <w:color w:val="000000"/>
          <w:sz w:val="24"/>
          <w:szCs w:val="24"/>
          <w:lang w:eastAsia="ar-SA"/>
        </w:rPr>
        <w:t xml:space="preserve">5. Учителям продумать формы работы по повышению </w:t>
      </w:r>
      <w:proofErr w:type="gramStart"/>
      <w:r w:rsidRPr="00FB7E97">
        <w:rPr>
          <w:rFonts w:ascii="Times New Roman" w:eastAsia="Times New Roman" w:hAnsi="Times New Roman" w:cs="Times New Roman"/>
          <w:color w:val="000000"/>
          <w:sz w:val="24"/>
          <w:szCs w:val="24"/>
          <w:lang w:eastAsia="ar-SA"/>
        </w:rPr>
        <w:t>мотивации и результативности</w:t>
      </w:r>
      <w:proofErr w:type="gramEnd"/>
      <w:r w:rsidRPr="00FB7E97">
        <w:rPr>
          <w:rFonts w:ascii="Times New Roman" w:eastAsia="Times New Roman" w:hAnsi="Times New Roman" w:cs="Times New Roman"/>
          <w:color w:val="000000"/>
          <w:sz w:val="24"/>
          <w:szCs w:val="24"/>
          <w:lang w:eastAsia="ar-SA"/>
        </w:rPr>
        <w:t xml:space="preserve"> учащихся в участии в олимпиадах.</w:t>
      </w:r>
    </w:p>
    <w:p w:rsidR="004F618B" w:rsidRPr="00FB7E97" w:rsidRDefault="004F618B" w:rsidP="008870DF">
      <w:pPr>
        <w:spacing w:after="43" w:line="237" w:lineRule="auto"/>
        <w:ind w:right="-15"/>
        <w:jc w:val="both"/>
        <w:rPr>
          <w:rFonts w:ascii="Times New Roman" w:hAnsi="Times New Roman" w:cs="Times New Roman"/>
          <w:b/>
          <w:i/>
          <w:sz w:val="24"/>
          <w:szCs w:val="24"/>
        </w:rPr>
      </w:pPr>
      <w:r w:rsidRPr="00FB7E97">
        <w:rPr>
          <w:rFonts w:ascii="Times New Roman" w:hAnsi="Times New Roman" w:cs="Times New Roman"/>
          <w:b/>
          <w:i/>
          <w:sz w:val="24"/>
          <w:szCs w:val="24"/>
        </w:rPr>
        <w:t xml:space="preserve">Выводы: </w:t>
      </w:r>
    </w:p>
    <w:p w:rsidR="004F618B" w:rsidRPr="00FB7E97" w:rsidRDefault="004F618B" w:rsidP="0052768B">
      <w:pPr>
        <w:numPr>
          <w:ilvl w:val="0"/>
          <w:numId w:val="1"/>
        </w:numPr>
        <w:spacing w:after="50" w:line="242" w:lineRule="auto"/>
        <w:ind w:right="7"/>
        <w:jc w:val="both"/>
        <w:rPr>
          <w:rFonts w:ascii="Times New Roman" w:hAnsi="Times New Roman" w:cs="Times New Roman"/>
          <w:sz w:val="24"/>
          <w:szCs w:val="24"/>
        </w:rPr>
      </w:pPr>
      <w:r w:rsidRPr="00FB7E97">
        <w:rPr>
          <w:rFonts w:ascii="Times New Roman" w:hAnsi="Times New Roman" w:cs="Times New Roman"/>
          <w:sz w:val="24"/>
          <w:szCs w:val="24"/>
        </w:rPr>
        <w:t xml:space="preserve">Признать работу педагогического коллектива по подготовке учащихся к олимпиадам удовлетворительной. </w:t>
      </w:r>
    </w:p>
    <w:p w:rsidR="004F618B" w:rsidRPr="00FB7E97" w:rsidRDefault="004F618B" w:rsidP="0052768B">
      <w:pPr>
        <w:numPr>
          <w:ilvl w:val="0"/>
          <w:numId w:val="1"/>
        </w:numPr>
        <w:spacing w:after="50" w:line="242" w:lineRule="auto"/>
        <w:ind w:right="7"/>
        <w:jc w:val="both"/>
        <w:rPr>
          <w:rFonts w:ascii="Times New Roman" w:hAnsi="Times New Roman" w:cs="Times New Roman"/>
          <w:sz w:val="24"/>
          <w:szCs w:val="24"/>
        </w:rPr>
      </w:pPr>
      <w:r w:rsidRPr="00FB7E97">
        <w:rPr>
          <w:rFonts w:ascii="Times New Roman" w:hAnsi="Times New Roman" w:cs="Times New Roman"/>
          <w:sz w:val="24"/>
          <w:szCs w:val="24"/>
        </w:rPr>
        <w:t xml:space="preserve">Выразить благодарность тем учащимся, которые заняли призовые места и их педагогам. </w:t>
      </w:r>
    </w:p>
    <w:p w:rsidR="004F618B" w:rsidRPr="00FB7E97" w:rsidRDefault="004F618B" w:rsidP="0052768B">
      <w:pPr>
        <w:numPr>
          <w:ilvl w:val="0"/>
          <w:numId w:val="1"/>
        </w:numPr>
        <w:spacing w:after="53" w:line="241" w:lineRule="auto"/>
        <w:ind w:right="7"/>
        <w:jc w:val="both"/>
        <w:rPr>
          <w:rFonts w:ascii="Times New Roman" w:hAnsi="Times New Roman" w:cs="Times New Roman"/>
          <w:sz w:val="24"/>
          <w:szCs w:val="24"/>
        </w:rPr>
      </w:pPr>
      <w:r w:rsidRPr="00FB7E97">
        <w:rPr>
          <w:rFonts w:ascii="Times New Roman" w:hAnsi="Times New Roman" w:cs="Times New Roman"/>
          <w:sz w:val="24"/>
          <w:szCs w:val="24"/>
        </w:rPr>
        <w:t>Уделить больше внимания как в этом учебном году, так и в следующем подготовке учащихся к олимпиад</w:t>
      </w:r>
      <w:r w:rsidR="004940C2" w:rsidRPr="00FB7E97">
        <w:rPr>
          <w:rFonts w:ascii="Times New Roman" w:hAnsi="Times New Roman" w:cs="Times New Roman"/>
          <w:sz w:val="24"/>
          <w:szCs w:val="24"/>
        </w:rPr>
        <w:t>ам, чтобы повысить рейтинг лицея</w:t>
      </w:r>
      <w:r w:rsidRPr="00FB7E97">
        <w:rPr>
          <w:rFonts w:ascii="Times New Roman" w:hAnsi="Times New Roman" w:cs="Times New Roman"/>
          <w:sz w:val="24"/>
          <w:szCs w:val="24"/>
        </w:rPr>
        <w:t xml:space="preserve"> среди всех школ района по этому направлению. </w:t>
      </w:r>
    </w:p>
    <w:p w:rsidR="00676906" w:rsidRPr="00FB7E97" w:rsidRDefault="00676906" w:rsidP="00F51B65">
      <w:pPr>
        <w:spacing w:after="53" w:line="241" w:lineRule="auto"/>
        <w:ind w:left="370" w:right="7"/>
        <w:jc w:val="center"/>
        <w:rPr>
          <w:rFonts w:ascii="Times New Roman" w:hAnsi="Times New Roman" w:cs="Times New Roman"/>
          <w:b/>
          <w:sz w:val="24"/>
          <w:szCs w:val="24"/>
        </w:rPr>
      </w:pPr>
    </w:p>
    <w:p w:rsidR="0052265A" w:rsidRPr="00FB7E97" w:rsidRDefault="0052265A" w:rsidP="00F51B65">
      <w:pPr>
        <w:spacing w:after="53" w:line="241" w:lineRule="auto"/>
        <w:ind w:left="370" w:right="7"/>
        <w:jc w:val="center"/>
        <w:rPr>
          <w:rFonts w:ascii="Times New Roman" w:hAnsi="Times New Roman" w:cs="Times New Roman"/>
          <w:b/>
          <w:sz w:val="24"/>
          <w:szCs w:val="24"/>
        </w:rPr>
      </w:pPr>
    </w:p>
    <w:p w:rsidR="0052265A" w:rsidRPr="00FB7E97" w:rsidRDefault="0052265A" w:rsidP="00F51B65">
      <w:pPr>
        <w:spacing w:after="53" w:line="241" w:lineRule="auto"/>
        <w:ind w:left="370" w:right="7"/>
        <w:jc w:val="center"/>
        <w:rPr>
          <w:rFonts w:ascii="Times New Roman" w:hAnsi="Times New Roman" w:cs="Times New Roman"/>
          <w:b/>
          <w:sz w:val="24"/>
          <w:szCs w:val="24"/>
        </w:rPr>
      </w:pPr>
    </w:p>
    <w:p w:rsidR="004940C2" w:rsidRPr="00FB7E97" w:rsidRDefault="00533E88" w:rsidP="00F51B65">
      <w:pPr>
        <w:spacing w:after="53" w:line="241" w:lineRule="auto"/>
        <w:ind w:left="370" w:right="7"/>
        <w:jc w:val="center"/>
        <w:rPr>
          <w:rFonts w:ascii="Times New Roman" w:hAnsi="Times New Roman" w:cs="Times New Roman"/>
          <w:b/>
          <w:sz w:val="24"/>
          <w:szCs w:val="24"/>
        </w:rPr>
      </w:pPr>
      <w:r w:rsidRPr="00FB7E97">
        <w:rPr>
          <w:rFonts w:ascii="Times New Roman" w:hAnsi="Times New Roman" w:cs="Times New Roman"/>
          <w:b/>
          <w:sz w:val="24"/>
          <w:szCs w:val="24"/>
        </w:rPr>
        <w:t>6.</w:t>
      </w:r>
      <w:r w:rsidR="00F51B65" w:rsidRPr="00FB7E97">
        <w:rPr>
          <w:rFonts w:ascii="Times New Roman" w:hAnsi="Times New Roman" w:cs="Times New Roman"/>
          <w:b/>
          <w:sz w:val="24"/>
          <w:szCs w:val="24"/>
        </w:rPr>
        <w:t xml:space="preserve"> </w:t>
      </w:r>
      <w:r w:rsidR="00AC6639" w:rsidRPr="00FB7E97">
        <w:rPr>
          <w:rFonts w:ascii="Times New Roman" w:hAnsi="Times New Roman" w:cs="Times New Roman"/>
          <w:b/>
          <w:sz w:val="24"/>
          <w:szCs w:val="24"/>
        </w:rPr>
        <w:t>Анализ результатов ГИА</w:t>
      </w:r>
      <w:r w:rsidR="00676906" w:rsidRPr="00FB7E97">
        <w:rPr>
          <w:rFonts w:ascii="Times New Roman" w:hAnsi="Times New Roman" w:cs="Times New Roman"/>
          <w:b/>
          <w:sz w:val="24"/>
          <w:szCs w:val="24"/>
        </w:rPr>
        <w:t xml:space="preserve"> -  2022.</w:t>
      </w:r>
    </w:p>
    <w:p w:rsidR="004940C2" w:rsidRPr="00FB7E97" w:rsidRDefault="004940C2" w:rsidP="008870DF">
      <w:pPr>
        <w:spacing w:after="53" w:line="241" w:lineRule="auto"/>
        <w:ind w:left="370" w:right="7"/>
        <w:jc w:val="both"/>
        <w:rPr>
          <w:rFonts w:ascii="Times New Roman" w:hAnsi="Times New Roman" w:cs="Times New Roman"/>
          <w:sz w:val="24"/>
          <w:szCs w:val="24"/>
        </w:rPr>
      </w:pPr>
      <w:r w:rsidRPr="00FB7E97">
        <w:rPr>
          <w:rFonts w:ascii="Times New Roman" w:hAnsi="Times New Roman" w:cs="Times New Roman"/>
          <w:sz w:val="24"/>
          <w:szCs w:val="24"/>
        </w:rPr>
        <w:t xml:space="preserve">Государственная </w:t>
      </w:r>
      <w:r w:rsidR="00AC6639" w:rsidRPr="00FB7E97">
        <w:rPr>
          <w:rFonts w:ascii="Times New Roman" w:hAnsi="Times New Roman" w:cs="Times New Roman"/>
          <w:sz w:val="24"/>
          <w:szCs w:val="24"/>
        </w:rPr>
        <w:t>итоговая аттестация -</w:t>
      </w:r>
      <w:r w:rsidR="00314ECD" w:rsidRPr="00FB7E97">
        <w:rPr>
          <w:rFonts w:ascii="Times New Roman" w:hAnsi="Times New Roman" w:cs="Times New Roman"/>
          <w:sz w:val="24"/>
          <w:szCs w:val="24"/>
        </w:rPr>
        <w:t xml:space="preserve"> </w:t>
      </w:r>
      <w:r w:rsidR="00AC6639" w:rsidRPr="00FB7E97">
        <w:rPr>
          <w:rFonts w:ascii="Times New Roman" w:hAnsi="Times New Roman" w:cs="Times New Roman"/>
          <w:sz w:val="24"/>
          <w:szCs w:val="24"/>
        </w:rPr>
        <w:t xml:space="preserve">это логическое завершение </w:t>
      </w:r>
      <w:proofErr w:type="gramStart"/>
      <w:r w:rsidR="00AC6639" w:rsidRPr="00FB7E97">
        <w:rPr>
          <w:rFonts w:ascii="Times New Roman" w:hAnsi="Times New Roman" w:cs="Times New Roman"/>
          <w:sz w:val="24"/>
          <w:szCs w:val="24"/>
        </w:rPr>
        <w:t>учебного</w:t>
      </w:r>
      <w:r w:rsidRPr="00FB7E97">
        <w:rPr>
          <w:rFonts w:ascii="Times New Roman" w:hAnsi="Times New Roman" w:cs="Times New Roman"/>
          <w:sz w:val="24"/>
          <w:szCs w:val="24"/>
        </w:rPr>
        <w:t xml:space="preserve">  года</w:t>
      </w:r>
      <w:proofErr w:type="gramEnd"/>
      <w:r w:rsidRPr="00FB7E97">
        <w:rPr>
          <w:rFonts w:ascii="Times New Roman" w:hAnsi="Times New Roman" w:cs="Times New Roman"/>
          <w:sz w:val="24"/>
          <w:szCs w:val="24"/>
        </w:rPr>
        <w:t xml:space="preserve">. От того, насколько грамотно построен будет этот процесс, зависит и результат, а часто и судьба выпускника. В нашей школе сложилась определенная система подготовки учащихся к </w:t>
      </w:r>
      <w:r w:rsidR="003129B9" w:rsidRPr="00FB7E97">
        <w:rPr>
          <w:rFonts w:ascii="Times New Roman" w:hAnsi="Times New Roman" w:cs="Times New Roman"/>
          <w:sz w:val="24"/>
          <w:szCs w:val="24"/>
        </w:rPr>
        <w:t>ГИА</w:t>
      </w:r>
      <w:r w:rsidRPr="00FB7E97">
        <w:rPr>
          <w:rFonts w:ascii="Times New Roman" w:hAnsi="Times New Roman" w:cs="Times New Roman"/>
          <w:sz w:val="24"/>
          <w:szCs w:val="24"/>
        </w:rPr>
        <w:t xml:space="preserve">. Ежегодно </w:t>
      </w:r>
      <w:r w:rsidR="00AC6639" w:rsidRPr="00FB7E97">
        <w:rPr>
          <w:rFonts w:ascii="Times New Roman" w:hAnsi="Times New Roman" w:cs="Times New Roman"/>
          <w:sz w:val="24"/>
          <w:szCs w:val="24"/>
        </w:rPr>
        <w:t>составляется план</w:t>
      </w:r>
      <w:r w:rsidRPr="00FB7E97">
        <w:rPr>
          <w:rFonts w:ascii="Times New Roman" w:hAnsi="Times New Roman" w:cs="Times New Roman"/>
          <w:sz w:val="24"/>
          <w:szCs w:val="24"/>
        </w:rPr>
        <w:t xml:space="preserve"> </w:t>
      </w:r>
      <w:r w:rsidR="00AC6639" w:rsidRPr="00FB7E97">
        <w:rPr>
          <w:rFonts w:ascii="Times New Roman" w:hAnsi="Times New Roman" w:cs="Times New Roman"/>
          <w:sz w:val="24"/>
          <w:szCs w:val="24"/>
        </w:rPr>
        <w:t>работы по</w:t>
      </w:r>
      <w:r w:rsidRPr="00FB7E97">
        <w:rPr>
          <w:rFonts w:ascii="Times New Roman" w:hAnsi="Times New Roman" w:cs="Times New Roman"/>
          <w:sz w:val="24"/>
          <w:szCs w:val="24"/>
        </w:rPr>
        <w:t xml:space="preserve"> </w:t>
      </w:r>
      <w:r w:rsidR="00AC6639" w:rsidRPr="00FB7E97">
        <w:rPr>
          <w:rFonts w:ascii="Times New Roman" w:hAnsi="Times New Roman" w:cs="Times New Roman"/>
          <w:sz w:val="24"/>
          <w:szCs w:val="24"/>
        </w:rPr>
        <w:t>подготовке выпускников</w:t>
      </w:r>
      <w:r w:rsidRPr="00FB7E97">
        <w:rPr>
          <w:rFonts w:ascii="Times New Roman" w:hAnsi="Times New Roman" w:cs="Times New Roman"/>
          <w:sz w:val="24"/>
          <w:szCs w:val="24"/>
        </w:rPr>
        <w:t xml:space="preserve"> к государственной итоговой аттестации. </w:t>
      </w:r>
    </w:p>
    <w:p w:rsidR="004940C2" w:rsidRPr="00FB7E97" w:rsidRDefault="004940C2" w:rsidP="008870DF">
      <w:pPr>
        <w:spacing w:after="53" w:line="241" w:lineRule="auto"/>
        <w:ind w:left="370" w:right="7"/>
        <w:jc w:val="both"/>
        <w:rPr>
          <w:rFonts w:ascii="Times New Roman" w:hAnsi="Times New Roman" w:cs="Times New Roman"/>
          <w:sz w:val="24"/>
          <w:szCs w:val="24"/>
        </w:rPr>
      </w:pPr>
      <w:r w:rsidRPr="00FB7E97">
        <w:rPr>
          <w:rFonts w:ascii="Times New Roman" w:hAnsi="Times New Roman" w:cs="Times New Roman"/>
          <w:sz w:val="24"/>
          <w:szCs w:val="24"/>
        </w:rPr>
        <w:t xml:space="preserve">   Организацию подготовки учащихся </w:t>
      </w:r>
      <w:r w:rsidR="00AC6639" w:rsidRPr="00FB7E97">
        <w:rPr>
          <w:rFonts w:ascii="Times New Roman" w:hAnsi="Times New Roman" w:cs="Times New Roman"/>
          <w:sz w:val="24"/>
          <w:szCs w:val="24"/>
        </w:rPr>
        <w:t>к ГИА</w:t>
      </w:r>
      <w:r w:rsidRPr="00FB7E97">
        <w:rPr>
          <w:rFonts w:ascii="Times New Roman" w:hAnsi="Times New Roman" w:cs="Times New Roman"/>
          <w:sz w:val="24"/>
          <w:szCs w:val="24"/>
        </w:rPr>
        <w:t xml:space="preserve"> начинаем с информационного этапа. На этом этапе знакомим учащихся и родителей со структурой и особенностями работы по подготовке к итоговой </w:t>
      </w:r>
      <w:r w:rsidR="00AC6639" w:rsidRPr="00FB7E97">
        <w:rPr>
          <w:rFonts w:ascii="Times New Roman" w:hAnsi="Times New Roman" w:cs="Times New Roman"/>
          <w:sz w:val="24"/>
          <w:szCs w:val="24"/>
        </w:rPr>
        <w:t>аттестации, планом</w:t>
      </w:r>
      <w:r w:rsidRPr="00FB7E97">
        <w:rPr>
          <w:rFonts w:ascii="Times New Roman" w:hAnsi="Times New Roman" w:cs="Times New Roman"/>
          <w:sz w:val="24"/>
          <w:szCs w:val="24"/>
        </w:rPr>
        <w:t xml:space="preserve"> работы. Считаем этот этап очень важным, поэтому проводим классные и родительские собрания, консультации. Информируем о результатах различного рода работ по подготовке к </w:t>
      </w:r>
      <w:r w:rsidR="003129B9" w:rsidRPr="00FB7E97">
        <w:rPr>
          <w:rFonts w:ascii="Times New Roman" w:hAnsi="Times New Roman" w:cs="Times New Roman"/>
          <w:sz w:val="24"/>
          <w:szCs w:val="24"/>
        </w:rPr>
        <w:t>ГИА</w:t>
      </w:r>
      <w:r w:rsidRPr="00FB7E97">
        <w:rPr>
          <w:rFonts w:ascii="Times New Roman" w:hAnsi="Times New Roman" w:cs="Times New Roman"/>
          <w:sz w:val="24"/>
          <w:szCs w:val="24"/>
        </w:rPr>
        <w:t xml:space="preserve">: выполнение домашнего задания, работ системы Статград, </w:t>
      </w:r>
      <w:r w:rsidR="003129B9" w:rsidRPr="00FB7E97">
        <w:rPr>
          <w:rFonts w:ascii="Times New Roman" w:hAnsi="Times New Roman" w:cs="Times New Roman"/>
          <w:sz w:val="24"/>
          <w:szCs w:val="24"/>
        </w:rPr>
        <w:t>ФИПИ и других систем, пробных и репетиционных ГИА</w:t>
      </w:r>
      <w:r w:rsidRPr="00FB7E97">
        <w:rPr>
          <w:rFonts w:ascii="Times New Roman" w:hAnsi="Times New Roman" w:cs="Times New Roman"/>
          <w:sz w:val="24"/>
          <w:szCs w:val="24"/>
        </w:rPr>
        <w:t xml:space="preserve"> и т.п. </w:t>
      </w:r>
    </w:p>
    <w:p w:rsidR="004940C2" w:rsidRPr="00FB7E97" w:rsidRDefault="004940C2" w:rsidP="008870DF">
      <w:pPr>
        <w:spacing w:after="53" w:line="241" w:lineRule="auto"/>
        <w:ind w:left="370" w:right="7"/>
        <w:jc w:val="both"/>
        <w:rPr>
          <w:rFonts w:ascii="Times New Roman" w:hAnsi="Times New Roman" w:cs="Times New Roman"/>
          <w:sz w:val="24"/>
          <w:szCs w:val="24"/>
        </w:rPr>
      </w:pPr>
      <w:r w:rsidRPr="00FB7E97">
        <w:rPr>
          <w:rFonts w:ascii="Times New Roman" w:hAnsi="Times New Roman" w:cs="Times New Roman"/>
          <w:sz w:val="24"/>
          <w:szCs w:val="24"/>
        </w:rPr>
        <w:t xml:space="preserve">   Ежемесячно обсуждаются вопросы подготовки к итоговой аттестации на совещаниях при директоре, планёрках, семинарах. </w:t>
      </w:r>
    </w:p>
    <w:p w:rsidR="004940C2" w:rsidRPr="00FB7E97" w:rsidRDefault="004940C2" w:rsidP="008870DF">
      <w:pPr>
        <w:spacing w:after="53" w:line="241" w:lineRule="auto"/>
        <w:ind w:left="370" w:right="7"/>
        <w:jc w:val="both"/>
        <w:rPr>
          <w:rFonts w:ascii="Times New Roman" w:hAnsi="Times New Roman" w:cs="Times New Roman"/>
          <w:sz w:val="24"/>
          <w:szCs w:val="24"/>
        </w:rPr>
      </w:pPr>
      <w:r w:rsidRPr="00FB7E97">
        <w:rPr>
          <w:rFonts w:ascii="Times New Roman" w:hAnsi="Times New Roman" w:cs="Times New Roman"/>
          <w:sz w:val="24"/>
          <w:szCs w:val="24"/>
        </w:rPr>
        <w:t xml:space="preserve">   У каждого учителя собрана методическая копилка, куда входят демоверсии ОГЭ</w:t>
      </w:r>
      <w:r w:rsidR="003129B9" w:rsidRPr="00FB7E97">
        <w:rPr>
          <w:rFonts w:ascii="Times New Roman" w:hAnsi="Times New Roman" w:cs="Times New Roman"/>
          <w:sz w:val="24"/>
          <w:szCs w:val="24"/>
        </w:rPr>
        <w:t xml:space="preserve"> и ЕГЭ</w:t>
      </w:r>
      <w:r w:rsidRPr="00FB7E97">
        <w:rPr>
          <w:rFonts w:ascii="Times New Roman" w:hAnsi="Times New Roman" w:cs="Times New Roman"/>
          <w:sz w:val="24"/>
          <w:szCs w:val="24"/>
        </w:rPr>
        <w:t xml:space="preserve"> за все годы существования данной формы итоговой аттестации, КИМы, разработанные Федеральным институтом педагогических измерений (ФИПИ), диагностические работы, присылаемые в образовательное учреждение, самостоятельно разработанные тестовые задания по основным темам. Такой комплект есть у каждого ученика.  </w:t>
      </w:r>
    </w:p>
    <w:p w:rsidR="004940C2" w:rsidRPr="00FB7E97" w:rsidRDefault="004940C2" w:rsidP="008870DF">
      <w:pPr>
        <w:spacing w:after="53" w:line="241" w:lineRule="auto"/>
        <w:ind w:left="370" w:right="7"/>
        <w:jc w:val="both"/>
        <w:rPr>
          <w:rFonts w:ascii="Times New Roman" w:hAnsi="Times New Roman" w:cs="Times New Roman"/>
          <w:sz w:val="24"/>
          <w:szCs w:val="24"/>
        </w:rPr>
      </w:pPr>
      <w:r w:rsidRPr="00FB7E97">
        <w:rPr>
          <w:rFonts w:ascii="Times New Roman" w:hAnsi="Times New Roman" w:cs="Times New Roman"/>
          <w:sz w:val="24"/>
          <w:szCs w:val="24"/>
        </w:rPr>
        <w:t xml:space="preserve">В каждом классе есть компьютер, который позволяет учителю получить мгновенный результат, отработать ошибки, спланировать дальнейшую работу, а учащимся – оценить свои силы, научиться рациональному распределению времени.  </w:t>
      </w:r>
    </w:p>
    <w:p w:rsidR="004940C2" w:rsidRPr="00FB7E97" w:rsidRDefault="004940C2" w:rsidP="008870DF">
      <w:pPr>
        <w:spacing w:after="53" w:line="241" w:lineRule="auto"/>
        <w:ind w:left="370" w:right="7"/>
        <w:jc w:val="both"/>
        <w:rPr>
          <w:rFonts w:ascii="Times New Roman" w:hAnsi="Times New Roman" w:cs="Times New Roman"/>
          <w:sz w:val="24"/>
          <w:szCs w:val="24"/>
        </w:rPr>
      </w:pPr>
      <w:r w:rsidRPr="00FB7E97">
        <w:rPr>
          <w:rFonts w:ascii="Times New Roman" w:hAnsi="Times New Roman" w:cs="Times New Roman"/>
          <w:sz w:val="24"/>
          <w:szCs w:val="24"/>
        </w:rPr>
        <w:t xml:space="preserve">Далее следует отметить как положительный фактор, дополнительные занятия. Они проводятся дифференцированно. В дни осенних, зимних и весенних каникул работаем по </w:t>
      </w:r>
      <w:r w:rsidR="00AC6639" w:rsidRPr="00FB7E97">
        <w:rPr>
          <w:rFonts w:ascii="Times New Roman" w:hAnsi="Times New Roman" w:cs="Times New Roman"/>
          <w:sz w:val="24"/>
          <w:szCs w:val="24"/>
        </w:rPr>
        <w:t>утвержденному директором</w:t>
      </w:r>
      <w:r w:rsidRPr="00FB7E97">
        <w:rPr>
          <w:rFonts w:ascii="Times New Roman" w:hAnsi="Times New Roman" w:cs="Times New Roman"/>
          <w:sz w:val="24"/>
          <w:szCs w:val="24"/>
        </w:rPr>
        <w:t xml:space="preserve"> школы графику. С детьми занимаются все учителя школы. В течение года организованы индивидуальные консультации по работе со слабыми </w:t>
      </w:r>
      <w:r w:rsidR="00AC6639" w:rsidRPr="00FB7E97">
        <w:rPr>
          <w:rFonts w:ascii="Times New Roman" w:hAnsi="Times New Roman" w:cs="Times New Roman"/>
          <w:sz w:val="24"/>
          <w:szCs w:val="24"/>
        </w:rPr>
        <w:t>учащимися.</w:t>
      </w:r>
      <w:r w:rsidRPr="00FB7E97">
        <w:rPr>
          <w:rFonts w:ascii="Times New Roman" w:hAnsi="Times New Roman" w:cs="Times New Roman"/>
          <w:sz w:val="24"/>
          <w:szCs w:val="24"/>
        </w:rPr>
        <w:t xml:space="preserve"> Ученик вправе выбрать учителя для дополнительных занятий. </w:t>
      </w:r>
    </w:p>
    <w:p w:rsidR="004940C2" w:rsidRPr="00FB7E97" w:rsidRDefault="004940C2" w:rsidP="008870DF">
      <w:pPr>
        <w:spacing w:after="53" w:line="241" w:lineRule="auto"/>
        <w:ind w:left="370" w:right="7"/>
        <w:jc w:val="both"/>
        <w:rPr>
          <w:rFonts w:ascii="Times New Roman" w:hAnsi="Times New Roman" w:cs="Times New Roman"/>
          <w:sz w:val="24"/>
          <w:szCs w:val="24"/>
        </w:rPr>
      </w:pPr>
      <w:r w:rsidRPr="00FB7E97">
        <w:rPr>
          <w:rFonts w:ascii="Times New Roman" w:hAnsi="Times New Roman" w:cs="Times New Roman"/>
          <w:sz w:val="24"/>
          <w:szCs w:val="24"/>
        </w:rPr>
        <w:t xml:space="preserve">   В течение года проводятся регулярно тренировочные, репетиционные работы внутри школы. Работы берем из </w:t>
      </w:r>
      <w:proofErr w:type="gramStart"/>
      <w:r w:rsidRPr="00FB7E97">
        <w:rPr>
          <w:rFonts w:ascii="Times New Roman" w:hAnsi="Times New Roman" w:cs="Times New Roman"/>
          <w:sz w:val="24"/>
          <w:szCs w:val="24"/>
        </w:rPr>
        <w:t>Системы  Статград</w:t>
      </w:r>
      <w:proofErr w:type="gramEnd"/>
      <w:r w:rsidRPr="00FB7E97">
        <w:rPr>
          <w:rFonts w:ascii="Times New Roman" w:hAnsi="Times New Roman" w:cs="Times New Roman"/>
          <w:sz w:val="24"/>
          <w:szCs w:val="24"/>
        </w:rPr>
        <w:t>, где они максимально приближены к экзаменационным. Стараемся создать реальные условия проведения ОГЭ</w:t>
      </w:r>
      <w:r w:rsidR="003129B9" w:rsidRPr="00FB7E97">
        <w:rPr>
          <w:rFonts w:ascii="Times New Roman" w:hAnsi="Times New Roman" w:cs="Times New Roman"/>
          <w:sz w:val="24"/>
          <w:szCs w:val="24"/>
        </w:rPr>
        <w:t xml:space="preserve"> и ЕГЭ</w:t>
      </w:r>
      <w:r w:rsidRPr="00FB7E97">
        <w:rPr>
          <w:rFonts w:ascii="Times New Roman" w:hAnsi="Times New Roman" w:cs="Times New Roman"/>
          <w:sz w:val="24"/>
          <w:szCs w:val="24"/>
        </w:rPr>
        <w:t xml:space="preserve">. Опыт свидетельствует о том, что такая организация деятельности позволяет выпускникам регулировать темп своей работы над тестом, снижает уровень тревожности перед экзаменом, вселяет веру в свои силы, позволяет адаптироваться в условиях аттестации. Каждый учитель делает анализ работы и намечает план дальнейших своих действий. Анализ мониторингов позволяет корректировать дальнейшую работу. </w:t>
      </w:r>
    </w:p>
    <w:p w:rsidR="004940C2" w:rsidRPr="00FB7E97" w:rsidRDefault="004940C2" w:rsidP="008870DF">
      <w:pPr>
        <w:spacing w:after="53" w:line="241" w:lineRule="auto"/>
        <w:ind w:left="370" w:right="7"/>
        <w:jc w:val="both"/>
        <w:rPr>
          <w:rFonts w:ascii="Times New Roman" w:hAnsi="Times New Roman" w:cs="Times New Roman"/>
          <w:sz w:val="24"/>
          <w:szCs w:val="24"/>
        </w:rPr>
      </w:pPr>
      <w:r w:rsidRPr="00FB7E97">
        <w:rPr>
          <w:rFonts w:ascii="Times New Roman" w:hAnsi="Times New Roman" w:cs="Times New Roman"/>
          <w:sz w:val="24"/>
          <w:szCs w:val="24"/>
        </w:rPr>
        <w:t xml:space="preserve">    В нашей работе не бывает мелочей. Здесь должно учитываться все. Очень важна установка на успех, которая придаёт и создаст благоприятный психологический настрой. </w:t>
      </w:r>
    </w:p>
    <w:p w:rsidR="008D5B79" w:rsidRPr="00FB7E97" w:rsidRDefault="004940C2" w:rsidP="008870DF">
      <w:pPr>
        <w:spacing w:after="53" w:line="241" w:lineRule="auto"/>
        <w:ind w:left="370" w:right="7"/>
        <w:jc w:val="both"/>
        <w:rPr>
          <w:rFonts w:ascii="Times New Roman" w:hAnsi="Times New Roman" w:cs="Times New Roman"/>
          <w:sz w:val="24"/>
          <w:szCs w:val="24"/>
        </w:rPr>
      </w:pPr>
      <w:r w:rsidRPr="00FB7E97">
        <w:rPr>
          <w:rFonts w:ascii="Times New Roman" w:hAnsi="Times New Roman" w:cs="Times New Roman"/>
          <w:sz w:val="24"/>
          <w:szCs w:val="24"/>
        </w:rPr>
        <w:t xml:space="preserve">Такая совместная работа учителей, учащихся, родителей даёт свои результаты.  </w:t>
      </w:r>
    </w:p>
    <w:p w:rsidR="00FE1871" w:rsidRPr="00FB7E97" w:rsidRDefault="00FE1871" w:rsidP="0079302D">
      <w:pPr>
        <w:spacing w:after="53" w:line="241" w:lineRule="auto"/>
        <w:ind w:right="7"/>
        <w:rPr>
          <w:rFonts w:ascii="Times New Roman" w:hAnsi="Times New Roman" w:cs="Times New Roman"/>
          <w:b/>
          <w:sz w:val="24"/>
          <w:szCs w:val="24"/>
        </w:rPr>
      </w:pPr>
    </w:p>
    <w:p w:rsidR="004940C2" w:rsidRPr="00FB7E97" w:rsidRDefault="00314ECD" w:rsidP="008870DF">
      <w:pPr>
        <w:spacing w:after="53" w:line="241" w:lineRule="auto"/>
        <w:ind w:left="370" w:right="7"/>
        <w:jc w:val="center"/>
        <w:rPr>
          <w:rFonts w:ascii="Times New Roman" w:hAnsi="Times New Roman" w:cs="Times New Roman"/>
          <w:b/>
          <w:sz w:val="24"/>
          <w:szCs w:val="24"/>
        </w:rPr>
      </w:pPr>
      <w:r w:rsidRPr="00FB7E97">
        <w:rPr>
          <w:rFonts w:ascii="Times New Roman" w:hAnsi="Times New Roman" w:cs="Times New Roman"/>
          <w:b/>
          <w:sz w:val="24"/>
          <w:szCs w:val="24"/>
        </w:rPr>
        <w:t xml:space="preserve">Анализ </w:t>
      </w:r>
      <w:r w:rsidR="004940C2" w:rsidRPr="00FB7E97">
        <w:rPr>
          <w:rFonts w:ascii="Times New Roman" w:hAnsi="Times New Roman" w:cs="Times New Roman"/>
          <w:b/>
          <w:sz w:val="24"/>
          <w:szCs w:val="24"/>
        </w:rPr>
        <w:t>ОГЭ</w:t>
      </w:r>
    </w:p>
    <w:p w:rsidR="000403D1" w:rsidRPr="00FB7E97" w:rsidRDefault="000403D1" w:rsidP="000403D1">
      <w:pPr>
        <w:spacing w:after="53" w:line="241" w:lineRule="auto"/>
        <w:ind w:left="370" w:right="7"/>
        <w:rPr>
          <w:rFonts w:ascii="Times New Roman" w:hAnsi="Times New Roman" w:cs="Times New Roman"/>
          <w:sz w:val="24"/>
          <w:szCs w:val="24"/>
        </w:rPr>
      </w:pPr>
      <w:r w:rsidRPr="00FB7E97">
        <w:rPr>
          <w:rFonts w:ascii="Times New Roman" w:hAnsi="Times New Roman" w:cs="Times New Roman"/>
          <w:sz w:val="24"/>
          <w:szCs w:val="24"/>
        </w:rPr>
        <w:t xml:space="preserve">При подготовке и проведении государственной итоговой аттестации выпускников 9 </w:t>
      </w:r>
      <w:r w:rsidR="00AC6639" w:rsidRPr="00FB7E97">
        <w:rPr>
          <w:rFonts w:ascii="Times New Roman" w:hAnsi="Times New Roman" w:cs="Times New Roman"/>
          <w:sz w:val="24"/>
          <w:szCs w:val="24"/>
        </w:rPr>
        <w:t>классах школа</w:t>
      </w:r>
      <w:r w:rsidRPr="00FB7E97">
        <w:rPr>
          <w:rFonts w:ascii="Times New Roman" w:hAnsi="Times New Roman" w:cs="Times New Roman"/>
          <w:sz w:val="24"/>
          <w:szCs w:val="24"/>
        </w:rPr>
        <w:t xml:space="preserve"> руководствовалась:</w:t>
      </w:r>
    </w:p>
    <w:p w:rsidR="000403D1" w:rsidRPr="00FB7E97" w:rsidRDefault="000403D1" w:rsidP="000403D1">
      <w:pPr>
        <w:spacing w:after="53" w:line="241" w:lineRule="auto"/>
        <w:ind w:left="370" w:right="7"/>
        <w:rPr>
          <w:rFonts w:ascii="Times New Roman" w:hAnsi="Times New Roman" w:cs="Times New Roman"/>
          <w:sz w:val="24"/>
          <w:szCs w:val="24"/>
        </w:rPr>
      </w:pPr>
      <w:r w:rsidRPr="00FB7E97">
        <w:rPr>
          <w:rFonts w:ascii="Times New Roman" w:hAnsi="Times New Roman" w:cs="Times New Roman"/>
          <w:sz w:val="24"/>
          <w:szCs w:val="24"/>
        </w:rPr>
        <w:t>1.</w:t>
      </w:r>
      <w:r w:rsidRPr="00FB7E97">
        <w:rPr>
          <w:rFonts w:ascii="Times New Roman" w:hAnsi="Times New Roman" w:cs="Times New Roman"/>
          <w:sz w:val="24"/>
          <w:szCs w:val="24"/>
        </w:rPr>
        <w:tab/>
        <w:t>Порядком проведения государственной итоговой аттестации по образовательным программам основного общего образования</w:t>
      </w:r>
    </w:p>
    <w:p w:rsidR="000403D1" w:rsidRPr="00FB7E97" w:rsidRDefault="000403D1" w:rsidP="000403D1">
      <w:pPr>
        <w:spacing w:after="53" w:line="241" w:lineRule="auto"/>
        <w:ind w:left="370" w:right="7"/>
        <w:rPr>
          <w:rFonts w:ascii="Times New Roman" w:hAnsi="Times New Roman" w:cs="Times New Roman"/>
          <w:sz w:val="24"/>
          <w:szCs w:val="24"/>
        </w:rPr>
      </w:pPr>
    </w:p>
    <w:p w:rsidR="000403D1" w:rsidRPr="00FB7E97" w:rsidRDefault="000403D1" w:rsidP="000403D1">
      <w:pPr>
        <w:spacing w:after="53" w:line="241" w:lineRule="auto"/>
        <w:ind w:left="370" w:right="7"/>
        <w:rPr>
          <w:rFonts w:ascii="Times New Roman" w:hAnsi="Times New Roman" w:cs="Times New Roman"/>
          <w:sz w:val="24"/>
          <w:szCs w:val="24"/>
        </w:rPr>
      </w:pPr>
      <w:r w:rsidRPr="00FB7E97">
        <w:rPr>
          <w:rFonts w:ascii="Times New Roman" w:hAnsi="Times New Roman" w:cs="Times New Roman"/>
          <w:sz w:val="24"/>
          <w:szCs w:val="24"/>
        </w:rPr>
        <w:lastRenderedPageBreak/>
        <w:t>2.</w:t>
      </w:r>
      <w:r w:rsidRPr="00FB7E97">
        <w:rPr>
          <w:rFonts w:ascii="Times New Roman" w:hAnsi="Times New Roman" w:cs="Times New Roman"/>
          <w:sz w:val="24"/>
          <w:szCs w:val="24"/>
        </w:rPr>
        <w:tab/>
        <w:t>планом работы школы по подготовке и проведению государственной итоговой аттестации в 2021/22 учебном году.</w:t>
      </w:r>
    </w:p>
    <w:p w:rsidR="000403D1" w:rsidRPr="00FB7E97" w:rsidRDefault="000403D1" w:rsidP="000403D1">
      <w:pPr>
        <w:spacing w:after="53" w:line="241" w:lineRule="auto"/>
        <w:ind w:left="370" w:right="7"/>
        <w:rPr>
          <w:rFonts w:ascii="Times New Roman" w:hAnsi="Times New Roman" w:cs="Times New Roman"/>
          <w:sz w:val="24"/>
          <w:szCs w:val="24"/>
        </w:rPr>
      </w:pPr>
    </w:p>
    <w:p w:rsidR="000403D1" w:rsidRPr="00FB7E97" w:rsidRDefault="000403D1" w:rsidP="000403D1">
      <w:pPr>
        <w:spacing w:after="53" w:line="241" w:lineRule="auto"/>
        <w:ind w:left="370" w:right="7"/>
        <w:rPr>
          <w:rFonts w:ascii="Times New Roman" w:hAnsi="Times New Roman" w:cs="Times New Roman"/>
          <w:sz w:val="24"/>
          <w:szCs w:val="24"/>
        </w:rPr>
      </w:pPr>
      <w:r w:rsidRPr="00FB7E97">
        <w:rPr>
          <w:rFonts w:ascii="Times New Roman" w:hAnsi="Times New Roman" w:cs="Times New Roman"/>
          <w:sz w:val="24"/>
          <w:szCs w:val="24"/>
        </w:rPr>
        <w:t>Согласно плану работы школы по подготовке и проведению государственной итоговой аттестации в 2021/22 учебном году учащиеся, родители, педагогический коллектив были ознакомлены с нормативно-правовой базой, порядком проведения экзаменов в форме основного государственного экзамена (ОГЭ) на инструктивно-методических совещаниях, родительских собраниях, индивидуальных консультациях и классных часах.</w:t>
      </w:r>
    </w:p>
    <w:p w:rsidR="000403D1" w:rsidRPr="00FB7E97" w:rsidRDefault="000403D1" w:rsidP="000403D1">
      <w:pPr>
        <w:spacing w:after="53" w:line="241" w:lineRule="auto"/>
        <w:ind w:left="370" w:right="7"/>
        <w:rPr>
          <w:rFonts w:ascii="Times New Roman" w:hAnsi="Times New Roman" w:cs="Times New Roman"/>
          <w:sz w:val="24"/>
          <w:szCs w:val="24"/>
        </w:rPr>
      </w:pPr>
    </w:p>
    <w:p w:rsidR="000403D1" w:rsidRPr="00FB7E97" w:rsidRDefault="000403D1" w:rsidP="000403D1">
      <w:pPr>
        <w:spacing w:after="53" w:line="241" w:lineRule="auto"/>
        <w:ind w:left="370" w:right="7"/>
        <w:rPr>
          <w:rFonts w:ascii="Times New Roman" w:hAnsi="Times New Roman" w:cs="Times New Roman"/>
          <w:sz w:val="24"/>
          <w:szCs w:val="24"/>
        </w:rPr>
      </w:pPr>
      <w:r w:rsidRPr="00FB7E97">
        <w:rPr>
          <w:rFonts w:ascii="Times New Roman" w:hAnsi="Times New Roman" w:cs="Times New Roman"/>
          <w:sz w:val="24"/>
          <w:szCs w:val="24"/>
        </w:rPr>
        <w:t>В</w:t>
      </w:r>
      <w:r w:rsidRPr="00FB7E97">
        <w:rPr>
          <w:rFonts w:ascii="Times New Roman" w:hAnsi="Times New Roman" w:cs="Times New Roman"/>
          <w:sz w:val="24"/>
          <w:szCs w:val="24"/>
        </w:rPr>
        <w:tab/>
        <w:t>школе была создана информационная среда по подготовке и проведению ГИА, оформлены стенды для родителей и учащихся «ОГЭ-2022». На сайте образовательного учреждения размещены документы о порядке и сроках проведения ГИА в 2022 году.</w:t>
      </w:r>
    </w:p>
    <w:p w:rsidR="000403D1" w:rsidRPr="00FB7E97" w:rsidRDefault="000403D1" w:rsidP="000403D1">
      <w:pPr>
        <w:spacing w:after="53" w:line="241" w:lineRule="auto"/>
        <w:ind w:left="370" w:right="7"/>
        <w:rPr>
          <w:rFonts w:ascii="Times New Roman" w:hAnsi="Times New Roman" w:cs="Times New Roman"/>
          <w:sz w:val="24"/>
          <w:szCs w:val="24"/>
        </w:rPr>
      </w:pPr>
    </w:p>
    <w:p w:rsidR="000403D1" w:rsidRPr="00FB7E97" w:rsidRDefault="000403D1" w:rsidP="000403D1">
      <w:pPr>
        <w:spacing w:after="53" w:line="241" w:lineRule="auto"/>
        <w:ind w:left="370" w:right="7"/>
        <w:rPr>
          <w:rFonts w:ascii="Times New Roman" w:hAnsi="Times New Roman" w:cs="Times New Roman"/>
          <w:sz w:val="24"/>
          <w:szCs w:val="24"/>
        </w:rPr>
      </w:pPr>
      <w:r w:rsidRPr="00FB7E97">
        <w:rPr>
          <w:rFonts w:ascii="Times New Roman" w:hAnsi="Times New Roman" w:cs="Times New Roman"/>
          <w:sz w:val="24"/>
          <w:szCs w:val="24"/>
        </w:rPr>
        <w:t xml:space="preserve">Педагогическим коллективом школы </w:t>
      </w:r>
      <w:r w:rsidR="00AC6639" w:rsidRPr="00FB7E97">
        <w:rPr>
          <w:rFonts w:ascii="Times New Roman" w:hAnsi="Times New Roman" w:cs="Times New Roman"/>
          <w:sz w:val="24"/>
          <w:szCs w:val="24"/>
        </w:rPr>
        <w:t>проводилась работа</w:t>
      </w:r>
      <w:r w:rsidRPr="00FB7E97">
        <w:rPr>
          <w:rFonts w:ascii="Times New Roman" w:hAnsi="Times New Roman" w:cs="Times New Roman"/>
          <w:sz w:val="24"/>
          <w:szCs w:val="24"/>
        </w:rPr>
        <w:t xml:space="preserve"> по следующим направлениям:</w:t>
      </w:r>
    </w:p>
    <w:p w:rsidR="000403D1" w:rsidRPr="00FB7E97" w:rsidRDefault="000403D1" w:rsidP="000403D1">
      <w:pPr>
        <w:spacing w:after="53" w:line="241" w:lineRule="auto"/>
        <w:ind w:left="370" w:right="7"/>
        <w:rPr>
          <w:rFonts w:ascii="Times New Roman" w:hAnsi="Times New Roman" w:cs="Times New Roman"/>
          <w:sz w:val="24"/>
          <w:szCs w:val="24"/>
        </w:rPr>
      </w:pPr>
    </w:p>
    <w:p w:rsidR="000403D1" w:rsidRPr="00FB7E97" w:rsidRDefault="000403D1" w:rsidP="000403D1">
      <w:pPr>
        <w:spacing w:after="53" w:line="241" w:lineRule="auto"/>
        <w:ind w:left="370" w:right="7"/>
        <w:rPr>
          <w:rFonts w:ascii="Times New Roman" w:hAnsi="Times New Roman" w:cs="Times New Roman"/>
          <w:sz w:val="24"/>
          <w:szCs w:val="24"/>
        </w:rPr>
      </w:pPr>
      <w:r w:rsidRPr="00FB7E97">
        <w:rPr>
          <w:rFonts w:ascii="Times New Roman" w:hAnsi="Times New Roman" w:cs="Times New Roman"/>
          <w:sz w:val="24"/>
          <w:szCs w:val="24"/>
        </w:rPr>
        <w:t>•</w:t>
      </w:r>
      <w:r w:rsidRPr="00FB7E97">
        <w:rPr>
          <w:rFonts w:ascii="Times New Roman" w:hAnsi="Times New Roman" w:cs="Times New Roman"/>
          <w:sz w:val="24"/>
          <w:szCs w:val="24"/>
        </w:rPr>
        <w:tab/>
        <w:t>информационная готовность выпускников;</w:t>
      </w:r>
    </w:p>
    <w:p w:rsidR="000403D1" w:rsidRPr="00FB7E97" w:rsidRDefault="000403D1" w:rsidP="000403D1">
      <w:pPr>
        <w:spacing w:after="53" w:line="241" w:lineRule="auto"/>
        <w:ind w:left="370" w:right="7"/>
        <w:rPr>
          <w:rFonts w:ascii="Times New Roman" w:hAnsi="Times New Roman" w:cs="Times New Roman"/>
          <w:sz w:val="24"/>
          <w:szCs w:val="24"/>
        </w:rPr>
      </w:pPr>
    </w:p>
    <w:p w:rsidR="000403D1" w:rsidRPr="00FB7E97" w:rsidRDefault="000403D1" w:rsidP="000403D1">
      <w:pPr>
        <w:spacing w:after="53" w:line="241" w:lineRule="auto"/>
        <w:ind w:left="370" w:right="7"/>
        <w:rPr>
          <w:rFonts w:ascii="Times New Roman" w:hAnsi="Times New Roman" w:cs="Times New Roman"/>
          <w:sz w:val="24"/>
          <w:szCs w:val="24"/>
        </w:rPr>
      </w:pPr>
      <w:r w:rsidRPr="00FB7E97">
        <w:rPr>
          <w:rFonts w:ascii="Times New Roman" w:hAnsi="Times New Roman" w:cs="Times New Roman"/>
          <w:sz w:val="24"/>
          <w:szCs w:val="24"/>
        </w:rPr>
        <w:t>•</w:t>
      </w:r>
      <w:r w:rsidRPr="00FB7E97">
        <w:rPr>
          <w:rFonts w:ascii="Times New Roman" w:hAnsi="Times New Roman" w:cs="Times New Roman"/>
          <w:sz w:val="24"/>
          <w:szCs w:val="24"/>
        </w:rPr>
        <w:tab/>
        <w:t>предметная готовность (качество подготовки по предметам, умения работать с КИМами, демоверсиями, проведение пробных ОГЭ по предметам);</w:t>
      </w:r>
    </w:p>
    <w:p w:rsidR="000403D1" w:rsidRPr="00FB7E97" w:rsidRDefault="000403D1" w:rsidP="000403D1">
      <w:pPr>
        <w:spacing w:after="53" w:line="241" w:lineRule="auto"/>
        <w:ind w:left="370" w:right="7"/>
        <w:rPr>
          <w:rFonts w:ascii="Times New Roman" w:hAnsi="Times New Roman" w:cs="Times New Roman"/>
          <w:sz w:val="24"/>
          <w:szCs w:val="24"/>
        </w:rPr>
      </w:pPr>
    </w:p>
    <w:p w:rsidR="000403D1" w:rsidRPr="00FB7E97" w:rsidRDefault="000403D1" w:rsidP="000403D1">
      <w:pPr>
        <w:spacing w:after="53" w:line="241" w:lineRule="auto"/>
        <w:ind w:left="370" w:right="7"/>
        <w:rPr>
          <w:rFonts w:ascii="Times New Roman" w:hAnsi="Times New Roman" w:cs="Times New Roman"/>
          <w:sz w:val="24"/>
          <w:szCs w:val="24"/>
        </w:rPr>
      </w:pPr>
      <w:r w:rsidRPr="00FB7E97">
        <w:rPr>
          <w:rFonts w:ascii="Times New Roman" w:hAnsi="Times New Roman" w:cs="Times New Roman"/>
          <w:sz w:val="24"/>
          <w:szCs w:val="24"/>
        </w:rPr>
        <w:t>•</w:t>
      </w:r>
      <w:r w:rsidRPr="00FB7E97">
        <w:rPr>
          <w:rFonts w:ascii="Times New Roman" w:hAnsi="Times New Roman" w:cs="Times New Roman"/>
          <w:sz w:val="24"/>
          <w:szCs w:val="24"/>
        </w:rPr>
        <w:tab/>
        <w:t>психологическая готовность (внутренняя настроенность на экзамены, ориентированность на целесообразные действия, использование возможностей личности для успешных действий в ситуации сдачи экзамена).</w:t>
      </w:r>
    </w:p>
    <w:p w:rsidR="000403D1" w:rsidRPr="00FB7E97" w:rsidRDefault="000403D1" w:rsidP="000403D1">
      <w:pPr>
        <w:spacing w:after="53" w:line="241" w:lineRule="auto"/>
        <w:ind w:left="370" w:right="7"/>
        <w:rPr>
          <w:rFonts w:ascii="Times New Roman" w:hAnsi="Times New Roman" w:cs="Times New Roman"/>
          <w:sz w:val="24"/>
          <w:szCs w:val="24"/>
        </w:rPr>
      </w:pPr>
    </w:p>
    <w:p w:rsidR="000403D1" w:rsidRPr="00FB7E97" w:rsidRDefault="000403D1" w:rsidP="000403D1">
      <w:pPr>
        <w:spacing w:after="53" w:line="241" w:lineRule="auto"/>
        <w:ind w:left="370" w:right="7"/>
        <w:rPr>
          <w:rFonts w:ascii="Times New Roman" w:hAnsi="Times New Roman" w:cs="Times New Roman"/>
          <w:sz w:val="24"/>
          <w:szCs w:val="24"/>
        </w:rPr>
      </w:pPr>
      <w:r w:rsidRPr="00FB7E97">
        <w:rPr>
          <w:rFonts w:ascii="Times New Roman" w:hAnsi="Times New Roman" w:cs="Times New Roman"/>
          <w:sz w:val="24"/>
          <w:szCs w:val="24"/>
        </w:rPr>
        <w:t>В течение учебного года осуществлялось консультирование (индивидуальное и групповое) по предметам, выбранными учащимися для прохождения ГИА. При этом активно использовались INTERNET-ресурсы. Администрацией школы были проведены пробные ОГЭ по предметам.  Учителями - предметниками регулярно проводился анализ ошибок, допущенных учащимися, реализовались планы ликвидации пробелов в знаниях, выявленных на диагностических работах в форме ОГЭ.</w:t>
      </w:r>
    </w:p>
    <w:p w:rsidR="000403D1" w:rsidRPr="00FB7E97" w:rsidRDefault="000403D1" w:rsidP="000403D1">
      <w:pPr>
        <w:spacing w:after="53" w:line="241" w:lineRule="auto"/>
        <w:ind w:left="370" w:right="7"/>
        <w:rPr>
          <w:rFonts w:ascii="Times New Roman" w:hAnsi="Times New Roman" w:cs="Times New Roman"/>
          <w:sz w:val="24"/>
          <w:szCs w:val="24"/>
        </w:rPr>
      </w:pPr>
    </w:p>
    <w:p w:rsidR="000403D1" w:rsidRPr="00FB7E97" w:rsidRDefault="000403D1" w:rsidP="000403D1">
      <w:pPr>
        <w:spacing w:after="53" w:line="241" w:lineRule="auto"/>
        <w:ind w:left="370" w:right="7"/>
        <w:rPr>
          <w:rFonts w:ascii="Times New Roman" w:hAnsi="Times New Roman" w:cs="Times New Roman"/>
          <w:sz w:val="24"/>
          <w:szCs w:val="24"/>
        </w:rPr>
      </w:pPr>
      <w:r w:rsidRPr="00FB7E97">
        <w:rPr>
          <w:rFonts w:ascii="Times New Roman" w:hAnsi="Times New Roman" w:cs="Times New Roman"/>
          <w:sz w:val="24"/>
          <w:szCs w:val="24"/>
        </w:rPr>
        <w:t xml:space="preserve">Заместителем директора по УВР и классными руководителями 9-х класса велась работа с родителями по результатам </w:t>
      </w:r>
      <w:r w:rsidR="00AC6639" w:rsidRPr="00FB7E97">
        <w:rPr>
          <w:rFonts w:ascii="Times New Roman" w:hAnsi="Times New Roman" w:cs="Times New Roman"/>
          <w:sz w:val="24"/>
          <w:szCs w:val="24"/>
        </w:rPr>
        <w:t>пробных ОГЭ</w:t>
      </w:r>
      <w:r w:rsidRPr="00FB7E97">
        <w:rPr>
          <w:rFonts w:ascii="Times New Roman" w:hAnsi="Times New Roman" w:cs="Times New Roman"/>
          <w:sz w:val="24"/>
          <w:szCs w:val="24"/>
        </w:rPr>
        <w:t>.</w:t>
      </w:r>
    </w:p>
    <w:p w:rsidR="000403D1" w:rsidRPr="00FB7E97" w:rsidRDefault="000403D1" w:rsidP="000403D1">
      <w:pPr>
        <w:spacing w:after="53" w:line="241" w:lineRule="auto"/>
        <w:ind w:left="370" w:right="7"/>
        <w:rPr>
          <w:rFonts w:ascii="Times New Roman" w:hAnsi="Times New Roman" w:cs="Times New Roman"/>
          <w:sz w:val="24"/>
          <w:szCs w:val="24"/>
        </w:rPr>
      </w:pPr>
    </w:p>
    <w:p w:rsidR="000403D1" w:rsidRPr="00FB7E97" w:rsidRDefault="000403D1" w:rsidP="000403D1">
      <w:pPr>
        <w:spacing w:after="53" w:line="241" w:lineRule="auto"/>
        <w:ind w:left="370" w:right="7"/>
        <w:rPr>
          <w:rFonts w:ascii="Times New Roman" w:hAnsi="Times New Roman" w:cs="Times New Roman"/>
          <w:sz w:val="24"/>
          <w:szCs w:val="24"/>
        </w:rPr>
      </w:pPr>
      <w:r w:rsidRPr="00FB7E97">
        <w:rPr>
          <w:rFonts w:ascii="Times New Roman" w:hAnsi="Times New Roman" w:cs="Times New Roman"/>
          <w:sz w:val="24"/>
          <w:szCs w:val="24"/>
        </w:rPr>
        <w:t>Мониторинговая деятельность проводилась по нескольким направлениям:</w:t>
      </w:r>
    </w:p>
    <w:p w:rsidR="000403D1" w:rsidRPr="00FB7E97" w:rsidRDefault="000403D1" w:rsidP="000403D1">
      <w:pPr>
        <w:spacing w:after="53" w:line="241" w:lineRule="auto"/>
        <w:ind w:left="370" w:right="7"/>
        <w:rPr>
          <w:rFonts w:ascii="Times New Roman" w:hAnsi="Times New Roman" w:cs="Times New Roman"/>
          <w:sz w:val="24"/>
          <w:szCs w:val="24"/>
        </w:rPr>
      </w:pPr>
    </w:p>
    <w:p w:rsidR="000403D1" w:rsidRPr="00FB7E97" w:rsidRDefault="000403D1" w:rsidP="000403D1">
      <w:pPr>
        <w:spacing w:after="53" w:line="241" w:lineRule="auto"/>
        <w:ind w:left="370" w:right="7"/>
        <w:rPr>
          <w:rFonts w:ascii="Times New Roman" w:hAnsi="Times New Roman" w:cs="Times New Roman"/>
          <w:sz w:val="24"/>
          <w:szCs w:val="24"/>
        </w:rPr>
      </w:pPr>
      <w:r w:rsidRPr="00FB7E97">
        <w:rPr>
          <w:rFonts w:ascii="Times New Roman" w:hAnsi="Times New Roman" w:cs="Times New Roman"/>
          <w:sz w:val="24"/>
          <w:szCs w:val="24"/>
        </w:rPr>
        <w:t>1.</w:t>
      </w:r>
      <w:r w:rsidRPr="00FB7E97">
        <w:rPr>
          <w:rFonts w:ascii="Times New Roman" w:hAnsi="Times New Roman" w:cs="Times New Roman"/>
          <w:sz w:val="24"/>
          <w:szCs w:val="24"/>
        </w:rPr>
        <w:tab/>
        <w:t xml:space="preserve">Мониторинг уровня качества обученности учащихся выпускных классов осуществлялся посредством проведения и анализа контрольных работ, контрольных срезов, тестовых заданий различного уровня, пробного тестирования. </w:t>
      </w:r>
    </w:p>
    <w:p w:rsidR="000403D1" w:rsidRPr="00FB7E97" w:rsidRDefault="000403D1" w:rsidP="000403D1">
      <w:pPr>
        <w:spacing w:after="53" w:line="241" w:lineRule="auto"/>
        <w:ind w:left="370" w:right="7"/>
        <w:rPr>
          <w:rFonts w:ascii="Times New Roman" w:hAnsi="Times New Roman" w:cs="Times New Roman"/>
          <w:sz w:val="24"/>
          <w:szCs w:val="24"/>
        </w:rPr>
      </w:pPr>
      <w:r w:rsidRPr="00FB7E97">
        <w:rPr>
          <w:rFonts w:ascii="Times New Roman" w:hAnsi="Times New Roman" w:cs="Times New Roman"/>
          <w:sz w:val="24"/>
          <w:szCs w:val="24"/>
        </w:rPr>
        <w:t>2.</w:t>
      </w:r>
      <w:r w:rsidRPr="00FB7E97">
        <w:rPr>
          <w:rFonts w:ascii="Times New Roman" w:hAnsi="Times New Roman" w:cs="Times New Roman"/>
          <w:sz w:val="24"/>
          <w:szCs w:val="24"/>
        </w:rPr>
        <w:tab/>
        <w:t>Мониторинг качества преподавания предметов учебного плана осуществлялся через внутришкольный контроль путем посещения уроков, проведения административных тематических проверок. По итогам проводились собеседования с учителями, даны конкретные рекомендации по использованию эффективных методик и технологий преподавания в выпускных классах, направленных на повышение уровня знаний, умений и навыков учащихся.</w:t>
      </w:r>
    </w:p>
    <w:p w:rsidR="000403D1" w:rsidRPr="00FB7E97" w:rsidRDefault="000403D1" w:rsidP="000403D1">
      <w:pPr>
        <w:spacing w:after="53" w:line="241" w:lineRule="auto"/>
        <w:ind w:left="370" w:right="7"/>
        <w:rPr>
          <w:rFonts w:ascii="Times New Roman" w:hAnsi="Times New Roman" w:cs="Times New Roman"/>
          <w:sz w:val="24"/>
          <w:szCs w:val="24"/>
        </w:rPr>
      </w:pPr>
      <w:r w:rsidRPr="00FB7E97">
        <w:rPr>
          <w:rFonts w:ascii="Times New Roman" w:hAnsi="Times New Roman" w:cs="Times New Roman"/>
          <w:sz w:val="24"/>
          <w:szCs w:val="24"/>
        </w:rPr>
        <w:t>3.</w:t>
      </w:r>
      <w:r w:rsidRPr="00FB7E97">
        <w:rPr>
          <w:rFonts w:ascii="Times New Roman" w:hAnsi="Times New Roman" w:cs="Times New Roman"/>
          <w:sz w:val="24"/>
          <w:szCs w:val="24"/>
        </w:rPr>
        <w:tab/>
        <w:t>Контроль выполнения программного материала по предметам учебного плана, в том числе практической части рабочих программ учителей.</w:t>
      </w:r>
    </w:p>
    <w:p w:rsidR="000403D1" w:rsidRPr="00FB7E97" w:rsidRDefault="000403D1" w:rsidP="000403D1">
      <w:pPr>
        <w:spacing w:after="53" w:line="241" w:lineRule="auto"/>
        <w:ind w:left="370" w:right="7"/>
        <w:rPr>
          <w:rFonts w:ascii="Times New Roman" w:hAnsi="Times New Roman" w:cs="Times New Roman"/>
          <w:sz w:val="24"/>
          <w:szCs w:val="24"/>
        </w:rPr>
      </w:pPr>
      <w:r w:rsidRPr="00FB7E97">
        <w:rPr>
          <w:rFonts w:ascii="Times New Roman" w:hAnsi="Times New Roman" w:cs="Times New Roman"/>
          <w:sz w:val="24"/>
          <w:szCs w:val="24"/>
        </w:rPr>
        <w:lastRenderedPageBreak/>
        <w:t>Государственная итоговая аттестация была проведена в установленные сроки согласно федеральным, региональным и школьным документам о государственной итоговой аттестации учащихся 9-</w:t>
      </w:r>
      <w:r w:rsidR="00AC6639" w:rsidRPr="00FB7E97">
        <w:rPr>
          <w:rFonts w:ascii="Times New Roman" w:hAnsi="Times New Roman" w:cs="Times New Roman"/>
          <w:sz w:val="24"/>
          <w:szCs w:val="24"/>
        </w:rPr>
        <w:t>х классов</w:t>
      </w:r>
      <w:r w:rsidRPr="00FB7E97">
        <w:rPr>
          <w:rFonts w:ascii="Times New Roman" w:hAnsi="Times New Roman" w:cs="Times New Roman"/>
          <w:sz w:val="24"/>
          <w:szCs w:val="24"/>
        </w:rPr>
        <w:t>.</w:t>
      </w:r>
    </w:p>
    <w:p w:rsidR="000403D1" w:rsidRPr="00FB7E97" w:rsidRDefault="000403D1" w:rsidP="000403D1">
      <w:pPr>
        <w:spacing w:after="53" w:line="241" w:lineRule="auto"/>
        <w:ind w:left="370" w:right="7"/>
        <w:rPr>
          <w:rFonts w:ascii="Times New Roman" w:hAnsi="Times New Roman" w:cs="Times New Roman"/>
          <w:sz w:val="24"/>
          <w:szCs w:val="24"/>
        </w:rPr>
      </w:pPr>
    </w:p>
    <w:p w:rsidR="000403D1" w:rsidRPr="00FB7E97" w:rsidRDefault="000403D1" w:rsidP="000403D1">
      <w:pPr>
        <w:spacing w:after="53" w:line="241" w:lineRule="auto"/>
        <w:ind w:left="370" w:right="7"/>
        <w:rPr>
          <w:rFonts w:ascii="Times New Roman" w:hAnsi="Times New Roman" w:cs="Times New Roman"/>
          <w:sz w:val="24"/>
          <w:szCs w:val="24"/>
        </w:rPr>
      </w:pPr>
      <w:r w:rsidRPr="00FB7E97">
        <w:rPr>
          <w:rFonts w:ascii="Times New Roman" w:hAnsi="Times New Roman" w:cs="Times New Roman"/>
          <w:sz w:val="24"/>
          <w:szCs w:val="24"/>
        </w:rPr>
        <w:t>Обращений родителей по вопросам нарушений в подготовке и проведении государственной итоговой аттестации выпускников в школу не поступало.</w:t>
      </w:r>
    </w:p>
    <w:p w:rsidR="00BA796C" w:rsidRPr="00FB7E97" w:rsidRDefault="00BA796C" w:rsidP="000403D1">
      <w:pPr>
        <w:spacing w:after="53" w:line="241" w:lineRule="auto"/>
        <w:ind w:left="370" w:right="7"/>
        <w:rPr>
          <w:rFonts w:ascii="Times New Roman" w:hAnsi="Times New Roman" w:cs="Times New Roman"/>
          <w:sz w:val="24"/>
          <w:szCs w:val="24"/>
        </w:rPr>
      </w:pPr>
    </w:p>
    <w:p w:rsidR="00BA796C" w:rsidRPr="00FB7E97" w:rsidRDefault="00FD2236" w:rsidP="00FD2236">
      <w:pPr>
        <w:spacing w:after="0" w:line="240" w:lineRule="auto"/>
        <w:jc w:val="both"/>
        <w:rPr>
          <w:rFonts w:ascii="Times New Roman" w:eastAsiaTheme="minorEastAsia" w:hAnsi="Times New Roman" w:cs="Times New Roman"/>
          <w:b/>
          <w:sz w:val="24"/>
          <w:szCs w:val="24"/>
          <w:lang w:eastAsia="ru-RU"/>
        </w:rPr>
      </w:pPr>
      <w:r w:rsidRPr="00FB7E97">
        <w:rPr>
          <w:rFonts w:ascii="Times New Roman" w:eastAsiaTheme="minorEastAsia" w:hAnsi="Times New Roman" w:cs="Times New Roman"/>
          <w:b/>
          <w:sz w:val="24"/>
          <w:szCs w:val="24"/>
          <w:lang w:eastAsia="ru-RU"/>
        </w:rPr>
        <w:t xml:space="preserve">Анализ результато </w:t>
      </w:r>
      <w:r w:rsidR="00BA796C" w:rsidRPr="00FB7E97">
        <w:rPr>
          <w:rFonts w:ascii="Times New Roman" w:eastAsiaTheme="minorEastAsia" w:hAnsi="Times New Roman" w:cs="Times New Roman"/>
          <w:b/>
          <w:sz w:val="24"/>
          <w:szCs w:val="24"/>
          <w:lang w:eastAsia="ru-RU"/>
        </w:rPr>
        <w:t xml:space="preserve">итогового устного </w:t>
      </w:r>
      <w:proofErr w:type="gramStart"/>
      <w:r w:rsidR="00BA796C" w:rsidRPr="00FB7E97">
        <w:rPr>
          <w:rFonts w:ascii="Times New Roman" w:eastAsiaTheme="minorEastAsia" w:hAnsi="Times New Roman" w:cs="Times New Roman"/>
          <w:b/>
          <w:sz w:val="24"/>
          <w:szCs w:val="24"/>
          <w:lang w:eastAsia="ru-RU"/>
        </w:rPr>
        <w:t>собеседования  в</w:t>
      </w:r>
      <w:proofErr w:type="gramEnd"/>
      <w:r w:rsidR="00BA796C" w:rsidRPr="00FB7E97">
        <w:rPr>
          <w:rFonts w:ascii="Times New Roman" w:eastAsiaTheme="minorEastAsia" w:hAnsi="Times New Roman" w:cs="Times New Roman"/>
          <w:b/>
          <w:sz w:val="24"/>
          <w:szCs w:val="24"/>
          <w:lang w:eastAsia="ru-RU"/>
        </w:rPr>
        <w:t xml:space="preserve"> 9 классе </w:t>
      </w:r>
    </w:p>
    <w:p w:rsidR="00BA796C" w:rsidRPr="00FB7E97" w:rsidRDefault="00BA796C" w:rsidP="00BA796C">
      <w:pPr>
        <w:spacing w:after="0" w:line="240" w:lineRule="auto"/>
        <w:rPr>
          <w:rFonts w:ascii="Times New Roman" w:eastAsiaTheme="minorEastAsia" w:hAnsi="Times New Roman" w:cs="Times New Roman"/>
          <w:b/>
          <w:sz w:val="24"/>
          <w:szCs w:val="24"/>
          <w:lang w:eastAsia="ru-RU"/>
        </w:rPr>
      </w:pPr>
      <w:r w:rsidRPr="00FB7E97">
        <w:rPr>
          <w:rFonts w:ascii="Times New Roman" w:eastAsiaTheme="minorEastAsia" w:hAnsi="Times New Roman" w:cs="Times New Roman"/>
          <w:b/>
          <w:sz w:val="24"/>
          <w:szCs w:val="24"/>
          <w:lang w:eastAsia="ru-RU"/>
        </w:rPr>
        <w:t xml:space="preserve">Дата </w:t>
      </w:r>
      <w:proofErr w:type="gramStart"/>
      <w:r w:rsidRPr="00FB7E97">
        <w:rPr>
          <w:rFonts w:ascii="Times New Roman" w:eastAsiaTheme="minorEastAsia" w:hAnsi="Times New Roman" w:cs="Times New Roman"/>
          <w:b/>
          <w:sz w:val="24"/>
          <w:szCs w:val="24"/>
          <w:lang w:eastAsia="ru-RU"/>
        </w:rPr>
        <w:t xml:space="preserve">проведения:   </w:t>
      </w:r>
      <w:proofErr w:type="gramEnd"/>
      <w:r w:rsidRPr="00FB7E97">
        <w:rPr>
          <w:rFonts w:ascii="Times New Roman" w:eastAsiaTheme="minorEastAsia" w:hAnsi="Times New Roman" w:cs="Times New Roman"/>
          <w:b/>
          <w:sz w:val="24"/>
          <w:szCs w:val="24"/>
          <w:lang w:eastAsia="ru-RU"/>
        </w:rPr>
        <w:t>09 .02.2022 уч. год.</w:t>
      </w:r>
    </w:p>
    <w:p w:rsidR="00BA796C" w:rsidRPr="00FB7E97" w:rsidRDefault="00BA796C" w:rsidP="00BA796C">
      <w:pPr>
        <w:spacing w:after="0" w:line="240" w:lineRule="auto"/>
        <w:rPr>
          <w:rFonts w:ascii="Times New Roman" w:eastAsiaTheme="minorEastAsia" w:hAnsi="Times New Roman" w:cs="Times New Roman"/>
          <w:b/>
          <w:sz w:val="24"/>
          <w:szCs w:val="24"/>
          <w:lang w:eastAsia="ru-RU"/>
        </w:rPr>
      </w:pPr>
    </w:p>
    <w:p w:rsidR="00BA796C" w:rsidRPr="00FB7E97" w:rsidRDefault="00FD2236" w:rsidP="00BA796C">
      <w:pPr>
        <w:spacing w:after="0" w:line="240" w:lineRule="auto"/>
        <w:rPr>
          <w:rFonts w:ascii="Times New Roman" w:eastAsiaTheme="minorEastAsia" w:hAnsi="Times New Roman" w:cs="Times New Roman"/>
          <w:sz w:val="24"/>
          <w:szCs w:val="24"/>
          <w:lang w:eastAsia="ru-RU"/>
        </w:rPr>
      </w:pPr>
      <w:r w:rsidRPr="00FB7E97">
        <w:rPr>
          <w:rFonts w:ascii="Times New Roman" w:eastAsiaTheme="minorEastAsia" w:hAnsi="Times New Roman" w:cs="Times New Roman"/>
          <w:sz w:val="24"/>
          <w:szCs w:val="24"/>
          <w:lang w:eastAsia="ru-RU"/>
        </w:rPr>
        <w:t>Итоговое собеседование является одним из условий допуска к ГИА. Участие в итоговом собеседование для всех выпускников 9 го класса является обязательным. 09.02.2022 года провели итоговое собеседование по русскому языку.</w:t>
      </w:r>
    </w:p>
    <w:p w:rsidR="00BA796C" w:rsidRPr="00FB7E97" w:rsidRDefault="00BA796C" w:rsidP="00BA796C">
      <w:pPr>
        <w:spacing w:after="0" w:line="240" w:lineRule="auto"/>
        <w:rPr>
          <w:rFonts w:ascii="Times New Roman" w:eastAsiaTheme="minorEastAsia" w:hAnsi="Times New Roman" w:cs="Times New Roman"/>
          <w:b/>
          <w:sz w:val="24"/>
          <w:szCs w:val="24"/>
          <w:lang w:eastAsia="ru-RU"/>
        </w:rPr>
      </w:pPr>
      <w:r w:rsidRPr="00FB7E97">
        <w:rPr>
          <w:rFonts w:ascii="Times New Roman" w:eastAsiaTheme="minorEastAsia" w:hAnsi="Times New Roman" w:cs="Times New Roman"/>
          <w:b/>
          <w:sz w:val="24"/>
          <w:szCs w:val="24"/>
          <w:lang w:eastAsia="ru-RU"/>
        </w:rPr>
        <w:t xml:space="preserve">Присутствовало – </w:t>
      </w:r>
      <w:r w:rsidRPr="00FB7E97">
        <w:rPr>
          <w:rFonts w:ascii="Times New Roman" w:eastAsiaTheme="minorEastAsia" w:hAnsi="Times New Roman" w:cs="Times New Roman"/>
          <w:sz w:val="24"/>
          <w:szCs w:val="24"/>
          <w:lang w:eastAsia="ru-RU"/>
        </w:rPr>
        <w:t>6 уч.</w:t>
      </w:r>
    </w:p>
    <w:p w:rsidR="00BA796C" w:rsidRPr="00FB7E97" w:rsidRDefault="00BA796C" w:rsidP="00BA796C">
      <w:pPr>
        <w:spacing w:after="0" w:line="240" w:lineRule="auto"/>
        <w:rPr>
          <w:rFonts w:ascii="Times New Roman" w:eastAsiaTheme="minorEastAsia" w:hAnsi="Times New Roman" w:cs="Times New Roman"/>
          <w:b/>
          <w:sz w:val="24"/>
          <w:szCs w:val="24"/>
          <w:lang w:eastAsia="ru-RU"/>
        </w:rPr>
      </w:pPr>
      <w:r w:rsidRPr="00FB7E97">
        <w:rPr>
          <w:rFonts w:ascii="Times New Roman" w:eastAsiaTheme="minorEastAsia" w:hAnsi="Times New Roman" w:cs="Times New Roman"/>
          <w:b/>
          <w:sz w:val="24"/>
          <w:szCs w:val="24"/>
          <w:lang w:eastAsia="ru-RU"/>
        </w:rPr>
        <w:t xml:space="preserve">Выполняли работу- </w:t>
      </w:r>
      <w:r w:rsidRPr="00FB7E97">
        <w:rPr>
          <w:rFonts w:ascii="Times New Roman" w:eastAsiaTheme="minorEastAsia" w:hAnsi="Times New Roman" w:cs="Times New Roman"/>
          <w:sz w:val="24"/>
          <w:szCs w:val="24"/>
          <w:lang w:eastAsia="ru-RU"/>
        </w:rPr>
        <w:t>6 уч.</w:t>
      </w:r>
    </w:p>
    <w:p w:rsidR="00BA796C" w:rsidRPr="00FB7E97" w:rsidRDefault="00BA796C" w:rsidP="00BA796C">
      <w:pPr>
        <w:spacing w:after="0" w:line="240" w:lineRule="auto"/>
        <w:rPr>
          <w:rFonts w:ascii="Times New Roman" w:eastAsiaTheme="minorEastAsia" w:hAnsi="Times New Roman" w:cs="Times New Roman"/>
          <w:b/>
          <w:sz w:val="24"/>
          <w:szCs w:val="24"/>
          <w:lang w:eastAsia="ru-RU"/>
        </w:rPr>
      </w:pPr>
      <w:r w:rsidRPr="00FB7E97">
        <w:rPr>
          <w:rFonts w:ascii="Times New Roman" w:eastAsiaTheme="minorEastAsia" w:hAnsi="Times New Roman" w:cs="Times New Roman"/>
          <w:b/>
          <w:sz w:val="24"/>
          <w:szCs w:val="24"/>
          <w:lang w:eastAsia="ru-RU"/>
        </w:rPr>
        <w:t xml:space="preserve">Лучший результат- </w:t>
      </w:r>
      <w:r w:rsidRPr="00FB7E97">
        <w:rPr>
          <w:rFonts w:ascii="Times New Roman" w:eastAsiaTheme="minorEastAsia" w:hAnsi="Times New Roman" w:cs="Times New Roman"/>
          <w:sz w:val="24"/>
          <w:szCs w:val="24"/>
          <w:lang w:eastAsia="ru-RU"/>
        </w:rPr>
        <w:t xml:space="preserve">19 баллов </w:t>
      </w:r>
      <w:proofErr w:type="gramStart"/>
      <w:r w:rsidRPr="00FB7E97">
        <w:rPr>
          <w:rFonts w:ascii="Times New Roman" w:eastAsiaTheme="minorEastAsia" w:hAnsi="Times New Roman" w:cs="Times New Roman"/>
          <w:sz w:val="24"/>
          <w:szCs w:val="24"/>
          <w:lang w:eastAsia="ru-RU"/>
        </w:rPr>
        <w:t>( 1</w:t>
      </w:r>
      <w:proofErr w:type="gramEnd"/>
      <w:r w:rsidRPr="00FB7E97">
        <w:rPr>
          <w:rFonts w:ascii="Times New Roman" w:eastAsiaTheme="minorEastAsia" w:hAnsi="Times New Roman" w:cs="Times New Roman"/>
          <w:sz w:val="24"/>
          <w:szCs w:val="24"/>
          <w:lang w:eastAsia="ru-RU"/>
        </w:rPr>
        <w:t>уч)</w:t>
      </w:r>
    </w:p>
    <w:p w:rsidR="00BA796C" w:rsidRPr="00FB7E97" w:rsidRDefault="00BA796C" w:rsidP="00BA796C">
      <w:pPr>
        <w:spacing w:after="0" w:line="240" w:lineRule="auto"/>
        <w:rPr>
          <w:rFonts w:ascii="Times New Roman" w:eastAsiaTheme="minorEastAsia" w:hAnsi="Times New Roman" w:cs="Times New Roman"/>
          <w:sz w:val="24"/>
          <w:szCs w:val="24"/>
          <w:lang w:eastAsia="ru-RU"/>
        </w:rPr>
      </w:pPr>
    </w:p>
    <w:p w:rsidR="00BA796C" w:rsidRPr="00FB7E97" w:rsidRDefault="00BA796C" w:rsidP="00BA796C">
      <w:pPr>
        <w:shd w:val="clear" w:color="auto" w:fill="FFFFFF"/>
        <w:spacing w:after="121"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xml:space="preserve">Форма протокола содержит 19 критериев, по каждому из них выставляется 0 или 1 балл. Таким образом, за работу ученик может получить максимум 20 баллов. Минимум для зачета составляет 10 баллов.  Все учащиеся получили о 11 и до 19 баллов. </w:t>
      </w:r>
    </w:p>
    <w:p w:rsidR="00BA796C" w:rsidRPr="00FB7E97" w:rsidRDefault="00BA796C" w:rsidP="00BA796C">
      <w:pPr>
        <w:shd w:val="clear" w:color="auto" w:fill="FFFFFF"/>
        <w:spacing w:after="121"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Устное собеседование по русскому языку с учащимися 9 классов проведено в соответствии с моделью проведения итогового устного собеседования. Учащиеся выполняли устно задания контрольного измерительного материала, состоящего из четырех заданий, включающих в себя чтение текста вслух, пересказ текста с привлечением дополнительной информации, монологическое высказывание по одной из выбранных тем и диалог с экзаменатором - собеседником. На выполнение работы каждому участнику отводилось 15 минут (в среднем - 10 минут). Велась аудиозапись ответов участников устного собеседования. Оценка выполнения заданий итогового собеседования осуществлялась экспертами непосредственно в процессе ответа по специально разработанным критериям по системе «зачет/незачет».</w:t>
      </w:r>
    </w:p>
    <w:p w:rsidR="00BA796C" w:rsidRPr="00FB7E97" w:rsidRDefault="00BA796C" w:rsidP="00BA796C">
      <w:pPr>
        <w:shd w:val="clear" w:color="auto" w:fill="FFFFFF"/>
        <w:spacing w:after="121"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xml:space="preserve">Для проведения устного собеседования была </w:t>
      </w:r>
      <w:proofErr w:type="gramStart"/>
      <w:r w:rsidRPr="00FB7E97">
        <w:rPr>
          <w:rFonts w:ascii="Times New Roman" w:eastAsia="Times New Roman" w:hAnsi="Times New Roman" w:cs="Times New Roman"/>
          <w:color w:val="000000"/>
          <w:sz w:val="24"/>
          <w:szCs w:val="24"/>
          <w:lang w:eastAsia="ru-RU"/>
        </w:rPr>
        <w:t>подготовлена  аудитория</w:t>
      </w:r>
      <w:proofErr w:type="gramEnd"/>
      <w:r w:rsidRPr="00FB7E97">
        <w:rPr>
          <w:rFonts w:ascii="Times New Roman" w:eastAsia="Times New Roman" w:hAnsi="Times New Roman" w:cs="Times New Roman"/>
          <w:color w:val="000000"/>
          <w:sz w:val="24"/>
          <w:szCs w:val="24"/>
          <w:lang w:eastAsia="ru-RU"/>
        </w:rPr>
        <w:t xml:space="preserve">. Мероприятие прошло организованно. Недостатков в организации </w:t>
      </w:r>
      <w:proofErr w:type="gramStart"/>
      <w:r w:rsidRPr="00FB7E97">
        <w:rPr>
          <w:rFonts w:ascii="Times New Roman" w:eastAsia="Times New Roman" w:hAnsi="Times New Roman" w:cs="Times New Roman"/>
          <w:color w:val="000000"/>
          <w:sz w:val="24"/>
          <w:szCs w:val="24"/>
          <w:lang w:eastAsia="ru-RU"/>
        </w:rPr>
        <w:t>собеседования  не</w:t>
      </w:r>
      <w:proofErr w:type="gramEnd"/>
      <w:r w:rsidRPr="00FB7E97">
        <w:rPr>
          <w:rFonts w:ascii="Times New Roman" w:eastAsia="Times New Roman" w:hAnsi="Times New Roman" w:cs="Times New Roman"/>
          <w:color w:val="000000"/>
          <w:sz w:val="24"/>
          <w:szCs w:val="24"/>
          <w:lang w:eastAsia="ru-RU"/>
        </w:rPr>
        <w:t xml:space="preserve"> выявлено. Сбоев техники не было.</w:t>
      </w:r>
    </w:p>
    <w:p w:rsidR="00BA796C" w:rsidRPr="00FB7E97" w:rsidRDefault="00BA796C" w:rsidP="00BA796C">
      <w:pPr>
        <w:shd w:val="clear" w:color="auto" w:fill="FFFFFF"/>
        <w:spacing w:after="121"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Анализ устного собеседования по русскому языку дал следующие результаты:</w:t>
      </w:r>
    </w:p>
    <w:tbl>
      <w:tblPr>
        <w:tblW w:w="0" w:type="auto"/>
        <w:tblCellMar>
          <w:top w:w="15" w:type="dxa"/>
          <w:left w:w="15" w:type="dxa"/>
          <w:bottom w:w="15" w:type="dxa"/>
          <w:right w:w="15" w:type="dxa"/>
        </w:tblCellMar>
        <w:tblLook w:val="04A0" w:firstRow="1" w:lastRow="0" w:firstColumn="1" w:lastColumn="0" w:noHBand="0" w:noVBand="1"/>
      </w:tblPr>
      <w:tblGrid>
        <w:gridCol w:w="150"/>
        <w:gridCol w:w="3172"/>
        <w:gridCol w:w="150"/>
        <w:gridCol w:w="390"/>
        <w:gridCol w:w="150"/>
        <w:gridCol w:w="150"/>
        <w:gridCol w:w="150"/>
        <w:gridCol w:w="150"/>
        <w:gridCol w:w="150"/>
        <w:gridCol w:w="150"/>
        <w:gridCol w:w="150"/>
        <w:gridCol w:w="150"/>
        <w:gridCol w:w="150"/>
        <w:gridCol w:w="150"/>
        <w:gridCol w:w="150"/>
        <w:gridCol w:w="150"/>
        <w:gridCol w:w="150"/>
        <w:gridCol w:w="150"/>
        <w:gridCol w:w="150"/>
        <w:gridCol w:w="150"/>
        <w:gridCol w:w="150"/>
        <w:gridCol w:w="150"/>
        <w:gridCol w:w="150"/>
        <w:gridCol w:w="270"/>
        <w:gridCol w:w="589"/>
      </w:tblGrid>
      <w:tr w:rsidR="00BA796C" w:rsidRPr="00FB7E97" w:rsidTr="00E8229C">
        <w:trPr>
          <w:trHeight w:val="300"/>
        </w:trPr>
        <w:tc>
          <w:tcPr>
            <w:tcW w:w="0" w:type="auto"/>
            <w:tcBorders>
              <w:top w:val="single" w:sz="6" w:space="0" w:color="000000"/>
              <w:left w:val="single" w:sz="6" w:space="0" w:color="000000"/>
              <w:bottom w:val="single" w:sz="6" w:space="0" w:color="000000"/>
              <w:right w:val="single" w:sz="6" w:space="0" w:color="000000"/>
            </w:tcBorders>
            <w:vAlign w:val="bottom"/>
          </w:tcPr>
          <w:p w:rsidR="00BA796C" w:rsidRPr="00FB7E97" w:rsidRDefault="00BA796C" w:rsidP="00BA796C">
            <w:pPr>
              <w:spacing w:after="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vAlign w:val="bottom"/>
          </w:tcPr>
          <w:p w:rsidR="00BA796C" w:rsidRPr="00FB7E97" w:rsidRDefault="00BA796C" w:rsidP="00BA796C">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Список учащихся</w:t>
            </w:r>
          </w:p>
        </w:tc>
        <w:tc>
          <w:tcPr>
            <w:tcW w:w="0" w:type="auto"/>
            <w:tcBorders>
              <w:top w:val="single" w:sz="6" w:space="0" w:color="000000"/>
              <w:left w:val="single" w:sz="6" w:space="0" w:color="000000"/>
              <w:bottom w:val="single" w:sz="6" w:space="0" w:color="000000"/>
              <w:right w:val="single" w:sz="6" w:space="0" w:color="000000"/>
            </w:tcBorders>
            <w:vAlign w:val="bottom"/>
          </w:tcPr>
          <w:p w:rsidR="00BA796C" w:rsidRPr="00FB7E97" w:rsidRDefault="00BA796C" w:rsidP="00BA796C">
            <w:pPr>
              <w:spacing w:after="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vAlign w:val="bottom"/>
          </w:tcPr>
          <w:p w:rsidR="00BA796C" w:rsidRPr="00FB7E97" w:rsidRDefault="00BA796C" w:rsidP="00BA796C">
            <w:pPr>
              <w:spacing w:after="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vAlign w:val="bottom"/>
          </w:tcPr>
          <w:p w:rsidR="00BA796C" w:rsidRPr="00FB7E97" w:rsidRDefault="00BA796C" w:rsidP="00BA796C">
            <w:pPr>
              <w:spacing w:after="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vAlign w:val="bottom"/>
          </w:tcPr>
          <w:p w:rsidR="00BA796C" w:rsidRPr="00FB7E97" w:rsidRDefault="00BA796C" w:rsidP="00BA796C">
            <w:pPr>
              <w:spacing w:after="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vAlign w:val="bottom"/>
          </w:tcPr>
          <w:p w:rsidR="00BA796C" w:rsidRPr="00FB7E97" w:rsidRDefault="00BA796C" w:rsidP="00BA796C">
            <w:pPr>
              <w:spacing w:after="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vAlign w:val="bottom"/>
          </w:tcPr>
          <w:p w:rsidR="00BA796C" w:rsidRPr="00FB7E97" w:rsidRDefault="00BA796C" w:rsidP="00BA796C">
            <w:pPr>
              <w:spacing w:after="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vAlign w:val="bottom"/>
          </w:tcPr>
          <w:p w:rsidR="00BA796C" w:rsidRPr="00FB7E97" w:rsidRDefault="00BA796C" w:rsidP="00BA796C">
            <w:pPr>
              <w:spacing w:after="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vAlign w:val="bottom"/>
          </w:tcPr>
          <w:p w:rsidR="00BA796C" w:rsidRPr="00FB7E97" w:rsidRDefault="00BA796C" w:rsidP="00BA796C">
            <w:pPr>
              <w:spacing w:after="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vAlign w:val="bottom"/>
          </w:tcPr>
          <w:p w:rsidR="00BA796C" w:rsidRPr="00FB7E97" w:rsidRDefault="00BA796C" w:rsidP="00BA796C">
            <w:pPr>
              <w:spacing w:after="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vAlign w:val="bottom"/>
          </w:tcPr>
          <w:p w:rsidR="00BA796C" w:rsidRPr="00FB7E97" w:rsidRDefault="00BA796C" w:rsidP="00BA796C">
            <w:pPr>
              <w:spacing w:after="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vAlign w:val="bottom"/>
          </w:tcPr>
          <w:p w:rsidR="00BA796C" w:rsidRPr="00FB7E97" w:rsidRDefault="00BA796C" w:rsidP="00BA796C">
            <w:pPr>
              <w:spacing w:after="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vAlign w:val="bottom"/>
          </w:tcPr>
          <w:p w:rsidR="00BA796C" w:rsidRPr="00FB7E97" w:rsidRDefault="00BA796C" w:rsidP="00BA796C">
            <w:pPr>
              <w:spacing w:after="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vAlign w:val="bottom"/>
          </w:tcPr>
          <w:p w:rsidR="00BA796C" w:rsidRPr="00FB7E97" w:rsidRDefault="00BA796C" w:rsidP="00BA796C">
            <w:pPr>
              <w:spacing w:after="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vAlign w:val="bottom"/>
          </w:tcPr>
          <w:p w:rsidR="00BA796C" w:rsidRPr="00FB7E97" w:rsidRDefault="00BA796C" w:rsidP="00BA796C">
            <w:pPr>
              <w:spacing w:after="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vAlign w:val="bottom"/>
          </w:tcPr>
          <w:p w:rsidR="00BA796C" w:rsidRPr="00FB7E97" w:rsidRDefault="00BA796C" w:rsidP="00BA796C">
            <w:pPr>
              <w:spacing w:after="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vAlign w:val="bottom"/>
          </w:tcPr>
          <w:p w:rsidR="00BA796C" w:rsidRPr="00FB7E97" w:rsidRDefault="00BA796C" w:rsidP="00BA796C">
            <w:pPr>
              <w:spacing w:after="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vAlign w:val="bottom"/>
          </w:tcPr>
          <w:p w:rsidR="00BA796C" w:rsidRPr="00FB7E97" w:rsidRDefault="00BA796C" w:rsidP="00BA796C">
            <w:pPr>
              <w:spacing w:after="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vAlign w:val="bottom"/>
          </w:tcPr>
          <w:p w:rsidR="00BA796C" w:rsidRPr="00FB7E97" w:rsidRDefault="00BA796C" w:rsidP="00BA796C">
            <w:pPr>
              <w:spacing w:after="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vAlign w:val="bottom"/>
          </w:tcPr>
          <w:p w:rsidR="00BA796C" w:rsidRPr="00FB7E97" w:rsidRDefault="00BA796C" w:rsidP="00BA796C">
            <w:pPr>
              <w:spacing w:after="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vAlign w:val="bottom"/>
          </w:tcPr>
          <w:p w:rsidR="00BA796C" w:rsidRPr="00FB7E97" w:rsidRDefault="00BA796C" w:rsidP="00BA796C">
            <w:pPr>
              <w:spacing w:after="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vAlign w:val="bottom"/>
          </w:tcPr>
          <w:p w:rsidR="00BA796C" w:rsidRPr="00FB7E97" w:rsidRDefault="00BA796C" w:rsidP="00BA796C">
            <w:pPr>
              <w:spacing w:after="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vAlign w:val="bottom"/>
          </w:tcPr>
          <w:p w:rsidR="00BA796C" w:rsidRPr="00FB7E97" w:rsidRDefault="00BA796C" w:rsidP="00BA796C">
            <w:pPr>
              <w:spacing w:after="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vAlign w:val="bottom"/>
          </w:tcPr>
          <w:p w:rsidR="00BA796C" w:rsidRPr="00FB7E97" w:rsidRDefault="00BA796C" w:rsidP="00BA796C">
            <w:pPr>
              <w:spacing w:after="0" w:line="240" w:lineRule="auto"/>
              <w:rPr>
                <w:rFonts w:ascii="Times New Roman" w:eastAsia="Times New Roman" w:hAnsi="Times New Roman" w:cs="Times New Roman"/>
                <w:color w:val="000000"/>
                <w:sz w:val="24"/>
                <w:szCs w:val="24"/>
                <w:lang w:eastAsia="ru-RU"/>
              </w:rPr>
            </w:pPr>
          </w:p>
        </w:tc>
      </w:tr>
      <w:tr w:rsidR="00BA796C" w:rsidRPr="00FB7E97" w:rsidTr="00E8229C">
        <w:trPr>
          <w:trHeight w:val="300"/>
        </w:trPr>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Гаффарова Диана Ленаровна</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9</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178</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2</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0</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0</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18</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зачёт</w:t>
            </w:r>
          </w:p>
        </w:tc>
      </w:tr>
      <w:tr w:rsidR="00BA796C" w:rsidRPr="00FB7E97" w:rsidTr="00E8229C">
        <w:trPr>
          <w:trHeight w:val="300"/>
        </w:trPr>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2</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Егоров Руслан Георгиевич</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9</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178</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2</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0</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0</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0</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0</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0</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0</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0</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0</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0</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зачёт</w:t>
            </w:r>
          </w:p>
        </w:tc>
      </w:tr>
      <w:tr w:rsidR="00BA796C" w:rsidRPr="00FB7E97" w:rsidTr="00E8229C">
        <w:trPr>
          <w:trHeight w:val="300"/>
        </w:trPr>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3</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Исламова Исламия Рашитовна</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9</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178</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2</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0</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0</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0</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0</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0</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15</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зачёт</w:t>
            </w:r>
          </w:p>
        </w:tc>
      </w:tr>
      <w:tr w:rsidR="00BA796C" w:rsidRPr="00FB7E97" w:rsidTr="00E8229C">
        <w:trPr>
          <w:trHeight w:val="300"/>
        </w:trPr>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4</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Мисбахова Лейсан Рузилевна</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9</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178</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0</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0</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0</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0</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0</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0</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0</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0</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зачёт</w:t>
            </w:r>
          </w:p>
        </w:tc>
      </w:tr>
      <w:tr w:rsidR="00BA796C" w:rsidRPr="00FB7E97" w:rsidTr="00E8229C">
        <w:trPr>
          <w:trHeight w:val="300"/>
        </w:trPr>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6</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Мухидинов Айдар Тимурович</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9</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178</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2</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0</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0</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0</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0</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0</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0</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14</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зачёт</w:t>
            </w:r>
          </w:p>
        </w:tc>
      </w:tr>
      <w:tr w:rsidR="00BA796C" w:rsidRPr="00FB7E97" w:rsidTr="00E8229C">
        <w:trPr>
          <w:trHeight w:val="300"/>
        </w:trPr>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 xml:space="preserve">7  </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Шакиров Зиннур Айратович</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9</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178</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2</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0</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19</w:t>
            </w:r>
          </w:p>
        </w:tc>
        <w:tc>
          <w:tcPr>
            <w:tcW w:w="0" w:type="auto"/>
            <w:tcBorders>
              <w:top w:val="single" w:sz="6" w:space="0" w:color="000000"/>
              <w:left w:val="single" w:sz="6" w:space="0" w:color="000000"/>
              <w:bottom w:val="single" w:sz="6" w:space="0" w:color="000000"/>
              <w:right w:val="single" w:sz="6" w:space="0" w:color="000000"/>
            </w:tcBorders>
            <w:vAlign w:val="bottom"/>
            <w:hideMark/>
          </w:tcPr>
          <w:p w:rsidR="00BA796C" w:rsidRPr="00FB7E97" w:rsidRDefault="00BA796C" w:rsidP="00BA796C">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color w:val="000000"/>
                <w:sz w:val="24"/>
                <w:szCs w:val="24"/>
                <w:lang w:eastAsia="ru-RU"/>
              </w:rPr>
              <w:t>Зачёт</w:t>
            </w:r>
          </w:p>
        </w:tc>
      </w:tr>
    </w:tbl>
    <w:p w:rsidR="00BA796C" w:rsidRPr="00FB7E97" w:rsidRDefault="00BA796C" w:rsidP="00BA796C">
      <w:pPr>
        <w:spacing w:after="0" w:line="240" w:lineRule="auto"/>
        <w:rPr>
          <w:rFonts w:ascii="Times New Roman" w:eastAsiaTheme="minorEastAsia" w:hAnsi="Times New Roman" w:cs="Times New Roman"/>
          <w:sz w:val="24"/>
          <w:szCs w:val="24"/>
          <w:lang w:eastAsia="ru-RU"/>
        </w:rPr>
      </w:pPr>
      <w:r w:rsidRPr="00FB7E97">
        <w:rPr>
          <w:rFonts w:ascii="Times New Roman" w:eastAsiaTheme="minorEastAsia" w:hAnsi="Times New Roman" w:cs="Times New Roman"/>
          <w:sz w:val="24"/>
          <w:szCs w:val="24"/>
          <w:lang w:eastAsia="ru-RU"/>
        </w:rPr>
        <w:t>Главной методической целью устного собеседования является проверка коммуникативной компетенции девятиклассника.</w:t>
      </w:r>
    </w:p>
    <w:p w:rsidR="00BA796C" w:rsidRPr="00FB7E97" w:rsidRDefault="00BA796C" w:rsidP="00BA796C">
      <w:pPr>
        <w:spacing w:after="0" w:line="240" w:lineRule="auto"/>
        <w:rPr>
          <w:rFonts w:ascii="Times New Roman" w:eastAsiaTheme="minorEastAsia" w:hAnsi="Times New Roman" w:cs="Times New Roman"/>
          <w:sz w:val="24"/>
          <w:szCs w:val="24"/>
          <w:lang w:eastAsia="ru-RU"/>
        </w:rPr>
      </w:pPr>
      <w:r w:rsidRPr="00FB7E97">
        <w:rPr>
          <w:rFonts w:ascii="Times New Roman" w:eastAsiaTheme="minorEastAsia" w:hAnsi="Times New Roman" w:cs="Times New Roman"/>
          <w:sz w:val="24"/>
          <w:szCs w:val="24"/>
          <w:lang w:eastAsia="ru-RU"/>
        </w:rPr>
        <w:t xml:space="preserve">Устное собеседование решает несколько организационных задач. </w:t>
      </w:r>
    </w:p>
    <w:p w:rsidR="00BA796C" w:rsidRPr="00FB7E97" w:rsidRDefault="00BA796C" w:rsidP="00BA796C">
      <w:pPr>
        <w:spacing w:after="0" w:line="240" w:lineRule="auto"/>
        <w:rPr>
          <w:rFonts w:ascii="Times New Roman" w:eastAsiaTheme="minorEastAsia" w:hAnsi="Times New Roman" w:cs="Times New Roman"/>
          <w:sz w:val="24"/>
          <w:szCs w:val="24"/>
          <w:lang w:eastAsia="ru-RU"/>
        </w:rPr>
      </w:pPr>
      <w:r w:rsidRPr="00FB7E97">
        <w:rPr>
          <w:rFonts w:ascii="Times New Roman" w:eastAsiaTheme="minorEastAsia" w:hAnsi="Times New Roman" w:cs="Times New Roman"/>
          <w:sz w:val="24"/>
          <w:szCs w:val="24"/>
          <w:lang w:eastAsia="ru-RU"/>
        </w:rPr>
        <w:t>Оно позволило:</w:t>
      </w:r>
    </w:p>
    <w:p w:rsidR="00BA796C" w:rsidRPr="00FB7E97" w:rsidRDefault="00BA796C" w:rsidP="00BA796C">
      <w:pPr>
        <w:spacing w:after="0" w:line="240" w:lineRule="auto"/>
        <w:rPr>
          <w:rFonts w:ascii="Times New Roman" w:eastAsiaTheme="minorEastAsia" w:hAnsi="Times New Roman" w:cs="Times New Roman"/>
          <w:sz w:val="24"/>
          <w:szCs w:val="24"/>
          <w:lang w:eastAsia="ru-RU"/>
        </w:rPr>
      </w:pPr>
      <w:r w:rsidRPr="00FB7E97">
        <w:rPr>
          <w:rFonts w:ascii="Times New Roman" w:eastAsiaTheme="minorEastAsia" w:hAnsi="Times New Roman" w:cs="Times New Roman"/>
          <w:sz w:val="24"/>
          <w:szCs w:val="24"/>
          <w:lang w:eastAsia="ru-RU"/>
        </w:rPr>
        <w:t>проверить знания по русскому языку в разделе «Говорение»;</w:t>
      </w:r>
    </w:p>
    <w:p w:rsidR="00BA796C" w:rsidRPr="00FB7E97" w:rsidRDefault="00BA796C" w:rsidP="00BA796C">
      <w:pPr>
        <w:spacing w:after="0" w:line="240" w:lineRule="auto"/>
        <w:rPr>
          <w:rFonts w:ascii="Times New Roman" w:eastAsiaTheme="minorEastAsia" w:hAnsi="Times New Roman" w:cs="Times New Roman"/>
          <w:sz w:val="24"/>
          <w:szCs w:val="24"/>
          <w:lang w:eastAsia="ru-RU"/>
        </w:rPr>
      </w:pPr>
      <w:r w:rsidRPr="00FB7E97">
        <w:rPr>
          <w:rFonts w:ascii="Times New Roman" w:eastAsiaTheme="minorEastAsia" w:hAnsi="Times New Roman" w:cs="Times New Roman"/>
          <w:sz w:val="24"/>
          <w:szCs w:val="24"/>
          <w:lang w:eastAsia="ru-RU"/>
        </w:rPr>
        <w:t>принять решение о допуске к ОГЭ по русскому языку.</w:t>
      </w:r>
    </w:p>
    <w:p w:rsidR="00BA796C" w:rsidRPr="00FB7E97" w:rsidRDefault="00BA796C" w:rsidP="00BA796C">
      <w:pPr>
        <w:spacing w:after="0" w:line="240" w:lineRule="auto"/>
        <w:rPr>
          <w:rFonts w:ascii="Times New Roman" w:eastAsiaTheme="minorEastAsia" w:hAnsi="Times New Roman" w:cs="Times New Roman"/>
          <w:sz w:val="24"/>
          <w:szCs w:val="24"/>
          <w:lang w:eastAsia="ru-RU"/>
        </w:rPr>
      </w:pPr>
      <w:r w:rsidRPr="00FB7E97">
        <w:rPr>
          <w:rFonts w:ascii="Times New Roman" w:eastAsiaTheme="minorEastAsia" w:hAnsi="Times New Roman" w:cs="Times New Roman"/>
          <w:sz w:val="24"/>
          <w:szCs w:val="24"/>
          <w:lang w:eastAsia="ru-RU"/>
        </w:rPr>
        <w:t xml:space="preserve">При этом заявленная цель: </w:t>
      </w:r>
    </w:p>
    <w:p w:rsidR="00BA796C" w:rsidRPr="00FB7E97" w:rsidRDefault="00BA796C" w:rsidP="00BA796C">
      <w:pPr>
        <w:spacing w:after="0" w:line="240" w:lineRule="auto"/>
        <w:rPr>
          <w:rFonts w:ascii="Times New Roman" w:eastAsiaTheme="minorEastAsia" w:hAnsi="Times New Roman" w:cs="Times New Roman"/>
          <w:sz w:val="24"/>
          <w:szCs w:val="24"/>
          <w:lang w:eastAsia="ru-RU"/>
        </w:rPr>
      </w:pPr>
      <w:r w:rsidRPr="00FB7E97">
        <w:rPr>
          <w:rFonts w:ascii="Times New Roman" w:eastAsiaTheme="minorEastAsia" w:hAnsi="Times New Roman" w:cs="Times New Roman"/>
          <w:sz w:val="24"/>
          <w:szCs w:val="24"/>
          <w:lang w:eastAsia="ru-RU"/>
        </w:rPr>
        <w:lastRenderedPageBreak/>
        <w:t>1) объективная проверка требований Федерального государственного образовательного стандарта основного общего образования к усвоению всех видов речевой деятельности, включая говорение;</w:t>
      </w:r>
    </w:p>
    <w:p w:rsidR="00BA796C" w:rsidRPr="00FB7E97" w:rsidRDefault="00BA796C" w:rsidP="00BA796C">
      <w:pPr>
        <w:spacing w:after="0" w:line="240" w:lineRule="auto"/>
        <w:rPr>
          <w:rFonts w:ascii="Times New Roman" w:eastAsiaTheme="minorEastAsia" w:hAnsi="Times New Roman" w:cs="Times New Roman"/>
          <w:sz w:val="24"/>
          <w:szCs w:val="24"/>
          <w:lang w:eastAsia="ru-RU"/>
        </w:rPr>
      </w:pPr>
      <w:r w:rsidRPr="00FB7E97">
        <w:rPr>
          <w:rFonts w:ascii="Times New Roman" w:eastAsiaTheme="minorEastAsia" w:hAnsi="Times New Roman" w:cs="Times New Roman"/>
          <w:sz w:val="24"/>
          <w:szCs w:val="24"/>
          <w:lang w:eastAsia="ru-RU"/>
        </w:rPr>
        <w:t>2) выход на разнообразные социально-экономические, культурологические, социально-психологические тренды, на которые должно адекватно отреагировать образование в целом и государственная итоговая аттестация, которая с точки зрения современных педагогических представлений не должна сводиться только к оцениванию;</w:t>
      </w:r>
    </w:p>
    <w:p w:rsidR="00BA796C" w:rsidRPr="00FB7E97" w:rsidRDefault="00BA796C" w:rsidP="00BA796C">
      <w:pPr>
        <w:spacing w:after="0" w:line="240" w:lineRule="auto"/>
        <w:rPr>
          <w:rFonts w:ascii="Times New Roman" w:eastAsiaTheme="minorEastAsia" w:hAnsi="Times New Roman" w:cs="Times New Roman"/>
          <w:sz w:val="24"/>
          <w:szCs w:val="24"/>
          <w:lang w:eastAsia="ru-RU"/>
        </w:rPr>
      </w:pPr>
      <w:r w:rsidRPr="00FB7E97">
        <w:rPr>
          <w:rFonts w:ascii="Times New Roman" w:eastAsiaTheme="minorEastAsia" w:hAnsi="Times New Roman" w:cs="Times New Roman"/>
          <w:sz w:val="24"/>
          <w:szCs w:val="24"/>
          <w:lang w:eastAsia="ru-RU"/>
        </w:rPr>
        <w:t>3) актуализация устной речи как педагогического явления в образовательном процессе.</w:t>
      </w:r>
    </w:p>
    <w:p w:rsidR="00BA796C" w:rsidRPr="00FB7E97" w:rsidRDefault="00BA796C" w:rsidP="00BA796C">
      <w:pPr>
        <w:spacing w:after="0" w:line="240" w:lineRule="auto"/>
        <w:rPr>
          <w:rFonts w:ascii="Times New Roman" w:eastAsiaTheme="minorEastAsia" w:hAnsi="Times New Roman" w:cs="Times New Roman"/>
          <w:sz w:val="24"/>
          <w:szCs w:val="24"/>
          <w:lang w:eastAsia="ru-RU"/>
        </w:rPr>
      </w:pPr>
      <w:r w:rsidRPr="00FB7E97">
        <w:rPr>
          <w:rFonts w:ascii="Times New Roman" w:eastAsiaTheme="minorEastAsia" w:hAnsi="Times New Roman" w:cs="Times New Roman"/>
          <w:sz w:val="24"/>
          <w:szCs w:val="24"/>
          <w:lang w:eastAsia="ru-RU"/>
        </w:rPr>
        <w:t xml:space="preserve"> Учащиеся допустили </w:t>
      </w:r>
      <w:r w:rsidRPr="00FB7E97">
        <w:rPr>
          <w:rFonts w:ascii="Times New Roman" w:eastAsiaTheme="minorEastAsia" w:hAnsi="Times New Roman" w:cs="Times New Roman"/>
          <w:bCs/>
          <w:sz w:val="24"/>
          <w:szCs w:val="24"/>
          <w:lang w:eastAsia="ru-RU"/>
        </w:rPr>
        <w:t xml:space="preserve">типичные </w:t>
      </w:r>
      <w:proofErr w:type="gramStart"/>
      <w:r w:rsidRPr="00FB7E97">
        <w:rPr>
          <w:rFonts w:ascii="Times New Roman" w:eastAsiaTheme="minorEastAsia" w:hAnsi="Times New Roman" w:cs="Times New Roman"/>
          <w:bCs/>
          <w:sz w:val="24"/>
          <w:szCs w:val="24"/>
          <w:lang w:eastAsia="ru-RU"/>
        </w:rPr>
        <w:t>ошибки</w:t>
      </w:r>
      <w:r w:rsidRPr="00FB7E97">
        <w:rPr>
          <w:rFonts w:ascii="Times New Roman" w:eastAsiaTheme="minorEastAsia" w:hAnsi="Times New Roman" w:cs="Times New Roman"/>
          <w:sz w:val="24"/>
          <w:szCs w:val="24"/>
          <w:lang w:eastAsia="ru-RU"/>
        </w:rPr>
        <w:t>  при</w:t>
      </w:r>
      <w:proofErr w:type="gramEnd"/>
      <w:r w:rsidRPr="00FB7E97">
        <w:rPr>
          <w:rFonts w:ascii="Times New Roman" w:eastAsiaTheme="minorEastAsia" w:hAnsi="Times New Roman" w:cs="Times New Roman"/>
          <w:sz w:val="24"/>
          <w:szCs w:val="24"/>
          <w:lang w:eastAsia="ru-RU"/>
        </w:rPr>
        <w:t xml:space="preserve"> выполнении  заданий: </w:t>
      </w:r>
    </w:p>
    <w:p w:rsidR="00BA796C" w:rsidRPr="00FB7E97" w:rsidRDefault="00BA796C" w:rsidP="00BA796C">
      <w:pPr>
        <w:spacing w:after="0" w:line="240" w:lineRule="auto"/>
        <w:rPr>
          <w:rFonts w:ascii="Times New Roman" w:eastAsiaTheme="minorEastAsia" w:hAnsi="Times New Roman" w:cs="Times New Roman"/>
          <w:sz w:val="24"/>
          <w:szCs w:val="24"/>
          <w:lang w:eastAsia="ru-RU"/>
        </w:rPr>
      </w:pPr>
      <w:r w:rsidRPr="00FB7E97">
        <w:rPr>
          <w:rFonts w:ascii="Times New Roman" w:eastAsiaTheme="minorEastAsia" w:hAnsi="Times New Roman" w:cs="Times New Roman"/>
          <w:sz w:val="24"/>
          <w:szCs w:val="24"/>
          <w:lang w:eastAsia="ru-RU"/>
        </w:rPr>
        <w:t>неоправданно длинные паузы в речи;</w:t>
      </w:r>
    </w:p>
    <w:p w:rsidR="00BA796C" w:rsidRPr="00FB7E97" w:rsidRDefault="00BA796C" w:rsidP="00BA796C">
      <w:pPr>
        <w:spacing w:after="0" w:line="240" w:lineRule="auto"/>
        <w:rPr>
          <w:rFonts w:ascii="Times New Roman" w:eastAsiaTheme="minorEastAsia" w:hAnsi="Times New Roman" w:cs="Times New Roman"/>
          <w:sz w:val="24"/>
          <w:szCs w:val="24"/>
          <w:lang w:eastAsia="ru-RU"/>
        </w:rPr>
      </w:pPr>
      <w:r w:rsidRPr="00FB7E97">
        <w:rPr>
          <w:rFonts w:ascii="Times New Roman" w:eastAsiaTheme="minorEastAsia" w:hAnsi="Times New Roman" w:cs="Times New Roman"/>
          <w:sz w:val="24"/>
          <w:szCs w:val="24"/>
          <w:lang w:eastAsia="ru-RU"/>
        </w:rPr>
        <w:t>затруднение при выделении ключевых слов.</w:t>
      </w:r>
    </w:p>
    <w:p w:rsidR="00BA796C" w:rsidRPr="00FB7E97" w:rsidRDefault="00BA796C" w:rsidP="00BA796C">
      <w:pPr>
        <w:spacing w:after="0" w:line="240" w:lineRule="auto"/>
        <w:rPr>
          <w:rFonts w:ascii="Times New Roman" w:eastAsiaTheme="minorEastAsia" w:hAnsi="Times New Roman" w:cs="Times New Roman"/>
          <w:sz w:val="24"/>
          <w:szCs w:val="24"/>
          <w:lang w:eastAsia="ru-RU"/>
        </w:rPr>
      </w:pPr>
      <w:r w:rsidRPr="00FB7E97">
        <w:rPr>
          <w:rFonts w:ascii="Times New Roman" w:eastAsiaTheme="minorEastAsia" w:hAnsi="Times New Roman" w:cs="Times New Roman"/>
          <w:b/>
          <w:bCs/>
          <w:sz w:val="24"/>
          <w:szCs w:val="24"/>
          <w:lang w:eastAsia="ru-RU"/>
        </w:rPr>
        <w:t>Задание 3. Тематическое монологическое высказывание.</w:t>
      </w:r>
    </w:p>
    <w:p w:rsidR="00BA796C" w:rsidRPr="00FB7E97" w:rsidRDefault="00BA796C" w:rsidP="00BA796C">
      <w:pPr>
        <w:spacing w:after="0" w:line="240" w:lineRule="auto"/>
        <w:rPr>
          <w:rFonts w:ascii="Times New Roman" w:eastAsiaTheme="minorEastAsia" w:hAnsi="Times New Roman" w:cs="Times New Roman"/>
          <w:sz w:val="24"/>
          <w:szCs w:val="24"/>
          <w:lang w:eastAsia="ru-RU"/>
        </w:rPr>
      </w:pPr>
      <w:r w:rsidRPr="00FB7E97">
        <w:rPr>
          <w:rFonts w:ascii="Times New Roman" w:eastAsiaTheme="minorEastAsia" w:hAnsi="Times New Roman" w:cs="Times New Roman"/>
          <w:b/>
          <w:bCs/>
          <w:sz w:val="24"/>
          <w:szCs w:val="24"/>
          <w:lang w:eastAsia="ru-RU"/>
        </w:rPr>
        <w:t>Т</w:t>
      </w:r>
      <w:r w:rsidRPr="00FB7E97">
        <w:rPr>
          <w:rFonts w:ascii="Times New Roman" w:eastAsiaTheme="minorEastAsia" w:hAnsi="Times New Roman" w:cs="Times New Roman"/>
          <w:sz w:val="24"/>
          <w:szCs w:val="24"/>
          <w:lang w:eastAsia="ru-RU"/>
        </w:rPr>
        <w:t>ематическое монологическое высказывание – это задание с выбором. Необходимо было выбрать определенную тему:</w:t>
      </w:r>
    </w:p>
    <w:p w:rsidR="00BA796C" w:rsidRPr="00FB7E97" w:rsidRDefault="00BA796C" w:rsidP="00BA796C">
      <w:pPr>
        <w:spacing w:after="0" w:line="240" w:lineRule="auto"/>
        <w:rPr>
          <w:rFonts w:ascii="Times New Roman" w:eastAsiaTheme="minorEastAsia" w:hAnsi="Times New Roman" w:cs="Times New Roman"/>
          <w:sz w:val="24"/>
          <w:szCs w:val="24"/>
          <w:lang w:eastAsia="ru-RU"/>
        </w:rPr>
      </w:pPr>
      <w:r w:rsidRPr="00FB7E97">
        <w:rPr>
          <w:rFonts w:ascii="Times New Roman" w:eastAsiaTheme="minorEastAsia" w:hAnsi="Times New Roman" w:cs="Times New Roman"/>
          <w:sz w:val="24"/>
          <w:szCs w:val="24"/>
          <w:lang w:eastAsia="ru-RU"/>
        </w:rPr>
        <w:t>Монолог-описание по предложенной фотографии.</w:t>
      </w:r>
    </w:p>
    <w:p w:rsidR="00BA796C" w:rsidRPr="00FB7E97" w:rsidRDefault="00BA796C" w:rsidP="00BA796C">
      <w:pPr>
        <w:spacing w:after="0" w:line="240" w:lineRule="auto"/>
        <w:rPr>
          <w:rFonts w:ascii="Times New Roman" w:eastAsiaTheme="minorEastAsia" w:hAnsi="Times New Roman" w:cs="Times New Roman"/>
          <w:sz w:val="24"/>
          <w:szCs w:val="24"/>
          <w:lang w:eastAsia="ru-RU"/>
        </w:rPr>
      </w:pPr>
      <w:r w:rsidRPr="00FB7E97">
        <w:rPr>
          <w:rFonts w:ascii="Times New Roman" w:eastAsiaTheme="minorEastAsia" w:hAnsi="Times New Roman" w:cs="Times New Roman"/>
          <w:sz w:val="24"/>
          <w:szCs w:val="24"/>
          <w:lang w:eastAsia="ru-RU"/>
        </w:rPr>
        <w:t>Монолог-рассказ на основе жизненного опыта.</w:t>
      </w:r>
    </w:p>
    <w:p w:rsidR="00BA796C" w:rsidRPr="00FB7E97" w:rsidRDefault="00BA796C" w:rsidP="00FD2236">
      <w:pPr>
        <w:spacing w:after="0" w:line="240" w:lineRule="auto"/>
        <w:rPr>
          <w:rFonts w:ascii="Times New Roman" w:eastAsiaTheme="minorEastAsia" w:hAnsi="Times New Roman" w:cs="Times New Roman"/>
          <w:sz w:val="24"/>
          <w:szCs w:val="24"/>
          <w:lang w:eastAsia="ru-RU"/>
        </w:rPr>
      </w:pPr>
      <w:r w:rsidRPr="00FB7E97">
        <w:rPr>
          <w:rFonts w:ascii="Times New Roman" w:eastAsiaTheme="minorEastAsia" w:hAnsi="Times New Roman" w:cs="Times New Roman"/>
          <w:sz w:val="24"/>
          <w:szCs w:val="24"/>
          <w:lang w:eastAsia="ru-RU"/>
        </w:rPr>
        <w:t>Монолог-ответ на поставленный вопрос.</w:t>
      </w:r>
    </w:p>
    <w:p w:rsidR="00BA796C" w:rsidRPr="00FB7E97" w:rsidRDefault="00BA796C" w:rsidP="00BA796C">
      <w:pPr>
        <w:spacing w:after="0" w:line="240" w:lineRule="auto"/>
        <w:rPr>
          <w:rFonts w:ascii="Times New Roman" w:eastAsiaTheme="minorEastAsia" w:hAnsi="Times New Roman" w:cs="Times New Roman"/>
          <w:b/>
          <w:sz w:val="24"/>
          <w:szCs w:val="24"/>
          <w:lang w:eastAsia="ru-RU"/>
        </w:rPr>
      </w:pPr>
      <w:r w:rsidRPr="00FB7E97">
        <w:rPr>
          <w:rFonts w:ascii="Times New Roman" w:eastAsiaTheme="minorEastAsia" w:hAnsi="Times New Roman" w:cs="Times New Roman"/>
          <w:b/>
          <w:sz w:val="24"/>
          <w:szCs w:val="24"/>
          <w:lang w:eastAsia="ru-RU"/>
        </w:rPr>
        <w:t xml:space="preserve">Выводы: </w:t>
      </w:r>
    </w:p>
    <w:p w:rsidR="00BA796C" w:rsidRPr="00FB7E97" w:rsidRDefault="00BA796C" w:rsidP="00BA796C">
      <w:pPr>
        <w:numPr>
          <w:ilvl w:val="0"/>
          <w:numId w:val="36"/>
        </w:numPr>
        <w:spacing w:after="0" w:line="240" w:lineRule="auto"/>
        <w:rPr>
          <w:rFonts w:ascii="Times New Roman" w:eastAsiaTheme="minorEastAsia" w:hAnsi="Times New Roman" w:cs="Times New Roman"/>
          <w:sz w:val="24"/>
          <w:szCs w:val="24"/>
          <w:lang w:eastAsia="ru-RU"/>
        </w:rPr>
      </w:pPr>
      <w:r w:rsidRPr="00FB7E97">
        <w:rPr>
          <w:rFonts w:ascii="Times New Roman" w:eastAsiaTheme="minorEastAsia" w:hAnsi="Times New Roman" w:cs="Times New Roman"/>
          <w:sz w:val="24"/>
          <w:szCs w:val="24"/>
          <w:lang w:eastAsia="ru-RU"/>
        </w:rPr>
        <w:t xml:space="preserve">Хорошую подготовку </w:t>
      </w:r>
      <w:proofErr w:type="gramStart"/>
      <w:r w:rsidRPr="00FB7E97">
        <w:rPr>
          <w:rFonts w:ascii="Times New Roman" w:eastAsiaTheme="minorEastAsia" w:hAnsi="Times New Roman" w:cs="Times New Roman"/>
          <w:sz w:val="24"/>
          <w:szCs w:val="24"/>
          <w:lang w:eastAsia="ru-RU"/>
        </w:rPr>
        <w:t>показали  все</w:t>
      </w:r>
      <w:proofErr w:type="gramEnd"/>
      <w:r w:rsidRPr="00FB7E97">
        <w:rPr>
          <w:rFonts w:ascii="Times New Roman" w:eastAsiaTheme="minorEastAsia" w:hAnsi="Times New Roman" w:cs="Times New Roman"/>
          <w:sz w:val="24"/>
          <w:szCs w:val="24"/>
          <w:lang w:eastAsia="ru-RU"/>
        </w:rPr>
        <w:t xml:space="preserve"> учащиеся 9 класса, хотя есть некоторые недоработки </w:t>
      </w:r>
    </w:p>
    <w:p w:rsidR="00BA796C" w:rsidRPr="00FB7E97" w:rsidRDefault="00BA796C" w:rsidP="00BA796C">
      <w:pPr>
        <w:shd w:val="clear" w:color="auto" w:fill="FFFFFF"/>
        <w:spacing w:after="121"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b/>
          <w:bCs/>
          <w:color w:val="000000"/>
          <w:sz w:val="24"/>
          <w:szCs w:val="24"/>
          <w:lang w:eastAsia="ru-RU"/>
        </w:rPr>
        <w:t>Рекомендации:</w:t>
      </w:r>
    </w:p>
    <w:p w:rsidR="00BA796C" w:rsidRPr="00FB7E97" w:rsidRDefault="00BA796C" w:rsidP="00BA796C">
      <w:pPr>
        <w:shd w:val="clear" w:color="auto" w:fill="FFFFFF"/>
        <w:spacing w:after="121"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xml:space="preserve">1. Учителю русского языка и </w:t>
      </w:r>
      <w:proofErr w:type="gramStart"/>
      <w:r w:rsidRPr="00FB7E97">
        <w:rPr>
          <w:rFonts w:ascii="Times New Roman" w:eastAsia="Times New Roman" w:hAnsi="Times New Roman" w:cs="Times New Roman"/>
          <w:color w:val="000000"/>
          <w:sz w:val="24"/>
          <w:szCs w:val="24"/>
          <w:lang w:eastAsia="ru-RU"/>
        </w:rPr>
        <w:t>литературы  Мустафиной</w:t>
      </w:r>
      <w:proofErr w:type="gramEnd"/>
      <w:r w:rsidRPr="00FB7E97">
        <w:rPr>
          <w:rFonts w:ascii="Times New Roman" w:eastAsia="Times New Roman" w:hAnsi="Times New Roman" w:cs="Times New Roman"/>
          <w:color w:val="000000"/>
          <w:sz w:val="24"/>
          <w:szCs w:val="24"/>
          <w:lang w:eastAsia="ru-RU"/>
        </w:rPr>
        <w:t xml:space="preserve"> Г.Г. вести коррекционную работу по выявленным в ходе устного собеседования пробелам в знаниях и умениях учащихся 9 класса.</w:t>
      </w:r>
    </w:p>
    <w:p w:rsidR="000403D1" w:rsidRPr="00FB7E97" w:rsidRDefault="00BA796C" w:rsidP="00FD2236">
      <w:pPr>
        <w:shd w:val="clear" w:color="auto" w:fill="FFFFFF"/>
        <w:spacing w:after="121"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xml:space="preserve">2. Классному руководителю 9 класса </w:t>
      </w:r>
      <w:proofErr w:type="gramStart"/>
      <w:r w:rsidRPr="00FB7E97">
        <w:rPr>
          <w:rFonts w:ascii="Times New Roman" w:eastAsia="Times New Roman" w:hAnsi="Times New Roman" w:cs="Times New Roman"/>
          <w:color w:val="000000"/>
          <w:sz w:val="24"/>
          <w:szCs w:val="24"/>
          <w:lang w:eastAsia="ru-RU"/>
        </w:rPr>
        <w:t>Хаметвалеевой  А.</w:t>
      </w:r>
      <w:proofErr w:type="gramEnd"/>
      <w:r w:rsidRPr="00FB7E97">
        <w:rPr>
          <w:rFonts w:ascii="Times New Roman" w:eastAsia="Times New Roman" w:hAnsi="Times New Roman" w:cs="Times New Roman"/>
          <w:color w:val="000000"/>
          <w:sz w:val="24"/>
          <w:szCs w:val="24"/>
          <w:lang w:eastAsia="ru-RU"/>
        </w:rPr>
        <w:t xml:space="preserve"> Р. довести до сведения родителей (законных представителей) результаты  устного собеседования по русскому языку.</w:t>
      </w:r>
    </w:p>
    <w:p w:rsidR="000403D1" w:rsidRPr="00FB7E97" w:rsidRDefault="000403D1" w:rsidP="000403D1">
      <w:pPr>
        <w:spacing w:after="53" w:line="241" w:lineRule="auto"/>
        <w:ind w:left="370" w:right="7"/>
        <w:rPr>
          <w:rFonts w:ascii="Times New Roman" w:hAnsi="Times New Roman" w:cs="Times New Roman"/>
          <w:b/>
          <w:sz w:val="24"/>
          <w:szCs w:val="24"/>
        </w:rPr>
      </w:pPr>
      <w:r w:rsidRPr="00FB7E97">
        <w:rPr>
          <w:rFonts w:ascii="Times New Roman" w:hAnsi="Times New Roman" w:cs="Times New Roman"/>
          <w:b/>
          <w:sz w:val="24"/>
          <w:szCs w:val="24"/>
        </w:rPr>
        <w:t>Анализ результатов государственной итоговой аттестации по образовательным программам основного общего образования</w:t>
      </w:r>
    </w:p>
    <w:p w:rsidR="000403D1" w:rsidRPr="00FB7E97" w:rsidRDefault="000403D1" w:rsidP="000403D1">
      <w:pPr>
        <w:spacing w:after="53" w:line="241" w:lineRule="auto"/>
        <w:ind w:left="370" w:right="7"/>
        <w:rPr>
          <w:rFonts w:ascii="Times New Roman" w:hAnsi="Times New Roman" w:cs="Times New Roman"/>
          <w:b/>
          <w:sz w:val="24"/>
          <w:szCs w:val="24"/>
        </w:rPr>
      </w:pPr>
    </w:p>
    <w:p w:rsidR="000403D1" w:rsidRPr="00FB7E97" w:rsidRDefault="000403D1" w:rsidP="000403D1">
      <w:pPr>
        <w:spacing w:after="53" w:line="241" w:lineRule="auto"/>
        <w:ind w:left="370" w:right="7"/>
        <w:rPr>
          <w:rFonts w:ascii="Times New Roman" w:hAnsi="Times New Roman" w:cs="Times New Roman"/>
          <w:sz w:val="24"/>
          <w:szCs w:val="24"/>
        </w:rPr>
      </w:pPr>
      <w:r w:rsidRPr="00FB7E97">
        <w:rPr>
          <w:rFonts w:ascii="Times New Roman" w:hAnsi="Times New Roman" w:cs="Times New Roman"/>
          <w:sz w:val="24"/>
          <w:szCs w:val="24"/>
        </w:rPr>
        <w:t>В</w:t>
      </w:r>
      <w:r w:rsidRPr="00FB7E97">
        <w:rPr>
          <w:rFonts w:ascii="Times New Roman" w:hAnsi="Times New Roman" w:cs="Times New Roman"/>
          <w:sz w:val="24"/>
          <w:szCs w:val="24"/>
        </w:rPr>
        <w:tab/>
        <w:t xml:space="preserve">9-х классах обучалось 4 выпускника, 3 выпускника прикрепились для сдачи ОГЭ с другого района, она обучались по семейному образованию.   Все были допущены к итоговой аттестации.  </w:t>
      </w:r>
    </w:p>
    <w:p w:rsidR="001B5530" w:rsidRPr="00FB7E97" w:rsidRDefault="001B5530" w:rsidP="001B5530">
      <w:pPr>
        <w:spacing w:after="53" w:line="241" w:lineRule="auto"/>
        <w:ind w:left="370" w:right="7"/>
        <w:rPr>
          <w:rFonts w:ascii="Times New Roman" w:hAnsi="Times New Roman" w:cs="Times New Roman"/>
          <w:sz w:val="24"/>
          <w:szCs w:val="24"/>
        </w:rPr>
      </w:pPr>
      <w:r w:rsidRPr="00FB7E97">
        <w:rPr>
          <w:rFonts w:ascii="Times New Roman" w:hAnsi="Times New Roman" w:cs="Times New Roman"/>
          <w:sz w:val="24"/>
          <w:szCs w:val="24"/>
        </w:rPr>
        <w:t>Содержательный анализ выполнения экзаменационной работы по математике</w:t>
      </w:r>
    </w:p>
    <w:p w:rsidR="001B5530" w:rsidRPr="00FB7E97" w:rsidRDefault="001B5530" w:rsidP="001B5530">
      <w:pPr>
        <w:spacing w:after="53" w:line="241" w:lineRule="auto"/>
        <w:ind w:left="370" w:right="7"/>
        <w:rPr>
          <w:rFonts w:ascii="Times New Roman" w:hAnsi="Times New Roman" w:cs="Times New Roman"/>
          <w:sz w:val="24"/>
          <w:szCs w:val="24"/>
        </w:rPr>
      </w:pPr>
    </w:p>
    <w:p w:rsidR="001B5530" w:rsidRPr="00FB7E97" w:rsidRDefault="001B5530" w:rsidP="001B5530">
      <w:pPr>
        <w:spacing w:after="53" w:line="241" w:lineRule="auto"/>
        <w:ind w:left="370" w:right="7"/>
        <w:rPr>
          <w:rFonts w:ascii="Times New Roman" w:hAnsi="Times New Roman" w:cs="Times New Roman"/>
          <w:b/>
          <w:sz w:val="24"/>
          <w:szCs w:val="24"/>
        </w:rPr>
      </w:pPr>
      <w:r w:rsidRPr="00FB7E97">
        <w:rPr>
          <w:rFonts w:ascii="Times New Roman" w:hAnsi="Times New Roman" w:cs="Times New Roman"/>
          <w:b/>
          <w:sz w:val="24"/>
          <w:szCs w:val="24"/>
        </w:rPr>
        <w:t>Основная цель проведения экзамена по математике:</w:t>
      </w:r>
    </w:p>
    <w:p w:rsidR="001B5530" w:rsidRPr="00FB7E97" w:rsidRDefault="001B5530" w:rsidP="001B5530">
      <w:pPr>
        <w:spacing w:after="53" w:line="241" w:lineRule="auto"/>
        <w:ind w:left="370" w:right="7"/>
        <w:rPr>
          <w:rFonts w:ascii="Times New Roman" w:hAnsi="Times New Roman" w:cs="Times New Roman"/>
          <w:sz w:val="24"/>
          <w:szCs w:val="24"/>
        </w:rPr>
      </w:pPr>
      <w:r w:rsidRPr="00FB7E97">
        <w:rPr>
          <w:rFonts w:ascii="Times New Roman" w:hAnsi="Times New Roman" w:cs="Times New Roman"/>
          <w:sz w:val="24"/>
          <w:szCs w:val="24"/>
        </w:rPr>
        <w:t>•</w:t>
      </w:r>
      <w:r w:rsidRPr="00FB7E97">
        <w:rPr>
          <w:rFonts w:ascii="Times New Roman" w:hAnsi="Times New Roman" w:cs="Times New Roman"/>
          <w:sz w:val="24"/>
          <w:szCs w:val="24"/>
        </w:rPr>
        <w:tab/>
        <w:t>определение уровня обученности учащихся 9-х классов;</w:t>
      </w:r>
    </w:p>
    <w:p w:rsidR="001B5530" w:rsidRPr="00FB7E97" w:rsidRDefault="001B5530" w:rsidP="001B5530">
      <w:pPr>
        <w:spacing w:after="53" w:line="241" w:lineRule="auto"/>
        <w:ind w:left="370" w:right="7"/>
        <w:rPr>
          <w:rFonts w:ascii="Times New Roman" w:hAnsi="Times New Roman" w:cs="Times New Roman"/>
          <w:sz w:val="24"/>
          <w:szCs w:val="24"/>
        </w:rPr>
      </w:pPr>
    </w:p>
    <w:p w:rsidR="001B5530" w:rsidRPr="00FB7E97" w:rsidRDefault="001B5530" w:rsidP="001B5530">
      <w:pPr>
        <w:spacing w:after="53" w:line="241" w:lineRule="auto"/>
        <w:ind w:left="370" w:right="7"/>
        <w:rPr>
          <w:rFonts w:ascii="Times New Roman" w:hAnsi="Times New Roman" w:cs="Times New Roman"/>
          <w:sz w:val="24"/>
          <w:szCs w:val="24"/>
        </w:rPr>
      </w:pPr>
      <w:r w:rsidRPr="00FB7E97">
        <w:rPr>
          <w:rFonts w:ascii="Times New Roman" w:hAnsi="Times New Roman" w:cs="Times New Roman"/>
          <w:sz w:val="24"/>
          <w:szCs w:val="24"/>
        </w:rPr>
        <w:t>•</w:t>
      </w:r>
      <w:r w:rsidRPr="00FB7E97">
        <w:rPr>
          <w:rFonts w:ascii="Times New Roman" w:hAnsi="Times New Roman" w:cs="Times New Roman"/>
          <w:sz w:val="24"/>
          <w:szCs w:val="24"/>
        </w:rPr>
        <w:tab/>
        <w:t>установление уровня предметных компетенций учащихся 9-х классов;</w:t>
      </w:r>
    </w:p>
    <w:p w:rsidR="001B5530" w:rsidRPr="00FB7E97" w:rsidRDefault="001B5530" w:rsidP="001B5530">
      <w:pPr>
        <w:spacing w:after="53" w:line="241" w:lineRule="auto"/>
        <w:ind w:left="370" w:right="7"/>
        <w:rPr>
          <w:rFonts w:ascii="Times New Roman" w:hAnsi="Times New Roman" w:cs="Times New Roman"/>
          <w:sz w:val="24"/>
          <w:szCs w:val="24"/>
        </w:rPr>
      </w:pPr>
    </w:p>
    <w:p w:rsidR="001B5530" w:rsidRPr="00FB7E97" w:rsidRDefault="001B5530" w:rsidP="001B5530">
      <w:pPr>
        <w:spacing w:after="53" w:line="241" w:lineRule="auto"/>
        <w:ind w:left="370" w:right="7"/>
        <w:rPr>
          <w:rFonts w:ascii="Times New Roman" w:hAnsi="Times New Roman" w:cs="Times New Roman"/>
          <w:sz w:val="24"/>
          <w:szCs w:val="24"/>
        </w:rPr>
      </w:pPr>
      <w:r w:rsidRPr="00FB7E97">
        <w:rPr>
          <w:rFonts w:ascii="Times New Roman" w:hAnsi="Times New Roman" w:cs="Times New Roman"/>
          <w:sz w:val="24"/>
          <w:szCs w:val="24"/>
        </w:rPr>
        <w:t>•</w:t>
      </w:r>
      <w:r w:rsidRPr="00FB7E97">
        <w:rPr>
          <w:rFonts w:ascii="Times New Roman" w:hAnsi="Times New Roman" w:cs="Times New Roman"/>
          <w:sz w:val="24"/>
          <w:szCs w:val="24"/>
        </w:rPr>
        <w:tab/>
      </w:r>
      <w:r w:rsidR="00AC6639" w:rsidRPr="00FB7E97">
        <w:rPr>
          <w:rFonts w:ascii="Times New Roman" w:hAnsi="Times New Roman" w:cs="Times New Roman"/>
          <w:sz w:val="24"/>
          <w:szCs w:val="24"/>
        </w:rPr>
        <w:t>установление учебных возможностей выпускников для дальнейшего</w:t>
      </w:r>
      <w:r w:rsidRPr="00FB7E97">
        <w:rPr>
          <w:rFonts w:ascii="Times New Roman" w:hAnsi="Times New Roman" w:cs="Times New Roman"/>
          <w:sz w:val="24"/>
          <w:szCs w:val="24"/>
        </w:rPr>
        <w:t xml:space="preserve"> обучения в профильных классах.</w:t>
      </w:r>
    </w:p>
    <w:p w:rsidR="001B5530" w:rsidRPr="00FB7E97" w:rsidRDefault="001B5530" w:rsidP="001B5530">
      <w:pPr>
        <w:spacing w:after="53" w:line="241" w:lineRule="auto"/>
        <w:ind w:left="370" w:right="7"/>
        <w:rPr>
          <w:rFonts w:ascii="Times New Roman" w:hAnsi="Times New Roman" w:cs="Times New Roman"/>
          <w:sz w:val="24"/>
          <w:szCs w:val="24"/>
        </w:rPr>
      </w:pPr>
      <w:r w:rsidRPr="00FB7E97">
        <w:rPr>
          <w:rFonts w:ascii="Times New Roman" w:hAnsi="Times New Roman" w:cs="Times New Roman"/>
          <w:sz w:val="24"/>
          <w:szCs w:val="24"/>
        </w:rPr>
        <w:t>Содержание контрольно-измерительных материалов определяется требованиями к уровню подготовки выпускников основной школ, в соответствии с ФГОС основного общего образования и с учетом уровня реализации образовательных программ.</w:t>
      </w:r>
    </w:p>
    <w:p w:rsidR="00E722B6" w:rsidRPr="00FB7E97" w:rsidRDefault="00E722B6" w:rsidP="00E722B6">
      <w:pPr>
        <w:spacing w:after="0" w:line="236" w:lineRule="auto"/>
        <w:ind w:left="260" w:right="120" w:firstLine="284"/>
        <w:jc w:val="both"/>
        <w:rPr>
          <w:rFonts w:ascii="Times New Roman" w:eastAsiaTheme="minorEastAsia" w:hAnsi="Times New Roman" w:cs="Times New Roman"/>
          <w:sz w:val="24"/>
          <w:szCs w:val="24"/>
          <w:lang w:eastAsia="ru-RU"/>
        </w:rPr>
      </w:pPr>
      <w:r w:rsidRPr="00FB7E97">
        <w:rPr>
          <w:rFonts w:ascii="Times New Roman" w:eastAsia="Times New Roman" w:hAnsi="Times New Roman" w:cs="Times New Roman"/>
          <w:b/>
          <w:bCs/>
          <w:i/>
          <w:iCs/>
          <w:sz w:val="24"/>
          <w:szCs w:val="24"/>
          <w:lang w:eastAsia="ru-RU"/>
        </w:rPr>
        <w:t>7 учащихся проходили ГИА в форме ОГЭ. 6 выпускников прошли государственную итоговую аттестацию в установленные сроки, один прошел в резервный день7.07.2022 года</w:t>
      </w:r>
    </w:p>
    <w:p w:rsidR="00E722B6" w:rsidRPr="00FB7E97" w:rsidRDefault="00E722B6" w:rsidP="00E722B6">
      <w:pPr>
        <w:spacing w:after="0" w:line="200" w:lineRule="exact"/>
        <w:ind w:firstLine="284"/>
        <w:rPr>
          <w:rFonts w:ascii="Times New Roman" w:eastAsiaTheme="minorEastAsia" w:hAnsi="Times New Roman" w:cs="Times New Roman"/>
          <w:sz w:val="24"/>
          <w:szCs w:val="24"/>
          <w:lang w:eastAsia="ru-RU"/>
        </w:rPr>
      </w:pPr>
    </w:p>
    <w:p w:rsidR="001B5530" w:rsidRPr="00FB7E97" w:rsidRDefault="001B5530" w:rsidP="00E722B6">
      <w:pPr>
        <w:spacing w:after="53" w:line="241" w:lineRule="auto"/>
        <w:ind w:right="7"/>
        <w:rPr>
          <w:rFonts w:ascii="Times New Roman" w:hAnsi="Times New Roman" w:cs="Times New Roman"/>
          <w:sz w:val="24"/>
          <w:szCs w:val="24"/>
        </w:rPr>
      </w:pPr>
    </w:p>
    <w:p w:rsidR="00FD2236" w:rsidRPr="00FB7E97" w:rsidRDefault="00FD2236" w:rsidP="00E722B6">
      <w:pPr>
        <w:spacing w:after="53" w:line="241" w:lineRule="auto"/>
        <w:ind w:right="7"/>
        <w:rPr>
          <w:rFonts w:ascii="Times New Roman" w:hAnsi="Times New Roman" w:cs="Times New Roman"/>
          <w:sz w:val="24"/>
          <w:szCs w:val="24"/>
        </w:rPr>
      </w:pPr>
    </w:p>
    <w:p w:rsidR="00FD2236" w:rsidRPr="00FB7E97" w:rsidRDefault="00FD2236" w:rsidP="00E722B6">
      <w:pPr>
        <w:spacing w:after="53" w:line="241" w:lineRule="auto"/>
        <w:ind w:right="7"/>
        <w:rPr>
          <w:rFonts w:ascii="Times New Roman" w:hAnsi="Times New Roman" w:cs="Times New Roman"/>
          <w:sz w:val="24"/>
          <w:szCs w:val="24"/>
        </w:rPr>
      </w:pPr>
    </w:p>
    <w:p w:rsidR="00FD2236" w:rsidRPr="00FB7E97" w:rsidRDefault="00FD2236" w:rsidP="00E722B6">
      <w:pPr>
        <w:spacing w:after="53" w:line="241" w:lineRule="auto"/>
        <w:ind w:right="7"/>
        <w:rPr>
          <w:rFonts w:ascii="Times New Roman" w:hAnsi="Times New Roman" w:cs="Times New Roman"/>
          <w:sz w:val="24"/>
          <w:szCs w:val="24"/>
        </w:rPr>
      </w:pPr>
    </w:p>
    <w:p w:rsidR="001B5530" w:rsidRPr="00FB7E97" w:rsidRDefault="004216DD" w:rsidP="001B5530">
      <w:pPr>
        <w:spacing w:after="53" w:line="241" w:lineRule="auto"/>
        <w:ind w:left="370" w:right="7"/>
        <w:rPr>
          <w:rFonts w:ascii="Times New Roman" w:hAnsi="Times New Roman" w:cs="Times New Roman"/>
          <w:sz w:val="24"/>
          <w:szCs w:val="24"/>
        </w:rPr>
      </w:pPr>
      <w:r w:rsidRPr="00FB7E97">
        <w:rPr>
          <w:rFonts w:ascii="Times New Roman" w:hAnsi="Times New Roman" w:cs="Times New Roman"/>
          <w:sz w:val="24"/>
          <w:szCs w:val="24"/>
        </w:rPr>
        <w:lastRenderedPageBreak/>
        <w:t>Математика 23.05.2022 г.</w:t>
      </w:r>
    </w:p>
    <w:p w:rsidR="00E722B6" w:rsidRPr="00FB7E97" w:rsidRDefault="00E722B6" w:rsidP="001B5530">
      <w:pPr>
        <w:spacing w:after="53" w:line="241" w:lineRule="auto"/>
        <w:ind w:left="370" w:right="7"/>
        <w:rPr>
          <w:rFonts w:ascii="Times New Roman" w:hAnsi="Times New Roman" w:cs="Times New Roman"/>
          <w:sz w:val="24"/>
          <w:szCs w:val="24"/>
        </w:rPr>
      </w:pPr>
    </w:p>
    <w:p w:rsidR="001B5530" w:rsidRPr="00FB7E97" w:rsidRDefault="001B5530" w:rsidP="001B5530">
      <w:pPr>
        <w:spacing w:after="53" w:line="241" w:lineRule="auto"/>
        <w:ind w:left="-426" w:right="7"/>
        <w:rPr>
          <w:rFonts w:ascii="Times New Roman" w:hAnsi="Times New Roman" w:cs="Times New Roman"/>
          <w:sz w:val="24"/>
          <w:szCs w:val="24"/>
        </w:rPr>
      </w:pPr>
    </w:p>
    <w:tbl>
      <w:tblPr>
        <w:tblW w:w="9969" w:type="dxa"/>
        <w:tblInd w:w="-147" w:type="dxa"/>
        <w:tblLook w:val="04A0" w:firstRow="1" w:lastRow="0" w:firstColumn="1" w:lastColumn="0" w:noHBand="0" w:noVBand="1"/>
      </w:tblPr>
      <w:tblGrid>
        <w:gridCol w:w="394"/>
        <w:gridCol w:w="423"/>
        <w:gridCol w:w="611"/>
        <w:gridCol w:w="1137"/>
        <w:gridCol w:w="937"/>
        <w:gridCol w:w="1150"/>
        <w:gridCol w:w="2228"/>
        <w:gridCol w:w="2758"/>
        <w:gridCol w:w="423"/>
        <w:gridCol w:w="423"/>
      </w:tblGrid>
      <w:tr w:rsidR="001B5530" w:rsidRPr="00FB7E97" w:rsidTr="004216DD">
        <w:trPr>
          <w:trHeight w:val="1163"/>
        </w:trPr>
        <w:tc>
          <w:tcPr>
            <w:tcW w:w="438" w:type="dxa"/>
            <w:tcBorders>
              <w:top w:val="nil"/>
              <w:left w:val="single" w:sz="4" w:space="0" w:color="000000"/>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w:t>
            </w:r>
          </w:p>
        </w:tc>
        <w:tc>
          <w:tcPr>
            <w:tcW w:w="452" w:type="dxa"/>
            <w:tcBorders>
              <w:top w:val="nil"/>
              <w:left w:val="nil"/>
              <w:bottom w:val="single" w:sz="4" w:space="0" w:color="000000"/>
              <w:right w:val="single" w:sz="4" w:space="0" w:color="000000"/>
            </w:tcBorders>
            <w:shd w:val="clear" w:color="auto" w:fill="auto"/>
            <w:noWrap/>
            <w:textDirection w:val="btLr"/>
            <w:vAlign w:val="center"/>
            <w:hideMark/>
          </w:tcPr>
          <w:p w:rsidR="001B5530" w:rsidRPr="00FB7E97" w:rsidRDefault="001B5530" w:rsidP="001B5530">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Класс</w:t>
            </w:r>
          </w:p>
        </w:tc>
        <w:tc>
          <w:tcPr>
            <w:tcW w:w="724" w:type="dxa"/>
            <w:tcBorders>
              <w:top w:val="nil"/>
              <w:left w:val="nil"/>
              <w:bottom w:val="single" w:sz="4" w:space="0" w:color="000000"/>
              <w:right w:val="single" w:sz="4" w:space="0" w:color="000000"/>
            </w:tcBorders>
            <w:shd w:val="clear" w:color="auto" w:fill="auto"/>
            <w:vAlign w:val="center"/>
            <w:hideMark/>
          </w:tcPr>
          <w:p w:rsidR="001B5530" w:rsidRPr="00FB7E97" w:rsidRDefault="001B5530" w:rsidP="001B5530">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Код ППЭ</w:t>
            </w:r>
          </w:p>
        </w:tc>
        <w:tc>
          <w:tcPr>
            <w:tcW w:w="1241"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Фамилия</w:t>
            </w:r>
          </w:p>
        </w:tc>
        <w:tc>
          <w:tcPr>
            <w:tcW w:w="840"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Имя</w:t>
            </w:r>
          </w:p>
        </w:tc>
        <w:tc>
          <w:tcPr>
            <w:tcW w:w="1230"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Отчество</w:t>
            </w:r>
          </w:p>
        </w:tc>
        <w:tc>
          <w:tcPr>
            <w:tcW w:w="1877" w:type="dxa"/>
            <w:tcBorders>
              <w:top w:val="nil"/>
              <w:left w:val="nil"/>
              <w:bottom w:val="single" w:sz="4" w:space="0" w:color="000000"/>
              <w:right w:val="single" w:sz="4" w:space="0" w:color="000000"/>
            </w:tcBorders>
            <w:shd w:val="clear" w:color="auto" w:fill="auto"/>
            <w:vAlign w:val="center"/>
            <w:hideMark/>
          </w:tcPr>
          <w:p w:rsidR="001B5530" w:rsidRPr="00FB7E97" w:rsidRDefault="001B5530" w:rsidP="001B5530">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Задания с кратким ответом</w:t>
            </w:r>
          </w:p>
        </w:tc>
        <w:tc>
          <w:tcPr>
            <w:tcW w:w="2412" w:type="dxa"/>
            <w:tcBorders>
              <w:top w:val="nil"/>
              <w:left w:val="nil"/>
              <w:bottom w:val="single" w:sz="4" w:space="0" w:color="000000"/>
              <w:right w:val="single" w:sz="4" w:space="0" w:color="000000"/>
            </w:tcBorders>
            <w:shd w:val="clear" w:color="auto" w:fill="auto"/>
            <w:vAlign w:val="center"/>
            <w:hideMark/>
          </w:tcPr>
          <w:p w:rsidR="001B5530" w:rsidRPr="00FB7E97" w:rsidRDefault="001B5530" w:rsidP="001B5530">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Задания с развёрнутым ответом</w:t>
            </w:r>
          </w:p>
        </w:tc>
        <w:tc>
          <w:tcPr>
            <w:tcW w:w="372" w:type="dxa"/>
            <w:tcBorders>
              <w:top w:val="nil"/>
              <w:left w:val="nil"/>
              <w:bottom w:val="single" w:sz="4" w:space="0" w:color="000000"/>
              <w:right w:val="single" w:sz="4" w:space="0" w:color="000000"/>
            </w:tcBorders>
            <w:shd w:val="clear" w:color="auto" w:fill="auto"/>
            <w:textDirection w:val="btLr"/>
            <w:vAlign w:val="center"/>
            <w:hideMark/>
          </w:tcPr>
          <w:p w:rsidR="001B5530" w:rsidRPr="00FB7E97" w:rsidRDefault="001B5530" w:rsidP="001B5530">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Первичный балл</w:t>
            </w:r>
          </w:p>
        </w:tc>
        <w:tc>
          <w:tcPr>
            <w:tcW w:w="383" w:type="dxa"/>
            <w:tcBorders>
              <w:top w:val="nil"/>
              <w:left w:val="nil"/>
              <w:bottom w:val="single" w:sz="4" w:space="0" w:color="000000"/>
              <w:right w:val="single" w:sz="4" w:space="0" w:color="000000"/>
            </w:tcBorders>
            <w:shd w:val="clear" w:color="auto" w:fill="auto"/>
            <w:textDirection w:val="btLr"/>
            <w:vAlign w:val="center"/>
            <w:hideMark/>
          </w:tcPr>
          <w:p w:rsidR="001B5530" w:rsidRPr="00FB7E97" w:rsidRDefault="001B5530" w:rsidP="001B5530">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Оценка</w:t>
            </w:r>
          </w:p>
        </w:tc>
      </w:tr>
      <w:tr w:rsidR="001B5530" w:rsidRPr="00FB7E97" w:rsidTr="004216DD">
        <w:trPr>
          <w:trHeight w:val="237"/>
        </w:trPr>
        <w:tc>
          <w:tcPr>
            <w:tcW w:w="438" w:type="dxa"/>
            <w:tcBorders>
              <w:top w:val="nil"/>
              <w:left w:val="single" w:sz="4" w:space="0" w:color="000000"/>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1</w:t>
            </w:r>
          </w:p>
        </w:tc>
        <w:tc>
          <w:tcPr>
            <w:tcW w:w="452"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9</w:t>
            </w:r>
          </w:p>
        </w:tc>
        <w:tc>
          <w:tcPr>
            <w:tcW w:w="724"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4101</w:t>
            </w:r>
          </w:p>
        </w:tc>
        <w:tc>
          <w:tcPr>
            <w:tcW w:w="1241"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Гаффарова</w:t>
            </w:r>
          </w:p>
        </w:tc>
        <w:tc>
          <w:tcPr>
            <w:tcW w:w="840"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Диана</w:t>
            </w:r>
          </w:p>
        </w:tc>
        <w:tc>
          <w:tcPr>
            <w:tcW w:w="1230"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Ленаровна</w:t>
            </w:r>
          </w:p>
        </w:tc>
        <w:tc>
          <w:tcPr>
            <w:tcW w:w="1877"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rPr>
                <w:rFonts w:ascii="Courier New" w:eastAsia="Times New Roman" w:hAnsi="Courier New" w:cs="Courier New"/>
                <w:b/>
                <w:bCs/>
                <w:color w:val="000000"/>
                <w:sz w:val="24"/>
                <w:szCs w:val="24"/>
                <w:lang w:eastAsia="ru-RU"/>
              </w:rPr>
            </w:pPr>
            <w:r w:rsidRPr="00FB7E97">
              <w:rPr>
                <w:rFonts w:ascii="Courier New" w:eastAsia="Times New Roman" w:hAnsi="Courier New" w:cs="Courier New"/>
                <w:b/>
                <w:bCs/>
                <w:color w:val="000000"/>
                <w:sz w:val="24"/>
                <w:szCs w:val="24"/>
                <w:lang w:eastAsia="ru-RU"/>
              </w:rPr>
              <w:t>++++-++++++++++++++</w:t>
            </w:r>
          </w:p>
        </w:tc>
        <w:tc>
          <w:tcPr>
            <w:tcW w:w="2412"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rPr>
                <w:rFonts w:ascii="Courier New" w:eastAsia="Times New Roman" w:hAnsi="Courier New" w:cs="Courier New"/>
                <w:b/>
                <w:bCs/>
                <w:color w:val="000000"/>
                <w:sz w:val="24"/>
                <w:szCs w:val="24"/>
                <w:lang w:eastAsia="ru-RU"/>
              </w:rPr>
            </w:pPr>
            <w:r w:rsidRPr="00FB7E97">
              <w:rPr>
                <w:rFonts w:ascii="Courier New" w:eastAsia="Times New Roman" w:hAnsi="Courier New" w:cs="Courier New"/>
                <w:b/>
                <w:bCs/>
                <w:color w:val="000000"/>
                <w:sz w:val="24"/>
                <w:szCs w:val="24"/>
                <w:lang w:eastAsia="ru-RU"/>
              </w:rPr>
              <w:t>1(2)2(2)0(2)2(2)0(2)0(2)</w:t>
            </w:r>
          </w:p>
        </w:tc>
        <w:tc>
          <w:tcPr>
            <w:tcW w:w="372"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jc w:val="right"/>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23</w:t>
            </w:r>
          </w:p>
        </w:tc>
        <w:tc>
          <w:tcPr>
            <w:tcW w:w="383"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jc w:val="right"/>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5</w:t>
            </w:r>
          </w:p>
        </w:tc>
      </w:tr>
      <w:tr w:rsidR="001B5530" w:rsidRPr="00FB7E97" w:rsidTr="004216DD">
        <w:trPr>
          <w:trHeight w:val="222"/>
        </w:trPr>
        <w:tc>
          <w:tcPr>
            <w:tcW w:w="438" w:type="dxa"/>
            <w:tcBorders>
              <w:top w:val="nil"/>
              <w:left w:val="single" w:sz="4" w:space="0" w:color="000000"/>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2</w:t>
            </w:r>
          </w:p>
        </w:tc>
        <w:tc>
          <w:tcPr>
            <w:tcW w:w="452"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9</w:t>
            </w:r>
          </w:p>
        </w:tc>
        <w:tc>
          <w:tcPr>
            <w:tcW w:w="724"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4101</w:t>
            </w:r>
          </w:p>
        </w:tc>
        <w:tc>
          <w:tcPr>
            <w:tcW w:w="1241"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Егоров</w:t>
            </w:r>
          </w:p>
        </w:tc>
        <w:tc>
          <w:tcPr>
            <w:tcW w:w="840"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Руслан</w:t>
            </w:r>
          </w:p>
        </w:tc>
        <w:tc>
          <w:tcPr>
            <w:tcW w:w="1230"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Георгиевич</w:t>
            </w:r>
          </w:p>
        </w:tc>
        <w:tc>
          <w:tcPr>
            <w:tcW w:w="1877"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rPr>
                <w:rFonts w:ascii="Courier New" w:eastAsia="Times New Roman" w:hAnsi="Courier New" w:cs="Courier New"/>
                <w:b/>
                <w:bCs/>
                <w:color w:val="000000"/>
                <w:sz w:val="24"/>
                <w:szCs w:val="24"/>
                <w:lang w:eastAsia="ru-RU"/>
              </w:rPr>
            </w:pPr>
            <w:r w:rsidRPr="00FB7E97">
              <w:rPr>
                <w:rFonts w:ascii="Courier New" w:eastAsia="Times New Roman" w:hAnsi="Courier New" w:cs="Courier New"/>
                <w:b/>
                <w:bCs/>
                <w:color w:val="000000"/>
                <w:sz w:val="24"/>
                <w:szCs w:val="24"/>
                <w:lang w:eastAsia="ru-RU"/>
              </w:rPr>
              <w:t>++--+++++-+++-+++++</w:t>
            </w:r>
          </w:p>
        </w:tc>
        <w:tc>
          <w:tcPr>
            <w:tcW w:w="2412"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rPr>
                <w:rFonts w:ascii="Courier New" w:eastAsia="Times New Roman" w:hAnsi="Courier New" w:cs="Courier New"/>
                <w:b/>
                <w:bCs/>
                <w:color w:val="000000"/>
                <w:sz w:val="24"/>
                <w:szCs w:val="24"/>
                <w:lang w:eastAsia="ru-RU"/>
              </w:rPr>
            </w:pPr>
            <w:r w:rsidRPr="00FB7E97">
              <w:rPr>
                <w:rFonts w:ascii="Courier New" w:eastAsia="Times New Roman" w:hAnsi="Courier New" w:cs="Courier New"/>
                <w:b/>
                <w:bCs/>
                <w:color w:val="000000"/>
                <w:sz w:val="24"/>
                <w:szCs w:val="24"/>
                <w:lang w:eastAsia="ru-RU"/>
              </w:rPr>
              <w:t>0(2)0(2)0(2)0(2)0(2)0(2)</w:t>
            </w:r>
          </w:p>
        </w:tc>
        <w:tc>
          <w:tcPr>
            <w:tcW w:w="372"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jc w:val="right"/>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15</w:t>
            </w:r>
          </w:p>
        </w:tc>
        <w:tc>
          <w:tcPr>
            <w:tcW w:w="383"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jc w:val="right"/>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4</w:t>
            </w:r>
          </w:p>
        </w:tc>
      </w:tr>
      <w:tr w:rsidR="001B5530" w:rsidRPr="00FB7E97" w:rsidTr="004216DD">
        <w:trPr>
          <w:trHeight w:val="237"/>
        </w:trPr>
        <w:tc>
          <w:tcPr>
            <w:tcW w:w="438" w:type="dxa"/>
            <w:tcBorders>
              <w:top w:val="nil"/>
              <w:left w:val="single" w:sz="4" w:space="0" w:color="000000"/>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3</w:t>
            </w:r>
          </w:p>
        </w:tc>
        <w:tc>
          <w:tcPr>
            <w:tcW w:w="452"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9</w:t>
            </w:r>
          </w:p>
        </w:tc>
        <w:tc>
          <w:tcPr>
            <w:tcW w:w="724"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4101</w:t>
            </w:r>
          </w:p>
        </w:tc>
        <w:tc>
          <w:tcPr>
            <w:tcW w:w="1241"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Закирова</w:t>
            </w:r>
          </w:p>
        </w:tc>
        <w:tc>
          <w:tcPr>
            <w:tcW w:w="840"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Нурия</w:t>
            </w:r>
          </w:p>
        </w:tc>
        <w:tc>
          <w:tcPr>
            <w:tcW w:w="1230"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Равилевна</w:t>
            </w:r>
          </w:p>
        </w:tc>
        <w:tc>
          <w:tcPr>
            <w:tcW w:w="1877"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rPr>
                <w:rFonts w:ascii="Courier New" w:eastAsia="Times New Roman" w:hAnsi="Courier New" w:cs="Courier New"/>
                <w:b/>
                <w:bCs/>
                <w:color w:val="000000"/>
                <w:sz w:val="24"/>
                <w:szCs w:val="24"/>
                <w:lang w:eastAsia="ru-RU"/>
              </w:rPr>
            </w:pPr>
            <w:r w:rsidRPr="00FB7E97">
              <w:rPr>
                <w:rFonts w:ascii="Courier New" w:eastAsia="Times New Roman" w:hAnsi="Courier New" w:cs="Courier New"/>
                <w:b/>
                <w:bCs/>
                <w:color w:val="000000"/>
                <w:sz w:val="24"/>
                <w:szCs w:val="24"/>
                <w:lang w:eastAsia="ru-RU"/>
              </w:rPr>
              <w:t>+++++++++++++++++++</w:t>
            </w:r>
          </w:p>
        </w:tc>
        <w:tc>
          <w:tcPr>
            <w:tcW w:w="2412"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rPr>
                <w:rFonts w:ascii="Courier New" w:eastAsia="Times New Roman" w:hAnsi="Courier New" w:cs="Courier New"/>
                <w:b/>
                <w:bCs/>
                <w:color w:val="000000"/>
                <w:sz w:val="24"/>
                <w:szCs w:val="24"/>
                <w:lang w:eastAsia="ru-RU"/>
              </w:rPr>
            </w:pPr>
            <w:r w:rsidRPr="00FB7E97">
              <w:rPr>
                <w:rFonts w:ascii="Courier New" w:eastAsia="Times New Roman" w:hAnsi="Courier New" w:cs="Courier New"/>
                <w:b/>
                <w:bCs/>
                <w:color w:val="000000"/>
                <w:sz w:val="24"/>
                <w:szCs w:val="24"/>
                <w:lang w:eastAsia="ru-RU"/>
              </w:rPr>
              <w:t>2(2)1(2)0(2)0(2)0(2)0(2)</w:t>
            </w:r>
          </w:p>
        </w:tc>
        <w:tc>
          <w:tcPr>
            <w:tcW w:w="372"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jc w:val="right"/>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22</w:t>
            </w:r>
          </w:p>
        </w:tc>
        <w:tc>
          <w:tcPr>
            <w:tcW w:w="383"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jc w:val="right"/>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5</w:t>
            </w:r>
          </w:p>
        </w:tc>
      </w:tr>
      <w:tr w:rsidR="001B5530" w:rsidRPr="00FB7E97" w:rsidTr="004216DD">
        <w:trPr>
          <w:trHeight w:val="237"/>
        </w:trPr>
        <w:tc>
          <w:tcPr>
            <w:tcW w:w="438" w:type="dxa"/>
            <w:tcBorders>
              <w:top w:val="nil"/>
              <w:left w:val="single" w:sz="4" w:space="0" w:color="000000"/>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4</w:t>
            </w:r>
          </w:p>
        </w:tc>
        <w:tc>
          <w:tcPr>
            <w:tcW w:w="452"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9</w:t>
            </w:r>
          </w:p>
        </w:tc>
        <w:tc>
          <w:tcPr>
            <w:tcW w:w="724"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4101</w:t>
            </w:r>
          </w:p>
        </w:tc>
        <w:tc>
          <w:tcPr>
            <w:tcW w:w="1241"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Исламова</w:t>
            </w:r>
          </w:p>
        </w:tc>
        <w:tc>
          <w:tcPr>
            <w:tcW w:w="840"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Исламия</w:t>
            </w:r>
          </w:p>
        </w:tc>
        <w:tc>
          <w:tcPr>
            <w:tcW w:w="1230"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Рашитовна</w:t>
            </w:r>
          </w:p>
        </w:tc>
        <w:tc>
          <w:tcPr>
            <w:tcW w:w="1877"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rPr>
                <w:rFonts w:ascii="Courier New" w:eastAsia="Times New Roman" w:hAnsi="Courier New" w:cs="Courier New"/>
                <w:b/>
                <w:bCs/>
                <w:color w:val="000000"/>
                <w:sz w:val="24"/>
                <w:szCs w:val="24"/>
                <w:lang w:eastAsia="ru-RU"/>
              </w:rPr>
            </w:pPr>
            <w:r w:rsidRPr="00FB7E97">
              <w:rPr>
                <w:rFonts w:ascii="Courier New" w:eastAsia="Times New Roman" w:hAnsi="Courier New" w:cs="Courier New"/>
                <w:b/>
                <w:bCs/>
                <w:color w:val="000000"/>
                <w:sz w:val="24"/>
                <w:szCs w:val="24"/>
                <w:lang w:eastAsia="ru-RU"/>
              </w:rPr>
              <w:t>+++++++++++++-+++++</w:t>
            </w:r>
          </w:p>
        </w:tc>
        <w:tc>
          <w:tcPr>
            <w:tcW w:w="2412"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rPr>
                <w:rFonts w:ascii="Courier New" w:eastAsia="Times New Roman" w:hAnsi="Courier New" w:cs="Courier New"/>
                <w:b/>
                <w:bCs/>
                <w:color w:val="000000"/>
                <w:sz w:val="24"/>
                <w:szCs w:val="24"/>
                <w:lang w:eastAsia="ru-RU"/>
              </w:rPr>
            </w:pPr>
            <w:r w:rsidRPr="00FB7E97">
              <w:rPr>
                <w:rFonts w:ascii="Courier New" w:eastAsia="Times New Roman" w:hAnsi="Courier New" w:cs="Courier New"/>
                <w:b/>
                <w:bCs/>
                <w:color w:val="000000"/>
                <w:sz w:val="24"/>
                <w:szCs w:val="24"/>
                <w:lang w:eastAsia="ru-RU"/>
              </w:rPr>
              <w:t>0(2)0(2)0(2)0(2)0(2)0(2)</w:t>
            </w:r>
          </w:p>
        </w:tc>
        <w:tc>
          <w:tcPr>
            <w:tcW w:w="372"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jc w:val="right"/>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18</w:t>
            </w:r>
          </w:p>
        </w:tc>
        <w:tc>
          <w:tcPr>
            <w:tcW w:w="383"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jc w:val="right"/>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4</w:t>
            </w:r>
          </w:p>
        </w:tc>
      </w:tr>
      <w:tr w:rsidR="001B5530" w:rsidRPr="00FB7E97" w:rsidTr="004216DD">
        <w:trPr>
          <w:trHeight w:val="237"/>
        </w:trPr>
        <w:tc>
          <w:tcPr>
            <w:tcW w:w="438" w:type="dxa"/>
            <w:tcBorders>
              <w:top w:val="nil"/>
              <w:left w:val="single" w:sz="4" w:space="0" w:color="000000"/>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5</w:t>
            </w:r>
          </w:p>
        </w:tc>
        <w:tc>
          <w:tcPr>
            <w:tcW w:w="452"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9</w:t>
            </w:r>
          </w:p>
        </w:tc>
        <w:tc>
          <w:tcPr>
            <w:tcW w:w="724"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4101</w:t>
            </w:r>
          </w:p>
        </w:tc>
        <w:tc>
          <w:tcPr>
            <w:tcW w:w="1241"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Мисбахова</w:t>
            </w:r>
          </w:p>
        </w:tc>
        <w:tc>
          <w:tcPr>
            <w:tcW w:w="840"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Лейсан</w:t>
            </w:r>
          </w:p>
        </w:tc>
        <w:tc>
          <w:tcPr>
            <w:tcW w:w="1230"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Рузилевна</w:t>
            </w:r>
          </w:p>
        </w:tc>
        <w:tc>
          <w:tcPr>
            <w:tcW w:w="1877"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rPr>
                <w:rFonts w:ascii="Courier New" w:eastAsia="Times New Roman" w:hAnsi="Courier New" w:cs="Courier New"/>
                <w:b/>
                <w:bCs/>
                <w:color w:val="000000"/>
                <w:sz w:val="24"/>
                <w:szCs w:val="24"/>
                <w:lang w:eastAsia="ru-RU"/>
              </w:rPr>
            </w:pPr>
            <w:r w:rsidRPr="00FB7E97">
              <w:rPr>
                <w:rFonts w:ascii="Courier New" w:eastAsia="Times New Roman" w:hAnsi="Courier New" w:cs="Courier New"/>
                <w:b/>
                <w:bCs/>
                <w:color w:val="000000"/>
                <w:sz w:val="24"/>
                <w:szCs w:val="24"/>
                <w:lang w:eastAsia="ru-RU"/>
              </w:rPr>
              <w:t>++-++++++++++-+-+++</w:t>
            </w:r>
          </w:p>
        </w:tc>
        <w:tc>
          <w:tcPr>
            <w:tcW w:w="2412"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rPr>
                <w:rFonts w:ascii="Courier New" w:eastAsia="Times New Roman" w:hAnsi="Courier New" w:cs="Courier New"/>
                <w:b/>
                <w:bCs/>
                <w:color w:val="000000"/>
                <w:sz w:val="24"/>
                <w:szCs w:val="24"/>
                <w:lang w:eastAsia="ru-RU"/>
              </w:rPr>
            </w:pPr>
            <w:r w:rsidRPr="00FB7E97">
              <w:rPr>
                <w:rFonts w:ascii="Courier New" w:eastAsia="Times New Roman" w:hAnsi="Courier New" w:cs="Courier New"/>
                <w:b/>
                <w:bCs/>
                <w:color w:val="000000"/>
                <w:sz w:val="24"/>
                <w:szCs w:val="24"/>
                <w:lang w:eastAsia="ru-RU"/>
              </w:rPr>
              <w:t>0(2)0(2)0(2)0(2)0(2)0(2)</w:t>
            </w:r>
          </w:p>
        </w:tc>
        <w:tc>
          <w:tcPr>
            <w:tcW w:w="372"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jc w:val="right"/>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16</w:t>
            </w:r>
          </w:p>
        </w:tc>
        <w:tc>
          <w:tcPr>
            <w:tcW w:w="383"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jc w:val="right"/>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4</w:t>
            </w:r>
          </w:p>
        </w:tc>
      </w:tr>
      <w:tr w:rsidR="001B5530" w:rsidRPr="00FB7E97" w:rsidTr="004216DD">
        <w:trPr>
          <w:trHeight w:val="222"/>
        </w:trPr>
        <w:tc>
          <w:tcPr>
            <w:tcW w:w="438" w:type="dxa"/>
            <w:tcBorders>
              <w:top w:val="nil"/>
              <w:left w:val="single" w:sz="4" w:space="0" w:color="000000"/>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6</w:t>
            </w:r>
          </w:p>
        </w:tc>
        <w:tc>
          <w:tcPr>
            <w:tcW w:w="452"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9</w:t>
            </w:r>
          </w:p>
        </w:tc>
        <w:tc>
          <w:tcPr>
            <w:tcW w:w="724"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4101</w:t>
            </w:r>
          </w:p>
        </w:tc>
        <w:tc>
          <w:tcPr>
            <w:tcW w:w="1241"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Мухидинов</w:t>
            </w:r>
          </w:p>
        </w:tc>
        <w:tc>
          <w:tcPr>
            <w:tcW w:w="840"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Айдар</w:t>
            </w:r>
          </w:p>
        </w:tc>
        <w:tc>
          <w:tcPr>
            <w:tcW w:w="1230"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Тимурович</w:t>
            </w:r>
          </w:p>
        </w:tc>
        <w:tc>
          <w:tcPr>
            <w:tcW w:w="1877"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rPr>
                <w:rFonts w:ascii="Courier New" w:eastAsia="Times New Roman" w:hAnsi="Courier New" w:cs="Courier New"/>
                <w:b/>
                <w:bCs/>
                <w:color w:val="000000"/>
                <w:sz w:val="24"/>
                <w:szCs w:val="24"/>
                <w:lang w:eastAsia="ru-RU"/>
              </w:rPr>
            </w:pPr>
            <w:r w:rsidRPr="00FB7E97">
              <w:rPr>
                <w:rFonts w:ascii="Courier New" w:eastAsia="Times New Roman" w:hAnsi="Courier New" w:cs="Courier New"/>
                <w:b/>
                <w:bCs/>
                <w:color w:val="000000"/>
                <w:sz w:val="24"/>
                <w:szCs w:val="24"/>
                <w:lang w:eastAsia="ru-RU"/>
              </w:rPr>
              <w:t>----++++-----+-----</w:t>
            </w:r>
          </w:p>
        </w:tc>
        <w:tc>
          <w:tcPr>
            <w:tcW w:w="2412"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rPr>
                <w:rFonts w:ascii="Courier New" w:eastAsia="Times New Roman" w:hAnsi="Courier New" w:cs="Courier New"/>
                <w:b/>
                <w:bCs/>
                <w:color w:val="000000"/>
                <w:sz w:val="24"/>
                <w:szCs w:val="24"/>
                <w:lang w:eastAsia="ru-RU"/>
              </w:rPr>
            </w:pPr>
            <w:r w:rsidRPr="00FB7E97">
              <w:rPr>
                <w:rFonts w:ascii="Courier New" w:eastAsia="Times New Roman" w:hAnsi="Courier New" w:cs="Courier New"/>
                <w:b/>
                <w:bCs/>
                <w:color w:val="000000"/>
                <w:sz w:val="24"/>
                <w:szCs w:val="24"/>
                <w:lang w:eastAsia="ru-RU"/>
              </w:rPr>
              <w:t>0(2)0(2)0(2)0(2)0(2)0(2)</w:t>
            </w:r>
          </w:p>
        </w:tc>
        <w:tc>
          <w:tcPr>
            <w:tcW w:w="372"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jc w:val="right"/>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5</w:t>
            </w:r>
          </w:p>
        </w:tc>
        <w:tc>
          <w:tcPr>
            <w:tcW w:w="383"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jc w:val="right"/>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2</w:t>
            </w:r>
          </w:p>
        </w:tc>
      </w:tr>
      <w:tr w:rsidR="001B5530" w:rsidRPr="00FB7E97" w:rsidTr="004216DD">
        <w:trPr>
          <w:trHeight w:val="237"/>
        </w:trPr>
        <w:tc>
          <w:tcPr>
            <w:tcW w:w="438" w:type="dxa"/>
            <w:tcBorders>
              <w:top w:val="nil"/>
              <w:left w:val="single" w:sz="4" w:space="0" w:color="000000"/>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7</w:t>
            </w:r>
          </w:p>
        </w:tc>
        <w:tc>
          <w:tcPr>
            <w:tcW w:w="452"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9</w:t>
            </w:r>
          </w:p>
        </w:tc>
        <w:tc>
          <w:tcPr>
            <w:tcW w:w="724"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4101</w:t>
            </w:r>
          </w:p>
        </w:tc>
        <w:tc>
          <w:tcPr>
            <w:tcW w:w="1241"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Шакиров</w:t>
            </w:r>
          </w:p>
        </w:tc>
        <w:tc>
          <w:tcPr>
            <w:tcW w:w="840"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Зиннур</w:t>
            </w:r>
          </w:p>
        </w:tc>
        <w:tc>
          <w:tcPr>
            <w:tcW w:w="1230"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Айратович</w:t>
            </w:r>
          </w:p>
        </w:tc>
        <w:tc>
          <w:tcPr>
            <w:tcW w:w="1877"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rPr>
                <w:rFonts w:ascii="Courier New" w:eastAsia="Times New Roman" w:hAnsi="Courier New" w:cs="Courier New"/>
                <w:b/>
                <w:bCs/>
                <w:color w:val="000000"/>
                <w:sz w:val="24"/>
                <w:szCs w:val="24"/>
                <w:lang w:eastAsia="ru-RU"/>
              </w:rPr>
            </w:pPr>
            <w:r w:rsidRPr="00FB7E97">
              <w:rPr>
                <w:rFonts w:ascii="Courier New" w:eastAsia="Times New Roman" w:hAnsi="Courier New" w:cs="Courier New"/>
                <w:b/>
                <w:bCs/>
                <w:color w:val="000000"/>
                <w:sz w:val="24"/>
                <w:szCs w:val="24"/>
                <w:lang w:eastAsia="ru-RU"/>
              </w:rPr>
              <w:t>++-+++++++++-++++++</w:t>
            </w:r>
          </w:p>
        </w:tc>
        <w:tc>
          <w:tcPr>
            <w:tcW w:w="2412"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rPr>
                <w:rFonts w:ascii="Courier New" w:eastAsia="Times New Roman" w:hAnsi="Courier New" w:cs="Courier New"/>
                <w:b/>
                <w:bCs/>
                <w:color w:val="000000"/>
                <w:sz w:val="24"/>
                <w:szCs w:val="24"/>
                <w:lang w:eastAsia="ru-RU"/>
              </w:rPr>
            </w:pPr>
            <w:r w:rsidRPr="00FB7E97">
              <w:rPr>
                <w:rFonts w:ascii="Courier New" w:eastAsia="Times New Roman" w:hAnsi="Courier New" w:cs="Courier New"/>
                <w:b/>
                <w:bCs/>
                <w:color w:val="000000"/>
                <w:sz w:val="24"/>
                <w:szCs w:val="24"/>
                <w:lang w:eastAsia="ru-RU"/>
              </w:rPr>
              <w:t>2(2)0(2)0(2)2(2)0(2)0(2)</w:t>
            </w:r>
          </w:p>
        </w:tc>
        <w:tc>
          <w:tcPr>
            <w:tcW w:w="372"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jc w:val="right"/>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21</w:t>
            </w:r>
          </w:p>
        </w:tc>
        <w:tc>
          <w:tcPr>
            <w:tcW w:w="383" w:type="dxa"/>
            <w:tcBorders>
              <w:top w:val="nil"/>
              <w:left w:val="nil"/>
              <w:bottom w:val="single" w:sz="4" w:space="0" w:color="000000"/>
              <w:right w:val="single" w:sz="4" w:space="0" w:color="000000"/>
            </w:tcBorders>
            <w:shd w:val="clear" w:color="auto" w:fill="auto"/>
            <w:noWrap/>
            <w:vAlign w:val="center"/>
            <w:hideMark/>
          </w:tcPr>
          <w:p w:rsidR="001B5530" w:rsidRPr="00FB7E97" w:rsidRDefault="001B5530" w:rsidP="001B5530">
            <w:pPr>
              <w:spacing w:after="0" w:line="240" w:lineRule="auto"/>
              <w:jc w:val="right"/>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4</w:t>
            </w:r>
          </w:p>
        </w:tc>
      </w:tr>
      <w:tr w:rsidR="001B5530" w:rsidRPr="00FB7E97" w:rsidTr="004216DD">
        <w:trPr>
          <w:trHeight w:val="255"/>
        </w:trPr>
        <w:tc>
          <w:tcPr>
            <w:tcW w:w="438" w:type="dxa"/>
            <w:tcBorders>
              <w:top w:val="nil"/>
              <w:left w:val="nil"/>
              <w:bottom w:val="nil"/>
              <w:right w:val="nil"/>
            </w:tcBorders>
            <w:shd w:val="clear" w:color="auto" w:fill="auto"/>
            <w:noWrap/>
            <w:vAlign w:val="bottom"/>
            <w:hideMark/>
          </w:tcPr>
          <w:p w:rsidR="001B5530" w:rsidRPr="00FB7E97" w:rsidRDefault="001B5530" w:rsidP="001B5530">
            <w:pPr>
              <w:spacing w:after="0" w:line="240" w:lineRule="auto"/>
              <w:jc w:val="right"/>
              <w:rPr>
                <w:rFonts w:ascii="Times New Roman" w:eastAsia="Times New Roman" w:hAnsi="Times New Roman" w:cs="Times New Roman"/>
                <w:b/>
                <w:bCs/>
                <w:color w:val="000000"/>
                <w:sz w:val="24"/>
                <w:szCs w:val="24"/>
                <w:lang w:eastAsia="ru-RU"/>
              </w:rPr>
            </w:pPr>
          </w:p>
        </w:tc>
        <w:tc>
          <w:tcPr>
            <w:tcW w:w="452" w:type="dxa"/>
            <w:tcBorders>
              <w:top w:val="nil"/>
              <w:left w:val="nil"/>
              <w:bottom w:val="nil"/>
              <w:right w:val="nil"/>
            </w:tcBorders>
            <w:shd w:val="clear" w:color="auto" w:fill="auto"/>
            <w:noWrap/>
            <w:vAlign w:val="bottom"/>
            <w:hideMark/>
          </w:tcPr>
          <w:p w:rsidR="001B5530" w:rsidRPr="00FB7E97" w:rsidRDefault="001B5530" w:rsidP="001B5530">
            <w:pPr>
              <w:spacing w:after="0" w:line="240" w:lineRule="auto"/>
              <w:rPr>
                <w:rFonts w:ascii="Times New Roman" w:eastAsia="Times New Roman" w:hAnsi="Times New Roman" w:cs="Times New Roman"/>
                <w:sz w:val="24"/>
                <w:szCs w:val="24"/>
                <w:lang w:eastAsia="ru-RU"/>
              </w:rPr>
            </w:pPr>
          </w:p>
        </w:tc>
        <w:tc>
          <w:tcPr>
            <w:tcW w:w="724" w:type="dxa"/>
            <w:tcBorders>
              <w:top w:val="nil"/>
              <w:left w:val="nil"/>
              <w:bottom w:val="nil"/>
              <w:right w:val="nil"/>
            </w:tcBorders>
            <w:shd w:val="clear" w:color="auto" w:fill="auto"/>
            <w:noWrap/>
            <w:vAlign w:val="bottom"/>
            <w:hideMark/>
          </w:tcPr>
          <w:p w:rsidR="001B5530" w:rsidRPr="00FB7E97" w:rsidRDefault="001B5530" w:rsidP="001B5530">
            <w:pPr>
              <w:spacing w:after="0" w:line="240" w:lineRule="auto"/>
              <w:rPr>
                <w:rFonts w:ascii="Times New Roman" w:eastAsia="Times New Roman" w:hAnsi="Times New Roman" w:cs="Times New Roman"/>
                <w:sz w:val="24"/>
                <w:szCs w:val="24"/>
                <w:lang w:eastAsia="ru-RU"/>
              </w:rPr>
            </w:pPr>
          </w:p>
        </w:tc>
        <w:tc>
          <w:tcPr>
            <w:tcW w:w="1241" w:type="dxa"/>
            <w:tcBorders>
              <w:top w:val="nil"/>
              <w:left w:val="nil"/>
              <w:bottom w:val="nil"/>
              <w:right w:val="nil"/>
            </w:tcBorders>
            <w:shd w:val="clear" w:color="auto" w:fill="auto"/>
            <w:noWrap/>
            <w:vAlign w:val="bottom"/>
            <w:hideMark/>
          </w:tcPr>
          <w:p w:rsidR="001B5530" w:rsidRPr="00FB7E97" w:rsidRDefault="001B5530" w:rsidP="001B5530">
            <w:pPr>
              <w:spacing w:after="0" w:line="240" w:lineRule="auto"/>
              <w:rPr>
                <w:rFonts w:ascii="Times New Roman" w:eastAsia="Times New Roman" w:hAnsi="Times New Roman" w:cs="Times New Roman"/>
                <w:sz w:val="24"/>
                <w:szCs w:val="24"/>
                <w:lang w:eastAsia="ru-RU"/>
              </w:rPr>
            </w:pPr>
          </w:p>
        </w:tc>
        <w:tc>
          <w:tcPr>
            <w:tcW w:w="840" w:type="dxa"/>
            <w:tcBorders>
              <w:top w:val="nil"/>
              <w:left w:val="nil"/>
              <w:bottom w:val="nil"/>
              <w:right w:val="nil"/>
            </w:tcBorders>
            <w:shd w:val="clear" w:color="auto" w:fill="auto"/>
            <w:noWrap/>
            <w:vAlign w:val="bottom"/>
            <w:hideMark/>
          </w:tcPr>
          <w:p w:rsidR="001B5530" w:rsidRPr="00FB7E97" w:rsidRDefault="001B5530" w:rsidP="001B5530">
            <w:pPr>
              <w:spacing w:after="0" w:line="240" w:lineRule="auto"/>
              <w:rPr>
                <w:rFonts w:ascii="Times New Roman" w:eastAsia="Times New Roman" w:hAnsi="Times New Roman" w:cs="Times New Roman"/>
                <w:sz w:val="24"/>
                <w:szCs w:val="24"/>
                <w:lang w:eastAsia="ru-RU"/>
              </w:rPr>
            </w:pPr>
          </w:p>
        </w:tc>
        <w:tc>
          <w:tcPr>
            <w:tcW w:w="1230" w:type="dxa"/>
            <w:tcBorders>
              <w:top w:val="nil"/>
              <w:left w:val="nil"/>
              <w:bottom w:val="nil"/>
              <w:right w:val="nil"/>
            </w:tcBorders>
            <w:shd w:val="clear" w:color="auto" w:fill="auto"/>
            <w:noWrap/>
            <w:vAlign w:val="bottom"/>
            <w:hideMark/>
          </w:tcPr>
          <w:p w:rsidR="001B5530" w:rsidRPr="00FB7E97" w:rsidRDefault="001B5530" w:rsidP="001B5530">
            <w:pPr>
              <w:spacing w:after="0" w:line="240" w:lineRule="auto"/>
              <w:rPr>
                <w:rFonts w:ascii="Times New Roman" w:eastAsia="Times New Roman" w:hAnsi="Times New Roman" w:cs="Times New Roman"/>
                <w:sz w:val="24"/>
                <w:szCs w:val="24"/>
                <w:lang w:eastAsia="ru-RU"/>
              </w:rPr>
            </w:pPr>
          </w:p>
        </w:tc>
        <w:tc>
          <w:tcPr>
            <w:tcW w:w="1877" w:type="dxa"/>
            <w:tcBorders>
              <w:top w:val="nil"/>
              <w:left w:val="nil"/>
              <w:bottom w:val="nil"/>
              <w:right w:val="nil"/>
            </w:tcBorders>
            <w:shd w:val="clear" w:color="auto" w:fill="auto"/>
            <w:noWrap/>
            <w:vAlign w:val="bottom"/>
            <w:hideMark/>
          </w:tcPr>
          <w:p w:rsidR="001B5530" w:rsidRPr="00FB7E97" w:rsidRDefault="001B5530" w:rsidP="001B5530">
            <w:pPr>
              <w:spacing w:after="0" w:line="240" w:lineRule="auto"/>
              <w:rPr>
                <w:rFonts w:ascii="Times New Roman" w:eastAsia="Times New Roman" w:hAnsi="Times New Roman" w:cs="Times New Roman"/>
                <w:sz w:val="24"/>
                <w:szCs w:val="24"/>
                <w:lang w:eastAsia="ru-RU"/>
              </w:rPr>
            </w:pPr>
          </w:p>
        </w:tc>
        <w:tc>
          <w:tcPr>
            <w:tcW w:w="2412" w:type="dxa"/>
            <w:tcBorders>
              <w:top w:val="nil"/>
              <w:left w:val="nil"/>
              <w:bottom w:val="nil"/>
              <w:right w:val="nil"/>
            </w:tcBorders>
            <w:shd w:val="clear" w:color="auto" w:fill="auto"/>
            <w:noWrap/>
            <w:vAlign w:val="bottom"/>
            <w:hideMark/>
          </w:tcPr>
          <w:p w:rsidR="001B5530" w:rsidRPr="00FB7E97" w:rsidRDefault="001B5530" w:rsidP="001B5530">
            <w:pPr>
              <w:spacing w:after="0" w:line="240" w:lineRule="auto"/>
              <w:rPr>
                <w:rFonts w:ascii="Times New Roman" w:eastAsia="Times New Roman" w:hAnsi="Times New Roman" w:cs="Times New Roman"/>
                <w:sz w:val="24"/>
                <w:szCs w:val="24"/>
                <w:lang w:eastAsia="ru-RU"/>
              </w:rPr>
            </w:pPr>
          </w:p>
        </w:tc>
        <w:tc>
          <w:tcPr>
            <w:tcW w:w="372" w:type="dxa"/>
            <w:tcBorders>
              <w:top w:val="nil"/>
              <w:left w:val="nil"/>
              <w:bottom w:val="nil"/>
              <w:right w:val="nil"/>
            </w:tcBorders>
            <w:shd w:val="clear" w:color="auto" w:fill="auto"/>
            <w:noWrap/>
            <w:vAlign w:val="bottom"/>
            <w:hideMark/>
          </w:tcPr>
          <w:p w:rsidR="001B5530" w:rsidRPr="00FB7E97" w:rsidRDefault="001B5530" w:rsidP="001B5530">
            <w:pPr>
              <w:spacing w:after="0" w:line="240" w:lineRule="auto"/>
              <w:rPr>
                <w:rFonts w:ascii="Times New Roman" w:eastAsia="Times New Roman" w:hAnsi="Times New Roman" w:cs="Times New Roman"/>
                <w:sz w:val="24"/>
                <w:szCs w:val="24"/>
                <w:lang w:eastAsia="ru-RU"/>
              </w:rPr>
            </w:pPr>
          </w:p>
        </w:tc>
        <w:tc>
          <w:tcPr>
            <w:tcW w:w="383" w:type="dxa"/>
            <w:tcBorders>
              <w:top w:val="nil"/>
              <w:left w:val="nil"/>
              <w:bottom w:val="nil"/>
              <w:right w:val="nil"/>
            </w:tcBorders>
            <w:shd w:val="clear" w:color="auto" w:fill="auto"/>
            <w:noWrap/>
            <w:vAlign w:val="bottom"/>
            <w:hideMark/>
          </w:tcPr>
          <w:p w:rsidR="001B5530" w:rsidRPr="00FB7E97" w:rsidRDefault="001B5530" w:rsidP="001B5530">
            <w:pPr>
              <w:spacing w:after="0" w:line="240" w:lineRule="auto"/>
              <w:rPr>
                <w:rFonts w:ascii="Times New Roman" w:eastAsia="Times New Roman" w:hAnsi="Times New Roman" w:cs="Times New Roman"/>
                <w:sz w:val="24"/>
                <w:szCs w:val="24"/>
                <w:lang w:eastAsia="ru-RU"/>
              </w:rPr>
            </w:pPr>
          </w:p>
        </w:tc>
      </w:tr>
    </w:tbl>
    <w:p w:rsidR="004216DD" w:rsidRPr="00FB7E97" w:rsidRDefault="004216DD" w:rsidP="004216DD">
      <w:pPr>
        <w:spacing w:after="0" w:line="200" w:lineRule="exact"/>
        <w:ind w:firstLine="284"/>
        <w:jc w:val="center"/>
        <w:rPr>
          <w:rFonts w:ascii="Times New Roman" w:eastAsia="Times New Roman" w:hAnsi="Times New Roman" w:cs="Times New Roman"/>
          <w:b/>
          <w:bCs/>
          <w:i/>
          <w:iCs/>
          <w:sz w:val="24"/>
          <w:szCs w:val="24"/>
          <w:lang w:eastAsia="ru-RU"/>
        </w:rPr>
      </w:pPr>
    </w:p>
    <w:tbl>
      <w:tblPr>
        <w:tblW w:w="10398" w:type="dxa"/>
        <w:tblInd w:w="-147" w:type="dxa"/>
        <w:tblLook w:val="04A0" w:firstRow="1" w:lastRow="0" w:firstColumn="1" w:lastColumn="0" w:noHBand="0" w:noVBand="1"/>
      </w:tblPr>
      <w:tblGrid>
        <w:gridCol w:w="424"/>
        <w:gridCol w:w="458"/>
        <w:gridCol w:w="678"/>
        <w:gridCol w:w="1293"/>
        <w:gridCol w:w="807"/>
        <w:gridCol w:w="1281"/>
        <w:gridCol w:w="1033"/>
        <w:gridCol w:w="3188"/>
        <w:gridCol w:w="583"/>
        <w:gridCol w:w="739"/>
      </w:tblGrid>
      <w:tr w:rsidR="004216DD" w:rsidRPr="00FB7E97" w:rsidTr="00844360">
        <w:trPr>
          <w:trHeight w:val="1148"/>
        </w:trPr>
        <w:tc>
          <w:tcPr>
            <w:tcW w:w="438" w:type="dxa"/>
            <w:tcBorders>
              <w:top w:val="nil"/>
              <w:left w:val="single" w:sz="4" w:space="0" w:color="000000"/>
              <w:bottom w:val="single" w:sz="4" w:space="0" w:color="000000"/>
              <w:right w:val="single" w:sz="4" w:space="0" w:color="000000"/>
            </w:tcBorders>
            <w:shd w:val="clear" w:color="auto" w:fill="auto"/>
            <w:noWrap/>
            <w:vAlign w:val="center"/>
            <w:hideMark/>
          </w:tcPr>
          <w:p w:rsidR="004216DD" w:rsidRPr="00FB7E97" w:rsidRDefault="004216DD" w:rsidP="004216DD">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w:t>
            </w:r>
          </w:p>
        </w:tc>
        <w:tc>
          <w:tcPr>
            <w:tcW w:w="452" w:type="dxa"/>
            <w:tcBorders>
              <w:top w:val="single" w:sz="4" w:space="0" w:color="000000"/>
              <w:left w:val="nil"/>
              <w:bottom w:val="single" w:sz="4" w:space="0" w:color="000000"/>
              <w:right w:val="single" w:sz="4" w:space="0" w:color="000000"/>
            </w:tcBorders>
            <w:shd w:val="clear" w:color="auto" w:fill="auto"/>
            <w:noWrap/>
            <w:textDirection w:val="btLr"/>
            <w:vAlign w:val="center"/>
            <w:hideMark/>
          </w:tcPr>
          <w:p w:rsidR="004216DD" w:rsidRPr="00FB7E97" w:rsidRDefault="004216DD" w:rsidP="004216DD">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Класс</w:t>
            </w:r>
          </w:p>
        </w:tc>
        <w:tc>
          <w:tcPr>
            <w:tcW w:w="663" w:type="dxa"/>
            <w:tcBorders>
              <w:top w:val="single" w:sz="4" w:space="0" w:color="000000"/>
              <w:left w:val="nil"/>
              <w:bottom w:val="single" w:sz="4" w:space="0" w:color="000000"/>
              <w:right w:val="single" w:sz="4" w:space="0" w:color="000000"/>
            </w:tcBorders>
            <w:shd w:val="clear" w:color="auto" w:fill="auto"/>
            <w:vAlign w:val="center"/>
            <w:hideMark/>
          </w:tcPr>
          <w:p w:rsidR="004216DD" w:rsidRPr="00FB7E97" w:rsidRDefault="004216DD" w:rsidP="004216DD">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Код ППЭ</w:t>
            </w:r>
          </w:p>
        </w:tc>
        <w:tc>
          <w:tcPr>
            <w:tcW w:w="1260" w:type="dxa"/>
            <w:tcBorders>
              <w:top w:val="nil"/>
              <w:left w:val="nil"/>
              <w:bottom w:val="single" w:sz="4" w:space="0" w:color="000000"/>
              <w:right w:val="single" w:sz="4" w:space="0" w:color="000000"/>
            </w:tcBorders>
            <w:shd w:val="clear" w:color="auto" w:fill="auto"/>
            <w:noWrap/>
            <w:vAlign w:val="center"/>
            <w:hideMark/>
          </w:tcPr>
          <w:p w:rsidR="004216DD" w:rsidRPr="00FB7E97" w:rsidRDefault="004216DD" w:rsidP="004216DD">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Фамилия</w:t>
            </w:r>
          </w:p>
        </w:tc>
        <w:tc>
          <w:tcPr>
            <w:tcW w:w="843" w:type="dxa"/>
            <w:tcBorders>
              <w:top w:val="nil"/>
              <w:left w:val="nil"/>
              <w:bottom w:val="single" w:sz="4" w:space="0" w:color="000000"/>
              <w:right w:val="single" w:sz="4" w:space="0" w:color="000000"/>
            </w:tcBorders>
            <w:shd w:val="clear" w:color="auto" w:fill="auto"/>
            <w:noWrap/>
            <w:vAlign w:val="center"/>
            <w:hideMark/>
          </w:tcPr>
          <w:p w:rsidR="004216DD" w:rsidRPr="00FB7E97" w:rsidRDefault="004216DD" w:rsidP="004216DD">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Имя</w:t>
            </w:r>
          </w:p>
        </w:tc>
        <w:tc>
          <w:tcPr>
            <w:tcW w:w="1276" w:type="dxa"/>
            <w:tcBorders>
              <w:top w:val="single" w:sz="4" w:space="0" w:color="000000"/>
              <w:left w:val="nil"/>
              <w:bottom w:val="single" w:sz="4" w:space="0" w:color="000000"/>
              <w:right w:val="single" w:sz="4" w:space="0" w:color="000000"/>
            </w:tcBorders>
            <w:shd w:val="clear" w:color="auto" w:fill="auto"/>
            <w:noWrap/>
            <w:vAlign w:val="center"/>
            <w:hideMark/>
          </w:tcPr>
          <w:p w:rsidR="004216DD" w:rsidRPr="00FB7E97" w:rsidRDefault="004216DD" w:rsidP="004216DD">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Отчество</w:t>
            </w:r>
          </w:p>
        </w:tc>
        <w:tc>
          <w:tcPr>
            <w:tcW w:w="1134" w:type="dxa"/>
            <w:tcBorders>
              <w:top w:val="single" w:sz="4" w:space="0" w:color="000000"/>
              <w:left w:val="nil"/>
              <w:bottom w:val="single" w:sz="4" w:space="0" w:color="000000"/>
              <w:right w:val="single" w:sz="4" w:space="0" w:color="000000"/>
            </w:tcBorders>
            <w:shd w:val="clear" w:color="auto" w:fill="auto"/>
            <w:vAlign w:val="center"/>
            <w:hideMark/>
          </w:tcPr>
          <w:p w:rsidR="004216DD" w:rsidRPr="00FB7E97" w:rsidRDefault="004216DD" w:rsidP="004216DD">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Задания с кратким ответом</w:t>
            </w:r>
          </w:p>
        </w:tc>
        <w:tc>
          <w:tcPr>
            <w:tcW w:w="2865" w:type="dxa"/>
            <w:tcBorders>
              <w:top w:val="nil"/>
              <w:left w:val="nil"/>
              <w:bottom w:val="single" w:sz="4" w:space="0" w:color="000000"/>
              <w:right w:val="single" w:sz="4" w:space="0" w:color="000000"/>
            </w:tcBorders>
            <w:shd w:val="clear" w:color="auto" w:fill="auto"/>
            <w:vAlign w:val="center"/>
            <w:hideMark/>
          </w:tcPr>
          <w:p w:rsidR="004216DD" w:rsidRPr="00FB7E97" w:rsidRDefault="004216DD" w:rsidP="004216DD">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Задания с развёрнутым ответом</w:t>
            </w:r>
          </w:p>
        </w:tc>
        <w:tc>
          <w:tcPr>
            <w:tcW w:w="643" w:type="dxa"/>
            <w:tcBorders>
              <w:top w:val="single" w:sz="4" w:space="0" w:color="000000"/>
              <w:left w:val="nil"/>
              <w:bottom w:val="single" w:sz="4" w:space="0" w:color="000000"/>
              <w:right w:val="single" w:sz="4" w:space="0" w:color="000000"/>
            </w:tcBorders>
            <w:shd w:val="clear" w:color="auto" w:fill="auto"/>
            <w:textDirection w:val="btLr"/>
            <w:vAlign w:val="center"/>
            <w:hideMark/>
          </w:tcPr>
          <w:p w:rsidR="004216DD" w:rsidRPr="00FB7E97" w:rsidRDefault="004216DD" w:rsidP="004216DD">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Первичный балл</w:t>
            </w:r>
          </w:p>
        </w:tc>
        <w:tc>
          <w:tcPr>
            <w:tcW w:w="824" w:type="dxa"/>
            <w:tcBorders>
              <w:top w:val="nil"/>
              <w:left w:val="nil"/>
              <w:bottom w:val="single" w:sz="4" w:space="0" w:color="000000"/>
              <w:right w:val="single" w:sz="4" w:space="0" w:color="000000"/>
            </w:tcBorders>
            <w:shd w:val="clear" w:color="auto" w:fill="auto"/>
            <w:textDirection w:val="btLr"/>
            <w:vAlign w:val="center"/>
            <w:hideMark/>
          </w:tcPr>
          <w:p w:rsidR="004216DD" w:rsidRPr="00FB7E97" w:rsidRDefault="004216DD" w:rsidP="004216DD">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Оценка</w:t>
            </w:r>
          </w:p>
        </w:tc>
      </w:tr>
      <w:tr w:rsidR="004216DD" w:rsidRPr="00FB7E97" w:rsidTr="00844360">
        <w:trPr>
          <w:trHeight w:val="233"/>
        </w:trPr>
        <w:tc>
          <w:tcPr>
            <w:tcW w:w="438" w:type="dxa"/>
            <w:tcBorders>
              <w:top w:val="nil"/>
              <w:left w:val="single" w:sz="4" w:space="0" w:color="000000"/>
              <w:bottom w:val="single" w:sz="4" w:space="0" w:color="000000"/>
              <w:right w:val="single" w:sz="4" w:space="0" w:color="000000"/>
            </w:tcBorders>
            <w:shd w:val="clear" w:color="auto" w:fill="auto"/>
            <w:noWrap/>
            <w:vAlign w:val="center"/>
            <w:hideMark/>
          </w:tcPr>
          <w:p w:rsidR="004216DD" w:rsidRPr="00FB7E97" w:rsidRDefault="004216DD" w:rsidP="004216DD">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1</w:t>
            </w:r>
          </w:p>
        </w:tc>
        <w:tc>
          <w:tcPr>
            <w:tcW w:w="452" w:type="dxa"/>
            <w:tcBorders>
              <w:top w:val="single" w:sz="4" w:space="0" w:color="000000"/>
              <w:left w:val="nil"/>
              <w:bottom w:val="single" w:sz="4" w:space="0" w:color="000000"/>
              <w:right w:val="single" w:sz="4" w:space="0" w:color="000000"/>
            </w:tcBorders>
            <w:shd w:val="clear" w:color="auto" w:fill="auto"/>
            <w:noWrap/>
            <w:vAlign w:val="center"/>
            <w:hideMark/>
          </w:tcPr>
          <w:p w:rsidR="004216DD" w:rsidRPr="00FB7E97" w:rsidRDefault="004216DD" w:rsidP="004216DD">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9</w:t>
            </w:r>
          </w:p>
        </w:tc>
        <w:tc>
          <w:tcPr>
            <w:tcW w:w="663" w:type="dxa"/>
            <w:tcBorders>
              <w:top w:val="single" w:sz="4" w:space="0" w:color="000000"/>
              <w:left w:val="nil"/>
              <w:bottom w:val="single" w:sz="4" w:space="0" w:color="000000"/>
              <w:right w:val="single" w:sz="4" w:space="0" w:color="000000"/>
            </w:tcBorders>
            <w:shd w:val="clear" w:color="auto" w:fill="auto"/>
            <w:noWrap/>
            <w:vAlign w:val="center"/>
            <w:hideMark/>
          </w:tcPr>
          <w:p w:rsidR="004216DD" w:rsidRPr="00FB7E97" w:rsidRDefault="004216DD" w:rsidP="004216DD">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5202</w:t>
            </w:r>
          </w:p>
        </w:tc>
        <w:tc>
          <w:tcPr>
            <w:tcW w:w="1260" w:type="dxa"/>
            <w:tcBorders>
              <w:top w:val="nil"/>
              <w:left w:val="nil"/>
              <w:bottom w:val="single" w:sz="4" w:space="0" w:color="000000"/>
              <w:right w:val="single" w:sz="4" w:space="0" w:color="000000"/>
            </w:tcBorders>
            <w:shd w:val="clear" w:color="auto" w:fill="auto"/>
            <w:noWrap/>
            <w:vAlign w:val="center"/>
            <w:hideMark/>
          </w:tcPr>
          <w:p w:rsidR="004216DD" w:rsidRPr="00FB7E97" w:rsidRDefault="004216DD" w:rsidP="004216DD">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Мухидинов</w:t>
            </w:r>
          </w:p>
        </w:tc>
        <w:tc>
          <w:tcPr>
            <w:tcW w:w="843" w:type="dxa"/>
            <w:tcBorders>
              <w:top w:val="nil"/>
              <w:left w:val="nil"/>
              <w:bottom w:val="single" w:sz="4" w:space="0" w:color="000000"/>
              <w:right w:val="single" w:sz="4" w:space="0" w:color="000000"/>
            </w:tcBorders>
            <w:shd w:val="clear" w:color="auto" w:fill="auto"/>
            <w:noWrap/>
            <w:vAlign w:val="center"/>
            <w:hideMark/>
          </w:tcPr>
          <w:p w:rsidR="004216DD" w:rsidRPr="00FB7E97" w:rsidRDefault="004216DD" w:rsidP="004216DD">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Айдар</w:t>
            </w:r>
          </w:p>
        </w:tc>
        <w:tc>
          <w:tcPr>
            <w:tcW w:w="1276" w:type="dxa"/>
            <w:tcBorders>
              <w:top w:val="single" w:sz="4" w:space="0" w:color="000000"/>
              <w:left w:val="nil"/>
              <w:bottom w:val="single" w:sz="4" w:space="0" w:color="000000"/>
              <w:right w:val="single" w:sz="4" w:space="0" w:color="000000"/>
            </w:tcBorders>
            <w:shd w:val="clear" w:color="auto" w:fill="auto"/>
            <w:noWrap/>
            <w:vAlign w:val="center"/>
            <w:hideMark/>
          </w:tcPr>
          <w:p w:rsidR="004216DD" w:rsidRPr="00FB7E97" w:rsidRDefault="004216DD" w:rsidP="004216DD">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Тимурович</w:t>
            </w:r>
          </w:p>
        </w:tc>
        <w:tc>
          <w:tcPr>
            <w:tcW w:w="1134" w:type="dxa"/>
            <w:tcBorders>
              <w:top w:val="single" w:sz="4" w:space="0" w:color="000000"/>
              <w:left w:val="nil"/>
              <w:bottom w:val="single" w:sz="4" w:space="0" w:color="000000"/>
              <w:right w:val="single" w:sz="4" w:space="0" w:color="000000"/>
            </w:tcBorders>
            <w:shd w:val="clear" w:color="auto" w:fill="auto"/>
            <w:noWrap/>
            <w:vAlign w:val="center"/>
            <w:hideMark/>
          </w:tcPr>
          <w:p w:rsidR="004216DD" w:rsidRPr="00FB7E97" w:rsidRDefault="004216DD" w:rsidP="004216DD">
            <w:pPr>
              <w:spacing w:after="0" w:line="240" w:lineRule="auto"/>
              <w:rPr>
                <w:rFonts w:ascii="Courier New" w:eastAsia="Times New Roman" w:hAnsi="Courier New" w:cs="Courier New"/>
                <w:b/>
                <w:bCs/>
                <w:color w:val="000000"/>
                <w:sz w:val="24"/>
                <w:szCs w:val="24"/>
                <w:lang w:eastAsia="ru-RU"/>
              </w:rPr>
            </w:pPr>
            <w:r w:rsidRPr="00FB7E97">
              <w:rPr>
                <w:rFonts w:ascii="Courier New" w:eastAsia="Times New Roman" w:hAnsi="Courier New" w:cs="Courier New"/>
                <w:b/>
                <w:bCs/>
                <w:color w:val="000000"/>
                <w:sz w:val="24"/>
                <w:szCs w:val="24"/>
                <w:lang w:eastAsia="ru-RU"/>
              </w:rPr>
              <w:t>+----+--+-+++--++++</w:t>
            </w:r>
          </w:p>
        </w:tc>
        <w:tc>
          <w:tcPr>
            <w:tcW w:w="2865" w:type="dxa"/>
            <w:tcBorders>
              <w:top w:val="nil"/>
              <w:left w:val="nil"/>
              <w:bottom w:val="single" w:sz="4" w:space="0" w:color="000000"/>
              <w:right w:val="single" w:sz="4" w:space="0" w:color="000000"/>
            </w:tcBorders>
            <w:shd w:val="clear" w:color="auto" w:fill="auto"/>
            <w:noWrap/>
            <w:vAlign w:val="center"/>
            <w:hideMark/>
          </w:tcPr>
          <w:p w:rsidR="004216DD" w:rsidRPr="00FB7E97" w:rsidRDefault="004216DD" w:rsidP="004216DD">
            <w:pPr>
              <w:tabs>
                <w:tab w:val="left" w:pos="2017"/>
                <w:tab w:val="left" w:pos="2868"/>
                <w:tab w:val="left" w:pos="4336"/>
              </w:tabs>
              <w:spacing w:after="0" w:line="240" w:lineRule="auto"/>
              <w:rPr>
                <w:rFonts w:ascii="Courier New" w:eastAsia="Times New Roman" w:hAnsi="Courier New" w:cs="Courier New"/>
                <w:b/>
                <w:bCs/>
                <w:color w:val="000000"/>
                <w:sz w:val="24"/>
                <w:szCs w:val="24"/>
                <w:lang w:eastAsia="ru-RU"/>
              </w:rPr>
            </w:pPr>
            <w:r w:rsidRPr="00FB7E97">
              <w:rPr>
                <w:rFonts w:ascii="Courier New" w:eastAsia="Times New Roman" w:hAnsi="Courier New" w:cs="Courier New"/>
                <w:b/>
                <w:bCs/>
                <w:color w:val="000000"/>
                <w:sz w:val="24"/>
                <w:szCs w:val="24"/>
                <w:lang w:eastAsia="ru-RU"/>
              </w:rPr>
              <w:t>0(2)0(2)0(2)0(2)0(2)0(2)</w:t>
            </w:r>
          </w:p>
        </w:tc>
        <w:tc>
          <w:tcPr>
            <w:tcW w:w="643" w:type="dxa"/>
            <w:tcBorders>
              <w:top w:val="single" w:sz="4" w:space="0" w:color="000000"/>
              <w:left w:val="nil"/>
              <w:bottom w:val="single" w:sz="4" w:space="0" w:color="000000"/>
              <w:right w:val="single" w:sz="4" w:space="0" w:color="000000"/>
            </w:tcBorders>
            <w:shd w:val="clear" w:color="auto" w:fill="auto"/>
            <w:noWrap/>
            <w:vAlign w:val="center"/>
            <w:hideMark/>
          </w:tcPr>
          <w:p w:rsidR="004216DD" w:rsidRPr="00FB7E97" w:rsidRDefault="004216DD" w:rsidP="004216DD">
            <w:pPr>
              <w:spacing w:after="0" w:line="240" w:lineRule="auto"/>
              <w:jc w:val="right"/>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10</w:t>
            </w:r>
          </w:p>
        </w:tc>
        <w:tc>
          <w:tcPr>
            <w:tcW w:w="824" w:type="dxa"/>
            <w:tcBorders>
              <w:top w:val="nil"/>
              <w:left w:val="nil"/>
              <w:bottom w:val="single" w:sz="4" w:space="0" w:color="000000"/>
              <w:right w:val="single" w:sz="4" w:space="0" w:color="000000"/>
            </w:tcBorders>
            <w:shd w:val="clear" w:color="auto" w:fill="auto"/>
            <w:noWrap/>
            <w:vAlign w:val="center"/>
            <w:hideMark/>
          </w:tcPr>
          <w:p w:rsidR="004216DD" w:rsidRPr="00FB7E97" w:rsidRDefault="004216DD" w:rsidP="004216DD">
            <w:pPr>
              <w:spacing w:after="0" w:line="240" w:lineRule="auto"/>
              <w:jc w:val="right"/>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3</w:t>
            </w:r>
          </w:p>
        </w:tc>
      </w:tr>
    </w:tbl>
    <w:p w:rsidR="004216DD" w:rsidRPr="00FB7E97" w:rsidRDefault="004216DD" w:rsidP="004216DD">
      <w:pPr>
        <w:spacing w:after="0" w:line="200" w:lineRule="exact"/>
        <w:ind w:firstLine="284"/>
        <w:jc w:val="center"/>
        <w:rPr>
          <w:rFonts w:ascii="Times New Roman" w:eastAsia="Times New Roman" w:hAnsi="Times New Roman" w:cs="Times New Roman"/>
          <w:b/>
          <w:bCs/>
          <w:i/>
          <w:iCs/>
          <w:sz w:val="24"/>
          <w:szCs w:val="24"/>
          <w:lang w:eastAsia="ru-RU"/>
        </w:rPr>
      </w:pPr>
    </w:p>
    <w:p w:rsidR="004216DD" w:rsidRPr="00FB7E97" w:rsidRDefault="004216DD" w:rsidP="00844360">
      <w:pPr>
        <w:spacing w:after="0" w:line="200" w:lineRule="exact"/>
        <w:rPr>
          <w:rFonts w:ascii="Times New Roman" w:eastAsia="Times New Roman" w:hAnsi="Times New Roman" w:cs="Times New Roman"/>
          <w:b/>
          <w:bCs/>
          <w:i/>
          <w:iCs/>
          <w:sz w:val="24"/>
          <w:szCs w:val="24"/>
          <w:lang w:eastAsia="ru-RU"/>
        </w:rPr>
      </w:pPr>
    </w:p>
    <w:p w:rsidR="004216DD" w:rsidRPr="00FB7E97" w:rsidRDefault="004216DD" w:rsidP="004216DD">
      <w:pPr>
        <w:spacing w:after="0" w:line="200" w:lineRule="exact"/>
        <w:ind w:firstLine="284"/>
        <w:jc w:val="center"/>
        <w:rPr>
          <w:rFonts w:ascii="Times New Roman" w:eastAsia="Times New Roman" w:hAnsi="Times New Roman" w:cs="Times New Roman"/>
          <w:b/>
          <w:bCs/>
          <w:i/>
          <w:iCs/>
          <w:sz w:val="24"/>
          <w:szCs w:val="24"/>
          <w:lang w:eastAsia="ru-RU"/>
        </w:rPr>
      </w:pPr>
      <w:r w:rsidRPr="00FB7E97">
        <w:rPr>
          <w:rFonts w:ascii="Times New Roman" w:eastAsia="Times New Roman" w:hAnsi="Times New Roman" w:cs="Times New Roman"/>
          <w:b/>
          <w:bCs/>
          <w:i/>
          <w:iCs/>
          <w:sz w:val="24"/>
          <w:szCs w:val="24"/>
          <w:lang w:eastAsia="ru-RU"/>
        </w:rPr>
        <w:t>Сравнительный анализ итогов экзамена по математике</w:t>
      </w:r>
    </w:p>
    <w:p w:rsidR="001B0B62" w:rsidRPr="00FB7E97" w:rsidRDefault="001B0B62" w:rsidP="008870DF">
      <w:pPr>
        <w:spacing w:after="53" w:line="241" w:lineRule="auto"/>
        <w:ind w:left="370" w:right="7"/>
        <w:jc w:val="center"/>
        <w:rPr>
          <w:rFonts w:ascii="Times New Roman" w:hAnsi="Times New Roman" w:cs="Times New Roman"/>
          <w:b/>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811"/>
        <w:gridCol w:w="2214"/>
        <w:gridCol w:w="1243"/>
        <w:gridCol w:w="1077"/>
        <w:gridCol w:w="1408"/>
        <w:gridCol w:w="1077"/>
        <w:gridCol w:w="1507"/>
      </w:tblGrid>
      <w:tr w:rsidR="004216DD" w:rsidRPr="00FB7E97" w:rsidTr="00844360">
        <w:trPr>
          <w:trHeight w:val="324"/>
        </w:trPr>
        <w:tc>
          <w:tcPr>
            <w:tcW w:w="876" w:type="pct"/>
            <w:vMerge w:val="restart"/>
            <w:vAlign w:val="bottom"/>
          </w:tcPr>
          <w:p w:rsidR="004216DD" w:rsidRPr="00FB7E97" w:rsidRDefault="004216DD" w:rsidP="004216DD">
            <w:pPr>
              <w:spacing w:after="0" w:line="240" w:lineRule="auto"/>
              <w:rPr>
                <w:rFonts w:ascii="Times New Roman" w:eastAsiaTheme="minorEastAsia" w:hAnsi="Times New Roman" w:cs="Times New Roman"/>
                <w:sz w:val="24"/>
                <w:szCs w:val="24"/>
                <w:lang w:eastAsia="ru-RU"/>
              </w:rPr>
            </w:pPr>
            <w:r w:rsidRPr="00FB7E97">
              <w:rPr>
                <w:rFonts w:ascii="Times New Roman" w:eastAsia="Times New Roman" w:hAnsi="Times New Roman" w:cs="Times New Roman"/>
                <w:sz w:val="24"/>
                <w:szCs w:val="24"/>
                <w:lang w:eastAsia="ru-RU"/>
              </w:rPr>
              <w:t>Учебный год</w:t>
            </w:r>
          </w:p>
        </w:tc>
        <w:tc>
          <w:tcPr>
            <w:tcW w:w="1071" w:type="pct"/>
            <w:vMerge w:val="restart"/>
            <w:vAlign w:val="bottom"/>
          </w:tcPr>
          <w:p w:rsidR="004216DD" w:rsidRPr="00FB7E97" w:rsidRDefault="004216DD" w:rsidP="004216DD">
            <w:pPr>
              <w:spacing w:after="0" w:line="240" w:lineRule="auto"/>
              <w:ind w:left="80" w:hanging="38"/>
              <w:rPr>
                <w:rFonts w:ascii="Times New Roman" w:eastAsiaTheme="minorEastAsia" w:hAnsi="Times New Roman" w:cs="Times New Roman"/>
                <w:sz w:val="24"/>
                <w:szCs w:val="24"/>
                <w:lang w:eastAsia="ru-RU"/>
              </w:rPr>
            </w:pPr>
            <w:r w:rsidRPr="00FB7E97">
              <w:rPr>
                <w:rFonts w:ascii="Times New Roman" w:eastAsia="Times New Roman" w:hAnsi="Times New Roman" w:cs="Times New Roman"/>
                <w:sz w:val="24"/>
                <w:szCs w:val="24"/>
                <w:lang w:eastAsia="ru-RU"/>
              </w:rPr>
              <w:t>Кол-во</w:t>
            </w:r>
          </w:p>
          <w:p w:rsidR="004216DD" w:rsidRPr="00FB7E97" w:rsidRDefault="004216DD" w:rsidP="004216DD">
            <w:pPr>
              <w:spacing w:after="0" w:line="240" w:lineRule="auto"/>
              <w:ind w:left="80" w:hanging="38"/>
              <w:rPr>
                <w:rFonts w:ascii="Times New Roman" w:eastAsiaTheme="minorEastAsia" w:hAnsi="Times New Roman" w:cs="Times New Roman"/>
                <w:sz w:val="24"/>
                <w:szCs w:val="24"/>
                <w:lang w:eastAsia="ru-RU"/>
              </w:rPr>
            </w:pPr>
            <w:r w:rsidRPr="00FB7E97">
              <w:rPr>
                <w:rFonts w:ascii="Times New Roman" w:eastAsia="Times New Roman" w:hAnsi="Times New Roman" w:cs="Times New Roman"/>
                <w:sz w:val="24"/>
                <w:szCs w:val="24"/>
                <w:lang w:eastAsia="ru-RU"/>
              </w:rPr>
              <w:t>Выпускников</w:t>
            </w:r>
          </w:p>
        </w:tc>
        <w:tc>
          <w:tcPr>
            <w:tcW w:w="3054" w:type="pct"/>
            <w:gridSpan w:val="5"/>
            <w:vAlign w:val="bottom"/>
          </w:tcPr>
          <w:p w:rsidR="004216DD" w:rsidRPr="00FB7E97" w:rsidRDefault="004216DD" w:rsidP="004216DD">
            <w:pPr>
              <w:spacing w:after="0" w:line="240" w:lineRule="auto"/>
              <w:ind w:firstLine="284"/>
              <w:rPr>
                <w:rFonts w:ascii="Times New Roman" w:eastAsiaTheme="minorEastAsia" w:hAnsi="Times New Roman" w:cs="Times New Roman"/>
                <w:sz w:val="24"/>
                <w:szCs w:val="24"/>
                <w:lang w:eastAsia="ru-RU"/>
              </w:rPr>
            </w:pPr>
            <w:r w:rsidRPr="00FB7E97">
              <w:rPr>
                <w:rFonts w:ascii="Times New Roman" w:eastAsia="Times New Roman" w:hAnsi="Times New Roman" w:cs="Times New Roman"/>
                <w:sz w:val="24"/>
                <w:szCs w:val="24"/>
                <w:lang w:eastAsia="ru-RU"/>
              </w:rPr>
              <w:t>% от общего количества выпускников</w:t>
            </w:r>
          </w:p>
        </w:tc>
      </w:tr>
      <w:tr w:rsidR="004216DD" w:rsidRPr="00FB7E97" w:rsidTr="00844360">
        <w:trPr>
          <w:trHeight w:val="312"/>
        </w:trPr>
        <w:tc>
          <w:tcPr>
            <w:tcW w:w="876" w:type="pct"/>
            <w:vMerge/>
            <w:vAlign w:val="bottom"/>
          </w:tcPr>
          <w:p w:rsidR="004216DD" w:rsidRPr="00FB7E97" w:rsidRDefault="004216DD" w:rsidP="004216DD">
            <w:pPr>
              <w:spacing w:after="0" w:line="240" w:lineRule="auto"/>
              <w:ind w:firstLine="284"/>
              <w:rPr>
                <w:rFonts w:ascii="Times New Roman" w:eastAsiaTheme="minorEastAsia" w:hAnsi="Times New Roman" w:cs="Times New Roman"/>
                <w:sz w:val="24"/>
                <w:szCs w:val="24"/>
                <w:lang w:eastAsia="ru-RU"/>
              </w:rPr>
            </w:pPr>
          </w:p>
        </w:tc>
        <w:tc>
          <w:tcPr>
            <w:tcW w:w="1071" w:type="pct"/>
            <w:vMerge/>
            <w:vAlign w:val="bottom"/>
          </w:tcPr>
          <w:p w:rsidR="004216DD" w:rsidRPr="00FB7E97" w:rsidRDefault="004216DD" w:rsidP="004216DD">
            <w:pPr>
              <w:spacing w:after="0" w:line="240" w:lineRule="auto"/>
              <w:ind w:firstLine="284"/>
              <w:rPr>
                <w:rFonts w:ascii="Times New Roman" w:eastAsiaTheme="minorEastAsia" w:hAnsi="Times New Roman" w:cs="Times New Roman"/>
                <w:sz w:val="24"/>
                <w:szCs w:val="24"/>
                <w:lang w:eastAsia="ru-RU"/>
              </w:rPr>
            </w:pPr>
          </w:p>
        </w:tc>
        <w:tc>
          <w:tcPr>
            <w:tcW w:w="601" w:type="pct"/>
            <w:vAlign w:val="bottom"/>
          </w:tcPr>
          <w:p w:rsidR="004216DD" w:rsidRPr="00FB7E97" w:rsidRDefault="004216DD" w:rsidP="004216DD">
            <w:pPr>
              <w:spacing w:after="0" w:line="309" w:lineRule="exact"/>
              <w:ind w:firstLine="284"/>
              <w:rPr>
                <w:rFonts w:ascii="Times New Roman" w:eastAsiaTheme="minorEastAsia" w:hAnsi="Times New Roman" w:cs="Times New Roman"/>
                <w:sz w:val="24"/>
                <w:szCs w:val="24"/>
                <w:lang w:eastAsia="ru-RU"/>
              </w:rPr>
            </w:pPr>
            <w:r w:rsidRPr="00FB7E97">
              <w:rPr>
                <w:rFonts w:ascii="Times New Roman" w:eastAsia="Times New Roman" w:hAnsi="Times New Roman" w:cs="Times New Roman"/>
                <w:sz w:val="24"/>
                <w:szCs w:val="24"/>
                <w:lang w:eastAsia="ru-RU"/>
              </w:rPr>
              <w:t xml:space="preserve">    «5»</w:t>
            </w:r>
          </w:p>
        </w:tc>
        <w:tc>
          <w:tcPr>
            <w:tcW w:w="521" w:type="pct"/>
            <w:vAlign w:val="bottom"/>
          </w:tcPr>
          <w:p w:rsidR="004216DD" w:rsidRPr="00FB7E97" w:rsidRDefault="004216DD" w:rsidP="004216DD">
            <w:pPr>
              <w:spacing w:after="0" w:line="309" w:lineRule="exact"/>
              <w:ind w:left="80" w:firstLine="284"/>
              <w:rPr>
                <w:rFonts w:ascii="Times New Roman" w:eastAsiaTheme="minorEastAsia" w:hAnsi="Times New Roman" w:cs="Times New Roman"/>
                <w:sz w:val="24"/>
                <w:szCs w:val="24"/>
                <w:lang w:eastAsia="ru-RU"/>
              </w:rPr>
            </w:pPr>
            <w:r w:rsidRPr="00FB7E97">
              <w:rPr>
                <w:rFonts w:ascii="Times New Roman" w:eastAsia="Times New Roman" w:hAnsi="Times New Roman" w:cs="Times New Roman"/>
                <w:sz w:val="24"/>
                <w:szCs w:val="24"/>
                <w:lang w:eastAsia="ru-RU"/>
              </w:rPr>
              <w:t>4»</w:t>
            </w:r>
          </w:p>
        </w:tc>
        <w:tc>
          <w:tcPr>
            <w:tcW w:w="681" w:type="pct"/>
            <w:vAlign w:val="bottom"/>
          </w:tcPr>
          <w:p w:rsidR="004216DD" w:rsidRPr="00FB7E97" w:rsidRDefault="004216DD" w:rsidP="004216DD">
            <w:pPr>
              <w:spacing w:after="0" w:line="309" w:lineRule="exact"/>
              <w:ind w:left="100" w:firstLine="284"/>
              <w:rPr>
                <w:rFonts w:ascii="Times New Roman" w:eastAsiaTheme="minorEastAsia" w:hAnsi="Times New Roman" w:cs="Times New Roman"/>
                <w:sz w:val="24"/>
                <w:szCs w:val="24"/>
                <w:lang w:eastAsia="ru-RU"/>
              </w:rPr>
            </w:pPr>
            <w:r w:rsidRPr="00FB7E97">
              <w:rPr>
                <w:rFonts w:ascii="Times New Roman" w:eastAsia="Times New Roman" w:hAnsi="Times New Roman" w:cs="Times New Roman"/>
                <w:sz w:val="24"/>
                <w:szCs w:val="24"/>
                <w:lang w:eastAsia="ru-RU"/>
              </w:rPr>
              <w:t>«3»</w:t>
            </w:r>
          </w:p>
        </w:tc>
        <w:tc>
          <w:tcPr>
            <w:tcW w:w="521" w:type="pct"/>
          </w:tcPr>
          <w:p w:rsidR="004216DD" w:rsidRPr="00FB7E97" w:rsidRDefault="004216DD" w:rsidP="004216DD">
            <w:pPr>
              <w:spacing w:after="0" w:line="309" w:lineRule="exact"/>
              <w:ind w:left="100" w:firstLine="284"/>
              <w:rPr>
                <w:rFonts w:ascii="Times New Roman" w:eastAsia="Times New Roman" w:hAnsi="Times New Roman" w:cs="Times New Roman"/>
                <w:sz w:val="24"/>
                <w:szCs w:val="24"/>
                <w:lang w:eastAsia="ru-RU"/>
              </w:rPr>
            </w:pPr>
          </w:p>
          <w:p w:rsidR="004216DD" w:rsidRPr="00FB7E97" w:rsidRDefault="004216DD" w:rsidP="004216DD">
            <w:pPr>
              <w:spacing w:after="0" w:line="309" w:lineRule="exact"/>
              <w:ind w:left="100" w:firstLine="284"/>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«2»</w:t>
            </w:r>
          </w:p>
        </w:tc>
        <w:tc>
          <w:tcPr>
            <w:tcW w:w="731" w:type="pct"/>
            <w:vAlign w:val="bottom"/>
          </w:tcPr>
          <w:p w:rsidR="004216DD" w:rsidRPr="00FB7E97" w:rsidRDefault="004216DD" w:rsidP="004216DD">
            <w:pPr>
              <w:spacing w:after="0" w:line="309" w:lineRule="exact"/>
              <w:ind w:left="100" w:hanging="8"/>
              <w:rPr>
                <w:rFonts w:ascii="Times New Roman" w:eastAsiaTheme="minorEastAsia" w:hAnsi="Times New Roman" w:cs="Times New Roman"/>
                <w:sz w:val="24"/>
                <w:szCs w:val="24"/>
                <w:lang w:eastAsia="ru-RU"/>
              </w:rPr>
            </w:pPr>
            <w:r w:rsidRPr="00FB7E97">
              <w:rPr>
                <w:rFonts w:ascii="Times New Roman" w:eastAsiaTheme="minorEastAsia" w:hAnsi="Times New Roman" w:cs="Times New Roman"/>
                <w:sz w:val="24"/>
                <w:szCs w:val="24"/>
                <w:lang w:eastAsia="ru-RU"/>
              </w:rPr>
              <w:t>Средний</w:t>
            </w:r>
          </w:p>
          <w:p w:rsidR="004216DD" w:rsidRPr="00FB7E97" w:rsidRDefault="004216DD" w:rsidP="004216DD">
            <w:pPr>
              <w:spacing w:after="0" w:line="309" w:lineRule="exact"/>
              <w:ind w:left="100" w:firstLine="284"/>
              <w:rPr>
                <w:rFonts w:ascii="Times New Roman" w:eastAsiaTheme="minorEastAsia" w:hAnsi="Times New Roman" w:cs="Times New Roman"/>
                <w:sz w:val="24"/>
                <w:szCs w:val="24"/>
                <w:lang w:eastAsia="ru-RU"/>
              </w:rPr>
            </w:pPr>
            <w:r w:rsidRPr="00FB7E97">
              <w:rPr>
                <w:rFonts w:ascii="Times New Roman" w:eastAsiaTheme="minorEastAsia" w:hAnsi="Times New Roman" w:cs="Times New Roman"/>
                <w:sz w:val="24"/>
                <w:szCs w:val="24"/>
                <w:lang w:eastAsia="ru-RU"/>
              </w:rPr>
              <w:t>балл</w:t>
            </w:r>
          </w:p>
        </w:tc>
      </w:tr>
      <w:tr w:rsidR="004216DD" w:rsidRPr="00FB7E97" w:rsidTr="00844360">
        <w:trPr>
          <w:trHeight w:val="312"/>
        </w:trPr>
        <w:tc>
          <w:tcPr>
            <w:tcW w:w="876" w:type="pct"/>
            <w:vAlign w:val="bottom"/>
          </w:tcPr>
          <w:p w:rsidR="004216DD" w:rsidRPr="00FB7E97" w:rsidRDefault="004216DD" w:rsidP="004216DD">
            <w:pPr>
              <w:spacing w:after="0" w:line="309" w:lineRule="exact"/>
              <w:ind w:left="120" w:firstLine="27"/>
              <w:rPr>
                <w:rFonts w:ascii="Times New Roman" w:eastAsiaTheme="minorEastAsia" w:hAnsi="Times New Roman" w:cs="Times New Roman"/>
                <w:sz w:val="24"/>
                <w:szCs w:val="24"/>
                <w:lang w:eastAsia="ru-RU"/>
              </w:rPr>
            </w:pPr>
            <w:r w:rsidRPr="00FB7E97">
              <w:rPr>
                <w:rFonts w:ascii="Times New Roman" w:eastAsia="Times New Roman" w:hAnsi="Times New Roman" w:cs="Times New Roman"/>
                <w:sz w:val="24"/>
                <w:szCs w:val="24"/>
                <w:lang w:eastAsia="ru-RU"/>
              </w:rPr>
              <w:t>2019-2020</w:t>
            </w:r>
          </w:p>
        </w:tc>
        <w:tc>
          <w:tcPr>
            <w:tcW w:w="1071" w:type="pct"/>
            <w:vAlign w:val="bottom"/>
          </w:tcPr>
          <w:p w:rsidR="004216DD" w:rsidRPr="00FB7E97" w:rsidRDefault="004216DD" w:rsidP="004216DD">
            <w:pPr>
              <w:spacing w:after="0" w:line="309" w:lineRule="exact"/>
              <w:ind w:left="80" w:firstLine="284"/>
              <w:rPr>
                <w:rFonts w:ascii="Times New Roman" w:eastAsiaTheme="minorEastAsia" w:hAnsi="Times New Roman" w:cs="Times New Roman"/>
                <w:sz w:val="24"/>
                <w:szCs w:val="24"/>
                <w:lang w:eastAsia="ru-RU"/>
              </w:rPr>
            </w:pPr>
            <w:r w:rsidRPr="00FB7E97">
              <w:rPr>
                <w:rFonts w:ascii="Times New Roman" w:eastAsiaTheme="minorEastAsia" w:hAnsi="Times New Roman" w:cs="Times New Roman"/>
                <w:sz w:val="24"/>
                <w:szCs w:val="24"/>
                <w:lang w:eastAsia="ru-RU"/>
              </w:rPr>
              <w:t xml:space="preserve"> 7</w:t>
            </w:r>
          </w:p>
        </w:tc>
        <w:tc>
          <w:tcPr>
            <w:tcW w:w="601" w:type="pct"/>
            <w:vAlign w:val="bottom"/>
          </w:tcPr>
          <w:p w:rsidR="004216DD" w:rsidRPr="00FB7E97" w:rsidRDefault="004216DD" w:rsidP="004216DD">
            <w:pPr>
              <w:spacing w:after="0" w:line="309" w:lineRule="exact"/>
              <w:ind w:left="100" w:firstLine="284"/>
              <w:rPr>
                <w:rFonts w:ascii="Times New Roman" w:eastAsiaTheme="minorEastAsia" w:hAnsi="Times New Roman" w:cs="Times New Roman"/>
                <w:sz w:val="24"/>
                <w:szCs w:val="24"/>
                <w:lang w:eastAsia="ru-RU"/>
              </w:rPr>
            </w:pPr>
            <w:r w:rsidRPr="00FB7E97">
              <w:rPr>
                <w:rFonts w:ascii="Times New Roman" w:eastAsiaTheme="minorEastAsia" w:hAnsi="Times New Roman" w:cs="Times New Roman"/>
                <w:sz w:val="24"/>
                <w:szCs w:val="24"/>
                <w:lang w:eastAsia="ru-RU"/>
              </w:rPr>
              <w:t>-</w:t>
            </w:r>
          </w:p>
        </w:tc>
        <w:tc>
          <w:tcPr>
            <w:tcW w:w="521" w:type="pct"/>
            <w:vAlign w:val="bottom"/>
          </w:tcPr>
          <w:p w:rsidR="004216DD" w:rsidRPr="00FB7E97" w:rsidRDefault="004216DD" w:rsidP="004216DD">
            <w:pPr>
              <w:spacing w:after="0" w:line="309" w:lineRule="exact"/>
              <w:ind w:left="80" w:firstLine="284"/>
              <w:rPr>
                <w:rFonts w:ascii="Times New Roman" w:eastAsiaTheme="minorEastAsia" w:hAnsi="Times New Roman" w:cs="Times New Roman"/>
                <w:sz w:val="24"/>
                <w:szCs w:val="24"/>
                <w:lang w:eastAsia="ru-RU"/>
              </w:rPr>
            </w:pPr>
            <w:r w:rsidRPr="00FB7E97">
              <w:rPr>
                <w:rFonts w:ascii="Times New Roman" w:eastAsiaTheme="minorEastAsia" w:hAnsi="Times New Roman" w:cs="Times New Roman"/>
                <w:sz w:val="24"/>
                <w:szCs w:val="24"/>
                <w:lang w:eastAsia="ru-RU"/>
              </w:rPr>
              <w:t>-</w:t>
            </w:r>
          </w:p>
        </w:tc>
        <w:tc>
          <w:tcPr>
            <w:tcW w:w="681" w:type="pct"/>
            <w:vAlign w:val="bottom"/>
          </w:tcPr>
          <w:p w:rsidR="004216DD" w:rsidRPr="00FB7E97" w:rsidRDefault="004216DD" w:rsidP="004216DD">
            <w:pPr>
              <w:spacing w:after="0" w:line="309" w:lineRule="exact"/>
              <w:ind w:left="100" w:firstLine="284"/>
              <w:rPr>
                <w:rFonts w:ascii="Times New Roman" w:eastAsiaTheme="minorEastAsia" w:hAnsi="Times New Roman" w:cs="Times New Roman"/>
                <w:sz w:val="24"/>
                <w:szCs w:val="24"/>
                <w:lang w:eastAsia="ru-RU"/>
              </w:rPr>
            </w:pPr>
            <w:r w:rsidRPr="00FB7E97">
              <w:rPr>
                <w:rFonts w:ascii="Times New Roman" w:eastAsiaTheme="minorEastAsia" w:hAnsi="Times New Roman" w:cs="Times New Roman"/>
                <w:sz w:val="24"/>
                <w:szCs w:val="24"/>
                <w:lang w:eastAsia="ru-RU"/>
              </w:rPr>
              <w:t>-</w:t>
            </w:r>
          </w:p>
        </w:tc>
        <w:tc>
          <w:tcPr>
            <w:tcW w:w="521" w:type="pct"/>
          </w:tcPr>
          <w:p w:rsidR="004216DD" w:rsidRPr="00FB7E97" w:rsidRDefault="004216DD" w:rsidP="004216DD">
            <w:pPr>
              <w:spacing w:after="0" w:line="309" w:lineRule="exact"/>
              <w:ind w:left="100" w:firstLine="284"/>
              <w:rPr>
                <w:rFonts w:ascii="Times New Roman" w:eastAsiaTheme="minorEastAsia" w:hAnsi="Times New Roman" w:cs="Times New Roman"/>
                <w:sz w:val="24"/>
                <w:szCs w:val="24"/>
                <w:lang w:eastAsia="ru-RU"/>
              </w:rPr>
            </w:pPr>
            <w:r w:rsidRPr="00FB7E97">
              <w:rPr>
                <w:rFonts w:ascii="Times New Roman" w:eastAsiaTheme="minorEastAsia" w:hAnsi="Times New Roman" w:cs="Times New Roman"/>
                <w:sz w:val="24"/>
                <w:szCs w:val="24"/>
                <w:lang w:eastAsia="ru-RU"/>
              </w:rPr>
              <w:t>-</w:t>
            </w:r>
          </w:p>
        </w:tc>
        <w:tc>
          <w:tcPr>
            <w:tcW w:w="731" w:type="pct"/>
            <w:vAlign w:val="bottom"/>
          </w:tcPr>
          <w:p w:rsidR="004216DD" w:rsidRPr="00FB7E97" w:rsidRDefault="004216DD" w:rsidP="004216DD">
            <w:pPr>
              <w:spacing w:after="0" w:line="309" w:lineRule="exact"/>
              <w:ind w:left="100" w:firstLine="284"/>
              <w:rPr>
                <w:rFonts w:ascii="Times New Roman" w:eastAsiaTheme="minorEastAsia" w:hAnsi="Times New Roman" w:cs="Times New Roman"/>
                <w:sz w:val="24"/>
                <w:szCs w:val="24"/>
                <w:lang w:eastAsia="ru-RU"/>
              </w:rPr>
            </w:pPr>
            <w:r w:rsidRPr="00FB7E97">
              <w:rPr>
                <w:rFonts w:ascii="Times New Roman" w:eastAsiaTheme="minorEastAsia" w:hAnsi="Times New Roman" w:cs="Times New Roman"/>
                <w:sz w:val="24"/>
                <w:szCs w:val="24"/>
                <w:lang w:eastAsia="ru-RU"/>
              </w:rPr>
              <w:t>-</w:t>
            </w:r>
          </w:p>
        </w:tc>
      </w:tr>
      <w:tr w:rsidR="004216DD" w:rsidRPr="00FB7E97" w:rsidTr="00844360">
        <w:trPr>
          <w:trHeight w:val="311"/>
        </w:trPr>
        <w:tc>
          <w:tcPr>
            <w:tcW w:w="876" w:type="pct"/>
            <w:vAlign w:val="bottom"/>
          </w:tcPr>
          <w:p w:rsidR="004216DD" w:rsidRPr="00FB7E97" w:rsidRDefault="004216DD" w:rsidP="004216DD">
            <w:pPr>
              <w:spacing w:after="0" w:line="308" w:lineRule="exact"/>
              <w:ind w:left="120" w:firstLine="27"/>
              <w:rPr>
                <w:rFonts w:ascii="Times New Roman" w:eastAsiaTheme="minorEastAsia" w:hAnsi="Times New Roman" w:cs="Times New Roman"/>
                <w:sz w:val="24"/>
                <w:szCs w:val="24"/>
                <w:lang w:eastAsia="ru-RU"/>
              </w:rPr>
            </w:pPr>
            <w:r w:rsidRPr="00FB7E97">
              <w:rPr>
                <w:rFonts w:ascii="Times New Roman" w:eastAsia="Times New Roman" w:hAnsi="Times New Roman" w:cs="Times New Roman"/>
                <w:sz w:val="24"/>
                <w:szCs w:val="24"/>
                <w:lang w:eastAsia="ru-RU"/>
              </w:rPr>
              <w:t>2020-2021</w:t>
            </w:r>
          </w:p>
        </w:tc>
        <w:tc>
          <w:tcPr>
            <w:tcW w:w="1071" w:type="pct"/>
            <w:vAlign w:val="bottom"/>
          </w:tcPr>
          <w:p w:rsidR="004216DD" w:rsidRPr="00FB7E97" w:rsidRDefault="004216DD" w:rsidP="004216DD">
            <w:pPr>
              <w:spacing w:after="0" w:line="308" w:lineRule="exact"/>
              <w:ind w:left="80" w:firstLine="284"/>
              <w:rPr>
                <w:rFonts w:ascii="Times New Roman" w:eastAsiaTheme="minorEastAsia" w:hAnsi="Times New Roman" w:cs="Times New Roman"/>
                <w:sz w:val="24"/>
                <w:szCs w:val="24"/>
                <w:lang w:eastAsia="ru-RU"/>
              </w:rPr>
            </w:pPr>
            <w:r w:rsidRPr="00FB7E97">
              <w:rPr>
                <w:rFonts w:ascii="Times New Roman" w:eastAsiaTheme="minorEastAsia" w:hAnsi="Times New Roman" w:cs="Times New Roman"/>
                <w:sz w:val="24"/>
                <w:szCs w:val="24"/>
                <w:lang w:eastAsia="ru-RU"/>
              </w:rPr>
              <w:t>6</w:t>
            </w:r>
          </w:p>
        </w:tc>
        <w:tc>
          <w:tcPr>
            <w:tcW w:w="601" w:type="pct"/>
            <w:vAlign w:val="bottom"/>
          </w:tcPr>
          <w:p w:rsidR="004216DD" w:rsidRPr="00FB7E97" w:rsidRDefault="004216DD" w:rsidP="004216DD">
            <w:pPr>
              <w:spacing w:after="0" w:line="308" w:lineRule="exact"/>
              <w:ind w:left="100" w:firstLine="284"/>
              <w:rPr>
                <w:rFonts w:ascii="Times New Roman" w:eastAsiaTheme="minorEastAsia" w:hAnsi="Times New Roman" w:cs="Times New Roman"/>
                <w:sz w:val="24"/>
                <w:szCs w:val="24"/>
                <w:lang w:eastAsia="ru-RU"/>
              </w:rPr>
            </w:pPr>
            <w:r w:rsidRPr="00FB7E97">
              <w:rPr>
                <w:rFonts w:ascii="Times New Roman" w:eastAsiaTheme="minorEastAsia" w:hAnsi="Times New Roman" w:cs="Times New Roman"/>
                <w:sz w:val="24"/>
                <w:szCs w:val="24"/>
                <w:lang w:eastAsia="ru-RU"/>
              </w:rPr>
              <w:t>0</w:t>
            </w:r>
          </w:p>
        </w:tc>
        <w:tc>
          <w:tcPr>
            <w:tcW w:w="521" w:type="pct"/>
            <w:vAlign w:val="bottom"/>
          </w:tcPr>
          <w:p w:rsidR="004216DD" w:rsidRPr="00FB7E97" w:rsidRDefault="004216DD" w:rsidP="004216DD">
            <w:pPr>
              <w:spacing w:after="0" w:line="308" w:lineRule="exact"/>
              <w:ind w:left="80" w:firstLine="284"/>
              <w:rPr>
                <w:rFonts w:ascii="Times New Roman" w:eastAsiaTheme="minorEastAsia" w:hAnsi="Times New Roman" w:cs="Times New Roman"/>
                <w:sz w:val="24"/>
                <w:szCs w:val="24"/>
                <w:lang w:eastAsia="ru-RU"/>
              </w:rPr>
            </w:pPr>
            <w:r w:rsidRPr="00FB7E97">
              <w:rPr>
                <w:rFonts w:ascii="Times New Roman" w:eastAsiaTheme="minorEastAsia" w:hAnsi="Times New Roman" w:cs="Times New Roman"/>
                <w:sz w:val="24"/>
                <w:szCs w:val="24"/>
                <w:lang w:eastAsia="ru-RU"/>
              </w:rPr>
              <w:t>5</w:t>
            </w:r>
          </w:p>
        </w:tc>
        <w:tc>
          <w:tcPr>
            <w:tcW w:w="681" w:type="pct"/>
            <w:vAlign w:val="bottom"/>
          </w:tcPr>
          <w:p w:rsidR="004216DD" w:rsidRPr="00FB7E97" w:rsidRDefault="004216DD" w:rsidP="004216DD">
            <w:pPr>
              <w:spacing w:after="0" w:line="308" w:lineRule="exact"/>
              <w:ind w:left="100" w:firstLine="284"/>
              <w:rPr>
                <w:rFonts w:ascii="Times New Roman" w:eastAsiaTheme="minorEastAsia" w:hAnsi="Times New Roman" w:cs="Times New Roman"/>
                <w:sz w:val="24"/>
                <w:szCs w:val="24"/>
                <w:lang w:eastAsia="ru-RU"/>
              </w:rPr>
            </w:pPr>
            <w:r w:rsidRPr="00FB7E97">
              <w:rPr>
                <w:rFonts w:ascii="Times New Roman" w:eastAsiaTheme="minorEastAsia" w:hAnsi="Times New Roman" w:cs="Times New Roman"/>
                <w:sz w:val="24"/>
                <w:szCs w:val="24"/>
                <w:lang w:eastAsia="ru-RU"/>
              </w:rPr>
              <w:t>1</w:t>
            </w:r>
          </w:p>
        </w:tc>
        <w:tc>
          <w:tcPr>
            <w:tcW w:w="521" w:type="pct"/>
          </w:tcPr>
          <w:p w:rsidR="004216DD" w:rsidRPr="00FB7E97" w:rsidRDefault="004216DD" w:rsidP="004216DD">
            <w:pPr>
              <w:spacing w:after="0" w:line="308" w:lineRule="exact"/>
              <w:ind w:left="100" w:firstLine="284"/>
              <w:rPr>
                <w:rFonts w:ascii="Times New Roman" w:eastAsiaTheme="minorEastAsia" w:hAnsi="Times New Roman" w:cs="Times New Roman"/>
                <w:sz w:val="24"/>
                <w:szCs w:val="24"/>
                <w:lang w:eastAsia="ru-RU"/>
              </w:rPr>
            </w:pPr>
            <w:r w:rsidRPr="00FB7E97">
              <w:rPr>
                <w:rFonts w:ascii="Times New Roman" w:eastAsiaTheme="minorEastAsia" w:hAnsi="Times New Roman" w:cs="Times New Roman"/>
                <w:sz w:val="24"/>
                <w:szCs w:val="24"/>
                <w:lang w:eastAsia="ru-RU"/>
              </w:rPr>
              <w:t>0</w:t>
            </w:r>
          </w:p>
        </w:tc>
        <w:tc>
          <w:tcPr>
            <w:tcW w:w="731" w:type="pct"/>
            <w:vAlign w:val="bottom"/>
          </w:tcPr>
          <w:p w:rsidR="004216DD" w:rsidRPr="00FB7E97" w:rsidRDefault="004216DD" w:rsidP="004216DD">
            <w:pPr>
              <w:spacing w:after="0" w:line="308" w:lineRule="exact"/>
              <w:ind w:left="100" w:firstLine="284"/>
              <w:rPr>
                <w:rFonts w:ascii="Times New Roman" w:eastAsiaTheme="minorEastAsia" w:hAnsi="Times New Roman" w:cs="Times New Roman"/>
                <w:sz w:val="24"/>
                <w:szCs w:val="24"/>
                <w:lang w:eastAsia="ru-RU"/>
              </w:rPr>
            </w:pPr>
            <w:r w:rsidRPr="00FB7E97">
              <w:rPr>
                <w:rFonts w:ascii="Times New Roman" w:eastAsiaTheme="minorEastAsia" w:hAnsi="Times New Roman" w:cs="Times New Roman"/>
                <w:sz w:val="24"/>
                <w:szCs w:val="24"/>
                <w:lang w:eastAsia="ru-RU"/>
              </w:rPr>
              <w:t>3,83</w:t>
            </w:r>
          </w:p>
        </w:tc>
      </w:tr>
      <w:tr w:rsidR="004216DD" w:rsidRPr="00FB7E97" w:rsidTr="00844360">
        <w:trPr>
          <w:trHeight w:val="312"/>
        </w:trPr>
        <w:tc>
          <w:tcPr>
            <w:tcW w:w="876" w:type="pct"/>
            <w:vAlign w:val="bottom"/>
          </w:tcPr>
          <w:p w:rsidR="004216DD" w:rsidRPr="00FB7E97" w:rsidRDefault="004216DD" w:rsidP="004216DD">
            <w:pPr>
              <w:spacing w:after="0" w:line="308" w:lineRule="exact"/>
              <w:ind w:left="120" w:firstLine="27"/>
              <w:rPr>
                <w:rFonts w:ascii="Times New Roman" w:eastAsiaTheme="minorEastAsia" w:hAnsi="Times New Roman" w:cs="Times New Roman"/>
                <w:sz w:val="24"/>
                <w:szCs w:val="24"/>
                <w:lang w:eastAsia="ru-RU"/>
              </w:rPr>
            </w:pPr>
            <w:r w:rsidRPr="00FB7E97">
              <w:rPr>
                <w:rFonts w:ascii="Times New Roman" w:eastAsia="Times New Roman" w:hAnsi="Times New Roman" w:cs="Times New Roman"/>
                <w:sz w:val="24"/>
                <w:szCs w:val="24"/>
                <w:lang w:eastAsia="ru-RU"/>
              </w:rPr>
              <w:t>2021-2022</w:t>
            </w:r>
          </w:p>
        </w:tc>
        <w:tc>
          <w:tcPr>
            <w:tcW w:w="1071" w:type="pct"/>
            <w:vAlign w:val="bottom"/>
          </w:tcPr>
          <w:p w:rsidR="004216DD" w:rsidRPr="00FB7E97" w:rsidRDefault="004216DD" w:rsidP="004216DD">
            <w:pPr>
              <w:spacing w:after="0" w:line="308" w:lineRule="exact"/>
              <w:ind w:left="80" w:firstLine="284"/>
              <w:rPr>
                <w:rFonts w:ascii="Times New Roman" w:eastAsiaTheme="minorEastAsia" w:hAnsi="Times New Roman" w:cs="Times New Roman"/>
                <w:sz w:val="24"/>
                <w:szCs w:val="24"/>
                <w:lang w:eastAsia="ru-RU"/>
              </w:rPr>
            </w:pPr>
            <w:r w:rsidRPr="00FB7E97">
              <w:rPr>
                <w:rFonts w:ascii="Times New Roman" w:eastAsiaTheme="minorEastAsia" w:hAnsi="Times New Roman" w:cs="Times New Roman"/>
                <w:sz w:val="24"/>
                <w:szCs w:val="24"/>
                <w:lang w:eastAsia="ru-RU"/>
              </w:rPr>
              <w:t>7</w:t>
            </w:r>
          </w:p>
        </w:tc>
        <w:tc>
          <w:tcPr>
            <w:tcW w:w="601" w:type="pct"/>
            <w:vAlign w:val="bottom"/>
          </w:tcPr>
          <w:p w:rsidR="004216DD" w:rsidRPr="00FB7E97" w:rsidRDefault="004216DD" w:rsidP="004216DD">
            <w:pPr>
              <w:spacing w:after="0" w:line="308" w:lineRule="exact"/>
              <w:ind w:left="100" w:firstLine="284"/>
              <w:rPr>
                <w:rFonts w:ascii="Times New Roman" w:eastAsiaTheme="minorEastAsia" w:hAnsi="Times New Roman" w:cs="Times New Roman"/>
                <w:sz w:val="24"/>
                <w:szCs w:val="24"/>
                <w:lang w:eastAsia="ru-RU"/>
              </w:rPr>
            </w:pPr>
            <w:r w:rsidRPr="00FB7E97">
              <w:rPr>
                <w:rFonts w:ascii="Times New Roman" w:eastAsiaTheme="minorEastAsia" w:hAnsi="Times New Roman" w:cs="Times New Roman"/>
                <w:sz w:val="24"/>
                <w:szCs w:val="24"/>
                <w:lang w:eastAsia="ru-RU"/>
              </w:rPr>
              <w:t>2</w:t>
            </w:r>
          </w:p>
        </w:tc>
        <w:tc>
          <w:tcPr>
            <w:tcW w:w="521" w:type="pct"/>
            <w:vAlign w:val="bottom"/>
          </w:tcPr>
          <w:p w:rsidR="004216DD" w:rsidRPr="00FB7E97" w:rsidRDefault="004216DD" w:rsidP="004216DD">
            <w:pPr>
              <w:spacing w:after="0" w:line="308" w:lineRule="exact"/>
              <w:ind w:left="80" w:firstLine="284"/>
              <w:rPr>
                <w:rFonts w:ascii="Times New Roman" w:eastAsiaTheme="minorEastAsia" w:hAnsi="Times New Roman" w:cs="Times New Roman"/>
                <w:sz w:val="24"/>
                <w:szCs w:val="24"/>
                <w:lang w:eastAsia="ru-RU"/>
              </w:rPr>
            </w:pPr>
            <w:r w:rsidRPr="00FB7E97">
              <w:rPr>
                <w:rFonts w:ascii="Times New Roman" w:eastAsiaTheme="minorEastAsia" w:hAnsi="Times New Roman" w:cs="Times New Roman"/>
                <w:sz w:val="24"/>
                <w:szCs w:val="24"/>
                <w:lang w:eastAsia="ru-RU"/>
              </w:rPr>
              <w:t>4</w:t>
            </w:r>
          </w:p>
        </w:tc>
        <w:tc>
          <w:tcPr>
            <w:tcW w:w="681" w:type="pct"/>
            <w:vAlign w:val="bottom"/>
          </w:tcPr>
          <w:p w:rsidR="004216DD" w:rsidRPr="00FB7E97" w:rsidRDefault="004216DD" w:rsidP="004216DD">
            <w:pPr>
              <w:spacing w:after="0" w:line="308" w:lineRule="exact"/>
              <w:ind w:left="100" w:firstLine="284"/>
              <w:rPr>
                <w:rFonts w:ascii="Times New Roman" w:eastAsiaTheme="minorEastAsia" w:hAnsi="Times New Roman" w:cs="Times New Roman"/>
                <w:sz w:val="24"/>
                <w:szCs w:val="24"/>
                <w:lang w:eastAsia="ru-RU"/>
              </w:rPr>
            </w:pPr>
            <w:r w:rsidRPr="00FB7E97">
              <w:rPr>
                <w:rFonts w:ascii="Times New Roman" w:eastAsiaTheme="minorEastAsia" w:hAnsi="Times New Roman" w:cs="Times New Roman"/>
                <w:sz w:val="24"/>
                <w:szCs w:val="24"/>
                <w:lang w:eastAsia="ru-RU"/>
              </w:rPr>
              <w:t>1</w:t>
            </w:r>
          </w:p>
        </w:tc>
        <w:tc>
          <w:tcPr>
            <w:tcW w:w="521" w:type="pct"/>
          </w:tcPr>
          <w:p w:rsidR="004216DD" w:rsidRPr="00FB7E97" w:rsidRDefault="004216DD" w:rsidP="004216DD">
            <w:pPr>
              <w:spacing w:after="0" w:line="308" w:lineRule="exact"/>
              <w:ind w:left="100" w:firstLine="284"/>
              <w:rPr>
                <w:rFonts w:ascii="Times New Roman" w:eastAsiaTheme="minorEastAsia" w:hAnsi="Times New Roman" w:cs="Times New Roman"/>
                <w:sz w:val="24"/>
                <w:szCs w:val="24"/>
                <w:lang w:eastAsia="ru-RU"/>
              </w:rPr>
            </w:pPr>
            <w:r w:rsidRPr="00FB7E97">
              <w:rPr>
                <w:rFonts w:ascii="Times New Roman" w:eastAsiaTheme="minorEastAsia" w:hAnsi="Times New Roman" w:cs="Times New Roman"/>
                <w:sz w:val="24"/>
                <w:szCs w:val="24"/>
                <w:lang w:eastAsia="ru-RU"/>
              </w:rPr>
              <w:t>0</w:t>
            </w:r>
          </w:p>
        </w:tc>
        <w:tc>
          <w:tcPr>
            <w:tcW w:w="731" w:type="pct"/>
            <w:vAlign w:val="bottom"/>
          </w:tcPr>
          <w:p w:rsidR="004216DD" w:rsidRPr="00FB7E97" w:rsidRDefault="00E722B6" w:rsidP="004216DD">
            <w:pPr>
              <w:spacing w:after="0" w:line="308" w:lineRule="exact"/>
              <w:ind w:left="100" w:firstLine="284"/>
              <w:rPr>
                <w:rFonts w:ascii="Times New Roman" w:eastAsiaTheme="minorEastAsia" w:hAnsi="Times New Roman" w:cs="Times New Roman"/>
                <w:sz w:val="24"/>
                <w:szCs w:val="24"/>
                <w:lang w:eastAsia="ru-RU"/>
              </w:rPr>
            </w:pPr>
            <w:r w:rsidRPr="00FB7E97">
              <w:rPr>
                <w:rFonts w:ascii="Times New Roman" w:eastAsiaTheme="minorEastAsia" w:hAnsi="Times New Roman" w:cs="Times New Roman"/>
                <w:sz w:val="24"/>
                <w:szCs w:val="24"/>
                <w:lang w:eastAsia="ru-RU"/>
              </w:rPr>
              <w:t>4,14</w:t>
            </w:r>
          </w:p>
        </w:tc>
      </w:tr>
    </w:tbl>
    <w:p w:rsidR="001B5530" w:rsidRPr="00FB7E97" w:rsidRDefault="001B5530" w:rsidP="008870DF">
      <w:pPr>
        <w:spacing w:after="53" w:line="241" w:lineRule="auto"/>
        <w:ind w:left="370" w:right="7"/>
        <w:jc w:val="center"/>
        <w:rPr>
          <w:rFonts w:ascii="Times New Roman" w:hAnsi="Times New Roman" w:cs="Times New Roman"/>
          <w:b/>
          <w:sz w:val="24"/>
          <w:szCs w:val="24"/>
        </w:rPr>
      </w:pPr>
    </w:p>
    <w:p w:rsidR="00E722B6" w:rsidRPr="00FB7E97" w:rsidRDefault="00E722B6" w:rsidP="00E722B6">
      <w:pPr>
        <w:spacing w:after="0" w:line="238" w:lineRule="auto"/>
        <w:ind w:left="860" w:right="120" w:firstLine="284"/>
        <w:jc w:val="both"/>
        <w:rPr>
          <w:rFonts w:ascii="Times New Roman" w:eastAsiaTheme="minorEastAsia" w:hAnsi="Times New Roman" w:cs="Times New Roman"/>
          <w:sz w:val="24"/>
          <w:szCs w:val="24"/>
          <w:lang w:eastAsia="ru-RU"/>
        </w:rPr>
      </w:pPr>
      <w:r w:rsidRPr="00FB7E97">
        <w:rPr>
          <w:rFonts w:ascii="Times New Roman" w:eastAsia="Times New Roman" w:hAnsi="Times New Roman" w:cs="Times New Roman"/>
          <w:sz w:val="24"/>
          <w:szCs w:val="24"/>
          <w:lang w:eastAsia="ru-RU"/>
        </w:rPr>
        <w:t xml:space="preserve">Анализ результатов ГИА-9 по математике в 2022 году позволяет выявить сильные и слабые стороны в системе обучения математике в основной школе. Большинство выпускников 9-го класса продемонстрировали владение важнейшими математическими </w:t>
      </w:r>
      <w:r w:rsidRPr="00FB7E97">
        <w:rPr>
          <w:rFonts w:ascii="Times New Roman" w:eastAsia="Times New Roman" w:hAnsi="Times New Roman" w:cs="Times New Roman"/>
          <w:sz w:val="24"/>
          <w:szCs w:val="24"/>
          <w:lang w:eastAsia="ru-RU"/>
        </w:rPr>
        <w:lastRenderedPageBreak/>
        <w:t>умениями, являющимися опорными для дальнейшего изучения курса математики и смежных дисциплин. Это, прежде всего:</w:t>
      </w:r>
    </w:p>
    <w:p w:rsidR="00E722B6" w:rsidRPr="00FB7E97" w:rsidRDefault="00E722B6" w:rsidP="00E722B6">
      <w:pPr>
        <w:spacing w:after="0" w:line="240" w:lineRule="auto"/>
        <w:ind w:firstLine="284"/>
        <w:rPr>
          <w:rFonts w:ascii="Times New Roman" w:eastAsiaTheme="minorEastAsia" w:hAnsi="Times New Roman" w:cs="Times New Roman"/>
          <w:sz w:val="24"/>
          <w:szCs w:val="24"/>
          <w:lang w:eastAsia="ru-RU"/>
        </w:rPr>
      </w:pPr>
    </w:p>
    <w:p w:rsidR="00E722B6" w:rsidRPr="00FB7E97" w:rsidRDefault="00E722B6" w:rsidP="00E722B6">
      <w:pPr>
        <w:spacing w:after="0" w:line="53" w:lineRule="exact"/>
        <w:ind w:firstLine="284"/>
        <w:rPr>
          <w:rFonts w:ascii="Symbol" w:eastAsia="Symbol" w:hAnsi="Symbol" w:cs="Symbol"/>
          <w:sz w:val="24"/>
          <w:szCs w:val="24"/>
          <w:lang w:eastAsia="ru-RU"/>
        </w:rPr>
      </w:pPr>
    </w:p>
    <w:p w:rsidR="00E722B6" w:rsidRPr="00FB7E97" w:rsidRDefault="00E722B6" w:rsidP="00E722B6">
      <w:pPr>
        <w:numPr>
          <w:ilvl w:val="0"/>
          <w:numId w:val="35"/>
        </w:numPr>
        <w:tabs>
          <w:tab w:val="left" w:pos="1580"/>
        </w:tabs>
        <w:spacing w:after="0" w:line="240" w:lineRule="auto"/>
        <w:ind w:left="1580" w:firstLine="284"/>
        <w:rPr>
          <w:rFonts w:ascii="Symbol" w:eastAsia="Symbol" w:hAnsi="Symbol" w:cs="Symbol"/>
          <w:sz w:val="24"/>
          <w:szCs w:val="24"/>
          <w:lang w:eastAsia="ru-RU"/>
        </w:rPr>
      </w:pPr>
      <w:r w:rsidRPr="00FB7E97">
        <w:rPr>
          <w:rFonts w:ascii="Times New Roman" w:eastAsia="Times New Roman" w:hAnsi="Times New Roman" w:cs="Times New Roman"/>
          <w:sz w:val="24"/>
          <w:szCs w:val="24"/>
          <w:lang w:eastAsia="ru-RU"/>
        </w:rPr>
        <w:t>применение свойств действий с иррациональными числами;</w:t>
      </w:r>
    </w:p>
    <w:p w:rsidR="00E722B6" w:rsidRPr="00FB7E97" w:rsidRDefault="00E722B6" w:rsidP="00E722B6">
      <w:pPr>
        <w:spacing w:after="0" w:line="52" w:lineRule="exact"/>
        <w:ind w:firstLine="284"/>
        <w:rPr>
          <w:rFonts w:ascii="Symbol" w:eastAsia="Symbol" w:hAnsi="Symbol" w:cs="Symbol"/>
          <w:sz w:val="24"/>
          <w:szCs w:val="24"/>
          <w:lang w:eastAsia="ru-RU"/>
        </w:rPr>
      </w:pPr>
    </w:p>
    <w:p w:rsidR="00E722B6" w:rsidRPr="00FB7E97" w:rsidRDefault="00E722B6" w:rsidP="00E722B6">
      <w:pPr>
        <w:spacing w:after="0" w:line="87" w:lineRule="exact"/>
        <w:ind w:firstLine="284"/>
        <w:rPr>
          <w:rFonts w:ascii="Symbol" w:eastAsia="Symbol" w:hAnsi="Symbol" w:cs="Symbol"/>
          <w:sz w:val="24"/>
          <w:szCs w:val="24"/>
          <w:lang w:eastAsia="ru-RU"/>
        </w:rPr>
      </w:pPr>
    </w:p>
    <w:p w:rsidR="00E722B6" w:rsidRPr="00FB7E97" w:rsidRDefault="00E722B6" w:rsidP="00E722B6">
      <w:pPr>
        <w:numPr>
          <w:ilvl w:val="0"/>
          <w:numId w:val="35"/>
        </w:numPr>
        <w:tabs>
          <w:tab w:val="left" w:pos="1580"/>
        </w:tabs>
        <w:spacing w:after="0" w:line="228" w:lineRule="auto"/>
        <w:ind w:left="1580" w:right="120" w:firstLine="284"/>
        <w:rPr>
          <w:rFonts w:ascii="Symbol" w:eastAsia="Symbol" w:hAnsi="Symbol" w:cs="Symbol"/>
          <w:sz w:val="24"/>
          <w:szCs w:val="24"/>
          <w:lang w:eastAsia="ru-RU"/>
        </w:rPr>
      </w:pPr>
      <w:r w:rsidRPr="00FB7E97">
        <w:rPr>
          <w:rFonts w:ascii="Times New Roman" w:eastAsia="Times New Roman" w:hAnsi="Times New Roman" w:cs="Times New Roman"/>
          <w:sz w:val="24"/>
          <w:szCs w:val="24"/>
          <w:lang w:eastAsia="ru-RU"/>
        </w:rPr>
        <w:t>работа с графиками реальных зависимостей; чтение статистической информации, представленной в различных видах;</w:t>
      </w:r>
    </w:p>
    <w:p w:rsidR="00E722B6" w:rsidRPr="00FB7E97" w:rsidRDefault="00E722B6" w:rsidP="00E722B6">
      <w:pPr>
        <w:spacing w:after="0" w:line="53" w:lineRule="exact"/>
        <w:ind w:firstLine="284"/>
        <w:rPr>
          <w:rFonts w:ascii="Symbol" w:eastAsia="Symbol" w:hAnsi="Symbol" w:cs="Symbol"/>
          <w:sz w:val="24"/>
          <w:szCs w:val="24"/>
          <w:lang w:eastAsia="ru-RU"/>
        </w:rPr>
      </w:pPr>
    </w:p>
    <w:p w:rsidR="00E722B6" w:rsidRPr="00FB7E97" w:rsidRDefault="00E722B6" w:rsidP="00E722B6">
      <w:pPr>
        <w:numPr>
          <w:ilvl w:val="0"/>
          <w:numId w:val="35"/>
        </w:numPr>
        <w:tabs>
          <w:tab w:val="left" w:pos="1580"/>
        </w:tabs>
        <w:spacing w:after="0" w:line="240" w:lineRule="auto"/>
        <w:ind w:left="1580" w:firstLine="284"/>
        <w:rPr>
          <w:rFonts w:ascii="Symbol" w:eastAsia="Symbol" w:hAnsi="Symbol" w:cs="Symbol"/>
          <w:sz w:val="24"/>
          <w:szCs w:val="24"/>
          <w:lang w:eastAsia="ru-RU"/>
        </w:rPr>
      </w:pPr>
      <w:r w:rsidRPr="00FB7E97">
        <w:rPr>
          <w:rFonts w:ascii="Times New Roman" w:eastAsia="Times New Roman" w:hAnsi="Times New Roman" w:cs="Times New Roman"/>
          <w:sz w:val="24"/>
          <w:szCs w:val="24"/>
          <w:lang w:eastAsia="ru-RU"/>
        </w:rPr>
        <w:t>нахождение площадей;</w:t>
      </w:r>
    </w:p>
    <w:p w:rsidR="00E722B6" w:rsidRPr="00FB7E97" w:rsidRDefault="00E722B6" w:rsidP="00E722B6">
      <w:pPr>
        <w:spacing w:after="0" w:line="52" w:lineRule="exact"/>
        <w:ind w:firstLine="284"/>
        <w:rPr>
          <w:rFonts w:ascii="Symbol" w:eastAsia="Symbol" w:hAnsi="Symbol" w:cs="Symbol"/>
          <w:sz w:val="24"/>
          <w:szCs w:val="24"/>
          <w:lang w:eastAsia="ru-RU"/>
        </w:rPr>
      </w:pPr>
    </w:p>
    <w:p w:rsidR="00E722B6" w:rsidRPr="00FB7E97" w:rsidRDefault="00E722B6" w:rsidP="00E722B6">
      <w:pPr>
        <w:numPr>
          <w:ilvl w:val="0"/>
          <w:numId w:val="35"/>
        </w:numPr>
        <w:tabs>
          <w:tab w:val="left" w:pos="1580"/>
        </w:tabs>
        <w:spacing w:after="0" w:line="240" w:lineRule="auto"/>
        <w:ind w:left="1580" w:firstLine="284"/>
        <w:rPr>
          <w:rFonts w:ascii="Symbol" w:eastAsia="Symbol" w:hAnsi="Symbol" w:cs="Symbol"/>
          <w:sz w:val="24"/>
          <w:szCs w:val="24"/>
          <w:lang w:eastAsia="ru-RU"/>
        </w:rPr>
      </w:pPr>
      <w:r w:rsidRPr="00FB7E97">
        <w:rPr>
          <w:rFonts w:ascii="Times New Roman" w:eastAsia="Times New Roman" w:hAnsi="Times New Roman" w:cs="Times New Roman"/>
          <w:sz w:val="24"/>
          <w:szCs w:val="24"/>
          <w:lang w:eastAsia="ru-RU"/>
        </w:rPr>
        <w:t>вычисление вероятности.</w:t>
      </w:r>
    </w:p>
    <w:p w:rsidR="00E722B6" w:rsidRPr="00FB7E97" w:rsidRDefault="00E722B6" w:rsidP="00E722B6">
      <w:pPr>
        <w:spacing w:after="0" w:line="16" w:lineRule="exact"/>
        <w:ind w:firstLine="284"/>
        <w:rPr>
          <w:rFonts w:ascii="Times New Roman" w:eastAsiaTheme="minorEastAsia" w:hAnsi="Times New Roman" w:cs="Times New Roman"/>
          <w:sz w:val="24"/>
          <w:szCs w:val="24"/>
          <w:lang w:eastAsia="ru-RU"/>
        </w:rPr>
      </w:pPr>
    </w:p>
    <w:p w:rsidR="00E722B6" w:rsidRPr="00FB7E97" w:rsidRDefault="00E722B6" w:rsidP="00E722B6">
      <w:pPr>
        <w:spacing w:after="0" w:line="236" w:lineRule="auto"/>
        <w:ind w:left="860" w:right="120" w:firstLine="284"/>
        <w:jc w:val="both"/>
        <w:rPr>
          <w:rFonts w:ascii="Times New Roman" w:eastAsiaTheme="minorEastAsia" w:hAnsi="Times New Roman" w:cs="Times New Roman"/>
          <w:sz w:val="24"/>
          <w:szCs w:val="24"/>
          <w:lang w:eastAsia="ru-RU"/>
        </w:rPr>
      </w:pPr>
      <w:r w:rsidRPr="00FB7E97">
        <w:rPr>
          <w:rFonts w:ascii="Times New Roman" w:eastAsia="Times New Roman" w:hAnsi="Times New Roman" w:cs="Times New Roman"/>
          <w:sz w:val="24"/>
          <w:szCs w:val="24"/>
          <w:lang w:eastAsia="ru-RU"/>
        </w:rPr>
        <w:t>Значительные трудности вызывают задания с геометрическим содержанием, на числовые последовательности и преобразования алгебраических выражений.</w:t>
      </w:r>
    </w:p>
    <w:p w:rsidR="00E722B6" w:rsidRPr="00FB7E97" w:rsidRDefault="00E722B6" w:rsidP="00E722B6">
      <w:pPr>
        <w:spacing w:after="0" w:line="240" w:lineRule="auto"/>
        <w:ind w:firstLine="284"/>
        <w:rPr>
          <w:rFonts w:ascii="Times New Roman" w:eastAsiaTheme="minorEastAsia" w:hAnsi="Times New Roman" w:cs="Times New Roman"/>
          <w:sz w:val="24"/>
          <w:szCs w:val="24"/>
          <w:lang w:eastAsia="ru-RU"/>
        </w:rPr>
      </w:pPr>
    </w:p>
    <w:p w:rsidR="00E55152" w:rsidRPr="00FB7E97" w:rsidRDefault="00E55152" w:rsidP="00E55152">
      <w:pPr>
        <w:spacing w:after="0" w:line="240" w:lineRule="auto"/>
        <w:ind w:left="860" w:firstLine="284"/>
        <w:rPr>
          <w:rFonts w:ascii="Times New Roman" w:eastAsia="Times New Roman" w:hAnsi="Times New Roman" w:cs="Times New Roman"/>
          <w:b/>
          <w:bCs/>
          <w:i/>
          <w:iCs/>
          <w:sz w:val="24"/>
          <w:szCs w:val="24"/>
          <w:u w:val="single"/>
          <w:lang w:eastAsia="ru-RU"/>
        </w:rPr>
      </w:pPr>
      <w:r w:rsidRPr="00FB7E97">
        <w:rPr>
          <w:rFonts w:ascii="Times New Roman" w:eastAsia="Times New Roman" w:hAnsi="Times New Roman" w:cs="Times New Roman"/>
          <w:b/>
          <w:bCs/>
          <w:i/>
          <w:iCs/>
          <w:sz w:val="24"/>
          <w:szCs w:val="24"/>
          <w:u w:val="single"/>
          <w:lang w:eastAsia="ru-RU"/>
        </w:rPr>
        <w:t>Экзамен по русскому языку</w:t>
      </w:r>
    </w:p>
    <w:p w:rsidR="00E55152" w:rsidRPr="00FB7E97" w:rsidRDefault="00E55152" w:rsidP="00E55152">
      <w:pPr>
        <w:spacing w:after="0" w:line="236" w:lineRule="auto"/>
        <w:ind w:left="260" w:right="120" w:firstLine="284"/>
        <w:jc w:val="both"/>
        <w:rPr>
          <w:rFonts w:ascii="Times New Roman" w:eastAsiaTheme="minorEastAsia" w:hAnsi="Times New Roman" w:cs="Times New Roman"/>
          <w:sz w:val="24"/>
          <w:szCs w:val="24"/>
          <w:lang w:eastAsia="ru-RU"/>
        </w:rPr>
      </w:pPr>
      <w:r w:rsidRPr="00FB7E97">
        <w:rPr>
          <w:rFonts w:ascii="Times New Roman" w:eastAsia="Times New Roman" w:hAnsi="Times New Roman" w:cs="Times New Roman"/>
          <w:b/>
          <w:bCs/>
          <w:i/>
          <w:iCs/>
          <w:sz w:val="24"/>
          <w:szCs w:val="24"/>
          <w:lang w:eastAsia="ru-RU"/>
        </w:rPr>
        <w:t>7 учащихся проходили ГИА в форме ОГЭ. Все выпускники прошли государственную итоговую аттестацию в установленные сроки.</w:t>
      </w:r>
    </w:p>
    <w:p w:rsidR="00E55152" w:rsidRPr="00FB7E97" w:rsidRDefault="00E55152" w:rsidP="00E55152">
      <w:pPr>
        <w:spacing w:after="0" w:line="324" w:lineRule="exact"/>
        <w:rPr>
          <w:rFonts w:ascii="Times New Roman" w:eastAsiaTheme="minorEastAsia" w:hAnsi="Times New Roman" w:cs="Times New Roman"/>
          <w:sz w:val="24"/>
          <w:szCs w:val="24"/>
          <w:lang w:eastAsia="ru-RU"/>
        </w:rPr>
      </w:pPr>
    </w:p>
    <w:p w:rsidR="00E55152" w:rsidRPr="00FB7E97" w:rsidRDefault="00E55152" w:rsidP="00E55152">
      <w:pPr>
        <w:spacing w:after="0" w:line="240" w:lineRule="auto"/>
        <w:ind w:left="860" w:firstLine="284"/>
        <w:rPr>
          <w:rFonts w:ascii="Times New Roman" w:eastAsia="Times New Roman" w:hAnsi="Times New Roman" w:cs="Times New Roman"/>
          <w:b/>
          <w:bCs/>
          <w:i/>
          <w:iCs/>
          <w:sz w:val="24"/>
          <w:szCs w:val="24"/>
          <w:lang w:eastAsia="ru-RU"/>
        </w:rPr>
      </w:pPr>
      <w:r w:rsidRPr="00FB7E97">
        <w:rPr>
          <w:rFonts w:ascii="Times New Roman" w:eastAsia="Times New Roman" w:hAnsi="Times New Roman" w:cs="Times New Roman"/>
          <w:b/>
          <w:bCs/>
          <w:i/>
          <w:iCs/>
          <w:sz w:val="24"/>
          <w:szCs w:val="24"/>
          <w:lang w:eastAsia="ru-RU"/>
        </w:rPr>
        <w:t>Сравнительный анализ итогов экзамена по русскому языку</w:t>
      </w:r>
    </w:p>
    <w:p w:rsidR="00E55152" w:rsidRPr="00FB7E97" w:rsidRDefault="00E55152" w:rsidP="00E55152">
      <w:pPr>
        <w:spacing w:after="0" w:line="302" w:lineRule="exact"/>
        <w:ind w:firstLine="284"/>
        <w:rPr>
          <w:rFonts w:ascii="Times New Roman" w:eastAsiaTheme="minorEastAsia" w:hAnsi="Times New Roman" w:cs="Times New Roman"/>
          <w:sz w:val="24"/>
          <w:szCs w:val="24"/>
          <w:lang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811"/>
        <w:gridCol w:w="2210"/>
        <w:gridCol w:w="1245"/>
        <w:gridCol w:w="1079"/>
        <w:gridCol w:w="1410"/>
        <w:gridCol w:w="1079"/>
        <w:gridCol w:w="1503"/>
      </w:tblGrid>
      <w:tr w:rsidR="00E55152" w:rsidRPr="00FB7E97" w:rsidTr="00844360">
        <w:trPr>
          <w:trHeight w:val="324"/>
        </w:trPr>
        <w:tc>
          <w:tcPr>
            <w:tcW w:w="876" w:type="pct"/>
            <w:vMerge w:val="restart"/>
            <w:vAlign w:val="bottom"/>
          </w:tcPr>
          <w:p w:rsidR="00E55152" w:rsidRPr="00FB7E97" w:rsidRDefault="00E55152" w:rsidP="00E55152">
            <w:pPr>
              <w:spacing w:after="0" w:line="240" w:lineRule="auto"/>
              <w:ind w:left="120" w:firstLine="27"/>
              <w:jc w:val="center"/>
              <w:rPr>
                <w:rFonts w:ascii="Times New Roman" w:eastAsiaTheme="minorEastAsia" w:hAnsi="Times New Roman" w:cs="Times New Roman"/>
                <w:sz w:val="24"/>
                <w:szCs w:val="24"/>
                <w:lang w:eastAsia="ru-RU"/>
              </w:rPr>
            </w:pPr>
            <w:r w:rsidRPr="00FB7E97">
              <w:rPr>
                <w:rFonts w:ascii="Times New Roman" w:eastAsia="Times New Roman" w:hAnsi="Times New Roman" w:cs="Times New Roman"/>
                <w:sz w:val="24"/>
                <w:szCs w:val="24"/>
                <w:lang w:eastAsia="ru-RU"/>
              </w:rPr>
              <w:t>Учебный год</w:t>
            </w:r>
          </w:p>
        </w:tc>
        <w:tc>
          <w:tcPr>
            <w:tcW w:w="1069" w:type="pct"/>
            <w:vMerge w:val="restart"/>
            <w:vAlign w:val="bottom"/>
          </w:tcPr>
          <w:p w:rsidR="00E55152" w:rsidRPr="00FB7E97" w:rsidRDefault="00E55152" w:rsidP="00E55152">
            <w:pPr>
              <w:spacing w:after="0" w:line="240" w:lineRule="auto"/>
              <w:ind w:left="80" w:hanging="39"/>
              <w:rPr>
                <w:rFonts w:ascii="Times New Roman" w:eastAsiaTheme="minorEastAsia" w:hAnsi="Times New Roman" w:cs="Times New Roman"/>
                <w:sz w:val="24"/>
                <w:szCs w:val="24"/>
                <w:lang w:eastAsia="ru-RU"/>
              </w:rPr>
            </w:pPr>
            <w:r w:rsidRPr="00FB7E97">
              <w:rPr>
                <w:rFonts w:ascii="Times New Roman" w:eastAsia="Times New Roman" w:hAnsi="Times New Roman" w:cs="Times New Roman"/>
                <w:sz w:val="24"/>
                <w:szCs w:val="24"/>
                <w:lang w:eastAsia="ru-RU"/>
              </w:rPr>
              <w:t>Кол-во</w:t>
            </w:r>
          </w:p>
          <w:p w:rsidR="00E55152" w:rsidRPr="00FB7E97" w:rsidRDefault="00E55152" w:rsidP="00E55152">
            <w:pPr>
              <w:spacing w:after="0" w:line="240" w:lineRule="auto"/>
              <w:ind w:left="80" w:hanging="39"/>
              <w:rPr>
                <w:rFonts w:ascii="Times New Roman" w:eastAsiaTheme="minorEastAsia" w:hAnsi="Times New Roman" w:cs="Times New Roman"/>
                <w:sz w:val="24"/>
                <w:szCs w:val="24"/>
                <w:lang w:eastAsia="ru-RU"/>
              </w:rPr>
            </w:pPr>
            <w:r w:rsidRPr="00FB7E97">
              <w:rPr>
                <w:rFonts w:ascii="Times New Roman" w:eastAsia="Times New Roman" w:hAnsi="Times New Roman" w:cs="Times New Roman"/>
                <w:sz w:val="24"/>
                <w:szCs w:val="24"/>
                <w:lang w:eastAsia="ru-RU"/>
              </w:rPr>
              <w:t>Выпускников</w:t>
            </w:r>
          </w:p>
        </w:tc>
        <w:tc>
          <w:tcPr>
            <w:tcW w:w="3055" w:type="pct"/>
            <w:gridSpan w:val="5"/>
            <w:vAlign w:val="bottom"/>
          </w:tcPr>
          <w:p w:rsidR="00E55152" w:rsidRPr="00FB7E97" w:rsidRDefault="00E55152" w:rsidP="00E55152">
            <w:pPr>
              <w:spacing w:after="0" w:line="240" w:lineRule="auto"/>
              <w:ind w:firstLine="284"/>
              <w:rPr>
                <w:rFonts w:ascii="Times New Roman" w:eastAsiaTheme="minorEastAsia" w:hAnsi="Times New Roman" w:cs="Times New Roman"/>
                <w:sz w:val="24"/>
                <w:szCs w:val="24"/>
                <w:lang w:eastAsia="ru-RU"/>
              </w:rPr>
            </w:pPr>
            <w:r w:rsidRPr="00FB7E97">
              <w:rPr>
                <w:rFonts w:ascii="Times New Roman" w:eastAsia="Times New Roman" w:hAnsi="Times New Roman" w:cs="Times New Roman"/>
                <w:sz w:val="24"/>
                <w:szCs w:val="24"/>
                <w:lang w:eastAsia="ru-RU"/>
              </w:rPr>
              <w:t>% от общего количества выпускников</w:t>
            </w:r>
          </w:p>
        </w:tc>
      </w:tr>
      <w:tr w:rsidR="00E55152" w:rsidRPr="00FB7E97" w:rsidTr="00844360">
        <w:trPr>
          <w:trHeight w:val="312"/>
        </w:trPr>
        <w:tc>
          <w:tcPr>
            <w:tcW w:w="876" w:type="pct"/>
            <w:vMerge/>
            <w:vAlign w:val="bottom"/>
          </w:tcPr>
          <w:p w:rsidR="00E55152" w:rsidRPr="00FB7E97" w:rsidRDefault="00E55152" w:rsidP="00E55152">
            <w:pPr>
              <w:spacing w:after="0" w:line="240" w:lineRule="auto"/>
              <w:ind w:firstLine="284"/>
              <w:rPr>
                <w:rFonts w:ascii="Times New Roman" w:eastAsiaTheme="minorEastAsia" w:hAnsi="Times New Roman" w:cs="Times New Roman"/>
                <w:sz w:val="24"/>
                <w:szCs w:val="24"/>
                <w:lang w:eastAsia="ru-RU"/>
              </w:rPr>
            </w:pPr>
          </w:p>
        </w:tc>
        <w:tc>
          <w:tcPr>
            <w:tcW w:w="1069" w:type="pct"/>
            <w:vMerge/>
            <w:vAlign w:val="bottom"/>
          </w:tcPr>
          <w:p w:rsidR="00E55152" w:rsidRPr="00FB7E97" w:rsidRDefault="00E55152" w:rsidP="00E55152">
            <w:pPr>
              <w:spacing w:after="0" w:line="240" w:lineRule="auto"/>
              <w:ind w:firstLine="284"/>
              <w:rPr>
                <w:rFonts w:ascii="Times New Roman" w:eastAsiaTheme="minorEastAsia" w:hAnsi="Times New Roman" w:cs="Times New Roman"/>
                <w:sz w:val="24"/>
                <w:szCs w:val="24"/>
                <w:lang w:eastAsia="ru-RU"/>
              </w:rPr>
            </w:pPr>
          </w:p>
        </w:tc>
        <w:tc>
          <w:tcPr>
            <w:tcW w:w="602" w:type="pct"/>
            <w:vAlign w:val="bottom"/>
          </w:tcPr>
          <w:p w:rsidR="00E55152" w:rsidRPr="00FB7E97" w:rsidRDefault="00E55152" w:rsidP="00E55152">
            <w:pPr>
              <w:spacing w:after="0" w:line="309" w:lineRule="exact"/>
              <w:ind w:firstLine="284"/>
              <w:rPr>
                <w:rFonts w:ascii="Times New Roman" w:eastAsiaTheme="minorEastAsia" w:hAnsi="Times New Roman" w:cs="Times New Roman"/>
                <w:sz w:val="24"/>
                <w:szCs w:val="24"/>
                <w:lang w:eastAsia="ru-RU"/>
              </w:rPr>
            </w:pPr>
            <w:r w:rsidRPr="00FB7E97">
              <w:rPr>
                <w:rFonts w:ascii="Times New Roman" w:eastAsia="Times New Roman" w:hAnsi="Times New Roman" w:cs="Times New Roman"/>
                <w:sz w:val="24"/>
                <w:szCs w:val="24"/>
                <w:lang w:eastAsia="ru-RU"/>
              </w:rPr>
              <w:t xml:space="preserve">    «5»</w:t>
            </w:r>
          </w:p>
        </w:tc>
        <w:tc>
          <w:tcPr>
            <w:tcW w:w="522" w:type="pct"/>
            <w:vAlign w:val="bottom"/>
          </w:tcPr>
          <w:p w:rsidR="00E55152" w:rsidRPr="00FB7E97" w:rsidRDefault="00E55152" w:rsidP="00E55152">
            <w:pPr>
              <w:spacing w:after="0" w:line="309" w:lineRule="exact"/>
              <w:ind w:left="80" w:firstLine="284"/>
              <w:rPr>
                <w:rFonts w:ascii="Times New Roman" w:eastAsiaTheme="minorEastAsia" w:hAnsi="Times New Roman" w:cs="Times New Roman"/>
                <w:sz w:val="24"/>
                <w:szCs w:val="24"/>
                <w:lang w:eastAsia="ru-RU"/>
              </w:rPr>
            </w:pPr>
            <w:r w:rsidRPr="00FB7E97">
              <w:rPr>
                <w:rFonts w:ascii="Times New Roman" w:eastAsia="Times New Roman" w:hAnsi="Times New Roman" w:cs="Times New Roman"/>
                <w:sz w:val="24"/>
                <w:szCs w:val="24"/>
                <w:lang w:eastAsia="ru-RU"/>
              </w:rPr>
              <w:t>4»</w:t>
            </w:r>
          </w:p>
        </w:tc>
        <w:tc>
          <w:tcPr>
            <w:tcW w:w="682" w:type="pct"/>
            <w:vAlign w:val="bottom"/>
          </w:tcPr>
          <w:p w:rsidR="00E55152" w:rsidRPr="00FB7E97" w:rsidRDefault="00E55152" w:rsidP="00E55152">
            <w:pPr>
              <w:spacing w:after="0" w:line="309" w:lineRule="exact"/>
              <w:ind w:left="100" w:firstLine="284"/>
              <w:rPr>
                <w:rFonts w:ascii="Times New Roman" w:eastAsiaTheme="minorEastAsia" w:hAnsi="Times New Roman" w:cs="Times New Roman"/>
                <w:sz w:val="24"/>
                <w:szCs w:val="24"/>
                <w:lang w:eastAsia="ru-RU"/>
              </w:rPr>
            </w:pPr>
            <w:r w:rsidRPr="00FB7E97">
              <w:rPr>
                <w:rFonts w:ascii="Times New Roman" w:eastAsia="Times New Roman" w:hAnsi="Times New Roman" w:cs="Times New Roman"/>
                <w:sz w:val="24"/>
                <w:szCs w:val="24"/>
                <w:lang w:eastAsia="ru-RU"/>
              </w:rPr>
              <w:t>«3»</w:t>
            </w:r>
          </w:p>
        </w:tc>
        <w:tc>
          <w:tcPr>
            <w:tcW w:w="522" w:type="pct"/>
          </w:tcPr>
          <w:p w:rsidR="00E55152" w:rsidRPr="00FB7E97" w:rsidRDefault="00E55152" w:rsidP="00E55152">
            <w:pPr>
              <w:spacing w:after="0" w:line="309" w:lineRule="exact"/>
              <w:ind w:left="100" w:firstLine="284"/>
              <w:rPr>
                <w:rFonts w:ascii="Times New Roman" w:eastAsia="Times New Roman" w:hAnsi="Times New Roman" w:cs="Times New Roman"/>
                <w:sz w:val="24"/>
                <w:szCs w:val="24"/>
                <w:lang w:eastAsia="ru-RU"/>
              </w:rPr>
            </w:pPr>
          </w:p>
          <w:p w:rsidR="00E55152" w:rsidRPr="00FB7E97" w:rsidRDefault="00E55152" w:rsidP="00E55152">
            <w:pPr>
              <w:spacing w:after="0" w:line="309" w:lineRule="exact"/>
              <w:ind w:left="100" w:firstLine="284"/>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«2»</w:t>
            </w:r>
          </w:p>
        </w:tc>
        <w:tc>
          <w:tcPr>
            <w:tcW w:w="727" w:type="pct"/>
            <w:vAlign w:val="bottom"/>
          </w:tcPr>
          <w:p w:rsidR="00E55152" w:rsidRPr="00FB7E97" w:rsidRDefault="00E55152" w:rsidP="00E55152">
            <w:pPr>
              <w:spacing w:after="0" w:line="309" w:lineRule="exact"/>
              <w:ind w:left="100" w:hanging="8"/>
              <w:rPr>
                <w:rFonts w:ascii="Times New Roman" w:eastAsiaTheme="minorEastAsia" w:hAnsi="Times New Roman" w:cs="Times New Roman"/>
                <w:sz w:val="24"/>
                <w:szCs w:val="24"/>
                <w:lang w:eastAsia="ru-RU"/>
              </w:rPr>
            </w:pPr>
            <w:r w:rsidRPr="00FB7E97">
              <w:rPr>
                <w:rFonts w:ascii="Times New Roman" w:eastAsiaTheme="minorEastAsia" w:hAnsi="Times New Roman" w:cs="Times New Roman"/>
                <w:sz w:val="24"/>
                <w:szCs w:val="24"/>
                <w:lang w:eastAsia="ru-RU"/>
              </w:rPr>
              <w:t>Средний</w:t>
            </w:r>
          </w:p>
          <w:p w:rsidR="00E55152" w:rsidRPr="00FB7E97" w:rsidRDefault="00E55152" w:rsidP="00E55152">
            <w:pPr>
              <w:spacing w:after="0" w:line="309" w:lineRule="exact"/>
              <w:ind w:left="100" w:firstLine="284"/>
              <w:rPr>
                <w:rFonts w:ascii="Times New Roman" w:eastAsiaTheme="minorEastAsia" w:hAnsi="Times New Roman" w:cs="Times New Roman"/>
                <w:sz w:val="24"/>
                <w:szCs w:val="24"/>
                <w:lang w:eastAsia="ru-RU"/>
              </w:rPr>
            </w:pPr>
            <w:r w:rsidRPr="00FB7E97">
              <w:rPr>
                <w:rFonts w:ascii="Times New Roman" w:eastAsiaTheme="minorEastAsia" w:hAnsi="Times New Roman" w:cs="Times New Roman"/>
                <w:sz w:val="24"/>
                <w:szCs w:val="24"/>
                <w:lang w:eastAsia="ru-RU"/>
              </w:rPr>
              <w:t>Балл</w:t>
            </w:r>
          </w:p>
        </w:tc>
      </w:tr>
      <w:tr w:rsidR="00E55152" w:rsidRPr="00FB7E97" w:rsidTr="00844360">
        <w:trPr>
          <w:trHeight w:val="312"/>
        </w:trPr>
        <w:tc>
          <w:tcPr>
            <w:tcW w:w="876" w:type="pct"/>
            <w:vAlign w:val="bottom"/>
          </w:tcPr>
          <w:p w:rsidR="00E55152" w:rsidRPr="00FB7E97" w:rsidRDefault="00E55152" w:rsidP="00E55152">
            <w:pPr>
              <w:spacing w:after="0" w:line="308" w:lineRule="exact"/>
              <w:ind w:left="120" w:firstLine="27"/>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2019-2020</w:t>
            </w:r>
          </w:p>
        </w:tc>
        <w:tc>
          <w:tcPr>
            <w:tcW w:w="1069" w:type="pct"/>
            <w:vAlign w:val="bottom"/>
          </w:tcPr>
          <w:p w:rsidR="00E55152" w:rsidRPr="00FB7E97" w:rsidRDefault="00E55152" w:rsidP="00E55152">
            <w:pPr>
              <w:spacing w:after="0" w:line="308" w:lineRule="exact"/>
              <w:ind w:left="80" w:firstLine="284"/>
              <w:rPr>
                <w:rFonts w:ascii="Times New Roman" w:eastAsiaTheme="minorEastAsia" w:hAnsi="Times New Roman" w:cs="Times New Roman"/>
                <w:sz w:val="24"/>
                <w:szCs w:val="24"/>
                <w:lang w:eastAsia="ru-RU"/>
              </w:rPr>
            </w:pPr>
            <w:r w:rsidRPr="00FB7E97">
              <w:rPr>
                <w:rFonts w:ascii="Times New Roman" w:eastAsiaTheme="minorEastAsia" w:hAnsi="Times New Roman" w:cs="Times New Roman"/>
                <w:sz w:val="24"/>
                <w:szCs w:val="24"/>
                <w:lang w:eastAsia="ru-RU"/>
              </w:rPr>
              <w:t>7</w:t>
            </w:r>
          </w:p>
        </w:tc>
        <w:tc>
          <w:tcPr>
            <w:tcW w:w="602" w:type="pct"/>
            <w:vAlign w:val="bottom"/>
          </w:tcPr>
          <w:p w:rsidR="00E55152" w:rsidRPr="00FB7E97" w:rsidRDefault="00E55152" w:rsidP="00E55152">
            <w:pPr>
              <w:spacing w:after="0" w:line="308" w:lineRule="exact"/>
              <w:ind w:left="100" w:firstLine="284"/>
              <w:rPr>
                <w:rFonts w:ascii="Times New Roman" w:eastAsiaTheme="minorEastAsia" w:hAnsi="Times New Roman" w:cs="Times New Roman"/>
                <w:sz w:val="24"/>
                <w:szCs w:val="24"/>
                <w:lang w:eastAsia="ru-RU"/>
              </w:rPr>
            </w:pPr>
          </w:p>
        </w:tc>
        <w:tc>
          <w:tcPr>
            <w:tcW w:w="522" w:type="pct"/>
            <w:vAlign w:val="bottom"/>
          </w:tcPr>
          <w:p w:rsidR="00E55152" w:rsidRPr="00FB7E97" w:rsidRDefault="00E55152" w:rsidP="00E55152">
            <w:pPr>
              <w:spacing w:after="0" w:line="308" w:lineRule="exact"/>
              <w:rPr>
                <w:rFonts w:ascii="Times New Roman" w:eastAsiaTheme="minorEastAsia" w:hAnsi="Times New Roman" w:cs="Times New Roman"/>
                <w:sz w:val="24"/>
                <w:szCs w:val="24"/>
                <w:lang w:eastAsia="ru-RU"/>
              </w:rPr>
            </w:pPr>
          </w:p>
        </w:tc>
        <w:tc>
          <w:tcPr>
            <w:tcW w:w="682" w:type="pct"/>
            <w:vAlign w:val="bottom"/>
          </w:tcPr>
          <w:p w:rsidR="00E55152" w:rsidRPr="00FB7E97" w:rsidRDefault="00E55152" w:rsidP="00E55152">
            <w:pPr>
              <w:spacing w:after="0" w:line="308" w:lineRule="exact"/>
              <w:ind w:left="100" w:firstLine="284"/>
              <w:rPr>
                <w:rFonts w:ascii="Times New Roman" w:eastAsiaTheme="minorEastAsia" w:hAnsi="Times New Roman" w:cs="Times New Roman"/>
                <w:sz w:val="24"/>
                <w:szCs w:val="24"/>
                <w:lang w:eastAsia="ru-RU"/>
              </w:rPr>
            </w:pPr>
          </w:p>
        </w:tc>
        <w:tc>
          <w:tcPr>
            <w:tcW w:w="522" w:type="pct"/>
          </w:tcPr>
          <w:p w:rsidR="00E55152" w:rsidRPr="00FB7E97" w:rsidRDefault="00E55152" w:rsidP="00E55152">
            <w:pPr>
              <w:spacing w:after="0" w:line="308" w:lineRule="exact"/>
              <w:ind w:left="100" w:firstLine="284"/>
              <w:rPr>
                <w:rFonts w:ascii="Times New Roman" w:eastAsiaTheme="minorEastAsia" w:hAnsi="Times New Roman" w:cs="Times New Roman"/>
                <w:sz w:val="24"/>
                <w:szCs w:val="24"/>
                <w:lang w:eastAsia="ru-RU"/>
              </w:rPr>
            </w:pPr>
          </w:p>
        </w:tc>
        <w:tc>
          <w:tcPr>
            <w:tcW w:w="727" w:type="pct"/>
            <w:vAlign w:val="bottom"/>
          </w:tcPr>
          <w:p w:rsidR="00E55152" w:rsidRPr="00FB7E97" w:rsidRDefault="00E55152" w:rsidP="00E55152">
            <w:pPr>
              <w:spacing w:after="0" w:line="308" w:lineRule="exact"/>
              <w:ind w:left="100" w:firstLine="284"/>
              <w:rPr>
                <w:rFonts w:ascii="Times New Roman" w:eastAsiaTheme="minorEastAsia" w:hAnsi="Times New Roman" w:cs="Times New Roman"/>
                <w:sz w:val="24"/>
                <w:szCs w:val="24"/>
                <w:lang w:eastAsia="ru-RU"/>
              </w:rPr>
            </w:pPr>
          </w:p>
        </w:tc>
      </w:tr>
      <w:tr w:rsidR="00E55152" w:rsidRPr="00FB7E97" w:rsidTr="00844360">
        <w:trPr>
          <w:trHeight w:val="312"/>
        </w:trPr>
        <w:tc>
          <w:tcPr>
            <w:tcW w:w="876" w:type="pct"/>
            <w:vAlign w:val="bottom"/>
          </w:tcPr>
          <w:p w:rsidR="00E55152" w:rsidRPr="00FB7E97" w:rsidRDefault="00E55152" w:rsidP="00E55152">
            <w:pPr>
              <w:spacing w:after="0" w:line="308" w:lineRule="exact"/>
              <w:ind w:left="120" w:firstLine="27"/>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2020-2021</w:t>
            </w:r>
          </w:p>
        </w:tc>
        <w:tc>
          <w:tcPr>
            <w:tcW w:w="1069" w:type="pct"/>
            <w:vAlign w:val="bottom"/>
          </w:tcPr>
          <w:p w:rsidR="00E55152" w:rsidRPr="00FB7E97" w:rsidRDefault="00E55152" w:rsidP="00E55152">
            <w:pPr>
              <w:spacing w:after="0" w:line="308" w:lineRule="exact"/>
              <w:ind w:left="80" w:firstLine="284"/>
              <w:rPr>
                <w:rFonts w:ascii="Times New Roman" w:eastAsiaTheme="minorEastAsia" w:hAnsi="Times New Roman" w:cs="Times New Roman"/>
                <w:sz w:val="24"/>
                <w:szCs w:val="24"/>
                <w:lang w:eastAsia="ru-RU"/>
              </w:rPr>
            </w:pPr>
            <w:r w:rsidRPr="00FB7E97">
              <w:rPr>
                <w:rFonts w:ascii="Times New Roman" w:eastAsiaTheme="minorEastAsia" w:hAnsi="Times New Roman" w:cs="Times New Roman"/>
                <w:sz w:val="24"/>
                <w:szCs w:val="24"/>
                <w:lang w:eastAsia="ru-RU"/>
              </w:rPr>
              <w:t>6</w:t>
            </w:r>
          </w:p>
        </w:tc>
        <w:tc>
          <w:tcPr>
            <w:tcW w:w="602" w:type="pct"/>
            <w:vAlign w:val="bottom"/>
          </w:tcPr>
          <w:p w:rsidR="00E55152" w:rsidRPr="00FB7E97" w:rsidRDefault="00E55152" w:rsidP="00E55152">
            <w:pPr>
              <w:spacing w:after="0" w:line="308" w:lineRule="exact"/>
              <w:ind w:left="100" w:firstLine="284"/>
              <w:rPr>
                <w:rFonts w:ascii="Times New Roman" w:eastAsiaTheme="minorEastAsia" w:hAnsi="Times New Roman" w:cs="Times New Roman"/>
                <w:sz w:val="24"/>
                <w:szCs w:val="24"/>
                <w:lang w:eastAsia="ru-RU"/>
              </w:rPr>
            </w:pPr>
            <w:r w:rsidRPr="00FB7E97">
              <w:rPr>
                <w:rFonts w:ascii="Times New Roman" w:eastAsiaTheme="minorEastAsia" w:hAnsi="Times New Roman" w:cs="Times New Roman"/>
                <w:sz w:val="24"/>
                <w:szCs w:val="24"/>
                <w:lang w:eastAsia="ru-RU"/>
              </w:rPr>
              <w:t>1</w:t>
            </w:r>
          </w:p>
        </w:tc>
        <w:tc>
          <w:tcPr>
            <w:tcW w:w="522" w:type="pct"/>
            <w:vAlign w:val="bottom"/>
          </w:tcPr>
          <w:p w:rsidR="00E55152" w:rsidRPr="00FB7E97" w:rsidRDefault="00E55152" w:rsidP="00E55152">
            <w:pPr>
              <w:spacing w:after="0" w:line="308" w:lineRule="exact"/>
              <w:ind w:left="80" w:firstLine="284"/>
              <w:rPr>
                <w:rFonts w:ascii="Times New Roman" w:eastAsiaTheme="minorEastAsia" w:hAnsi="Times New Roman" w:cs="Times New Roman"/>
                <w:sz w:val="24"/>
                <w:szCs w:val="24"/>
                <w:lang w:eastAsia="ru-RU"/>
              </w:rPr>
            </w:pPr>
            <w:r w:rsidRPr="00FB7E97">
              <w:rPr>
                <w:rFonts w:ascii="Times New Roman" w:eastAsiaTheme="minorEastAsia" w:hAnsi="Times New Roman" w:cs="Times New Roman"/>
                <w:sz w:val="24"/>
                <w:szCs w:val="24"/>
                <w:lang w:eastAsia="ru-RU"/>
              </w:rPr>
              <w:t>9</w:t>
            </w:r>
          </w:p>
        </w:tc>
        <w:tc>
          <w:tcPr>
            <w:tcW w:w="682" w:type="pct"/>
            <w:vAlign w:val="bottom"/>
          </w:tcPr>
          <w:p w:rsidR="00E55152" w:rsidRPr="00FB7E97" w:rsidRDefault="00E55152" w:rsidP="00E55152">
            <w:pPr>
              <w:spacing w:after="0" w:line="308" w:lineRule="exact"/>
              <w:ind w:left="100" w:firstLine="284"/>
              <w:rPr>
                <w:rFonts w:ascii="Times New Roman" w:eastAsiaTheme="minorEastAsia" w:hAnsi="Times New Roman" w:cs="Times New Roman"/>
                <w:sz w:val="24"/>
                <w:szCs w:val="24"/>
                <w:lang w:eastAsia="ru-RU"/>
              </w:rPr>
            </w:pPr>
            <w:r w:rsidRPr="00FB7E97">
              <w:rPr>
                <w:rFonts w:ascii="Times New Roman" w:eastAsiaTheme="minorEastAsia" w:hAnsi="Times New Roman" w:cs="Times New Roman"/>
                <w:sz w:val="24"/>
                <w:szCs w:val="24"/>
                <w:lang w:eastAsia="ru-RU"/>
              </w:rPr>
              <w:t>8</w:t>
            </w:r>
          </w:p>
        </w:tc>
        <w:tc>
          <w:tcPr>
            <w:tcW w:w="522" w:type="pct"/>
          </w:tcPr>
          <w:p w:rsidR="00E55152" w:rsidRPr="00FB7E97" w:rsidRDefault="00E55152" w:rsidP="00E55152">
            <w:pPr>
              <w:spacing w:after="0" w:line="308" w:lineRule="exact"/>
              <w:ind w:left="100" w:firstLine="284"/>
              <w:rPr>
                <w:rFonts w:ascii="Times New Roman" w:eastAsiaTheme="minorEastAsia" w:hAnsi="Times New Roman" w:cs="Times New Roman"/>
                <w:sz w:val="24"/>
                <w:szCs w:val="24"/>
                <w:lang w:eastAsia="ru-RU"/>
              </w:rPr>
            </w:pPr>
            <w:r w:rsidRPr="00FB7E97">
              <w:rPr>
                <w:rFonts w:ascii="Times New Roman" w:eastAsiaTheme="minorEastAsia" w:hAnsi="Times New Roman" w:cs="Times New Roman"/>
                <w:sz w:val="24"/>
                <w:szCs w:val="24"/>
                <w:lang w:eastAsia="ru-RU"/>
              </w:rPr>
              <w:t>0</w:t>
            </w:r>
          </w:p>
        </w:tc>
        <w:tc>
          <w:tcPr>
            <w:tcW w:w="727" w:type="pct"/>
            <w:vAlign w:val="bottom"/>
          </w:tcPr>
          <w:p w:rsidR="00E55152" w:rsidRPr="00FB7E97" w:rsidRDefault="00E55152" w:rsidP="00E55152">
            <w:pPr>
              <w:spacing w:after="0" w:line="308" w:lineRule="exact"/>
              <w:ind w:left="100" w:firstLine="284"/>
              <w:rPr>
                <w:rFonts w:ascii="Times New Roman" w:eastAsiaTheme="minorEastAsia" w:hAnsi="Times New Roman" w:cs="Times New Roman"/>
                <w:sz w:val="24"/>
                <w:szCs w:val="24"/>
                <w:lang w:eastAsia="ru-RU"/>
              </w:rPr>
            </w:pPr>
            <w:r w:rsidRPr="00FB7E97">
              <w:rPr>
                <w:rFonts w:ascii="Times New Roman" w:eastAsiaTheme="minorEastAsia" w:hAnsi="Times New Roman" w:cs="Times New Roman"/>
                <w:sz w:val="24"/>
                <w:szCs w:val="24"/>
                <w:lang w:eastAsia="ru-RU"/>
              </w:rPr>
              <w:t>3,61</w:t>
            </w:r>
          </w:p>
        </w:tc>
      </w:tr>
      <w:tr w:rsidR="00E55152" w:rsidRPr="00FB7E97" w:rsidTr="00844360">
        <w:trPr>
          <w:trHeight w:val="312"/>
        </w:trPr>
        <w:tc>
          <w:tcPr>
            <w:tcW w:w="876" w:type="pct"/>
            <w:vAlign w:val="bottom"/>
          </w:tcPr>
          <w:p w:rsidR="00E55152" w:rsidRPr="00FB7E97" w:rsidRDefault="00E55152" w:rsidP="00E55152">
            <w:pPr>
              <w:spacing w:after="0" w:line="308" w:lineRule="exact"/>
              <w:ind w:left="120" w:firstLine="27"/>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2021-2022</w:t>
            </w:r>
          </w:p>
        </w:tc>
        <w:tc>
          <w:tcPr>
            <w:tcW w:w="1069" w:type="pct"/>
            <w:vAlign w:val="bottom"/>
          </w:tcPr>
          <w:p w:rsidR="00E55152" w:rsidRPr="00FB7E97" w:rsidRDefault="00E55152" w:rsidP="00E55152">
            <w:pPr>
              <w:spacing w:after="0" w:line="308" w:lineRule="exact"/>
              <w:ind w:left="80" w:firstLine="284"/>
              <w:rPr>
                <w:rFonts w:ascii="Times New Roman" w:eastAsiaTheme="minorEastAsia" w:hAnsi="Times New Roman" w:cs="Times New Roman"/>
                <w:sz w:val="24"/>
                <w:szCs w:val="24"/>
                <w:lang w:eastAsia="ru-RU"/>
              </w:rPr>
            </w:pPr>
            <w:r w:rsidRPr="00FB7E97">
              <w:rPr>
                <w:rFonts w:ascii="Times New Roman" w:eastAsiaTheme="minorEastAsia" w:hAnsi="Times New Roman" w:cs="Times New Roman"/>
                <w:sz w:val="24"/>
                <w:szCs w:val="24"/>
                <w:lang w:eastAsia="ru-RU"/>
              </w:rPr>
              <w:t>7</w:t>
            </w:r>
          </w:p>
        </w:tc>
        <w:tc>
          <w:tcPr>
            <w:tcW w:w="602" w:type="pct"/>
            <w:vAlign w:val="bottom"/>
          </w:tcPr>
          <w:p w:rsidR="00E55152" w:rsidRPr="00FB7E97" w:rsidRDefault="00652232" w:rsidP="00E55152">
            <w:pPr>
              <w:spacing w:after="0" w:line="308" w:lineRule="exact"/>
              <w:ind w:left="100" w:firstLine="284"/>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2</w:t>
            </w:r>
          </w:p>
        </w:tc>
        <w:tc>
          <w:tcPr>
            <w:tcW w:w="522" w:type="pct"/>
            <w:vAlign w:val="bottom"/>
          </w:tcPr>
          <w:p w:rsidR="00E55152" w:rsidRPr="00FB7E97" w:rsidRDefault="00D029F3" w:rsidP="00E55152">
            <w:pPr>
              <w:spacing w:after="0" w:line="308" w:lineRule="exact"/>
              <w:ind w:left="80" w:firstLine="284"/>
              <w:rPr>
                <w:rFonts w:ascii="Times New Roman" w:eastAsiaTheme="minorEastAsia" w:hAnsi="Times New Roman" w:cs="Times New Roman"/>
                <w:sz w:val="24"/>
                <w:szCs w:val="24"/>
                <w:lang w:eastAsia="ru-RU"/>
              </w:rPr>
            </w:pPr>
            <w:r w:rsidRPr="00FB7E97">
              <w:rPr>
                <w:rFonts w:ascii="Times New Roman" w:eastAsiaTheme="minorEastAsia" w:hAnsi="Times New Roman" w:cs="Times New Roman"/>
                <w:sz w:val="24"/>
                <w:szCs w:val="24"/>
                <w:lang w:eastAsia="ru-RU"/>
              </w:rPr>
              <w:t>1</w:t>
            </w:r>
          </w:p>
        </w:tc>
        <w:tc>
          <w:tcPr>
            <w:tcW w:w="682" w:type="pct"/>
            <w:vAlign w:val="bottom"/>
          </w:tcPr>
          <w:p w:rsidR="00E55152" w:rsidRPr="00FB7E97" w:rsidRDefault="00D029F3" w:rsidP="00E55152">
            <w:pPr>
              <w:spacing w:after="0" w:line="308" w:lineRule="exact"/>
              <w:ind w:left="100" w:firstLine="284"/>
              <w:rPr>
                <w:rFonts w:ascii="Times New Roman" w:eastAsiaTheme="minorEastAsia" w:hAnsi="Times New Roman" w:cs="Times New Roman"/>
                <w:sz w:val="24"/>
                <w:szCs w:val="24"/>
                <w:lang w:eastAsia="ru-RU"/>
              </w:rPr>
            </w:pPr>
            <w:r w:rsidRPr="00FB7E97">
              <w:rPr>
                <w:rFonts w:ascii="Times New Roman" w:eastAsiaTheme="minorEastAsia" w:hAnsi="Times New Roman" w:cs="Times New Roman"/>
                <w:sz w:val="24"/>
                <w:szCs w:val="24"/>
                <w:lang w:eastAsia="ru-RU"/>
              </w:rPr>
              <w:t>4</w:t>
            </w:r>
          </w:p>
        </w:tc>
        <w:tc>
          <w:tcPr>
            <w:tcW w:w="522" w:type="pct"/>
          </w:tcPr>
          <w:p w:rsidR="00E55152" w:rsidRPr="00FB7E97" w:rsidRDefault="00D029F3" w:rsidP="00E55152">
            <w:pPr>
              <w:spacing w:after="0" w:line="308" w:lineRule="exact"/>
              <w:ind w:left="100" w:firstLine="284"/>
              <w:rPr>
                <w:rFonts w:ascii="Times New Roman" w:eastAsiaTheme="minorEastAsia" w:hAnsi="Times New Roman" w:cs="Times New Roman"/>
                <w:sz w:val="24"/>
                <w:szCs w:val="24"/>
                <w:lang w:eastAsia="ru-RU"/>
              </w:rPr>
            </w:pPr>
            <w:r w:rsidRPr="00FB7E97">
              <w:rPr>
                <w:rFonts w:ascii="Times New Roman" w:eastAsiaTheme="minorEastAsia" w:hAnsi="Times New Roman" w:cs="Times New Roman"/>
                <w:sz w:val="24"/>
                <w:szCs w:val="24"/>
                <w:lang w:eastAsia="ru-RU"/>
              </w:rPr>
              <w:t>0</w:t>
            </w:r>
          </w:p>
        </w:tc>
        <w:tc>
          <w:tcPr>
            <w:tcW w:w="727" w:type="pct"/>
            <w:vAlign w:val="bottom"/>
          </w:tcPr>
          <w:p w:rsidR="00E55152" w:rsidRPr="00FB7E97" w:rsidRDefault="00D029F3" w:rsidP="00E55152">
            <w:pPr>
              <w:spacing w:after="0" w:line="308" w:lineRule="exact"/>
              <w:ind w:left="100" w:firstLine="284"/>
              <w:rPr>
                <w:rFonts w:ascii="Times New Roman" w:eastAsiaTheme="minorEastAsia" w:hAnsi="Times New Roman" w:cs="Times New Roman"/>
                <w:sz w:val="24"/>
                <w:szCs w:val="24"/>
                <w:lang w:eastAsia="ru-RU"/>
              </w:rPr>
            </w:pPr>
            <w:r w:rsidRPr="00FB7E97">
              <w:rPr>
                <w:rFonts w:ascii="Times New Roman" w:eastAsiaTheme="minorEastAsia" w:hAnsi="Times New Roman" w:cs="Times New Roman"/>
                <w:sz w:val="24"/>
                <w:szCs w:val="24"/>
                <w:lang w:eastAsia="ru-RU"/>
              </w:rPr>
              <w:t>3,50</w:t>
            </w:r>
          </w:p>
        </w:tc>
      </w:tr>
    </w:tbl>
    <w:p w:rsidR="00E55152" w:rsidRPr="00FB7E97" w:rsidRDefault="00E55152" w:rsidP="003B2B75">
      <w:pPr>
        <w:spacing w:after="0" w:line="240" w:lineRule="auto"/>
        <w:rPr>
          <w:rFonts w:ascii="Times New Roman" w:eastAsiaTheme="minorEastAsia" w:hAnsi="Times New Roman" w:cs="Times New Roman"/>
          <w:sz w:val="24"/>
          <w:szCs w:val="24"/>
          <w:lang w:eastAsia="ru-RU"/>
        </w:rPr>
      </w:pPr>
    </w:p>
    <w:p w:rsidR="00E55152" w:rsidRPr="00FB7E97" w:rsidRDefault="00E55152" w:rsidP="00E55152">
      <w:pPr>
        <w:spacing w:after="0" w:line="240" w:lineRule="auto"/>
        <w:ind w:firstLine="284"/>
        <w:rPr>
          <w:rFonts w:ascii="Times New Roman" w:eastAsiaTheme="minorEastAsia" w:hAnsi="Times New Roman" w:cs="Times New Roman"/>
          <w:sz w:val="24"/>
          <w:szCs w:val="24"/>
          <w:lang w:eastAsia="ru-RU"/>
        </w:rPr>
      </w:pPr>
    </w:p>
    <w:p w:rsidR="00E55152" w:rsidRPr="00FB7E97" w:rsidRDefault="00E55152" w:rsidP="00E55152">
      <w:pPr>
        <w:spacing w:after="0" w:line="237" w:lineRule="auto"/>
        <w:ind w:left="1140" w:right="120" w:firstLine="284"/>
        <w:jc w:val="both"/>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 xml:space="preserve">Сравнительный анализ успешности экзамена по русскому языку за курс основной школы показал, что качество выполнения работ в 2020/21 учебном году выше по сравнению с предыдущим </w:t>
      </w:r>
      <w:proofErr w:type="gramStart"/>
      <w:r w:rsidRPr="00FB7E97">
        <w:rPr>
          <w:rFonts w:ascii="Times New Roman" w:eastAsia="Times New Roman" w:hAnsi="Times New Roman" w:cs="Times New Roman"/>
          <w:sz w:val="24"/>
          <w:szCs w:val="24"/>
          <w:lang w:eastAsia="ru-RU"/>
        </w:rPr>
        <w:t>годом .</w:t>
      </w:r>
      <w:proofErr w:type="gramEnd"/>
    </w:p>
    <w:p w:rsidR="001B5530" w:rsidRPr="00FB7E97" w:rsidRDefault="001B5530" w:rsidP="00E55152">
      <w:pPr>
        <w:spacing w:after="53" w:line="241" w:lineRule="auto"/>
        <w:ind w:left="370" w:right="7"/>
        <w:rPr>
          <w:rFonts w:ascii="Times New Roman" w:hAnsi="Times New Roman" w:cs="Times New Roman"/>
          <w:b/>
          <w:sz w:val="24"/>
          <w:szCs w:val="24"/>
        </w:rPr>
      </w:pPr>
    </w:p>
    <w:p w:rsidR="00E55152" w:rsidRPr="00FB7E97" w:rsidRDefault="00E55152" w:rsidP="00E55152">
      <w:pPr>
        <w:spacing w:after="0" w:line="237" w:lineRule="auto"/>
        <w:ind w:left="1140" w:right="120" w:firstLine="284"/>
        <w:jc w:val="both"/>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Анализ результатов выполнения работ позволяет сделать вывод, что большинство обучающихся с работой по русскому языку справились хорошо, уровень важнейших речевых умений и усвоения языковых норм соответствует минимуму обязательного содержания по русскому языку.</w:t>
      </w:r>
    </w:p>
    <w:p w:rsidR="00D029F3" w:rsidRPr="00FB7E97" w:rsidRDefault="00D029F3" w:rsidP="00D029F3">
      <w:pPr>
        <w:spacing w:after="0" w:line="240" w:lineRule="auto"/>
        <w:ind w:left="1140" w:firstLine="284"/>
        <w:rPr>
          <w:rFonts w:ascii="Times New Roman" w:eastAsia="Times New Roman" w:hAnsi="Times New Roman" w:cs="Times New Roman"/>
          <w:b/>
          <w:bCs/>
          <w:i/>
          <w:iCs/>
          <w:sz w:val="24"/>
          <w:szCs w:val="24"/>
          <w:u w:val="single"/>
          <w:lang w:eastAsia="ru-RU"/>
        </w:rPr>
      </w:pPr>
      <w:r w:rsidRPr="00FB7E97">
        <w:rPr>
          <w:rFonts w:ascii="Times New Roman" w:eastAsia="Times New Roman" w:hAnsi="Times New Roman" w:cs="Times New Roman"/>
          <w:b/>
          <w:bCs/>
          <w:i/>
          <w:iCs/>
          <w:sz w:val="24"/>
          <w:szCs w:val="24"/>
          <w:u w:val="single"/>
          <w:lang w:eastAsia="ru-RU"/>
        </w:rPr>
        <w:t>Экзамены по выбору</w:t>
      </w:r>
    </w:p>
    <w:p w:rsidR="00D029F3" w:rsidRPr="00FB7E97" w:rsidRDefault="00D029F3" w:rsidP="00D029F3">
      <w:pPr>
        <w:spacing w:after="0" w:line="240" w:lineRule="auto"/>
        <w:ind w:left="1140" w:firstLine="284"/>
        <w:rPr>
          <w:rFonts w:ascii="Times New Roman" w:eastAsia="Times New Roman" w:hAnsi="Times New Roman" w:cs="Times New Roman"/>
          <w:b/>
          <w:bCs/>
          <w:i/>
          <w:iCs/>
          <w:sz w:val="24"/>
          <w:szCs w:val="24"/>
          <w:u w:val="single"/>
          <w:lang w:eastAsia="ru-RU"/>
        </w:rPr>
      </w:pPr>
    </w:p>
    <w:p w:rsidR="00D029F3" w:rsidRPr="00FB7E97" w:rsidRDefault="00D029F3" w:rsidP="00D029F3">
      <w:pPr>
        <w:tabs>
          <w:tab w:val="left" w:pos="570"/>
        </w:tabs>
        <w:spacing w:after="0" w:line="237" w:lineRule="auto"/>
        <w:ind w:left="262" w:firstLine="284"/>
        <w:jc w:val="center"/>
        <w:rPr>
          <w:rFonts w:ascii="Times New Roman" w:eastAsiaTheme="minorEastAsia" w:hAnsi="Times New Roman" w:cs="Times New Roman"/>
          <w:sz w:val="24"/>
          <w:szCs w:val="24"/>
          <w:lang w:eastAsia="ru-RU"/>
        </w:rPr>
      </w:pPr>
      <w:r w:rsidRPr="00FB7E97">
        <w:rPr>
          <w:rFonts w:ascii="Times New Roman" w:eastAsiaTheme="minorEastAsia" w:hAnsi="Times New Roman" w:cs="Times New Roman"/>
          <w:sz w:val="24"/>
          <w:szCs w:val="24"/>
          <w:lang w:eastAsia="ru-RU"/>
        </w:rPr>
        <w:t>Выбор предметов для прохождения ГИА в 9 классе.</w:t>
      </w:r>
    </w:p>
    <w:p w:rsidR="00D029F3" w:rsidRPr="00FB7E97" w:rsidRDefault="00D029F3" w:rsidP="00D029F3">
      <w:pPr>
        <w:tabs>
          <w:tab w:val="left" w:pos="570"/>
        </w:tabs>
        <w:spacing w:after="0" w:line="237" w:lineRule="auto"/>
        <w:ind w:left="262" w:firstLine="284"/>
        <w:jc w:val="center"/>
        <w:rPr>
          <w:rFonts w:ascii="Times New Roman" w:eastAsiaTheme="minorEastAsia" w:hAnsi="Times New Roman" w:cs="Times New Roman"/>
          <w:sz w:val="24"/>
          <w:szCs w:val="24"/>
          <w:lang w:eastAsia="ru-RU"/>
        </w:rPr>
      </w:pPr>
    </w:p>
    <w:tbl>
      <w:tblPr>
        <w:tblStyle w:val="17"/>
        <w:tblW w:w="0" w:type="auto"/>
        <w:tblInd w:w="262" w:type="dxa"/>
        <w:tblLook w:val="04A0" w:firstRow="1" w:lastRow="0" w:firstColumn="1" w:lastColumn="0" w:noHBand="0" w:noVBand="1"/>
      </w:tblPr>
      <w:tblGrid>
        <w:gridCol w:w="3276"/>
        <w:gridCol w:w="3277"/>
        <w:gridCol w:w="3277"/>
      </w:tblGrid>
      <w:tr w:rsidR="00D029F3" w:rsidRPr="00FB7E97" w:rsidTr="00844360">
        <w:tc>
          <w:tcPr>
            <w:tcW w:w="3276" w:type="dxa"/>
          </w:tcPr>
          <w:p w:rsidR="00D029F3" w:rsidRPr="00FB7E97" w:rsidRDefault="00D029F3" w:rsidP="00D029F3">
            <w:pPr>
              <w:tabs>
                <w:tab w:val="left" w:pos="570"/>
              </w:tabs>
              <w:spacing w:line="237" w:lineRule="auto"/>
              <w:ind w:firstLine="284"/>
              <w:jc w:val="center"/>
              <w:rPr>
                <w:sz w:val="24"/>
                <w:szCs w:val="24"/>
              </w:rPr>
            </w:pPr>
            <w:r w:rsidRPr="00FB7E97">
              <w:rPr>
                <w:sz w:val="24"/>
                <w:szCs w:val="24"/>
              </w:rPr>
              <w:t xml:space="preserve">Предмет </w:t>
            </w:r>
          </w:p>
        </w:tc>
        <w:tc>
          <w:tcPr>
            <w:tcW w:w="3277" w:type="dxa"/>
          </w:tcPr>
          <w:p w:rsidR="00D029F3" w:rsidRPr="00FB7E97" w:rsidRDefault="00D029F3" w:rsidP="00D029F3">
            <w:pPr>
              <w:tabs>
                <w:tab w:val="left" w:pos="570"/>
              </w:tabs>
              <w:spacing w:line="237" w:lineRule="auto"/>
              <w:ind w:firstLine="284"/>
              <w:jc w:val="center"/>
              <w:rPr>
                <w:sz w:val="24"/>
                <w:szCs w:val="24"/>
              </w:rPr>
            </w:pPr>
            <w:r w:rsidRPr="00FB7E97">
              <w:rPr>
                <w:sz w:val="24"/>
                <w:szCs w:val="24"/>
              </w:rPr>
              <w:t>Количество учащихся</w:t>
            </w:r>
          </w:p>
        </w:tc>
        <w:tc>
          <w:tcPr>
            <w:tcW w:w="3277" w:type="dxa"/>
          </w:tcPr>
          <w:p w:rsidR="00D029F3" w:rsidRPr="00FB7E97" w:rsidRDefault="00D029F3" w:rsidP="00D029F3">
            <w:pPr>
              <w:tabs>
                <w:tab w:val="left" w:pos="570"/>
              </w:tabs>
              <w:spacing w:line="237" w:lineRule="auto"/>
              <w:ind w:firstLine="284"/>
              <w:jc w:val="center"/>
              <w:rPr>
                <w:sz w:val="24"/>
                <w:szCs w:val="24"/>
              </w:rPr>
            </w:pPr>
            <w:r w:rsidRPr="00FB7E97">
              <w:rPr>
                <w:sz w:val="24"/>
                <w:szCs w:val="24"/>
              </w:rPr>
              <w:t>% от общего числа учащихся</w:t>
            </w:r>
          </w:p>
        </w:tc>
      </w:tr>
      <w:tr w:rsidR="00D029F3" w:rsidRPr="00FB7E97" w:rsidTr="00844360">
        <w:tc>
          <w:tcPr>
            <w:tcW w:w="3276" w:type="dxa"/>
          </w:tcPr>
          <w:p w:rsidR="00D029F3" w:rsidRPr="00FB7E97" w:rsidRDefault="00D029F3" w:rsidP="00D029F3">
            <w:pPr>
              <w:tabs>
                <w:tab w:val="left" w:pos="570"/>
              </w:tabs>
              <w:spacing w:line="237" w:lineRule="auto"/>
              <w:ind w:firstLine="284"/>
              <w:jc w:val="center"/>
              <w:rPr>
                <w:sz w:val="24"/>
                <w:szCs w:val="24"/>
              </w:rPr>
            </w:pPr>
            <w:r w:rsidRPr="00FB7E97">
              <w:rPr>
                <w:sz w:val="24"/>
                <w:szCs w:val="24"/>
              </w:rPr>
              <w:t xml:space="preserve">Химия </w:t>
            </w:r>
          </w:p>
        </w:tc>
        <w:tc>
          <w:tcPr>
            <w:tcW w:w="3277" w:type="dxa"/>
          </w:tcPr>
          <w:p w:rsidR="00D029F3" w:rsidRPr="00FB7E97" w:rsidRDefault="00D029F3" w:rsidP="00D029F3">
            <w:pPr>
              <w:tabs>
                <w:tab w:val="left" w:pos="570"/>
              </w:tabs>
              <w:spacing w:line="237" w:lineRule="auto"/>
              <w:ind w:firstLine="284"/>
              <w:jc w:val="center"/>
              <w:rPr>
                <w:sz w:val="24"/>
                <w:szCs w:val="24"/>
              </w:rPr>
            </w:pPr>
            <w:r w:rsidRPr="00FB7E97">
              <w:rPr>
                <w:sz w:val="24"/>
                <w:szCs w:val="24"/>
              </w:rPr>
              <w:t>3</w:t>
            </w:r>
          </w:p>
        </w:tc>
        <w:tc>
          <w:tcPr>
            <w:tcW w:w="3277" w:type="dxa"/>
          </w:tcPr>
          <w:p w:rsidR="00D029F3" w:rsidRPr="00FB7E97" w:rsidRDefault="00D029F3" w:rsidP="00D029F3">
            <w:pPr>
              <w:tabs>
                <w:tab w:val="left" w:pos="570"/>
              </w:tabs>
              <w:spacing w:line="237" w:lineRule="auto"/>
              <w:ind w:firstLine="284"/>
              <w:jc w:val="center"/>
              <w:rPr>
                <w:sz w:val="24"/>
                <w:szCs w:val="24"/>
              </w:rPr>
            </w:pPr>
            <w:r w:rsidRPr="00FB7E97">
              <w:rPr>
                <w:sz w:val="24"/>
                <w:szCs w:val="24"/>
              </w:rPr>
              <w:t>42%</w:t>
            </w:r>
          </w:p>
        </w:tc>
      </w:tr>
      <w:tr w:rsidR="00D029F3" w:rsidRPr="00FB7E97" w:rsidTr="00844360">
        <w:tc>
          <w:tcPr>
            <w:tcW w:w="3276" w:type="dxa"/>
          </w:tcPr>
          <w:p w:rsidR="00D029F3" w:rsidRPr="00FB7E97" w:rsidRDefault="00D029F3" w:rsidP="00D029F3">
            <w:pPr>
              <w:tabs>
                <w:tab w:val="left" w:pos="570"/>
              </w:tabs>
              <w:spacing w:line="237" w:lineRule="auto"/>
              <w:ind w:firstLine="284"/>
              <w:jc w:val="center"/>
              <w:rPr>
                <w:sz w:val="24"/>
                <w:szCs w:val="24"/>
              </w:rPr>
            </w:pPr>
            <w:r w:rsidRPr="00FB7E97">
              <w:rPr>
                <w:sz w:val="24"/>
                <w:szCs w:val="24"/>
              </w:rPr>
              <w:t>Обществознание</w:t>
            </w:r>
          </w:p>
        </w:tc>
        <w:tc>
          <w:tcPr>
            <w:tcW w:w="3277" w:type="dxa"/>
          </w:tcPr>
          <w:p w:rsidR="00D029F3" w:rsidRPr="00FB7E97" w:rsidRDefault="00D029F3" w:rsidP="00D029F3">
            <w:pPr>
              <w:tabs>
                <w:tab w:val="left" w:pos="570"/>
              </w:tabs>
              <w:spacing w:line="237" w:lineRule="auto"/>
              <w:ind w:firstLine="284"/>
              <w:jc w:val="center"/>
              <w:rPr>
                <w:sz w:val="24"/>
                <w:szCs w:val="24"/>
              </w:rPr>
            </w:pPr>
            <w:r w:rsidRPr="00FB7E97">
              <w:rPr>
                <w:sz w:val="24"/>
                <w:szCs w:val="24"/>
              </w:rPr>
              <w:t>2</w:t>
            </w:r>
          </w:p>
        </w:tc>
        <w:tc>
          <w:tcPr>
            <w:tcW w:w="3277" w:type="dxa"/>
          </w:tcPr>
          <w:p w:rsidR="00D029F3" w:rsidRPr="00FB7E97" w:rsidRDefault="00D029F3" w:rsidP="00D029F3">
            <w:pPr>
              <w:tabs>
                <w:tab w:val="left" w:pos="570"/>
              </w:tabs>
              <w:spacing w:line="237" w:lineRule="auto"/>
              <w:ind w:firstLine="284"/>
              <w:jc w:val="center"/>
              <w:rPr>
                <w:sz w:val="24"/>
                <w:szCs w:val="24"/>
              </w:rPr>
            </w:pPr>
            <w:r w:rsidRPr="00FB7E97">
              <w:rPr>
                <w:sz w:val="24"/>
                <w:szCs w:val="24"/>
              </w:rPr>
              <w:t>28%</w:t>
            </w:r>
          </w:p>
        </w:tc>
      </w:tr>
      <w:tr w:rsidR="00D029F3" w:rsidRPr="00FB7E97" w:rsidTr="00844360">
        <w:tc>
          <w:tcPr>
            <w:tcW w:w="3276" w:type="dxa"/>
          </w:tcPr>
          <w:p w:rsidR="00D029F3" w:rsidRPr="00FB7E97" w:rsidRDefault="00D029F3" w:rsidP="00D029F3">
            <w:pPr>
              <w:tabs>
                <w:tab w:val="left" w:pos="570"/>
              </w:tabs>
              <w:spacing w:line="237" w:lineRule="auto"/>
              <w:ind w:firstLine="284"/>
              <w:jc w:val="center"/>
              <w:rPr>
                <w:sz w:val="24"/>
                <w:szCs w:val="24"/>
              </w:rPr>
            </w:pPr>
            <w:r w:rsidRPr="00FB7E97">
              <w:rPr>
                <w:sz w:val="24"/>
                <w:szCs w:val="24"/>
              </w:rPr>
              <w:t xml:space="preserve">География </w:t>
            </w:r>
          </w:p>
        </w:tc>
        <w:tc>
          <w:tcPr>
            <w:tcW w:w="3277" w:type="dxa"/>
          </w:tcPr>
          <w:p w:rsidR="00D029F3" w:rsidRPr="00FB7E97" w:rsidRDefault="00D029F3" w:rsidP="00D029F3">
            <w:pPr>
              <w:tabs>
                <w:tab w:val="left" w:pos="570"/>
              </w:tabs>
              <w:spacing w:line="237" w:lineRule="auto"/>
              <w:ind w:firstLine="284"/>
              <w:jc w:val="center"/>
              <w:rPr>
                <w:sz w:val="24"/>
                <w:szCs w:val="24"/>
              </w:rPr>
            </w:pPr>
            <w:r w:rsidRPr="00FB7E97">
              <w:rPr>
                <w:sz w:val="24"/>
                <w:szCs w:val="24"/>
              </w:rPr>
              <w:t>4</w:t>
            </w:r>
          </w:p>
        </w:tc>
        <w:tc>
          <w:tcPr>
            <w:tcW w:w="3277" w:type="dxa"/>
          </w:tcPr>
          <w:p w:rsidR="00D029F3" w:rsidRPr="00FB7E97" w:rsidRDefault="00D029F3" w:rsidP="00D029F3">
            <w:pPr>
              <w:tabs>
                <w:tab w:val="left" w:pos="570"/>
              </w:tabs>
              <w:spacing w:line="237" w:lineRule="auto"/>
              <w:ind w:firstLine="284"/>
              <w:jc w:val="center"/>
              <w:rPr>
                <w:sz w:val="24"/>
                <w:szCs w:val="24"/>
              </w:rPr>
            </w:pPr>
            <w:r w:rsidRPr="00FB7E97">
              <w:rPr>
                <w:sz w:val="24"/>
                <w:szCs w:val="24"/>
              </w:rPr>
              <w:t>57%</w:t>
            </w:r>
          </w:p>
        </w:tc>
      </w:tr>
      <w:tr w:rsidR="00D029F3" w:rsidRPr="00FB7E97" w:rsidTr="00844360">
        <w:tc>
          <w:tcPr>
            <w:tcW w:w="3276" w:type="dxa"/>
          </w:tcPr>
          <w:p w:rsidR="00D029F3" w:rsidRPr="00FB7E97" w:rsidRDefault="00D029F3" w:rsidP="00D029F3">
            <w:pPr>
              <w:tabs>
                <w:tab w:val="left" w:pos="570"/>
              </w:tabs>
              <w:spacing w:line="237" w:lineRule="auto"/>
              <w:ind w:firstLine="284"/>
              <w:jc w:val="center"/>
              <w:rPr>
                <w:sz w:val="24"/>
                <w:szCs w:val="24"/>
              </w:rPr>
            </w:pPr>
            <w:r w:rsidRPr="00FB7E97">
              <w:rPr>
                <w:sz w:val="24"/>
                <w:szCs w:val="24"/>
              </w:rPr>
              <w:t xml:space="preserve">Информатика </w:t>
            </w:r>
          </w:p>
        </w:tc>
        <w:tc>
          <w:tcPr>
            <w:tcW w:w="3277" w:type="dxa"/>
          </w:tcPr>
          <w:p w:rsidR="00D029F3" w:rsidRPr="00FB7E97" w:rsidRDefault="00D029F3" w:rsidP="00D029F3">
            <w:pPr>
              <w:tabs>
                <w:tab w:val="left" w:pos="570"/>
              </w:tabs>
              <w:spacing w:line="237" w:lineRule="auto"/>
              <w:ind w:firstLine="284"/>
              <w:jc w:val="center"/>
              <w:rPr>
                <w:sz w:val="24"/>
                <w:szCs w:val="24"/>
              </w:rPr>
            </w:pPr>
            <w:r w:rsidRPr="00FB7E97">
              <w:rPr>
                <w:sz w:val="24"/>
                <w:szCs w:val="24"/>
              </w:rPr>
              <w:t>4</w:t>
            </w:r>
          </w:p>
        </w:tc>
        <w:tc>
          <w:tcPr>
            <w:tcW w:w="3277" w:type="dxa"/>
          </w:tcPr>
          <w:p w:rsidR="00D029F3" w:rsidRPr="00FB7E97" w:rsidRDefault="00D029F3" w:rsidP="00D029F3">
            <w:pPr>
              <w:tabs>
                <w:tab w:val="left" w:pos="570"/>
              </w:tabs>
              <w:spacing w:line="237" w:lineRule="auto"/>
              <w:ind w:firstLine="284"/>
              <w:jc w:val="center"/>
              <w:rPr>
                <w:sz w:val="24"/>
                <w:szCs w:val="24"/>
              </w:rPr>
            </w:pPr>
            <w:r w:rsidRPr="00FB7E97">
              <w:rPr>
                <w:sz w:val="24"/>
                <w:szCs w:val="24"/>
              </w:rPr>
              <w:t>57%</w:t>
            </w:r>
          </w:p>
        </w:tc>
      </w:tr>
      <w:tr w:rsidR="00D029F3" w:rsidRPr="00FB7E97" w:rsidTr="00844360">
        <w:tc>
          <w:tcPr>
            <w:tcW w:w="3276" w:type="dxa"/>
          </w:tcPr>
          <w:p w:rsidR="00D029F3" w:rsidRPr="00FB7E97" w:rsidRDefault="00D029F3" w:rsidP="00D029F3">
            <w:pPr>
              <w:tabs>
                <w:tab w:val="left" w:pos="570"/>
              </w:tabs>
              <w:spacing w:line="237" w:lineRule="auto"/>
              <w:ind w:firstLine="284"/>
              <w:jc w:val="center"/>
              <w:rPr>
                <w:sz w:val="24"/>
                <w:szCs w:val="24"/>
              </w:rPr>
            </w:pPr>
            <w:r w:rsidRPr="00FB7E97">
              <w:rPr>
                <w:sz w:val="24"/>
                <w:szCs w:val="24"/>
              </w:rPr>
              <w:t xml:space="preserve">Родной язык </w:t>
            </w:r>
          </w:p>
        </w:tc>
        <w:tc>
          <w:tcPr>
            <w:tcW w:w="3277" w:type="dxa"/>
          </w:tcPr>
          <w:p w:rsidR="00D029F3" w:rsidRPr="00FB7E97" w:rsidRDefault="00D029F3" w:rsidP="00D029F3">
            <w:pPr>
              <w:tabs>
                <w:tab w:val="left" w:pos="570"/>
              </w:tabs>
              <w:spacing w:line="237" w:lineRule="auto"/>
              <w:ind w:firstLine="284"/>
              <w:jc w:val="center"/>
              <w:rPr>
                <w:sz w:val="24"/>
                <w:szCs w:val="24"/>
              </w:rPr>
            </w:pPr>
            <w:r w:rsidRPr="00FB7E97">
              <w:rPr>
                <w:sz w:val="24"/>
                <w:szCs w:val="24"/>
              </w:rPr>
              <w:t>1</w:t>
            </w:r>
          </w:p>
        </w:tc>
        <w:tc>
          <w:tcPr>
            <w:tcW w:w="3277" w:type="dxa"/>
          </w:tcPr>
          <w:p w:rsidR="00D029F3" w:rsidRPr="00FB7E97" w:rsidRDefault="00D029F3" w:rsidP="00D029F3">
            <w:pPr>
              <w:tabs>
                <w:tab w:val="left" w:pos="570"/>
              </w:tabs>
              <w:spacing w:line="237" w:lineRule="auto"/>
              <w:ind w:firstLine="284"/>
              <w:jc w:val="center"/>
              <w:rPr>
                <w:sz w:val="24"/>
                <w:szCs w:val="24"/>
              </w:rPr>
            </w:pPr>
            <w:r w:rsidRPr="00FB7E97">
              <w:rPr>
                <w:sz w:val="24"/>
                <w:szCs w:val="24"/>
              </w:rPr>
              <w:t>14%</w:t>
            </w:r>
          </w:p>
        </w:tc>
      </w:tr>
    </w:tbl>
    <w:p w:rsidR="00D029F3" w:rsidRPr="00FB7E97" w:rsidRDefault="00D029F3" w:rsidP="00D029F3">
      <w:pPr>
        <w:spacing w:after="0" w:line="238" w:lineRule="auto"/>
        <w:ind w:left="1140" w:right="120" w:firstLine="284"/>
        <w:jc w:val="both"/>
        <w:rPr>
          <w:rFonts w:ascii="Times New Roman" w:eastAsiaTheme="minorEastAsia" w:hAnsi="Times New Roman" w:cs="Times New Roman"/>
          <w:sz w:val="24"/>
          <w:szCs w:val="24"/>
          <w:lang w:eastAsia="ru-RU"/>
        </w:rPr>
      </w:pPr>
    </w:p>
    <w:p w:rsidR="00181CCF" w:rsidRDefault="00181CCF" w:rsidP="008870DF">
      <w:pPr>
        <w:spacing w:after="53" w:line="241" w:lineRule="auto"/>
        <w:ind w:left="370" w:right="7"/>
        <w:jc w:val="center"/>
        <w:rPr>
          <w:rFonts w:ascii="Times New Roman" w:hAnsi="Times New Roman" w:cs="Times New Roman"/>
          <w:b/>
          <w:sz w:val="24"/>
          <w:szCs w:val="24"/>
        </w:rPr>
      </w:pPr>
    </w:p>
    <w:p w:rsidR="00181CCF" w:rsidRDefault="00181CCF" w:rsidP="008870DF">
      <w:pPr>
        <w:spacing w:after="53" w:line="241" w:lineRule="auto"/>
        <w:ind w:left="370" w:right="7"/>
        <w:jc w:val="center"/>
        <w:rPr>
          <w:rFonts w:ascii="Times New Roman" w:hAnsi="Times New Roman" w:cs="Times New Roman"/>
          <w:b/>
          <w:sz w:val="24"/>
          <w:szCs w:val="24"/>
        </w:rPr>
      </w:pPr>
    </w:p>
    <w:p w:rsidR="001B5530" w:rsidRPr="00FB7E97" w:rsidRDefault="003B2B75" w:rsidP="008870DF">
      <w:pPr>
        <w:spacing w:after="53" w:line="241" w:lineRule="auto"/>
        <w:ind w:left="370" w:right="7"/>
        <w:jc w:val="center"/>
        <w:rPr>
          <w:rFonts w:ascii="Times New Roman" w:hAnsi="Times New Roman" w:cs="Times New Roman"/>
          <w:b/>
          <w:sz w:val="24"/>
          <w:szCs w:val="24"/>
        </w:rPr>
      </w:pPr>
      <w:r w:rsidRPr="00FB7E97">
        <w:rPr>
          <w:rFonts w:ascii="Times New Roman" w:hAnsi="Times New Roman" w:cs="Times New Roman"/>
          <w:b/>
          <w:sz w:val="24"/>
          <w:szCs w:val="24"/>
        </w:rPr>
        <w:lastRenderedPageBreak/>
        <w:t xml:space="preserve">География </w:t>
      </w:r>
    </w:p>
    <w:p w:rsidR="00D029F3" w:rsidRPr="00FB7E97" w:rsidRDefault="00D029F3" w:rsidP="008870DF">
      <w:pPr>
        <w:spacing w:after="53" w:line="241" w:lineRule="auto"/>
        <w:ind w:left="370" w:right="7"/>
        <w:jc w:val="center"/>
        <w:rPr>
          <w:color w:val="000000"/>
          <w:sz w:val="24"/>
          <w:szCs w:val="24"/>
        </w:rPr>
      </w:pPr>
      <w:r w:rsidRPr="00FB7E97">
        <w:rPr>
          <w:color w:val="000000"/>
          <w:sz w:val="24"/>
          <w:szCs w:val="24"/>
        </w:rPr>
        <w:br/>
      </w:r>
    </w:p>
    <w:tbl>
      <w:tblPr>
        <w:tblW w:w="10342" w:type="dxa"/>
        <w:tblInd w:w="-5" w:type="dxa"/>
        <w:tblLook w:val="04A0" w:firstRow="1" w:lastRow="0" w:firstColumn="1" w:lastColumn="0" w:noHBand="0" w:noVBand="1"/>
      </w:tblPr>
      <w:tblGrid>
        <w:gridCol w:w="444"/>
        <w:gridCol w:w="482"/>
        <w:gridCol w:w="1398"/>
        <w:gridCol w:w="1141"/>
        <w:gridCol w:w="1415"/>
        <w:gridCol w:w="2391"/>
        <w:gridCol w:w="1848"/>
        <w:gridCol w:w="570"/>
        <w:gridCol w:w="653"/>
      </w:tblGrid>
      <w:tr w:rsidR="003B2B75" w:rsidRPr="00FB7E97" w:rsidTr="003B2B75">
        <w:trPr>
          <w:trHeight w:val="1148"/>
        </w:trPr>
        <w:tc>
          <w:tcPr>
            <w:tcW w:w="433" w:type="dxa"/>
            <w:tcBorders>
              <w:top w:val="nil"/>
              <w:left w:val="single" w:sz="4" w:space="0" w:color="000000"/>
              <w:bottom w:val="single" w:sz="4" w:space="0" w:color="000000"/>
              <w:right w:val="single" w:sz="4" w:space="0" w:color="000000"/>
            </w:tcBorders>
            <w:shd w:val="clear" w:color="auto" w:fill="auto"/>
            <w:noWrap/>
            <w:vAlign w:val="center"/>
            <w:hideMark/>
          </w:tcPr>
          <w:p w:rsidR="00D029F3" w:rsidRPr="00FB7E97" w:rsidRDefault="00D029F3" w:rsidP="00D029F3">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w:t>
            </w:r>
          </w:p>
        </w:tc>
        <w:tc>
          <w:tcPr>
            <w:tcW w:w="470" w:type="dxa"/>
            <w:tcBorders>
              <w:top w:val="single" w:sz="4" w:space="0" w:color="000000"/>
              <w:left w:val="nil"/>
              <w:bottom w:val="single" w:sz="4" w:space="0" w:color="000000"/>
              <w:right w:val="single" w:sz="4" w:space="0" w:color="000000"/>
            </w:tcBorders>
            <w:shd w:val="clear" w:color="auto" w:fill="auto"/>
            <w:noWrap/>
            <w:textDirection w:val="btLr"/>
            <w:vAlign w:val="center"/>
            <w:hideMark/>
          </w:tcPr>
          <w:p w:rsidR="00D029F3" w:rsidRPr="00FB7E97" w:rsidRDefault="00D029F3" w:rsidP="00D029F3">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Класс</w:t>
            </w:r>
          </w:p>
        </w:tc>
        <w:tc>
          <w:tcPr>
            <w:tcW w:w="1439" w:type="dxa"/>
            <w:tcBorders>
              <w:top w:val="nil"/>
              <w:left w:val="nil"/>
              <w:bottom w:val="single" w:sz="4" w:space="0" w:color="000000"/>
              <w:right w:val="single" w:sz="4" w:space="0" w:color="000000"/>
            </w:tcBorders>
            <w:shd w:val="clear" w:color="auto" w:fill="auto"/>
            <w:noWrap/>
            <w:vAlign w:val="center"/>
            <w:hideMark/>
          </w:tcPr>
          <w:p w:rsidR="00D029F3" w:rsidRPr="00FB7E97" w:rsidRDefault="00D029F3" w:rsidP="00D029F3">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Фамилия</w:t>
            </w:r>
          </w:p>
        </w:tc>
        <w:tc>
          <w:tcPr>
            <w:tcW w:w="1194" w:type="dxa"/>
            <w:tcBorders>
              <w:top w:val="nil"/>
              <w:left w:val="nil"/>
              <w:bottom w:val="single" w:sz="4" w:space="0" w:color="000000"/>
              <w:right w:val="single" w:sz="4" w:space="0" w:color="000000"/>
            </w:tcBorders>
            <w:shd w:val="clear" w:color="auto" w:fill="auto"/>
            <w:noWrap/>
            <w:vAlign w:val="center"/>
            <w:hideMark/>
          </w:tcPr>
          <w:p w:rsidR="00D029F3" w:rsidRPr="00FB7E97" w:rsidRDefault="00D029F3" w:rsidP="00D029F3">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Имя</w:t>
            </w:r>
          </w:p>
        </w:tc>
        <w:tc>
          <w:tcPr>
            <w:tcW w:w="1355" w:type="dxa"/>
            <w:tcBorders>
              <w:top w:val="single" w:sz="4" w:space="0" w:color="000000"/>
              <w:left w:val="nil"/>
              <w:bottom w:val="single" w:sz="4" w:space="0" w:color="000000"/>
              <w:right w:val="single" w:sz="4" w:space="0" w:color="000000"/>
            </w:tcBorders>
            <w:shd w:val="clear" w:color="auto" w:fill="auto"/>
            <w:noWrap/>
            <w:vAlign w:val="center"/>
            <w:hideMark/>
          </w:tcPr>
          <w:p w:rsidR="00D029F3" w:rsidRPr="00FB7E97" w:rsidRDefault="00D029F3" w:rsidP="00D029F3">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Отчество</w:t>
            </w:r>
          </w:p>
        </w:tc>
        <w:tc>
          <w:tcPr>
            <w:tcW w:w="2284" w:type="dxa"/>
            <w:tcBorders>
              <w:top w:val="single" w:sz="4" w:space="0" w:color="000000"/>
              <w:left w:val="nil"/>
              <w:bottom w:val="single" w:sz="4" w:space="0" w:color="000000"/>
              <w:right w:val="single" w:sz="4" w:space="0" w:color="000000"/>
            </w:tcBorders>
            <w:shd w:val="clear" w:color="auto" w:fill="auto"/>
            <w:vAlign w:val="center"/>
            <w:hideMark/>
          </w:tcPr>
          <w:p w:rsidR="00D029F3" w:rsidRPr="00FB7E97" w:rsidRDefault="00D029F3" w:rsidP="00D029F3">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Задания с кратким ответом</w:t>
            </w:r>
          </w:p>
        </w:tc>
        <w:tc>
          <w:tcPr>
            <w:tcW w:w="1897" w:type="dxa"/>
            <w:tcBorders>
              <w:top w:val="nil"/>
              <w:left w:val="nil"/>
              <w:bottom w:val="single" w:sz="4" w:space="0" w:color="000000"/>
              <w:right w:val="single" w:sz="4" w:space="0" w:color="000000"/>
            </w:tcBorders>
            <w:shd w:val="clear" w:color="auto" w:fill="auto"/>
            <w:vAlign w:val="center"/>
            <w:hideMark/>
          </w:tcPr>
          <w:p w:rsidR="00D029F3" w:rsidRPr="00FB7E97" w:rsidRDefault="00D029F3" w:rsidP="00D029F3">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Задания с развёрнутым ответом</w:t>
            </w:r>
          </w:p>
        </w:tc>
        <w:tc>
          <w:tcPr>
            <w:tcW w:w="591" w:type="dxa"/>
            <w:tcBorders>
              <w:top w:val="single" w:sz="4" w:space="0" w:color="000000"/>
              <w:left w:val="nil"/>
              <w:bottom w:val="single" w:sz="4" w:space="0" w:color="000000"/>
              <w:right w:val="single" w:sz="4" w:space="0" w:color="000000"/>
            </w:tcBorders>
            <w:shd w:val="clear" w:color="auto" w:fill="auto"/>
            <w:textDirection w:val="btLr"/>
            <w:vAlign w:val="center"/>
            <w:hideMark/>
          </w:tcPr>
          <w:p w:rsidR="00D029F3" w:rsidRPr="00FB7E97" w:rsidRDefault="00D029F3" w:rsidP="00D029F3">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Первичный балл</w:t>
            </w:r>
          </w:p>
        </w:tc>
        <w:tc>
          <w:tcPr>
            <w:tcW w:w="679" w:type="dxa"/>
            <w:tcBorders>
              <w:top w:val="nil"/>
              <w:left w:val="nil"/>
              <w:bottom w:val="single" w:sz="4" w:space="0" w:color="000000"/>
              <w:right w:val="single" w:sz="4" w:space="0" w:color="000000"/>
            </w:tcBorders>
            <w:shd w:val="clear" w:color="auto" w:fill="auto"/>
            <w:textDirection w:val="btLr"/>
            <w:vAlign w:val="center"/>
            <w:hideMark/>
          </w:tcPr>
          <w:p w:rsidR="00D029F3" w:rsidRPr="00FB7E97" w:rsidRDefault="00D029F3" w:rsidP="00D029F3">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Оценка</w:t>
            </w:r>
          </w:p>
        </w:tc>
      </w:tr>
      <w:tr w:rsidR="003B2B75" w:rsidRPr="00FB7E97" w:rsidTr="003B2B75">
        <w:trPr>
          <w:trHeight w:val="233"/>
        </w:trPr>
        <w:tc>
          <w:tcPr>
            <w:tcW w:w="433" w:type="dxa"/>
            <w:tcBorders>
              <w:top w:val="nil"/>
              <w:left w:val="single" w:sz="4" w:space="0" w:color="000000"/>
              <w:bottom w:val="single" w:sz="4" w:space="0" w:color="000000"/>
              <w:right w:val="single" w:sz="4" w:space="0" w:color="000000"/>
            </w:tcBorders>
            <w:shd w:val="clear" w:color="auto" w:fill="auto"/>
            <w:noWrap/>
            <w:vAlign w:val="center"/>
            <w:hideMark/>
          </w:tcPr>
          <w:p w:rsidR="00D029F3" w:rsidRPr="00FB7E97" w:rsidRDefault="00D029F3" w:rsidP="00D029F3">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1</w:t>
            </w:r>
          </w:p>
        </w:tc>
        <w:tc>
          <w:tcPr>
            <w:tcW w:w="470" w:type="dxa"/>
            <w:tcBorders>
              <w:top w:val="single" w:sz="4" w:space="0" w:color="000000"/>
              <w:left w:val="nil"/>
              <w:bottom w:val="single" w:sz="4" w:space="0" w:color="000000"/>
              <w:right w:val="single" w:sz="4" w:space="0" w:color="000000"/>
            </w:tcBorders>
            <w:shd w:val="clear" w:color="auto" w:fill="auto"/>
            <w:noWrap/>
            <w:vAlign w:val="center"/>
            <w:hideMark/>
          </w:tcPr>
          <w:p w:rsidR="00D029F3" w:rsidRPr="00FB7E97" w:rsidRDefault="00D029F3" w:rsidP="00D029F3">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9</w:t>
            </w:r>
          </w:p>
        </w:tc>
        <w:tc>
          <w:tcPr>
            <w:tcW w:w="1439" w:type="dxa"/>
            <w:tcBorders>
              <w:top w:val="nil"/>
              <w:left w:val="nil"/>
              <w:bottom w:val="single" w:sz="4" w:space="0" w:color="000000"/>
              <w:right w:val="single" w:sz="4" w:space="0" w:color="000000"/>
            </w:tcBorders>
            <w:shd w:val="clear" w:color="auto" w:fill="auto"/>
            <w:noWrap/>
            <w:vAlign w:val="center"/>
            <w:hideMark/>
          </w:tcPr>
          <w:p w:rsidR="00D029F3" w:rsidRPr="00FB7E97" w:rsidRDefault="00D029F3" w:rsidP="00D029F3">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Егоров</w:t>
            </w:r>
          </w:p>
        </w:tc>
        <w:tc>
          <w:tcPr>
            <w:tcW w:w="1194" w:type="dxa"/>
            <w:tcBorders>
              <w:top w:val="nil"/>
              <w:left w:val="nil"/>
              <w:bottom w:val="single" w:sz="4" w:space="0" w:color="000000"/>
              <w:right w:val="single" w:sz="4" w:space="0" w:color="000000"/>
            </w:tcBorders>
            <w:shd w:val="clear" w:color="auto" w:fill="auto"/>
            <w:noWrap/>
            <w:vAlign w:val="center"/>
            <w:hideMark/>
          </w:tcPr>
          <w:p w:rsidR="00D029F3" w:rsidRPr="00FB7E97" w:rsidRDefault="00D029F3" w:rsidP="00D029F3">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Руслан</w:t>
            </w:r>
          </w:p>
        </w:tc>
        <w:tc>
          <w:tcPr>
            <w:tcW w:w="1355" w:type="dxa"/>
            <w:tcBorders>
              <w:top w:val="single" w:sz="4" w:space="0" w:color="000000"/>
              <w:left w:val="nil"/>
              <w:bottom w:val="single" w:sz="4" w:space="0" w:color="000000"/>
              <w:right w:val="single" w:sz="4" w:space="0" w:color="000000"/>
            </w:tcBorders>
            <w:shd w:val="clear" w:color="auto" w:fill="auto"/>
            <w:noWrap/>
            <w:vAlign w:val="center"/>
            <w:hideMark/>
          </w:tcPr>
          <w:p w:rsidR="00D029F3" w:rsidRPr="00FB7E97" w:rsidRDefault="00D029F3" w:rsidP="00D029F3">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Георгиевич</w:t>
            </w:r>
          </w:p>
        </w:tc>
        <w:tc>
          <w:tcPr>
            <w:tcW w:w="2284" w:type="dxa"/>
            <w:tcBorders>
              <w:top w:val="single" w:sz="4" w:space="0" w:color="000000"/>
              <w:left w:val="nil"/>
              <w:bottom w:val="single" w:sz="4" w:space="0" w:color="000000"/>
              <w:right w:val="single" w:sz="4" w:space="0" w:color="000000"/>
            </w:tcBorders>
            <w:shd w:val="clear" w:color="auto" w:fill="auto"/>
            <w:noWrap/>
            <w:vAlign w:val="center"/>
            <w:hideMark/>
          </w:tcPr>
          <w:p w:rsidR="00D029F3" w:rsidRPr="00FB7E97" w:rsidRDefault="00D029F3" w:rsidP="00D029F3">
            <w:pPr>
              <w:spacing w:after="0" w:line="240" w:lineRule="auto"/>
              <w:rPr>
                <w:rFonts w:ascii="Courier New" w:eastAsia="Times New Roman" w:hAnsi="Courier New" w:cs="Courier New"/>
                <w:b/>
                <w:bCs/>
                <w:color w:val="000000"/>
                <w:sz w:val="24"/>
                <w:szCs w:val="24"/>
                <w:lang w:eastAsia="ru-RU"/>
              </w:rPr>
            </w:pPr>
            <w:r w:rsidRPr="00FB7E97">
              <w:rPr>
                <w:rFonts w:ascii="Courier New" w:eastAsia="Times New Roman" w:hAnsi="Courier New" w:cs="Courier New"/>
                <w:b/>
                <w:bCs/>
                <w:color w:val="000000"/>
                <w:sz w:val="24"/>
                <w:szCs w:val="24"/>
                <w:lang w:eastAsia="ru-RU"/>
              </w:rPr>
              <w:t>++++++++++++-++++++++++++--</w:t>
            </w:r>
          </w:p>
        </w:tc>
        <w:tc>
          <w:tcPr>
            <w:tcW w:w="1897" w:type="dxa"/>
            <w:tcBorders>
              <w:top w:val="nil"/>
              <w:left w:val="nil"/>
              <w:bottom w:val="single" w:sz="4" w:space="0" w:color="000000"/>
              <w:right w:val="single" w:sz="4" w:space="0" w:color="000000"/>
            </w:tcBorders>
            <w:shd w:val="clear" w:color="auto" w:fill="auto"/>
            <w:noWrap/>
            <w:vAlign w:val="center"/>
            <w:hideMark/>
          </w:tcPr>
          <w:p w:rsidR="00D029F3" w:rsidRPr="00FB7E97" w:rsidRDefault="00D029F3" w:rsidP="00D029F3">
            <w:pPr>
              <w:spacing w:after="0" w:line="240" w:lineRule="auto"/>
              <w:rPr>
                <w:rFonts w:ascii="Courier New" w:eastAsia="Times New Roman" w:hAnsi="Courier New" w:cs="Courier New"/>
                <w:b/>
                <w:bCs/>
                <w:color w:val="000000"/>
                <w:sz w:val="24"/>
                <w:szCs w:val="24"/>
                <w:lang w:eastAsia="ru-RU"/>
              </w:rPr>
            </w:pPr>
            <w:r w:rsidRPr="00FB7E97">
              <w:rPr>
                <w:rFonts w:ascii="Courier New" w:eastAsia="Times New Roman" w:hAnsi="Courier New" w:cs="Courier New"/>
                <w:b/>
                <w:bCs/>
                <w:color w:val="000000"/>
                <w:sz w:val="24"/>
                <w:szCs w:val="24"/>
                <w:lang w:eastAsia="ru-RU"/>
              </w:rPr>
              <w:t>0(2)0(1)0(1)</w:t>
            </w:r>
          </w:p>
        </w:tc>
        <w:tc>
          <w:tcPr>
            <w:tcW w:w="591" w:type="dxa"/>
            <w:tcBorders>
              <w:top w:val="single" w:sz="4" w:space="0" w:color="000000"/>
              <w:left w:val="nil"/>
              <w:bottom w:val="single" w:sz="4" w:space="0" w:color="000000"/>
              <w:right w:val="single" w:sz="4" w:space="0" w:color="000000"/>
            </w:tcBorders>
            <w:shd w:val="clear" w:color="auto" w:fill="auto"/>
            <w:noWrap/>
            <w:vAlign w:val="center"/>
            <w:hideMark/>
          </w:tcPr>
          <w:p w:rsidR="00D029F3" w:rsidRPr="00FB7E97" w:rsidRDefault="00D029F3" w:rsidP="00D029F3">
            <w:pPr>
              <w:spacing w:after="0" w:line="240" w:lineRule="auto"/>
              <w:jc w:val="right"/>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24</w:t>
            </w:r>
          </w:p>
        </w:tc>
        <w:tc>
          <w:tcPr>
            <w:tcW w:w="679" w:type="dxa"/>
            <w:tcBorders>
              <w:top w:val="nil"/>
              <w:left w:val="nil"/>
              <w:bottom w:val="single" w:sz="4" w:space="0" w:color="000000"/>
              <w:right w:val="single" w:sz="4" w:space="0" w:color="000000"/>
            </w:tcBorders>
            <w:shd w:val="clear" w:color="auto" w:fill="auto"/>
            <w:noWrap/>
            <w:vAlign w:val="center"/>
            <w:hideMark/>
          </w:tcPr>
          <w:p w:rsidR="00D029F3" w:rsidRPr="00FB7E97" w:rsidRDefault="00D029F3" w:rsidP="00D029F3">
            <w:pPr>
              <w:spacing w:after="0" w:line="240" w:lineRule="auto"/>
              <w:jc w:val="right"/>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4</w:t>
            </w:r>
          </w:p>
        </w:tc>
      </w:tr>
      <w:tr w:rsidR="003B2B75" w:rsidRPr="00FB7E97" w:rsidTr="003B2B75">
        <w:trPr>
          <w:trHeight w:val="218"/>
        </w:trPr>
        <w:tc>
          <w:tcPr>
            <w:tcW w:w="433" w:type="dxa"/>
            <w:tcBorders>
              <w:top w:val="nil"/>
              <w:left w:val="single" w:sz="4" w:space="0" w:color="000000"/>
              <w:bottom w:val="nil"/>
              <w:right w:val="single" w:sz="4" w:space="0" w:color="000000"/>
            </w:tcBorders>
            <w:shd w:val="clear" w:color="auto" w:fill="auto"/>
            <w:noWrap/>
            <w:vAlign w:val="center"/>
            <w:hideMark/>
          </w:tcPr>
          <w:p w:rsidR="00D029F3" w:rsidRPr="00FB7E97" w:rsidRDefault="00D029F3" w:rsidP="00D029F3">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2</w:t>
            </w:r>
          </w:p>
        </w:tc>
        <w:tc>
          <w:tcPr>
            <w:tcW w:w="470" w:type="dxa"/>
            <w:tcBorders>
              <w:top w:val="single" w:sz="4" w:space="0" w:color="000000"/>
              <w:left w:val="nil"/>
              <w:bottom w:val="single" w:sz="4" w:space="0" w:color="000000"/>
              <w:right w:val="single" w:sz="4" w:space="0" w:color="000000"/>
            </w:tcBorders>
            <w:shd w:val="clear" w:color="auto" w:fill="auto"/>
            <w:noWrap/>
            <w:vAlign w:val="center"/>
            <w:hideMark/>
          </w:tcPr>
          <w:p w:rsidR="00D029F3" w:rsidRPr="00FB7E97" w:rsidRDefault="00D029F3" w:rsidP="00D029F3">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9</w:t>
            </w:r>
          </w:p>
        </w:tc>
        <w:tc>
          <w:tcPr>
            <w:tcW w:w="1439" w:type="dxa"/>
            <w:tcBorders>
              <w:top w:val="nil"/>
              <w:left w:val="nil"/>
              <w:bottom w:val="nil"/>
              <w:right w:val="single" w:sz="4" w:space="0" w:color="000000"/>
            </w:tcBorders>
            <w:shd w:val="clear" w:color="auto" w:fill="auto"/>
            <w:noWrap/>
            <w:vAlign w:val="center"/>
            <w:hideMark/>
          </w:tcPr>
          <w:p w:rsidR="00D029F3" w:rsidRPr="00FB7E97" w:rsidRDefault="00D029F3" w:rsidP="00D029F3">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Мисбахова</w:t>
            </w:r>
          </w:p>
        </w:tc>
        <w:tc>
          <w:tcPr>
            <w:tcW w:w="1194" w:type="dxa"/>
            <w:tcBorders>
              <w:top w:val="nil"/>
              <w:left w:val="nil"/>
              <w:bottom w:val="nil"/>
              <w:right w:val="single" w:sz="4" w:space="0" w:color="000000"/>
            </w:tcBorders>
            <w:shd w:val="clear" w:color="auto" w:fill="auto"/>
            <w:noWrap/>
            <w:vAlign w:val="center"/>
            <w:hideMark/>
          </w:tcPr>
          <w:p w:rsidR="00D029F3" w:rsidRPr="00FB7E97" w:rsidRDefault="00D029F3" w:rsidP="00D029F3">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Лейсан</w:t>
            </w:r>
          </w:p>
        </w:tc>
        <w:tc>
          <w:tcPr>
            <w:tcW w:w="1355" w:type="dxa"/>
            <w:tcBorders>
              <w:top w:val="single" w:sz="4" w:space="0" w:color="000000"/>
              <w:left w:val="nil"/>
              <w:bottom w:val="single" w:sz="4" w:space="0" w:color="000000"/>
              <w:right w:val="single" w:sz="4" w:space="0" w:color="000000"/>
            </w:tcBorders>
            <w:shd w:val="clear" w:color="auto" w:fill="auto"/>
            <w:noWrap/>
            <w:vAlign w:val="center"/>
            <w:hideMark/>
          </w:tcPr>
          <w:p w:rsidR="00D029F3" w:rsidRPr="00FB7E97" w:rsidRDefault="00D029F3" w:rsidP="00D029F3">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Рузилевна</w:t>
            </w:r>
          </w:p>
        </w:tc>
        <w:tc>
          <w:tcPr>
            <w:tcW w:w="2284" w:type="dxa"/>
            <w:tcBorders>
              <w:top w:val="single" w:sz="4" w:space="0" w:color="000000"/>
              <w:left w:val="nil"/>
              <w:bottom w:val="single" w:sz="4" w:space="0" w:color="000000"/>
              <w:right w:val="single" w:sz="4" w:space="0" w:color="000000"/>
            </w:tcBorders>
            <w:shd w:val="clear" w:color="auto" w:fill="auto"/>
            <w:noWrap/>
            <w:vAlign w:val="center"/>
            <w:hideMark/>
          </w:tcPr>
          <w:p w:rsidR="00D029F3" w:rsidRPr="00FB7E97" w:rsidRDefault="00D029F3" w:rsidP="00D029F3">
            <w:pPr>
              <w:spacing w:after="0" w:line="240" w:lineRule="auto"/>
              <w:rPr>
                <w:rFonts w:ascii="Courier New" w:eastAsia="Times New Roman" w:hAnsi="Courier New" w:cs="Courier New"/>
                <w:b/>
                <w:bCs/>
                <w:color w:val="000000"/>
                <w:sz w:val="24"/>
                <w:szCs w:val="24"/>
                <w:lang w:eastAsia="ru-RU"/>
              </w:rPr>
            </w:pPr>
            <w:r w:rsidRPr="00FB7E97">
              <w:rPr>
                <w:rFonts w:ascii="Courier New" w:eastAsia="Times New Roman" w:hAnsi="Courier New" w:cs="Courier New"/>
                <w:b/>
                <w:bCs/>
                <w:color w:val="000000"/>
                <w:sz w:val="24"/>
                <w:szCs w:val="24"/>
                <w:lang w:eastAsia="ru-RU"/>
              </w:rPr>
              <w:t>++++++--+++++++++++++-+++--</w:t>
            </w:r>
          </w:p>
        </w:tc>
        <w:tc>
          <w:tcPr>
            <w:tcW w:w="1897" w:type="dxa"/>
            <w:tcBorders>
              <w:top w:val="nil"/>
              <w:left w:val="nil"/>
              <w:bottom w:val="nil"/>
              <w:right w:val="single" w:sz="4" w:space="0" w:color="000000"/>
            </w:tcBorders>
            <w:shd w:val="clear" w:color="auto" w:fill="auto"/>
            <w:noWrap/>
            <w:vAlign w:val="center"/>
            <w:hideMark/>
          </w:tcPr>
          <w:p w:rsidR="00D029F3" w:rsidRPr="00FB7E97" w:rsidRDefault="00D029F3" w:rsidP="00D029F3">
            <w:pPr>
              <w:spacing w:after="0" w:line="240" w:lineRule="auto"/>
              <w:rPr>
                <w:rFonts w:ascii="Courier New" w:eastAsia="Times New Roman" w:hAnsi="Courier New" w:cs="Courier New"/>
                <w:b/>
                <w:bCs/>
                <w:color w:val="000000"/>
                <w:sz w:val="24"/>
                <w:szCs w:val="24"/>
                <w:lang w:eastAsia="ru-RU"/>
              </w:rPr>
            </w:pPr>
            <w:r w:rsidRPr="00FB7E97">
              <w:rPr>
                <w:rFonts w:ascii="Courier New" w:eastAsia="Times New Roman" w:hAnsi="Courier New" w:cs="Courier New"/>
                <w:b/>
                <w:bCs/>
                <w:color w:val="000000"/>
                <w:sz w:val="24"/>
                <w:szCs w:val="24"/>
                <w:lang w:eastAsia="ru-RU"/>
              </w:rPr>
              <w:t>0(2)0(1)0(1)</w:t>
            </w:r>
          </w:p>
        </w:tc>
        <w:tc>
          <w:tcPr>
            <w:tcW w:w="591" w:type="dxa"/>
            <w:tcBorders>
              <w:top w:val="single" w:sz="4" w:space="0" w:color="000000"/>
              <w:left w:val="nil"/>
              <w:bottom w:val="single" w:sz="4" w:space="0" w:color="000000"/>
              <w:right w:val="single" w:sz="4" w:space="0" w:color="000000"/>
            </w:tcBorders>
            <w:shd w:val="clear" w:color="auto" w:fill="auto"/>
            <w:noWrap/>
            <w:vAlign w:val="center"/>
            <w:hideMark/>
          </w:tcPr>
          <w:p w:rsidR="00D029F3" w:rsidRPr="00FB7E97" w:rsidRDefault="00D029F3" w:rsidP="00D029F3">
            <w:pPr>
              <w:spacing w:after="0" w:line="240" w:lineRule="auto"/>
              <w:jc w:val="right"/>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22</w:t>
            </w:r>
          </w:p>
        </w:tc>
        <w:tc>
          <w:tcPr>
            <w:tcW w:w="679" w:type="dxa"/>
            <w:tcBorders>
              <w:top w:val="nil"/>
              <w:left w:val="nil"/>
              <w:bottom w:val="nil"/>
              <w:right w:val="single" w:sz="4" w:space="0" w:color="000000"/>
            </w:tcBorders>
            <w:shd w:val="clear" w:color="auto" w:fill="auto"/>
            <w:noWrap/>
            <w:vAlign w:val="center"/>
            <w:hideMark/>
          </w:tcPr>
          <w:p w:rsidR="00D029F3" w:rsidRPr="00FB7E97" w:rsidRDefault="00D029F3" w:rsidP="00D029F3">
            <w:pPr>
              <w:spacing w:after="0" w:line="240" w:lineRule="auto"/>
              <w:jc w:val="right"/>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4</w:t>
            </w:r>
          </w:p>
        </w:tc>
      </w:tr>
      <w:tr w:rsidR="003B2B75" w:rsidRPr="00FB7E97" w:rsidTr="003B2B75">
        <w:trPr>
          <w:trHeight w:val="218"/>
        </w:trPr>
        <w:tc>
          <w:tcPr>
            <w:tcW w:w="433" w:type="dxa"/>
            <w:tcBorders>
              <w:top w:val="nil"/>
              <w:left w:val="single" w:sz="4" w:space="0" w:color="000000"/>
              <w:bottom w:val="nil"/>
              <w:right w:val="single" w:sz="4" w:space="0" w:color="000000"/>
            </w:tcBorders>
            <w:shd w:val="clear" w:color="auto" w:fill="auto"/>
            <w:noWrap/>
            <w:vAlign w:val="center"/>
          </w:tcPr>
          <w:p w:rsidR="00D029F3" w:rsidRPr="00FB7E97" w:rsidRDefault="00D029F3" w:rsidP="00D029F3">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3</w:t>
            </w:r>
          </w:p>
        </w:tc>
        <w:tc>
          <w:tcPr>
            <w:tcW w:w="470" w:type="dxa"/>
            <w:tcBorders>
              <w:top w:val="single" w:sz="4" w:space="0" w:color="000000"/>
              <w:left w:val="nil"/>
              <w:bottom w:val="single" w:sz="4" w:space="0" w:color="000000"/>
              <w:right w:val="single" w:sz="4" w:space="0" w:color="000000"/>
            </w:tcBorders>
            <w:shd w:val="clear" w:color="auto" w:fill="auto"/>
            <w:noWrap/>
            <w:vAlign w:val="center"/>
          </w:tcPr>
          <w:p w:rsidR="00D029F3" w:rsidRPr="00FB7E97" w:rsidRDefault="00D029F3" w:rsidP="00D029F3">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9</w:t>
            </w:r>
          </w:p>
        </w:tc>
        <w:tc>
          <w:tcPr>
            <w:tcW w:w="1439" w:type="dxa"/>
            <w:tcBorders>
              <w:top w:val="nil"/>
              <w:left w:val="nil"/>
              <w:bottom w:val="nil"/>
              <w:right w:val="single" w:sz="4" w:space="0" w:color="000000"/>
            </w:tcBorders>
            <w:shd w:val="clear" w:color="auto" w:fill="auto"/>
            <w:noWrap/>
            <w:vAlign w:val="center"/>
          </w:tcPr>
          <w:p w:rsidR="00D029F3" w:rsidRPr="00FB7E97" w:rsidRDefault="00D029F3" w:rsidP="00D029F3">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 xml:space="preserve">Мухидинов </w:t>
            </w:r>
          </w:p>
        </w:tc>
        <w:tc>
          <w:tcPr>
            <w:tcW w:w="1194" w:type="dxa"/>
            <w:tcBorders>
              <w:top w:val="nil"/>
              <w:left w:val="nil"/>
              <w:bottom w:val="nil"/>
              <w:right w:val="single" w:sz="4" w:space="0" w:color="000000"/>
            </w:tcBorders>
            <w:shd w:val="clear" w:color="auto" w:fill="auto"/>
            <w:noWrap/>
            <w:vAlign w:val="center"/>
          </w:tcPr>
          <w:p w:rsidR="00D029F3" w:rsidRPr="00FB7E97" w:rsidRDefault="00D029F3" w:rsidP="00D029F3">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Айдар</w:t>
            </w:r>
          </w:p>
        </w:tc>
        <w:tc>
          <w:tcPr>
            <w:tcW w:w="1355" w:type="dxa"/>
            <w:tcBorders>
              <w:top w:val="single" w:sz="4" w:space="0" w:color="000000"/>
              <w:left w:val="nil"/>
              <w:bottom w:val="single" w:sz="4" w:space="0" w:color="000000"/>
              <w:right w:val="single" w:sz="4" w:space="0" w:color="000000"/>
            </w:tcBorders>
            <w:shd w:val="clear" w:color="auto" w:fill="auto"/>
            <w:noWrap/>
            <w:vAlign w:val="center"/>
          </w:tcPr>
          <w:p w:rsidR="00D029F3" w:rsidRPr="00FB7E97" w:rsidRDefault="00D029F3" w:rsidP="00D029F3">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Тимурович</w:t>
            </w:r>
          </w:p>
        </w:tc>
        <w:tc>
          <w:tcPr>
            <w:tcW w:w="2284" w:type="dxa"/>
            <w:tcBorders>
              <w:top w:val="single" w:sz="4" w:space="0" w:color="000000"/>
              <w:left w:val="nil"/>
              <w:bottom w:val="single" w:sz="4" w:space="0" w:color="000000"/>
              <w:right w:val="single" w:sz="4" w:space="0" w:color="000000"/>
            </w:tcBorders>
            <w:shd w:val="clear" w:color="auto" w:fill="auto"/>
            <w:noWrap/>
            <w:vAlign w:val="center"/>
          </w:tcPr>
          <w:p w:rsidR="00D029F3" w:rsidRPr="00FB7E97" w:rsidRDefault="00D029F3" w:rsidP="00D029F3">
            <w:pPr>
              <w:spacing w:after="0" w:line="240" w:lineRule="auto"/>
              <w:rPr>
                <w:rFonts w:ascii="Courier New" w:eastAsia="Times New Roman" w:hAnsi="Courier New" w:cs="Courier New"/>
                <w:b/>
                <w:bCs/>
                <w:color w:val="000000"/>
                <w:sz w:val="24"/>
                <w:szCs w:val="24"/>
                <w:lang w:eastAsia="ru-RU"/>
              </w:rPr>
            </w:pPr>
            <w:r w:rsidRPr="00FB7E97">
              <w:rPr>
                <w:rFonts w:ascii="Courier New" w:eastAsia="Times New Roman" w:hAnsi="Courier New" w:cs="Courier New"/>
                <w:b/>
                <w:bCs/>
                <w:color w:val="000000"/>
                <w:sz w:val="24"/>
                <w:szCs w:val="24"/>
                <w:lang w:eastAsia="ru-RU"/>
              </w:rPr>
              <w:t>+++-++-++-+++++-++++++++---</w:t>
            </w:r>
          </w:p>
        </w:tc>
        <w:tc>
          <w:tcPr>
            <w:tcW w:w="1897" w:type="dxa"/>
            <w:tcBorders>
              <w:top w:val="nil"/>
              <w:left w:val="nil"/>
              <w:bottom w:val="nil"/>
              <w:right w:val="single" w:sz="4" w:space="0" w:color="000000"/>
            </w:tcBorders>
            <w:shd w:val="clear" w:color="auto" w:fill="auto"/>
            <w:noWrap/>
            <w:vAlign w:val="center"/>
          </w:tcPr>
          <w:p w:rsidR="00D029F3" w:rsidRPr="00FB7E97" w:rsidRDefault="00D029F3" w:rsidP="00D029F3">
            <w:pPr>
              <w:spacing w:after="0" w:line="240" w:lineRule="auto"/>
              <w:rPr>
                <w:rFonts w:ascii="Courier New" w:eastAsia="Times New Roman" w:hAnsi="Courier New" w:cs="Courier New"/>
                <w:b/>
                <w:bCs/>
                <w:color w:val="000000"/>
                <w:sz w:val="24"/>
                <w:szCs w:val="24"/>
                <w:lang w:eastAsia="ru-RU"/>
              </w:rPr>
            </w:pPr>
            <w:r w:rsidRPr="00FB7E97">
              <w:rPr>
                <w:rFonts w:ascii="Courier New" w:eastAsia="Times New Roman" w:hAnsi="Courier New" w:cs="Courier New"/>
                <w:b/>
                <w:bCs/>
                <w:color w:val="000000"/>
                <w:sz w:val="24"/>
                <w:szCs w:val="24"/>
                <w:lang w:eastAsia="ru-RU"/>
              </w:rPr>
              <w:t>2(2)0(1)0(1)</w:t>
            </w:r>
          </w:p>
        </w:tc>
        <w:tc>
          <w:tcPr>
            <w:tcW w:w="591" w:type="dxa"/>
            <w:tcBorders>
              <w:top w:val="single" w:sz="4" w:space="0" w:color="000000"/>
              <w:left w:val="nil"/>
              <w:bottom w:val="single" w:sz="4" w:space="0" w:color="000000"/>
              <w:right w:val="single" w:sz="4" w:space="0" w:color="000000"/>
            </w:tcBorders>
            <w:shd w:val="clear" w:color="auto" w:fill="auto"/>
            <w:noWrap/>
            <w:vAlign w:val="center"/>
          </w:tcPr>
          <w:p w:rsidR="00D029F3" w:rsidRPr="00FB7E97" w:rsidRDefault="00D029F3" w:rsidP="00D029F3">
            <w:pPr>
              <w:spacing w:after="0" w:line="240" w:lineRule="auto"/>
              <w:jc w:val="right"/>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22</w:t>
            </w:r>
          </w:p>
        </w:tc>
        <w:tc>
          <w:tcPr>
            <w:tcW w:w="679" w:type="dxa"/>
            <w:tcBorders>
              <w:top w:val="nil"/>
              <w:left w:val="nil"/>
              <w:bottom w:val="nil"/>
              <w:right w:val="single" w:sz="4" w:space="0" w:color="000000"/>
            </w:tcBorders>
            <w:shd w:val="clear" w:color="auto" w:fill="auto"/>
            <w:noWrap/>
            <w:vAlign w:val="center"/>
          </w:tcPr>
          <w:p w:rsidR="00D029F3" w:rsidRPr="00FB7E97" w:rsidRDefault="00D029F3" w:rsidP="00D029F3">
            <w:pPr>
              <w:spacing w:after="0" w:line="240" w:lineRule="auto"/>
              <w:jc w:val="right"/>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4</w:t>
            </w:r>
          </w:p>
        </w:tc>
      </w:tr>
      <w:tr w:rsidR="003B2B75" w:rsidRPr="00FB7E97" w:rsidTr="003B2B75">
        <w:trPr>
          <w:trHeight w:val="218"/>
        </w:trPr>
        <w:tc>
          <w:tcPr>
            <w:tcW w:w="433" w:type="dxa"/>
            <w:tcBorders>
              <w:top w:val="nil"/>
              <w:left w:val="single" w:sz="4" w:space="0" w:color="000000"/>
              <w:bottom w:val="nil"/>
              <w:right w:val="single" w:sz="4" w:space="0" w:color="000000"/>
            </w:tcBorders>
            <w:shd w:val="clear" w:color="auto" w:fill="auto"/>
            <w:noWrap/>
            <w:vAlign w:val="center"/>
          </w:tcPr>
          <w:p w:rsidR="00D029F3" w:rsidRPr="00FB7E97" w:rsidRDefault="003B2B75" w:rsidP="00D029F3">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4</w:t>
            </w:r>
          </w:p>
        </w:tc>
        <w:tc>
          <w:tcPr>
            <w:tcW w:w="470" w:type="dxa"/>
            <w:tcBorders>
              <w:top w:val="single" w:sz="4" w:space="0" w:color="000000"/>
              <w:left w:val="nil"/>
              <w:bottom w:val="single" w:sz="4" w:space="0" w:color="000000"/>
              <w:right w:val="single" w:sz="4" w:space="0" w:color="000000"/>
            </w:tcBorders>
            <w:shd w:val="clear" w:color="auto" w:fill="auto"/>
            <w:noWrap/>
            <w:vAlign w:val="center"/>
          </w:tcPr>
          <w:p w:rsidR="00D029F3" w:rsidRPr="00FB7E97" w:rsidRDefault="00D029F3" w:rsidP="00D029F3">
            <w:pPr>
              <w:spacing w:after="0" w:line="240" w:lineRule="auto"/>
              <w:jc w:val="center"/>
              <w:rPr>
                <w:rFonts w:ascii="Times New Roman" w:eastAsia="Times New Roman" w:hAnsi="Times New Roman" w:cs="Times New Roman"/>
                <w:b/>
                <w:bCs/>
                <w:color w:val="000000"/>
                <w:sz w:val="24"/>
                <w:szCs w:val="24"/>
                <w:lang w:eastAsia="ru-RU"/>
              </w:rPr>
            </w:pPr>
          </w:p>
        </w:tc>
        <w:tc>
          <w:tcPr>
            <w:tcW w:w="1439" w:type="dxa"/>
            <w:tcBorders>
              <w:top w:val="nil"/>
              <w:left w:val="nil"/>
              <w:bottom w:val="nil"/>
              <w:right w:val="single" w:sz="4" w:space="0" w:color="000000"/>
            </w:tcBorders>
            <w:shd w:val="clear" w:color="auto" w:fill="auto"/>
            <w:noWrap/>
            <w:vAlign w:val="center"/>
          </w:tcPr>
          <w:p w:rsidR="00D029F3" w:rsidRPr="00FB7E97" w:rsidRDefault="003B2B75" w:rsidP="00D029F3">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 xml:space="preserve">Исламова </w:t>
            </w:r>
          </w:p>
        </w:tc>
        <w:tc>
          <w:tcPr>
            <w:tcW w:w="1194" w:type="dxa"/>
            <w:tcBorders>
              <w:top w:val="nil"/>
              <w:left w:val="nil"/>
              <w:bottom w:val="nil"/>
              <w:right w:val="single" w:sz="4" w:space="0" w:color="000000"/>
            </w:tcBorders>
            <w:shd w:val="clear" w:color="auto" w:fill="auto"/>
            <w:noWrap/>
            <w:vAlign w:val="center"/>
          </w:tcPr>
          <w:p w:rsidR="00D029F3" w:rsidRPr="00FB7E97" w:rsidRDefault="003B2B75" w:rsidP="00D029F3">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Исламия</w:t>
            </w:r>
          </w:p>
        </w:tc>
        <w:tc>
          <w:tcPr>
            <w:tcW w:w="1355" w:type="dxa"/>
            <w:tcBorders>
              <w:top w:val="single" w:sz="4" w:space="0" w:color="000000"/>
              <w:left w:val="nil"/>
              <w:bottom w:val="single" w:sz="4" w:space="0" w:color="000000"/>
              <w:right w:val="single" w:sz="4" w:space="0" w:color="000000"/>
            </w:tcBorders>
            <w:shd w:val="clear" w:color="auto" w:fill="auto"/>
            <w:noWrap/>
            <w:vAlign w:val="center"/>
          </w:tcPr>
          <w:p w:rsidR="00D029F3" w:rsidRPr="00FB7E97" w:rsidRDefault="003B2B75" w:rsidP="00D029F3">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Рашитовна</w:t>
            </w:r>
          </w:p>
        </w:tc>
        <w:tc>
          <w:tcPr>
            <w:tcW w:w="2284" w:type="dxa"/>
            <w:tcBorders>
              <w:top w:val="single" w:sz="4" w:space="0" w:color="000000"/>
              <w:left w:val="nil"/>
              <w:bottom w:val="single" w:sz="4" w:space="0" w:color="000000"/>
              <w:right w:val="single" w:sz="4" w:space="0" w:color="000000"/>
            </w:tcBorders>
            <w:shd w:val="clear" w:color="auto" w:fill="auto"/>
            <w:noWrap/>
            <w:vAlign w:val="center"/>
          </w:tcPr>
          <w:p w:rsidR="00D029F3" w:rsidRPr="00FB7E97" w:rsidRDefault="003B2B75" w:rsidP="00D029F3">
            <w:pPr>
              <w:spacing w:after="0" w:line="240" w:lineRule="auto"/>
              <w:rPr>
                <w:rFonts w:ascii="Courier New" w:eastAsia="Times New Roman" w:hAnsi="Courier New" w:cs="Courier New"/>
                <w:b/>
                <w:bCs/>
                <w:color w:val="000000"/>
                <w:sz w:val="24"/>
                <w:szCs w:val="24"/>
                <w:lang w:eastAsia="ru-RU"/>
              </w:rPr>
            </w:pPr>
            <w:r w:rsidRPr="00FB7E97">
              <w:rPr>
                <w:rFonts w:ascii="Courier New" w:eastAsia="Times New Roman" w:hAnsi="Courier New" w:cs="Courier New"/>
                <w:b/>
                <w:bCs/>
                <w:color w:val="000000"/>
                <w:sz w:val="24"/>
                <w:szCs w:val="24"/>
                <w:lang w:eastAsia="ru-RU"/>
              </w:rPr>
              <w:t>+++++++++++++++-+++++++++++</w:t>
            </w:r>
          </w:p>
        </w:tc>
        <w:tc>
          <w:tcPr>
            <w:tcW w:w="1897" w:type="dxa"/>
            <w:tcBorders>
              <w:top w:val="nil"/>
              <w:left w:val="nil"/>
              <w:bottom w:val="nil"/>
              <w:right w:val="single" w:sz="4" w:space="0" w:color="000000"/>
            </w:tcBorders>
            <w:shd w:val="clear" w:color="auto" w:fill="auto"/>
            <w:noWrap/>
            <w:vAlign w:val="center"/>
          </w:tcPr>
          <w:p w:rsidR="00D029F3" w:rsidRPr="00FB7E97" w:rsidRDefault="003B2B75" w:rsidP="00D029F3">
            <w:pPr>
              <w:spacing w:after="0" w:line="240" w:lineRule="auto"/>
              <w:rPr>
                <w:rFonts w:ascii="Courier New" w:eastAsia="Times New Roman" w:hAnsi="Courier New" w:cs="Courier New"/>
                <w:b/>
                <w:bCs/>
                <w:color w:val="000000"/>
                <w:sz w:val="24"/>
                <w:szCs w:val="24"/>
                <w:lang w:eastAsia="ru-RU"/>
              </w:rPr>
            </w:pPr>
            <w:r w:rsidRPr="00FB7E97">
              <w:rPr>
                <w:rFonts w:ascii="Courier New" w:eastAsia="Times New Roman" w:hAnsi="Courier New" w:cs="Courier New"/>
                <w:b/>
                <w:bCs/>
                <w:color w:val="000000"/>
                <w:sz w:val="24"/>
                <w:szCs w:val="24"/>
                <w:lang w:eastAsia="ru-RU"/>
              </w:rPr>
              <w:t>2(2)1(1)0(1)</w:t>
            </w:r>
          </w:p>
        </w:tc>
        <w:tc>
          <w:tcPr>
            <w:tcW w:w="591" w:type="dxa"/>
            <w:tcBorders>
              <w:top w:val="single" w:sz="4" w:space="0" w:color="000000"/>
              <w:left w:val="nil"/>
              <w:bottom w:val="single" w:sz="4" w:space="0" w:color="000000"/>
              <w:right w:val="single" w:sz="4" w:space="0" w:color="000000"/>
            </w:tcBorders>
            <w:shd w:val="clear" w:color="auto" w:fill="auto"/>
            <w:noWrap/>
            <w:vAlign w:val="center"/>
          </w:tcPr>
          <w:p w:rsidR="00D029F3" w:rsidRPr="00FB7E97" w:rsidRDefault="003B2B75" w:rsidP="00D029F3">
            <w:pPr>
              <w:spacing w:after="0" w:line="240" w:lineRule="auto"/>
              <w:jc w:val="right"/>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29</w:t>
            </w:r>
          </w:p>
        </w:tc>
        <w:tc>
          <w:tcPr>
            <w:tcW w:w="679" w:type="dxa"/>
            <w:tcBorders>
              <w:top w:val="nil"/>
              <w:left w:val="nil"/>
              <w:bottom w:val="nil"/>
              <w:right w:val="single" w:sz="4" w:space="0" w:color="000000"/>
            </w:tcBorders>
            <w:shd w:val="clear" w:color="auto" w:fill="auto"/>
            <w:noWrap/>
            <w:vAlign w:val="center"/>
          </w:tcPr>
          <w:p w:rsidR="00D029F3" w:rsidRPr="00FB7E97" w:rsidRDefault="003B2B75" w:rsidP="00D029F3">
            <w:pPr>
              <w:spacing w:after="0" w:line="240" w:lineRule="auto"/>
              <w:jc w:val="right"/>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5</w:t>
            </w:r>
          </w:p>
        </w:tc>
      </w:tr>
      <w:tr w:rsidR="003B2B75" w:rsidRPr="00FB7E97" w:rsidTr="003B2B75">
        <w:trPr>
          <w:trHeight w:val="218"/>
        </w:trPr>
        <w:tc>
          <w:tcPr>
            <w:tcW w:w="433" w:type="dxa"/>
            <w:tcBorders>
              <w:top w:val="nil"/>
              <w:left w:val="single" w:sz="4" w:space="0" w:color="000000"/>
              <w:bottom w:val="single" w:sz="4" w:space="0" w:color="000000"/>
              <w:right w:val="single" w:sz="4" w:space="0" w:color="000000"/>
            </w:tcBorders>
            <w:shd w:val="clear" w:color="auto" w:fill="auto"/>
            <w:noWrap/>
            <w:vAlign w:val="center"/>
          </w:tcPr>
          <w:p w:rsidR="003B2B75" w:rsidRPr="00FB7E97" w:rsidRDefault="003B2B75" w:rsidP="00D029F3">
            <w:pPr>
              <w:spacing w:after="0" w:line="240" w:lineRule="auto"/>
              <w:rPr>
                <w:rFonts w:ascii="Times New Roman" w:eastAsia="Times New Roman" w:hAnsi="Times New Roman" w:cs="Times New Roman"/>
                <w:b/>
                <w:bCs/>
                <w:color w:val="000000"/>
                <w:sz w:val="24"/>
                <w:szCs w:val="24"/>
                <w:lang w:eastAsia="ru-RU"/>
              </w:rPr>
            </w:pPr>
          </w:p>
        </w:tc>
        <w:tc>
          <w:tcPr>
            <w:tcW w:w="470" w:type="dxa"/>
            <w:tcBorders>
              <w:top w:val="single" w:sz="4" w:space="0" w:color="000000"/>
              <w:left w:val="nil"/>
              <w:bottom w:val="single" w:sz="4" w:space="0" w:color="000000"/>
              <w:right w:val="single" w:sz="4" w:space="0" w:color="000000"/>
            </w:tcBorders>
            <w:shd w:val="clear" w:color="auto" w:fill="auto"/>
            <w:noWrap/>
            <w:vAlign w:val="center"/>
          </w:tcPr>
          <w:p w:rsidR="003B2B75" w:rsidRPr="00FB7E97" w:rsidRDefault="003B2B75" w:rsidP="00D029F3">
            <w:pPr>
              <w:spacing w:after="0" w:line="240" w:lineRule="auto"/>
              <w:jc w:val="center"/>
              <w:rPr>
                <w:rFonts w:ascii="Times New Roman" w:eastAsia="Times New Roman" w:hAnsi="Times New Roman" w:cs="Times New Roman"/>
                <w:b/>
                <w:bCs/>
                <w:color w:val="000000"/>
                <w:sz w:val="24"/>
                <w:szCs w:val="24"/>
                <w:lang w:eastAsia="ru-RU"/>
              </w:rPr>
            </w:pPr>
          </w:p>
        </w:tc>
        <w:tc>
          <w:tcPr>
            <w:tcW w:w="1439" w:type="dxa"/>
            <w:tcBorders>
              <w:top w:val="nil"/>
              <w:left w:val="nil"/>
              <w:bottom w:val="single" w:sz="4" w:space="0" w:color="000000"/>
              <w:right w:val="single" w:sz="4" w:space="0" w:color="000000"/>
            </w:tcBorders>
            <w:shd w:val="clear" w:color="auto" w:fill="auto"/>
            <w:noWrap/>
            <w:vAlign w:val="center"/>
          </w:tcPr>
          <w:p w:rsidR="003B2B75" w:rsidRPr="00FB7E97" w:rsidRDefault="003B2B75" w:rsidP="00D029F3">
            <w:pPr>
              <w:spacing w:after="0" w:line="240" w:lineRule="auto"/>
              <w:rPr>
                <w:rFonts w:ascii="Times New Roman" w:eastAsia="Times New Roman" w:hAnsi="Times New Roman" w:cs="Times New Roman"/>
                <w:b/>
                <w:bCs/>
                <w:color w:val="000000"/>
                <w:sz w:val="24"/>
                <w:szCs w:val="24"/>
                <w:lang w:eastAsia="ru-RU"/>
              </w:rPr>
            </w:pPr>
          </w:p>
        </w:tc>
        <w:tc>
          <w:tcPr>
            <w:tcW w:w="1194" w:type="dxa"/>
            <w:tcBorders>
              <w:top w:val="nil"/>
              <w:left w:val="nil"/>
              <w:bottom w:val="single" w:sz="4" w:space="0" w:color="000000"/>
              <w:right w:val="single" w:sz="4" w:space="0" w:color="000000"/>
            </w:tcBorders>
            <w:shd w:val="clear" w:color="auto" w:fill="auto"/>
            <w:noWrap/>
            <w:vAlign w:val="center"/>
          </w:tcPr>
          <w:p w:rsidR="003B2B75" w:rsidRPr="00FB7E97" w:rsidRDefault="003B2B75" w:rsidP="00D029F3">
            <w:pPr>
              <w:spacing w:after="0" w:line="240" w:lineRule="auto"/>
              <w:rPr>
                <w:rFonts w:ascii="Times New Roman" w:eastAsia="Times New Roman" w:hAnsi="Times New Roman" w:cs="Times New Roman"/>
                <w:b/>
                <w:bCs/>
                <w:color w:val="000000"/>
                <w:sz w:val="24"/>
                <w:szCs w:val="24"/>
                <w:lang w:eastAsia="ru-RU"/>
              </w:rPr>
            </w:pPr>
          </w:p>
        </w:tc>
        <w:tc>
          <w:tcPr>
            <w:tcW w:w="1355" w:type="dxa"/>
            <w:tcBorders>
              <w:top w:val="single" w:sz="4" w:space="0" w:color="000000"/>
              <w:left w:val="nil"/>
              <w:bottom w:val="single" w:sz="4" w:space="0" w:color="000000"/>
              <w:right w:val="single" w:sz="4" w:space="0" w:color="000000"/>
            </w:tcBorders>
            <w:shd w:val="clear" w:color="auto" w:fill="auto"/>
            <w:noWrap/>
            <w:vAlign w:val="center"/>
          </w:tcPr>
          <w:p w:rsidR="003B2B75" w:rsidRPr="00FB7E97" w:rsidRDefault="003B2B75" w:rsidP="00D029F3">
            <w:pPr>
              <w:spacing w:after="0" w:line="240" w:lineRule="auto"/>
              <w:rPr>
                <w:rFonts w:ascii="Times New Roman" w:eastAsia="Times New Roman" w:hAnsi="Times New Roman" w:cs="Times New Roman"/>
                <w:b/>
                <w:bCs/>
                <w:color w:val="000000"/>
                <w:sz w:val="24"/>
                <w:szCs w:val="24"/>
                <w:lang w:eastAsia="ru-RU"/>
              </w:rPr>
            </w:pPr>
          </w:p>
        </w:tc>
        <w:tc>
          <w:tcPr>
            <w:tcW w:w="2284" w:type="dxa"/>
            <w:tcBorders>
              <w:top w:val="single" w:sz="4" w:space="0" w:color="000000"/>
              <w:left w:val="nil"/>
              <w:bottom w:val="single" w:sz="4" w:space="0" w:color="000000"/>
              <w:right w:val="single" w:sz="4" w:space="0" w:color="000000"/>
            </w:tcBorders>
            <w:shd w:val="clear" w:color="auto" w:fill="auto"/>
            <w:noWrap/>
            <w:vAlign w:val="center"/>
          </w:tcPr>
          <w:p w:rsidR="003B2B75" w:rsidRPr="00FB7E97" w:rsidRDefault="003B2B75" w:rsidP="00D029F3">
            <w:pPr>
              <w:spacing w:after="0" w:line="240" w:lineRule="auto"/>
              <w:rPr>
                <w:rFonts w:ascii="Times New Roman" w:eastAsia="Times New Roman" w:hAnsi="Times New Roman" w:cs="Times New Roman"/>
                <w:bCs/>
                <w:color w:val="000000"/>
                <w:sz w:val="24"/>
                <w:szCs w:val="24"/>
                <w:lang w:eastAsia="ru-RU"/>
              </w:rPr>
            </w:pPr>
            <w:r w:rsidRPr="00FB7E97">
              <w:rPr>
                <w:rFonts w:ascii="Times New Roman" w:eastAsia="Times New Roman" w:hAnsi="Times New Roman" w:cs="Times New Roman"/>
                <w:bCs/>
                <w:color w:val="000000"/>
                <w:sz w:val="24"/>
                <w:szCs w:val="24"/>
                <w:lang w:eastAsia="ru-RU"/>
              </w:rPr>
              <w:t>СРЕДНИЙ БАЛ</w:t>
            </w:r>
          </w:p>
        </w:tc>
        <w:tc>
          <w:tcPr>
            <w:tcW w:w="1897" w:type="dxa"/>
            <w:tcBorders>
              <w:top w:val="nil"/>
              <w:left w:val="nil"/>
              <w:bottom w:val="single" w:sz="4" w:space="0" w:color="000000"/>
              <w:right w:val="single" w:sz="4" w:space="0" w:color="000000"/>
            </w:tcBorders>
            <w:shd w:val="clear" w:color="auto" w:fill="auto"/>
            <w:noWrap/>
            <w:vAlign w:val="center"/>
          </w:tcPr>
          <w:p w:rsidR="003B2B75" w:rsidRPr="00FB7E97" w:rsidRDefault="003B2B75" w:rsidP="00D029F3">
            <w:pPr>
              <w:spacing w:after="0" w:line="240" w:lineRule="auto"/>
              <w:rPr>
                <w:rFonts w:ascii="Courier New" w:eastAsia="Times New Roman" w:hAnsi="Courier New" w:cs="Courier New"/>
                <w:b/>
                <w:bCs/>
                <w:color w:val="000000"/>
                <w:sz w:val="24"/>
                <w:szCs w:val="24"/>
                <w:lang w:eastAsia="ru-RU"/>
              </w:rPr>
            </w:pPr>
          </w:p>
        </w:tc>
        <w:tc>
          <w:tcPr>
            <w:tcW w:w="591" w:type="dxa"/>
            <w:tcBorders>
              <w:top w:val="single" w:sz="4" w:space="0" w:color="000000"/>
              <w:left w:val="nil"/>
              <w:bottom w:val="single" w:sz="4" w:space="0" w:color="000000"/>
              <w:right w:val="single" w:sz="4" w:space="0" w:color="000000"/>
            </w:tcBorders>
            <w:shd w:val="clear" w:color="auto" w:fill="auto"/>
            <w:noWrap/>
            <w:vAlign w:val="center"/>
          </w:tcPr>
          <w:p w:rsidR="003B2B75" w:rsidRPr="00FB7E97" w:rsidRDefault="003B2B75" w:rsidP="00D029F3">
            <w:pPr>
              <w:spacing w:after="0" w:line="240" w:lineRule="auto"/>
              <w:jc w:val="right"/>
              <w:rPr>
                <w:rFonts w:ascii="Times New Roman" w:eastAsia="Times New Roman" w:hAnsi="Times New Roman" w:cs="Times New Roman"/>
                <w:b/>
                <w:bCs/>
                <w:color w:val="000000"/>
                <w:sz w:val="24"/>
                <w:szCs w:val="24"/>
                <w:lang w:eastAsia="ru-RU"/>
              </w:rPr>
            </w:pPr>
          </w:p>
        </w:tc>
        <w:tc>
          <w:tcPr>
            <w:tcW w:w="679" w:type="dxa"/>
            <w:tcBorders>
              <w:top w:val="nil"/>
              <w:left w:val="nil"/>
              <w:bottom w:val="single" w:sz="4" w:space="0" w:color="000000"/>
              <w:right w:val="single" w:sz="4" w:space="0" w:color="000000"/>
            </w:tcBorders>
            <w:shd w:val="clear" w:color="auto" w:fill="auto"/>
            <w:noWrap/>
            <w:vAlign w:val="center"/>
          </w:tcPr>
          <w:p w:rsidR="003B2B75" w:rsidRPr="00FB7E97" w:rsidRDefault="00AD64ED" w:rsidP="00D029F3">
            <w:pPr>
              <w:spacing w:after="0" w:line="240" w:lineRule="auto"/>
              <w:jc w:val="right"/>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4,7</w:t>
            </w:r>
            <w:r w:rsidR="003B2B75" w:rsidRPr="00FB7E97">
              <w:rPr>
                <w:rFonts w:ascii="Times New Roman" w:eastAsia="Times New Roman" w:hAnsi="Times New Roman" w:cs="Times New Roman"/>
                <w:b/>
                <w:bCs/>
                <w:color w:val="000000"/>
                <w:sz w:val="24"/>
                <w:szCs w:val="24"/>
                <w:lang w:eastAsia="ru-RU"/>
              </w:rPr>
              <w:t>5</w:t>
            </w:r>
          </w:p>
        </w:tc>
      </w:tr>
    </w:tbl>
    <w:p w:rsidR="003B2B75" w:rsidRPr="00FB7E97" w:rsidRDefault="00D029F3" w:rsidP="008870DF">
      <w:pPr>
        <w:spacing w:after="53" w:line="241" w:lineRule="auto"/>
        <w:ind w:left="370" w:right="7"/>
        <w:jc w:val="center"/>
        <w:rPr>
          <w:rFonts w:ascii="Times New Roman" w:hAnsi="Times New Roman" w:cs="Times New Roman"/>
          <w:b/>
          <w:color w:val="000000"/>
          <w:sz w:val="24"/>
          <w:szCs w:val="24"/>
        </w:rPr>
      </w:pPr>
      <w:r w:rsidRPr="00FB7E97">
        <w:rPr>
          <w:color w:val="000000"/>
          <w:sz w:val="24"/>
          <w:szCs w:val="24"/>
        </w:rPr>
        <w:br/>
      </w:r>
      <w:r w:rsidRPr="00FB7E97">
        <w:rPr>
          <w:color w:val="000000"/>
          <w:sz w:val="24"/>
          <w:szCs w:val="24"/>
        </w:rPr>
        <w:br/>
      </w:r>
      <w:r w:rsidR="003B2B75" w:rsidRPr="00FB7E97">
        <w:rPr>
          <w:rFonts w:ascii="Times New Roman" w:hAnsi="Times New Roman" w:cs="Times New Roman"/>
          <w:b/>
          <w:color w:val="000000"/>
          <w:sz w:val="24"/>
          <w:szCs w:val="24"/>
        </w:rPr>
        <w:t xml:space="preserve">информатика </w:t>
      </w:r>
      <w:r w:rsidRPr="00FB7E97">
        <w:rPr>
          <w:rFonts w:ascii="Times New Roman" w:hAnsi="Times New Roman" w:cs="Times New Roman"/>
          <w:b/>
          <w:color w:val="000000"/>
          <w:sz w:val="24"/>
          <w:szCs w:val="24"/>
        </w:rPr>
        <w:br/>
      </w:r>
    </w:p>
    <w:tbl>
      <w:tblPr>
        <w:tblW w:w="10342" w:type="dxa"/>
        <w:tblInd w:w="-5" w:type="dxa"/>
        <w:tblLook w:val="04A0" w:firstRow="1" w:lastRow="0" w:firstColumn="1" w:lastColumn="0" w:noHBand="0" w:noVBand="1"/>
      </w:tblPr>
      <w:tblGrid>
        <w:gridCol w:w="437"/>
        <w:gridCol w:w="472"/>
        <w:gridCol w:w="1332"/>
        <w:gridCol w:w="933"/>
        <w:gridCol w:w="1370"/>
        <w:gridCol w:w="1787"/>
        <w:gridCol w:w="2058"/>
        <w:gridCol w:w="659"/>
        <w:gridCol w:w="1294"/>
      </w:tblGrid>
      <w:tr w:rsidR="003B2B75" w:rsidRPr="00FB7E97" w:rsidTr="00844360">
        <w:trPr>
          <w:trHeight w:val="1148"/>
        </w:trPr>
        <w:tc>
          <w:tcPr>
            <w:tcW w:w="436" w:type="dxa"/>
            <w:tcBorders>
              <w:top w:val="nil"/>
              <w:left w:val="single" w:sz="4" w:space="0" w:color="000000"/>
              <w:bottom w:val="single" w:sz="4" w:space="0" w:color="000000"/>
              <w:right w:val="single" w:sz="4" w:space="0" w:color="000000"/>
            </w:tcBorders>
            <w:shd w:val="clear" w:color="auto" w:fill="auto"/>
            <w:noWrap/>
            <w:vAlign w:val="center"/>
            <w:hideMark/>
          </w:tcPr>
          <w:p w:rsidR="003B2B75" w:rsidRPr="00FB7E97" w:rsidRDefault="003B2B75" w:rsidP="003B2B75">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w:t>
            </w:r>
          </w:p>
        </w:tc>
        <w:tc>
          <w:tcPr>
            <w:tcW w:w="449" w:type="dxa"/>
            <w:tcBorders>
              <w:top w:val="single" w:sz="4" w:space="0" w:color="000000"/>
              <w:left w:val="nil"/>
              <w:bottom w:val="single" w:sz="4" w:space="0" w:color="000000"/>
              <w:right w:val="single" w:sz="4" w:space="0" w:color="000000"/>
            </w:tcBorders>
            <w:shd w:val="clear" w:color="auto" w:fill="auto"/>
            <w:noWrap/>
            <w:textDirection w:val="btLr"/>
            <w:vAlign w:val="center"/>
            <w:hideMark/>
          </w:tcPr>
          <w:p w:rsidR="003B2B75" w:rsidRPr="00FB7E97" w:rsidRDefault="003B2B75" w:rsidP="003B2B75">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Класс</w:t>
            </w:r>
          </w:p>
        </w:tc>
        <w:tc>
          <w:tcPr>
            <w:tcW w:w="1308" w:type="dxa"/>
            <w:tcBorders>
              <w:top w:val="nil"/>
              <w:left w:val="nil"/>
              <w:bottom w:val="single" w:sz="4" w:space="0" w:color="000000"/>
              <w:right w:val="single" w:sz="4" w:space="0" w:color="000000"/>
            </w:tcBorders>
            <w:shd w:val="clear" w:color="auto" w:fill="auto"/>
            <w:noWrap/>
            <w:vAlign w:val="center"/>
            <w:hideMark/>
          </w:tcPr>
          <w:p w:rsidR="003B2B75" w:rsidRPr="00FB7E97" w:rsidRDefault="003B2B75" w:rsidP="003B2B75">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Фамилия</w:t>
            </w:r>
          </w:p>
        </w:tc>
        <w:tc>
          <w:tcPr>
            <w:tcW w:w="866" w:type="dxa"/>
            <w:tcBorders>
              <w:top w:val="nil"/>
              <w:left w:val="nil"/>
              <w:bottom w:val="single" w:sz="4" w:space="0" w:color="000000"/>
              <w:right w:val="single" w:sz="4" w:space="0" w:color="000000"/>
            </w:tcBorders>
            <w:shd w:val="clear" w:color="auto" w:fill="auto"/>
            <w:noWrap/>
            <w:vAlign w:val="center"/>
            <w:hideMark/>
          </w:tcPr>
          <w:p w:rsidR="003B2B75" w:rsidRPr="00FB7E97" w:rsidRDefault="003B2B75" w:rsidP="003B2B75">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Имя</w:t>
            </w:r>
          </w:p>
        </w:tc>
        <w:tc>
          <w:tcPr>
            <w:tcW w:w="1296" w:type="dxa"/>
            <w:tcBorders>
              <w:top w:val="single" w:sz="4" w:space="0" w:color="000000"/>
              <w:left w:val="nil"/>
              <w:bottom w:val="single" w:sz="4" w:space="0" w:color="000000"/>
              <w:right w:val="single" w:sz="4" w:space="0" w:color="000000"/>
            </w:tcBorders>
            <w:shd w:val="clear" w:color="auto" w:fill="auto"/>
            <w:noWrap/>
            <w:vAlign w:val="center"/>
            <w:hideMark/>
          </w:tcPr>
          <w:p w:rsidR="003B2B75" w:rsidRPr="00FB7E97" w:rsidRDefault="003B2B75" w:rsidP="003B2B75">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Отчество</w:t>
            </w:r>
          </w:p>
        </w:tc>
        <w:tc>
          <w:tcPr>
            <w:tcW w:w="1639" w:type="dxa"/>
            <w:tcBorders>
              <w:top w:val="single" w:sz="4" w:space="0" w:color="000000"/>
              <w:left w:val="nil"/>
              <w:bottom w:val="single" w:sz="4" w:space="0" w:color="000000"/>
              <w:right w:val="single" w:sz="4" w:space="0" w:color="000000"/>
            </w:tcBorders>
            <w:shd w:val="clear" w:color="auto" w:fill="auto"/>
            <w:vAlign w:val="center"/>
            <w:hideMark/>
          </w:tcPr>
          <w:p w:rsidR="003B2B75" w:rsidRPr="00FB7E97" w:rsidRDefault="003B2B75" w:rsidP="003B2B75">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Задания с кратким ответом</w:t>
            </w:r>
          </w:p>
        </w:tc>
        <w:tc>
          <w:tcPr>
            <w:tcW w:w="2243" w:type="dxa"/>
            <w:tcBorders>
              <w:top w:val="nil"/>
              <w:left w:val="nil"/>
              <w:bottom w:val="single" w:sz="4" w:space="0" w:color="000000"/>
              <w:right w:val="single" w:sz="4" w:space="0" w:color="000000"/>
            </w:tcBorders>
            <w:shd w:val="clear" w:color="auto" w:fill="auto"/>
            <w:vAlign w:val="center"/>
            <w:hideMark/>
          </w:tcPr>
          <w:p w:rsidR="003B2B75" w:rsidRPr="00FB7E97" w:rsidRDefault="003B2B75" w:rsidP="003B2B75">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Задания с развёрнутым ответом</w:t>
            </w:r>
          </w:p>
        </w:tc>
        <w:tc>
          <w:tcPr>
            <w:tcW w:w="703" w:type="dxa"/>
            <w:tcBorders>
              <w:top w:val="single" w:sz="4" w:space="0" w:color="000000"/>
              <w:left w:val="nil"/>
              <w:bottom w:val="single" w:sz="4" w:space="0" w:color="000000"/>
              <w:right w:val="single" w:sz="4" w:space="0" w:color="000000"/>
            </w:tcBorders>
            <w:shd w:val="clear" w:color="auto" w:fill="auto"/>
            <w:textDirection w:val="btLr"/>
            <w:vAlign w:val="center"/>
            <w:hideMark/>
          </w:tcPr>
          <w:p w:rsidR="003B2B75" w:rsidRPr="00FB7E97" w:rsidRDefault="003B2B75" w:rsidP="003B2B75">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Первичный балл</w:t>
            </w:r>
          </w:p>
        </w:tc>
        <w:tc>
          <w:tcPr>
            <w:tcW w:w="1402" w:type="dxa"/>
            <w:tcBorders>
              <w:top w:val="nil"/>
              <w:left w:val="nil"/>
              <w:bottom w:val="single" w:sz="4" w:space="0" w:color="000000"/>
              <w:right w:val="single" w:sz="4" w:space="0" w:color="000000"/>
            </w:tcBorders>
            <w:shd w:val="clear" w:color="auto" w:fill="auto"/>
            <w:textDirection w:val="btLr"/>
            <w:vAlign w:val="center"/>
            <w:hideMark/>
          </w:tcPr>
          <w:p w:rsidR="003B2B75" w:rsidRPr="00FB7E97" w:rsidRDefault="003B2B75" w:rsidP="003B2B75">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Оценка</w:t>
            </w:r>
          </w:p>
        </w:tc>
      </w:tr>
      <w:tr w:rsidR="003B2B75" w:rsidRPr="00FB7E97" w:rsidTr="00844360">
        <w:trPr>
          <w:trHeight w:val="233"/>
        </w:trPr>
        <w:tc>
          <w:tcPr>
            <w:tcW w:w="436" w:type="dxa"/>
            <w:tcBorders>
              <w:top w:val="nil"/>
              <w:left w:val="single" w:sz="4" w:space="0" w:color="000000"/>
              <w:bottom w:val="single" w:sz="4" w:space="0" w:color="000000"/>
              <w:right w:val="single" w:sz="4" w:space="0" w:color="000000"/>
            </w:tcBorders>
            <w:shd w:val="clear" w:color="auto" w:fill="auto"/>
            <w:noWrap/>
            <w:vAlign w:val="center"/>
            <w:hideMark/>
          </w:tcPr>
          <w:p w:rsidR="003B2B75" w:rsidRPr="00FB7E97" w:rsidRDefault="003B2B75" w:rsidP="003B2B75">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1</w:t>
            </w:r>
          </w:p>
        </w:tc>
        <w:tc>
          <w:tcPr>
            <w:tcW w:w="449" w:type="dxa"/>
            <w:tcBorders>
              <w:top w:val="single" w:sz="4" w:space="0" w:color="000000"/>
              <w:left w:val="nil"/>
              <w:bottom w:val="single" w:sz="4" w:space="0" w:color="000000"/>
              <w:right w:val="single" w:sz="4" w:space="0" w:color="000000"/>
            </w:tcBorders>
            <w:shd w:val="clear" w:color="auto" w:fill="auto"/>
            <w:noWrap/>
            <w:vAlign w:val="center"/>
            <w:hideMark/>
          </w:tcPr>
          <w:p w:rsidR="003B2B75" w:rsidRPr="00FB7E97" w:rsidRDefault="003B2B75" w:rsidP="003B2B75">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9</w:t>
            </w:r>
          </w:p>
        </w:tc>
        <w:tc>
          <w:tcPr>
            <w:tcW w:w="1308" w:type="dxa"/>
            <w:tcBorders>
              <w:top w:val="nil"/>
              <w:left w:val="nil"/>
              <w:bottom w:val="single" w:sz="4" w:space="0" w:color="000000"/>
              <w:right w:val="single" w:sz="4" w:space="0" w:color="000000"/>
            </w:tcBorders>
            <w:shd w:val="clear" w:color="auto" w:fill="auto"/>
            <w:noWrap/>
            <w:vAlign w:val="center"/>
            <w:hideMark/>
          </w:tcPr>
          <w:p w:rsidR="003B2B75" w:rsidRPr="00FB7E97" w:rsidRDefault="003B2B75" w:rsidP="003B2B75">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Гаффарова</w:t>
            </w:r>
          </w:p>
        </w:tc>
        <w:tc>
          <w:tcPr>
            <w:tcW w:w="866" w:type="dxa"/>
            <w:tcBorders>
              <w:top w:val="nil"/>
              <w:left w:val="nil"/>
              <w:bottom w:val="single" w:sz="4" w:space="0" w:color="000000"/>
              <w:right w:val="single" w:sz="4" w:space="0" w:color="000000"/>
            </w:tcBorders>
            <w:shd w:val="clear" w:color="auto" w:fill="auto"/>
            <w:noWrap/>
            <w:vAlign w:val="center"/>
            <w:hideMark/>
          </w:tcPr>
          <w:p w:rsidR="003B2B75" w:rsidRPr="00FB7E97" w:rsidRDefault="003B2B75" w:rsidP="003B2B75">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Диана</w:t>
            </w:r>
          </w:p>
        </w:tc>
        <w:tc>
          <w:tcPr>
            <w:tcW w:w="1296" w:type="dxa"/>
            <w:tcBorders>
              <w:top w:val="single" w:sz="4" w:space="0" w:color="000000"/>
              <w:left w:val="nil"/>
              <w:bottom w:val="single" w:sz="4" w:space="0" w:color="000000"/>
              <w:right w:val="single" w:sz="4" w:space="0" w:color="000000"/>
            </w:tcBorders>
            <w:shd w:val="clear" w:color="auto" w:fill="auto"/>
            <w:noWrap/>
            <w:vAlign w:val="center"/>
            <w:hideMark/>
          </w:tcPr>
          <w:p w:rsidR="003B2B75" w:rsidRPr="00FB7E97" w:rsidRDefault="003B2B75" w:rsidP="003B2B75">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Ленаровна</w:t>
            </w:r>
          </w:p>
        </w:tc>
        <w:tc>
          <w:tcPr>
            <w:tcW w:w="1639" w:type="dxa"/>
            <w:tcBorders>
              <w:top w:val="single" w:sz="4" w:space="0" w:color="000000"/>
              <w:left w:val="nil"/>
              <w:bottom w:val="single" w:sz="4" w:space="0" w:color="000000"/>
              <w:right w:val="single" w:sz="4" w:space="0" w:color="000000"/>
            </w:tcBorders>
            <w:shd w:val="clear" w:color="auto" w:fill="auto"/>
            <w:noWrap/>
            <w:vAlign w:val="center"/>
            <w:hideMark/>
          </w:tcPr>
          <w:p w:rsidR="003B2B75" w:rsidRPr="00FB7E97" w:rsidRDefault="003B2B75" w:rsidP="003B2B75">
            <w:pPr>
              <w:spacing w:after="0" w:line="240" w:lineRule="auto"/>
              <w:rPr>
                <w:rFonts w:ascii="Courier New" w:eastAsia="Times New Roman" w:hAnsi="Courier New" w:cs="Courier New"/>
                <w:b/>
                <w:bCs/>
                <w:color w:val="000000"/>
                <w:sz w:val="24"/>
                <w:szCs w:val="24"/>
                <w:lang w:eastAsia="ru-RU"/>
              </w:rPr>
            </w:pPr>
            <w:r w:rsidRPr="00FB7E97">
              <w:rPr>
                <w:rFonts w:ascii="Courier New" w:eastAsia="Times New Roman" w:hAnsi="Courier New" w:cs="Courier New"/>
                <w:b/>
                <w:bCs/>
                <w:color w:val="000000"/>
                <w:sz w:val="24"/>
                <w:szCs w:val="24"/>
                <w:lang w:eastAsia="ru-RU"/>
              </w:rPr>
              <w:t>++++++++++++</w:t>
            </w:r>
          </w:p>
        </w:tc>
        <w:tc>
          <w:tcPr>
            <w:tcW w:w="2243" w:type="dxa"/>
            <w:tcBorders>
              <w:top w:val="nil"/>
              <w:left w:val="nil"/>
              <w:bottom w:val="single" w:sz="4" w:space="0" w:color="000000"/>
              <w:right w:val="single" w:sz="4" w:space="0" w:color="000000"/>
            </w:tcBorders>
            <w:shd w:val="clear" w:color="auto" w:fill="auto"/>
            <w:noWrap/>
            <w:vAlign w:val="center"/>
            <w:hideMark/>
          </w:tcPr>
          <w:p w:rsidR="003B2B75" w:rsidRPr="00FB7E97" w:rsidRDefault="003B2B75" w:rsidP="003B2B75">
            <w:pPr>
              <w:spacing w:after="0" w:line="240" w:lineRule="auto"/>
              <w:rPr>
                <w:rFonts w:ascii="Courier New" w:eastAsia="Times New Roman" w:hAnsi="Courier New" w:cs="Courier New"/>
                <w:b/>
                <w:bCs/>
                <w:color w:val="000000"/>
                <w:sz w:val="24"/>
                <w:szCs w:val="24"/>
                <w:lang w:eastAsia="ru-RU"/>
              </w:rPr>
            </w:pPr>
            <w:r w:rsidRPr="00FB7E97">
              <w:rPr>
                <w:rFonts w:ascii="Courier New" w:eastAsia="Times New Roman" w:hAnsi="Courier New" w:cs="Courier New"/>
                <w:b/>
                <w:bCs/>
                <w:color w:val="000000"/>
                <w:sz w:val="24"/>
                <w:szCs w:val="24"/>
                <w:lang w:eastAsia="ru-RU"/>
              </w:rPr>
              <w:t>1(2)2(3)0(2)</w:t>
            </w:r>
          </w:p>
        </w:tc>
        <w:tc>
          <w:tcPr>
            <w:tcW w:w="703" w:type="dxa"/>
            <w:tcBorders>
              <w:top w:val="single" w:sz="4" w:space="0" w:color="000000"/>
              <w:left w:val="nil"/>
              <w:bottom w:val="single" w:sz="4" w:space="0" w:color="000000"/>
              <w:right w:val="single" w:sz="4" w:space="0" w:color="000000"/>
            </w:tcBorders>
            <w:shd w:val="clear" w:color="auto" w:fill="auto"/>
            <w:noWrap/>
            <w:vAlign w:val="center"/>
            <w:hideMark/>
          </w:tcPr>
          <w:p w:rsidR="003B2B75" w:rsidRPr="00FB7E97" w:rsidRDefault="003B2B75" w:rsidP="003B2B75">
            <w:pPr>
              <w:spacing w:after="0" w:line="240" w:lineRule="auto"/>
              <w:jc w:val="right"/>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15</w:t>
            </w:r>
          </w:p>
        </w:tc>
        <w:tc>
          <w:tcPr>
            <w:tcW w:w="1402" w:type="dxa"/>
            <w:tcBorders>
              <w:top w:val="nil"/>
              <w:left w:val="nil"/>
              <w:bottom w:val="single" w:sz="4" w:space="0" w:color="000000"/>
              <w:right w:val="single" w:sz="4" w:space="0" w:color="000000"/>
            </w:tcBorders>
            <w:shd w:val="clear" w:color="auto" w:fill="auto"/>
            <w:noWrap/>
            <w:vAlign w:val="center"/>
            <w:hideMark/>
          </w:tcPr>
          <w:p w:rsidR="003B2B75" w:rsidRPr="00FB7E97" w:rsidRDefault="003B2B75" w:rsidP="003B2B75">
            <w:pPr>
              <w:spacing w:after="0" w:line="240" w:lineRule="auto"/>
              <w:jc w:val="right"/>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4</w:t>
            </w:r>
          </w:p>
        </w:tc>
      </w:tr>
      <w:tr w:rsidR="003B2B75" w:rsidRPr="00FB7E97" w:rsidTr="00844360">
        <w:trPr>
          <w:trHeight w:val="218"/>
        </w:trPr>
        <w:tc>
          <w:tcPr>
            <w:tcW w:w="436" w:type="dxa"/>
            <w:tcBorders>
              <w:top w:val="nil"/>
              <w:left w:val="single" w:sz="4" w:space="0" w:color="000000"/>
              <w:bottom w:val="single" w:sz="4" w:space="0" w:color="000000"/>
              <w:right w:val="single" w:sz="4" w:space="0" w:color="000000"/>
            </w:tcBorders>
            <w:shd w:val="clear" w:color="auto" w:fill="auto"/>
            <w:noWrap/>
            <w:vAlign w:val="center"/>
            <w:hideMark/>
          </w:tcPr>
          <w:p w:rsidR="003B2B75" w:rsidRPr="00FB7E97" w:rsidRDefault="003B2B75" w:rsidP="003B2B75">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2</w:t>
            </w:r>
          </w:p>
        </w:tc>
        <w:tc>
          <w:tcPr>
            <w:tcW w:w="449" w:type="dxa"/>
            <w:tcBorders>
              <w:top w:val="single" w:sz="4" w:space="0" w:color="000000"/>
              <w:left w:val="nil"/>
              <w:bottom w:val="single" w:sz="4" w:space="0" w:color="000000"/>
              <w:right w:val="single" w:sz="4" w:space="0" w:color="000000"/>
            </w:tcBorders>
            <w:shd w:val="clear" w:color="auto" w:fill="auto"/>
            <w:noWrap/>
            <w:vAlign w:val="center"/>
            <w:hideMark/>
          </w:tcPr>
          <w:p w:rsidR="003B2B75" w:rsidRPr="00FB7E97" w:rsidRDefault="003B2B75" w:rsidP="003B2B75">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9</w:t>
            </w:r>
          </w:p>
        </w:tc>
        <w:tc>
          <w:tcPr>
            <w:tcW w:w="1308" w:type="dxa"/>
            <w:tcBorders>
              <w:top w:val="nil"/>
              <w:left w:val="nil"/>
              <w:bottom w:val="single" w:sz="4" w:space="0" w:color="000000"/>
              <w:right w:val="single" w:sz="4" w:space="0" w:color="000000"/>
            </w:tcBorders>
            <w:shd w:val="clear" w:color="auto" w:fill="auto"/>
            <w:noWrap/>
            <w:vAlign w:val="center"/>
            <w:hideMark/>
          </w:tcPr>
          <w:p w:rsidR="003B2B75" w:rsidRPr="00FB7E97" w:rsidRDefault="003B2B75" w:rsidP="003B2B75">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Егоров</w:t>
            </w:r>
          </w:p>
        </w:tc>
        <w:tc>
          <w:tcPr>
            <w:tcW w:w="866" w:type="dxa"/>
            <w:tcBorders>
              <w:top w:val="nil"/>
              <w:left w:val="nil"/>
              <w:bottom w:val="single" w:sz="4" w:space="0" w:color="000000"/>
              <w:right w:val="single" w:sz="4" w:space="0" w:color="000000"/>
            </w:tcBorders>
            <w:shd w:val="clear" w:color="auto" w:fill="auto"/>
            <w:noWrap/>
            <w:vAlign w:val="center"/>
            <w:hideMark/>
          </w:tcPr>
          <w:p w:rsidR="003B2B75" w:rsidRPr="00FB7E97" w:rsidRDefault="003B2B75" w:rsidP="003B2B75">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Руслан</w:t>
            </w:r>
          </w:p>
        </w:tc>
        <w:tc>
          <w:tcPr>
            <w:tcW w:w="1296" w:type="dxa"/>
            <w:tcBorders>
              <w:top w:val="single" w:sz="4" w:space="0" w:color="000000"/>
              <w:left w:val="nil"/>
              <w:bottom w:val="single" w:sz="4" w:space="0" w:color="000000"/>
              <w:right w:val="single" w:sz="4" w:space="0" w:color="000000"/>
            </w:tcBorders>
            <w:shd w:val="clear" w:color="auto" w:fill="auto"/>
            <w:noWrap/>
            <w:vAlign w:val="center"/>
            <w:hideMark/>
          </w:tcPr>
          <w:p w:rsidR="003B2B75" w:rsidRPr="00FB7E97" w:rsidRDefault="003B2B75" w:rsidP="003B2B75">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Георгиевич</w:t>
            </w:r>
          </w:p>
        </w:tc>
        <w:tc>
          <w:tcPr>
            <w:tcW w:w="1639" w:type="dxa"/>
            <w:tcBorders>
              <w:top w:val="single" w:sz="4" w:space="0" w:color="000000"/>
              <w:left w:val="nil"/>
              <w:bottom w:val="single" w:sz="4" w:space="0" w:color="000000"/>
              <w:right w:val="single" w:sz="4" w:space="0" w:color="000000"/>
            </w:tcBorders>
            <w:shd w:val="clear" w:color="auto" w:fill="auto"/>
            <w:noWrap/>
            <w:vAlign w:val="center"/>
            <w:hideMark/>
          </w:tcPr>
          <w:p w:rsidR="003B2B75" w:rsidRPr="00FB7E97" w:rsidRDefault="003B2B75" w:rsidP="003B2B75">
            <w:pPr>
              <w:spacing w:after="0" w:line="240" w:lineRule="auto"/>
              <w:rPr>
                <w:rFonts w:ascii="Courier New" w:eastAsia="Times New Roman" w:hAnsi="Courier New" w:cs="Courier New"/>
                <w:b/>
                <w:bCs/>
                <w:color w:val="000000"/>
                <w:sz w:val="24"/>
                <w:szCs w:val="24"/>
                <w:lang w:eastAsia="ru-RU"/>
              </w:rPr>
            </w:pPr>
            <w:r w:rsidRPr="00FB7E97">
              <w:rPr>
                <w:rFonts w:ascii="Courier New" w:eastAsia="Times New Roman" w:hAnsi="Courier New" w:cs="Courier New"/>
                <w:b/>
                <w:bCs/>
                <w:color w:val="000000"/>
                <w:sz w:val="24"/>
                <w:szCs w:val="24"/>
                <w:lang w:eastAsia="ru-RU"/>
              </w:rPr>
              <w:t>+++++-++++--</w:t>
            </w:r>
          </w:p>
        </w:tc>
        <w:tc>
          <w:tcPr>
            <w:tcW w:w="2243" w:type="dxa"/>
            <w:tcBorders>
              <w:top w:val="nil"/>
              <w:left w:val="nil"/>
              <w:bottom w:val="single" w:sz="4" w:space="0" w:color="000000"/>
              <w:right w:val="single" w:sz="4" w:space="0" w:color="000000"/>
            </w:tcBorders>
            <w:shd w:val="clear" w:color="auto" w:fill="auto"/>
            <w:noWrap/>
            <w:vAlign w:val="center"/>
            <w:hideMark/>
          </w:tcPr>
          <w:p w:rsidR="003B2B75" w:rsidRPr="00FB7E97" w:rsidRDefault="003B2B75" w:rsidP="003B2B75">
            <w:pPr>
              <w:spacing w:after="0" w:line="240" w:lineRule="auto"/>
              <w:rPr>
                <w:rFonts w:ascii="Courier New" w:eastAsia="Times New Roman" w:hAnsi="Courier New" w:cs="Courier New"/>
                <w:b/>
                <w:bCs/>
                <w:color w:val="000000"/>
                <w:sz w:val="24"/>
                <w:szCs w:val="24"/>
                <w:lang w:eastAsia="ru-RU"/>
              </w:rPr>
            </w:pPr>
            <w:r w:rsidRPr="00FB7E97">
              <w:rPr>
                <w:rFonts w:ascii="Courier New" w:eastAsia="Times New Roman" w:hAnsi="Courier New" w:cs="Courier New"/>
                <w:b/>
                <w:bCs/>
                <w:color w:val="000000"/>
                <w:sz w:val="24"/>
                <w:szCs w:val="24"/>
                <w:lang w:eastAsia="ru-RU"/>
              </w:rPr>
              <w:t>0(2)0(3)0(2)</w:t>
            </w:r>
          </w:p>
        </w:tc>
        <w:tc>
          <w:tcPr>
            <w:tcW w:w="703" w:type="dxa"/>
            <w:tcBorders>
              <w:top w:val="single" w:sz="4" w:space="0" w:color="000000"/>
              <w:left w:val="nil"/>
              <w:bottom w:val="single" w:sz="4" w:space="0" w:color="000000"/>
              <w:right w:val="single" w:sz="4" w:space="0" w:color="000000"/>
            </w:tcBorders>
            <w:shd w:val="clear" w:color="auto" w:fill="auto"/>
            <w:noWrap/>
            <w:vAlign w:val="center"/>
            <w:hideMark/>
          </w:tcPr>
          <w:p w:rsidR="003B2B75" w:rsidRPr="00FB7E97" w:rsidRDefault="003B2B75" w:rsidP="003B2B75">
            <w:pPr>
              <w:spacing w:after="0" w:line="240" w:lineRule="auto"/>
              <w:jc w:val="right"/>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9</w:t>
            </w:r>
          </w:p>
        </w:tc>
        <w:tc>
          <w:tcPr>
            <w:tcW w:w="1402" w:type="dxa"/>
            <w:tcBorders>
              <w:top w:val="nil"/>
              <w:left w:val="nil"/>
              <w:bottom w:val="single" w:sz="4" w:space="0" w:color="000000"/>
              <w:right w:val="single" w:sz="4" w:space="0" w:color="000000"/>
            </w:tcBorders>
            <w:shd w:val="clear" w:color="auto" w:fill="auto"/>
            <w:noWrap/>
            <w:vAlign w:val="center"/>
            <w:hideMark/>
          </w:tcPr>
          <w:p w:rsidR="003B2B75" w:rsidRPr="00FB7E97" w:rsidRDefault="003B2B75" w:rsidP="003B2B75">
            <w:pPr>
              <w:spacing w:after="0" w:line="240" w:lineRule="auto"/>
              <w:jc w:val="right"/>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3</w:t>
            </w:r>
          </w:p>
        </w:tc>
      </w:tr>
      <w:tr w:rsidR="003B2B75" w:rsidRPr="00FB7E97" w:rsidTr="00844360">
        <w:trPr>
          <w:trHeight w:val="233"/>
        </w:trPr>
        <w:tc>
          <w:tcPr>
            <w:tcW w:w="436" w:type="dxa"/>
            <w:tcBorders>
              <w:top w:val="nil"/>
              <w:left w:val="single" w:sz="4" w:space="0" w:color="000000"/>
              <w:bottom w:val="single" w:sz="4" w:space="0" w:color="000000"/>
              <w:right w:val="single" w:sz="4" w:space="0" w:color="000000"/>
            </w:tcBorders>
            <w:shd w:val="clear" w:color="auto" w:fill="auto"/>
            <w:noWrap/>
            <w:vAlign w:val="center"/>
            <w:hideMark/>
          </w:tcPr>
          <w:p w:rsidR="003B2B75" w:rsidRPr="00FB7E97" w:rsidRDefault="003B2B75" w:rsidP="003B2B75">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3</w:t>
            </w:r>
          </w:p>
        </w:tc>
        <w:tc>
          <w:tcPr>
            <w:tcW w:w="449" w:type="dxa"/>
            <w:tcBorders>
              <w:top w:val="single" w:sz="4" w:space="0" w:color="000000"/>
              <w:left w:val="nil"/>
              <w:bottom w:val="single" w:sz="4" w:space="0" w:color="000000"/>
              <w:right w:val="single" w:sz="4" w:space="0" w:color="000000"/>
            </w:tcBorders>
            <w:shd w:val="clear" w:color="auto" w:fill="auto"/>
            <w:noWrap/>
            <w:vAlign w:val="center"/>
            <w:hideMark/>
          </w:tcPr>
          <w:p w:rsidR="003B2B75" w:rsidRPr="00FB7E97" w:rsidRDefault="003B2B75" w:rsidP="003B2B75">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9</w:t>
            </w:r>
          </w:p>
        </w:tc>
        <w:tc>
          <w:tcPr>
            <w:tcW w:w="1308" w:type="dxa"/>
            <w:tcBorders>
              <w:top w:val="nil"/>
              <w:left w:val="nil"/>
              <w:bottom w:val="single" w:sz="4" w:space="0" w:color="000000"/>
              <w:right w:val="single" w:sz="4" w:space="0" w:color="000000"/>
            </w:tcBorders>
            <w:shd w:val="clear" w:color="auto" w:fill="auto"/>
            <w:noWrap/>
            <w:vAlign w:val="center"/>
            <w:hideMark/>
          </w:tcPr>
          <w:p w:rsidR="003B2B75" w:rsidRPr="00FB7E97" w:rsidRDefault="003B2B75" w:rsidP="003B2B75">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Закирова</w:t>
            </w:r>
          </w:p>
        </w:tc>
        <w:tc>
          <w:tcPr>
            <w:tcW w:w="866" w:type="dxa"/>
            <w:tcBorders>
              <w:top w:val="nil"/>
              <w:left w:val="nil"/>
              <w:bottom w:val="single" w:sz="4" w:space="0" w:color="000000"/>
              <w:right w:val="single" w:sz="4" w:space="0" w:color="000000"/>
            </w:tcBorders>
            <w:shd w:val="clear" w:color="auto" w:fill="auto"/>
            <w:noWrap/>
            <w:vAlign w:val="center"/>
            <w:hideMark/>
          </w:tcPr>
          <w:p w:rsidR="003B2B75" w:rsidRPr="00FB7E97" w:rsidRDefault="003B2B75" w:rsidP="003B2B75">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Нурия</w:t>
            </w:r>
          </w:p>
        </w:tc>
        <w:tc>
          <w:tcPr>
            <w:tcW w:w="1296" w:type="dxa"/>
            <w:tcBorders>
              <w:top w:val="single" w:sz="4" w:space="0" w:color="000000"/>
              <w:left w:val="nil"/>
              <w:bottom w:val="single" w:sz="4" w:space="0" w:color="000000"/>
              <w:right w:val="single" w:sz="4" w:space="0" w:color="000000"/>
            </w:tcBorders>
            <w:shd w:val="clear" w:color="auto" w:fill="auto"/>
            <w:noWrap/>
            <w:vAlign w:val="center"/>
            <w:hideMark/>
          </w:tcPr>
          <w:p w:rsidR="003B2B75" w:rsidRPr="00FB7E97" w:rsidRDefault="003B2B75" w:rsidP="003B2B75">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Равилевна</w:t>
            </w:r>
          </w:p>
        </w:tc>
        <w:tc>
          <w:tcPr>
            <w:tcW w:w="1639" w:type="dxa"/>
            <w:tcBorders>
              <w:top w:val="single" w:sz="4" w:space="0" w:color="000000"/>
              <w:left w:val="nil"/>
              <w:bottom w:val="single" w:sz="4" w:space="0" w:color="000000"/>
              <w:right w:val="single" w:sz="4" w:space="0" w:color="000000"/>
            </w:tcBorders>
            <w:shd w:val="clear" w:color="auto" w:fill="auto"/>
            <w:noWrap/>
            <w:vAlign w:val="center"/>
            <w:hideMark/>
          </w:tcPr>
          <w:p w:rsidR="003B2B75" w:rsidRPr="00FB7E97" w:rsidRDefault="003B2B75" w:rsidP="003B2B75">
            <w:pPr>
              <w:spacing w:after="0" w:line="240" w:lineRule="auto"/>
              <w:rPr>
                <w:rFonts w:ascii="Courier New" w:eastAsia="Times New Roman" w:hAnsi="Courier New" w:cs="Courier New"/>
                <w:b/>
                <w:bCs/>
                <w:color w:val="000000"/>
                <w:sz w:val="24"/>
                <w:szCs w:val="24"/>
                <w:lang w:eastAsia="ru-RU"/>
              </w:rPr>
            </w:pPr>
            <w:r w:rsidRPr="00FB7E97">
              <w:rPr>
                <w:rFonts w:ascii="Courier New" w:eastAsia="Times New Roman" w:hAnsi="Courier New" w:cs="Courier New"/>
                <w:b/>
                <w:bCs/>
                <w:color w:val="000000"/>
                <w:sz w:val="24"/>
                <w:szCs w:val="24"/>
                <w:lang w:eastAsia="ru-RU"/>
              </w:rPr>
              <w:t>+++++-++++++</w:t>
            </w:r>
          </w:p>
        </w:tc>
        <w:tc>
          <w:tcPr>
            <w:tcW w:w="2243" w:type="dxa"/>
            <w:tcBorders>
              <w:top w:val="nil"/>
              <w:left w:val="nil"/>
              <w:bottom w:val="single" w:sz="4" w:space="0" w:color="000000"/>
              <w:right w:val="single" w:sz="4" w:space="0" w:color="000000"/>
            </w:tcBorders>
            <w:shd w:val="clear" w:color="auto" w:fill="auto"/>
            <w:noWrap/>
            <w:vAlign w:val="center"/>
            <w:hideMark/>
          </w:tcPr>
          <w:p w:rsidR="003B2B75" w:rsidRPr="00FB7E97" w:rsidRDefault="003B2B75" w:rsidP="003B2B75">
            <w:pPr>
              <w:spacing w:after="0" w:line="240" w:lineRule="auto"/>
              <w:rPr>
                <w:rFonts w:ascii="Courier New" w:eastAsia="Times New Roman" w:hAnsi="Courier New" w:cs="Courier New"/>
                <w:b/>
                <w:bCs/>
                <w:color w:val="000000"/>
                <w:sz w:val="24"/>
                <w:szCs w:val="24"/>
                <w:lang w:eastAsia="ru-RU"/>
              </w:rPr>
            </w:pPr>
            <w:r w:rsidRPr="00FB7E97">
              <w:rPr>
                <w:rFonts w:ascii="Courier New" w:eastAsia="Times New Roman" w:hAnsi="Courier New" w:cs="Courier New"/>
                <w:b/>
                <w:bCs/>
                <w:color w:val="000000"/>
                <w:sz w:val="24"/>
                <w:szCs w:val="24"/>
                <w:lang w:eastAsia="ru-RU"/>
              </w:rPr>
              <w:t>1(2)1(3)0(2)</w:t>
            </w:r>
          </w:p>
        </w:tc>
        <w:tc>
          <w:tcPr>
            <w:tcW w:w="703" w:type="dxa"/>
            <w:tcBorders>
              <w:top w:val="single" w:sz="4" w:space="0" w:color="000000"/>
              <w:left w:val="nil"/>
              <w:bottom w:val="single" w:sz="4" w:space="0" w:color="000000"/>
              <w:right w:val="single" w:sz="4" w:space="0" w:color="000000"/>
            </w:tcBorders>
            <w:shd w:val="clear" w:color="auto" w:fill="auto"/>
            <w:noWrap/>
            <w:vAlign w:val="center"/>
            <w:hideMark/>
          </w:tcPr>
          <w:p w:rsidR="003B2B75" w:rsidRPr="00FB7E97" w:rsidRDefault="003B2B75" w:rsidP="003B2B75">
            <w:pPr>
              <w:spacing w:after="0" w:line="240" w:lineRule="auto"/>
              <w:jc w:val="right"/>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13</w:t>
            </w:r>
          </w:p>
        </w:tc>
        <w:tc>
          <w:tcPr>
            <w:tcW w:w="1402" w:type="dxa"/>
            <w:tcBorders>
              <w:top w:val="nil"/>
              <w:left w:val="nil"/>
              <w:bottom w:val="single" w:sz="4" w:space="0" w:color="000000"/>
              <w:right w:val="single" w:sz="4" w:space="0" w:color="000000"/>
            </w:tcBorders>
            <w:shd w:val="clear" w:color="auto" w:fill="auto"/>
            <w:noWrap/>
            <w:vAlign w:val="center"/>
            <w:hideMark/>
          </w:tcPr>
          <w:p w:rsidR="003B2B75" w:rsidRPr="00FB7E97" w:rsidRDefault="003B2B75" w:rsidP="003B2B75">
            <w:pPr>
              <w:spacing w:after="0" w:line="240" w:lineRule="auto"/>
              <w:jc w:val="right"/>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4</w:t>
            </w:r>
          </w:p>
        </w:tc>
      </w:tr>
      <w:tr w:rsidR="003B2B75" w:rsidRPr="00FB7E97" w:rsidTr="00844360">
        <w:trPr>
          <w:trHeight w:val="233"/>
        </w:trPr>
        <w:tc>
          <w:tcPr>
            <w:tcW w:w="436" w:type="dxa"/>
            <w:tcBorders>
              <w:top w:val="nil"/>
              <w:left w:val="single" w:sz="4" w:space="0" w:color="000000"/>
              <w:bottom w:val="nil"/>
              <w:right w:val="single" w:sz="4" w:space="0" w:color="000000"/>
            </w:tcBorders>
            <w:shd w:val="clear" w:color="auto" w:fill="auto"/>
            <w:noWrap/>
            <w:vAlign w:val="center"/>
            <w:hideMark/>
          </w:tcPr>
          <w:p w:rsidR="003B2B75" w:rsidRPr="00FB7E97" w:rsidRDefault="003B2B75" w:rsidP="003B2B75">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4</w:t>
            </w:r>
          </w:p>
        </w:tc>
        <w:tc>
          <w:tcPr>
            <w:tcW w:w="449" w:type="dxa"/>
            <w:tcBorders>
              <w:top w:val="single" w:sz="4" w:space="0" w:color="000000"/>
              <w:left w:val="nil"/>
              <w:bottom w:val="single" w:sz="4" w:space="0" w:color="000000"/>
              <w:right w:val="single" w:sz="4" w:space="0" w:color="000000"/>
            </w:tcBorders>
            <w:shd w:val="clear" w:color="auto" w:fill="auto"/>
            <w:noWrap/>
            <w:vAlign w:val="center"/>
            <w:hideMark/>
          </w:tcPr>
          <w:p w:rsidR="003B2B75" w:rsidRPr="00FB7E97" w:rsidRDefault="003B2B75" w:rsidP="003B2B75">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9</w:t>
            </w:r>
          </w:p>
        </w:tc>
        <w:tc>
          <w:tcPr>
            <w:tcW w:w="1308" w:type="dxa"/>
            <w:tcBorders>
              <w:top w:val="nil"/>
              <w:left w:val="nil"/>
              <w:bottom w:val="nil"/>
              <w:right w:val="single" w:sz="4" w:space="0" w:color="000000"/>
            </w:tcBorders>
            <w:shd w:val="clear" w:color="auto" w:fill="auto"/>
            <w:noWrap/>
            <w:vAlign w:val="center"/>
            <w:hideMark/>
          </w:tcPr>
          <w:p w:rsidR="003B2B75" w:rsidRPr="00FB7E97" w:rsidRDefault="003B2B75" w:rsidP="003B2B75">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Мисбахова</w:t>
            </w:r>
          </w:p>
        </w:tc>
        <w:tc>
          <w:tcPr>
            <w:tcW w:w="866" w:type="dxa"/>
            <w:tcBorders>
              <w:top w:val="nil"/>
              <w:left w:val="nil"/>
              <w:bottom w:val="nil"/>
              <w:right w:val="single" w:sz="4" w:space="0" w:color="000000"/>
            </w:tcBorders>
            <w:shd w:val="clear" w:color="auto" w:fill="auto"/>
            <w:noWrap/>
            <w:vAlign w:val="center"/>
            <w:hideMark/>
          </w:tcPr>
          <w:p w:rsidR="003B2B75" w:rsidRPr="00FB7E97" w:rsidRDefault="003B2B75" w:rsidP="003B2B75">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Лейсан</w:t>
            </w:r>
          </w:p>
        </w:tc>
        <w:tc>
          <w:tcPr>
            <w:tcW w:w="1296" w:type="dxa"/>
            <w:tcBorders>
              <w:top w:val="single" w:sz="4" w:space="0" w:color="000000"/>
              <w:left w:val="nil"/>
              <w:bottom w:val="single" w:sz="4" w:space="0" w:color="000000"/>
              <w:right w:val="single" w:sz="4" w:space="0" w:color="000000"/>
            </w:tcBorders>
            <w:shd w:val="clear" w:color="auto" w:fill="auto"/>
            <w:noWrap/>
            <w:vAlign w:val="center"/>
            <w:hideMark/>
          </w:tcPr>
          <w:p w:rsidR="003B2B75" w:rsidRPr="00FB7E97" w:rsidRDefault="003B2B75" w:rsidP="003B2B75">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Рузилевна</w:t>
            </w:r>
          </w:p>
        </w:tc>
        <w:tc>
          <w:tcPr>
            <w:tcW w:w="1639" w:type="dxa"/>
            <w:tcBorders>
              <w:top w:val="single" w:sz="4" w:space="0" w:color="000000"/>
              <w:left w:val="nil"/>
              <w:bottom w:val="single" w:sz="4" w:space="0" w:color="000000"/>
              <w:right w:val="single" w:sz="4" w:space="0" w:color="000000"/>
            </w:tcBorders>
            <w:shd w:val="clear" w:color="auto" w:fill="auto"/>
            <w:noWrap/>
            <w:vAlign w:val="center"/>
            <w:hideMark/>
          </w:tcPr>
          <w:p w:rsidR="003B2B75" w:rsidRPr="00FB7E97" w:rsidRDefault="003B2B75" w:rsidP="003B2B75">
            <w:pPr>
              <w:spacing w:after="0" w:line="240" w:lineRule="auto"/>
              <w:rPr>
                <w:rFonts w:ascii="Courier New" w:eastAsia="Times New Roman" w:hAnsi="Courier New" w:cs="Courier New"/>
                <w:b/>
                <w:bCs/>
                <w:color w:val="000000"/>
                <w:sz w:val="24"/>
                <w:szCs w:val="24"/>
                <w:lang w:eastAsia="ru-RU"/>
              </w:rPr>
            </w:pPr>
            <w:r w:rsidRPr="00FB7E97">
              <w:rPr>
                <w:rFonts w:ascii="Courier New" w:eastAsia="Times New Roman" w:hAnsi="Courier New" w:cs="Courier New"/>
                <w:b/>
                <w:bCs/>
                <w:color w:val="000000"/>
                <w:sz w:val="24"/>
                <w:szCs w:val="24"/>
                <w:lang w:eastAsia="ru-RU"/>
              </w:rPr>
              <w:t>+++++-++++++</w:t>
            </w:r>
          </w:p>
        </w:tc>
        <w:tc>
          <w:tcPr>
            <w:tcW w:w="2243" w:type="dxa"/>
            <w:tcBorders>
              <w:top w:val="nil"/>
              <w:left w:val="nil"/>
              <w:bottom w:val="nil"/>
              <w:right w:val="single" w:sz="4" w:space="0" w:color="000000"/>
            </w:tcBorders>
            <w:shd w:val="clear" w:color="auto" w:fill="auto"/>
            <w:noWrap/>
            <w:vAlign w:val="center"/>
            <w:hideMark/>
          </w:tcPr>
          <w:p w:rsidR="003B2B75" w:rsidRPr="00FB7E97" w:rsidRDefault="003B2B75" w:rsidP="003B2B75">
            <w:pPr>
              <w:spacing w:after="0" w:line="240" w:lineRule="auto"/>
              <w:rPr>
                <w:rFonts w:ascii="Courier New" w:eastAsia="Times New Roman" w:hAnsi="Courier New" w:cs="Courier New"/>
                <w:b/>
                <w:bCs/>
                <w:color w:val="000000"/>
                <w:sz w:val="24"/>
                <w:szCs w:val="24"/>
                <w:lang w:eastAsia="ru-RU"/>
              </w:rPr>
            </w:pPr>
            <w:r w:rsidRPr="00FB7E97">
              <w:rPr>
                <w:rFonts w:ascii="Courier New" w:eastAsia="Times New Roman" w:hAnsi="Courier New" w:cs="Courier New"/>
                <w:b/>
                <w:bCs/>
                <w:color w:val="000000"/>
                <w:sz w:val="24"/>
                <w:szCs w:val="24"/>
                <w:lang w:eastAsia="ru-RU"/>
              </w:rPr>
              <w:t>0(2)0(3)0(2)</w:t>
            </w:r>
          </w:p>
        </w:tc>
        <w:tc>
          <w:tcPr>
            <w:tcW w:w="703" w:type="dxa"/>
            <w:tcBorders>
              <w:top w:val="single" w:sz="4" w:space="0" w:color="000000"/>
              <w:left w:val="nil"/>
              <w:bottom w:val="single" w:sz="4" w:space="0" w:color="000000"/>
              <w:right w:val="single" w:sz="4" w:space="0" w:color="000000"/>
            </w:tcBorders>
            <w:shd w:val="clear" w:color="auto" w:fill="auto"/>
            <w:noWrap/>
            <w:vAlign w:val="center"/>
            <w:hideMark/>
          </w:tcPr>
          <w:p w:rsidR="003B2B75" w:rsidRPr="00FB7E97" w:rsidRDefault="003B2B75" w:rsidP="003B2B75">
            <w:pPr>
              <w:spacing w:after="0" w:line="240" w:lineRule="auto"/>
              <w:jc w:val="right"/>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11</w:t>
            </w:r>
          </w:p>
        </w:tc>
        <w:tc>
          <w:tcPr>
            <w:tcW w:w="1402" w:type="dxa"/>
            <w:tcBorders>
              <w:top w:val="nil"/>
              <w:left w:val="nil"/>
              <w:bottom w:val="nil"/>
              <w:right w:val="single" w:sz="4" w:space="0" w:color="000000"/>
            </w:tcBorders>
            <w:shd w:val="clear" w:color="auto" w:fill="auto"/>
            <w:noWrap/>
            <w:vAlign w:val="center"/>
            <w:hideMark/>
          </w:tcPr>
          <w:p w:rsidR="003B2B75" w:rsidRPr="00FB7E97" w:rsidRDefault="003B2B75" w:rsidP="003B2B75">
            <w:pPr>
              <w:spacing w:after="0" w:line="240" w:lineRule="auto"/>
              <w:jc w:val="right"/>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4</w:t>
            </w:r>
          </w:p>
        </w:tc>
      </w:tr>
      <w:tr w:rsidR="00844360" w:rsidRPr="00FB7E97" w:rsidTr="00844360">
        <w:trPr>
          <w:trHeight w:val="233"/>
        </w:trPr>
        <w:tc>
          <w:tcPr>
            <w:tcW w:w="436" w:type="dxa"/>
            <w:tcBorders>
              <w:top w:val="nil"/>
              <w:left w:val="single" w:sz="4" w:space="0" w:color="000000"/>
              <w:bottom w:val="single" w:sz="4" w:space="0" w:color="000000"/>
              <w:right w:val="single" w:sz="4" w:space="0" w:color="000000"/>
            </w:tcBorders>
            <w:shd w:val="clear" w:color="auto" w:fill="auto"/>
            <w:noWrap/>
            <w:vAlign w:val="center"/>
          </w:tcPr>
          <w:p w:rsidR="00844360" w:rsidRPr="00FB7E97" w:rsidRDefault="00844360" w:rsidP="003B2B75">
            <w:pPr>
              <w:spacing w:after="0" w:line="240" w:lineRule="auto"/>
              <w:rPr>
                <w:rFonts w:ascii="Times New Roman" w:eastAsia="Times New Roman" w:hAnsi="Times New Roman" w:cs="Times New Roman"/>
                <w:b/>
                <w:bCs/>
                <w:color w:val="000000"/>
                <w:sz w:val="24"/>
                <w:szCs w:val="24"/>
                <w:lang w:eastAsia="ru-RU"/>
              </w:rPr>
            </w:pPr>
          </w:p>
        </w:tc>
        <w:tc>
          <w:tcPr>
            <w:tcW w:w="449" w:type="dxa"/>
            <w:tcBorders>
              <w:top w:val="single" w:sz="4" w:space="0" w:color="000000"/>
              <w:left w:val="nil"/>
              <w:bottom w:val="single" w:sz="4" w:space="0" w:color="000000"/>
              <w:right w:val="single" w:sz="4" w:space="0" w:color="000000"/>
            </w:tcBorders>
            <w:shd w:val="clear" w:color="auto" w:fill="auto"/>
            <w:noWrap/>
            <w:vAlign w:val="center"/>
          </w:tcPr>
          <w:p w:rsidR="00844360" w:rsidRPr="00FB7E97" w:rsidRDefault="00844360" w:rsidP="003B2B75">
            <w:pPr>
              <w:spacing w:after="0" w:line="240" w:lineRule="auto"/>
              <w:jc w:val="center"/>
              <w:rPr>
                <w:rFonts w:ascii="Times New Roman" w:eastAsia="Times New Roman" w:hAnsi="Times New Roman" w:cs="Times New Roman"/>
                <w:b/>
                <w:bCs/>
                <w:color w:val="000000"/>
                <w:sz w:val="24"/>
                <w:szCs w:val="24"/>
                <w:lang w:eastAsia="ru-RU"/>
              </w:rPr>
            </w:pPr>
          </w:p>
        </w:tc>
        <w:tc>
          <w:tcPr>
            <w:tcW w:w="1308" w:type="dxa"/>
            <w:tcBorders>
              <w:top w:val="nil"/>
              <w:left w:val="nil"/>
              <w:bottom w:val="single" w:sz="4" w:space="0" w:color="000000"/>
              <w:right w:val="single" w:sz="4" w:space="0" w:color="000000"/>
            </w:tcBorders>
            <w:shd w:val="clear" w:color="auto" w:fill="auto"/>
            <w:noWrap/>
            <w:vAlign w:val="center"/>
          </w:tcPr>
          <w:p w:rsidR="00844360" w:rsidRPr="00FB7E97" w:rsidRDefault="00844360" w:rsidP="003B2B75">
            <w:pPr>
              <w:spacing w:after="0" w:line="240" w:lineRule="auto"/>
              <w:rPr>
                <w:rFonts w:ascii="Times New Roman" w:eastAsia="Times New Roman" w:hAnsi="Times New Roman" w:cs="Times New Roman"/>
                <w:b/>
                <w:bCs/>
                <w:color w:val="000000"/>
                <w:sz w:val="24"/>
                <w:szCs w:val="24"/>
                <w:lang w:eastAsia="ru-RU"/>
              </w:rPr>
            </w:pPr>
          </w:p>
        </w:tc>
        <w:tc>
          <w:tcPr>
            <w:tcW w:w="866" w:type="dxa"/>
            <w:tcBorders>
              <w:top w:val="nil"/>
              <w:left w:val="nil"/>
              <w:bottom w:val="single" w:sz="4" w:space="0" w:color="000000"/>
              <w:right w:val="single" w:sz="4" w:space="0" w:color="000000"/>
            </w:tcBorders>
            <w:shd w:val="clear" w:color="auto" w:fill="auto"/>
            <w:noWrap/>
            <w:vAlign w:val="center"/>
          </w:tcPr>
          <w:p w:rsidR="00844360" w:rsidRPr="00FB7E97" w:rsidRDefault="00844360" w:rsidP="003B2B75">
            <w:pPr>
              <w:spacing w:after="0" w:line="240" w:lineRule="auto"/>
              <w:rPr>
                <w:rFonts w:ascii="Times New Roman" w:eastAsia="Times New Roman" w:hAnsi="Times New Roman" w:cs="Times New Roman"/>
                <w:b/>
                <w:bCs/>
                <w:color w:val="000000"/>
                <w:sz w:val="24"/>
                <w:szCs w:val="24"/>
                <w:lang w:eastAsia="ru-RU"/>
              </w:rPr>
            </w:pPr>
          </w:p>
        </w:tc>
        <w:tc>
          <w:tcPr>
            <w:tcW w:w="1296" w:type="dxa"/>
            <w:tcBorders>
              <w:top w:val="single" w:sz="4" w:space="0" w:color="000000"/>
              <w:left w:val="nil"/>
              <w:bottom w:val="single" w:sz="4" w:space="0" w:color="000000"/>
              <w:right w:val="single" w:sz="4" w:space="0" w:color="000000"/>
            </w:tcBorders>
            <w:shd w:val="clear" w:color="auto" w:fill="auto"/>
            <w:noWrap/>
            <w:vAlign w:val="center"/>
          </w:tcPr>
          <w:p w:rsidR="00844360" w:rsidRPr="00FB7E97" w:rsidRDefault="00844360" w:rsidP="003B2B75">
            <w:pPr>
              <w:spacing w:after="0" w:line="240" w:lineRule="auto"/>
              <w:rPr>
                <w:rFonts w:ascii="Times New Roman" w:eastAsia="Times New Roman" w:hAnsi="Times New Roman" w:cs="Times New Roman"/>
                <w:b/>
                <w:bCs/>
                <w:color w:val="000000"/>
                <w:sz w:val="24"/>
                <w:szCs w:val="24"/>
                <w:lang w:eastAsia="ru-RU"/>
              </w:rPr>
            </w:pPr>
          </w:p>
        </w:tc>
        <w:tc>
          <w:tcPr>
            <w:tcW w:w="3882" w:type="dxa"/>
            <w:gridSpan w:val="2"/>
            <w:tcBorders>
              <w:top w:val="single" w:sz="4" w:space="0" w:color="000000"/>
              <w:left w:val="nil"/>
              <w:bottom w:val="single" w:sz="4" w:space="0" w:color="000000"/>
              <w:right w:val="single" w:sz="4" w:space="0" w:color="000000"/>
            </w:tcBorders>
            <w:shd w:val="clear" w:color="auto" w:fill="auto"/>
            <w:noWrap/>
            <w:vAlign w:val="center"/>
          </w:tcPr>
          <w:p w:rsidR="00844360" w:rsidRPr="00FB7E97" w:rsidRDefault="00844360" w:rsidP="003B2B75">
            <w:pPr>
              <w:spacing w:after="0" w:line="240" w:lineRule="auto"/>
              <w:rPr>
                <w:rFonts w:ascii="Courier New" w:eastAsia="Times New Roman" w:hAnsi="Courier New" w:cs="Courier New"/>
                <w:b/>
                <w:bCs/>
                <w:color w:val="000000"/>
                <w:sz w:val="24"/>
                <w:szCs w:val="24"/>
                <w:lang w:eastAsia="ru-RU"/>
              </w:rPr>
            </w:pPr>
            <w:r w:rsidRPr="00FB7E97">
              <w:rPr>
                <w:rFonts w:ascii="Courier New" w:eastAsia="Times New Roman" w:hAnsi="Courier New" w:cs="Courier New"/>
                <w:b/>
                <w:bCs/>
                <w:color w:val="000000"/>
                <w:sz w:val="24"/>
                <w:szCs w:val="24"/>
                <w:lang w:eastAsia="ru-RU"/>
              </w:rPr>
              <w:t>СРЕДНИЙ БАЛ</w:t>
            </w:r>
          </w:p>
        </w:tc>
        <w:tc>
          <w:tcPr>
            <w:tcW w:w="703" w:type="dxa"/>
            <w:tcBorders>
              <w:top w:val="single" w:sz="4" w:space="0" w:color="000000"/>
              <w:left w:val="nil"/>
              <w:bottom w:val="single" w:sz="4" w:space="0" w:color="000000"/>
              <w:right w:val="single" w:sz="4" w:space="0" w:color="000000"/>
            </w:tcBorders>
            <w:shd w:val="clear" w:color="auto" w:fill="auto"/>
            <w:noWrap/>
            <w:vAlign w:val="center"/>
          </w:tcPr>
          <w:p w:rsidR="00844360" w:rsidRPr="00FB7E97" w:rsidRDefault="00844360" w:rsidP="003B2B75">
            <w:pPr>
              <w:spacing w:after="0" w:line="240" w:lineRule="auto"/>
              <w:jc w:val="right"/>
              <w:rPr>
                <w:rFonts w:ascii="Times New Roman" w:eastAsia="Times New Roman" w:hAnsi="Times New Roman" w:cs="Times New Roman"/>
                <w:b/>
                <w:bCs/>
                <w:color w:val="000000"/>
                <w:sz w:val="24"/>
                <w:szCs w:val="24"/>
                <w:lang w:eastAsia="ru-RU"/>
              </w:rPr>
            </w:pPr>
          </w:p>
        </w:tc>
        <w:tc>
          <w:tcPr>
            <w:tcW w:w="1402" w:type="dxa"/>
            <w:tcBorders>
              <w:top w:val="nil"/>
              <w:left w:val="nil"/>
              <w:bottom w:val="single" w:sz="4" w:space="0" w:color="000000"/>
              <w:right w:val="single" w:sz="4" w:space="0" w:color="000000"/>
            </w:tcBorders>
            <w:shd w:val="clear" w:color="auto" w:fill="auto"/>
            <w:noWrap/>
            <w:vAlign w:val="center"/>
          </w:tcPr>
          <w:p w:rsidR="00844360" w:rsidRPr="00FB7E97" w:rsidRDefault="00AD64ED" w:rsidP="003B2B75">
            <w:pPr>
              <w:spacing w:after="0" w:line="240" w:lineRule="auto"/>
              <w:jc w:val="right"/>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3,7</w:t>
            </w:r>
            <w:r w:rsidR="00844360" w:rsidRPr="00FB7E97">
              <w:rPr>
                <w:rFonts w:ascii="Times New Roman" w:eastAsia="Times New Roman" w:hAnsi="Times New Roman" w:cs="Times New Roman"/>
                <w:b/>
                <w:bCs/>
                <w:color w:val="000000"/>
                <w:sz w:val="24"/>
                <w:szCs w:val="24"/>
                <w:lang w:eastAsia="ru-RU"/>
              </w:rPr>
              <w:t>5</w:t>
            </w:r>
          </w:p>
        </w:tc>
      </w:tr>
    </w:tbl>
    <w:p w:rsidR="003B2B75" w:rsidRPr="00FB7E97" w:rsidRDefault="00D029F3" w:rsidP="008870DF">
      <w:pPr>
        <w:spacing w:after="53" w:line="241" w:lineRule="auto"/>
        <w:ind w:left="370" w:right="7"/>
        <w:jc w:val="center"/>
        <w:rPr>
          <w:rFonts w:ascii="Times New Roman" w:hAnsi="Times New Roman" w:cs="Times New Roman"/>
          <w:b/>
          <w:sz w:val="24"/>
          <w:szCs w:val="24"/>
        </w:rPr>
      </w:pPr>
      <w:r w:rsidRPr="00FB7E97">
        <w:rPr>
          <w:color w:val="000000"/>
          <w:sz w:val="24"/>
          <w:szCs w:val="24"/>
        </w:rPr>
        <w:br/>
      </w:r>
    </w:p>
    <w:p w:rsidR="003B2B75" w:rsidRPr="00FB7E97" w:rsidRDefault="003B2B75" w:rsidP="008870DF">
      <w:pPr>
        <w:spacing w:after="53" w:line="241" w:lineRule="auto"/>
        <w:ind w:left="370" w:right="7"/>
        <w:jc w:val="center"/>
        <w:rPr>
          <w:rFonts w:ascii="Times New Roman" w:hAnsi="Times New Roman" w:cs="Times New Roman"/>
          <w:b/>
          <w:sz w:val="24"/>
          <w:szCs w:val="24"/>
        </w:rPr>
      </w:pPr>
      <w:r w:rsidRPr="00FB7E97">
        <w:rPr>
          <w:rFonts w:ascii="Times New Roman" w:hAnsi="Times New Roman" w:cs="Times New Roman"/>
          <w:b/>
          <w:sz w:val="24"/>
          <w:szCs w:val="24"/>
        </w:rPr>
        <w:t xml:space="preserve">Обществознание </w:t>
      </w:r>
    </w:p>
    <w:tbl>
      <w:tblPr>
        <w:tblW w:w="10348" w:type="dxa"/>
        <w:tblInd w:w="-5" w:type="dxa"/>
        <w:tblLook w:val="04A0" w:firstRow="1" w:lastRow="0" w:firstColumn="1" w:lastColumn="0" w:noHBand="0" w:noVBand="1"/>
      </w:tblPr>
      <w:tblGrid>
        <w:gridCol w:w="458"/>
        <w:gridCol w:w="498"/>
        <w:gridCol w:w="1297"/>
        <w:gridCol w:w="1196"/>
        <w:gridCol w:w="1450"/>
        <w:gridCol w:w="2388"/>
        <w:gridCol w:w="3415"/>
        <w:gridCol w:w="709"/>
        <w:gridCol w:w="850"/>
      </w:tblGrid>
      <w:tr w:rsidR="003B2B75" w:rsidRPr="00FB7E97" w:rsidTr="003B2B75">
        <w:trPr>
          <w:trHeight w:val="1163"/>
        </w:trPr>
        <w:tc>
          <w:tcPr>
            <w:tcW w:w="438" w:type="dxa"/>
            <w:tcBorders>
              <w:top w:val="nil"/>
              <w:left w:val="single" w:sz="4" w:space="0" w:color="000000"/>
              <w:bottom w:val="single" w:sz="4" w:space="0" w:color="000000"/>
              <w:right w:val="single" w:sz="4" w:space="0" w:color="000000"/>
            </w:tcBorders>
            <w:shd w:val="clear" w:color="auto" w:fill="auto"/>
            <w:noWrap/>
            <w:vAlign w:val="center"/>
            <w:hideMark/>
          </w:tcPr>
          <w:p w:rsidR="003B2B75" w:rsidRPr="00FB7E97" w:rsidRDefault="003B2B75" w:rsidP="003B2B75">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w:t>
            </w:r>
          </w:p>
        </w:tc>
        <w:tc>
          <w:tcPr>
            <w:tcW w:w="452" w:type="dxa"/>
            <w:tcBorders>
              <w:top w:val="nil"/>
              <w:left w:val="nil"/>
              <w:bottom w:val="single" w:sz="4" w:space="0" w:color="000000"/>
              <w:right w:val="single" w:sz="4" w:space="0" w:color="000000"/>
            </w:tcBorders>
            <w:shd w:val="clear" w:color="auto" w:fill="auto"/>
            <w:noWrap/>
            <w:textDirection w:val="btLr"/>
            <w:vAlign w:val="center"/>
            <w:hideMark/>
          </w:tcPr>
          <w:p w:rsidR="003B2B75" w:rsidRPr="00FB7E97" w:rsidRDefault="003B2B75" w:rsidP="003B2B75">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Класс</w:t>
            </w:r>
          </w:p>
        </w:tc>
        <w:tc>
          <w:tcPr>
            <w:tcW w:w="1220" w:type="dxa"/>
            <w:tcBorders>
              <w:top w:val="nil"/>
              <w:left w:val="nil"/>
              <w:bottom w:val="single" w:sz="4" w:space="0" w:color="000000"/>
              <w:right w:val="single" w:sz="4" w:space="0" w:color="000000"/>
            </w:tcBorders>
            <w:shd w:val="clear" w:color="auto" w:fill="auto"/>
            <w:noWrap/>
            <w:vAlign w:val="center"/>
            <w:hideMark/>
          </w:tcPr>
          <w:p w:rsidR="003B2B75" w:rsidRPr="00FB7E97" w:rsidRDefault="003B2B75" w:rsidP="003B2B75">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Фамилия</w:t>
            </w:r>
          </w:p>
        </w:tc>
        <w:tc>
          <w:tcPr>
            <w:tcW w:w="826" w:type="dxa"/>
            <w:tcBorders>
              <w:top w:val="nil"/>
              <w:left w:val="nil"/>
              <w:bottom w:val="single" w:sz="4" w:space="0" w:color="000000"/>
              <w:right w:val="single" w:sz="4" w:space="0" w:color="000000"/>
            </w:tcBorders>
            <w:shd w:val="clear" w:color="auto" w:fill="auto"/>
            <w:noWrap/>
            <w:vAlign w:val="center"/>
            <w:hideMark/>
          </w:tcPr>
          <w:p w:rsidR="003B2B75" w:rsidRPr="00FB7E97" w:rsidRDefault="003B2B75" w:rsidP="003B2B75">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Имя</w:t>
            </w:r>
          </w:p>
        </w:tc>
        <w:tc>
          <w:tcPr>
            <w:tcW w:w="1209" w:type="dxa"/>
            <w:tcBorders>
              <w:top w:val="nil"/>
              <w:left w:val="nil"/>
              <w:bottom w:val="single" w:sz="4" w:space="0" w:color="000000"/>
              <w:right w:val="single" w:sz="4" w:space="0" w:color="000000"/>
            </w:tcBorders>
            <w:shd w:val="clear" w:color="auto" w:fill="auto"/>
            <w:noWrap/>
            <w:vAlign w:val="center"/>
            <w:hideMark/>
          </w:tcPr>
          <w:p w:rsidR="003B2B75" w:rsidRPr="00FB7E97" w:rsidRDefault="003B2B75" w:rsidP="003B2B75">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Отчество</w:t>
            </w:r>
          </w:p>
        </w:tc>
        <w:tc>
          <w:tcPr>
            <w:tcW w:w="1667" w:type="dxa"/>
            <w:tcBorders>
              <w:top w:val="nil"/>
              <w:left w:val="nil"/>
              <w:bottom w:val="single" w:sz="4" w:space="0" w:color="000000"/>
              <w:right w:val="single" w:sz="4" w:space="0" w:color="000000"/>
            </w:tcBorders>
            <w:shd w:val="clear" w:color="auto" w:fill="auto"/>
            <w:vAlign w:val="center"/>
            <w:hideMark/>
          </w:tcPr>
          <w:p w:rsidR="003B2B75" w:rsidRPr="00FB7E97" w:rsidRDefault="003B2B75" w:rsidP="003B2B75">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Задания с кратким ответом</w:t>
            </w:r>
          </w:p>
        </w:tc>
        <w:tc>
          <w:tcPr>
            <w:tcW w:w="2977" w:type="dxa"/>
            <w:tcBorders>
              <w:top w:val="nil"/>
              <w:left w:val="nil"/>
              <w:bottom w:val="single" w:sz="4" w:space="0" w:color="000000"/>
              <w:right w:val="single" w:sz="4" w:space="0" w:color="000000"/>
            </w:tcBorders>
            <w:shd w:val="clear" w:color="auto" w:fill="auto"/>
            <w:vAlign w:val="center"/>
            <w:hideMark/>
          </w:tcPr>
          <w:p w:rsidR="003B2B75" w:rsidRPr="00FB7E97" w:rsidRDefault="003B2B75" w:rsidP="003B2B75">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Задания с развёрнутым ответом</w:t>
            </w:r>
          </w:p>
        </w:tc>
        <w:tc>
          <w:tcPr>
            <w:tcW w:w="709" w:type="dxa"/>
            <w:tcBorders>
              <w:top w:val="nil"/>
              <w:left w:val="nil"/>
              <w:bottom w:val="single" w:sz="4" w:space="0" w:color="000000"/>
              <w:right w:val="single" w:sz="4" w:space="0" w:color="000000"/>
            </w:tcBorders>
            <w:shd w:val="clear" w:color="auto" w:fill="auto"/>
            <w:textDirection w:val="btLr"/>
            <w:vAlign w:val="center"/>
            <w:hideMark/>
          </w:tcPr>
          <w:p w:rsidR="003B2B75" w:rsidRPr="00FB7E97" w:rsidRDefault="003B2B75" w:rsidP="003B2B75">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Первичный балл</w:t>
            </w:r>
          </w:p>
        </w:tc>
        <w:tc>
          <w:tcPr>
            <w:tcW w:w="850" w:type="dxa"/>
            <w:tcBorders>
              <w:top w:val="nil"/>
              <w:left w:val="nil"/>
              <w:bottom w:val="single" w:sz="4" w:space="0" w:color="000000"/>
              <w:right w:val="single" w:sz="4" w:space="0" w:color="000000"/>
            </w:tcBorders>
            <w:shd w:val="clear" w:color="auto" w:fill="auto"/>
            <w:textDirection w:val="btLr"/>
            <w:vAlign w:val="center"/>
            <w:hideMark/>
          </w:tcPr>
          <w:p w:rsidR="003B2B75" w:rsidRPr="00FB7E97" w:rsidRDefault="003B2B75" w:rsidP="003B2B75">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Оценка</w:t>
            </w:r>
          </w:p>
        </w:tc>
      </w:tr>
      <w:tr w:rsidR="003B2B75" w:rsidRPr="00FB7E97" w:rsidTr="003B2B75">
        <w:trPr>
          <w:trHeight w:val="237"/>
        </w:trPr>
        <w:tc>
          <w:tcPr>
            <w:tcW w:w="438" w:type="dxa"/>
            <w:tcBorders>
              <w:top w:val="nil"/>
              <w:left w:val="single" w:sz="4" w:space="0" w:color="000000"/>
              <w:bottom w:val="single" w:sz="4" w:space="0" w:color="000000"/>
              <w:right w:val="single" w:sz="4" w:space="0" w:color="000000"/>
            </w:tcBorders>
            <w:shd w:val="clear" w:color="auto" w:fill="auto"/>
            <w:noWrap/>
            <w:vAlign w:val="center"/>
            <w:hideMark/>
          </w:tcPr>
          <w:p w:rsidR="003B2B75" w:rsidRPr="00FB7E97" w:rsidRDefault="003B2B75" w:rsidP="003B2B75">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1</w:t>
            </w:r>
          </w:p>
        </w:tc>
        <w:tc>
          <w:tcPr>
            <w:tcW w:w="452" w:type="dxa"/>
            <w:tcBorders>
              <w:top w:val="nil"/>
              <w:left w:val="nil"/>
              <w:bottom w:val="single" w:sz="4" w:space="0" w:color="000000"/>
              <w:right w:val="single" w:sz="4" w:space="0" w:color="000000"/>
            </w:tcBorders>
            <w:shd w:val="clear" w:color="auto" w:fill="auto"/>
            <w:noWrap/>
            <w:vAlign w:val="center"/>
            <w:hideMark/>
          </w:tcPr>
          <w:p w:rsidR="003B2B75" w:rsidRPr="00FB7E97" w:rsidRDefault="003B2B75" w:rsidP="003B2B75">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9</w:t>
            </w:r>
          </w:p>
        </w:tc>
        <w:tc>
          <w:tcPr>
            <w:tcW w:w="1220" w:type="dxa"/>
            <w:tcBorders>
              <w:top w:val="nil"/>
              <w:left w:val="nil"/>
              <w:bottom w:val="single" w:sz="4" w:space="0" w:color="000000"/>
              <w:right w:val="single" w:sz="4" w:space="0" w:color="000000"/>
            </w:tcBorders>
            <w:shd w:val="clear" w:color="auto" w:fill="auto"/>
            <w:noWrap/>
            <w:vAlign w:val="center"/>
            <w:hideMark/>
          </w:tcPr>
          <w:p w:rsidR="003B2B75" w:rsidRPr="00FB7E97" w:rsidRDefault="003B2B75" w:rsidP="003B2B75">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Исламова</w:t>
            </w:r>
          </w:p>
        </w:tc>
        <w:tc>
          <w:tcPr>
            <w:tcW w:w="826" w:type="dxa"/>
            <w:tcBorders>
              <w:top w:val="nil"/>
              <w:left w:val="nil"/>
              <w:bottom w:val="single" w:sz="4" w:space="0" w:color="000000"/>
              <w:right w:val="single" w:sz="4" w:space="0" w:color="000000"/>
            </w:tcBorders>
            <w:shd w:val="clear" w:color="auto" w:fill="auto"/>
            <w:noWrap/>
            <w:vAlign w:val="center"/>
            <w:hideMark/>
          </w:tcPr>
          <w:p w:rsidR="003B2B75" w:rsidRPr="00FB7E97" w:rsidRDefault="003B2B75" w:rsidP="003B2B75">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Исламия</w:t>
            </w:r>
          </w:p>
        </w:tc>
        <w:tc>
          <w:tcPr>
            <w:tcW w:w="1209" w:type="dxa"/>
            <w:tcBorders>
              <w:top w:val="nil"/>
              <w:left w:val="nil"/>
              <w:bottom w:val="single" w:sz="4" w:space="0" w:color="000000"/>
              <w:right w:val="single" w:sz="4" w:space="0" w:color="000000"/>
            </w:tcBorders>
            <w:shd w:val="clear" w:color="auto" w:fill="auto"/>
            <w:noWrap/>
            <w:vAlign w:val="center"/>
            <w:hideMark/>
          </w:tcPr>
          <w:p w:rsidR="003B2B75" w:rsidRPr="00FB7E97" w:rsidRDefault="003B2B75" w:rsidP="003B2B75">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Рашитовна</w:t>
            </w:r>
          </w:p>
        </w:tc>
        <w:tc>
          <w:tcPr>
            <w:tcW w:w="1667" w:type="dxa"/>
            <w:tcBorders>
              <w:top w:val="nil"/>
              <w:left w:val="nil"/>
              <w:bottom w:val="single" w:sz="4" w:space="0" w:color="000000"/>
              <w:right w:val="single" w:sz="4" w:space="0" w:color="000000"/>
            </w:tcBorders>
            <w:shd w:val="clear" w:color="auto" w:fill="auto"/>
            <w:noWrap/>
            <w:vAlign w:val="center"/>
            <w:hideMark/>
          </w:tcPr>
          <w:p w:rsidR="003B2B75" w:rsidRPr="00FB7E97" w:rsidRDefault="003B2B75" w:rsidP="003B2B75">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++++++++++2+++++</w:t>
            </w:r>
          </w:p>
        </w:tc>
        <w:tc>
          <w:tcPr>
            <w:tcW w:w="2977" w:type="dxa"/>
            <w:tcBorders>
              <w:top w:val="nil"/>
              <w:left w:val="nil"/>
              <w:bottom w:val="single" w:sz="4" w:space="0" w:color="000000"/>
              <w:right w:val="single" w:sz="4" w:space="0" w:color="000000"/>
            </w:tcBorders>
            <w:shd w:val="clear" w:color="auto" w:fill="auto"/>
            <w:noWrap/>
            <w:vAlign w:val="center"/>
            <w:hideMark/>
          </w:tcPr>
          <w:p w:rsidR="003B2B75" w:rsidRPr="00FB7E97" w:rsidRDefault="003B2B75" w:rsidP="003B2B75">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2(2)2(3)2(2)2(4)2(2)2(2)0(3)0(2)</w:t>
            </w:r>
          </w:p>
        </w:tc>
        <w:tc>
          <w:tcPr>
            <w:tcW w:w="709" w:type="dxa"/>
            <w:tcBorders>
              <w:top w:val="nil"/>
              <w:left w:val="nil"/>
              <w:bottom w:val="single" w:sz="4" w:space="0" w:color="000000"/>
              <w:right w:val="single" w:sz="4" w:space="0" w:color="000000"/>
            </w:tcBorders>
            <w:shd w:val="clear" w:color="auto" w:fill="auto"/>
            <w:noWrap/>
            <w:vAlign w:val="center"/>
            <w:hideMark/>
          </w:tcPr>
          <w:p w:rsidR="003B2B75" w:rsidRPr="00FB7E97" w:rsidRDefault="003B2B75" w:rsidP="003B2B75">
            <w:pPr>
              <w:spacing w:after="0" w:line="240" w:lineRule="auto"/>
              <w:jc w:val="right"/>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29</w:t>
            </w:r>
          </w:p>
        </w:tc>
        <w:tc>
          <w:tcPr>
            <w:tcW w:w="850" w:type="dxa"/>
            <w:tcBorders>
              <w:top w:val="nil"/>
              <w:left w:val="nil"/>
              <w:bottom w:val="single" w:sz="4" w:space="0" w:color="000000"/>
              <w:right w:val="single" w:sz="4" w:space="0" w:color="000000"/>
            </w:tcBorders>
            <w:shd w:val="clear" w:color="auto" w:fill="auto"/>
            <w:noWrap/>
            <w:vAlign w:val="center"/>
            <w:hideMark/>
          </w:tcPr>
          <w:p w:rsidR="003B2B75" w:rsidRPr="00FB7E97" w:rsidRDefault="003B2B75" w:rsidP="003B2B75">
            <w:pPr>
              <w:spacing w:after="0" w:line="240" w:lineRule="auto"/>
              <w:jc w:val="right"/>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4</w:t>
            </w:r>
          </w:p>
        </w:tc>
      </w:tr>
      <w:tr w:rsidR="003B2B75" w:rsidRPr="00FB7E97" w:rsidTr="003B2B75">
        <w:trPr>
          <w:trHeight w:val="222"/>
        </w:trPr>
        <w:tc>
          <w:tcPr>
            <w:tcW w:w="438" w:type="dxa"/>
            <w:tcBorders>
              <w:top w:val="nil"/>
              <w:left w:val="single" w:sz="4" w:space="0" w:color="000000"/>
              <w:bottom w:val="single" w:sz="4" w:space="0" w:color="000000"/>
              <w:right w:val="single" w:sz="4" w:space="0" w:color="000000"/>
            </w:tcBorders>
            <w:shd w:val="clear" w:color="auto" w:fill="auto"/>
            <w:noWrap/>
            <w:vAlign w:val="center"/>
            <w:hideMark/>
          </w:tcPr>
          <w:p w:rsidR="003B2B75" w:rsidRPr="00FB7E97" w:rsidRDefault="003B2B75" w:rsidP="003B2B75">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2</w:t>
            </w:r>
          </w:p>
        </w:tc>
        <w:tc>
          <w:tcPr>
            <w:tcW w:w="452" w:type="dxa"/>
            <w:tcBorders>
              <w:top w:val="nil"/>
              <w:left w:val="nil"/>
              <w:bottom w:val="single" w:sz="4" w:space="0" w:color="000000"/>
              <w:right w:val="single" w:sz="4" w:space="0" w:color="000000"/>
            </w:tcBorders>
            <w:shd w:val="clear" w:color="auto" w:fill="auto"/>
            <w:noWrap/>
            <w:vAlign w:val="center"/>
            <w:hideMark/>
          </w:tcPr>
          <w:p w:rsidR="003B2B75" w:rsidRPr="00FB7E97" w:rsidRDefault="003B2B75" w:rsidP="003B2B75">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9</w:t>
            </w:r>
          </w:p>
        </w:tc>
        <w:tc>
          <w:tcPr>
            <w:tcW w:w="1220" w:type="dxa"/>
            <w:tcBorders>
              <w:top w:val="nil"/>
              <w:left w:val="nil"/>
              <w:bottom w:val="single" w:sz="4" w:space="0" w:color="000000"/>
              <w:right w:val="single" w:sz="4" w:space="0" w:color="000000"/>
            </w:tcBorders>
            <w:shd w:val="clear" w:color="auto" w:fill="auto"/>
            <w:noWrap/>
            <w:vAlign w:val="center"/>
            <w:hideMark/>
          </w:tcPr>
          <w:p w:rsidR="003B2B75" w:rsidRPr="00FB7E97" w:rsidRDefault="003B2B75" w:rsidP="003B2B75">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Шакиров</w:t>
            </w:r>
          </w:p>
        </w:tc>
        <w:tc>
          <w:tcPr>
            <w:tcW w:w="826" w:type="dxa"/>
            <w:tcBorders>
              <w:top w:val="nil"/>
              <w:left w:val="nil"/>
              <w:bottom w:val="single" w:sz="4" w:space="0" w:color="000000"/>
              <w:right w:val="single" w:sz="4" w:space="0" w:color="000000"/>
            </w:tcBorders>
            <w:shd w:val="clear" w:color="auto" w:fill="auto"/>
            <w:noWrap/>
            <w:vAlign w:val="center"/>
            <w:hideMark/>
          </w:tcPr>
          <w:p w:rsidR="003B2B75" w:rsidRPr="00FB7E97" w:rsidRDefault="003B2B75" w:rsidP="003B2B75">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Зиннур</w:t>
            </w:r>
          </w:p>
        </w:tc>
        <w:tc>
          <w:tcPr>
            <w:tcW w:w="1209" w:type="dxa"/>
            <w:tcBorders>
              <w:top w:val="nil"/>
              <w:left w:val="nil"/>
              <w:bottom w:val="single" w:sz="4" w:space="0" w:color="000000"/>
              <w:right w:val="single" w:sz="4" w:space="0" w:color="000000"/>
            </w:tcBorders>
            <w:shd w:val="clear" w:color="auto" w:fill="auto"/>
            <w:noWrap/>
            <w:vAlign w:val="center"/>
            <w:hideMark/>
          </w:tcPr>
          <w:p w:rsidR="003B2B75" w:rsidRPr="00FB7E97" w:rsidRDefault="003B2B75" w:rsidP="003B2B75">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Айратович</w:t>
            </w:r>
          </w:p>
        </w:tc>
        <w:tc>
          <w:tcPr>
            <w:tcW w:w="1667" w:type="dxa"/>
            <w:tcBorders>
              <w:top w:val="nil"/>
              <w:left w:val="nil"/>
              <w:bottom w:val="single" w:sz="4" w:space="0" w:color="000000"/>
              <w:right w:val="single" w:sz="4" w:space="0" w:color="000000"/>
            </w:tcBorders>
            <w:shd w:val="clear" w:color="auto" w:fill="auto"/>
            <w:noWrap/>
            <w:vAlign w:val="center"/>
            <w:hideMark/>
          </w:tcPr>
          <w:p w:rsidR="003B2B75" w:rsidRPr="00FB7E97" w:rsidRDefault="003B2B75" w:rsidP="003B2B75">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++--++++++2+++++</w:t>
            </w:r>
          </w:p>
        </w:tc>
        <w:tc>
          <w:tcPr>
            <w:tcW w:w="2977" w:type="dxa"/>
            <w:tcBorders>
              <w:top w:val="nil"/>
              <w:left w:val="nil"/>
              <w:bottom w:val="single" w:sz="4" w:space="0" w:color="000000"/>
              <w:right w:val="single" w:sz="4" w:space="0" w:color="000000"/>
            </w:tcBorders>
            <w:shd w:val="clear" w:color="auto" w:fill="auto"/>
            <w:noWrap/>
            <w:vAlign w:val="center"/>
            <w:hideMark/>
          </w:tcPr>
          <w:p w:rsidR="003B2B75" w:rsidRPr="00FB7E97" w:rsidRDefault="003B2B75" w:rsidP="003B2B75">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2(2)2(3)1(2)3(4)1(2)2(2)0(3)0(2)</w:t>
            </w:r>
          </w:p>
        </w:tc>
        <w:tc>
          <w:tcPr>
            <w:tcW w:w="709" w:type="dxa"/>
            <w:tcBorders>
              <w:top w:val="nil"/>
              <w:left w:val="nil"/>
              <w:bottom w:val="single" w:sz="4" w:space="0" w:color="000000"/>
              <w:right w:val="single" w:sz="4" w:space="0" w:color="000000"/>
            </w:tcBorders>
            <w:shd w:val="clear" w:color="auto" w:fill="auto"/>
            <w:noWrap/>
            <w:vAlign w:val="center"/>
            <w:hideMark/>
          </w:tcPr>
          <w:p w:rsidR="003B2B75" w:rsidRPr="00FB7E97" w:rsidRDefault="003B2B75" w:rsidP="003B2B75">
            <w:pPr>
              <w:spacing w:after="0" w:line="240" w:lineRule="auto"/>
              <w:jc w:val="right"/>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26</w:t>
            </w:r>
          </w:p>
        </w:tc>
        <w:tc>
          <w:tcPr>
            <w:tcW w:w="850" w:type="dxa"/>
            <w:tcBorders>
              <w:top w:val="nil"/>
              <w:left w:val="nil"/>
              <w:bottom w:val="single" w:sz="4" w:space="0" w:color="000000"/>
              <w:right w:val="single" w:sz="4" w:space="0" w:color="000000"/>
            </w:tcBorders>
            <w:shd w:val="clear" w:color="auto" w:fill="auto"/>
            <w:noWrap/>
            <w:vAlign w:val="center"/>
            <w:hideMark/>
          </w:tcPr>
          <w:p w:rsidR="003B2B75" w:rsidRPr="00FB7E97" w:rsidRDefault="003B2B75" w:rsidP="003B2B75">
            <w:pPr>
              <w:spacing w:after="0" w:line="240" w:lineRule="auto"/>
              <w:jc w:val="right"/>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4</w:t>
            </w:r>
          </w:p>
        </w:tc>
      </w:tr>
      <w:tr w:rsidR="00844360" w:rsidRPr="00FB7E97" w:rsidTr="003B2B75">
        <w:trPr>
          <w:trHeight w:val="222"/>
        </w:trPr>
        <w:tc>
          <w:tcPr>
            <w:tcW w:w="438" w:type="dxa"/>
            <w:tcBorders>
              <w:top w:val="nil"/>
              <w:left w:val="single" w:sz="4" w:space="0" w:color="000000"/>
              <w:bottom w:val="single" w:sz="4" w:space="0" w:color="000000"/>
              <w:right w:val="single" w:sz="4" w:space="0" w:color="000000"/>
            </w:tcBorders>
            <w:shd w:val="clear" w:color="auto" w:fill="auto"/>
            <w:noWrap/>
            <w:vAlign w:val="center"/>
          </w:tcPr>
          <w:p w:rsidR="00844360" w:rsidRPr="00FB7E97" w:rsidRDefault="00844360" w:rsidP="003B2B75">
            <w:pPr>
              <w:spacing w:after="0" w:line="240" w:lineRule="auto"/>
              <w:rPr>
                <w:rFonts w:ascii="Times New Roman" w:eastAsia="Times New Roman" w:hAnsi="Times New Roman" w:cs="Times New Roman"/>
                <w:b/>
                <w:bCs/>
                <w:color w:val="000000"/>
                <w:sz w:val="24"/>
                <w:szCs w:val="24"/>
                <w:lang w:eastAsia="ru-RU"/>
              </w:rPr>
            </w:pPr>
          </w:p>
        </w:tc>
        <w:tc>
          <w:tcPr>
            <w:tcW w:w="452" w:type="dxa"/>
            <w:tcBorders>
              <w:top w:val="nil"/>
              <w:left w:val="nil"/>
              <w:bottom w:val="single" w:sz="4" w:space="0" w:color="000000"/>
              <w:right w:val="single" w:sz="4" w:space="0" w:color="000000"/>
            </w:tcBorders>
            <w:shd w:val="clear" w:color="auto" w:fill="auto"/>
            <w:noWrap/>
            <w:vAlign w:val="center"/>
          </w:tcPr>
          <w:p w:rsidR="00844360" w:rsidRPr="00FB7E97" w:rsidRDefault="00844360" w:rsidP="003B2B75">
            <w:pPr>
              <w:spacing w:after="0" w:line="240" w:lineRule="auto"/>
              <w:jc w:val="center"/>
              <w:rPr>
                <w:rFonts w:ascii="Times New Roman" w:eastAsia="Times New Roman" w:hAnsi="Times New Roman" w:cs="Times New Roman"/>
                <w:b/>
                <w:bCs/>
                <w:color w:val="000000"/>
                <w:sz w:val="24"/>
                <w:szCs w:val="24"/>
                <w:lang w:eastAsia="ru-RU"/>
              </w:rPr>
            </w:pPr>
          </w:p>
        </w:tc>
        <w:tc>
          <w:tcPr>
            <w:tcW w:w="1220" w:type="dxa"/>
            <w:tcBorders>
              <w:top w:val="nil"/>
              <w:left w:val="nil"/>
              <w:bottom w:val="single" w:sz="4" w:space="0" w:color="000000"/>
              <w:right w:val="single" w:sz="4" w:space="0" w:color="000000"/>
            </w:tcBorders>
            <w:shd w:val="clear" w:color="auto" w:fill="auto"/>
            <w:noWrap/>
            <w:vAlign w:val="center"/>
          </w:tcPr>
          <w:p w:rsidR="00844360" w:rsidRPr="00FB7E97" w:rsidRDefault="00844360" w:rsidP="003B2B75">
            <w:pPr>
              <w:spacing w:after="0" w:line="240" w:lineRule="auto"/>
              <w:rPr>
                <w:rFonts w:ascii="Times New Roman" w:eastAsia="Times New Roman" w:hAnsi="Times New Roman" w:cs="Times New Roman"/>
                <w:b/>
                <w:bCs/>
                <w:color w:val="000000"/>
                <w:sz w:val="24"/>
                <w:szCs w:val="24"/>
                <w:lang w:eastAsia="ru-RU"/>
              </w:rPr>
            </w:pPr>
          </w:p>
        </w:tc>
        <w:tc>
          <w:tcPr>
            <w:tcW w:w="826" w:type="dxa"/>
            <w:tcBorders>
              <w:top w:val="nil"/>
              <w:left w:val="nil"/>
              <w:bottom w:val="single" w:sz="4" w:space="0" w:color="000000"/>
              <w:right w:val="single" w:sz="4" w:space="0" w:color="000000"/>
            </w:tcBorders>
            <w:shd w:val="clear" w:color="auto" w:fill="auto"/>
            <w:noWrap/>
            <w:vAlign w:val="center"/>
          </w:tcPr>
          <w:p w:rsidR="00844360" w:rsidRPr="00FB7E97" w:rsidRDefault="00844360" w:rsidP="003B2B75">
            <w:pPr>
              <w:spacing w:after="0" w:line="240" w:lineRule="auto"/>
              <w:rPr>
                <w:rFonts w:ascii="Times New Roman" w:eastAsia="Times New Roman" w:hAnsi="Times New Roman" w:cs="Times New Roman"/>
                <w:b/>
                <w:bCs/>
                <w:color w:val="000000"/>
                <w:sz w:val="24"/>
                <w:szCs w:val="24"/>
                <w:lang w:eastAsia="ru-RU"/>
              </w:rPr>
            </w:pPr>
          </w:p>
        </w:tc>
        <w:tc>
          <w:tcPr>
            <w:tcW w:w="1209" w:type="dxa"/>
            <w:tcBorders>
              <w:top w:val="nil"/>
              <w:left w:val="nil"/>
              <w:bottom w:val="single" w:sz="4" w:space="0" w:color="000000"/>
              <w:right w:val="single" w:sz="4" w:space="0" w:color="000000"/>
            </w:tcBorders>
            <w:shd w:val="clear" w:color="auto" w:fill="auto"/>
            <w:noWrap/>
            <w:vAlign w:val="center"/>
          </w:tcPr>
          <w:p w:rsidR="00844360" w:rsidRPr="00FB7E97" w:rsidRDefault="00844360" w:rsidP="003B2B75">
            <w:pPr>
              <w:spacing w:after="0" w:line="240" w:lineRule="auto"/>
              <w:rPr>
                <w:rFonts w:ascii="Times New Roman" w:eastAsia="Times New Roman" w:hAnsi="Times New Roman" w:cs="Times New Roman"/>
                <w:b/>
                <w:bCs/>
                <w:color w:val="000000"/>
                <w:sz w:val="24"/>
                <w:szCs w:val="24"/>
                <w:lang w:eastAsia="ru-RU"/>
              </w:rPr>
            </w:pPr>
          </w:p>
        </w:tc>
        <w:tc>
          <w:tcPr>
            <w:tcW w:w="1667" w:type="dxa"/>
            <w:tcBorders>
              <w:top w:val="nil"/>
              <w:left w:val="nil"/>
              <w:bottom w:val="single" w:sz="4" w:space="0" w:color="000000"/>
              <w:right w:val="single" w:sz="4" w:space="0" w:color="000000"/>
            </w:tcBorders>
            <w:shd w:val="clear" w:color="auto" w:fill="auto"/>
            <w:noWrap/>
            <w:vAlign w:val="center"/>
          </w:tcPr>
          <w:p w:rsidR="00844360" w:rsidRPr="00FB7E97" w:rsidRDefault="00844360" w:rsidP="003B2B75">
            <w:pPr>
              <w:spacing w:after="0" w:line="240" w:lineRule="auto"/>
              <w:rPr>
                <w:rFonts w:ascii="Times New Roman" w:eastAsia="Times New Roman" w:hAnsi="Times New Roman" w:cs="Times New Roman"/>
                <w:b/>
                <w:bCs/>
                <w:color w:val="000000"/>
                <w:sz w:val="24"/>
                <w:szCs w:val="24"/>
                <w:lang w:eastAsia="ru-RU"/>
              </w:rPr>
            </w:pPr>
          </w:p>
        </w:tc>
        <w:tc>
          <w:tcPr>
            <w:tcW w:w="2977" w:type="dxa"/>
            <w:tcBorders>
              <w:top w:val="nil"/>
              <w:left w:val="nil"/>
              <w:bottom w:val="single" w:sz="4" w:space="0" w:color="000000"/>
              <w:right w:val="single" w:sz="4" w:space="0" w:color="000000"/>
            </w:tcBorders>
            <w:shd w:val="clear" w:color="auto" w:fill="auto"/>
            <w:noWrap/>
            <w:vAlign w:val="center"/>
          </w:tcPr>
          <w:p w:rsidR="00844360" w:rsidRPr="00FB7E97" w:rsidRDefault="00844360" w:rsidP="003B2B75">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СРЕДНИЙ БАЛ</w:t>
            </w:r>
          </w:p>
        </w:tc>
        <w:tc>
          <w:tcPr>
            <w:tcW w:w="709" w:type="dxa"/>
            <w:tcBorders>
              <w:top w:val="nil"/>
              <w:left w:val="nil"/>
              <w:bottom w:val="single" w:sz="4" w:space="0" w:color="000000"/>
              <w:right w:val="single" w:sz="4" w:space="0" w:color="000000"/>
            </w:tcBorders>
            <w:shd w:val="clear" w:color="auto" w:fill="auto"/>
            <w:noWrap/>
            <w:vAlign w:val="center"/>
          </w:tcPr>
          <w:p w:rsidR="00844360" w:rsidRPr="00FB7E97" w:rsidRDefault="00844360" w:rsidP="003B2B75">
            <w:pPr>
              <w:spacing w:after="0" w:line="240" w:lineRule="auto"/>
              <w:jc w:val="right"/>
              <w:rPr>
                <w:rFonts w:ascii="Times New Roman" w:eastAsia="Times New Roman" w:hAnsi="Times New Roman" w:cs="Times New Roman"/>
                <w:b/>
                <w:bCs/>
                <w:color w:val="000000"/>
                <w:sz w:val="24"/>
                <w:szCs w:val="24"/>
                <w:lang w:eastAsia="ru-RU"/>
              </w:rPr>
            </w:pPr>
          </w:p>
        </w:tc>
        <w:tc>
          <w:tcPr>
            <w:tcW w:w="850" w:type="dxa"/>
            <w:tcBorders>
              <w:top w:val="nil"/>
              <w:left w:val="nil"/>
              <w:bottom w:val="single" w:sz="4" w:space="0" w:color="000000"/>
              <w:right w:val="single" w:sz="4" w:space="0" w:color="000000"/>
            </w:tcBorders>
            <w:shd w:val="clear" w:color="auto" w:fill="auto"/>
            <w:noWrap/>
            <w:vAlign w:val="center"/>
          </w:tcPr>
          <w:p w:rsidR="00844360" w:rsidRPr="00FB7E97" w:rsidRDefault="00844360" w:rsidP="003B2B75">
            <w:pPr>
              <w:spacing w:after="0" w:line="240" w:lineRule="auto"/>
              <w:jc w:val="right"/>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4</w:t>
            </w:r>
          </w:p>
        </w:tc>
      </w:tr>
      <w:tr w:rsidR="003B2B75" w:rsidRPr="00FB7E97" w:rsidTr="003B2B75">
        <w:trPr>
          <w:trHeight w:val="255"/>
        </w:trPr>
        <w:tc>
          <w:tcPr>
            <w:tcW w:w="438" w:type="dxa"/>
            <w:tcBorders>
              <w:top w:val="nil"/>
              <w:left w:val="nil"/>
              <w:bottom w:val="nil"/>
              <w:right w:val="nil"/>
            </w:tcBorders>
            <w:shd w:val="clear" w:color="auto" w:fill="auto"/>
            <w:noWrap/>
            <w:vAlign w:val="bottom"/>
            <w:hideMark/>
          </w:tcPr>
          <w:p w:rsidR="003B2B75" w:rsidRPr="00FB7E97" w:rsidRDefault="003B2B75" w:rsidP="003B2B75">
            <w:pPr>
              <w:spacing w:after="0" w:line="240" w:lineRule="auto"/>
              <w:jc w:val="right"/>
              <w:rPr>
                <w:rFonts w:ascii="Times New Roman" w:eastAsia="Times New Roman" w:hAnsi="Times New Roman" w:cs="Times New Roman"/>
                <w:b/>
                <w:bCs/>
                <w:color w:val="000000"/>
                <w:sz w:val="24"/>
                <w:szCs w:val="24"/>
                <w:lang w:eastAsia="ru-RU"/>
              </w:rPr>
            </w:pPr>
          </w:p>
        </w:tc>
        <w:tc>
          <w:tcPr>
            <w:tcW w:w="452" w:type="dxa"/>
            <w:tcBorders>
              <w:top w:val="nil"/>
              <w:left w:val="nil"/>
              <w:bottom w:val="nil"/>
              <w:right w:val="nil"/>
            </w:tcBorders>
            <w:shd w:val="clear" w:color="auto" w:fill="auto"/>
            <w:noWrap/>
            <w:vAlign w:val="bottom"/>
            <w:hideMark/>
          </w:tcPr>
          <w:p w:rsidR="003B2B75" w:rsidRPr="00FB7E97" w:rsidRDefault="003B2B75" w:rsidP="003B2B75">
            <w:pPr>
              <w:spacing w:after="0" w:line="240" w:lineRule="auto"/>
              <w:rPr>
                <w:rFonts w:ascii="Times New Roman" w:eastAsia="Times New Roman" w:hAnsi="Times New Roman" w:cs="Times New Roman"/>
                <w:sz w:val="24"/>
                <w:szCs w:val="24"/>
                <w:lang w:eastAsia="ru-RU"/>
              </w:rPr>
            </w:pPr>
          </w:p>
        </w:tc>
        <w:tc>
          <w:tcPr>
            <w:tcW w:w="1220" w:type="dxa"/>
            <w:tcBorders>
              <w:top w:val="nil"/>
              <w:left w:val="nil"/>
              <w:bottom w:val="nil"/>
              <w:right w:val="nil"/>
            </w:tcBorders>
            <w:shd w:val="clear" w:color="auto" w:fill="auto"/>
            <w:noWrap/>
            <w:vAlign w:val="bottom"/>
            <w:hideMark/>
          </w:tcPr>
          <w:p w:rsidR="003B2B75" w:rsidRPr="00FB7E97" w:rsidRDefault="003B2B75" w:rsidP="003B2B75">
            <w:pPr>
              <w:spacing w:after="0" w:line="240" w:lineRule="auto"/>
              <w:rPr>
                <w:rFonts w:ascii="Times New Roman" w:eastAsia="Times New Roman" w:hAnsi="Times New Roman" w:cs="Times New Roman"/>
                <w:sz w:val="24"/>
                <w:szCs w:val="24"/>
                <w:lang w:eastAsia="ru-RU"/>
              </w:rPr>
            </w:pPr>
          </w:p>
        </w:tc>
        <w:tc>
          <w:tcPr>
            <w:tcW w:w="826" w:type="dxa"/>
            <w:tcBorders>
              <w:top w:val="nil"/>
              <w:left w:val="nil"/>
              <w:bottom w:val="nil"/>
              <w:right w:val="nil"/>
            </w:tcBorders>
            <w:shd w:val="clear" w:color="auto" w:fill="auto"/>
            <w:noWrap/>
            <w:vAlign w:val="bottom"/>
            <w:hideMark/>
          </w:tcPr>
          <w:p w:rsidR="003B2B75" w:rsidRPr="00FB7E97" w:rsidRDefault="003B2B75" w:rsidP="003B2B75">
            <w:pPr>
              <w:spacing w:after="0" w:line="240" w:lineRule="auto"/>
              <w:rPr>
                <w:rFonts w:ascii="Times New Roman" w:eastAsia="Times New Roman" w:hAnsi="Times New Roman" w:cs="Times New Roman"/>
                <w:sz w:val="24"/>
                <w:szCs w:val="24"/>
                <w:lang w:eastAsia="ru-RU"/>
              </w:rPr>
            </w:pPr>
          </w:p>
        </w:tc>
        <w:tc>
          <w:tcPr>
            <w:tcW w:w="1209" w:type="dxa"/>
            <w:tcBorders>
              <w:top w:val="nil"/>
              <w:left w:val="nil"/>
              <w:bottom w:val="nil"/>
              <w:right w:val="nil"/>
            </w:tcBorders>
            <w:shd w:val="clear" w:color="auto" w:fill="auto"/>
            <w:noWrap/>
            <w:vAlign w:val="bottom"/>
            <w:hideMark/>
          </w:tcPr>
          <w:p w:rsidR="003B2B75" w:rsidRPr="00FB7E97" w:rsidRDefault="003B2B75" w:rsidP="003B2B75">
            <w:pPr>
              <w:spacing w:after="0" w:line="240" w:lineRule="auto"/>
              <w:rPr>
                <w:rFonts w:ascii="Times New Roman" w:eastAsia="Times New Roman" w:hAnsi="Times New Roman" w:cs="Times New Roman"/>
                <w:sz w:val="24"/>
                <w:szCs w:val="24"/>
                <w:lang w:eastAsia="ru-RU"/>
              </w:rPr>
            </w:pPr>
          </w:p>
        </w:tc>
        <w:tc>
          <w:tcPr>
            <w:tcW w:w="1667" w:type="dxa"/>
            <w:tcBorders>
              <w:top w:val="nil"/>
              <w:left w:val="nil"/>
              <w:bottom w:val="nil"/>
              <w:right w:val="nil"/>
            </w:tcBorders>
            <w:shd w:val="clear" w:color="auto" w:fill="auto"/>
            <w:noWrap/>
            <w:vAlign w:val="bottom"/>
            <w:hideMark/>
          </w:tcPr>
          <w:p w:rsidR="003B2B75" w:rsidRPr="00FB7E97" w:rsidRDefault="003B2B75" w:rsidP="003B2B75">
            <w:pPr>
              <w:spacing w:after="0" w:line="240" w:lineRule="auto"/>
              <w:rPr>
                <w:rFonts w:ascii="Times New Roman" w:eastAsia="Times New Roman" w:hAnsi="Times New Roman" w:cs="Times New Roman"/>
                <w:sz w:val="24"/>
                <w:szCs w:val="24"/>
                <w:lang w:eastAsia="ru-RU"/>
              </w:rPr>
            </w:pPr>
          </w:p>
        </w:tc>
        <w:tc>
          <w:tcPr>
            <w:tcW w:w="2977" w:type="dxa"/>
            <w:tcBorders>
              <w:top w:val="nil"/>
              <w:left w:val="nil"/>
              <w:bottom w:val="nil"/>
              <w:right w:val="nil"/>
            </w:tcBorders>
            <w:shd w:val="clear" w:color="auto" w:fill="auto"/>
            <w:noWrap/>
            <w:vAlign w:val="bottom"/>
            <w:hideMark/>
          </w:tcPr>
          <w:p w:rsidR="003B2B75" w:rsidRPr="00FB7E97" w:rsidRDefault="003B2B75" w:rsidP="003B2B75">
            <w:pPr>
              <w:spacing w:after="0" w:line="240" w:lineRule="auto"/>
              <w:rPr>
                <w:rFonts w:ascii="Times New Roman" w:eastAsia="Times New Roman" w:hAnsi="Times New Roman" w:cs="Times New Roman"/>
                <w:sz w:val="24"/>
                <w:szCs w:val="24"/>
                <w:lang w:eastAsia="ru-RU"/>
              </w:rPr>
            </w:pPr>
          </w:p>
        </w:tc>
        <w:tc>
          <w:tcPr>
            <w:tcW w:w="709" w:type="dxa"/>
            <w:tcBorders>
              <w:top w:val="nil"/>
              <w:left w:val="nil"/>
              <w:bottom w:val="nil"/>
              <w:right w:val="nil"/>
            </w:tcBorders>
            <w:shd w:val="clear" w:color="auto" w:fill="auto"/>
            <w:noWrap/>
            <w:vAlign w:val="bottom"/>
            <w:hideMark/>
          </w:tcPr>
          <w:p w:rsidR="003B2B75" w:rsidRPr="00FB7E97" w:rsidRDefault="003B2B75" w:rsidP="003B2B75">
            <w:pPr>
              <w:spacing w:after="0" w:line="240" w:lineRule="auto"/>
              <w:rPr>
                <w:rFonts w:ascii="Times New Roman" w:eastAsia="Times New Roman" w:hAnsi="Times New Roman" w:cs="Times New Roman"/>
                <w:sz w:val="24"/>
                <w:szCs w:val="24"/>
                <w:lang w:eastAsia="ru-RU"/>
              </w:rPr>
            </w:pPr>
          </w:p>
        </w:tc>
        <w:tc>
          <w:tcPr>
            <w:tcW w:w="850" w:type="dxa"/>
            <w:tcBorders>
              <w:top w:val="nil"/>
              <w:left w:val="nil"/>
              <w:bottom w:val="nil"/>
              <w:right w:val="nil"/>
            </w:tcBorders>
            <w:shd w:val="clear" w:color="auto" w:fill="auto"/>
            <w:noWrap/>
            <w:vAlign w:val="bottom"/>
            <w:hideMark/>
          </w:tcPr>
          <w:p w:rsidR="003B2B75" w:rsidRPr="00FB7E97" w:rsidRDefault="003B2B75" w:rsidP="003B2B75">
            <w:pPr>
              <w:spacing w:after="0" w:line="240" w:lineRule="auto"/>
              <w:rPr>
                <w:rFonts w:ascii="Times New Roman" w:eastAsia="Times New Roman" w:hAnsi="Times New Roman" w:cs="Times New Roman"/>
                <w:sz w:val="24"/>
                <w:szCs w:val="24"/>
                <w:lang w:eastAsia="ru-RU"/>
              </w:rPr>
            </w:pPr>
          </w:p>
        </w:tc>
      </w:tr>
    </w:tbl>
    <w:p w:rsidR="003B2B75" w:rsidRPr="00FB7E97" w:rsidRDefault="003B2B75" w:rsidP="008870DF">
      <w:pPr>
        <w:spacing w:after="53" w:line="241" w:lineRule="auto"/>
        <w:ind w:left="370" w:right="7"/>
        <w:jc w:val="center"/>
        <w:rPr>
          <w:rFonts w:ascii="Times New Roman" w:hAnsi="Times New Roman" w:cs="Times New Roman"/>
          <w:b/>
          <w:sz w:val="24"/>
          <w:szCs w:val="24"/>
        </w:rPr>
      </w:pPr>
      <w:r w:rsidRPr="00FB7E97">
        <w:rPr>
          <w:rFonts w:ascii="Times New Roman" w:hAnsi="Times New Roman" w:cs="Times New Roman"/>
          <w:b/>
          <w:sz w:val="24"/>
          <w:szCs w:val="24"/>
        </w:rPr>
        <w:t>Родной (татарский) язык</w:t>
      </w:r>
    </w:p>
    <w:p w:rsidR="003B2B75" w:rsidRPr="00FB7E97" w:rsidRDefault="003B2B75" w:rsidP="008870DF">
      <w:pPr>
        <w:spacing w:after="53" w:line="241" w:lineRule="auto"/>
        <w:ind w:left="370" w:right="7"/>
        <w:jc w:val="center"/>
        <w:rPr>
          <w:rFonts w:ascii="Times New Roman" w:hAnsi="Times New Roman" w:cs="Times New Roman"/>
          <w:b/>
          <w:sz w:val="24"/>
          <w:szCs w:val="24"/>
        </w:rPr>
      </w:pPr>
    </w:p>
    <w:tbl>
      <w:tblPr>
        <w:tblW w:w="10479" w:type="dxa"/>
        <w:tblInd w:w="5" w:type="dxa"/>
        <w:tblLook w:val="04A0" w:firstRow="1" w:lastRow="0" w:firstColumn="1" w:lastColumn="0" w:noHBand="0" w:noVBand="1"/>
      </w:tblPr>
      <w:tblGrid>
        <w:gridCol w:w="1193"/>
        <w:gridCol w:w="951"/>
        <w:gridCol w:w="1303"/>
        <w:gridCol w:w="892"/>
        <w:gridCol w:w="963"/>
        <w:gridCol w:w="1311"/>
        <w:gridCol w:w="993"/>
        <w:gridCol w:w="963"/>
        <w:gridCol w:w="1525"/>
        <w:gridCol w:w="1003"/>
      </w:tblGrid>
      <w:tr w:rsidR="003B2B75" w:rsidRPr="00FB7E97" w:rsidTr="00844360">
        <w:trPr>
          <w:trHeight w:val="300"/>
        </w:trPr>
        <w:tc>
          <w:tcPr>
            <w:tcW w:w="1111" w:type="dxa"/>
            <w:tcBorders>
              <w:top w:val="single" w:sz="4" w:space="0" w:color="auto"/>
              <w:left w:val="nil"/>
              <w:bottom w:val="single" w:sz="4" w:space="0" w:color="auto"/>
              <w:right w:val="single" w:sz="4" w:space="0" w:color="auto"/>
            </w:tcBorders>
            <w:shd w:val="clear" w:color="auto" w:fill="auto"/>
            <w:noWrap/>
            <w:vAlign w:val="bottom"/>
            <w:hideMark/>
          </w:tcPr>
          <w:p w:rsidR="003B2B75" w:rsidRPr="00FB7E97" w:rsidRDefault="003B2B75" w:rsidP="003B2B75">
            <w:pPr>
              <w:spacing w:after="0" w:line="240" w:lineRule="auto"/>
              <w:rPr>
                <w:rFonts w:ascii="Calibri" w:eastAsia="Times New Roman" w:hAnsi="Calibri" w:cs="Calibri"/>
                <w:b/>
                <w:bCs/>
                <w:color w:val="000000"/>
                <w:sz w:val="24"/>
                <w:szCs w:val="24"/>
                <w:lang w:eastAsia="ru-RU"/>
              </w:rPr>
            </w:pPr>
            <w:r w:rsidRPr="00FB7E97">
              <w:rPr>
                <w:rFonts w:ascii="Calibri" w:eastAsia="Times New Roman" w:hAnsi="Calibri" w:cs="Calibri"/>
                <w:b/>
                <w:bCs/>
                <w:color w:val="000000"/>
                <w:sz w:val="24"/>
                <w:szCs w:val="24"/>
                <w:lang w:eastAsia="ru-RU"/>
              </w:rPr>
              <w:lastRenderedPageBreak/>
              <w:t>Фамилия</w:t>
            </w:r>
          </w:p>
        </w:tc>
        <w:tc>
          <w:tcPr>
            <w:tcW w:w="890" w:type="dxa"/>
            <w:tcBorders>
              <w:top w:val="single" w:sz="4" w:space="0" w:color="auto"/>
              <w:left w:val="nil"/>
              <w:bottom w:val="single" w:sz="4" w:space="0" w:color="auto"/>
              <w:right w:val="single" w:sz="4" w:space="0" w:color="auto"/>
            </w:tcBorders>
            <w:shd w:val="clear" w:color="auto" w:fill="auto"/>
            <w:noWrap/>
            <w:vAlign w:val="bottom"/>
            <w:hideMark/>
          </w:tcPr>
          <w:p w:rsidR="003B2B75" w:rsidRPr="00FB7E97" w:rsidRDefault="003B2B75" w:rsidP="003B2B75">
            <w:pPr>
              <w:spacing w:after="0" w:line="240" w:lineRule="auto"/>
              <w:rPr>
                <w:rFonts w:ascii="Calibri" w:eastAsia="Times New Roman" w:hAnsi="Calibri" w:cs="Calibri"/>
                <w:b/>
                <w:bCs/>
                <w:color w:val="000000"/>
                <w:sz w:val="24"/>
                <w:szCs w:val="24"/>
                <w:lang w:eastAsia="ru-RU"/>
              </w:rPr>
            </w:pPr>
            <w:r w:rsidRPr="00FB7E97">
              <w:rPr>
                <w:rFonts w:ascii="Calibri" w:eastAsia="Times New Roman" w:hAnsi="Calibri" w:cs="Calibri"/>
                <w:b/>
                <w:bCs/>
                <w:color w:val="000000"/>
                <w:sz w:val="24"/>
                <w:szCs w:val="24"/>
                <w:lang w:eastAsia="ru-RU"/>
              </w:rPr>
              <w:t>Имя</w:t>
            </w:r>
          </w:p>
        </w:tc>
        <w:tc>
          <w:tcPr>
            <w:tcW w:w="1212" w:type="dxa"/>
            <w:tcBorders>
              <w:top w:val="single" w:sz="4" w:space="0" w:color="auto"/>
              <w:left w:val="nil"/>
              <w:bottom w:val="single" w:sz="4" w:space="0" w:color="auto"/>
              <w:right w:val="single" w:sz="4" w:space="0" w:color="auto"/>
            </w:tcBorders>
            <w:shd w:val="clear" w:color="auto" w:fill="auto"/>
            <w:noWrap/>
            <w:vAlign w:val="bottom"/>
            <w:hideMark/>
          </w:tcPr>
          <w:p w:rsidR="003B2B75" w:rsidRPr="00FB7E97" w:rsidRDefault="003B2B75" w:rsidP="003B2B75">
            <w:pPr>
              <w:spacing w:after="0" w:line="240" w:lineRule="auto"/>
              <w:rPr>
                <w:rFonts w:ascii="Calibri" w:eastAsia="Times New Roman" w:hAnsi="Calibri" w:cs="Calibri"/>
                <w:b/>
                <w:bCs/>
                <w:color w:val="000000"/>
                <w:sz w:val="24"/>
                <w:szCs w:val="24"/>
                <w:lang w:eastAsia="ru-RU"/>
              </w:rPr>
            </w:pPr>
            <w:r w:rsidRPr="00FB7E97">
              <w:rPr>
                <w:rFonts w:ascii="Calibri" w:eastAsia="Times New Roman" w:hAnsi="Calibri" w:cs="Calibri"/>
                <w:b/>
                <w:bCs/>
                <w:color w:val="000000"/>
                <w:sz w:val="24"/>
                <w:szCs w:val="24"/>
                <w:lang w:eastAsia="ru-RU"/>
              </w:rPr>
              <w:t>Отчество</w:t>
            </w:r>
          </w:p>
        </w:tc>
        <w:tc>
          <w:tcPr>
            <w:tcW w:w="835" w:type="dxa"/>
            <w:tcBorders>
              <w:top w:val="single" w:sz="4" w:space="0" w:color="auto"/>
              <w:left w:val="nil"/>
              <w:bottom w:val="single" w:sz="4" w:space="0" w:color="auto"/>
              <w:right w:val="single" w:sz="4" w:space="0" w:color="auto"/>
            </w:tcBorders>
            <w:shd w:val="clear" w:color="auto" w:fill="auto"/>
            <w:noWrap/>
            <w:vAlign w:val="bottom"/>
            <w:hideMark/>
          </w:tcPr>
          <w:p w:rsidR="003B2B75" w:rsidRPr="00FB7E97" w:rsidRDefault="003B2B75" w:rsidP="003B2B75">
            <w:pPr>
              <w:spacing w:after="0" w:line="240" w:lineRule="auto"/>
              <w:rPr>
                <w:rFonts w:ascii="Calibri" w:eastAsia="Times New Roman" w:hAnsi="Calibri" w:cs="Calibri"/>
                <w:b/>
                <w:bCs/>
                <w:color w:val="000000"/>
                <w:sz w:val="24"/>
                <w:szCs w:val="24"/>
                <w:lang w:eastAsia="ru-RU"/>
              </w:rPr>
            </w:pPr>
            <w:r w:rsidRPr="00FB7E97">
              <w:rPr>
                <w:rFonts w:ascii="Calibri" w:eastAsia="Times New Roman" w:hAnsi="Calibri" w:cs="Calibri"/>
                <w:b/>
                <w:bCs/>
                <w:color w:val="000000"/>
                <w:sz w:val="24"/>
                <w:szCs w:val="24"/>
                <w:lang w:eastAsia="ru-RU"/>
              </w:rPr>
              <w:t>Баллы B</w:t>
            </w:r>
          </w:p>
        </w:tc>
        <w:tc>
          <w:tcPr>
            <w:tcW w:w="909" w:type="dxa"/>
            <w:tcBorders>
              <w:top w:val="single" w:sz="4" w:space="0" w:color="auto"/>
              <w:left w:val="nil"/>
              <w:bottom w:val="single" w:sz="4" w:space="0" w:color="auto"/>
              <w:right w:val="single" w:sz="4" w:space="0" w:color="auto"/>
            </w:tcBorders>
            <w:shd w:val="clear" w:color="auto" w:fill="auto"/>
            <w:noWrap/>
            <w:vAlign w:val="bottom"/>
            <w:hideMark/>
          </w:tcPr>
          <w:p w:rsidR="003B2B75" w:rsidRPr="00FB7E97" w:rsidRDefault="003B2B75" w:rsidP="003B2B75">
            <w:pPr>
              <w:spacing w:after="0" w:line="240" w:lineRule="auto"/>
              <w:rPr>
                <w:rFonts w:ascii="Calibri" w:eastAsia="Times New Roman" w:hAnsi="Calibri" w:cs="Calibri"/>
                <w:b/>
                <w:bCs/>
                <w:color w:val="000000"/>
                <w:sz w:val="24"/>
                <w:szCs w:val="24"/>
                <w:lang w:eastAsia="ru-RU"/>
              </w:rPr>
            </w:pPr>
            <w:r w:rsidRPr="00FB7E97">
              <w:rPr>
                <w:rFonts w:ascii="Calibri" w:eastAsia="Times New Roman" w:hAnsi="Calibri" w:cs="Calibri"/>
                <w:b/>
                <w:bCs/>
                <w:color w:val="000000"/>
                <w:sz w:val="24"/>
                <w:szCs w:val="24"/>
                <w:lang w:eastAsia="ru-RU"/>
              </w:rPr>
              <w:t>Сумма баллов B</w:t>
            </w:r>
          </w:p>
        </w:tc>
        <w:tc>
          <w:tcPr>
            <w:tcW w:w="1275" w:type="dxa"/>
            <w:tcBorders>
              <w:top w:val="single" w:sz="4" w:space="0" w:color="auto"/>
              <w:left w:val="nil"/>
              <w:bottom w:val="single" w:sz="4" w:space="0" w:color="auto"/>
              <w:right w:val="single" w:sz="4" w:space="0" w:color="auto"/>
            </w:tcBorders>
            <w:shd w:val="clear" w:color="auto" w:fill="auto"/>
            <w:noWrap/>
            <w:vAlign w:val="bottom"/>
            <w:hideMark/>
          </w:tcPr>
          <w:p w:rsidR="003B2B75" w:rsidRPr="00FB7E97" w:rsidRDefault="003B2B75" w:rsidP="003B2B75">
            <w:pPr>
              <w:spacing w:after="0" w:line="240" w:lineRule="auto"/>
              <w:rPr>
                <w:rFonts w:ascii="Calibri" w:eastAsia="Times New Roman" w:hAnsi="Calibri" w:cs="Calibri"/>
                <w:b/>
                <w:bCs/>
                <w:color w:val="000000"/>
                <w:sz w:val="24"/>
                <w:szCs w:val="24"/>
                <w:lang w:eastAsia="ru-RU"/>
              </w:rPr>
            </w:pPr>
            <w:r w:rsidRPr="00FB7E97">
              <w:rPr>
                <w:rFonts w:ascii="Calibri" w:eastAsia="Times New Roman" w:hAnsi="Calibri" w:cs="Calibri"/>
                <w:b/>
                <w:bCs/>
                <w:color w:val="000000"/>
                <w:sz w:val="24"/>
                <w:szCs w:val="24"/>
                <w:lang w:eastAsia="ru-RU"/>
              </w:rPr>
              <w:t>Баллы С</w:t>
            </w:r>
          </w:p>
        </w:tc>
        <w:tc>
          <w:tcPr>
            <w:tcW w:w="993" w:type="dxa"/>
            <w:tcBorders>
              <w:top w:val="single" w:sz="4" w:space="0" w:color="auto"/>
              <w:left w:val="nil"/>
              <w:bottom w:val="single" w:sz="4" w:space="0" w:color="auto"/>
              <w:right w:val="single" w:sz="4" w:space="0" w:color="auto"/>
            </w:tcBorders>
            <w:shd w:val="clear" w:color="auto" w:fill="auto"/>
            <w:noWrap/>
            <w:vAlign w:val="bottom"/>
            <w:hideMark/>
          </w:tcPr>
          <w:p w:rsidR="003B2B75" w:rsidRPr="00FB7E97" w:rsidRDefault="003B2B75" w:rsidP="003B2B75">
            <w:pPr>
              <w:spacing w:after="0" w:line="240" w:lineRule="auto"/>
              <w:rPr>
                <w:rFonts w:ascii="Calibri" w:eastAsia="Times New Roman" w:hAnsi="Calibri" w:cs="Calibri"/>
                <w:b/>
                <w:bCs/>
                <w:color w:val="000000"/>
                <w:sz w:val="24"/>
                <w:szCs w:val="24"/>
                <w:lang w:eastAsia="ru-RU"/>
              </w:rPr>
            </w:pPr>
            <w:r w:rsidRPr="00FB7E97">
              <w:rPr>
                <w:rFonts w:ascii="Calibri" w:eastAsia="Times New Roman" w:hAnsi="Calibri" w:cs="Calibri"/>
                <w:b/>
                <w:bCs/>
                <w:color w:val="000000"/>
                <w:sz w:val="24"/>
                <w:szCs w:val="24"/>
                <w:lang w:eastAsia="ru-RU"/>
              </w:rPr>
              <w:t>Сумма баллов C</w:t>
            </w:r>
          </w:p>
        </w:tc>
        <w:tc>
          <w:tcPr>
            <w:tcW w:w="901" w:type="dxa"/>
            <w:tcBorders>
              <w:top w:val="single" w:sz="4" w:space="0" w:color="auto"/>
              <w:left w:val="nil"/>
              <w:bottom w:val="single" w:sz="4" w:space="0" w:color="auto"/>
              <w:right w:val="single" w:sz="4" w:space="0" w:color="auto"/>
            </w:tcBorders>
            <w:shd w:val="clear" w:color="auto" w:fill="auto"/>
            <w:noWrap/>
            <w:vAlign w:val="bottom"/>
            <w:hideMark/>
          </w:tcPr>
          <w:p w:rsidR="003B2B75" w:rsidRPr="00FB7E97" w:rsidRDefault="003B2B75" w:rsidP="003B2B75">
            <w:pPr>
              <w:spacing w:after="0" w:line="240" w:lineRule="auto"/>
              <w:rPr>
                <w:rFonts w:ascii="Calibri" w:eastAsia="Times New Roman" w:hAnsi="Calibri" w:cs="Calibri"/>
                <w:b/>
                <w:bCs/>
                <w:color w:val="000000"/>
                <w:sz w:val="24"/>
                <w:szCs w:val="24"/>
                <w:lang w:eastAsia="ru-RU"/>
              </w:rPr>
            </w:pPr>
            <w:r w:rsidRPr="00FB7E97">
              <w:rPr>
                <w:rFonts w:ascii="Calibri" w:eastAsia="Times New Roman" w:hAnsi="Calibri" w:cs="Calibri"/>
                <w:b/>
                <w:bCs/>
                <w:color w:val="000000"/>
                <w:sz w:val="24"/>
                <w:szCs w:val="24"/>
                <w:lang w:eastAsia="ru-RU"/>
              </w:rPr>
              <w:t>Сумма баллов</w:t>
            </w:r>
          </w:p>
        </w:tc>
        <w:tc>
          <w:tcPr>
            <w:tcW w:w="1416" w:type="dxa"/>
            <w:tcBorders>
              <w:top w:val="single" w:sz="4" w:space="0" w:color="auto"/>
              <w:left w:val="nil"/>
              <w:bottom w:val="single" w:sz="4" w:space="0" w:color="auto"/>
              <w:right w:val="single" w:sz="4" w:space="0" w:color="auto"/>
            </w:tcBorders>
            <w:shd w:val="clear" w:color="auto" w:fill="auto"/>
            <w:noWrap/>
            <w:vAlign w:val="bottom"/>
            <w:hideMark/>
          </w:tcPr>
          <w:p w:rsidR="003B2B75" w:rsidRPr="00FB7E97" w:rsidRDefault="003B2B75" w:rsidP="003B2B75">
            <w:pPr>
              <w:spacing w:after="0" w:line="240" w:lineRule="auto"/>
              <w:rPr>
                <w:rFonts w:ascii="Calibri" w:eastAsia="Times New Roman" w:hAnsi="Calibri" w:cs="Calibri"/>
                <w:b/>
                <w:bCs/>
                <w:color w:val="000000"/>
                <w:sz w:val="24"/>
                <w:szCs w:val="24"/>
                <w:lang w:eastAsia="ru-RU"/>
              </w:rPr>
            </w:pPr>
            <w:r w:rsidRPr="00FB7E97">
              <w:rPr>
                <w:rFonts w:ascii="Calibri" w:eastAsia="Times New Roman" w:hAnsi="Calibri" w:cs="Calibri"/>
                <w:b/>
                <w:bCs/>
                <w:color w:val="000000"/>
                <w:sz w:val="24"/>
                <w:szCs w:val="24"/>
                <w:lang w:eastAsia="ru-RU"/>
              </w:rPr>
              <w:t>Процент выполнения</w:t>
            </w:r>
          </w:p>
        </w:tc>
        <w:tc>
          <w:tcPr>
            <w:tcW w:w="937" w:type="dxa"/>
            <w:tcBorders>
              <w:top w:val="single" w:sz="4" w:space="0" w:color="auto"/>
              <w:left w:val="nil"/>
              <w:bottom w:val="single" w:sz="4" w:space="0" w:color="auto"/>
              <w:right w:val="single" w:sz="4" w:space="0" w:color="auto"/>
            </w:tcBorders>
            <w:shd w:val="clear" w:color="auto" w:fill="auto"/>
            <w:noWrap/>
            <w:vAlign w:val="bottom"/>
            <w:hideMark/>
          </w:tcPr>
          <w:p w:rsidR="003B2B75" w:rsidRPr="00FB7E97" w:rsidRDefault="003B2B75" w:rsidP="003B2B75">
            <w:pPr>
              <w:spacing w:after="0" w:line="240" w:lineRule="auto"/>
              <w:rPr>
                <w:rFonts w:ascii="Calibri" w:eastAsia="Times New Roman" w:hAnsi="Calibri" w:cs="Calibri"/>
                <w:b/>
                <w:bCs/>
                <w:color w:val="000000"/>
                <w:sz w:val="24"/>
                <w:szCs w:val="24"/>
                <w:lang w:eastAsia="ru-RU"/>
              </w:rPr>
            </w:pPr>
            <w:r w:rsidRPr="00FB7E97">
              <w:rPr>
                <w:rFonts w:ascii="Calibri" w:eastAsia="Times New Roman" w:hAnsi="Calibri" w:cs="Calibri"/>
                <w:b/>
                <w:bCs/>
                <w:color w:val="000000"/>
                <w:sz w:val="24"/>
                <w:szCs w:val="24"/>
                <w:lang w:eastAsia="ru-RU"/>
              </w:rPr>
              <w:t>Оценка</w:t>
            </w:r>
          </w:p>
        </w:tc>
      </w:tr>
      <w:tr w:rsidR="003B2B75" w:rsidRPr="00FB7E97" w:rsidTr="00844360">
        <w:trPr>
          <w:trHeight w:val="300"/>
        </w:trPr>
        <w:tc>
          <w:tcPr>
            <w:tcW w:w="1111" w:type="dxa"/>
            <w:tcBorders>
              <w:top w:val="nil"/>
              <w:left w:val="nil"/>
              <w:bottom w:val="nil"/>
              <w:right w:val="single" w:sz="4" w:space="0" w:color="auto"/>
            </w:tcBorders>
            <w:shd w:val="clear" w:color="auto" w:fill="auto"/>
            <w:noWrap/>
            <w:vAlign w:val="bottom"/>
            <w:hideMark/>
          </w:tcPr>
          <w:p w:rsidR="003B2B75" w:rsidRPr="00FB7E97" w:rsidRDefault="003B2B75" w:rsidP="003B2B75">
            <w:pPr>
              <w:spacing w:after="0" w:line="240" w:lineRule="auto"/>
              <w:rPr>
                <w:rFonts w:ascii="Calibri" w:eastAsia="Times New Roman" w:hAnsi="Calibri" w:cs="Calibri"/>
                <w:color w:val="000000"/>
                <w:sz w:val="24"/>
                <w:szCs w:val="24"/>
                <w:lang w:eastAsia="ru-RU"/>
              </w:rPr>
            </w:pPr>
            <w:r w:rsidRPr="00FB7E97">
              <w:rPr>
                <w:rFonts w:ascii="Calibri" w:eastAsia="Times New Roman" w:hAnsi="Calibri" w:cs="Calibri"/>
                <w:color w:val="000000"/>
                <w:sz w:val="24"/>
                <w:szCs w:val="24"/>
                <w:lang w:eastAsia="ru-RU"/>
              </w:rPr>
              <w:t>Шакиров</w:t>
            </w:r>
          </w:p>
        </w:tc>
        <w:tc>
          <w:tcPr>
            <w:tcW w:w="890" w:type="dxa"/>
            <w:tcBorders>
              <w:top w:val="nil"/>
              <w:left w:val="nil"/>
              <w:bottom w:val="nil"/>
              <w:right w:val="single" w:sz="4" w:space="0" w:color="auto"/>
            </w:tcBorders>
            <w:shd w:val="clear" w:color="auto" w:fill="auto"/>
            <w:noWrap/>
            <w:vAlign w:val="bottom"/>
            <w:hideMark/>
          </w:tcPr>
          <w:p w:rsidR="003B2B75" w:rsidRPr="00FB7E97" w:rsidRDefault="003B2B75" w:rsidP="003B2B75">
            <w:pPr>
              <w:spacing w:after="0" w:line="240" w:lineRule="auto"/>
              <w:rPr>
                <w:rFonts w:ascii="Calibri" w:eastAsia="Times New Roman" w:hAnsi="Calibri" w:cs="Calibri"/>
                <w:color w:val="000000"/>
                <w:sz w:val="24"/>
                <w:szCs w:val="24"/>
                <w:lang w:eastAsia="ru-RU"/>
              </w:rPr>
            </w:pPr>
            <w:r w:rsidRPr="00FB7E97">
              <w:rPr>
                <w:rFonts w:ascii="Calibri" w:eastAsia="Times New Roman" w:hAnsi="Calibri" w:cs="Calibri"/>
                <w:color w:val="000000"/>
                <w:sz w:val="24"/>
                <w:szCs w:val="24"/>
                <w:lang w:eastAsia="ru-RU"/>
              </w:rPr>
              <w:t>Зиннур</w:t>
            </w:r>
          </w:p>
        </w:tc>
        <w:tc>
          <w:tcPr>
            <w:tcW w:w="1212" w:type="dxa"/>
            <w:tcBorders>
              <w:top w:val="nil"/>
              <w:left w:val="nil"/>
              <w:bottom w:val="nil"/>
              <w:right w:val="single" w:sz="4" w:space="0" w:color="auto"/>
            </w:tcBorders>
            <w:shd w:val="clear" w:color="auto" w:fill="auto"/>
            <w:noWrap/>
            <w:vAlign w:val="bottom"/>
            <w:hideMark/>
          </w:tcPr>
          <w:p w:rsidR="003B2B75" w:rsidRPr="00FB7E97" w:rsidRDefault="003B2B75" w:rsidP="003B2B75">
            <w:pPr>
              <w:spacing w:after="0" w:line="240" w:lineRule="auto"/>
              <w:rPr>
                <w:rFonts w:ascii="Calibri" w:eastAsia="Times New Roman" w:hAnsi="Calibri" w:cs="Calibri"/>
                <w:color w:val="000000"/>
                <w:sz w:val="24"/>
                <w:szCs w:val="24"/>
                <w:lang w:eastAsia="ru-RU"/>
              </w:rPr>
            </w:pPr>
            <w:r w:rsidRPr="00FB7E97">
              <w:rPr>
                <w:rFonts w:ascii="Calibri" w:eastAsia="Times New Roman" w:hAnsi="Calibri" w:cs="Calibri"/>
                <w:color w:val="000000"/>
                <w:sz w:val="24"/>
                <w:szCs w:val="24"/>
                <w:lang w:eastAsia="ru-RU"/>
              </w:rPr>
              <w:t>Айратович</w:t>
            </w:r>
          </w:p>
        </w:tc>
        <w:tc>
          <w:tcPr>
            <w:tcW w:w="835" w:type="dxa"/>
            <w:tcBorders>
              <w:top w:val="nil"/>
              <w:left w:val="nil"/>
              <w:bottom w:val="nil"/>
              <w:right w:val="single" w:sz="4" w:space="0" w:color="auto"/>
            </w:tcBorders>
            <w:shd w:val="clear" w:color="auto" w:fill="auto"/>
            <w:noWrap/>
            <w:vAlign w:val="bottom"/>
            <w:hideMark/>
          </w:tcPr>
          <w:p w:rsidR="003B2B75" w:rsidRPr="00FB7E97" w:rsidRDefault="003B2B75" w:rsidP="003B2B75">
            <w:pPr>
              <w:spacing w:after="0" w:line="240" w:lineRule="auto"/>
              <w:rPr>
                <w:rFonts w:ascii="Calibri" w:eastAsia="Times New Roman" w:hAnsi="Calibri" w:cs="Calibri"/>
                <w:color w:val="000000"/>
                <w:sz w:val="24"/>
                <w:szCs w:val="24"/>
                <w:lang w:eastAsia="ru-RU"/>
              </w:rPr>
            </w:pPr>
            <w:r w:rsidRPr="00FB7E97">
              <w:rPr>
                <w:rFonts w:ascii="Calibri" w:eastAsia="Times New Roman" w:hAnsi="Calibri" w:cs="Calibri"/>
                <w:color w:val="000000"/>
                <w:sz w:val="24"/>
                <w:szCs w:val="24"/>
                <w:lang w:eastAsia="ru-RU"/>
              </w:rPr>
              <w:t> </w:t>
            </w:r>
          </w:p>
        </w:tc>
        <w:tc>
          <w:tcPr>
            <w:tcW w:w="909" w:type="dxa"/>
            <w:tcBorders>
              <w:top w:val="nil"/>
              <w:left w:val="nil"/>
              <w:bottom w:val="nil"/>
              <w:right w:val="single" w:sz="4" w:space="0" w:color="auto"/>
            </w:tcBorders>
            <w:shd w:val="clear" w:color="auto" w:fill="auto"/>
            <w:noWrap/>
            <w:vAlign w:val="bottom"/>
            <w:hideMark/>
          </w:tcPr>
          <w:p w:rsidR="003B2B75" w:rsidRPr="00FB7E97" w:rsidRDefault="003B2B75" w:rsidP="003B2B75">
            <w:pPr>
              <w:spacing w:after="0" w:line="240" w:lineRule="auto"/>
              <w:rPr>
                <w:rFonts w:ascii="Calibri" w:eastAsia="Times New Roman" w:hAnsi="Calibri" w:cs="Calibri"/>
                <w:color w:val="000000"/>
                <w:sz w:val="24"/>
                <w:szCs w:val="24"/>
                <w:lang w:eastAsia="ru-RU"/>
              </w:rPr>
            </w:pPr>
            <w:r w:rsidRPr="00FB7E97">
              <w:rPr>
                <w:rFonts w:ascii="Calibri" w:eastAsia="Times New Roman" w:hAnsi="Calibri" w:cs="Calibri"/>
                <w:color w:val="000000"/>
                <w:sz w:val="24"/>
                <w:szCs w:val="24"/>
                <w:lang w:eastAsia="ru-RU"/>
              </w:rPr>
              <w:t>0</w:t>
            </w:r>
          </w:p>
        </w:tc>
        <w:tc>
          <w:tcPr>
            <w:tcW w:w="1275" w:type="dxa"/>
            <w:tcBorders>
              <w:top w:val="nil"/>
              <w:left w:val="nil"/>
              <w:bottom w:val="nil"/>
              <w:right w:val="single" w:sz="4" w:space="0" w:color="auto"/>
            </w:tcBorders>
            <w:shd w:val="clear" w:color="auto" w:fill="auto"/>
            <w:noWrap/>
            <w:vAlign w:val="bottom"/>
            <w:hideMark/>
          </w:tcPr>
          <w:p w:rsidR="003B2B75" w:rsidRPr="00FB7E97" w:rsidRDefault="003B2B75" w:rsidP="003B2B75">
            <w:pPr>
              <w:spacing w:after="0" w:line="240" w:lineRule="auto"/>
              <w:rPr>
                <w:rFonts w:ascii="Calibri" w:eastAsia="Times New Roman" w:hAnsi="Calibri" w:cs="Calibri"/>
                <w:color w:val="000000"/>
                <w:sz w:val="24"/>
                <w:szCs w:val="24"/>
                <w:lang w:eastAsia="ru-RU"/>
              </w:rPr>
            </w:pPr>
            <w:r w:rsidRPr="00FB7E97">
              <w:rPr>
                <w:rFonts w:ascii="Calibri" w:eastAsia="Times New Roman" w:hAnsi="Calibri" w:cs="Calibri"/>
                <w:color w:val="000000"/>
                <w:sz w:val="24"/>
                <w:szCs w:val="24"/>
                <w:lang w:eastAsia="ru-RU"/>
              </w:rPr>
              <w:t>222410222</w:t>
            </w:r>
          </w:p>
        </w:tc>
        <w:tc>
          <w:tcPr>
            <w:tcW w:w="993" w:type="dxa"/>
            <w:tcBorders>
              <w:top w:val="nil"/>
              <w:left w:val="nil"/>
              <w:bottom w:val="nil"/>
              <w:right w:val="single" w:sz="4" w:space="0" w:color="auto"/>
            </w:tcBorders>
            <w:shd w:val="clear" w:color="auto" w:fill="auto"/>
            <w:noWrap/>
            <w:vAlign w:val="bottom"/>
            <w:hideMark/>
          </w:tcPr>
          <w:p w:rsidR="003B2B75" w:rsidRPr="00FB7E97" w:rsidRDefault="003B2B75" w:rsidP="003B2B75">
            <w:pPr>
              <w:spacing w:after="0" w:line="240" w:lineRule="auto"/>
              <w:rPr>
                <w:rFonts w:ascii="Calibri" w:eastAsia="Times New Roman" w:hAnsi="Calibri" w:cs="Calibri"/>
                <w:color w:val="000000"/>
                <w:sz w:val="24"/>
                <w:szCs w:val="24"/>
                <w:lang w:eastAsia="ru-RU"/>
              </w:rPr>
            </w:pPr>
            <w:r w:rsidRPr="00FB7E97">
              <w:rPr>
                <w:rFonts w:ascii="Calibri" w:eastAsia="Times New Roman" w:hAnsi="Calibri" w:cs="Calibri"/>
                <w:color w:val="000000"/>
                <w:sz w:val="24"/>
                <w:szCs w:val="24"/>
                <w:lang w:eastAsia="ru-RU"/>
              </w:rPr>
              <w:t>17</w:t>
            </w:r>
          </w:p>
        </w:tc>
        <w:tc>
          <w:tcPr>
            <w:tcW w:w="901" w:type="dxa"/>
            <w:tcBorders>
              <w:top w:val="nil"/>
              <w:left w:val="nil"/>
              <w:bottom w:val="nil"/>
              <w:right w:val="single" w:sz="4" w:space="0" w:color="auto"/>
            </w:tcBorders>
            <w:shd w:val="clear" w:color="auto" w:fill="auto"/>
            <w:noWrap/>
            <w:vAlign w:val="bottom"/>
            <w:hideMark/>
          </w:tcPr>
          <w:p w:rsidR="003B2B75" w:rsidRPr="00FB7E97" w:rsidRDefault="003B2B75" w:rsidP="003B2B75">
            <w:pPr>
              <w:spacing w:after="0" w:line="240" w:lineRule="auto"/>
              <w:rPr>
                <w:rFonts w:ascii="Calibri" w:eastAsia="Times New Roman" w:hAnsi="Calibri" w:cs="Calibri"/>
                <w:color w:val="000000"/>
                <w:sz w:val="24"/>
                <w:szCs w:val="24"/>
                <w:lang w:eastAsia="ru-RU"/>
              </w:rPr>
            </w:pPr>
            <w:r w:rsidRPr="00FB7E97">
              <w:rPr>
                <w:rFonts w:ascii="Calibri" w:eastAsia="Times New Roman" w:hAnsi="Calibri" w:cs="Calibri"/>
                <w:color w:val="000000"/>
                <w:sz w:val="24"/>
                <w:szCs w:val="24"/>
                <w:lang w:eastAsia="ru-RU"/>
              </w:rPr>
              <w:t>17</w:t>
            </w:r>
          </w:p>
        </w:tc>
        <w:tc>
          <w:tcPr>
            <w:tcW w:w="1416" w:type="dxa"/>
            <w:tcBorders>
              <w:top w:val="nil"/>
              <w:left w:val="nil"/>
              <w:bottom w:val="nil"/>
              <w:right w:val="single" w:sz="4" w:space="0" w:color="auto"/>
            </w:tcBorders>
            <w:shd w:val="clear" w:color="auto" w:fill="auto"/>
            <w:noWrap/>
            <w:vAlign w:val="bottom"/>
            <w:hideMark/>
          </w:tcPr>
          <w:p w:rsidR="003B2B75" w:rsidRPr="00FB7E97" w:rsidRDefault="003B2B75" w:rsidP="003B2B75">
            <w:pPr>
              <w:spacing w:after="0" w:line="240" w:lineRule="auto"/>
              <w:rPr>
                <w:rFonts w:ascii="Calibri" w:eastAsia="Times New Roman" w:hAnsi="Calibri" w:cs="Calibri"/>
                <w:color w:val="000000"/>
                <w:sz w:val="24"/>
                <w:szCs w:val="24"/>
                <w:lang w:eastAsia="ru-RU"/>
              </w:rPr>
            </w:pPr>
            <w:r w:rsidRPr="00FB7E97">
              <w:rPr>
                <w:rFonts w:ascii="Calibri" w:eastAsia="Times New Roman" w:hAnsi="Calibri" w:cs="Calibri"/>
                <w:color w:val="000000"/>
                <w:sz w:val="24"/>
                <w:szCs w:val="24"/>
                <w:lang w:eastAsia="ru-RU"/>
              </w:rPr>
              <w:t>85</w:t>
            </w:r>
          </w:p>
        </w:tc>
        <w:tc>
          <w:tcPr>
            <w:tcW w:w="937" w:type="dxa"/>
            <w:tcBorders>
              <w:top w:val="nil"/>
              <w:left w:val="nil"/>
              <w:bottom w:val="nil"/>
              <w:right w:val="single" w:sz="4" w:space="0" w:color="auto"/>
            </w:tcBorders>
            <w:shd w:val="clear" w:color="auto" w:fill="auto"/>
            <w:noWrap/>
            <w:vAlign w:val="bottom"/>
            <w:hideMark/>
          </w:tcPr>
          <w:p w:rsidR="003B2B75" w:rsidRPr="00FB7E97" w:rsidRDefault="003B2B75" w:rsidP="003B2B75">
            <w:pPr>
              <w:spacing w:after="0" w:line="240" w:lineRule="auto"/>
              <w:rPr>
                <w:rFonts w:ascii="Calibri" w:eastAsia="Times New Roman" w:hAnsi="Calibri" w:cs="Calibri"/>
                <w:color w:val="000000"/>
                <w:sz w:val="24"/>
                <w:szCs w:val="24"/>
                <w:lang w:eastAsia="ru-RU"/>
              </w:rPr>
            </w:pPr>
            <w:r w:rsidRPr="00FB7E97">
              <w:rPr>
                <w:rFonts w:ascii="Calibri" w:eastAsia="Times New Roman" w:hAnsi="Calibri" w:cs="Calibri"/>
                <w:color w:val="000000"/>
                <w:sz w:val="24"/>
                <w:szCs w:val="24"/>
                <w:lang w:eastAsia="ru-RU"/>
              </w:rPr>
              <w:t>4</w:t>
            </w:r>
          </w:p>
        </w:tc>
      </w:tr>
      <w:tr w:rsidR="00844360" w:rsidRPr="00FB7E97" w:rsidTr="00844360">
        <w:trPr>
          <w:trHeight w:val="300"/>
        </w:trPr>
        <w:tc>
          <w:tcPr>
            <w:tcW w:w="1111" w:type="dxa"/>
            <w:tcBorders>
              <w:top w:val="nil"/>
              <w:left w:val="nil"/>
              <w:bottom w:val="single" w:sz="4" w:space="0" w:color="auto"/>
              <w:right w:val="single" w:sz="4" w:space="0" w:color="auto"/>
            </w:tcBorders>
            <w:shd w:val="clear" w:color="auto" w:fill="auto"/>
            <w:noWrap/>
            <w:vAlign w:val="bottom"/>
          </w:tcPr>
          <w:p w:rsidR="00844360" w:rsidRPr="00FB7E97" w:rsidRDefault="00844360" w:rsidP="003B2B75">
            <w:pPr>
              <w:spacing w:after="0" w:line="240" w:lineRule="auto"/>
              <w:rPr>
                <w:rFonts w:ascii="Calibri" w:eastAsia="Times New Roman" w:hAnsi="Calibri" w:cs="Calibri"/>
                <w:color w:val="000000"/>
                <w:sz w:val="24"/>
                <w:szCs w:val="24"/>
                <w:lang w:eastAsia="ru-RU"/>
              </w:rPr>
            </w:pPr>
          </w:p>
        </w:tc>
        <w:tc>
          <w:tcPr>
            <w:tcW w:w="890" w:type="dxa"/>
            <w:tcBorders>
              <w:top w:val="nil"/>
              <w:left w:val="nil"/>
              <w:bottom w:val="single" w:sz="4" w:space="0" w:color="auto"/>
              <w:right w:val="single" w:sz="4" w:space="0" w:color="auto"/>
            </w:tcBorders>
            <w:shd w:val="clear" w:color="auto" w:fill="auto"/>
            <w:noWrap/>
            <w:vAlign w:val="bottom"/>
          </w:tcPr>
          <w:p w:rsidR="00844360" w:rsidRPr="00FB7E97" w:rsidRDefault="00844360" w:rsidP="003B2B75">
            <w:pPr>
              <w:spacing w:after="0" w:line="240" w:lineRule="auto"/>
              <w:rPr>
                <w:rFonts w:ascii="Calibri" w:eastAsia="Times New Roman" w:hAnsi="Calibri" w:cs="Calibri"/>
                <w:color w:val="000000"/>
                <w:sz w:val="24"/>
                <w:szCs w:val="24"/>
                <w:lang w:eastAsia="ru-RU"/>
              </w:rPr>
            </w:pPr>
          </w:p>
        </w:tc>
        <w:tc>
          <w:tcPr>
            <w:tcW w:w="1212" w:type="dxa"/>
            <w:tcBorders>
              <w:top w:val="nil"/>
              <w:left w:val="nil"/>
              <w:bottom w:val="single" w:sz="4" w:space="0" w:color="auto"/>
              <w:right w:val="single" w:sz="4" w:space="0" w:color="auto"/>
            </w:tcBorders>
            <w:shd w:val="clear" w:color="auto" w:fill="auto"/>
            <w:noWrap/>
            <w:vAlign w:val="bottom"/>
          </w:tcPr>
          <w:p w:rsidR="00844360" w:rsidRPr="00FB7E97" w:rsidRDefault="00844360" w:rsidP="003B2B75">
            <w:pPr>
              <w:spacing w:after="0" w:line="240" w:lineRule="auto"/>
              <w:rPr>
                <w:rFonts w:ascii="Calibri" w:eastAsia="Times New Roman" w:hAnsi="Calibri" w:cs="Calibri"/>
                <w:color w:val="000000"/>
                <w:sz w:val="24"/>
                <w:szCs w:val="24"/>
                <w:lang w:eastAsia="ru-RU"/>
              </w:rPr>
            </w:pPr>
          </w:p>
        </w:tc>
        <w:tc>
          <w:tcPr>
            <w:tcW w:w="835" w:type="dxa"/>
            <w:tcBorders>
              <w:top w:val="nil"/>
              <w:left w:val="nil"/>
              <w:bottom w:val="single" w:sz="4" w:space="0" w:color="auto"/>
              <w:right w:val="single" w:sz="4" w:space="0" w:color="auto"/>
            </w:tcBorders>
            <w:shd w:val="clear" w:color="auto" w:fill="auto"/>
            <w:noWrap/>
            <w:vAlign w:val="bottom"/>
          </w:tcPr>
          <w:p w:rsidR="00844360" w:rsidRPr="00FB7E97" w:rsidRDefault="00844360" w:rsidP="003B2B75">
            <w:pPr>
              <w:spacing w:after="0" w:line="240" w:lineRule="auto"/>
              <w:rPr>
                <w:rFonts w:ascii="Calibri" w:eastAsia="Times New Roman" w:hAnsi="Calibri" w:cs="Calibri"/>
                <w:color w:val="000000"/>
                <w:sz w:val="24"/>
                <w:szCs w:val="24"/>
                <w:lang w:eastAsia="ru-RU"/>
              </w:rPr>
            </w:pPr>
          </w:p>
        </w:tc>
        <w:tc>
          <w:tcPr>
            <w:tcW w:w="909" w:type="dxa"/>
            <w:tcBorders>
              <w:top w:val="nil"/>
              <w:left w:val="nil"/>
              <w:bottom w:val="single" w:sz="4" w:space="0" w:color="auto"/>
              <w:right w:val="single" w:sz="4" w:space="0" w:color="auto"/>
            </w:tcBorders>
            <w:shd w:val="clear" w:color="auto" w:fill="auto"/>
            <w:noWrap/>
            <w:vAlign w:val="bottom"/>
          </w:tcPr>
          <w:p w:rsidR="00844360" w:rsidRPr="00FB7E97" w:rsidRDefault="00844360" w:rsidP="003B2B75">
            <w:pPr>
              <w:spacing w:after="0" w:line="240" w:lineRule="auto"/>
              <w:rPr>
                <w:rFonts w:ascii="Calibri" w:eastAsia="Times New Roman" w:hAnsi="Calibri" w:cs="Calibri"/>
                <w:color w:val="000000"/>
                <w:sz w:val="24"/>
                <w:szCs w:val="24"/>
                <w:lang w:eastAsia="ru-RU"/>
              </w:rPr>
            </w:pPr>
          </w:p>
        </w:tc>
        <w:tc>
          <w:tcPr>
            <w:tcW w:w="1275" w:type="dxa"/>
            <w:tcBorders>
              <w:top w:val="nil"/>
              <w:left w:val="nil"/>
              <w:bottom w:val="single" w:sz="4" w:space="0" w:color="auto"/>
              <w:right w:val="single" w:sz="4" w:space="0" w:color="auto"/>
            </w:tcBorders>
            <w:shd w:val="clear" w:color="auto" w:fill="auto"/>
            <w:noWrap/>
            <w:vAlign w:val="bottom"/>
          </w:tcPr>
          <w:p w:rsidR="00844360" w:rsidRPr="00FB7E97" w:rsidRDefault="00844360" w:rsidP="003B2B75">
            <w:pPr>
              <w:spacing w:after="0" w:line="240" w:lineRule="auto"/>
              <w:rPr>
                <w:rFonts w:ascii="Calibri" w:eastAsia="Times New Roman" w:hAnsi="Calibri" w:cs="Calibri"/>
                <w:color w:val="000000"/>
                <w:sz w:val="24"/>
                <w:szCs w:val="24"/>
                <w:lang w:eastAsia="ru-RU"/>
              </w:rPr>
            </w:pPr>
          </w:p>
        </w:tc>
        <w:tc>
          <w:tcPr>
            <w:tcW w:w="993" w:type="dxa"/>
            <w:tcBorders>
              <w:top w:val="nil"/>
              <w:left w:val="nil"/>
              <w:bottom w:val="single" w:sz="4" w:space="0" w:color="auto"/>
              <w:right w:val="single" w:sz="4" w:space="0" w:color="auto"/>
            </w:tcBorders>
            <w:shd w:val="clear" w:color="auto" w:fill="auto"/>
            <w:noWrap/>
            <w:vAlign w:val="bottom"/>
          </w:tcPr>
          <w:p w:rsidR="00844360" w:rsidRPr="00FB7E97" w:rsidRDefault="00844360" w:rsidP="003B2B75">
            <w:pPr>
              <w:spacing w:after="0" w:line="240" w:lineRule="auto"/>
              <w:rPr>
                <w:rFonts w:ascii="Calibri" w:eastAsia="Times New Roman" w:hAnsi="Calibri" w:cs="Calibri"/>
                <w:color w:val="000000"/>
                <w:sz w:val="24"/>
                <w:szCs w:val="24"/>
                <w:lang w:eastAsia="ru-RU"/>
              </w:rPr>
            </w:pPr>
          </w:p>
        </w:tc>
        <w:tc>
          <w:tcPr>
            <w:tcW w:w="2317" w:type="dxa"/>
            <w:gridSpan w:val="2"/>
            <w:tcBorders>
              <w:top w:val="nil"/>
              <w:left w:val="nil"/>
              <w:bottom w:val="single" w:sz="4" w:space="0" w:color="auto"/>
              <w:right w:val="single" w:sz="4" w:space="0" w:color="auto"/>
            </w:tcBorders>
            <w:shd w:val="clear" w:color="auto" w:fill="auto"/>
            <w:noWrap/>
            <w:vAlign w:val="bottom"/>
          </w:tcPr>
          <w:p w:rsidR="00844360" w:rsidRPr="00FB7E97" w:rsidRDefault="00844360" w:rsidP="003B2B75">
            <w:pPr>
              <w:spacing w:after="0" w:line="240" w:lineRule="auto"/>
              <w:rPr>
                <w:rFonts w:ascii="Calibri" w:eastAsia="Times New Roman" w:hAnsi="Calibri" w:cs="Calibri"/>
                <w:color w:val="000000"/>
                <w:sz w:val="24"/>
                <w:szCs w:val="24"/>
                <w:lang w:eastAsia="ru-RU"/>
              </w:rPr>
            </w:pPr>
            <w:r w:rsidRPr="00FB7E97">
              <w:rPr>
                <w:rFonts w:ascii="Calibri" w:eastAsia="Times New Roman" w:hAnsi="Calibri" w:cs="Calibri"/>
                <w:color w:val="000000"/>
                <w:sz w:val="24"/>
                <w:szCs w:val="24"/>
                <w:lang w:eastAsia="ru-RU"/>
              </w:rPr>
              <w:t>СРЕДНИЙ БАЛ</w:t>
            </w:r>
          </w:p>
        </w:tc>
        <w:tc>
          <w:tcPr>
            <w:tcW w:w="937" w:type="dxa"/>
            <w:tcBorders>
              <w:top w:val="nil"/>
              <w:left w:val="nil"/>
              <w:bottom w:val="single" w:sz="4" w:space="0" w:color="auto"/>
              <w:right w:val="single" w:sz="4" w:space="0" w:color="auto"/>
            </w:tcBorders>
            <w:shd w:val="clear" w:color="auto" w:fill="auto"/>
            <w:noWrap/>
            <w:vAlign w:val="bottom"/>
          </w:tcPr>
          <w:p w:rsidR="00844360" w:rsidRPr="00FB7E97" w:rsidRDefault="00844360" w:rsidP="003B2B75">
            <w:pPr>
              <w:spacing w:after="0" w:line="240" w:lineRule="auto"/>
              <w:rPr>
                <w:rFonts w:ascii="Calibri" w:eastAsia="Times New Roman" w:hAnsi="Calibri" w:cs="Calibri"/>
                <w:color w:val="000000"/>
                <w:sz w:val="24"/>
                <w:szCs w:val="24"/>
                <w:lang w:eastAsia="ru-RU"/>
              </w:rPr>
            </w:pPr>
            <w:r w:rsidRPr="00FB7E97">
              <w:rPr>
                <w:rFonts w:ascii="Calibri" w:eastAsia="Times New Roman" w:hAnsi="Calibri" w:cs="Calibri"/>
                <w:color w:val="000000"/>
                <w:sz w:val="24"/>
                <w:szCs w:val="24"/>
                <w:lang w:eastAsia="ru-RU"/>
              </w:rPr>
              <w:t>4</w:t>
            </w:r>
          </w:p>
        </w:tc>
      </w:tr>
    </w:tbl>
    <w:p w:rsidR="003B2B75" w:rsidRPr="00FB7E97" w:rsidRDefault="003B2B75" w:rsidP="008870DF">
      <w:pPr>
        <w:spacing w:after="53" w:line="241" w:lineRule="auto"/>
        <w:ind w:left="370" w:right="7"/>
        <w:jc w:val="center"/>
        <w:rPr>
          <w:rFonts w:ascii="Times New Roman" w:hAnsi="Times New Roman" w:cs="Times New Roman"/>
          <w:b/>
          <w:sz w:val="24"/>
          <w:szCs w:val="24"/>
        </w:rPr>
      </w:pPr>
    </w:p>
    <w:p w:rsidR="00844360" w:rsidRPr="00FB7E97" w:rsidRDefault="00844360" w:rsidP="008870DF">
      <w:pPr>
        <w:spacing w:after="53" w:line="241" w:lineRule="auto"/>
        <w:ind w:left="370" w:right="7"/>
        <w:jc w:val="center"/>
        <w:rPr>
          <w:rFonts w:ascii="Times New Roman" w:hAnsi="Times New Roman" w:cs="Times New Roman"/>
          <w:b/>
          <w:sz w:val="24"/>
          <w:szCs w:val="24"/>
        </w:rPr>
      </w:pPr>
      <w:r w:rsidRPr="00FB7E97">
        <w:rPr>
          <w:rFonts w:ascii="Times New Roman" w:hAnsi="Times New Roman" w:cs="Times New Roman"/>
          <w:b/>
          <w:sz w:val="24"/>
          <w:szCs w:val="24"/>
        </w:rPr>
        <w:t xml:space="preserve">Химия </w:t>
      </w:r>
    </w:p>
    <w:tbl>
      <w:tblPr>
        <w:tblW w:w="10768" w:type="dxa"/>
        <w:tblLayout w:type="fixed"/>
        <w:tblLook w:val="04A0" w:firstRow="1" w:lastRow="0" w:firstColumn="1" w:lastColumn="0" w:noHBand="0" w:noVBand="1"/>
      </w:tblPr>
      <w:tblGrid>
        <w:gridCol w:w="520"/>
        <w:gridCol w:w="1380"/>
        <w:gridCol w:w="1400"/>
        <w:gridCol w:w="1280"/>
        <w:gridCol w:w="1897"/>
        <w:gridCol w:w="2137"/>
        <w:gridCol w:w="1162"/>
        <w:gridCol w:w="709"/>
        <w:gridCol w:w="283"/>
      </w:tblGrid>
      <w:tr w:rsidR="00844360" w:rsidRPr="00FB7E97" w:rsidTr="00844360">
        <w:trPr>
          <w:trHeight w:val="1148"/>
        </w:trPr>
        <w:tc>
          <w:tcPr>
            <w:tcW w:w="52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844360" w:rsidRPr="00FB7E97" w:rsidRDefault="00844360" w:rsidP="00844360">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w:t>
            </w:r>
          </w:p>
        </w:tc>
        <w:tc>
          <w:tcPr>
            <w:tcW w:w="1380" w:type="dxa"/>
            <w:tcBorders>
              <w:top w:val="single" w:sz="4" w:space="0" w:color="000000"/>
              <w:left w:val="nil"/>
              <w:bottom w:val="single" w:sz="4" w:space="0" w:color="000000"/>
              <w:right w:val="single" w:sz="4" w:space="0" w:color="000000"/>
            </w:tcBorders>
            <w:shd w:val="clear" w:color="auto" w:fill="auto"/>
            <w:noWrap/>
            <w:vAlign w:val="center"/>
            <w:hideMark/>
          </w:tcPr>
          <w:p w:rsidR="00844360" w:rsidRPr="00FB7E97" w:rsidRDefault="00844360" w:rsidP="00844360">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Фамилия</w:t>
            </w:r>
          </w:p>
        </w:tc>
        <w:tc>
          <w:tcPr>
            <w:tcW w:w="1400" w:type="dxa"/>
            <w:tcBorders>
              <w:top w:val="single" w:sz="4" w:space="0" w:color="000000"/>
              <w:left w:val="nil"/>
              <w:bottom w:val="single" w:sz="4" w:space="0" w:color="000000"/>
              <w:right w:val="single" w:sz="4" w:space="0" w:color="000000"/>
            </w:tcBorders>
            <w:shd w:val="clear" w:color="auto" w:fill="auto"/>
            <w:noWrap/>
            <w:vAlign w:val="center"/>
            <w:hideMark/>
          </w:tcPr>
          <w:p w:rsidR="00844360" w:rsidRPr="00FB7E97" w:rsidRDefault="00844360" w:rsidP="00844360">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Имя</w:t>
            </w:r>
          </w:p>
        </w:tc>
        <w:tc>
          <w:tcPr>
            <w:tcW w:w="1280" w:type="dxa"/>
            <w:tcBorders>
              <w:top w:val="single" w:sz="4" w:space="0" w:color="000000"/>
              <w:left w:val="nil"/>
              <w:bottom w:val="single" w:sz="4" w:space="0" w:color="000000"/>
              <w:right w:val="single" w:sz="4" w:space="0" w:color="000000"/>
            </w:tcBorders>
            <w:shd w:val="clear" w:color="auto" w:fill="auto"/>
            <w:noWrap/>
            <w:vAlign w:val="center"/>
            <w:hideMark/>
          </w:tcPr>
          <w:p w:rsidR="00844360" w:rsidRPr="00FB7E97" w:rsidRDefault="00844360" w:rsidP="00844360">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Отчество</w:t>
            </w:r>
          </w:p>
        </w:tc>
        <w:tc>
          <w:tcPr>
            <w:tcW w:w="1897" w:type="dxa"/>
            <w:tcBorders>
              <w:top w:val="single" w:sz="4" w:space="0" w:color="000000"/>
              <w:left w:val="nil"/>
              <w:bottom w:val="single" w:sz="4" w:space="0" w:color="000000"/>
              <w:right w:val="single" w:sz="4" w:space="0" w:color="000000"/>
            </w:tcBorders>
            <w:shd w:val="clear" w:color="auto" w:fill="auto"/>
            <w:vAlign w:val="center"/>
            <w:hideMark/>
          </w:tcPr>
          <w:p w:rsidR="00844360" w:rsidRPr="00FB7E97" w:rsidRDefault="00844360" w:rsidP="00844360">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Задания с кратким ответом</w:t>
            </w:r>
          </w:p>
        </w:tc>
        <w:tc>
          <w:tcPr>
            <w:tcW w:w="2137" w:type="dxa"/>
            <w:tcBorders>
              <w:top w:val="single" w:sz="4" w:space="0" w:color="000000"/>
              <w:left w:val="nil"/>
              <w:bottom w:val="single" w:sz="4" w:space="0" w:color="000000"/>
              <w:right w:val="single" w:sz="4" w:space="0" w:color="000000"/>
            </w:tcBorders>
            <w:shd w:val="clear" w:color="auto" w:fill="auto"/>
            <w:vAlign w:val="center"/>
            <w:hideMark/>
          </w:tcPr>
          <w:p w:rsidR="00844360" w:rsidRPr="00FB7E97" w:rsidRDefault="00844360" w:rsidP="00844360">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Задания с развёрнутым ответом</w:t>
            </w:r>
          </w:p>
        </w:tc>
        <w:tc>
          <w:tcPr>
            <w:tcW w:w="1162" w:type="dxa"/>
            <w:tcBorders>
              <w:top w:val="single" w:sz="4" w:space="0" w:color="000000"/>
              <w:left w:val="nil"/>
              <w:bottom w:val="single" w:sz="4" w:space="0" w:color="000000"/>
              <w:right w:val="single" w:sz="4" w:space="0" w:color="000000"/>
            </w:tcBorders>
            <w:shd w:val="clear" w:color="auto" w:fill="auto"/>
            <w:vAlign w:val="center"/>
            <w:hideMark/>
          </w:tcPr>
          <w:p w:rsidR="00844360" w:rsidRPr="00FB7E97" w:rsidRDefault="00844360" w:rsidP="00844360">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Эксперимент</w:t>
            </w:r>
          </w:p>
        </w:tc>
        <w:tc>
          <w:tcPr>
            <w:tcW w:w="709" w:type="dxa"/>
            <w:tcBorders>
              <w:top w:val="single" w:sz="4" w:space="0" w:color="000000"/>
              <w:left w:val="nil"/>
              <w:bottom w:val="single" w:sz="4" w:space="0" w:color="000000"/>
              <w:right w:val="single" w:sz="4" w:space="0" w:color="000000"/>
            </w:tcBorders>
            <w:shd w:val="clear" w:color="auto" w:fill="auto"/>
            <w:textDirection w:val="btLr"/>
            <w:vAlign w:val="center"/>
            <w:hideMark/>
          </w:tcPr>
          <w:p w:rsidR="00844360" w:rsidRPr="00FB7E97" w:rsidRDefault="00844360" w:rsidP="00844360">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Первичный балл</w:t>
            </w:r>
          </w:p>
        </w:tc>
        <w:tc>
          <w:tcPr>
            <w:tcW w:w="283" w:type="dxa"/>
            <w:tcBorders>
              <w:top w:val="single" w:sz="4" w:space="0" w:color="000000"/>
              <w:left w:val="nil"/>
              <w:bottom w:val="single" w:sz="4" w:space="0" w:color="000000"/>
              <w:right w:val="single" w:sz="4" w:space="0" w:color="000000"/>
            </w:tcBorders>
            <w:shd w:val="clear" w:color="auto" w:fill="auto"/>
            <w:textDirection w:val="btLr"/>
            <w:vAlign w:val="center"/>
            <w:hideMark/>
          </w:tcPr>
          <w:p w:rsidR="00844360" w:rsidRPr="00FB7E97" w:rsidRDefault="00844360" w:rsidP="00844360">
            <w:pPr>
              <w:spacing w:after="0" w:line="240" w:lineRule="auto"/>
              <w:jc w:val="center"/>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Оценка</w:t>
            </w:r>
          </w:p>
        </w:tc>
      </w:tr>
      <w:tr w:rsidR="00844360" w:rsidRPr="00FB7E97" w:rsidTr="00844360">
        <w:trPr>
          <w:trHeight w:val="233"/>
        </w:trPr>
        <w:tc>
          <w:tcPr>
            <w:tcW w:w="520" w:type="dxa"/>
            <w:tcBorders>
              <w:top w:val="nil"/>
              <w:left w:val="single" w:sz="4" w:space="0" w:color="000000"/>
              <w:bottom w:val="single" w:sz="4" w:space="0" w:color="000000"/>
              <w:right w:val="single" w:sz="4" w:space="0" w:color="000000"/>
            </w:tcBorders>
            <w:shd w:val="clear" w:color="auto" w:fill="auto"/>
            <w:noWrap/>
            <w:vAlign w:val="center"/>
            <w:hideMark/>
          </w:tcPr>
          <w:p w:rsidR="00844360" w:rsidRPr="00FB7E97" w:rsidRDefault="00844360" w:rsidP="00844360">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1</w:t>
            </w:r>
          </w:p>
        </w:tc>
        <w:tc>
          <w:tcPr>
            <w:tcW w:w="1380" w:type="dxa"/>
            <w:tcBorders>
              <w:top w:val="nil"/>
              <w:left w:val="nil"/>
              <w:bottom w:val="single" w:sz="4" w:space="0" w:color="000000"/>
              <w:right w:val="single" w:sz="4" w:space="0" w:color="000000"/>
            </w:tcBorders>
            <w:shd w:val="clear" w:color="auto" w:fill="auto"/>
            <w:noWrap/>
            <w:vAlign w:val="center"/>
            <w:hideMark/>
          </w:tcPr>
          <w:p w:rsidR="00844360" w:rsidRPr="00FB7E97" w:rsidRDefault="00844360" w:rsidP="00844360">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Гаффарова</w:t>
            </w:r>
          </w:p>
        </w:tc>
        <w:tc>
          <w:tcPr>
            <w:tcW w:w="1400" w:type="dxa"/>
            <w:tcBorders>
              <w:top w:val="nil"/>
              <w:left w:val="nil"/>
              <w:bottom w:val="single" w:sz="4" w:space="0" w:color="000000"/>
              <w:right w:val="single" w:sz="4" w:space="0" w:color="000000"/>
            </w:tcBorders>
            <w:shd w:val="clear" w:color="auto" w:fill="auto"/>
            <w:noWrap/>
            <w:vAlign w:val="center"/>
            <w:hideMark/>
          </w:tcPr>
          <w:p w:rsidR="00844360" w:rsidRPr="00FB7E97" w:rsidRDefault="00844360" w:rsidP="00844360">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Диана</w:t>
            </w:r>
          </w:p>
        </w:tc>
        <w:tc>
          <w:tcPr>
            <w:tcW w:w="1280" w:type="dxa"/>
            <w:tcBorders>
              <w:top w:val="nil"/>
              <w:left w:val="nil"/>
              <w:bottom w:val="single" w:sz="4" w:space="0" w:color="000000"/>
              <w:right w:val="single" w:sz="4" w:space="0" w:color="000000"/>
            </w:tcBorders>
            <w:shd w:val="clear" w:color="auto" w:fill="auto"/>
            <w:noWrap/>
            <w:vAlign w:val="center"/>
            <w:hideMark/>
          </w:tcPr>
          <w:p w:rsidR="00844360" w:rsidRPr="00FB7E97" w:rsidRDefault="00844360" w:rsidP="00844360">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Ленаровна</w:t>
            </w:r>
          </w:p>
        </w:tc>
        <w:tc>
          <w:tcPr>
            <w:tcW w:w="1897" w:type="dxa"/>
            <w:tcBorders>
              <w:top w:val="nil"/>
              <w:left w:val="nil"/>
              <w:bottom w:val="single" w:sz="4" w:space="0" w:color="000000"/>
              <w:right w:val="single" w:sz="4" w:space="0" w:color="000000"/>
            </w:tcBorders>
            <w:shd w:val="clear" w:color="auto" w:fill="auto"/>
            <w:noWrap/>
            <w:vAlign w:val="center"/>
            <w:hideMark/>
          </w:tcPr>
          <w:p w:rsidR="00844360" w:rsidRPr="00FB7E97" w:rsidRDefault="00844360" w:rsidP="00844360">
            <w:pPr>
              <w:spacing w:after="0" w:line="240" w:lineRule="auto"/>
              <w:rPr>
                <w:rFonts w:ascii="Courier New" w:eastAsia="Times New Roman" w:hAnsi="Courier New" w:cs="Courier New"/>
                <w:b/>
                <w:bCs/>
                <w:color w:val="000000"/>
                <w:sz w:val="24"/>
                <w:szCs w:val="24"/>
                <w:lang w:eastAsia="ru-RU"/>
              </w:rPr>
            </w:pPr>
            <w:r w:rsidRPr="00FB7E97">
              <w:rPr>
                <w:rFonts w:ascii="Courier New" w:eastAsia="Times New Roman" w:hAnsi="Courier New" w:cs="Courier New"/>
                <w:b/>
                <w:bCs/>
                <w:color w:val="000000"/>
                <w:sz w:val="24"/>
                <w:szCs w:val="24"/>
                <w:lang w:eastAsia="ru-RU"/>
              </w:rPr>
              <w:t>+--2++++22-1++++1++</w:t>
            </w:r>
          </w:p>
        </w:tc>
        <w:tc>
          <w:tcPr>
            <w:tcW w:w="2137" w:type="dxa"/>
            <w:tcBorders>
              <w:top w:val="nil"/>
              <w:left w:val="nil"/>
              <w:bottom w:val="single" w:sz="4" w:space="0" w:color="000000"/>
              <w:right w:val="single" w:sz="4" w:space="0" w:color="000000"/>
            </w:tcBorders>
            <w:shd w:val="clear" w:color="auto" w:fill="auto"/>
            <w:noWrap/>
            <w:vAlign w:val="center"/>
            <w:hideMark/>
          </w:tcPr>
          <w:p w:rsidR="00844360" w:rsidRPr="00FB7E97" w:rsidRDefault="00844360" w:rsidP="00844360">
            <w:pPr>
              <w:spacing w:after="0" w:line="240" w:lineRule="auto"/>
              <w:rPr>
                <w:rFonts w:ascii="Courier New" w:eastAsia="Times New Roman" w:hAnsi="Courier New" w:cs="Courier New"/>
                <w:b/>
                <w:bCs/>
                <w:color w:val="000000"/>
                <w:sz w:val="24"/>
                <w:szCs w:val="24"/>
                <w:lang w:eastAsia="ru-RU"/>
              </w:rPr>
            </w:pPr>
            <w:r w:rsidRPr="00FB7E97">
              <w:rPr>
                <w:rFonts w:ascii="Courier New" w:eastAsia="Times New Roman" w:hAnsi="Courier New" w:cs="Courier New"/>
                <w:b/>
                <w:bCs/>
                <w:color w:val="000000"/>
                <w:sz w:val="24"/>
                <w:szCs w:val="24"/>
                <w:lang w:eastAsia="ru-RU"/>
              </w:rPr>
              <w:t>3(3)3(4)3(3)4(4)</w:t>
            </w:r>
          </w:p>
        </w:tc>
        <w:tc>
          <w:tcPr>
            <w:tcW w:w="1162" w:type="dxa"/>
            <w:tcBorders>
              <w:top w:val="nil"/>
              <w:left w:val="nil"/>
              <w:bottom w:val="single" w:sz="4" w:space="0" w:color="000000"/>
              <w:right w:val="single" w:sz="4" w:space="0" w:color="000000"/>
            </w:tcBorders>
            <w:shd w:val="clear" w:color="auto" w:fill="auto"/>
            <w:noWrap/>
            <w:vAlign w:val="center"/>
            <w:hideMark/>
          </w:tcPr>
          <w:p w:rsidR="00844360" w:rsidRPr="00FB7E97" w:rsidRDefault="00844360" w:rsidP="00844360">
            <w:pPr>
              <w:spacing w:after="0" w:line="240" w:lineRule="auto"/>
              <w:rPr>
                <w:rFonts w:ascii="Courier New" w:eastAsia="Times New Roman" w:hAnsi="Courier New" w:cs="Courier New"/>
                <w:b/>
                <w:bCs/>
                <w:color w:val="000000"/>
                <w:sz w:val="24"/>
                <w:szCs w:val="24"/>
                <w:lang w:eastAsia="ru-RU"/>
              </w:rPr>
            </w:pPr>
            <w:r w:rsidRPr="00FB7E97">
              <w:rPr>
                <w:rFonts w:ascii="Courier New" w:eastAsia="Times New Roman" w:hAnsi="Courier New" w:cs="Courier New"/>
                <w:b/>
                <w:bCs/>
                <w:color w:val="000000"/>
                <w:sz w:val="24"/>
                <w:szCs w:val="24"/>
                <w:lang w:eastAsia="ru-RU"/>
              </w:rPr>
              <w:t>2(2)</w:t>
            </w:r>
          </w:p>
        </w:tc>
        <w:tc>
          <w:tcPr>
            <w:tcW w:w="709" w:type="dxa"/>
            <w:tcBorders>
              <w:top w:val="nil"/>
              <w:left w:val="nil"/>
              <w:bottom w:val="single" w:sz="4" w:space="0" w:color="000000"/>
              <w:right w:val="single" w:sz="4" w:space="0" w:color="000000"/>
            </w:tcBorders>
            <w:shd w:val="clear" w:color="auto" w:fill="auto"/>
            <w:noWrap/>
            <w:vAlign w:val="center"/>
            <w:hideMark/>
          </w:tcPr>
          <w:p w:rsidR="00844360" w:rsidRPr="00FB7E97" w:rsidRDefault="00844360" w:rsidP="00844360">
            <w:pPr>
              <w:spacing w:after="0" w:line="240" w:lineRule="auto"/>
              <w:jc w:val="right"/>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34</w:t>
            </w:r>
          </w:p>
        </w:tc>
        <w:tc>
          <w:tcPr>
            <w:tcW w:w="283" w:type="dxa"/>
            <w:tcBorders>
              <w:top w:val="nil"/>
              <w:left w:val="nil"/>
              <w:bottom w:val="single" w:sz="4" w:space="0" w:color="000000"/>
              <w:right w:val="single" w:sz="4" w:space="0" w:color="000000"/>
            </w:tcBorders>
            <w:shd w:val="clear" w:color="auto" w:fill="auto"/>
            <w:noWrap/>
            <w:vAlign w:val="center"/>
            <w:hideMark/>
          </w:tcPr>
          <w:p w:rsidR="00844360" w:rsidRPr="00FB7E97" w:rsidRDefault="00844360" w:rsidP="00844360">
            <w:pPr>
              <w:spacing w:after="0" w:line="240" w:lineRule="auto"/>
              <w:jc w:val="right"/>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5</w:t>
            </w:r>
          </w:p>
        </w:tc>
      </w:tr>
      <w:tr w:rsidR="00844360" w:rsidRPr="00FB7E97" w:rsidTr="00844360">
        <w:trPr>
          <w:trHeight w:val="218"/>
        </w:trPr>
        <w:tc>
          <w:tcPr>
            <w:tcW w:w="520" w:type="dxa"/>
            <w:tcBorders>
              <w:top w:val="nil"/>
              <w:left w:val="single" w:sz="4" w:space="0" w:color="000000"/>
              <w:bottom w:val="single" w:sz="4" w:space="0" w:color="000000"/>
              <w:right w:val="single" w:sz="4" w:space="0" w:color="000000"/>
            </w:tcBorders>
            <w:shd w:val="clear" w:color="auto" w:fill="auto"/>
            <w:noWrap/>
            <w:vAlign w:val="center"/>
            <w:hideMark/>
          </w:tcPr>
          <w:p w:rsidR="00844360" w:rsidRPr="00FB7E97" w:rsidRDefault="00844360" w:rsidP="00844360">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2</w:t>
            </w:r>
          </w:p>
        </w:tc>
        <w:tc>
          <w:tcPr>
            <w:tcW w:w="1380" w:type="dxa"/>
            <w:tcBorders>
              <w:top w:val="nil"/>
              <w:left w:val="nil"/>
              <w:bottom w:val="single" w:sz="4" w:space="0" w:color="000000"/>
              <w:right w:val="single" w:sz="4" w:space="0" w:color="000000"/>
            </w:tcBorders>
            <w:shd w:val="clear" w:color="auto" w:fill="auto"/>
            <w:noWrap/>
            <w:vAlign w:val="center"/>
            <w:hideMark/>
          </w:tcPr>
          <w:p w:rsidR="00844360" w:rsidRPr="00FB7E97" w:rsidRDefault="00844360" w:rsidP="00844360">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Закирова</w:t>
            </w:r>
          </w:p>
        </w:tc>
        <w:tc>
          <w:tcPr>
            <w:tcW w:w="1400" w:type="dxa"/>
            <w:tcBorders>
              <w:top w:val="nil"/>
              <w:left w:val="nil"/>
              <w:bottom w:val="single" w:sz="4" w:space="0" w:color="000000"/>
              <w:right w:val="single" w:sz="4" w:space="0" w:color="000000"/>
            </w:tcBorders>
            <w:shd w:val="clear" w:color="auto" w:fill="auto"/>
            <w:noWrap/>
            <w:vAlign w:val="center"/>
            <w:hideMark/>
          </w:tcPr>
          <w:p w:rsidR="00844360" w:rsidRPr="00FB7E97" w:rsidRDefault="00844360" w:rsidP="00844360">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Нурия</w:t>
            </w:r>
          </w:p>
        </w:tc>
        <w:tc>
          <w:tcPr>
            <w:tcW w:w="1280" w:type="dxa"/>
            <w:tcBorders>
              <w:top w:val="nil"/>
              <w:left w:val="nil"/>
              <w:bottom w:val="single" w:sz="4" w:space="0" w:color="000000"/>
              <w:right w:val="single" w:sz="4" w:space="0" w:color="000000"/>
            </w:tcBorders>
            <w:shd w:val="clear" w:color="auto" w:fill="auto"/>
            <w:noWrap/>
            <w:vAlign w:val="center"/>
            <w:hideMark/>
          </w:tcPr>
          <w:p w:rsidR="00844360" w:rsidRPr="00FB7E97" w:rsidRDefault="00844360" w:rsidP="00844360">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Равилевна</w:t>
            </w:r>
          </w:p>
        </w:tc>
        <w:tc>
          <w:tcPr>
            <w:tcW w:w="1897" w:type="dxa"/>
            <w:tcBorders>
              <w:top w:val="nil"/>
              <w:left w:val="nil"/>
              <w:bottom w:val="single" w:sz="4" w:space="0" w:color="000000"/>
              <w:right w:val="single" w:sz="4" w:space="0" w:color="000000"/>
            </w:tcBorders>
            <w:shd w:val="clear" w:color="auto" w:fill="auto"/>
            <w:noWrap/>
            <w:vAlign w:val="center"/>
            <w:hideMark/>
          </w:tcPr>
          <w:p w:rsidR="00844360" w:rsidRPr="00FB7E97" w:rsidRDefault="00844360" w:rsidP="00844360">
            <w:pPr>
              <w:spacing w:after="0" w:line="240" w:lineRule="auto"/>
              <w:rPr>
                <w:rFonts w:ascii="Courier New" w:eastAsia="Times New Roman" w:hAnsi="Courier New" w:cs="Courier New"/>
                <w:b/>
                <w:bCs/>
                <w:color w:val="000000"/>
                <w:sz w:val="24"/>
                <w:szCs w:val="24"/>
                <w:lang w:eastAsia="ru-RU"/>
              </w:rPr>
            </w:pPr>
            <w:r w:rsidRPr="00FB7E97">
              <w:rPr>
                <w:rFonts w:ascii="Courier New" w:eastAsia="Times New Roman" w:hAnsi="Courier New" w:cs="Courier New"/>
                <w:b/>
                <w:bCs/>
                <w:color w:val="000000"/>
                <w:sz w:val="24"/>
                <w:szCs w:val="24"/>
                <w:lang w:eastAsia="ru-RU"/>
              </w:rPr>
              <w:t>+++0++++11+2+-+-2+-</w:t>
            </w:r>
          </w:p>
        </w:tc>
        <w:tc>
          <w:tcPr>
            <w:tcW w:w="2137" w:type="dxa"/>
            <w:tcBorders>
              <w:top w:val="nil"/>
              <w:left w:val="nil"/>
              <w:bottom w:val="single" w:sz="4" w:space="0" w:color="000000"/>
              <w:right w:val="single" w:sz="4" w:space="0" w:color="000000"/>
            </w:tcBorders>
            <w:shd w:val="clear" w:color="auto" w:fill="auto"/>
            <w:noWrap/>
            <w:vAlign w:val="center"/>
            <w:hideMark/>
          </w:tcPr>
          <w:p w:rsidR="00844360" w:rsidRPr="00FB7E97" w:rsidRDefault="00844360" w:rsidP="00844360">
            <w:pPr>
              <w:spacing w:after="0" w:line="240" w:lineRule="auto"/>
              <w:rPr>
                <w:rFonts w:ascii="Courier New" w:eastAsia="Times New Roman" w:hAnsi="Courier New" w:cs="Courier New"/>
                <w:b/>
                <w:bCs/>
                <w:color w:val="000000"/>
                <w:sz w:val="24"/>
                <w:szCs w:val="24"/>
                <w:lang w:eastAsia="ru-RU"/>
              </w:rPr>
            </w:pPr>
            <w:r w:rsidRPr="00FB7E97">
              <w:rPr>
                <w:rFonts w:ascii="Courier New" w:eastAsia="Times New Roman" w:hAnsi="Courier New" w:cs="Courier New"/>
                <w:b/>
                <w:bCs/>
                <w:color w:val="000000"/>
                <w:sz w:val="24"/>
                <w:szCs w:val="24"/>
                <w:lang w:eastAsia="ru-RU"/>
              </w:rPr>
              <w:t>3(3)1(4)0(3)3(4)</w:t>
            </w:r>
          </w:p>
        </w:tc>
        <w:tc>
          <w:tcPr>
            <w:tcW w:w="1162" w:type="dxa"/>
            <w:tcBorders>
              <w:top w:val="nil"/>
              <w:left w:val="nil"/>
              <w:bottom w:val="single" w:sz="4" w:space="0" w:color="000000"/>
              <w:right w:val="single" w:sz="4" w:space="0" w:color="000000"/>
            </w:tcBorders>
            <w:shd w:val="clear" w:color="auto" w:fill="auto"/>
            <w:noWrap/>
            <w:vAlign w:val="center"/>
            <w:hideMark/>
          </w:tcPr>
          <w:p w:rsidR="00844360" w:rsidRPr="00FB7E97" w:rsidRDefault="00844360" w:rsidP="00844360">
            <w:pPr>
              <w:spacing w:after="0" w:line="240" w:lineRule="auto"/>
              <w:rPr>
                <w:rFonts w:ascii="Courier New" w:eastAsia="Times New Roman" w:hAnsi="Courier New" w:cs="Courier New"/>
                <w:b/>
                <w:bCs/>
                <w:color w:val="000000"/>
                <w:sz w:val="24"/>
                <w:szCs w:val="24"/>
                <w:lang w:eastAsia="ru-RU"/>
              </w:rPr>
            </w:pPr>
            <w:r w:rsidRPr="00FB7E97">
              <w:rPr>
                <w:rFonts w:ascii="Courier New" w:eastAsia="Times New Roman" w:hAnsi="Courier New" w:cs="Courier New"/>
                <w:b/>
                <w:bCs/>
                <w:color w:val="000000"/>
                <w:sz w:val="24"/>
                <w:szCs w:val="24"/>
                <w:lang w:eastAsia="ru-RU"/>
              </w:rPr>
              <w:t>2(2)</w:t>
            </w:r>
          </w:p>
        </w:tc>
        <w:tc>
          <w:tcPr>
            <w:tcW w:w="709" w:type="dxa"/>
            <w:tcBorders>
              <w:top w:val="nil"/>
              <w:left w:val="nil"/>
              <w:bottom w:val="single" w:sz="4" w:space="0" w:color="000000"/>
              <w:right w:val="single" w:sz="4" w:space="0" w:color="000000"/>
            </w:tcBorders>
            <w:shd w:val="clear" w:color="auto" w:fill="auto"/>
            <w:noWrap/>
            <w:vAlign w:val="center"/>
            <w:hideMark/>
          </w:tcPr>
          <w:p w:rsidR="00844360" w:rsidRPr="00FB7E97" w:rsidRDefault="00844360" w:rsidP="00844360">
            <w:pPr>
              <w:spacing w:after="0" w:line="240" w:lineRule="auto"/>
              <w:jc w:val="right"/>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26</w:t>
            </w:r>
          </w:p>
        </w:tc>
        <w:tc>
          <w:tcPr>
            <w:tcW w:w="283" w:type="dxa"/>
            <w:tcBorders>
              <w:top w:val="nil"/>
              <w:left w:val="nil"/>
              <w:bottom w:val="single" w:sz="4" w:space="0" w:color="000000"/>
              <w:right w:val="single" w:sz="4" w:space="0" w:color="000000"/>
            </w:tcBorders>
            <w:shd w:val="clear" w:color="auto" w:fill="auto"/>
            <w:noWrap/>
            <w:vAlign w:val="center"/>
            <w:hideMark/>
          </w:tcPr>
          <w:p w:rsidR="00844360" w:rsidRPr="00FB7E97" w:rsidRDefault="00844360" w:rsidP="00844360">
            <w:pPr>
              <w:spacing w:after="0" w:line="240" w:lineRule="auto"/>
              <w:jc w:val="right"/>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4</w:t>
            </w:r>
          </w:p>
        </w:tc>
      </w:tr>
      <w:tr w:rsidR="00844360" w:rsidRPr="00FB7E97" w:rsidTr="00844360">
        <w:trPr>
          <w:trHeight w:val="233"/>
        </w:trPr>
        <w:tc>
          <w:tcPr>
            <w:tcW w:w="520" w:type="dxa"/>
            <w:tcBorders>
              <w:top w:val="nil"/>
              <w:left w:val="single" w:sz="4" w:space="0" w:color="000000"/>
              <w:bottom w:val="nil"/>
              <w:right w:val="single" w:sz="4" w:space="0" w:color="000000"/>
            </w:tcBorders>
            <w:shd w:val="clear" w:color="auto" w:fill="auto"/>
            <w:noWrap/>
            <w:vAlign w:val="center"/>
            <w:hideMark/>
          </w:tcPr>
          <w:p w:rsidR="00844360" w:rsidRPr="00FB7E97" w:rsidRDefault="00844360" w:rsidP="00844360">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3</w:t>
            </w:r>
          </w:p>
        </w:tc>
        <w:tc>
          <w:tcPr>
            <w:tcW w:w="1380" w:type="dxa"/>
            <w:tcBorders>
              <w:top w:val="nil"/>
              <w:left w:val="nil"/>
              <w:bottom w:val="nil"/>
              <w:right w:val="single" w:sz="4" w:space="0" w:color="000000"/>
            </w:tcBorders>
            <w:shd w:val="clear" w:color="auto" w:fill="auto"/>
            <w:noWrap/>
            <w:vAlign w:val="center"/>
            <w:hideMark/>
          </w:tcPr>
          <w:p w:rsidR="00844360" w:rsidRPr="00FB7E97" w:rsidRDefault="00844360" w:rsidP="00844360">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Мухидинов</w:t>
            </w:r>
          </w:p>
        </w:tc>
        <w:tc>
          <w:tcPr>
            <w:tcW w:w="1400" w:type="dxa"/>
            <w:tcBorders>
              <w:top w:val="nil"/>
              <w:left w:val="nil"/>
              <w:bottom w:val="nil"/>
              <w:right w:val="single" w:sz="4" w:space="0" w:color="000000"/>
            </w:tcBorders>
            <w:shd w:val="clear" w:color="auto" w:fill="auto"/>
            <w:noWrap/>
            <w:vAlign w:val="center"/>
            <w:hideMark/>
          </w:tcPr>
          <w:p w:rsidR="00844360" w:rsidRPr="00FB7E97" w:rsidRDefault="00844360" w:rsidP="00844360">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Айдар</w:t>
            </w:r>
          </w:p>
        </w:tc>
        <w:tc>
          <w:tcPr>
            <w:tcW w:w="1280" w:type="dxa"/>
            <w:tcBorders>
              <w:top w:val="nil"/>
              <w:left w:val="nil"/>
              <w:bottom w:val="nil"/>
              <w:right w:val="single" w:sz="4" w:space="0" w:color="000000"/>
            </w:tcBorders>
            <w:shd w:val="clear" w:color="auto" w:fill="auto"/>
            <w:noWrap/>
            <w:vAlign w:val="center"/>
            <w:hideMark/>
          </w:tcPr>
          <w:p w:rsidR="00844360" w:rsidRPr="00FB7E97" w:rsidRDefault="00844360" w:rsidP="00844360">
            <w:pPr>
              <w:spacing w:after="0"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Тимурович</w:t>
            </w:r>
          </w:p>
        </w:tc>
        <w:tc>
          <w:tcPr>
            <w:tcW w:w="1897" w:type="dxa"/>
            <w:tcBorders>
              <w:top w:val="nil"/>
              <w:left w:val="nil"/>
              <w:bottom w:val="nil"/>
              <w:right w:val="single" w:sz="4" w:space="0" w:color="000000"/>
            </w:tcBorders>
            <w:shd w:val="clear" w:color="auto" w:fill="auto"/>
            <w:noWrap/>
            <w:vAlign w:val="center"/>
            <w:hideMark/>
          </w:tcPr>
          <w:p w:rsidR="00844360" w:rsidRPr="00FB7E97" w:rsidRDefault="00844360" w:rsidP="00844360">
            <w:pPr>
              <w:spacing w:after="0" w:line="240" w:lineRule="auto"/>
              <w:rPr>
                <w:rFonts w:ascii="Courier New" w:eastAsia="Times New Roman" w:hAnsi="Courier New" w:cs="Courier New"/>
                <w:b/>
                <w:bCs/>
                <w:color w:val="000000"/>
                <w:sz w:val="24"/>
                <w:szCs w:val="24"/>
                <w:lang w:eastAsia="ru-RU"/>
              </w:rPr>
            </w:pPr>
            <w:r w:rsidRPr="00FB7E97">
              <w:rPr>
                <w:rFonts w:ascii="Courier New" w:eastAsia="Times New Roman" w:hAnsi="Courier New" w:cs="Courier New"/>
                <w:b/>
                <w:bCs/>
                <w:color w:val="000000"/>
                <w:sz w:val="24"/>
                <w:szCs w:val="24"/>
                <w:lang w:eastAsia="ru-RU"/>
              </w:rPr>
              <w:t>-++2+-++12+1+-+-0--</w:t>
            </w:r>
          </w:p>
        </w:tc>
        <w:tc>
          <w:tcPr>
            <w:tcW w:w="2137" w:type="dxa"/>
            <w:tcBorders>
              <w:top w:val="nil"/>
              <w:left w:val="nil"/>
              <w:bottom w:val="nil"/>
              <w:right w:val="single" w:sz="4" w:space="0" w:color="000000"/>
            </w:tcBorders>
            <w:shd w:val="clear" w:color="auto" w:fill="auto"/>
            <w:noWrap/>
            <w:vAlign w:val="center"/>
            <w:hideMark/>
          </w:tcPr>
          <w:p w:rsidR="00844360" w:rsidRPr="00FB7E97" w:rsidRDefault="00844360" w:rsidP="00844360">
            <w:pPr>
              <w:spacing w:after="0" w:line="240" w:lineRule="auto"/>
              <w:rPr>
                <w:rFonts w:ascii="Courier New" w:eastAsia="Times New Roman" w:hAnsi="Courier New" w:cs="Courier New"/>
                <w:b/>
                <w:bCs/>
                <w:color w:val="000000"/>
                <w:sz w:val="24"/>
                <w:szCs w:val="24"/>
                <w:lang w:eastAsia="ru-RU"/>
              </w:rPr>
            </w:pPr>
            <w:r w:rsidRPr="00FB7E97">
              <w:rPr>
                <w:rFonts w:ascii="Courier New" w:eastAsia="Times New Roman" w:hAnsi="Courier New" w:cs="Courier New"/>
                <w:b/>
                <w:bCs/>
                <w:color w:val="000000"/>
                <w:sz w:val="24"/>
                <w:szCs w:val="24"/>
                <w:lang w:eastAsia="ru-RU"/>
              </w:rPr>
              <w:t>0(3)0(4)0(3)0(4)</w:t>
            </w:r>
          </w:p>
        </w:tc>
        <w:tc>
          <w:tcPr>
            <w:tcW w:w="1162" w:type="dxa"/>
            <w:tcBorders>
              <w:top w:val="nil"/>
              <w:left w:val="nil"/>
              <w:bottom w:val="nil"/>
              <w:right w:val="single" w:sz="4" w:space="0" w:color="000000"/>
            </w:tcBorders>
            <w:shd w:val="clear" w:color="auto" w:fill="auto"/>
            <w:noWrap/>
            <w:vAlign w:val="center"/>
            <w:hideMark/>
          </w:tcPr>
          <w:p w:rsidR="00844360" w:rsidRPr="00FB7E97" w:rsidRDefault="00844360" w:rsidP="00844360">
            <w:pPr>
              <w:spacing w:after="0" w:line="240" w:lineRule="auto"/>
              <w:rPr>
                <w:rFonts w:ascii="Courier New" w:eastAsia="Times New Roman" w:hAnsi="Courier New" w:cs="Courier New"/>
                <w:b/>
                <w:bCs/>
                <w:color w:val="000000"/>
                <w:sz w:val="24"/>
                <w:szCs w:val="24"/>
                <w:lang w:eastAsia="ru-RU"/>
              </w:rPr>
            </w:pPr>
            <w:r w:rsidRPr="00FB7E97">
              <w:rPr>
                <w:rFonts w:ascii="Courier New" w:eastAsia="Times New Roman" w:hAnsi="Courier New" w:cs="Courier New"/>
                <w:b/>
                <w:bCs/>
                <w:color w:val="000000"/>
                <w:sz w:val="24"/>
                <w:szCs w:val="24"/>
                <w:lang w:eastAsia="ru-RU"/>
              </w:rPr>
              <w:t>0(2)</w:t>
            </w:r>
          </w:p>
        </w:tc>
        <w:tc>
          <w:tcPr>
            <w:tcW w:w="709" w:type="dxa"/>
            <w:tcBorders>
              <w:top w:val="nil"/>
              <w:left w:val="nil"/>
              <w:bottom w:val="nil"/>
              <w:right w:val="single" w:sz="4" w:space="0" w:color="000000"/>
            </w:tcBorders>
            <w:shd w:val="clear" w:color="auto" w:fill="auto"/>
            <w:noWrap/>
            <w:vAlign w:val="center"/>
            <w:hideMark/>
          </w:tcPr>
          <w:p w:rsidR="00844360" w:rsidRPr="00FB7E97" w:rsidRDefault="00844360" w:rsidP="00844360">
            <w:pPr>
              <w:spacing w:after="0" w:line="240" w:lineRule="auto"/>
              <w:jc w:val="right"/>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14</w:t>
            </w:r>
          </w:p>
        </w:tc>
        <w:tc>
          <w:tcPr>
            <w:tcW w:w="283" w:type="dxa"/>
            <w:tcBorders>
              <w:top w:val="nil"/>
              <w:left w:val="nil"/>
              <w:bottom w:val="nil"/>
              <w:right w:val="single" w:sz="4" w:space="0" w:color="000000"/>
            </w:tcBorders>
            <w:shd w:val="clear" w:color="auto" w:fill="auto"/>
            <w:noWrap/>
            <w:vAlign w:val="center"/>
            <w:hideMark/>
          </w:tcPr>
          <w:p w:rsidR="00844360" w:rsidRPr="00FB7E97" w:rsidRDefault="00844360" w:rsidP="00844360">
            <w:pPr>
              <w:spacing w:after="0" w:line="240" w:lineRule="auto"/>
              <w:jc w:val="right"/>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3</w:t>
            </w:r>
          </w:p>
        </w:tc>
      </w:tr>
      <w:tr w:rsidR="00844360" w:rsidRPr="00FB7E97" w:rsidTr="00844360">
        <w:trPr>
          <w:trHeight w:val="233"/>
        </w:trPr>
        <w:tc>
          <w:tcPr>
            <w:tcW w:w="520" w:type="dxa"/>
            <w:tcBorders>
              <w:top w:val="nil"/>
              <w:left w:val="single" w:sz="4" w:space="0" w:color="000000"/>
              <w:bottom w:val="single" w:sz="4" w:space="0" w:color="000000"/>
              <w:right w:val="single" w:sz="4" w:space="0" w:color="000000"/>
            </w:tcBorders>
            <w:shd w:val="clear" w:color="auto" w:fill="auto"/>
            <w:noWrap/>
            <w:vAlign w:val="center"/>
          </w:tcPr>
          <w:p w:rsidR="00844360" w:rsidRPr="00FB7E97" w:rsidRDefault="00844360" w:rsidP="00844360">
            <w:pPr>
              <w:spacing w:after="0" w:line="240" w:lineRule="auto"/>
              <w:rPr>
                <w:rFonts w:ascii="Times New Roman" w:eastAsia="Times New Roman" w:hAnsi="Times New Roman" w:cs="Times New Roman"/>
                <w:b/>
                <w:bCs/>
                <w:color w:val="000000"/>
                <w:sz w:val="24"/>
                <w:szCs w:val="24"/>
                <w:lang w:eastAsia="ru-RU"/>
              </w:rPr>
            </w:pPr>
          </w:p>
        </w:tc>
        <w:tc>
          <w:tcPr>
            <w:tcW w:w="1380" w:type="dxa"/>
            <w:tcBorders>
              <w:top w:val="nil"/>
              <w:left w:val="nil"/>
              <w:bottom w:val="single" w:sz="4" w:space="0" w:color="000000"/>
              <w:right w:val="single" w:sz="4" w:space="0" w:color="000000"/>
            </w:tcBorders>
            <w:shd w:val="clear" w:color="auto" w:fill="auto"/>
            <w:noWrap/>
            <w:vAlign w:val="center"/>
          </w:tcPr>
          <w:p w:rsidR="00844360" w:rsidRPr="00FB7E97" w:rsidRDefault="00844360" w:rsidP="00844360">
            <w:pPr>
              <w:spacing w:after="0" w:line="240" w:lineRule="auto"/>
              <w:rPr>
                <w:rFonts w:ascii="Times New Roman" w:eastAsia="Times New Roman" w:hAnsi="Times New Roman" w:cs="Times New Roman"/>
                <w:b/>
                <w:bCs/>
                <w:color w:val="000000"/>
                <w:sz w:val="24"/>
                <w:szCs w:val="24"/>
                <w:lang w:eastAsia="ru-RU"/>
              </w:rPr>
            </w:pPr>
          </w:p>
        </w:tc>
        <w:tc>
          <w:tcPr>
            <w:tcW w:w="1400" w:type="dxa"/>
            <w:tcBorders>
              <w:top w:val="nil"/>
              <w:left w:val="nil"/>
              <w:bottom w:val="single" w:sz="4" w:space="0" w:color="000000"/>
              <w:right w:val="single" w:sz="4" w:space="0" w:color="000000"/>
            </w:tcBorders>
            <w:shd w:val="clear" w:color="auto" w:fill="auto"/>
            <w:noWrap/>
            <w:vAlign w:val="center"/>
          </w:tcPr>
          <w:p w:rsidR="00844360" w:rsidRPr="00FB7E97" w:rsidRDefault="00844360" w:rsidP="00844360">
            <w:pPr>
              <w:spacing w:after="0" w:line="240" w:lineRule="auto"/>
              <w:rPr>
                <w:rFonts w:ascii="Times New Roman" w:eastAsia="Times New Roman" w:hAnsi="Times New Roman" w:cs="Times New Roman"/>
                <w:b/>
                <w:bCs/>
                <w:color w:val="000000"/>
                <w:sz w:val="24"/>
                <w:szCs w:val="24"/>
                <w:lang w:eastAsia="ru-RU"/>
              </w:rPr>
            </w:pPr>
          </w:p>
        </w:tc>
        <w:tc>
          <w:tcPr>
            <w:tcW w:w="1280" w:type="dxa"/>
            <w:tcBorders>
              <w:top w:val="nil"/>
              <w:left w:val="nil"/>
              <w:bottom w:val="single" w:sz="4" w:space="0" w:color="000000"/>
              <w:right w:val="single" w:sz="4" w:space="0" w:color="000000"/>
            </w:tcBorders>
            <w:shd w:val="clear" w:color="auto" w:fill="auto"/>
            <w:noWrap/>
            <w:vAlign w:val="center"/>
          </w:tcPr>
          <w:p w:rsidR="00844360" w:rsidRPr="00FB7E97" w:rsidRDefault="00844360" w:rsidP="00844360">
            <w:pPr>
              <w:spacing w:after="0" w:line="240" w:lineRule="auto"/>
              <w:rPr>
                <w:rFonts w:ascii="Times New Roman" w:eastAsia="Times New Roman" w:hAnsi="Times New Roman" w:cs="Times New Roman"/>
                <w:b/>
                <w:bCs/>
                <w:color w:val="000000"/>
                <w:sz w:val="24"/>
                <w:szCs w:val="24"/>
                <w:lang w:eastAsia="ru-RU"/>
              </w:rPr>
            </w:pPr>
          </w:p>
        </w:tc>
        <w:tc>
          <w:tcPr>
            <w:tcW w:w="1897" w:type="dxa"/>
            <w:tcBorders>
              <w:top w:val="nil"/>
              <w:left w:val="nil"/>
              <w:bottom w:val="single" w:sz="4" w:space="0" w:color="000000"/>
              <w:right w:val="single" w:sz="4" w:space="0" w:color="000000"/>
            </w:tcBorders>
            <w:shd w:val="clear" w:color="auto" w:fill="auto"/>
            <w:noWrap/>
            <w:vAlign w:val="center"/>
          </w:tcPr>
          <w:p w:rsidR="00844360" w:rsidRPr="00FB7E97" w:rsidRDefault="00844360" w:rsidP="00844360">
            <w:pPr>
              <w:spacing w:after="0" w:line="240" w:lineRule="auto"/>
              <w:rPr>
                <w:rFonts w:ascii="Courier New" w:eastAsia="Times New Roman" w:hAnsi="Courier New" w:cs="Courier New"/>
                <w:b/>
                <w:bCs/>
                <w:color w:val="000000"/>
                <w:sz w:val="24"/>
                <w:szCs w:val="24"/>
                <w:lang w:eastAsia="ru-RU"/>
              </w:rPr>
            </w:pPr>
          </w:p>
        </w:tc>
        <w:tc>
          <w:tcPr>
            <w:tcW w:w="3299" w:type="dxa"/>
            <w:gridSpan w:val="2"/>
            <w:tcBorders>
              <w:top w:val="nil"/>
              <w:left w:val="nil"/>
              <w:bottom w:val="single" w:sz="4" w:space="0" w:color="000000"/>
              <w:right w:val="single" w:sz="4" w:space="0" w:color="000000"/>
            </w:tcBorders>
            <w:shd w:val="clear" w:color="auto" w:fill="auto"/>
            <w:noWrap/>
            <w:vAlign w:val="center"/>
          </w:tcPr>
          <w:p w:rsidR="00844360" w:rsidRPr="00FB7E97" w:rsidRDefault="00844360" w:rsidP="00844360">
            <w:pPr>
              <w:spacing w:after="0" w:line="240" w:lineRule="auto"/>
              <w:rPr>
                <w:rFonts w:ascii="Courier New" w:eastAsia="Times New Roman" w:hAnsi="Courier New" w:cs="Courier New"/>
                <w:b/>
                <w:bCs/>
                <w:color w:val="000000"/>
                <w:sz w:val="24"/>
                <w:szCs w:val="24"/>
                <w:lang w:eastAsia="ru-RU"/>
              </w:rPr>
            </w:pPr>
            <w:r w:rsidRPr="00FB7E97">
              <w:rPr>
                <w:rFonts w:ascii="Courier New" w:eastAsia="Times New Roman" w:hAnsi="Courier New" w:cs="Courier New"/>
                <w:b/>
                <w:bCs/>
                <w:color w:val="000000"/>
                <w:sz w:val="24"/>
                <w:szCs w:val="24"/>
                <w:lang w:eastAsia="ru-RU"/>
              </w:rPr>
              <w:t>СРЕДНИЙ БАЛ</w:t>
            </w:r>
          </w:p>
        </w:tc>
        <w:tc>
          <w:tcPr>
            <w:tcW w:w="709" w:type="dxa"/>
            <w:tcBorders>
              <w:top w:val="nil"/>
              <w:left w:val="nil"/>
              <w:bottom w:val="single" w:sz="4" w:space="0" w:color="000000"/>
              <w:right w:val="single" w:sz="4" w:space="0" w:color="000000"/>
            </w:tcBorders>
            <w:shd w:val="clear" w:color="auto" w:fill="auto"/>
            <w:noWrap/>
            <w:vAlign w:val="center"/>
          </w:tcPr>
          <w:p w:rsidR="00844360" w:rsidRPr="00FB7E97" w:rsidRDefault="00844360" w:rsidP="00844360">
            <w:pPr>
              <w:spacing w:after="0" w:line="240" w:lineRule="auto"/>
              <w:jc w:val="right"/>
              <w:rPr>
                <w:rFonts w:ascii="Times New Roman" w:eastAsia="Times New Roman" w:hAnsi="Times New Roman" w:cs="Times New Roman"/>
                <w:b/>
                <w:bCs/>
                <w:color w:val="000000"/>
                <w:sz w:val="24"/>
                <w:szCs w:val="24"/>
                <w:lang w:eastAsia="ru-RU"/>
              </w:rPr>
            </w:pPr>
          </w:p>
        </w:tc>
        <w:tc>
          <w:tcPr>
            <w:tcW w:w="283" w:type="dxa"/>
            <w:tcBorders>
              <w:top w:val="nil"/>
              <w:left w:val="nil"/>
              <w:bottom w:val="single" w:sz="4" w:space="0" w:color="000000"/>
              <w:right w:val="single" w:sz="4" w:space="0" w:color="000000"/>
            </w:tcBorders>
            <w:shd w:val="clear" w:color="auto" w:fill="auto"/>
            <w:noWrap/>
            <w:vAlign w:val="center"/>
          </w:tcPr>
          <w:p w:rsidR="00844360" w:rsidRPr="00FB7E97" w:rsidRDefault="00AD64ED" w:rsidP="00844360">
            <w:pPr>
              <w:spacing w:after="0" w:line="240" w:lineRule="auto"/>
              <w:jc w:val="right"/>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4</w:t>
            </w:r>
          </w:p>
        </w:tc>
      </w:tr>
    </w:tbl>
    <w:p w:rsidR="00844360" w:rsidRPr="00FB7E97" w:rsidRDefault="00844360" w:rsidP="008870DF">
      <w:pPr>
        <w:spacing w:after="53" w:line="241" w:lineRule="auto"/>
        <w:ind w:left="370" w:right="7"/>
        <w:jc w:val="center"/>
        <w:rPr>
          <w:rFonts w:ascii="Times New Roman" w:hAnsi="Times New Roman" w:cs="Times New Roman"/>
          <w:b/>
          <w:sz w:val="24"/>
          <w:szCs w:val="24"/>
        </w:rPr>
      </w:pPr>
    </w:p>
    <w:p w:rsidR="003B2B75" w:rsidRPr="00FB7E97" w:rsidRDefault="003B2B75" w:rsidP="008870DF">
      <w:pPr>
        <w:spacing w:after="53" w:line="241" w:lineRule="auto"/>
        <w:ind w:left="370" w:right="7"/>
        <w:jc w:val="center"/>
        <w:rPr>
          <w:rFonts w:ascii="Times New Roman" w:hAnsi="Times New Roman" w:cs="Times New Roman"/>
          <w:b/>
          <w:sz w:val="24"/>
          <w:szCs w:val="24"/>
        </w:rPr>
      </w:pPr>
    </w:p>
    <w:p w:rsidR="00AD64ED" w:rsidRPr="00FB7E97" w:rsidRDefault="00AD64ED" w:rsidP="008870DF">
      <w:pPr>
        <w:spacing w:after="53" w:line="241" w:lineRule="auto"/>
        <w:ind w:left="370" w:right="7"/>
        <w:jc w:val="center"/>
        <w:rPr>
          <w:rFonts w:ascii="Times New Roman" w:hAnsi="Times New Roman" w:cs="Times New Roman"/>
          <w:b/>
          <w:sz w:val="24"/>
          <w:szCs w:val="24"/>
        </w:rPr>
      </w:pPr>
      <w:r w:rsidRPr="00FB7E97">
        <w:rPr>
          <w:rFonts w:ascii="Times New Roman" w:hAnsi="Times New Roman" w:cs="Times New Roman"/>
          <w:b/>
          <w:sz w:val="24"/>
          <w:szCs w:val="24"/>
        </w:rPr>
        <w:t>Сравнительная таблица ОГЭ 22</w:t>
      </w:r>
    </w:p>
    <w:tbl>
      <w:tblPr>
        <w:tblStyle w:val="a3"/>
        <w:tblW w:w="0" w:type="auto"/>
        <w:tblInd w:w="370" w:type="dxa"/>
        <w:tblLook w:val="04A0" w:firstRow="1" w:lastRow="0" w:firstColumn="1" w:lastColumn="0" w:noHBand="0" w:noVBand="1"/>
      </w:tblPr>
      <w:tblGrid>
        <w:gridCol w:w="2550"/>
        <w:gridCol w:w="2461"/>
        <w:gridCol w:w="2476"/>
        <w:gridCol w:w="2480"/>
      </w:tblGrid>
      <w:tr w:rsidR="00AD64ED" w:rsidRPr="00FB7E97" w:rsidTr="00AD64ED">
        <w:tc>
          <w:tcPr>
            <w:tcW w:w="2584" w:type="dxa"/>
          </w:tcPr>
          <w:p w:rsidR="00AD64ED" w:rsidRPr="00FB7E97" w:rsidRDefault="00AD64ED" w:rsidP="008870DF">
            <w:pPr>
              <w:spacing w:after="53" w:line="241" w:lineRule="auto"/>
              <w:ind w:right="7"/>
              <w:jc w:val="center"/>
              <w:rPr>
                <w:rFonts w:ascii="Times New Roman" w:hAnsi="Times New Roman" w:cs="Times New Roman"/>
                <w:b/>
                <w:sz w:val="24"/>
                <w:szCs w:val="24"/>
              </w:rPr>
            </w:pPr>
            <w:r w:rsidRPr="00FB7E97">
              <w:rPr>
                <w:rFonts w:ascii="Times New Roman" w:hAnsi="Times New Roman" w:cs="Times New Roman"/>
                <w:b/>
                <w:sz w:val="24"/>
                <w:szCs w:val="24"/>
              </w:rPr>
              <w:t xml:space="preserve">Предмет </w:t>
            </w:r>
          </w:p>
        </w:tc>
        <w:tc>
          <w:tcPr>
            <w:tcW w:w="2584" w:type="dxa"/>
          </w:tcPr>
          <w:p w:rsidR="00AD64ED" w:rsidRPr="00FB7E97" w:rsidRDefault="00AD64ED" w:rsidP="008870DF">
            <w:pPr>
              <w:spacing w:after="53" w:line="241" w:lineRule="auto"/>
              <w:ind w:right="7"/>
              <w:jc w:val="center"/>
              <w:rPr>
                <w:rFonts w:ascii="Times New Roman" w:hAnsi="Times New Roman" w:cs="Times New Roman"/>
                <w:b/>
                <w:sz w:val="24"/>
                <w:szCs w:val="24"/>
              </w:rPr>
            </w:pPr>
            <w:r w:rsidRPr="00FB7E97">
              <w:rPr>
                <w:rFonts w:ascii="Times New Roman" w:hAnsi="Times New Roman" w:cs="Times New Roman"/>
                <w:b/>
                <w:sz w:val="24"/>
                <w:szCs w:val="24"/>
              </w:rPr>
              <w:t>РТ</w:t>
            </w:r>
          </w:p>
        </w:tc>
        <w:tc>
          <w:tcPr>
            <w:tcW w:w="2584" w:type="dxa"/>
          </w:tcPr>
          <w:p w:rsidR="00AD64ED" w:rsidRPr="00FB7E97" w:rsidRDefault="00AD64ED" w:rsidP="008870DF">
            <w:pPr>
              <w:spacing w:after="53" w:line="241" w:lineRule="auto"/>
              <w:ind w:right="7"/>
              <w:jc w:val="center"/>
              <w:rPr>
                <w:rFonts w:ascii="Times New Roman" w:hAnsi="Times New Roman" w:cs="Times New Roman"/>
                <w:b/>
                <w:sz w:val="24"/>
                <w:szCs w:val="24"/>
              </w:rPr>
            </w:pPr>
            <w:r w:rsidRPr="00FB7E97">
              <w:rPr>
                <w:rFonts w:ascii="Times New Roman" w:hAnsi="Times New Roman" w:cs="Times New Roman"/>
                <w:b/>
                <w:sz w:val="24"/>
                <w:szCs w:val="24"/>
              </w:rPr>
              <w:t>Район</w:t>
            </w:r>
          </w:p>
        </w:tc>
        <w:tc>
          <w:tcPr>
            <w:tcW w:w="2585" w:type="dxa"/>
          </w:tcPr>
          <w:p w:rsidR="00AD64ED" w:rsidRPr="00FB7E97" w:rsidRDefault="00AD64ED" w:rsidP="008870DF">
            <w:pPr>
              <w:spacing w:after="53" w:line="241" w:lineRule="auto"/>
              <w:ind w:right="7"/>
              <w:jc w:val="center"/>
              <w:rPr>
                <w:rFonts w:ascii="Times New Roman" w:hAnsi="Times New Roman" w:cs="Times New Roman"/>
                <w:b/>
                <w:sz w:val="24"/>
                <w:szCs w:val="24"/>
              </w:rPr>
            </w:pPr>
            <w:r w:rsidRPr="00FB7E97">
              <w:rPr>
                <w:rFonts w:ascii="Times New Roman" w:hAnsi="Times New Roman" w:cs="Times New Roman"/>
                <w:b/>
                <w:sz w:val="24"/>
                <w:szCs w:val="24"/>
              </w:rPr>
              <w:t xml:space="preserve">Лицей </w:t>
            </w:r>
          </w:p>
        </w:tc>
      </w:tr>
      <w:tr w:rsidR="00AD64ED" w:rsidRPr="00FB7E97" w:rsidTr="00AD64ED">
        <w:tc>
          <w:tcPr>
            <w:tcW w:w="2584" w:type="dxa"/>
          </w:tcPr>
          <w:p w:rsidR="00AD64ED" w:rsidRPr="00FB7E97" w:rsidRDefault="00AD64ED" w:rsidP="008870DF">
            <w:pPr>
              <w:spacing w:after="53" w:line="241" w:lineRule="auto"/>
              <w:ind w:right="7"/>
              <w:jc w:val="center"/>
              <w:rPr>
                <w:rFonts w:ascii="Times New Roman" w:hAnsi="Times New Roman" w:cs="Times New Roman"/>
                <w:b/>
                <w:sz w:val="24"/>
                <w:szCs w:val="24"/>
              </w:rPr>
            </w:pPr>
            <w:r w:rsidRPr="00FB7E97">
              <w:rPr>
                <w:rFonts w:ascii="Times New Roman" w:hAnsi="Times New Roman" w:cs="Times New Roman"/>
                <w:b/>
                <w:sz w:val="24"/>
                <w:szCs w:val="24"/>
              </w:rPr>
              <w:t xml:space="preserve">Математика </w:t>
            </w:r>
          </w:p>
        </w:tc>
        <w:tc>
          <w:tcPr>
            <w:tcW w:w="2584" w:type="dxa"/>
          </w:tcPr>
          <w:p w:rsidR="00AD64ED" w:rsidRPr="00FB7E97" w:rsidRDefault="00EC05A4" w:rsidP="008870DF">
            <w:pPr>
              <w:spacing w:after="53" w:line="241" w:lineRule="auto"/>
              <w:ind w:right="7"/>
              <w:jc w:val="center"/>
              <w:rPr>
                <w:rFonts w:ascii="Times New Roman" w:hAnsi="Times New Roman" w:cs="Times New Roman"/>
                <w:b/>
                <w:sz w:val="24"/>
                <w:szCs w:val="24"/>
              </w:rPr>
            </w:pPr>
            <w:r w:rsidRPr="00FB7E97">
              <w:rPr>
                <w:rFonts w:ascii="Times New Roman" w:hAnsi="Times New Roman" w:cs="Times New Roman"/>
                <w:b/>
                <w:sz w:val="24"/>
                <w:szCs w:val="24"/>
              </w:rPr>
              <w:t>3,72</w:t>
            </w:r>
          </w:p>
        </w:tc>
        <w:tc>
          <w:tcPr>
            <w:tcW w:w="2584" w:type="dxa"/>
          </w:tcPr>
          <w:p w:rsidR="00AD64ED" w:rsidRPr="00FB7E97" w:rsidRDefault="00EC05A4" w:rsidP="008870DF">
            <w:pPr>
              <w:spacing w:after="53" w:line="241" w:lineRule="auto"/>
              <w:ind w:right="7"/>
              <w:jc w:val="center"/>
              <w:rPr>
                <w:rFonts w:ascii="Times New Roman" w:hAnsi="Times New Roman" w:cs="Times New Roman"/>
                <w:b/>
                <w:sz w:val="24"/>
                <w:szCs w:val="24"/>
              </w:rPr>
            </w:pPr>
            <w:r w:rsidRPr="00FB7E97">
              <w:rPr>
                <w:rFonts w:ascii="Times New Roman" w:hAnsi="Times New Roman" w:cs="Times New Roman"/>
                <w:b/>
                <w:sz w:val="24"/>
                <w:szCs w:val="24"/>
              </w:rPr>
              <w:t>3,79</w:t>
            </w:r>
          </w:p>
        </w:tc>
        <w:tc>
          <w:tcPr>
            <w:tcW w:w="2585" w:type="dxa"/>
          </w:tcPr>
          <w:p w:rsidR="00AD64ED" w:rsidRPr="00FB7E97" w:rsidRDefault="00EC05A4" w:rsidP="008870DF">
            <w:pPr>
              <w:spacing w:after="53" w:line="241" w:lineRule="auto"/>
              <w:ind w:right="7"/>
              <w:jc w:val="center"/>
              <w:rPr>
                <w:rFonts w:ascii="Times New Roman" w:hAnsi="Times New Roman" w:cs="Times New Roman"/>
                <w:b/>
                <w:sz w:val="24"/>
                <w:szCs w:val="24"/>
              </w:rPr>
            </w:pPr>
            <w:r w:rsidRPr="00FB7E97">
              <w:rPr>
                <w:rFonts w:ascii="Times New Roman" w:hAnsi="Times New Roman" w:cs="Times New Roman"/>
                <w:b/>
                <w:color w:val="FF0000"/>
                <w:sz w:val="24"/>
                <w:szCs w:val="24"/>
              </w:rPr>
              <w:t>4,14</w:t>
            </w:r>
          </w:p>
        </w:tc>
      </w:tr>
      <w:tr w:rsidR="00AD64ED" w:rsidRPr="00FB7E97" w:rsidTr="00AD64ED">
        <w:tc>
          <w:tcPr>
            <w:tcW w:w="2584" w:type="dxa"/>
          </w:tcPr>
          <w:p w:rsidR="00AD64ED" w:rsidRPr="00FB7E97" w:rsidRDefault="00AD64ED" w:rsidP="008870DF">
            <w:pPr>
              <w:spacing w:after="53" w:line="241" w:lineRule="auto"/>
              <w:ind w:right="7"/>
              <w:jc w:val="center"/>
              <w:rPr>
                <w:rFonts w:ascii="Times New Roman" w:hAnsi="Times New Roman" w:cs="Times New Roman"/>
                <w:b/>
                <w:sz w:val="24"/>
                <w:szCs w:val="24"/>
              </w:rPr>
            </w:pPr>
            <w:r w:rsidRPr="00FB7E97">
              <w:rPr>
                <w:rFonts w:ascii="Times New Roman" w:hAnsi="Times New Roman" w:cs="Times New Roman"/>
                <w:b/>
                <w:sz w:val="24"/>
                <w:szCs w:val="24"/>
              </w:rPr>
              <w:t>Русский язык</w:t>
            </w:r>
          </w:p>
        </w:tc>
        <w:tc>
          <w:tcPr>
            <w:tcW w:w="2584" w:type="dxa"/>
          </w:tcPr>
          <w:p w:rsidR="00AD64ED" w:rsidRPr="00FB7E97" w:rsidRDefault="00EC05A4" w:rsidP="008870DF">
            <w:pPr>
              <w:spacing w:after="53" w:line="241" w:lineRule="auto"/>
              <w:ind w:right="7"/>
              <w:jc w:val="center"/>
              <w:rPr>
                <w:rFonts w:ascii="Times New Roman" w:hAnsi="Times New Roman" w:cs="Times New Roman"/>
                <w:b/>
                <w:sz w:val="24"/>
                <w:szCs w:val="24"/>
              </w:rPr>
            </w:pPr>
            <w:r w:rsidRPr="00FB7E97">
              <w:rPr>
                <w:rFonts w:ascii="Times New Roman" w:hAnsi="Times New Roman" w:cs="Times New Roman"/>
                <w:b/>
                <w:sz w:val="24"/>
                <w:szCs w:val="24"/>
              </w:rPr>
              <w:t>4,17</w:t>
            </w:r>
          </w:p>
        </w:tc>
        <w:tc>
          <w:tcPr>
            <w:tcW w:w="2584" w:type="dxa"/>
          </w:tcPr>
          <w:p w:rsidR="00AD64ED" w:rsidRPr="00FB7E97" w:rsidRDefault="00EC05A4" w:rsidP="008870DF">
            <w:pPr>
              <w:spacing w:after="53" w:line="241" w:lineRule="auto"/>
              <w:ind w:right="7"/>
              <w:jc w:val="center"/>
              <w:rPr>
                <w:rFonts w:ascii="Times New Roman" w:hAnsi="Times New Roman" w:cs="Times New Roman"/>
                <w:b/>
                <w:sz w:val="24"/>
                <w:szCs w:val="24"/>
              </w:rPr>
            </w:pPr>
            <w:r w:rsidRPr="00FB7E97">
              <w:rPr>
                <w:rFonts w:ascii="Times New Roman" w:hAnsi="Times New Roman" w:cs="Times New Roman"/>
                <w:b/>
                <w:sz w:val="24"/>
                <w:szCs w:val="24"/>
              </w:rPr>
              <w:t>4,02</w:t>
            </w:r>
          </w:p>
        </w:tc>
        <w:tc>
          <w:tcPr>
            <w:tcW w:w="2585" w:type="dxa"/>
          </w:tcPr>
          <w:p w:rsidR="00AD64ED" w:rsidRPr="00FB7E97" w:rsidRDefault="00EC05A4" w:rsidP="008870DF">
            <w:pPr>
              <w:spacing w:after="53" w:line="241" w:lineRule="auto"/>
              <w:ind w:right="7"/>
              <w:jc w:val="center"/>
              <w:rPr>
                <w:rFonts w:ascii="Times New Roman" w:hAnsi="Times New Roman" w:cs="Times New Roman"/>
                <w:b/>
                <w:sz w:val="24"/>
                <w:szCs w:val="24"/>
              </w:rPr>
            </w:pPr>
            <w:r w:rsidRPr="00FB7E97">
              <w:rPr>
                <w:rFonts w:ascii="Times New Roman" w:hAnsi="Times New Roman" w:cs="Times New Roman"/>
                <w:b/>
                <w:sz w:val="24"/>
                <w:szCs w:val="24"/>
              </w:rPr>
              <w:t>4</w:t>
            </w:r>
          </w:p>
        </w:tc>
      </w:tr>
      <w:tr w:rsidR="00AD64ED" w:rsidRPr="00FB7E97" w:rsidTr="00AD64ED">
        <w:tc>
          <w:tcPr>
            <w:tcW w:w="2584" w:type="dxa"/>
          </w:tcPr>
          <w:p w:rsidR="00AD64ED" w:rsidRPr="00FB7E97" w:rsidRDefault="00AD64ED" w:rsidP="008870DF">
            <w:pPr>
              <w:spacing w:after="53" w:line="241" w:lineRule="auto"/>
              <w:ind w:right="7"/>
              <w:jc w:val="center"/>
              <w:rPr>
                <w:rFonts w:ascii="Times New Roman" w:hAnsi="Times New Roman" w:cs="Times New Roman"/>
                <w:b/>
                <w:sz w:val="24"/>
                <w:szCs w:val="24"/>
              </w:rPr>
            </w:pPr>
            <w:r w:rsidRPr="00FB7E97">
              <w:rPr>
                <w:rFonts w:ascii="Times New Roman" w:hAnsi="Times New Roman" w:cs="Times New Roman"/>
                <w:b/>
                <w:sz w:val="24"/>
                <w:szCs w:val="24"/>
              </w:rPr>
              <w:t xml:space="preserve">География </w:t>
            </w:r>
          </w:p>
        </w:tc>
        <w:tc>
          <w:tcPr>
            <w:tcW w:w="2584" w:type="dxa"/>
          </w:tcPr>
          <w:p w:rsidR="00AD64ED" w:rsidRPr="00FB7E97" w:rsidRDefault="00EC05A4" w:rsidP="008870DF">
            <w:pPr>
              <w:spacing w:after="53" w:line="241" w:lineRule="auto"/>
              <w:ind w:right="7"/>
              <w:jc w:val="center"/>
              <w:rPr>
                <w:rFonts w:ascii="Times New Roman" w:hAnsi="Times New Roman" w:cs="Times New Roman"/>
                <w:b/>
                <w:sz w:val="24"/>
                <w:szCs w:val="24"/>
              </w:rPr>
            </w:pPr>
            <w:r w:rsidRPr="00FB7E97">
              <w:rPr>
                <w:rFonts w:ascii="Times New Roman" w:hAnsi="Times New Roman" w:cs="Times New Roman"/>
                <w:b/>
                <w:sz w:val="24"/>
                <w:szCs w:val="24"/>
              </w:rPr>
              <w:t>4,11</w:t>
            </w:r>
          </w:p>
        </w:tc>
        <w:tc>
          <w:tcPr>
            <w:tcW w:w="2584" w:type="dxa"/>
          </w:tcPr>
          <w:p w:rsidR="00AD64ED" w:rsidRPr="00FB7E97" w:rsidRDefault="00EC05A4" w:rsidP="008870DF">
            <w:pPr>
              <w:spacing w:after="53" w:line="241" w:lineRule="auto"/>
              <w:ind w:right="7"/>
              <w:jc w:val="center"/>
              <w:rPr>
                <w:rFonts w:ascii="Times New Roman" w:hAnsi="Times New Roman" w:cs="Times New Roman"/>
                <w:b/>
                <w:sz w:val="24"/>
                <w:szCs w:val="24"/>
              </w:rPr>
            </w:pPr>
            <w:r w:rsidRPr="00FB7E97">
              <w:rPr>
                <w:rFonts w:ascii="Times New Roman" w:hAnsi="Times New Roman" w:cs="Times New Roman"/>
                <w:b/>
                <w:sz w:val="24"/>
                <w:szCs w:val="24"/>
              </w:rPr>
              <w:t>4,34</w:t>
            </w:r>
          </w:p>
        </w:tc>
        <w:tc>
          <w:tcPr>
            <w:tcW w:w="2585" w:type="dxa"/>
          </w:tcPr>
          <w:p w:rsidR="00AD64ED" w:rsidRPr="00FB7E97" w:rsidRDefault="00EC05A4" w:rsidP="008870DF">
            <w:pPr>
              <w:spacing w:after="53" w:line="241" w:lineRule="auto"/>
              <w:ind w:right="7"/>
              <w:jc w:val="center"/>
              <w:rPr>
                <w:rFonts w:ascii="Times New Roman" w:hAnsi="Times New Roman" w:cs="Times New Roman"/>
                <w:b/>
                <w:sz w:val="24"/>
                <w:szCs w:val="24"/>
              </w:rPr>
            </w:pPr>
            <w:r w:rsidRPr="00FB7E97">
              <w:rPr>
                <w:rFonts w:ascii="Times New Roman" w:hAnsi="Times New Roman" w:cs="Times New Roman"/>
                <w:b/>
                <w:color w:val="FF0000"/>
                <w:sz w:val="24"/>
                <w:szCs w:val="24"/>
              </w:rPr>
              <w:t>4,75</w:t>
            </w:r>
          </w:p>
        </w:tc>
      </w:tr>
      <w:tr w:rsidR="00AD64ED" w:rsidRPr="00FB7E97" w:rsidTr="00AD64ED">
        <w:tc>
          <w:tcPr>
            <w:tcW w:w="2584" w:type="dxa"/>
          </w:tcPr>
          <w:p w:rsidR="00AD64ED" w:rsidRPr="00FB7E97" w:rsidRDefault="00EC05A4" w:rsidP="008870DF">
            <w:pPr>
              <w:spacing w:after="53" w:line="241" w:lineRule="auto"/>
              <w:ind w:right="7"/>
              <w:jc w:val="center"/>
              <w:rPr>
                <w:rFonts w:ascii="Times New Roman" w:hAnsi="Times New Roman" w:cs="Times New Roman"/>
                <w:b/>
                <w:sz w:val="24"/>
                <w:szCs w:val="24"/>
              </w:rPr>
            </w:pPr>
            <w:r w:rsidRPr="00FB7E97">
              <w:rPr>
                <w:rFonts w:ascii="Times New Roman" w:hAnsi="Times New Roman" w:cs="Times New Roman"/>
                <w:b/>
                <w:sz w:val="24"/>
                <w:szCs w:val="24"/>
              </w:rPr>
              <w:t>ИКТ</w:t>
            </w:r>
          </w:p>
        </w:tc>
        <w:tc>
          <w:tcPr>
            <w:tcW w:w="2584" w:type="dxa"/>
          </w:tcPr>
          <w:p w:rsidR="00AD64ED" w:rsidRPr="00FB7E97" w:rsidRDefault="00EC05A4" w:rsidP="008870DF">
            <w:pPr>
              <w:spacing w:after="53" w:line="241" w:lineRule="auto"/>
              <w:ind w:right="7"/>
              <w:jc w:val="center"/>
              <w:rPr>
                <w:rFonts w:ascii="Times New Roman" w:hAnsi="Times New Roman" w:cs="Times New Roman"/>
                <w:b/>
                <w:sz w:val="24"/>
                <w:szCs w:val="24"/>
              </w:rPr>
            </w:pPr>
            <w:r w:rsidRPr="00FB7E97">
              <w:rPr>
                <w:rFonts w:ascii="Times New Roman" w:hAnsi="Times New Roman" w:cs="Times New Roman"/>
                <w:b/>
                <w:sz w:val="24"/>
                <w:szCs w:val="24"/>
              </w:rPr>
              <w:t>3,67</w:t>
            </w:r>
          </w:p>
        </w:tc>
        <w:tc>
          <w:tcPr>
            <w:tcW w:w="2584" w:type="dxa"/>
          </w:tcPr>
          <w:p w:rsidR="00AD64ED" w:rsidRPr="00FB7E97" w:rsidRDefault="00EC05A4" w:rsidP="008870DF">
            <w:pPr>
              <w:spacing w:after="53" w:line="241" w:lineRule="auto"/>
              <w:ind w:right="7"/>
              <w:jc w:val="center"/>
              <w:rPr>
                <w:rFonts w:ascii="Times New Roman" w:hAnsi="Times New Roman" w:cs="Times New Roman"/>
                <w:b/>
                <w:sz w:val="24"/>
                <w:szCs w:val="24"/>
              </w:rPr>
            </w:pPr>
            <w:r w:rsidRPr="00FB7E97">
              <w:rPr>
                <w:rFonts w:ascii="Times New Roman" w:hAnsi="Times New Roman" w:cs="Times New Roman"/>
                <w:b/>
                <w:sz w:val="24"/>
                <w:szCs w:val="24"/>
              </w:rPr>
              <w:t>3,63</w:t>
            </w:r>
          </w:p>
        </w:tc>
        <w:tc>
          <w:tcPr>
            <w:tcW w:w="2585" w:type="dxa"/>
          </w:tcPr>
          <w:p w:rsidR="00AD64ED" w:rsidRPr="00FB7E97" w:rsidRDefault="00EC05A4" w:rsidP="008870DF">
            <w:pPr>
              <w:spacing w:after="53" w:line="241" w:lineRule="auto"/>
              <w:ind w:right="7"/>
              <w:jc w:val="center"/>
              <w:rPr>
                <w:rFonts w:ascii="Times New Roman" w:hAnsi="Times New Roman" w:cs="Times New Roman"/>
                <w:b/>
                <w:sz w:val="24"/>
                <w:szCs w:val="24"/>
              </w:rPr>
            </w:pPr>
            <w:r w:rsidRPr="00FB7E97">
              <w:rPr>
                <w:rFonts w:ascii="Times New Roman" w:hAnsi="Times New Roman" w:cs="Times New Roman"/>
                <w:b/>
                <w:color w:val="FF0000"/>
                <w:sz w:val="24"/>
                <w:szCs w:val="24"/>
              </w:rPr>
              <w:t>3,75</w:t>
            </w:r>
          </w:p>
        </w:tc>
      </w:tr>
      <w:tr w:rsidR="00AD64ED" w:rsidRPr="00FB7E97" w:rsidTr="00AD64ED">
        <w:tc>
          <w:tcPr>
            <w:tcW w:w="2584" w:type="dxa"/>
          </w:tcPr>
          <w:p w:rsidR="00AD64ED" w:rsidRPr="00FB7E97" w:rsidRDefault="00EC05A4" w:rsidP="008870DF">
            <w:pPr>
              <w:spacing w:after="53" w:line="241" w:lineRule="auto"/>
              <w:ind w:right="7"/>
              <w:jc w:val="center"/>
              <w:rPr>
                <w:rFonts w:ascii="Times New Roman" w:hAnsi="Times New Roman" w:cs="Times New Roman"/>
                <w:b/>
                <w:sz w:val="24"/>
                <w:szCs w:val="24"/>
              </w:rPr>
            </w:pPr>
            <w:r w:rsidRPr="00FB7E97">
              <w:rPr>
                <w:rFonts w:ascii="Times New Roman" w:hAnsi="Times New Roman" w:cs="Times New Roman"/>
                <w:b/>
                <w:sz w:val="24"/>
                <w:szCs w:val="24"/>
              </w:rPr>
              <w:t xml:space="preserve">Химия </w:t>
            </w:r>
          </w:p>
        </w:tc>
        <w:tc>
          <w:tcPr>
            <w:tcW w:w="2584" w:type="dxa"/>
          </w:tcPr>
          <w:p w:rsidR="00AD64ED" w:rsidRPr="00FB7E97" w:rsidRDefault="00EC05A4" w:rsidP="008870DF">
            <w:pPr>
              <w:spacing w:after="53" w:line="241" w:lineRule="auto"/>
              <w:ind w:right="7"/>
              <w:jc w:val="center"/>
              <w:rPr>
                <w:rFonts w:ascii="Times New Roman" w:hAnsi="Times New Roman" w:cs="Times New Roman"/>
                <w:b/>
                <w:sz w:val="24"/>
                <w:szCs w:val="24"/>
              </w:rPr>
            </w:pPr>
            <w:r w:rsidRPr="00FB7E97">
              <w:rPr>
                <w:rFonts w:ascii="Times New Roman" w:hAnsi="Times New Roman" w:cs="Times New Roman"/>
                <w:b/>
                <w:sz w:val="24"/>
                <w:szCs w:val="24"/>
              </w:rPr>
              <w:t>4,33</w:t>
            </w:r>
          </w:p>
        </w:tc>
        <w:tc>
          <w:tcPr>
            <w:tcW w:w="2584" w:type="dxa"/>
          </w:tcPr>
          <w:p w:rsidR="00AD64ED" w:rsidRPr="00FB7E97" w:rsidRDefault="00EC05A4" w:rsidP="008870DF">
            <w:pPr>
              <w:spacing w:after="53" w:line="241" w:lineRule="auto"/>
              <w:ind w:right="7"/>
              <w:jc w:val="center"/>
              <w:rPr>
                <w:rFonts w:ascii="Times New Roman" w:hAnsi="Times New Roman" w:cs="Times New Roman"/>
                <w:b/>
                <w:sz w:val="24"/>
                <w:szCs w:val="24"/>
              </w:rPr>
            </w:pPr>
            <w:r w:rsidRPr="00FB7E97">
              <w:rPr>
                <w:rFonts w:ascii="Times New Roman" w:hAnsi="Times New Roman" w:cs="Times New Roman"/>
                <w:b/>
                <w:sz w:val="24"/>
                <w:szCs w:val="24"/>
              </w:rPr>
              <w:t>4</w:t>
            </w:r>
          </w:p>
        </w:tc>
        <w:tc>
          <w:tcPr>
            <w:tcW w:w="2585" w:type="dxa"/>
          </w:tcPr>
          <w:p w:rsidR="00AD64ED" w:rsidRPr="00FB7E97" w:rsidRDefault="00EC05A4" w:rsidP="008870DF">
            <w:pPr>
              <w:spacing w:after="53" w:line="241" w:lineRule="auto"/>
              <w:ind w:right="7"/>
              <w:jc w:val="center"/>
              <w:rPr>
                <w:rFonts w:ascii="Times New Roman" w:hAnsi="Times New Roman" w:cs="Times New Roman"/>
                <w:b/>
                <w:sz w:val="24"/>
                <w:szCs w:val="24"/>
              </w:rPr>
            </w:pPr>
            <w:r w:rsidRPr="00FB7E97">
              <w:rPr>
                <w:rFonts w:ascii="Times New Roman" w:hAnsi="Times New Roman" w:cs="Times New Roman"/>
                <w:b/>
                <w:sz w:val="24"/>
                <w:szCs w:val="24"/>
              </w:rPr>
              <w:t>4</w:t>
            </w:r>
          </w:p>
        </w:tc>
      </w:tr>
      <w:tr w:rsidR="00AD64ED" w:rsidRPr="00FB7E97" w:rsidTr="00AD64ED">
        <w:tc>
          <w:tcPr>
            <w:tcW w:w="2584" w:type="dxa"/>
          </w:tcPr>
          <w:p w:rsidR="00AD64ED" w:rsidRPr="00FB7E97" w:rsidRDefault="00EC05A4" w:rsidP="008870DF">
            <w:pPr>
              <w:spacing w:after="53" w:line="241" w:lineRule="auto"/>
              <w:ind w:right="7"/>
              <w:jc w:val="center"/>
              <w:rPr>
                <w:rFonts w:ascii="Times New Roman" w:hAnsi="Times New Roman" w:cs="Times New Roman"/>
                <w:b/>
                <w:sz w:val="24"/>
                <w:szCs w:val="24"/>
              </w:rPr>
            </w:pPr>
            <w:r w:rsidRPr="00FB7E97">
              <w:rPr>
                <w:rFonts w:ascii="Times New Roman" w:hAnsi="Times New Roman" w:cs="Times New Roman"/>
                <w:b/>
                <w:sz w:val="24"/>
                <w:szCs w:val="24"/>
              </w:rPr>
              <w:t xml:space="preserve">Родной язык </w:t>
            </w:r>
          </w:p>
        </w:tc>
        <w:tc>
          <w:tcPr>
            <w:tcW w:w="2584" w:type="dxa"/>
          </w:tcPr>
          <w:p w:rsidR="00AD64ED" w:rsidRPr="00FB7E97" w:rsidRDefault="00AD64ED" w:rsidP="008870DF">
            <w:pPr>
              <w:spacing w:after="53" w:line="241" w:lineRule="auto"/>
              <w:ind w:right="7"/>
              <w:jc w:val="center"/>
              <w:rPr>
                <w:rFonts w:ascii="Times New Roman" w:hAnsi="Times New Roman" w:cs="Times New Roman"/>
                <w:b/>
                <w:sz w:val="24"/>
                <w:szCs w:val="24"/>
              </w:rPr>
            </w:pPr>
          </w:p>
        </w:tc>
        <w:tc>
          <w:tcPr>
            <w:tcW w:w="2584" w:type="dxa"/>
          </w:tcPr>
          <w:p w:rsidR="00AD64ED" w:rsidRPr="00FB7E97" w:rsidRDefault="00EC05A4" w:rsidP="008870DF">
            <w:pPr>
              <w:spacing w:after="53" w:line="241" w:lineRule="auto"/>
              <w:ind w:right="7"/>
              <w:jc w:val="center"/>
              <w:rPr>
                <w:rFonts w:ascii="Times New Roman" w:hAnsi="Times New Roman" w:cs="Times New Roman"/>
                <w:b/>
                <w:sz w:val="24"/>
                <w:szCs w:val="24"/>
              </w:rPr>
            </w:pPr>
            <w:r w:rsidRPr="00FB7E97">
              <w:rPr>
                <w:rFonts w:ascii="Times New Roman" w:hAnsi="Times New Roman" w:cs="Times New Roman"/>
                <w:b/>
                <w:sz w:val="24"/>
                <w:szCs w:val="24"/>
              </w:rPr>
              <w:t>3,92</w:t>
            </w:r>
          </w:p>
        </w:tc>
        <w:tc>
          <w:tcPr>
            <w:tcW w:w="2585" w:type="dxa"/>
          </w:tcPr>
          <w:p w:rsidR="00AD64ED" w:rsidRPr="00FB7E97" w:rsidRDefault="00EC05A4" w:rsidP="008870DF">
            <w:pPr>
              <w:spacing w:after="53" w:line="241" w:lineRule="auto"/>
              <w:ind w:right="7"/>
              <w:jc w:val="center"/>
              <w:rPr>
                <w:rFonts w:ascii="Times New Roman" w:hAnsi="Times New Roman" w:cs="Times New Roman"/>
                <w:b/>
                <w:sz w:val="24"/>
                <w:szCs w:val="24"/>
              </w:rPr>
            </w:pPr>
            <w:r w:rsidRPr="00FB7E97">
              <w:rPr>
                <w:rFonts w:ascii="Times New Roman" w:hAnsi="Times New Roman" w:cs="Times New Roman"/>
                <w:b/>
                <w:color w:val="FF0000"/>
                <w:sz w:val="24"/>
                <w:szCs w:val="24"/>
              </w:rPr>
              <w:t>4</w:t>
            </w:r>
          </w:p>
        </w:tc>
      </w:tr>
      <w:tr w:rsidR="00EC05A4" w:rsidRPr="00FB7E97" w:rsidTr="00AD64ED">
        <w:tc>
          <w:tcPr>
            <w:tcW w:w="2584" w:type="dxa"/>
          </w:tcPr>
          <w:p w:rsidR="00EC05A4" w:rsidRPr="00FB7E97" w:rsidRDefault="00EC05A4" w:rsidP="008870DF">
            <w:pPr>
              <w:spacing w:after="53" w:line="241" w:lineRule="auto"/>
              <w:ind w:right="7"/>
              <w:jc w:val="center"/>
              <w:rPr>
                <w:rFonts w:ascii="Times New Roman" w:hAnsi="Times New Roman" w:cs="Times New Roman"/>
                <w:b/>
                <w:sz w:val="24"/>
                <w:szCs w:val="24"/>
              </w:rPr>
            </w:pPr>
            <w:r w:rsidRPr="00FB7E97">
              <w:rPr>
                <w:rFonts w:ascii="Times New Roman" w:hAnsi="Times New Roman" w:cs="Times New Roman"/>
                <w:b/>
                <w:sz w:val="24"/>
                <w:szCs w:val="24"/>
              </w:rPr>
              <w:t xml:space="preserve">Обществознание </w:t>
            </w:r>
          </w:p>
        </w:tc>
        <w:tc>
          <w:tcPr>
            <w:tcW w:w="2584" w:type="dxa"/>
          </w:tcPr>
          <w:p w:rsidR="00EC05A4" w:rsidRPr="00FB7E97" w:rsidRDefault="00EC05A4" w:rsidP="008870DF">
            <w:pPr>
              <w:spacing w:after="53" w:line="241" w:lineRule="auto"/>
              <w:ind w:right="7"/>
              <w:jc w:val="center"/>
              <w:rPr>
                <w:rFonts w:ascii="Times New Roman" w:hAnsi="Times New Roman" w:cs="Times New Roman"/>
                <w:b/>
                <w:sz w:val="24"/>
                <w:szCs w:val="24"/>
              </w:rPr>
            </w:pPr>
            <w:r w:rsidRPr="00FB7E97">
              <w:rPr>
                <w:rFonts w:ascii="Times New Roman" w:hAnsi="Times New Roman" w:cs="Times New Roman"/>
                <w:b/>
                <w:sz w:val="24"/>
                <w:szCs w:val="24"/>
              </w:rPr>
              <w:t>3,65</w:t>
            </w:r>
          </w:p>
        </w:tc>
        <w:tc>
          <w:tcPr>
            <w:tcW w:w="2584" w:type="dxa"/>
          </w:tcPr>
          <w:p w:rsidR="00EC05A4" w:rsidRPr="00FB7E97" w:rsidRDefault="00EC05A4" w:rsidP="008870DF">
            <w:pPr>
              <w:spacing w:after="53" w:line="241" w:lineRule="auto"/>
              <w:ind w:right="7"/>
              <w:jc w:val="center"/>
              <w:rPr>
                <w:rFonts w:ascii="Times New Roman" w:hAnsi="Times New Roman" w:cs="Times New Roman"/>
                <w:b/>
                <w:sz w:val="24"/>
                <w:szCs w:val="24"/>
              </w:rPr>
            </w:pPr>
            <w:r w:rsidRPr="00FB7E97">
              <w:rPr>
                <w:rFonts w:ascii="Times New Roman" w:hAnsi="Times New Roman" w:cs="Times New Roman"/>
                <w:b/>
                <w:sz w:val="24"/>
                <w:szCs w:val="24"/>
              </w:rPr>
              <w:t>3,58</w:t>
            </w:r>
          </w:p>
        </w:tc>
        <w:tc>
          <w:tcPr>
            <w:tcW w:w="2585" w:type="dxa"/>
          </w:tcPr>
          <w:p w:rsidR="00EC05A4" w:rsidRPr="00FB7E97" w:rsidRDefault="00EC05A4" w:rsidP="008870DF">
            <w:pPr>
              <w:spacing w:after="53" w:line="241" w:lineRule="auto"/>
              <w:ind w:right="7"/>
              <w:jc w:val="center"/>
              <w:rPr>
                <w:rFonts w:ascii="Times New Roman" w:hAnsi="Times New Roman" w:cs="Times New Roman"/>
                <w:b/>
                <w:sz w:val="24"/>
                <w:szCs w:val="24"/>
              </w:rPr>
            </w:pPr>
            <w:r w:rsidRPr="00FB7E97">
              <w:rPr>
                <w:rFonts w:ascii="Times New Roman" w:hAnsi="Times New Roman" w:cs="Times New Roman"/>
                <w:b/>
                <w:color w:val="FF0000"/>
                <w:sz w:val="24"/>
                <w:szCs w:val="24"/>
              </w:rPr>
              <w:t>4</w:t>
            </w:r>
          </w:p>
        </w:tc>
      </w:tr>
    </w:tbl>
    <w:p w:rsidR="00AD64ED" w:rsidRPr="00FB7E97" w:rsidRDefault="00AD64ED" w:rsidP="008870DF">
      <w:pPr>
        <w:spacing w:after="53" w:line="241" w:lineRule="auto"/>
        <w:ind w:left="370" w:right="7"/>
        <w:jc w:val="center"/>
        <w:rPr>
          <w:rFonts w:ascii="Times New Roman" w:hAnsi="Times New Roman" w:cs="Times New Roman"/>
          <w:b/>
          <w:sz w:val="24"/>
          <w:szCs w:val="24"/>
        </w:rPr>
      </w:pPr>
    </w:p>
    <w:p w:rsidR="001B0B62" w:rsidRPr="00FB7E97" w:rsidRDefault="001B0B62" w:rsidP="007A1361">
      <w:pPr>
        <w:rPr>
          <w:rFonts w:ascii="Times New Roman" w:hAnsi="Times New Roman" w:cs="Times New Roman"/>
          <w:sz w:val="24"/>
          <w:szCs w:val="24"/>
        </w:rPr>
      </w:pPr>
      <w:r w:rsidRPr="00FB7E97">
        <w:rPr>
          <w:rFonts w:ascii="Times New Roman" w:hAnsi="Times New Roman" w:cs="Times New Roman"/>
          <w:b/>
          <w:sz w:val="24"/>
          <w:szCs w:val="24"/>
        </w:rPr>
        <w:t xml:space="preserve">  </w:t>
      </w:r>
    </w:p>
    <w:p w:rsidR="00C609C6" w:rsidRPr="00FB7E97" w:rsidRDefault="000B3B6C" w:rsidP="000B3B6C">
      <w:pPr>
        <w:rPr>
          <w:rFonts w:ascii="Times New Roman" w:hAnsi="Times New Roman" w:cs="Times New Roman"/>
          <w:b/>
          <w:sz w:val="24"/>
          <w:szCs w:val="24"/>
        </w:rPr>
      </w:pPr>
      <w:r w:rsidRPr="00FB7E97">
        <w:rPr>
          <w:rFonts w:ascii="Times New Roman" w:hAnsi="Times New Roman" w:cs="Times New Roman"/>
          <w:b/>
          <w:sz w:val="24"/>
          <w:szCs w:val="24"/>
        </w:rPr>
        <w:t xml:space="preserve">                                                                    </w:t>
      </w:r>
      <w:r w:rsidR="00C609C6" w:rsidRPr="00FB7E97">
        <w:rPr>
          <w:rFonts w:ascii="Times New Roman" w:hAnsi="Times New Roman" w:cs="Times New Roman"/>
          <w:b/>
          <w:sz w:val="24"/>
          <w:szCs w:val="24"/>
        </w:rPr>
        <w:t>Анализ ЕГЭ</w:t>
      </w:r>
    </w:p>
    <w:p w:rsidR="00C609C6" w:rsidRPr="00FB7E97" w:rsidRDefault="00C609C6" w:rsidP="008870DF">
      <w:pPr>
        <w:jc w:val="both"/>
        <w:rPr>
          <w:rFonts w:ascii="Times New Roman" w:hAnsi="Times New Roman" w:cs="Times New Roman"/>
          <w:sz w:val="24"/>
          <w:szCs w:val="24"/>
        </w:rPr>
      </w:pPr>
      <w:r w:rsidRPr="00FB7E97">
        <w:rPr>
          <w:rFonts w:ascii="Times New Roman" w:hAnsi="Times New Roman" w:cs="Times New Roman"/>
          <w:sz w:val="24"/>
          <w:szCs w:val="24"/>
        </w:rPr>
        <w:t xml:space="preserve">      </w:t>
      </w:r>
      <w:proofErr w:type="gramStart"/>
      <w:r w:rsidRPr="00FB7E97">
        <w:rPr>
          <w:rFonts w:ascii="Times New Roman" w:hAnsi="Times New Roman" w:cs="Times New Roman"/>
          <w:sz w:val="24"/>
          <w:szCs w:val="24"/>
        </w:rPr>
        <w:t>Подготовка  к</w:t>
      </w:r>
      <w:proofErr w:type="gramEnd"/>
      <w:r w:rsidRPr="00FB7E97">
        <w:rPr>
          <w:rFonts w:ascii="Times New Roman" w:hAnsi="Times New Roman" w:cs="Times New Roman"/>
          <w:sz w:val="24"/>
          <w:szCs w:val="24"/>
        </w:rPr>
        <w:t xml:space="preserve"> ЕГЭ – это всегда ответственный процесс. И от того, насколько грамотно построен будет этот процесс, зависит наш результат, </w:t>
      </w:r>
      <w:proofErr w:type="gramStart"/>
      <w:r w:rsidRPr="00FB7E97">
        <w:rPr>
          <w:rFonts w:ascii="Times New Roman" w:hAnsi="Times New Roman" w:cs="Times New Roman"/>
          <w:sz w:val="24"/>
          <w:szCs w:val="24"/>
        </w:rPr>
        <w:t>наш  -</w:t>
      </w:r>
      <w:proofErr w:type="gramEnd"/>
      <w:r w:rsidRPr="00FB7E97">
        <w:rPr>
          <w:rFonts w:ascii="Times New Roman" w:hAnsi="Times New Roman" w:cs="Times New Roman"/>
          <w:sz w:val="24"/>
          <w:szCs w:val="24"/>
        </w:rPr>
        <w:t xml:space="preserve"> это учеников и учителей. Из чего же складывается система подготовки учащихся к ЕГЭ? Во – первых, </w:t>
      </w:r>
      <w:proofErr w:type="gramStart"/>
      <w:r w:rsidRPr="00FB7E97">
        <w:rPr>
          <w:rFonts w:ascii="Times New Roman" w:hAnsi="Times New Roman" w:cs="Times New Roman"/>
          <w:sz w:val="24"/>
          <w:szCs w:val="24"/>
        </w:rPr>
        <w:t>любая  работа</w:t>
      </w:r>
      <w:proofErr w:type="gramEnd"/>
      <w:r w:rsidRPr="00FB7E97">
        <w:rPr>
          <w:rFonts w:ascii="Times New Roman" w:hAnsi="Times New Roman" w:cs="Times New Roman"/>
          <w:sz w:val="24"/>
          <w:szCs w:val="24"/>
        </w:rPr>
        <w:t xml:space="preserve">  начинается  с анализа  результатов ЕГЭ   в прошлом  учебном году (  именно в прошлом учебном году,  так как начинать готовиться к итоговой аттестации нужно с 7 класса, а сейчас мы - предметники старшей школы рекомендуем  эту подготовку начинать уже в начальной школе). На данном этапе анализируем, какие темы у учащихся вызывают затруднения и с учетом этого </w:t>
      </w:r>
      <w:proofErr w:type="gramStart"/>
      <w:r w:rsidRPr="00FB7E97">
        <w:rPr>
          <w:rFonts w:ascii="Times New Roman" w:hAnsi="Times New Roman" w:cs="Times New Roman"/>
          <w:sz w:val="24"/>
          <w:szCs w:val="24"/>
        </w:rPr>
        <w:t>составляем  маршрутную</w:t>
      </w:r>
      <w:proofErr w:type="gramEnd"/>
      <w:r w:rsidRPr="00FB7E97">
        <w:rPr>
          <w:rFonts w:ascii="Times New Roman" w:hAnsi="Times New Roman" w:cs="Times New Roman"/>
          <w:sz w:val="24"/>
          <w:szCs w:val="24"/>
        </w:rPr>
        <w:t xml:space="preserve"> карту для каждого ученика, в которой  указываем, кому из ребят нужна лишь незначительная помощь, а с кем нужно организовать кропотливую работу.  Индивидуальный образовательный </w:t>
      </w:r>
      <w:proofErr w:type="gramStart"/>
      <w:r w:rsidRPr="00FB7E97">
        <w:rPr>
          <w:rFonts w:ascii="Times New Roman" w:hAnsi="Times New Roman" w:cs="Times New Roman"/>
          <w:sz w:val="24"/>
          <w:szCs w:val="24"/>
        </w:rPr>
        <w:t>маршрут  составляем</w:t>
      </w:r>
      <w:proofErr w:type="gramEnd"/>
      <w:r w:rsidRPr="00FB7E97">
        <w:rPr>
          <w:rFonts w:ascii="Times New Roman" w:hAnsi="Times New Roman" w:cs="Times New Roman"/>
          <w:sz w:val="24"/>
          <w:szCs w:val="24"/>
        </w:rPr>
        <w:t xml:space="preserve"> так: сначала провожу входную диагностику  с целью определения  качества  усвоения каждой темы, входящей в материалы </w:t>
      </w:r>
      <w:r w:rsidRPr="00FB7E97">
        <w:rPr>
          <w:rFonts w:ascii="Times New Roman" w:hAnsi="Times New Roman" w:cs="Times New Roman"/>
          <w:sz w:val="24"/>
          <w:szCs w:val="24"/>
        </w:rPr>
        <w:lastRenderedPageBreak/>
        <w:t xml:space="preserve">ЕГЭ. Эта диагностика проводится в сентябре. По результатам этой </w:t>
      </w:r>
      <w:proofErr w:type="gramStart"/>
      <w:r w:rsidRPr="00FB7E97">
        <w:rPr>
          <w:rFonts w:ascii="Times New Roman" w:hAnsi="Times New Roman" w:cs="Times New Roman"/>
          <w:sz w:val="24"/>
          <w:szCs w:val="24"/>
        </w:rPr>
        <w:t>диагностики  определяется</w:t>
      </w:r>
      <w:proofErr w:type="gramEnd"/>
      <w:r w:rsidRPr="00FB7E97">
        <w:rPr>
          <w:rFonts w:ascii="Times New Roman" w:hAnsi="Times New Roman" w:cs="Times New Roman"/>
          <w:sz w:val="24"/>
          <w:szCs w:val="24"/>
        </w:rPr>
        <w:t xml:space="preserve">  набор тем, хорошо усвоенных и, так сказать, провальных для всего класса и для каждого ученика в отдельности.  В соответствии с этим планируем   временное и тематическое распределение </w:t>
      </w:r>
      <w:proofErr w:type="gramStart"/>
      <w:r w:rsidRPr="00FB7E97">
        <w:rPr>
          <w:rFonts w:ascii="Times New Roman" w:hAnsi="Times New Roman" w:cs="Times New Roman"/>
          <w:sz w:val="24"/>
          <w:szCs w:val="24"/>
        </w:rPr>
        <w:t>материала  на</w:t>
      </w:r>
      <w:proofErr w:type="gramEnd"/>
      <w:r w:rsidRPr="00FB7E97">
        <w:rPr>
          <w:rFonts w:ascii="Times New Roman" w:hAnsi="Times New Roman" w:cs="Times New Roman"/>
          <w:sz w:val="24"/>
          <w:szCs w:val="24"/>
        </w:rPr>
        <w:t xml:space="preserve">  полугодие. </w:t>
      </w:r>
      <w:proofErr w:type="gramStart"/>
      <w:r w:rsidRPr="00FB7E97">
        <w:rPr>
          <w:rFonts w:ascii="Times New Roman" w:hAnsi="Times New Roman" w:cs="Times New Roman"/>
          <w:sz w:val="24"/>
          <w:szCs w:val="24"/>
        </w:rPr>
        <w:t>Затем  составляется</w:t>
      </w:r>
      <w:proofErr w:type="gramEnd"/>
      <w:r w:rsidRPr="00FB7E97">
        <w:rPr>
          <w:rFonts w:ascii="Times New Roman" w:hAnsi="Times New Roman" w:cs="Times New Roman"/>
          <w:sz w:val="24"/>
          <w:szCs w:val="24"/>
        </w:rPr>
        <w:t xml:space="preserve">  план подготовки к ЕГЭ, который  включает в  себя  разделы: работа с нормативными документами, работа с учащимися, работа с родителями, контроль и диагностика. Во – вторых, считаем, </w:t>
      </w:r>
      <w:proofErr w:type="gramStart"/>
      <w:r w:rsidRPr="00FB7E97">
        <w:rPr>
          <w:rFonts w:ascii="Times New Roman" w:hAnsi="Times New Roman" w:cs="Times New Roman"/>
          <w:sz w:val="24"/>
          <w:szCs w:val="24"/>
        </w:rPr>
        <w:t>что  учитель</w:t>
      </w:r>
      <w:proofErr w:type="gramEnd"/>
      <w:r w:rsidRPr="00FB7E97">
        <w:rPr>
          <w:rFonts w:ascii="Times New Roman" w:hAnsi="Times New Roman" w:cs="Times New Roman"/>
          <w:sz w:val="24"/>
          <w:szCs w:val="24"/>
        </w:rPr>
        <w:t xml:space="preserve"> должен быть очень требователен по отношению к выпускникам. </w:t>
      </w:r>
      <w:proofErr w:type="gramStart"/>
      <w:r w:rsidRPr="00FB7E97">
        <w:rPr>
          <w:rFonts w:ascii="Times New Roman" w:hAnsi="Times New Roman" w:cs="Times New Roman"/>
          <w:sz w:val="24"/>
          <w:szCs w:val="24"/>
        </w:rPr>
        <w:t>Если  учителем</w:t>
      </w:r>
      <w:proofErr w:type="gramEnd"/>
      <w:r w:rsidRPr="00FB7E97">
        <w:rPr>
          <w:rFonts w:ascii="Times New Roman" w:hAnsi="Times New Roman" w:cs="Times New Roman"/>
          <w:sz w:val="24"/>
          <w:szCs w:val="24"/>
        </w:rPr>
        <w:t xml:space="preserve">  было задано на дом решить, например, 20 заданий, обязательно нужно проверить их, иначе на следующий урок, задав даже 5 заданий, ребята  их не выполнят, потому что вчера не проверили и не разобрали, тогда  зачем решать сегодня? </w:t>
      </w:r>
    </w:p>
    <w:p w:rsidR="00C609C6" w:rsidRPr="00FB7E97" w:rsidRDefault="00C609C6" w:rsidP="008870DF">
      <w:pPr>
        <w:jc w:val="both"/>
        <w:rPr>
          <w:rFonts w:ascii="Times New Roman" w:hAnsi="Times New Roman" w:cs="Times New Roman"/>
          <w:sz w:val="24"/>
          <w:szCs w:val="24"/>
        </w:rPr>
      </w:pPr>
      <w:r w:rsidRPr="00FB7E97">
        <w:rPr>
          <w:rFonts w:ascii="Times New Roman" w:hAnsi="Times New Roman" w:cs="Times New Roman"/>
          <w:sz w:val="24"/>
          <w:szCs w:val="24"/>
        </w:rPr>
        <w:t xml:space="preserve"> В-третьих, нужна постоянная связь с родителями. Делаем я это через сигнальные карточки, где </w:t>
      </w:r>
      <w:proofErr w:type="gramStart"/>
      <w:r w:rsidRPr="00FB7E97">
        <w:rPr>
          <w:rFonts w:ascii="Times New Roman" w:hAnsi="Times New Roman" w:cs="Times New Roman"/>
          <w:sz w:val="24"/>
          <w:szCs w:val="24"/>
        </w:rPr>
        <w:t>информируем  родителей</w:t>
      </w:r>
      <w:proofErr w:type="gramEnd"/>
      <w:r w:rsidRPr="00FB7E97">
        <w:rPr>
          <w:rFonts w:ascii="Times New Roman" w:hAnsi="Times New Roman" w:cs="Times New Roman"/>
          <w:sz w:val="24"/>
          <w:szCs w:val="24"/>
        </w:rPr>
        <w:t xml:space="preserve"> о результатах различного рода работ по подготовке к ЕГЭ: выполнение домашнего задания, работ системы Статград, пробных ЕГЭ, репетиционных ЕГЭ и т.п. </w:t>
      </w:r>
    </w:p>
    <w:p w:rsidR="00C609C6" w:rsidRPr="00FB7E97" w:rsidRDefault="00C609C6" w:rsidP="008870DF">
      <w:pPr>
        <w:jc w:val="both"/>
        <w:rPr>
          <w:rFonts w:ascii="Times New Roman" w:hAnsi="Times New Roman" w:cs="Times New Roman"/>
          <w:sz w:val="24"/>
          <w:szCs w:val="24"/>
        </w:rPr>
      </w:pPr>
      <w:r w:rsidRPr="00FB7E97">
        <w:rPr>
          <w:rFonts w:ascii="Times New Roman" w:hAnsi="Times New Roman" w:cs="Times New Roman"/>
          <w:sz w:val="24"/>
          <w:szCs w:val="24"/>
        </w:rPr>
        <w:t xml:space="preserve">В-четвертых, многие задачи, предлагаемые на экзамене, допускают разные способы решения. Ученик вправе решать задачу любым из них.  В ходе </w:t>
      </w:r>
      <w:proofErr w:type="gramStart"/>
      <w:r w:rsidRPr="00FB7E97">
        <w:rPr>
          <w:rFonts w:ascii="Times New Roman" w:hAnsi="Times New Roman" w:cs="Times New Roman"/>
          <w:sz w:val="24"/>
          <w:szCs w:val="24"/>
        </w:rPr>
        <w:t>подготовки  показываем</w:t>
      </w:r>
      <w:proofErr w:type="gramEnd"/>
      <w:r w:rsidRPr="00FB7E97">
        <w:rPr>
          <w:rFonts w:ascii="Times New Roman" w:hAnsi="Times New Roman" w:cs="Times New Roman"/>
          <w:sz w:val="24"/>
          <w:szCs w:val="24"/>
        </w:rPr>
        <w:t xml:space="preserve">  учащимся такие решения, знакомим  их с некоторыми общими приёмами решения тех или иных видов задач, что будет служить пополнению их  багажа  знаний  и в конечном итоге их  развитию  по предмету. </w:t>
      </w:r>
    </w:p>
    <w:p w:rsidR="00C609C6" w:rsidRPr="00FB7E97" w:rsidRDefault="00C609C6" w:rsidP="008870DF">
      <w:pPr>
        <w:jc w:val="both"/>
        <w:rPr>
          <w:rFonts w:ascii="Times New Roman" w:hAnsi="Times New Roman" w:cs="Times New Roman"/>
          <w:sz w:val="24"/>
          <w:szCs w:val="24"/>
        </w:rPr>
      </w:pPr>
      <w:r w:rsidRPr="00FB7E97">
        <w:rPr>
          <w:rFonts w:ascii="Times New Roman" w:hAnsi="Times New Roman" w:cs="Times New Roman"/>
          <w:sz w:val="24"/>
          <w:szCs w:val="24"/>
        </w:rPr>
        <w:t xml:space="preserve">В-пятых, использование компьютера на уроках   способствует активной деятельности учащихся. Компьютер является как помощником, так и контролером на стадии тренировочных упражнений. В-шестых, проведение   </w:t>
      </w:r>
      <w:proofErr w:type="gramStart"/>
      <w:r w:rsidRPr="00FB7E97">
        <w:rPr>
          <w:rFonts w:ascii="Times New Roman" w:hAnsi="Times New Roman" w:cs="Times New Roman"/>
          <w:sz w:val="24"/>
          <w:szCs w:val="24"/>
        </w:rPr>
        <w:t>ежедневных  занятий</w:t>
      </w:r>
      <w:proofErr w:type="gramEnd"/>
      <w:r w:rsidRPr="00FB7E97">
        <w:rPr>
          <w:rFonts w:ascii="Times New Roman" w:hAnsi="Times New Roman" w:cs="Times New Roman"/>
          <w:sz w:val="24"/>
          <w:szCs w:val="24"/>
        </w:rPr>
        <w:t xml:space="preserve">  - консультаций  с понедельника  до пятницы  для учащихся 11-х классов. Эти занятия мы </w:t>
      </w:r>
      <w:proofErr w:type="gramStart"/>
      <w:r w:rsidRPr="00FB7E97">
        <w:rPr>
          <w:rFonts w:ascii="Times New Roman" w:hAnsi="Times New Roman" w:cs="Times New Roman"/>
          <w:sz w:val="24"/>
          <w:szCs w:val="24"/>
        </w:rPr>
        <w:t>проводим  дифференцированно</w:t>
      </w:r>
      <w:proofErr w:type="gramEnd"/>
      <w:r w:rsidRPr="00FB7E97">
        <w:rPr>
          <w:rFonts w:ascii="Times New Roman" w:hAnsi="Times New Roman" w:cs="Times New Roman"/>
          <w:sz w:val="24"/>
          <w:szCs w:val="24"/>
        </w:rPr>
        <w:t xml:space="preserve">: слабые, средние и сильные ученики.  </w:t>
      </w:r>
    </w:p>
    <w:p w:rsidR="00C609C6" w:rsidRPr="00FB7E97" w:rsidRDefault="00C609C6" w:rsidP="008870DF">
      <w:pPr>
        <w:jc w:val="both"/>
        <w:rPr>
          <w:rFonts w:ascii="Times New Roman" w:hAnsi="Times New Roman" w:cs="Times New Roman"/>
          <w:sz w:val="24"/>
          <w:szCs w:val="24"/>
        </w:rPr>
      </w:pPr>
      <w:r w:rsidRPr="00FB7E97">
        <w:rPr>
          <w:rFonts w:ascii="Times New Roman" w:hAnsi="Times New Roman" w:cs="Times New Roman"/>
          <w:sz w:val="24"/>
          <w:szCs w:val="24"/>
        </w:rPr>
        <w:t xml:space="preserve">В –седьмых, в дни осенних, зимних и весенних </w:t>
      </w:r>
      <w:proofErr w:type="gramStart"/>
      <w:r w:rsidRPr="00FB7E97">
        <w:rPr>
          <w:rFonts w:ascii="Times New Roman" w:hAnsi="Times New Roman" w:cs="Times New Roman"/>
          <w:sz w:val="24"/>
          <w:szCs w:val="24"/>
        </w:rPr>
        <w:t>каникул  работаем</w:t>
      </w:r>
      <w:proofErr w:type="gramEnd"/>
      <w:r w:rsidRPr="00FB7E97">
        <w:rPr>
          <w:rFonts w:ascii="Times New Roman" w:hAnsi="Times New Roman" w:cs="Times New Roman"/>
          <w:sz w:val="24"/>
          <w:szCs w:val="24"/>
        </w:rPr>
        <w:t xml:space="preserve">  так: приглашаем  на дополнительные консультации</w:t>
      </w:r>
    </w:p>
    <w:p w:rsidR="00C609C6" w:rsidRPr="00FB7E97" w:rsidRDefault="00C609C6" w:rsidP="008870DF">
      <w:pPr>
        <w:jc w:val="both"/>
        <w:rPr>
          <w:rFonts w:ascii="Times New Roman" w:hAnsi="Times New Roman" w:cs="Times New Roman"/>
          <w:sz w:val="24"/>
          <w:szCs w:val="24"/>
        </w:rPr>
      </w:pPr>
      <w:r w:rsidRPr="00FB7E97">
        <w:rPr>
          <w:rFonts w:ascii="Times New Roman" w:hAnsi="Times New Roman" w:cs="Times New Roman"/>
          <w:sz w:val="24"/>
          <w:szCs w:val="24"/>
        </w:rPr>
        <w:t>В-</w:t>
      </w:r>
      <w:proofErr w:type="gramStart"/>
      <w:r w:rsidRPr="00FB7E97">
        <w:rPr>
          <w:rFonts w:ascii="Times New Roman" w:hAnsi="Times New Roman" w:cs="Times New Roman"/>
          <w:sz w:val="24"/>
          <w:szCs w:val="24"/>
        </w:rPr>
        <w:t xml:space="preserve">восьмых,   </w:t>
      </w:r>
      <w:proofErr w:type="gramEnd"/>
      <w:r w:rsidRPr="00FB7E97">
        <w:rPr>
          <w:rFonts w:ascii="Times New Roman" w:hAnsi="Times New Roman" w:cs="Times New Roman"/>
          <w:sz w:val="24"/>
          <w:szCs w:val="24"/>
        </w:rPr>
        <w:t xml:space="preserve">      в течение  года проводим  тренировочные, репетиционные работы в конце каждого мес</w:t>
      </w:r>
      <w:r w:rsidR="003129B9" w:rsidRPr="00FB7E97">
        <w:rPr>
          <w:rFonts w:ascii="Times New Roman" w:hAnsi="Times New Roman" w:cs="Times New Roman"/>
          <w:sz w:val="24"/>
          <w:szCs w:val="24"/>
        </w:rPr>
        <w:t>яца. Работы берем с официальных сайтов</w:t>
      </w:r>
      <w:r w:rsidRPr="00FB7E97">
        <w:rPr>
          <w:rFonts w:ascii="Times New Roman" w:hAnsi="Times New Roman" w:cs="Times New Roman"/>
          <w:sz w:val="24"/>
          <w:szCs w:val="24"/>
        </w:rPr>
        <w:t xml:space="preserve">, где работы максимально приближены к новым стандартам. Стараемся создать реальные условия проведения ЕГЭ. </w:t>
      </w:r>
      <w:proofErr w:type="gramStart"/>
      <w:r w:rsidRPr="00FB7E97">
        <w:rPr>
          <w:rFonts w:ascii="Times New Roman" w:hAnsi="Times New Roman" w:cs="Times New Roman"/>
          <w:sz w:val="24"/>
          <w:szCs w:val="24"/>
        </w:rPr>
        <w:t>Опыт  свидетельствует</w:t>
      </w:r>
      <w:proofErr w:type="gramEnd"/>
      <w:r w:rsidRPr="00FB7E97">
        <w:rPr>
          <w:rFonts w:ascii="Times New Roman" w:hAnsi="Times New Roman" w:cs="Times New Roman"/>
          <w:sz w:val="24"/>
          <w:szCs w:val="24"/>
        </w:rPr>
        <w:t xml:space="preserve"> о том, что такая организация деятельности позволяет выпускникам регулировать  темп своей  работы над тестом, снижает уровень тревожности перед экзаменом, вселяет  веру в свои  силы, позволяет адаптироваться в условиях аттестации.  </w:t>
      </w:r>
    </w:p>
    <w:p w:rsidR="00C609C6" w:rsidRPr="00FB7E97" w:rsidRDefault="00C609C6" w:rsidP="008870DF">
      <w:pPr>
        <w:jc w:val="both"/>
        <w:rPr>
          <w:rFonts w:ascii="Times New Roman" w:hAnsi="Times New Roman" w:cs="Times New Roman"/>
          <w:sz w:val="24"/>
          <w:szCs w:val="24"/>
        </w:rPr>
      </w:pPr>
      <w:r w:rsidRPr="00FB7E97">
        <w:rPr>
          <w:rFonts w:ascii="Times New Roman" w:hAnsi="Times New Roman" w:cs="Times New Roman"/>
          <w:sz w:val="24"/>
          <w:szCs w:val="24"/>
        </w:rPr>
        <w:t xml:space="preserve">В-девятых, начиная с </w:t>
      </w:r>
      <w:proofErr w:type="gramStart"/>
      <w:r w:rsidRPr="00FB7E97">
        <w:rPr>
          <w:rFonts w:ascii="Times New Roman" w:hAnsi="Times New Roman" w:cs="Times New Roman"/>
          <w:sz w:val="24"/>
          <w:szCs w:val="24"/>
        </w:rPr>
        <w:t>сентября  ежемесячно</w:t>
      </w:r>
      <w:proofErr w:type="gramEnd"/>
      <w:r w:rsidRPr="00FB7E97">
        <w:rPr>
          <w:rFonts w:ascii="Times New Roman" w:hAnsi="Times New Roman" w:cs="Times New Roman"/>
          <w:sz w:val="24"/>
          <w:szCs w:val="24"/>
        </w:rPr>
        <w:t xml:space="preserve">  ведем мониторинг, отслеживая результаты по каждой теме. </w:t>
      </w:r>
    </w:p>
    <w:p w:rsidR="00FD2236" w:rsidRPr="00FB7E97" w:rsidRDefault="00C609C6" w:rsidP="007A1361">
      <w:pPr>
        <w:spacing w:after="0" w:line="240" w:lineRule="auto"/>
        <w:rPr>
          <w:rFonts w:ascii="Times New Roman" w:eastAsia="Times New Roman" w:hAnsi="Times New Roman" w:cs="Times New Roman"/>
          <w:color w:val="000000"/>
          <w:sz w:val="24"/>
          <w:szCs w:val="24"/>
          <w:lang w:eastAsia="ru-RU"/>
        </w:rPr>
      </w:pPr>
      <w:r w:rsidRPr="00FB7E97">
        <w:rPr>
          <w:rFonts w:ascii="Times New Roman" w:hAnsi="Times New Roman" w:cs="Times New Roman"/>
          <w:sz w:val="24"/>
          <w:szCs w:val="24"/>
        </w:rPr>
        <w:t xml:space="preserve">Несомненно, работа учителя по подготовке к итоговой аттестации    очень сложная. </w:t>
      </w:r>
      <w:r w:rsidR="0036436E" w:rsidRPr="00FB7E97">
        <w:rPr>
          <w:rFonts w:ascii="Times New Roman" w:hAnsi="Times New Roman" w:cs="Times New Roman"/>
          <w:sz w:val="24"/>
          <w:szCs w:val="24"/>
        </w:rPr>
        <w:t>Вдвойне эта</w:t>
      </w:r>
      <w:r w:rsidRPr="00FB7E97">
        <w:rPr>
          <w:rFonts w:ascii="Times New Roman" w:hAnsi="Times New Roman" w:cs="Times New Roman"/>
          <w:sz w:val="24"/>
          <w:szCs w:val="24"/>
        </w:rPr>
        <w:t xml:space="preserve"> работа </w:t>
      </w:r>
      <w:proofErr w:type="gramStart"/>
      <w:r w:rsidRPr="00FB7E97">
        <w:rPr>
          <w:rFonts w:ascii="Times New Roman" w:hAnsi="Times New Roman" w:cs="Times New Roman"/>
          <w:sz w:val="24"/>
          <w:szCs w:val="24"/>
        </w:rPr>
        <w:t>усложняется</w:t>
      </w:r>
      <w:proofErr w:type="gramEnd"/>
      <w:r w:rsidRPr="00FB7E97">
        <w:rPr>
          <w:rFonts w:ascii="Times New Roman" w:hAnsi="Times New Roman" w:cs="Times New Roman"/>
          <w:sz w:val="24"/>
          <w:szCs w:val="24"/>
        </w:rPr>
        <w:t xml:space="preserve"> когда у учителя очень много воспитанников, ведь вопрос репетиторства на селе отпадает.    Такая </w:t>
      </w:r>
      <w:proofErr w:type="gramStart"/>
      <w:r w:rsidRPr="00FB7E97">
        <w:rPr>
          <w:rFonts w:ascii="Times New Roman" w:hAnsi="Times New Roman" w:cs="Times New Roman"/>
          <w:sz w:val="24"/>
          <w:szCs w:val="24"/>
        </w:rPr>
        <w:t>системная  работа</w:t>
      </w:r>
      <w:proofErr w:type="gramEnd"/>
      <w:r w:rsidRPr="00FB7E97">
        <w:rPr>
          <w:rFonts w:ascii="Times New Roman" w:hAnsi="Times New Roman" w:cs="Times New Roman"/>
          <w:sz w:val="24"/>
          <w:szCs w:val="24"/>
        </w:rPr>
        <w:t xml:space="preserve"> учителей, учащихся, родителей даёт свои результаты. </w:t>
      </w:r>
      <w:r w:rsidR="00725F7A" w:rsidRPr="00FB7E97">
        <w:rPr>
          <w:rFonts w:ascii="Times New Roman" w:hAnsi="Times New Roman" w:cs="Times New Roman"/>
          <w:sz w:val="24"/>
          <w:szCs w:val="24"/>
        </w:rPr>
        <w:t xml:space="preserve"> </w:t>
      </w:r>
      <w:r w:rsidR="00456E76" w:rsidRPr="00FB7E97">
        <w:rPr>
          <w:rFonts w:ascii="Times New Roman" w:hAnsi="Times New Roman" w:cs="Times New Roman"/>
          <w:sz w:val="24"/>
          <w:szCs w:val="24"/>
        </w:rPr>
        <w:t>Допуском к ЕГЭ</w:t>
      </w:r>
      <w:r w:rsidR="00115282" w:rsidRPr="00FB7E97">
        <w:rPr>
          <w:rFonts w:ascii="Times New Roman" w:hAnsi="Times New Roman" w:cs="Times New Roman"/>
          <w:sz w:val="24"/>
          <w:szCs w:val="24"/>
        </w:rPr>
        <w:t xml:space="preserve"> является итоговое </w:t>
      </w:r>
      <w:r w:rsidR="00FD2236" w:rsidRPr="00FB7E97">
        <w:rPr>
          <w:rFonts w:ascii="Times New Roman" w:hAnsi="Times New Roman" w:cs="Times New Roman"/>
          <w:sz w:val="24"/>
          <w:szCs w:val="24"/>
        </w:rPr>
        <w:t>сочинение.</w:t>
      </w:r>
      <w:r w:rsidR="00FD2236" w:rsidRPr="00FB7E97">
        <w:rPr>
          <w:rFonts w:ascii="Times New Roman" w:eastAsia="Times New Roman" w:hAnsi="Times New Roman" w:cs="Times New Roman"/>
          <w:color w:val="000000"/>
          <w:sz w:val="24"/>
          <w:szCs w:val="24"/>
          <w:lang w:eastAsia="ru-RU"/>
        </w:rPr>
        <w:t xml:space="preserve"> </w:t>
      </w:r>
      <w:r w:rsidR="00115282" w:rsidRPr="00FB7E97">
        <w:rPr>
          <w:rFonts w:ascii="Times New Roman" w:eastAsia="Times New Roman" w:hAnsi="Times New Roman" w:cs="Times New Roman"/>
          <w:color w:val="000000"/>
          <w:sz w:val="24"/>
          <w:szCs w:val="24"/>
          <w:lang w:eastAsia="ru-RU"/>
        </w:rPr>
        <w:t>Работы проверялись в соответствии с критериями оценивания, утвержденными Федеральной службой по надзору в сфере образования и науки</w:t>
      </w:r>
    </w:p>
    <w:p w:rsidR="00FD2236" w:rsidRPr="00FB7E97" w:rsidRDefault="00FD2236" w:rsidP="00FD2236">
      <w:pPr>
        <w:spacing w:after="0" w:line="245" w:lineRule="atLeast"/>
        <w:jc w:val="center"/>
        <w:rPr>
          <w:rFonts w:ascii="Times New Roman" w:eastAsia="Times New Roman" w:hAnsi="Times New Roman" w:cs="Times New Roman"/>
          <w:b/>
          <w:bCs/>
          <w:color w:val="000000"/>
          <w:sz w:val="24"/>
          <w:szCs w:val="24"/>
          <w:lang w:eastAsia="ru-RU"/>
        </w:rPr>
      </w:pPr>
    </w:p>
    <w:p w:rsidR="00FD2236" w:rsidRPr="00FB7E97" w:rsidRDefault="00FD2236" w:rsidP="00FD2236">
      <w:pPr>
        <w:spacing w:after="0" w:line="245" w:lineRule="atLeast"/>
        <w:jc w:val="center"/>
        <w:rPr>
          <w:rFonts w:ascii="Arial" w:eastAsia="Times New Roman" w:hAnsi="Arial" w:cs="Arial"/>
          <w:color w:val="000000"/>
          <w:sz w:val="24"/>
          <w:szCs w:val="24"/>
          <w:lang w:eastAsia="ru-RU"/>
        </w:rPr>
      </w:pPr>
      <w:r w:rsidRPr="00FB7E97">
        <w:rPr>
          <w:rFonts w:ascii="Times New Roman" w:eastAsia="Times New Roman" w:hAnsi="Times New Roman" w:cs="Times New Roman"/>
          <w:b/>
          <w:bCs/>
          <w:color w:val="000000"/>
          <w:sz w:val="24"/>
          <w:szCs w:val="24"/>
          <w:lang w:eastAsia="ru-RU"/>
        </w:rPr>
        <w:t>Справка-анализ</w:t>
      </w:r>
    </w:p>
    <w:p w:rsidR="00FD2236" w:rsidRPr="00FB7E97" w:rsidRDefault="00FD2236" w:rsidP="00FD2236">
      <w:pPr>
        <w:spacing w:after="0" w:line="245" w:lineRule="atLeast"/>
        <w:jc w:val="center"/>
        <w:rPr>
          <w:rFonts w:ascii="Arial" w:eastAsia="Times New Roman" w:hAnsi="Arial" w:cs="Arial"/>
          <w:color w:val="000000"/>
          <w:sz w:val="24"/>
          <w:szCs w:val="24"/>
          <w:lang w:eastAsia="ru-RU"/>
        </w:rPr>
      </w:pPr>
      <w:r w:rsidRPr="00FB7E97">
        <w:rPr>
          <w:rFonts w:ascii="Times New Roman" w:eastAsia="Times New Roman" w:hAnsi="Times New Roman" w:cs="Times New Roman"/>
          <w:b/>
          <w:bCs/>
          <w:color w:val="000000"/>
          <w:sz w:val="24"/>
          <w:szCs w:val="24"/>
          <w:lang w:eastAsia="ru-RU"/>
        </w:rPr>
        <w:t>итогового сочинения по литературе в 11 классе</w:t>
      </w:r>
    </w:p>
    <w:p w:rsidR="00FD2236" w:rsidRPr="00FB7E97" w:rsidRDefault="00FD2236" w:rsidP="00FD2236">
      <w:pPr>
        <w:spacing w:after="0" w:line="245" w:lineRule="atLeast"/>
        <w:jc w:val="center"/>
        <w:rPr>
          <w:rFonts w:ascii="Arial" w:eastAsia="Times New Roman" w:hAnsi="Arial" w:cs="Arial"/>
          <w:color w:val="000000"/>
          <w:sz w:val="24"/>
          <w:szCs w:val="24"/>
          <w:lang w:eastAsia="ru-RU"/>
        </w:rPr>
      </w:pPr>
      <w:r w:rsidRPr="00FB7E97">
        <w:rPr>
          <w:rFonts w:ascii="Times New Roman" w:eastAsia="Times New Roman" w:hAnsi="Times New Roman" w:cs="Times New Roman"/>
          <w:color w:val="000000"/>
          <w:sz w:val="24"/>
          <w:szCs w:val="24"/>
          <w:lang w:eastAsia="ru-RU"/>
        </w:rPr>
        <w:t>Дата проведения: 1 декабря 2021 года.</w:t>
      </w:r>
    </w:p>
    <w:p w:rsidR="00FD2236" w:rsidRPr="00FB7E97" w:rsidRDefault="00FD2236" w:rsidP="00FD2236">
      <w:pPr>
        <w:spacing w:after="0" w:line="245" w:lineRule="atLeast"/>
        <w:jc w:val="right"/>
        <w:rPr>
          <w:rFonts w:ascii="Times New Roman" w:eastAsia="Times New Roman" w:hAnsi="Times New Roman" w:cs="Times New Roman"/>
          <w:color w:val="000000"/>
          <w:sz w:val="24"/>
          <w:szCs w:val="24"/>
          <w:lang w:eastAsia="ru-RU"/>
        </w:rPr>
      </w:pPr>
      <w:r w:rsidRPr="00FB7E97">
        <w:rPr>
          <w:rFonts w:ascii="Arial" w:eastAsia="Times New Roman" w:hAnsi="Arial" w:cs="Arial"/>
          <w:color w:val="000000"/>
          <w:sz w:val="24"/>
          <w:szCs w:val="24"/>
          <w:lang w:eastAsia="ru-RU"/>
        </w:rPr>
        <w:t> </w:t>
      </w:r>
      <w:r w:rsidRPr="00FB7E97">
        <w:rPr>
          <w:rFonts w:ascii="Times New Roman" w:eastAsia="Times New Roman" w:hAnsi="Times New Roman" w:cs="Times New Roman"/>
          <w:color w:val="000000"/>
          <w:sz w:val="24"/>
          <w:szCs w:val="24"/>
          <w:lang w:eastAsia="ru-RU"/>
        </w:rPr>
        <w:t>Учитель: Г.Г. Мустафина</w:t>
      </w:r>
    </w:p>
    <w:p w:rsidR="00FD2236" w:rsidRPr="00FB7E97" w:rsidRDefault="00FD2236" w:rsidP="00FD2236">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b/>
          <w:bCs/>
          <w:color w:val="000000"/>
          <w:sz w:val="24"/>
          <w:szCs w:val="24"/>
          <w:lang w:eastAsia="ru-RU"/>
        </w:rPr>
        <w:lastRenderedPageBreak/>
        <w:t>Цель проведения сочинения: </w:t>
      </w:r>
      <w:r w:rsidRPr="00FB7E97">
        <w:rPr>
          <w:rFonts w:ascii="Times New Roman" w:eastAsia="Times New Roman" w:hAnsi="Times New Roman" w:cs="Times New Roman"/>
          <w:color w:val="000000"/>
          <w:sz w:val="24"/>
          <w:szCs w:val="24"/>
          <w:lang w:eastAsia="ru-RU"/>
        </w:rPr>
        <w:t>выпускникам при успешном написании итогового сочинения получить допуск к государственной итоговой аттестации по образовательным программам среднего общего образования, написание сочинения проверяет умение создавать собственное связное высказывание на заданную тему с опорой на литературный материал. При этом особое внимание уделяется умению выпускника грамотно аргументировать свои мысли и утверждения. Подходы к разработке формулировок тем итогового сочинения определяются задачами:</w:t>
      </w:r>
    </w:p>
    <w:p w:rsidR="00FD2236" w:rsidRPr="00FB7E97" w:rsidRDefault="00FD2236" w:rsidP="00FD2236">
      <w:pPr>
        <w:numPr>
          <w:ilvl w:val="0"/>
          <w:numId w:val="23"/>
        </w:numPr>
        <w:spacing w:after="0" w:line="240" w:lineRule="auto"/>
        <w:ind w:left="450"/>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Выявить уровень речевой культуры выпускника, его начитанность, личностную зрелость и умение рассуждать по выбранной теме.</w:t>
      </w:r>
    </w:p>
    <w:p w:rsidR="00FD2236" w:rsidRPr="00FB7E97" w:rsidRDefault="00FD2236" w:rsidP="00FD2236">
      <w:pPr>
        <w:numPr>
          <w:ilvl w:val="0"/>
          <w:numId w:val="23"/>
        </w:numPr>
        <w:spacing w:after="0" w:line="240" w:lineRule="auto"/>
        <w:ind w:left="450"/>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Проверить речевые компетенции обучающегося, умение обращаться к литературному материалу, выбирать наиболее соответствующее проблематике сочинения произведение (произведения) для раскрытия темы.</w:t>
      </w:r>
    </w:p>
    <w:p w:rsidR="00FD2236" w:rsidRPr="00FB7E97" w:rsidRDefault="00FD2236" w:rsidP="00FD2236">
      <w:pPr>
        <w:numPr>
          <w:ilvl w:val="0"/>
          <w:numId w:val="23"/>
        </w:numPr>
        <w:spacing w:after="0" w:line="240" w:lineRule="auto"/>
        <w:ind w:left="450"/>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Оценить практическую грамотность выпускника и фактическую точность его письменной речи.</w:t>
      </w:r>
    </w:p>
    <w:p w:rsidR="00FD2236" w:rsidRPr="00FB7E97" w:rsidRDefault="00FD2236" w:rsidP="00FD2236">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Исходя из задач, формируются цели:</w:t>
      </w:r>
    </w:p>
    <w:p w:rsidR="00FD2236" w:rsidRPr="00FB7E97" w:rsidRDefault="00FD2236" w:rsidP="00FD2236">
      <w:pPr>
        <w:numPr>
          <w:ilvl w:val="0"/>
          <w:numId w:val="24"/>
        </w:numPr>
        <w:spacing w:after="0" w:line="240" w:lineRule="auto"/>
        <w:ind w:left="450"/>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Проверка широты кругозора, умения мыслить и доказывать свою позицию с опорой на самостоятельно выбранные произведения отечественной и мировой литературы.</w:t>
      </w:r>
    </w:p>
    <w:p w:rsidR="00FD2236" w:rsidRPr="00FB7E97" w:rsidRDefault="00FD2236" w:rsidP="00FD2236">
      <w:pPr>
        <w:numPr>
          <w:ilvl w:val="0"/>
          <w:numId w:val="24"/>
        </w:numPr>
        <w:spacing w:after="0" w:line="240" w:lineRule="auto"/>
        <w:ind w:left="450"/>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Владение речью.</w:t>
      </w:r>
    </w:p>
    <w:p w:rsidR="00FD2236" w:rsidRPr="00FB7E97" w:rsidRDefault="00FD2236" w:rsidP="00FD2236">
      <w:pPr>
        <w:spacing w:after="0" w:line="245" w:lineRule="atLeast"/>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Содействие формирования самосознания учащегося, развитие его речевой и читательской культуры.</w:t>
      </w:r>
    </w:p>
    <w:p w:rsidR="00FD2236" w:rsidRPr="00FB7E97" w:rsidRDefault="00FD2236" w:rsidP="00FD2236">
      <w:pPr>
        <w:spacing w:after="0" w:line="245" w:lineRule="atLeast"/>
        <w:rPr>
          <w:rFonts w:ascii="Times New Roman" w:eastAsia="Times New Roman" w:hAnsi="Times New Roman" w:cs="Times New Roman"/>
          <w:b/>
          <w:bCs/>
          <w:color w:val="000000"/>
          <w:sz w:val="24"/>
          <w:szCs w:val="24"/>
          <w:u w:val="single"/>
          <w:lang w:eastAsia="ru-RU"/>
        </w:rPr>
      </w:pPr>
      <w:r w:rsidRPr="00FB7E97">
        <w:rPr>
          <w:rFonts w:ascii="Times New Roman" w:eastAsia="Times New Roman" w:hAnsi="Times New Roman" w:cs="Times New Roman"/>
          <w:b/>
          <w:bCs/>
          <w:color w:val="000000"/>
          <w:sz w:val="24"/>
          <w:szCs w:val="24"/>
          <w:u w:val="single"/>
          <w:lang w:eastAsia="ru-RU"/>
        </w:rPr>
        <w:t>Анализ сочинений</w:t>
      </w:r>
    </w:p>
    <w:p w:rsidR="00FD2236" w:rsidRPr="00FB7E97" w:rsidRDefault="00FD2236" w:rsidP="00FD2236">
      <w:pPr>
        <w:spacing w:after="0" w:line="245" w:lineRule="atLeast"/>
        <w:rPr>
          <w:rFonts w:ascii="Times New Roman" w:eastAsia="Times New Roman" w:hAnsi="Times New Roman" w:cs="Times New Roman"/>
          <w:b/>
          <w:bCs/>
          <w:color w:val="000000"/>
          <w:sz w:val="24"/>
          <w:szCs w:val="24"/>
          <w:u w:val="single"/>
          <w:lang w:eastAsia="ru-RU"/>
        </w:rPr>
      </w:pPr>
    </w:p>
    <w:p w:rsidR="00FD2236" w:rsidRPr="00FB7E97" w:rsidRDefault="00FD2236" w:rsidP="00FD2236">
      <w:pPr>
        <w:ind w:left="-426" w:firstLine="284"/>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 xml:space="preserve">                          Работа состояла из пяти тематических направлений.</w:t>
      </w:r>
    </w:p>
    <w:p w:rsidR="00FD2236" w:rsidRPr="00FB7E97" w:rsidRDefault="00FD2236" w:rsidP="00FD2236">
      <w:pPr>
        <w:numPr>
          <w:ilvl w:val="0"/>
          <w:numId w:val="37"/>
        </w:numPr>
        <w:shd w:val="clear" w:color="auto" w:fill="FFFFFF"/>
        <w:spacing w:before="720" w:after="120" w:line="345" w:lineRule="atLeast"/>
        <w:contextualSpacing/>
        <w:outlineLvl w:val="3"/>
        <w:rPr>
          <w:rFonts w:ascii="Times New Roman" w:eastAsia="Times New Roman" w:hAnsi="Times New Roman" w:cs="Times New Roman"/>
          <w:bCs/>
          <w:color w:val="182138"/>
          <w:sz w:val="24"/>
          <w:szCs w:val="24"/>
          <w:lang w:eastAsia="ru-RU"/>
        </w:rPr>
      </w:pPr>
      <w:r w:rsidRPr="00FB7E97">
        <w:rPr>
          <w:rFonts w:ascii="Times New Roman" w:eastAsia="Times New Roman" w:hAnsi="Times New Roman" w:cs="Times New Roman"/>
          <w:bCs/>
          <w:color w:val="182138"/>
          <w:sz w:val="24"/>
          <w:szCs w:val="24"/>
          <w:lang w:eastAsia="ru-RU"/>
        </w:rPr>
        <w:t>Человек путешествующий: дорога в жи</w:t>
      </w:r>
      <w:r w:rsidRPr="00FB7E97">
        <w:rPr>
          <w:sz w:val="24"/>
          <w:szCs w:val="24"/>
        </w:rPr>
        <w:t xml:space="preserve"> </w:t>
      </w:r>
      <w:r w:rsidRPr="00FB7E97">
        <w:rPr>
          <w:rFonts w:ascii="Times New Roman" w:eastAsia="Times New Roman" w:hAnsi="Times New Roman" w:cs="Times New Roman"/>
          <w:bCs/>
          <w:color w:val="182138"/>
          <w:sz w:val="24"/>
          <w:szCs w:val="24"/>
          <w:lang w:eastAsia="ru-RU"/>
        </w:rPr>
        <w:t>Кому на Руси жить хорошо? — вопрос гражданиназни человека</w:t>
      </w:r>
    </w:p>
    <w:p w:rsidR="00FD2236" w:rsidRPr="00FB7E97" w:rsidRDefault="00FD2236" w:rsidP="00FD2236">
      <w:pPr>
        <w:numPr>
          <w:ilvl w:val="0"/>
          <w:numId w:val="37"/>
        </w:numPr>
        <w:shd w:val="clear" w:color="auto" w:fill="FFFFFF"/>
        <w:spacing w:before="720" w:after="120" w:line="345" w:lineRule="atLeast"/>
        <w:contextualSpacing/>
        <w:outlineLvl w:val="3"/>
        <w:rPr>
          <w:rFonts w:ascii="Times New Roman" w:eastAsia="Times New Roman" w:hAnsi="Times New Roman" w:cs="Times New Roman"/>
          <w:bCs/>
          <w:color w:val="182138"/>
          <w:sz w:val="24"/>
          <w:szCs w:val="24"/>
          <w:lang w:eastAsia="ru-RU"/>
        </w:rPr>
      </w:pPr>
      <w:r w:rsidRPr="00FB7E97">
        <w:rPr>
          <w:rFonts w:ascii="Times New Roman" w:eastAsia="Times New Roman" w:hAnsi="Times New Roman" w:cs="Times New Roman"/>
          <w:bCs/>
          <w:color w:val="182138"/>
          <w:sz w:val="24"/>
          <w:szCs w:val="24"/>
          <w:lang w:eastAsia="ru-RU"/>
        </w:rPr>
        <w:t>Цивилизация и технологии — спасение, вызов или трагедия?</w:t>
      </w:r>
    </w:p>
    <w:p w:rsidR="00FD2236" w:rsidRPr="00FB7E97" w:rsidRDefault="00FD2236" w:rsidP="00FD2236">
      <w:pPr>
        <w:numPr>
          <w:ilvl w:val="0"/>
          <w:numId w:val="37"/>
        </w:numPr>
        <w:shd w:val="clear" w:color="auto" w:fill="FFFFFF"/>
        <w:spacing w:before="720" w:after="120" w:line="345" w:lineRule="atLeast"/>
        <w:contextualSpacing/>
        <w:outlineLvl w:val="3"/>
        <w:rPr>
          <w:rFonts w:ascii="Times New Roman" w:eastAsia="Times New Roman" w:hAnsi="Times New Roman" w:cs="Times New Roman"/>
          <w:bCs/>
          <w:color w:val="182138"/>
          <w:sz w:val="24"/>
          <w:szCs w:val="24"/>
          <w:lang w:eastAsia="ru-RU"/>
        </w:rPr>
      </w:pPr>
      <w:r w:rsidRPr="00FB7E97">
        <w:rPr>
          <w:rFonts w:ascii="Times New Roman" w:eastAsia="Times New Roman" w:hAnsi="Times New Roman" w:cs="Times New Roman"/>
          <w:bCs/>
          <w:color w:val="182138"/>
          <w:sz w:val="24"/>
          <w:szCs w:val="24"/>
          <w:lang w:eastAsia="ru-RU"/>
        </w:rPr>
        <w:t>Преступление и наказание — вечная тема</w:t>
      </w:r>
    </w:p>
    <w:p w:rsidR="00FD2236" w:rsidRPr="00FB7E97" w:rsidRDefault="00FD2236" w:rsidP="00FD2236">
      <w:pPr>
        <w:numPr>
          <w:ilvl w:val="0"/>
          <w:numId w:val="37"/>
        </w:numPr>
        <w:shd w:val="clear" w:color="auto" w:fill="FFFFFF"/>
        <w:spacing w:before="720" w:after="120" w:line="345" w:lineRule="atLeast"/>
        <w:contextualSpacing/>
        <w:outlineLvl w:val="3"/>
        <w:rPr>
          <w:rFonts w:ascii="Times New Roman" w:eastAsia="Times New Roman" w:hAnsi="Times New Roman" w:cs="Times New Roman"/>
          <w:bCs/>
          <w:color w:val="182138"/>
          <w:sz w:val="24"/>
          <w:szCs w:val="24"/>
          <w:lang w:eastAsia="ru-RU"/>
        </w:rPr>
      </w:pPr>
      <w:r w:rsidRPr="00FB7E97">
        <w:rPr>
          <w:rFonts w:ascii="Times New Roman" w:eastAsia="Times New Roman" w:hAnsi="Times New Roman" w:cs="Times New Roman"/>
          <w:bCs/>
          <w:color w:val="182138"/>
          <w:sz w:val="24"/>
          <w:szCs w:val="24"/>
          <w:lang w:eastAsia="ru-RU"/>
        </w:rPr>
        <w:t>Книга (музыка, спектакль, фильм) — про меня</w:t>
      </w:r>
    </w:p>
    <w:p w:rsidR="00FD2236" w:rsidRPr="00FB7E97" w:rsidRDefault="00FD2236" w:rsidP="00FD2236">
      <w:pPr>
        <w:numPr>
          <w:ilvl w:val="0"/>
          <w:numId w:val="37"/>
        </w:numPr>
        <w:shd w:val="clear" w:color="auto" w:fill="FFFFFF"/>
        <w:spacing w:before="720" w:after="120" w:line="345" w:lineRule="atLeast"/>
        <w:contextualSpacing/>
        <w:outlineLvl w:val="3"/>
        <w:rPr>
          <w:rFonts w:ascii="Times New Roman" w:eastAsia="Times New Roman" w:hAnsi="Times New Roman" w:cs="Times New Roman"/>
          <w:bCs/>
          <w:color w:val="182138"/>
          <w:sz w:val="24"/>
          <w:szCs w:val="24"/>
          <w:lang w:eastAsia="ru-RU"/>
        </w:rPr>
      </w:pPr>
      <w:r w:rsidRPr="00FB7E97">
        <w:rPr>
          <w:rFonts w:ascii="Times New Roman" w:eastAsia="Times New Roman" w:hAnsi="Times New Roman" w:cs="Times New Roman"/>
          <w:bCs/>
          <w:color w:val="182138"/>
          <w:sz w:val="24"/>
          <w:szCs w:val="24"/>
          <w:lang w:eastAsia="ru-RU"/>
        </w:rPr>
        <w:t>Кому на Руси жить хорошо? — вопрос гражданина</w:t>
      </w:r>
    </w:p>
    <w:p w:rsidR="00FD2236" w:rsidRPr="00FB7E97" w:rsidRDefault="00FD2236" w:rsidP="00FD2236">
      <w:pPr>
        <w:spacing w:after="0" w:line="240" w:lineRule="auto"/>
        <w:rPr>
          <w:rFonts w:ascii="Times New Roman" w:eastAsia="Times New Roman" w:hAnsi="Times New Roman" w:cs="Times New Roman"/>
          <w:color w:val="000000"/>
          <w:sz w:val="24"/>
          <w:szCs w:val="24"/>
          <w:lang w:eastAsia="ru-RU"/>
        </w:rPr>
      </w:pPr>
    </w:p>
    <w:p w:rsidR="00FD2236" w:rsidRPr="00FB7E97" w:rsidRDefault="00FD2236" w:rsidP="00FD2236">
      <w:pPr>
        <w:spacing w:after="0" w:line="245" w:lineRule="atLeast"/>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Работы проверялись в соответствии с критериями оценивания, утвержденными Федеральной службой по надзору в сфере образования и науки.</w:t>
      </w:r>
    </w:p>
    <w:p w:rsidR="00FD2236" w:rsidRPr="00FB7E97" w:rsidRDefault="00FD2236" w:rsidP="00FD2236">
      <w:pPr>
        <w:spacing w:after="0" w:line="245" w:lineRule="atLeast"/>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Для получения оценки «зачет» необходимо иметь положительный результат по трем критериям (по критериям №1 и №2 – в обязательном порядке) и выполнить следующие условия: выдержать объем (не менее 250 слов) и написать работу самостоятельно.</w:t>
      </w:r>
    </w:p>
    <w:p w:rsidR="00FD2236" w:rsidRPr="00FB7E97" w:rsidRDefault="00FD2236" w:rsidP="00FD2236">
      <w:pPr>
        <w:spacing w:after="0" w:line="245" w:lineRule="atLeast"/>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Критерии №1 и №2 являются основными, если по ним поставлено 0 баллов, то сочинение дальше не проверяется: по всем остальным критериям выставляется 0 баллов.</w:t>
      </w:r>
    </w:p>
    <w:p w:rsidR="00FD2236" w:rsidRPr="00FB7E97" w:rsidRDefault="00FD2236" w:rsidP="00FD2236">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Рекомендуемое количество слов – 350. Если в сочинении менее 250 слов (в подсчёт включаются все слова, в том числе и служебные), то такая работа считается невыполненной и оценивается 0 баллов. Максимальное количество слов в сочинении не устанавливается.</w:t>
      </w:r>
    </w:p>
    <w:p w:rsidR="00FD2236" w:rsidRPr="00FB7E97" w:rsidRDefault="00FD2236" w:rsidP="00FD2236">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xml:space="preserve">Комиссия по проверке итогового сочинения осуществила проверку </w:t>
      </w:r>
      <w:proofErr w:type="gramStart"/>
      <w:r w:rsidRPr="00FB7E97">
        <w:rPr>
          <w:rFonts w:ascii="Times New Roman" w:eastAsia="Times New Roman" w:hAnsi="Times New Roman" w:cs="Times New Roman"/>
          <w:color w:val="000000"/>
          <w:sz w:val="24"/>
          <w:szCs w:val="24"/>
          <w:lang w:eastAsia="ru-RU"/>
        </w:rPr>
        <w:t>работ</w:t>
      </w:r>
      <w:proofErr w:type="gramEnd"/>
      <w:r w:rsidRPr="00FB7E97">
        <w:rPr>
          <w:rFonts w:ascii="Times New Roman" w:eastAsia="Times New Roman" w:hAnsi="Times New Roman" w:cs="Times New Roman"/>
          <w:color w:val="000000"/>
          <w:sz w:val="24"/>
          <w:szCs w:val="24"/>
          <w:lang w:eastAsia="ru-RU"/>
        </w:rPr>
        <w:t xml:space="preserve"> обучающихся в установленный срок. Анализ протоколов </w:t>
      </w:r>
      <w:proofErr w:type="gramStart"/>
      <w:r w:rsidRPr="00FB7E97">
        <w:rPr>
          <w:rFonts w:ascii="Times New Roman" w:eastAsia="Times New Roman" w:hAnsi="Times New Roman" w:cs="Times New Roman"/>
          <w:color w:val="000000"/>
          <w:sz w:val="24"/>
          <w:szCs w:val="24"/>
          <w:lang w:eastAsia="ru-RU"/>
        </w:rPr>
        <w:t>проверки  проведения</w:t>
      </w:r>
      <w:proofErr w:type="gramEnd"/>
      <w:r w:rsidRPr="00FB7E97">
        <w:rPr>
          <w:rFonts w:ascii="Times New Roman" w:eastAsia="Times New Roman" w:hAnsi="Times New Roman" w:cs="Times New Roman"/>
          <w:color w:val="000000"/>
          <w:sz w:val="24"/>
          <w:szCs w:val="24"/>
          <w:lang w:eastAsia="ru-RU"/>
        </w:rPr>
        <w:t xml:space="preserve"> итогового сочинения позволил выявить следующее:</w:t>
      </w:r>
    </w:p>
    <w:p w:rsidR="00FD2236" w:rsidRPr="00FB7E97" w:rsidRDefault="00FD2236" w:rsidP="00FD2236">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xml:space="preserve">В написании итогового сочинения (изложения) по русскому языку участвовали 4 обучающихся 11-ого класса. Зачёт получили 4 обучающихся </w:t>
      </w:r>
    </w:p>
    <w:p w:rsidR="00FD2236" w:rsidRPr="00FB7E97" w:rsidRDefault="00FD2236" w:rsidP="00FD2236">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В целом учащиеся продемонстрировали речевые умения, необходимые для написания итогового сочинения:</w:t>
      </w:r>
    </w:p>
    <w:p w:rsidR="00FD2236" w:rsidRPr="00FB7E97" w:rsidRDefault="00FD2236" w:rsidP="00FD2236">
      <w:pPr>
        <w:spacing w:after="0" w:line="245" w:lineRule="atLeast"/>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все участники пробного итогового сочинения правильно определили и реализовали коммуникативный замысел в соответствии с выбранной темой сочинения (100%)</w:t>
      </w:r>
    </w:p>
    <w:p w:rsidR="00FD2236" w:rsidRPr="00FB7E97" w:rsidRDefault="00FD2236" w:rsidP="00FD2236">
      <w:pPr>
        <w:spacing w:after="0" w:line="245" w:lineRule="atLeast"/>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lastRenderedPageBreak/>
        <w:t>- в большинстве работ четко определён ведущий тезис в соответствии с темой сочинения и выбранным вариантом её раскрытия,</w:t>
      </w:r>
    </w:p>
    <w:p w:rsidR="00FD2236" w:rsidRPr="00FB7E97" w:rsidRDefault="00FD2236" w:rsidP="00FD2236">
      <w:pPr>
        <w:spacing w:after="0" w:line="331" w:lineRule="atLeast"/>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все участники итогового сочинения продемонстрировали знание литературных произведений, уместно приводили цитаты и эпизоды, подтверждающие тезис сочинения </w:t>
      </w:r>
      <w:r w:rsidRPr="00FB7E97">
        <w:rPr>
          <w:rFonts w:ascii="Times New Roman" w:eastAsia="Times New Roman" w:hAnsi="Times New Roman" w:cs="Times New Roman"/>
          <w:color w:val="000000"/>
          <w:sz w:val="24"/>
          <w:szCs w:val="24"/>
          <w:bdr w:val="none" w:sz="0" w:space="0" w:color="auto" w:frame="1"/>
          <w:lang w:eastAsia="ru-RU"/>
        </w:rPr>
        <w:t>(100%)</w:t>
      </w:r>
    </w:p>
    <w:p w:rsidR="00FD2236" w:rsidRPr="00FB7E97" w:rsidRDefault="00FD2236" w:rsidP="00FD2236">
      <w:pPr>
        <w:spacing w:after="0" w:line="331" w:lineRule="atLeast"/>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w:t>
      </w:r>
    </w:p>
    <w:p w:rsidR="00FD2236" w:rsidRPr="00FB7E97" w:rsidRDefault="00FD2236" w:rsidP="00FD2236">
      <w:pPr>
        <w:spacing w:after="0" w:line="331" w:lineRule="atLeast"/>
        <w:rPr>
          <w:rFonts w:ascii="Times New Roman" w:eastAsia="Times New Roman" w:hAnsi="Times New Roman" w:cs="Times New Roman"/>
          <w:b/>
          <w:bCs/>
          <w:color w:val="000000"/>
          <w:sz w:val="24"/>
          <w:szCs w:val="24"/>
          <w:bdr w:val="none" w:sz="0" w:space="0" w:color="auto" w:frame="1"/>
          <w:lang w:eastAsia="ru-RU"/>
        </w:rPr>
      </w:pPr>
      <w:r w:rsidRPr="00FB7E97">
        <w:rPr>
          <w:rFonts w:ascii="Times New Roman" w:eastAsia="Times New Roman" w:hAnsi="Times New Roman" w:cs="Times New Roman"/>
          <w:b/>
          <w:bCs/>
          <w:color w:val="000000"/>
          <w:sz w:val="24"/>
          <w:szCs w:val="24"/>
          <w:bdr w:val="none" w:sz="0" w:space="0" w:color="auto" w:frame="1"/>
          <w:lang w:eastAsia="ru-RU"/>
        </w:rPr>
        <w:t>Выбрали темы:</w:t>
      </w:r>
    </w:p>
    <w:p w:rsidR="00FD2236" w:rsidRPr="00FB7E97" w:rsidRDefault="00FD2236" w:rsidP="00FD2236">
      <w:pPr>
        <w:spacing w:before="100" w:beforeAutospacing="1" w:after="100" w:afterAutospacing="1" w:line="240" w:lineRule="auto"/>
        <w:rPr>
          <w:rFonts w:ascii="Times New Roman" w:hAnsi="Times New Roman" w:cs="Times New Roman"/>
          <w:b/>
          <w:color w:val="333333"/>
          <w:sz w:val="24"/>
          <w:szCs w:val="24"/>
          <w:shd w:val="clear" w:color="auto" w:fill="FFFFFF"/>
        </w:rPr>
      </w:pPr>
      <w:r w:rsidRPr="00FB7E97">
        <w:rPr>
          <w:rFonts w:ascii="Times New Roman" w:hAnsi="Times New Roman" w:cs="Times New Roman"/>
          <w:b/>
          <w:color w:val="333333"/>
          <w:sz w:val="24"/>
          <w:szCs w:val="24"/>
          <w:shd w:val="clear" w:color="auto" w:fill="FFFFFF"/>
        </w:rPr>
        <w:t>407. Произведение какого писателя (композитора, режиссёра) я бы порекомендовал своим друзьям?</w:t>
      </w:r>
      <w:r w:rsidRPr="00FB7E97">
        <w:rPr>
          <w:rFonts w:ascii="Times New Roman" w:hAnsi="Times New Roman" w:cs="Times New Roman"/>
          <w:b/>
          <w:color w:val="333333"/>
          <w:sz w:val="24"/>
          <w:szCs w:val="24"/>
        </w:rPr>
        <w:br/>
      </w:r>
      <w:r w:rsidRPr="00FB7E97">
        <w:rPr>
          <w:rFonts w:ascii="Times New Roman" w:hAnsi="Times New Roman" w:cs="Times New Roman"/>
          <w:b/>
          <w:color w:val="333333"/>
          <w:sz w:val="24"/>
          <w:szCs w:val="24"/>
          <w:shd w:val="clear" w:color="auto" w:fill="FFFFFF"/>
        </w:rPr>
        <w:t>505. В чём может проявляться любовь к своему отечеству?</w:t>
      </w:r>
    </w:p>
    <w:p w:rsidR="00FD2236" w:rsidRPr="00FB7E97" w:rsidRDefault="00FD2236" w:rsidP="00FD2236">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Процедура написания итогового сочинения проведена с учетом всех требований по методике его проведения.   Были проверены работы по 5 критериям.</w:t>
      </w:r>
    </w:p>
    <w:p w:rsidR="007A1361" w:rsidRPr="00FB7E97" w:rsidRDefault="007A1361" w:rsidP="00FD2236">
      <w:pPr>
        <w:spacing w:before="100" w:beforeAutospacing="1" w:after="100" w:afterAutospacing="1" w:line="240" w:lineRule="auto"/>
        <w:jc w:val="center"/>
        <w:rPr>
          <w:rFonts w:ascii="Times New Roman" w:eastAsia="Times New Roman" w:hAnsi="Times New Roman" w:cs="Times New Roman"/>
          <w:b/>
          <w:bCs/>
          <w:color w:val="000000"/>
          <w:sz w:val="24"/>
          <w:szCs w:val="24"/>
          <w:lang w:eastAsia="ru-RU"/>
        </w:rPr>
      </w:pPr>
    </w:p>
    <w:p w:rsidR="00FD2236" w:rsidRPr="00FB7E97" w:rsidRDefault="00FD2236" w:rsidP="00FD2236">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b/>
          <w:bCs/>
          <w:color w:val="000000"/>
          <w:sz w:val="24"/>
          <w:szCs w:val="24"/>
          <w:lang w:eastAsia="ru-RU"/>
        </w:rPr>
        <w:t>Анализ работ обучающихся</w:t>
      </w:r>
    </w:p>
    <w:tbl>
      <w:tblPr>
        <w:tblpPr w:leftFromText="180" w:rightFromText="180" w:vertAnchor="text" w:horzAnchor="page" w:tblpX="211" w:tblpY="283"/>
        <w:tblW w:w="11355" w:type="dxa"/>
        <w:tblCellSpacing w:w="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361"/>
        <w:gridCol w:w="1385"/>
        <w:gridCol w:w="1246"/>
        <w:gridCol w:w="1418"/>
        <w:gridCol w:w="1275"/>
        <w:gridCol w:w="1560"/>
        <w:gridCol w:w="1134"/>
        <w:gridCol w:w="708"/>
        <w:gridCol w:w="1134"/>
        <w:gridCol w:w="1134"/>
      </w:tblGrid>
      <w:tr w:rsidR="00FD2236" w:rsidRPr="00FB7E97" w:rsidTr="00E8229C">
        <w:trPr>
          <w:trHeight w:val="1155"/>
          <w:tblCellSpacing w:w="0" w:type="dxa"/>
        </w:trPr>
        <w:tc>
          <w:tcPr>
            <w:tcW w:w="361" w:type="dxa"/>
            <w:tcBorders>
              <w:top w:val="outset" w:sz="6" w:space="0" w:color="auto"/>
              <w:left w:val="outset" w:sz="6" w:space="0" w:color="auto"/>
              <w:bottom w:val="outset" w:sz="6" w:space="0" w:color="auto"/>
              <w:right w:val="outset" w:sz="6" w:space="0" w:color="auto"/>
            </w:tcBorders>
            <w:vAlign w:val="center"/>
            <w:hideMark/>
          </w:tcPr>
          <w:p w:rsidR="00FD2236" w:rsidRPr="00FB7E97" w:rsidRDefault="00FD2236" w:rsidP="00FD2236">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b/>
                <w:bCs/>
                <w:color w:val="000000"/>
                <w:sz w:val="24"/>
                <w:szCs w:val="24"/>
                <w:lang w:eastAsia="ru-RU"/>
              </w:rPr>
              <w:t>№</w:t>
            </w:r>
          </w:p>
        </w:tc>
        <w:tc>
          <w:tcPr>
            <w:tcW w:w="1385" w:type="dxa"/>
            <w:tcBorders>
              <w:top w:val="outset" w:sz="6" w:space="0" w:color="auto"/>
              <w:left w:val="outset" w:sz="6" w:space="0" w:color="auto"/>
              <w:bottom w:val="outset" w:sz="6" w:space="0" w:color="auto"/>
              <w:right w:val="outset" w:sz="6" w:space="0" w:color="auto"/>
            </w:tcBorders>
            <w:vAlign w:val="center"/>
            <w:hideMark/>
          </w:tcPr>
          <w:p w:rsidR="00FD2236" w:rsidRPr="00FB7E97" w:rsidRDefault="00FD2236" w:rsidP="00FD2236">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b/>
                <w:bCs/>
                <w:color w:val="000000"/>
                <w:sz w:val="24"/>
                <w:szCs w:val="24"/>
                <w:lang w:eastAsia="ru-RU"/>
              </w:rPr>
              <w:t>ФИО</w:t>
            </w:r>
          </w:p>
        </w:tc>
        <w:tc>
          <w:tcPr>
            <w:tcW w:w="1246" w:type="dxa"/>
            <w:tcBorders>
              <w:top w:val="outset" w:sz="6" w:space="0" w:color="auto"/>
              <w:left w:val="outset" w:sz="6" w:space="0" w:color="auto"/>
              <w:bottom w:val="outset" w:sz="6" w:space="0" w:color="auto"/>
              <w:right w:val="outset" w:sz="6" w:space="0" w:color="auto"/>
            </w:tcBorders>
            <w:vAlign w:val="center"/>
            <w:hideMark/>
          </w:tcPr>
          <w:p w:rsidR="00FD2236" w:rsidRPr="00FB7E97" w:rsidRDefault="00FD2236" w:rsidP="00FD2236">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b/>
                <w:bCs/>
                <w:color w:val="000000"/>
                <w:sz w:val="24"/>
                <w:szCs w:val="24"/>
                <w:lang w:eastAsia="ru-RU"/>
              </w:rPr>
              <w:t>Критерий 1(соответствие темы</w:t>
            </w:r>
          </w:p>
        </w:tc>
        <w:tc>
          <w:tcPr>
            <w:tcW w:w="1418" w:type="dxa"/>
            <w:tcBorders>
              <w:top w:val="outset" w:sz="6" w:space="0" w:color="auto"/>
              <w:left w:val="outset" w:sz="6" w:space="0" w:color="auto"/>
              <w:bottom w:val="outset" w:sz="6" w:space="0" w:color="auto"/>
              <w:right w:val="outset" w:sz="6" w:space="0" w:color="auto"/>
            </w:tcBorders>
            <w:vAlign w:val="center"/>
            <w:hideMark/>
          </w:tcPr>
          <w:p w:rsidR="00FD2236" w:rsidRPr="00FB7E97" w:rsidRDefault="00FD2236" w:rsidP="00FD2236">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b/>
                <w:bCs/>
                <w:color w:val="000000"/>
                <w:sz w:val="24"/>
                <w:szCs w:val="24"/>
                <w:lang w:eastAsia="ru-RU"/>
              </w:rPr>
              <w:t>Критерий 2 (аргументация,привлечение.лит-го.мат-ла)</w:t>
            </w:r>
          </w:p>
        </w:tc>
        <w:tc>
          <w:tcPr>
            <w:tcW w:w="1275" w:type="dxa"/>
            <w:tcBorders>
              <w:top w:val="outset" w:sz="6" w:space="0" w:color="auto"/>
              <w:left w:val="outset" w:sz="6" w:space="0" w:color="auto"/>
              <w:bottom w:val="outset" w:sz="6" w:space="0" w:color="auto"/>
              <w:right w:val="outset" w:sz="6" w:space="0" w:color="auto"/>
            </w:tcBorders>
            <w:vAlign w:val="center"/>
            <w:hideMark/>
          </w:tcPr>
          <w:p w:rsidR="00FD2236" w:rsidRPr="00FB7E97" w:rsidRDefault="00FD2236" w:rsidP="00FD2236">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b/>
                <w:bCs/>
                <w:color w:val="000000"/>
                <w:sz w:val="24"/>
                <w:szCs w:val="24"/>
                <w:lang w:eastAsia="ru-RU"/>
              </w:rPr>
              <w:t>Критерии 3(композиция и логика рассуждения)</w:t>
            </w:r>
          </w:p>
        </w:tc>
        <w:tc>
          <w:tcPr>
            <w:tcW w:w="1560" w:type="dxa"/>
            <w:tcBorders>
              <w:top w:val="outset" w:sz="6" w:space="0" w:color="auto"/>
              <w:left w:val="outset" w:sz="6" w:space="0" w:color="auto"/>
              <w:bottom w:val="outset" w:sz="6" w:space="0" w:color="auto"/>
              <w:right w:val="outset" w:sz="6" w:space="0" w:color="auto"/>
            </w:tcBorders>
            <w:vAlign w:val="center"/>
            <w:hideMark/>
          </w:tcPr>
          <w:p w:rsidR="00FD2236" w:rsidRPr="00FB7E97" w:rsidRDefault="00FD2236" w:rsidP="00FD2236">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b/>
                <w:bCs/>
                <w:color w:val="000000"/>
                <w:sz w:val="24"/>
                <w:szCs w:val="24"/>
                <w:lang w:eastAsia="ru-RU"/>
              </w:rPr>
              <w:t>Критерии4(Качество письменной речи)</w:t>
            </w:r>
          </w:p>
        </w:tc>
        <w:tc>
          <w:tcPr>
            <w:tcW w:w="1134" w:type="dxa"/>
            <w:tcBorders>
              <w:top w:val="outset" w:sz="6" w:space="0" w:color="auto"/>
              <w:left w:val="outset" w:sz="6" w:space="0" w:color="auto"/>
              <w:bottom w:val="outset" w:sz="6" w:space="0" w:color="auto"/>
              <w:right w:val="outset" w:sz="6" w:space="0" w:color="auto"/>
            </w:tcBorders>
            <w:vAlign w:val="center"/>
            <w:hideMark/>
          </w:tcPr>
          <w:p w:rsidR="00FD2236" w:rsidRPr="00FB7E97" w:rsidRDefault="00FD2236" w:rsidP="00FD2236">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b/>
                <w:bCs/>
                <w:color w:val="000000"/>
                <w:sz w:val="24"/>
                <w:szCs w:val="24"/>
                <w:lang w:eastAsia="ru-RU"/>
              </w:rPr>
              <w:t>Критерии 5(грамотность)</w:t>
            </w:r>
          </w:p>
        </w:tc>
        <w:tc>
          <w:tcPr>
            <w:tcW w:w="708" w:type="dxa"/>
            <w:tcBorders>
              <w:top w:val="outset" w:sz="6" w:space="0" w:color="auto"/>
              <w:left w:val="outset" w:sz="6" w:space="0" w:color="auto"/>
              <w:bottom w:val="outset" w:sz="6" w:space="0" w:color="auto"/>
              <w:right w:val="outset" w:sz="6" w:space="0" w:color="auto"/>
            </w:tcBorders>
            <w:vAlign w:val="center"/>
            <w:hideMark/>
          </w:tcPr>
          <w:p w:rsidR="00FD2236" w:rsidRPr="00FB7E97" w:rsidRDefault="00FD2236" w:rsidP="00FD2236">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b/>
                <w:bCs/>
                <w:color w:val="000000"/>
                <w:sz w:val="24"/>
                <w:szCs w:val="24"/>
                <w:lang w:eastAsia="ru-RU"/>
              </w:rPr>
              <w:t>Итоговая оценка</w:t>
            </w:r>
          </w:p>
        </w:tc>
        <w:tc>
          <w:tcPr>
            <w:tcW w:w="1134" w:type="dxa"/>
            <w:tcBorders>
              <w:top w:val="outset" w:sz="6" w:space="0" w:color="auto"/>
              <w:left w:val="outset" w:sz="6" w:space="0" w:color="auto"/>
              <w:bottom w:val="outset" w:sz="6" w:space="0" w:color="auto"/>
              <w:right w:val="outset" w:sz="6" w:space="0" w:color="auto"/>
            </w:tcBorders>
          </w:tcPr>
          <w:p w:rsidR="00FD2236" w:rsidRPr="00FB7E97" w:rsidRDefault="00FD2236" w:rsidP="00FD2236">
            <w:pPr>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 xml:space="preserve"> Подпись </w:t>
            </w:r>
            <w:r w:rsidRPr="00FB7E97">
              <w:rPr>
                <w:rFonts w:ascii="Times New Roman" w:eastAsia="Times New Roman" w:hAnsi="Times New Roman" w:cs="Times New Roman"/>
                <w:b/>
                <w:color w:val="000000"/>
                <w:sz w:val="24"/>
                <w:szCs w:val="24"/>
                <w:lang w:eastAsia="ru-RU"/>
              </w:rPr>
              <w:t>учащихся</w:t>
            </w:r>
          </w:p>
        </w:tc>
        <w:tc>
          <w:tcPr>
            <w:tcW w:w="1134" w:type="dxa"/>
            <w:tcBorders>
              <w:top w:val="outset" w:sz="6" w:space="0" w:color="auto"/>
              <w:left w:val="outset" w:sz="6" w:space="0" w:color="auto"/>
              <w:bottom w:val="outset" w:sz="6" w:space="0" w:color="auto"/>
              <w:right w:val="outset" w:sz="6" w:space="0" w:color="auto"/>
            </w:tcBorders>
          </w:tcPr>
          <w:p w:rsidR="00FD2236" w:rsidRPr="00FB7E97" w:rsidRDefault="00FD2236" w:rsidP="00FD2236">
            <w:pPr>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b/>
                <w:bCs/>
                <w:color w:val="000000"/>
                <w:sz w:val="24"/>
                <w:szCs w:val="24"/>
                <w:lang w:eastAsia="ru-RU"/>
              </w:rPr>
              <w:t>Подпись родителей</w:t>
            </w:r>
          </w:p>
        </w:tc>
      </w:tr>
      <w:tr w:rsidR="00FD2236" w:rsidRPr="00FB7E97" w:rsidTr="00E8229C">
        <w:trPr>
          <w:trHeight w:val="211"/>
          <w:tblCellSpacing w:w="0" w:type="dxa"/>
        </w:trPr>
        <w:tc>
          <w:tcPr>
            <w:tcW w:w="361" w:type="dxa"/>
            <w:tcBorders>
              <w:top w:val="outset" w:sz="6" w:space="0" w:color="auto"/>
              <w:left w:val="outset" w:sz="6" w:space="0" w:color="auto"/>
              <w:bottom w:val="outset" w:sz="6" w:space="0" w:color="auto"/>
              <w:right w:val="outset" w:sz="6" w:space="0" w:color="auto"/>
            </w:tcBorders>
            <w:vAlign w:val="center"/>
            <w:hideMark/>
          </w:tcPr>
          <w:p w:rsidR="00FD2236" w:rsidRPr="00FB7E97" w:rsidRDefault="00FD2236" w:rsidP="00FD2236">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w:t>
            </w:r>
          </w:p>
        </w:tc>
        <w:tc>
          <w:tcPr>
            <w:tcW w:w="1385" w:type="dxa"/>
            <w:tcBorders>
              <w:top w:val="outset" w:sz="6" w:space="0" w:color="auto"/>
              <w:left w:val="outset" w:sz="6" w:space="0" w:color="auto"/>
              <w:bottom w:val="outset" w:sz="6" w:space="0" w:color="auto"/>
              <w:right w:val="outset" w:sz="6" w:space="0" w:color="auto"/>
            </w:tcBorders>
            <w:vAlign w:val="center"/>
          </w:tcPr>
          <w:p w:rsidR="00FD2236" w:rsidRPr="00FB7E97" w:rsidRDefault="00FD2236" w:rsidP="00FD2236">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Исмагилов Ильфат</w:t>
            </w:r>
          </w:p>
        </w:tc>
        <w:tc>
          <w:tcPr>
            <w:tcW w:w="1246" w:type="dxa"/>
            <w:tcBorders>
              <w:top w:val="outset" w:sz="6" w:space="0" w:color="auto"/>
              <w:left w:val="outset" w:sz="6" w:space="0" w:color="auto"/>
              <w:bottom w:val="outset" w:sz="6" w:space="0" w:color="auto"/>
              <w:right w:val="outset" w:sz="6" w:space="0" w:color="auto"/>
            </w:tcBorders>
            <w:vAlign w:val="center"/>
            <w:hideMark/>
          </w:tcPr>
          <w:p w:rsidR="00FD2236" w:rsidRPr="00FB7E97" w:rsidRDefault="00FD2236" w:rsidP="00FD2236">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зачет</w:t>
            </w:r>
          </w:p>
        </w:tc>
        <w:tc>
          <w:tcPr>
            <w:tcW w:w="1418" w:type="dxa"/>
            <w:tcBorders>
              <w:top w:val="outset" w:sz="6" w:space="0" w:color="auto"/>
              <w:left w:val="outset" w:sz="6" w:space="0" w:color="auto"/>
              <w:bottom w:val="outset" w:sz="6" w:space="0" w:color="auto"/>
              <w:right w:val="outset" w:sz="6" w:space="0" w:color="auto"/>
            </w:tcBorders>
            <w:vAlign w:val="center"/>
            <w:hideMark/>
          </w:tcPr>
          <w:p w:rsidR="00FD2236" w:rsidRPr="00FB7E97" w:rsidRDefault="00FD2236" w:rsidP="00FD2236">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зачет</w:t>
            </w:r>
          </w:p>
        </w:tc>
        <w:tc>
          <w:tcPr>
            <w:tcW w:w="1275" w:type="dxa"/>
            <w:tcBorders>
              <w:top w:val="outset" w:sz="6" w:space="0" w:color="auto"/>
              <w:left w:val="outset" w:sz="6" w:space="0" w:color="auto"/>
              <w:bottom w:val="outset" w:sz="6" w:space="0" w:color="auto"/>
              <w:right w:val="outset" w:sz="6" w:space="0" w:color="auto"/>
            </w:tcBorders>
            <w:vAlign w:val="center"/>
            <w:hideMark/>
          </w:tcPr>
          <w:p w:rsidR="00FD2236" w:rsidRPr="00FB7E97" w:rsidRDefault="00FD2236" w:rsidP="00FD2236">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зачет</w:t>
            </w:r>
          </w:p>
        </w:tc>
        <w:tc>
          <w:tcPr>
            <w:tcW w:w="1560" w:type="dxa"/>
            <w:tcBorders>
              <w:top w:val="outset" w:sz="6" w:space="0" w:color="auto"/>
              <w:left w:val="outset" w:sz="6" w:space="0" w:color="auto"/>
              <w:bottom w:val="outset" w:sz="6" w:space="0" w:color="auto"/>
              <w:right w:val="outset" w:sz="6" w:space="0" w:color="auto"/>
            </w:tcBorders>
            <w:vAlign w:val="center"/>
            <w:hideMark/>
          </w:tcPr>
          <w:p w:rsidR="00FD2236" w:rsidRPr="00FB7E97" w:rsidRDefault="00FD2236" w:rsidP="00FD2236">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зачет</w:t>
            </w:r>
          </w:p>
        </w:tc>
        <w:tc>
          <w:tcPr>
            <w:tcW w:w="1134" w:type="dxa"/>
            <w:tcBorders>
              <w:top w:val="outset" w:sz="6" w:space="0" w:color="auto"/>
              <w:left w:val="outset" w:sz="6" w:space="0" w:color="auto"/>
              <w:bottom w:val="outset" w:sz="6" w:space="0" w:color="auto"/>
              <w:right w:val="outset" w:sz="6" w:space="0" w:color="auto"/>
            </w:tcBorders>
            <w:vAlign w:val="center"/>
            <w:hideMark/>
          </w:tcPr>
          <w:p w:rsidR="00FD2236" w:rsidRPr="00FB7E97" w:rsidRDefault="00FD2236" w:rsidP="00FD2236">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зачет</w:t>
            </w:r>
          </w:p>
        </w:tc>
        <w:tc>
          <w:tcPr>
            <w:tcW w:w="708" w:type="dxa"/>
            <w:tcBorders>
              <w:top w:val="outset" w:sz="6" w:space="0" w:color="auto"/>
              <w:left w:val="outset" w:sz="6" w:space="0" w:color="auto"/>
              <w:bottom w:val="outset" w:sz="6" w:space="0" w:color="auto"/>
              <w:right w:val="outset" w:sz="6" w:space="0" w:color="auto"/>
            </w:tcBorders>
            <w:vAlign w:val="center"/>
            <w:hideMark/>
          </w:tcPr>
          <w:p w:rsidR="00FD2236" w:rsidRPr="00FB7E97" w:rsidRDefault="00FD2236" w:rsidP="00FD2236">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зачет</w:t>
            </w:r>
          </w:p>
        </w:tc>
        <w:tc>
          <w:tcPr>
            <w:tcW w:w="1134" w:type="dxa"/>
            <w:tcBorders>
              <w:top w:val="outset" w:sz="6" w:space="0" w:color="auto"/>
              <w:left w:val="outset" w:sz="6" w:space="0" w:color="auto"/>
              <w:bottom w:val="outset" w:sz="6" w:space="0" w:color="auto"/>
              <w:right w:val="outset" w:sz="6" w:space="0" w:color="auto"/>
            </w:tcBorders>
          </w:tcPr>
          <w:p w:rsidR="00FD2236" w:rsidRPr="00FB7E97" w:rsidRDefault="00FD2236" w:rsidP="00FD2236">
            <w:pPr>
              <w:spacing w:before="100" w:beforeAutospacing="1" w:after="100" w:afterAutospacing="1" w:line="240" w:lineRule="auto"/>
              <w:rPr>
                <w:rFonts w:ascii="Times New Roman" w:eastAsia="Times New Roman" w:hAnsi="Times New Roman" w:cs="Times New Roman"/>
                <w:color w:val="000000"/>
                <w:sz w:val="24"/>
                <w:szCs w:val="24"/>
                <w:lang w:eastAsia="ru-RU"/>
              </w:rPr>
            </w:pPr>
          </w:p>
        </w:tc>
        <w:tc>
          <w:tcPr>
            <w:tcW w:w="1134" w:type="dxa"/>
            <w:tcBorders>
              <w:top w:val="outset" w:sz="6" w:space="0" w:color="auto"/>
              <w:left w:val="outset" w:sz="6" w:space="0" w:color="auto"/>
              <w:bottom w:val="outset" w:sz="6" w:space="0" w:color="auto"/>
              <w:right w:val="outset" w:sz="6" w:space="0" w:color="auto"/>
            </w:tcBorders>
          </w:tcPr>
          <w:p w:rsidR="00FD2236" w:rsidRPr="00FB7E97" w:rsidRDefault="00FD2236" w:rsidP="00FD2236">
            <w:pPr>
              <w:spacing w:before="100" w:beforeAutospacing="1" w:after="100" w:afterAutospacing="1" w:line="240" w:lineRule="auto"/>
              <w:rPr>
                <w:rFonts w:ascii="Times New Roman" w:eastAsia="Times New Roman" w:hAnsi="Times New Roman" w:cs="Times New Roman"/>
                <w:color w:val="000000"/>
                <w:sz w:val="24"/>
                <w:szCs w:val="24"/>
                <w:lang w:eastAsia="ru-RU"/>
              </w:rPr>
            </w:pPr>
          </w:p>
        </w:tc>
      </w:tr>
      <w:tr w:rsidR="00FD2236" w:rsidRPr="00FB7E97" w:rsidTr="00E8229C">
        <w:trPr>
          <w:trHeight w:val="211"/>
          <w:tblCellSpacing w:w="0" w:type="dxa"/>
        </w:trPr>
        <w:tc>
          <w:tcPr>
            <w:tcW w:w="361" w:type="dxa"/>
            <w:tcBorders>
              <w:top w:val="outset" w:sz="6" w:space="0" w:color="auto"/>
              <w:left w:val="outset" w:sz="6" w:space="0" w:color="auto"/>
              <w:bottom w:val="outset" w:sz="6" w:space="0" w:color="auto"/>
              <w:right w:val="outset" w:sz="6" w:space="0" w:color="auto"/>
            </w:tcBorders>
            <w:vAlign w:val="center"/>
            <w:hideMark/>
          </w:tcPr>
          <w:p w:rsidR="00FD2236" w:rsidRPr="00FB7E97" w:rsidRDefault="00FD2236" w:rsidP="00FD2236">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2</w:t>
            </w:r>
          </w:p>
        </w:tc>
        <w:tc>
          <w:tcPr>
            <w:tcW w:w="1385" w:type="dxa"/>
            <w:tcBorders>
              <w:top w:val="outset" w:sz="6" w:space="0" w:color="auto"/>
              <w:left w:val="outset" w:sz="6" w:space="0" w:color="auto"/>
              <w:bottom w:val="outset" w:sz="6" w:space="0" w:color="auto"/>
              <w:right w:val="outset" w:sz="6" w:space="0" w:color="auto"/>
            </w:tcBorders>
          </w:tcPr>
          <w:p w:rsidR="00FD2236" w:rsidRPr="00FB7E97" w:rsidRDefault="00FD2236" w:rsidP="00FD2236">
            <w:pPr>
              <w:rPr>
                <w:rFonts w:ascii="Times New Roman" w:hAnsi="Times New Roman" w:cs="Times New Roman"/>
                <w:sz w:val="24"/>
                <w:szCs w:val="24"/>
              </w:rPr>
            </w:pPr>
            <w:r w:rsidRPr="00FB7E97">
              <w:rPr>
                <w:rFonts w:ascii="Times New Roman" w:hAnsi="Times New Roman" w:cs="Times New Roman"/>
                <w:sz w:val="24"/>
                <w:szCs w:val="24"/>
              </w:rPr>
              <w:t>Миргазов Рамиль</w:t>
            </w:r>
          </w:p>
        </w:tc>
        <w:tc>
          <w:tcPr>
            <w:tcW w:w="1246" w:type="dxa"/>
            <w:tcBorders>
              <w:top w:val="outset" w:sz="6" w:space="0" w:color="auto"/>
              <w:left w:val="outset" w:sz="6" w:space="0" w:color="auto"/>
              <w:bottom w:val="outset" w:sz="6" w:space="0" w:color="auto"/>
              <w:right w:val="outset" w:sz="6" w:space="0" w:color="auto"/>
            </w:tcBorders>
            <w:vAlign w:val="center"/>
            <w:hideMark/>
          </w:tcPr>
          <w:p w:rsidR="00FD2236" w:rsidRPr="00FB7E97" w:rsidRDefault="00FD2236" w:rsidP="00FD2236">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зачет</w:t>
            </w:r>
          </w:p>
        </w:tc>
        <w:tc>
          <w:tcPr>
            <w:tcW w:w="1418" w:type="dxa"/>
            <w:tcBorders>
              <w:top w:val="outset" w:sz="6" w:space="0" w:color="auto"/>
              <w:left w:val="outset" w:sz="6" w:space="0" w:color="auto"/>
              <w:bottom w:val="outset" w:sz="6" w:space="0" w:color="auto"/>
              <w:right w:val="outset" w:sz="6" w:space="0" w:color="auto"/>
            </w:tcBorders>
            <w:vAlign w:val="center"/>
            <w:hideMark/>
          </w:tcPr>
          <w:p w:rsidR="00FD2236" w:rsidRPr="00FB7E97" w:rsidRDefault="00FD2236" w:rsidP="00FD2236">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зачет</w:t>
            </w:r>
          </w:p>
        </w:tc>
        <w:tc>
          <w:tcPr>
            <w:tcW w:w="1275" w:type="dxa"/>
            <w:tcBorders>
              <w:top w:val="outset" w:sz="6" w:space="0" w:color="auto"/>
              <w:left w:val="outset" w:sz="6" w:space="0" w:color="auto"/>
              <w:bottom w:val="outset" w:sz="6" w:space="0" w:color="auto"/>
              <w:right w:val="outset" w:sz="6" w:space="0" w:color="auto"/>
            </w:tcBorders>
            <w:vAlign w:val="center"/>
            <w:hideMark/>
          </w:tcPr>
          <w:p w:rsidR="00FD2236" w:rsidRPr="00FB7E97" w:rsidRDefault="00FD2236" w:rsidP="00FD2236">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зачет</w:t>
            </w:r>
          </w:p>
        </w:tc>
        <w:tc>
          <w:tcPr>
            <w:tcW w:w="1560" w:type="dxa"/>
            <w:tcBorders>
              <w:top w:val="outset" w:sz="6" w:space="0" w:color="auto"/>
              <w:left w:val="outset" w:sz="6" w:space="0" w:color="auto"/>
              <w:bottom w:val="outset" w:sz="6" w:space="0" w:color="auto"/>
              <w:right w:val="outset" w:sz="6" w:space="0" w:color="auto"/>
            </w:tcBorders>
            <w:vAlign w:val="center"/>
            <w:hideMark/>
          </w:tcPr>
          <w:p w:rsidR="00FD2236" w:rsidRPr="00FB7E97" w:rsidRDefault="00FD2236" w:rsidP="00FD2236">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зачет</w:t>
            </w:r>
          </w:p>
        </w:tc>
        <w:tc>
          <w:tcPr>
            <w:tcW w:w="1134" w:type="dxa"/>
            <w:tcBorders>
              <w:top w:val="outset" w:sz="6" w:space="0" w:color="auto"/>
              <w:left w:val="outset" w:sz="6" w:space="0" w:color="auto"/>
              <w:bottom w:val="outset" w:sz="6" w:space="0" w:color="auto"/>
              <w:right w:val="outset" w:sz="6" w:space="0" w:color="auto"/>
            </w:tcBorders>
            <w:vAlign w:val="center"/>
            <w:hideMark/>
          </w:tcPr>
          <w:p w:rsidR="00FD2236" w:rsidRPr="00FB7E97" w:rsidRDefault="00FD2236" w:rsidP="00FD2236">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зачет</w:t>
            </w:r>
          </w:p>
        </w:tc>
        <w:tc>
          <w:tcPr>
            <w:tcW w:w="708" w:type="dxa"/>
            <w:tcBorders>
              <w:top w:val="outset" w:sz="6" w:space="0" w:color="auto"/>
              <w:left w:val="outset" w:sz="6" w:space="0" w:color="auto"/>
              <w:bottom w:val="outset" w:sz="6" w:space="0" w:color="auto"/>
              <w:right w:val="outset" w:sz="6" w:space="0" w:color="auto"/>
            </w:tcBorders>
            <w:vAlign w:val="center"/>
            <w:hideMark/>
          </w:tcPr>
          <w:p w:rsidR="00FD2236" w:rsidRPr="00FB7E97" w:rsidRDefault="00FD2236" w:rsidP="00FD2236">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зачет</w:t>
            </w:r>
          </w:p>
        </w:tc>
        <w:tc>
          <w:tcPr>
            <w:tcW w:w="1134" w:type="dxa"/>
            <w:tcBorders>
              <w:top w:val="outset" w:sz="6" w:space="0" w:color="auto"/>
              <w:left w:val="outset" w:sz="6" w:space="0" w:color="auto"/>
              <w:bottom w:val="outset" w:sz="6" w:space="0" w:color="auto"/>
              <w:right w:val="outset" w:sz="6" w:space="0" w:color="auto"/>
            </w:tcBorders>
          </w:tcPr>
          <w:p w:rsidR="00FD2236" w:rsidRPr="00FB7E97" w:rsidRDefault="00FD2236" w:rsidP="00FD2236">
            <w:pPr>
              <w:spacing w:before="100" w:beforeAutospacing="1" w:after="100" w:afterAutospacing="1" w:line="240" w:lineRule="auto"/>
              <w:rPr>
                <w:rFonts w:ascii="Times New Roman" w:eastAsia="Times New Roman" w:hAnsi="Times New Roman" w:cs="Times New Roman"/>
                <w:color w:val="000000"/>
                <w:sz w:val="24"/>
                <w:szCs w:val="24"/>
                <w:lang w:eastAsia="ru-RU"/>
              </w:rPr>
            </w:pPr>
          </w:p>
        </w:tc>
        <w:tc>
          <w:tcPr>
            <w:tcW w:w="1134" w:type="dxa"/>
            <w:tcBorders>
              <w:top w:val="outset" w:sz="6" w:space="0" w:color="auto"/>
              <w:left w:val="outset" w:sz="6" w:space="0" w:color="auto"/>
              <w:bottom w:val="outset" w:sz="6" w:space="0" w:color="auto"/>
              <w:right w:val="outset" w:sz="6" w:space="0" w:color="auto"/>
            </w:tcBorders>
          </w:tcPr>
          <w:p w:rsidR="00FD2236" w:rsidRPr="00FB7E97" w:rsidRDefault="00FD2236" w:rsidP="00FD2236">
            <w:pPr>
              <w:spacing w:before="100" w:beforeAutospacing="1" w:after="100" w:afterAutospacing="1" w:line="240" w:lineRule="auto"/>
              <w:rPr>
                <w:rFonts w:ascii="Times New Roman" w:eastAsia="Times New Roman" w:hAnsi="Times New Roman" w:cs="Times New Roman"/>
                <w:color w:val="000000"/>
                <w:sz w:val="24"/>
                <w:szCs w:val="24"/>
                <w:lang w:eastAsia="ru-RU"/>
              </w:rPr>
            </w:pPr>
          </w:p>
        </w:tc>
      </w:tr>
      <w:tr w:rsidR="00FD2236" w:rsidRPr="00FB7E97" w:rsidTr="00E8229C">
        <w:trPr>
          <w:trHeight w:val="211"/>
          <w:tblCellSpacing w:w="0" w:type="dxa"/>
        </w:trPr>
        <w:tc>
          <w:tcPr>
            <w:tcW w:w="361" w:type="dxa"/>
            <w:tcBorders>
              <w:top w:val="outset" w:sz="6" w:space="0" w:color="auto"/>
              <w:left w:val="outset" w:sz="6" w:space="0" w:color="auto"/>
              <w:bottom w:val="outset" w:sz="6" w:space="0" w:color="auto"/>
              <w:right w:val="outset" w:sz="6" w:space="0" w:color="auto"/>
            </w:tcBorders>
            <w:vAlign w:val="center"/>
            <w:hideMark/>
          </w:tcPr>
          <w:p w:rsidR="00FD2236" w:rsidRPr="00FB7E97" w:rsidRDefault="00FD2236" w:rsidP="00FD2236">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3</w:t>
            </w:r>
          </w:p>
        </w:tc>
        <w:tc>
          <w:tcPr>
            <w:tcW w:w="1385" w:type="dxa"/>
            <w:tcBorders>
              <w:top w:val="outset" w:sz="6" w:space="0" w:color="auto"/>
              <w:left w:val="outset" w:sz="6" w:space="0" w:color="auto"/>
              <w:bottom w:val="outset" w:sz="6" w:space="0" w:color="auto"/>
              <w:right w:val="outset" w:sz="6" w:space="0" w:color="auto"/>
            </w:tcBorders>
          </w:tcPr>
          <w:p w:rsidR="00FD2236" w:rsidRPr="00FB7E97" w:rsidRDefault="00FD2236" w:rsidP="00FD2236">
            <w:pPr>
              <w:rPr>
                <w:rFonts w:ascii="Times New Roman" w:hAnsi="Times New Roman" w:cs="Times New Roman"/>
                <w:sz w:val="24"/>
                <w:szCs w:val="24"/>
              </w:rPr>
            </w:pPr>
            <w:r w:rsidRPr="00FB7E97">
              <w:rPr>
                <w:rFonts w:ascii="Times New Roman" w:hAnsi="Times New Roman" w:cs="Times New Roman"/>
                <w:sz w:val="24"/>
                <w:szCs w:val="24"/>
              </w:rPr>
              <w:t>Собиров Юсуф</w:t>
            </w:r>
          </w:p>
        </w:tc>
        <w:tc>
          <w:tcPr>
            <w:tcW w:w="1246" w:type="dxa"/>
            <w:tcBorders>
              <w:top w:val="outset" w:sz="6" w:space="0" w:color="auto"/>
              <w:left w:val="outset" w:sz="6" w:space="0" w:color="auto"/>
              <w:bottom w:val="outset" w:sz="6" w:space="0" w:color="auto"/>
              <w:right w:val="outset" w:sz="6" w:space="0" w:color="auto"/>
            </w:tcBorders>
            <w:vAlign w:val="center"/>
            <w:hideMark/>
          </w:tcPr>
          <w:p w:rsidR="00FD2236" w:rsidRPr="00FB7E97" w:rsidRDefault="00FD2236" w:rsidP="00FD2236">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зачет</w:t>
            </w:r>
          </w:p>
        </w:tc>
        <w:tc>
          <w:tcPr>
            <w:tcW w:w="1418" w:type="dxa"/>
            <w:tcBorders>
              <w:top w:val="outset" w:sz="6" w:space="0" w:color="auto"/>
              <w:left w:val="outset" w:sz="6" w:space="0" w:color="auto"/>
              <w:bottom w:val="outset" w:sz="6" w:space="0" w:color="auto"/>
              <w:right w:val="outset" w:sz="6" w:space="0" w:color="auto"/>
            </w:tcBorders>
            <w:vAlign w:val="center"/>
            <w:hideMark/>
          </w:tcPr>
          <w:p w:rsidR="00FD2236" w:rsidRPr="00FB7E97" w:rsidRDefault="00FD2236" w:rsidP="00FD2236">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зачет</w:t>
            </w:r>
          </w:p>
        </w:tc>
        <w:tc>
          <w:tcPr>
            <w:tcW w:w="1275" w:type="dxa"/>
            <w:tcBorders>
              <w:top w:val="outset" w:sz="6" w:space="0" w:color="auto"/>
              <w:left w:val="outset" w:sz="6" w:space="0" w:color="auto"/>
              <w:bottom w:val="outset" w:sz="6" w:space="0" w:color="auto"/>
              <w:right w:val="outset" w:sz="6" w:space="0" w:color="auto"/>
            </w:tcBorders>
            <w:vAlign w:val="center"/>
            <w:hideMark/>
          </w:tcPr>
          <w:p w:rsidR="00FD2236" w:rsidRPr="00FB7E97" w:rsidRDefault="00FD2236" w:rsidP="00FD2236">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зачет</w:t>
            </w:r>
          </w:p>
        </w:tc>
        <w:tc>
          <w:tcPr>
            <w:tcW w:w="1560" w:type="dxa"/>
            <w:tcBorders>
              <w:top w:val="outset" w:sz="6" w:space="0" w:color="auto"/>
              <w:left w:val="outset" w:sz="6" w:space="0" w:color="auto"/>
              <w:bottom w:val="outset" w:sz="6" w:space="0" w:color="auto"/>
              <w:right w:val="outset" w:sz="6" w:space="0" w:color="auto"/>
            </w:tcBorders>
            <w:vAlign w:val="center"/>
            <w:hideMark/>
          </w:tcPr>
          <w:p w:rsidR="00FD2236" w:rsidRPr="00FB7E97" w:rsidRDefault="00FD2236" w:rsidP="00FD2236">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зачет</w:t>
            </w:r>
          </w:p>
        </w:tc>
        <w:tc>
          <w:tcPr>
            <w:tcW w:w="1134" w:type="dxa"/>
            <w:tcBorders>
              <w:top w:val="outset" w:sz="6" w:space="0" w:color="auto"/>
              <w:left w:val="outset" w:sz="6" w:space="0" w:color="auto"/>
              <w:bottom w:val="outset" w:sz="6" w:space="0" w:color="auto"/>
              <w:right w:val="outset" w:sz="6" w:space="0" w:color="auto"/>
            </w:tcBorders>
            <w:vAlign w:val="center"/>
            <w:hideMark/>
          </w:tcPr>
          <w:p w:rsidR="00FD2236" w:rsidRPr="00FB7E97" w:rsidRDefault="00FD2236" w:rsidP="00FD2236">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зачет</w:t>
            </w:r>
          </w:p>
        </w:tc>
        <w:tc>
          <w:tcPr>
            <w:tcW w:w="708" w:type="dxa"/>
            <w:tcBorders>
              <w:top w:val="outset" w:sz="6" w:space="0" w:color="auto"/>
              <w:left w:val="outset" w:sz="6" w:space="0" w:color="auto"/>
              <w:bottom w:val="outset" w:sz="6" w:space="0" w:color="auto"/>
              <w:right w:val="outset" w:sz="6" w:space="0" w:color="auto"/>
            </w:tcBorders>
            <w:vAlign w:val="center"/>
            <w:hideMark/>
          </w:tcPr>
          <w:p w:rsidR="00FD2236" w:rsidRPr="00FB7E97" w:rsidRDefault="00FD2236" w:rsidP="00FD2236">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зачет</w:t>
            </w:r>
          </w:p>
        </w:tc>
        <w:tc>
          <w:tcPr>
            <w:tcW w:w="1134" w:type="dxa"/>
            <w:tcBorders>
              <w:top w:val="outset" w:sz="6" w:space="0" w:color="auto"/>
              <w:left w:val="outset" w:sz="6" w:space="0" w:color="auto"/>
              <w:bottom w:val="outset" w:sz="6" w:space="0" w:color="auto"/>
              <w:right w:val="outset" w:sz="6" w:space="0" w:color="auto"/>
            </w:tcBorders>
          </w:tcPr>
          <w:p w:rsidR="00FD2236" w:rsidRPr="00FB7E97" w:rsidRDefault="00FD2236" w:rsidP="00FD2236">
            <w:pPr>
              <w:spacing w:before="100" w:beforeAutospacing="1" w:after="100" w:afterAutospacing="1" w:line="240" w:lineRule="auto"/>
              <w:rPr>
                <w:rFonts w:ascii="Times New Roman" w:eastAsia="Times New Roman" w:hAnsi="Times New Roman" w:cs="Times New Roman"/>
                <w:color w:val="000000"/>
                <w:sz w:val="24"/>
                <w:szCs w:val="24"/>
                <w:lang w:eastAsia="ru-RU"/>
              </w:rPr>
            </w:pPr>
          </w:p>
        </w:tc>
        <w:tc>
          <w:tcPr>
            <w:tcW w:w="1134" w:type="dxa"/>
            <w:tcBorders>
              <w:top w:val="outset" w:sz="6" w:space="0" w:color="auto"/>
              <w:left w:val="outset" w:sz="6" w:space="0" w:color="auto"/>
              <w:bottom w:val="outset" w:sz="6" w:space="0" w:color="auto"/>
              <w:right w:val="outset" w:sz="6" w:space="0" w:color="auto"/>
            </w:tcBorders>
          </w:tcPr>
          <w:p w:rsidR="00FD2236" w:rsidRPr="00FB7E97" w:rsidRDefault="00FD2236" w:rsidP="00FD2236">
            <w:pPr>
              <w:spacing w:before="100" w:beforeAutospacing="1" w:after="100" w:afterAutospacing="1" w:line="240" w:lineRule="auto"/>
              <w:rPr>
                <w:rFonts w:ascii="Times New Roman" w:eastAsia="Times New Roman" w:hAnsi="Times New Roman" w:cs="Times New Roman"/>
                <w:color w:val="000000"/>
                <w:sz w:val="24"/>
                <w:szCs w:val="24"/>
                <w:lang w:eastAsia="ru-RU"/>
              </w:rPr>
            </w:pPr>
          </w:p>
        </w:tc>
      </w:tr>
      <w:tr w:rsidR="00FD2236" w:rsidRPr="00FB7E97" w:rsidTr="00E8229C">
        <w:trPr>
          <w:trHeight w:val="195"/>
          <w:tblCellSpacing w:w="0" w:type="dxa"/>
        </w:trPr>
        <w:tc>
          <w:tcPr>
            <w:tcW w:w="361" w:type="dxa"/>
            <w:tcBorders>
              <w:top w:val="outset" w:sz="6" w:space="0" w:color="auto"/>
              <w:left w:val="outset" w:sz="6" w:space="0" w:color="auto"/>
              <w:bottom w:val="outset" w:sz="6" w:space="0" w:color="auto"/>
              <w:right w:val="outset" w:sz="6" w:space="0" w:color="auto"/>
            </w:tcBorders>
            <w:vAlign w:val="center"/>
            <w:hideMark/>
          </w:tcPr>
          <w:p w:rsidR="00FD2236" w:rsidRPr="00FB7E97" w:rsidRDefault="00FD2236" w:rsidP="00FD2236">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4</w:t>
            </w:r>
          </w:p>
        </w:tc>
        <w:tc>
          <w:tcPr>
            <w:tcW w:w="1385" w:type="dxa"/>
            <w:tcBorders>
              <w:top w:val="outset" w:sz="6" w:space="0" w:color="auto"/>
              <w:left w:val="outset" w:sz="6" w:space="0" w:color="auto"/>
              <w:bottom w:val="outset" w:sz="6" w:space="0" w:color="auto"/>
              <w:right w:val="outset" w:sz="6" w:space="0" w:color="auto"/>
            </w:tcBorders>
          </w:tcPr>
          <w:p w:rsidR="00FD2236" w:rsidRPr="00FB7E97" w:rsidRDefault="00FD2236" w:rsidP="00FD2236">
            <w:pPr>
              <w:rPr>
                <w:rFonts w:ascii="Times New Roman" w:hAnsi="Times New Roman" w:cs="Times New Roman"/>
                <w:sz w:val="24"/>
                <w:szCs w:val="24"/>
              </w:rPr>
            </w:pPr>
            <w:r w:rsidRPr="00FB7E97">
              <w:rPr>
                <w:rFonts w:ascii="Times New Roman" w:hAnsi="Times New Roman" w:cs="Times New Roman"/>
                <w:sz w:val="24"/>
                <w:szCs w:val="24"/>
              </w:rPr>
              <w:t>Хаметвалеева Дина</w:t>
            </w:r>
          </w:p>
        </w:tc>
        <w:tc>
          <w:tcPr>
            <w:tcW w:w="1246" w:type="dxa"/>
            <w:tcBorders>
              <w:top w:val="outset" w:sz="6" w:space="0" w:color="auto"/>
              <w:left w:val="outset" w:sz="6" w:space="0" w:color="auto"/>
              <w:bottom w:val="outset" w:sz="6" w:space="0" w:color="auto"/>
              <w:right w:val="outset" w:sz="6" w:space="0" w:color="auto"/>
            </w:tcBorders>
            <w:vAlign w:val="center"/>
            <w:hideMark/>
          </w:tcPr>
          <w:p w:rsidR="00FD2236" w:rsidRPr="00FB7E97" w:rsidRDefault="00FD2236" w:rsidP="00FD2236">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зачет</w:t>
            </w:r>
          </w:p>
        </w:tc>
        <w:tc>
          <w:tcPr>
            <w:tcW w:w="1418" w:type="dxa"/>
            <w:tcBorders>
              <w:top w:val="outset" w:sz="6" w:space="0" w:color="auto"/>
              <w:left w:val="outset" w:sz="6" w:space="0" w:color="auto"/>
              <w:bottom w:val="outset" w:sz="6" w:space="0" w:color="auto"/>
              <w:right w:val="outset" w:sz="6" w:space="0" w:color="auto"/>
            </w:tcBorders>
            <w:vAlign w:val="center"/>
            <w:hideMark/>
          </w:tcPr>
          <w:p w:rsidR="00FD2236" w:rsidRPr="00FB7E97" w:rsidRDefault="00FD2236" w:rsidP="00FD2236">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зачет</w:t>
            </w:r>
          </w:p>
        </w:tc>
        <w:tc>
          <w:tcPr>
            <w:tcW w:w="1275" w:type="dxa"/>
            <w:tcBorders>
              <w:top w:val="outset" w:sz="6" w:space="0" w:color="auto"/>
              <w:left w:val="outset" w:sz="6" w:space="0" w:color="auto"/>
              <w:bottom w:val="outset" w:sz="6" w:space="0" w:color="auto"/>
              <w:right w:val="outset" w:sz="6" w:space="0" w:color="auto"/>
            </w:tcBorders>
            <w:vAlign w:val="center"/>
            <w:hideMark/>
          </w:tcPr>
          <w:p w:rsidR="00FD2236" w:rsidRPr="00FB7E97" w:rsidRDefault="00FD2236" w:rsidP="00FD2236">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зачет</w:t>
            </w:r>
          </w:p>
        </w:tc>
        <w:tc>
          <w:tcPr>
            <w:tcW w:w="1560" w:type="dxa"/>
            <w:tcBorders>
              <w:top w:val="outset" w:sz="6" w:space="0" w:color="auto"/>
              <w:left w:val="outset" w:sz="6" w:space="0" w:color="auto"/>
              <w:bottom w:val="outset" w:sz="6" w:space="0" w:color="auto"/>
              <w:right w:val="outset" w:sz="6" w:space="0" w:color="auto"/>
            </w:tcBorders>
            <w:vAlign w:val="center"/>
            <w:hideMark/>
          </w:tcPr>
          <w:p w:rsidR="00FD2236" w:rsidRPr="00FB7E97" w:rsidRDefault="00FD2236" w:rsidP="00FD2236">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зачет</w:t>
            </w:r>
          </w:p>
        </w:tc>
        <w:tc>
          <w:tcPr>
            <w:tcW w:w="1134" w:type="dxa"/>
            <w:tcBorders>
              <w:top w:val="outset" w:sz="6" w:space="0" w:color="auto"/>
              <w:left w:val="outset" w:sz="6" w:space="0" w:color="auto"/>
              <w:bottom w:val="outset" w:sz="6" w:space="0" w:color="auto"/>
              <w:right w:val="outset" w:sz="6" w:space="0" w:color="auto"/>
            </w:tcBorders>
            <w:vAlign w:val="center"/>
            <w:hideMark/>
          </w:tcPr>
          <w:p w:rsidR="00FD2236" w:rsidRPr="00FB7E97" w:rsidRDefault="00FD2236" w:rsidP="00FD2236">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зачет</w:t>
            </w:r>
          </w:p>
        </w:tc>
        <w:tc>
          <w:tcPr>
            <w:tcW w:w="708" w:type="dxa"/>
            <w:tcBorders>
              <w:top w:val="outset" w:sz="6" w:space="0" w:color="auto"/>
              <w:left w:val="outset" w:sz="6" w:space="0" w:color="auto"/>
              <w:bottom w:val="outset" w:sz="6" w:space="0" w:color="auto"/>
              <w:right w:val="outset" w:sz="6" w:space="0" w:color="auto"/>
            </w:tcBorders>
            <w:vAlign w:val="center"/>
            <w:hideMark/>
          </w:tcPr>
          <w:p w:rsidR="00FD2236" w:rsidRPr="00FB7E97" w:rsidRDefault="00FD2236" w:rsidP="00FD2236">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зачет</w:t>
            </w:r>
          </w:p>
        </w:tc>
        <w:tc>
          <w:tcPr>
            <w:tcW w:w="1134" w:type="dxa"/>
            <w:tcBorders>
              <w:top w:val="outset" w:sz="6" w:space="0" w:color="auto"/>
              <w:left w:val="outset" w:sz="6" w:space="0" w:color="auto"/>
              <w:bottom w:val="outset" w:sz="6" w:space="0" w:color="auto"/>
              <w:right w:val="outset" w:sz="6" w:space="0" w:color="auto"/>
            </w:tcBorders>
          </w:tcPr>
          <w:p w:rsidR="00FD2236" w:rsidRPr="00FB7E97" w:rsidRDefault="00FD2236" w:rsidP="00FD2236">
            <w:pPr>
              <w:spacing w:before="100" w:beforeAutospacing="1" w:after="100" w:afterAutospacing="1" w:line="240" w:lineRule="auto"/>
              <w:rPr>
                <w:rFonts w:ascii="Times New Roman" w:eastAsia="Times New Roman" w:hAnsi="Times New Roman" w:cs="Times New Roman"/>
                <w:color w:val="000000"/>
                <w:sz w:val="24"/>
                <w:szCs w:val="24"/>
                <w:lang w:eastAsia="ru-RU"/>
              </w:rPr>
            </w:pPr>
          </w:p>
        </w:tc>
        <w:tc>
          <w:tcPr>
            <w:tcW w:w="1134" w:type="dxa"/>
            <w:tcBorders>
              <w:top w:val="outset" w:sz="6" w:space="0" w:color="auto"/>
              <w:left w:val="outset" w:sz="6" w:space="0" w:color="auto"/>
              <w:bottom w:val="outset" w:sz="6" w:space="0" w:color="auto"/>
              <w:right w:val="outset" w:sz="6" w:space="0" w:color="auto"/>
            </w:tcBorders>
          </w:tcPr>
          <w:p w:rsidR="00FD2236" w:rsidRPr="00FB7E97" w:rsidRDefault="00FD2236" w:rsidP="00FD2236">
            <w:pPr>
              <w:spacing w:before="100" w:beforeAutospacing="1" w:after="100" w:afterAutospacing="1" w:line="240" w:lineRule="auto"/>
              <w:rPr>
                <w:rFonts w:ascii="Times New Roman" w:eastAsia="Times New Roman" w:hAnsi="Times New Roman" w:cs="Times New Roman"/>
                <w:color w:val="000000"/>
                <w:sz w:val="24"/>
                <w:szCs w:val="24"/>
                <w:lang w:eastAsia="ru-RU"/>
              </w:rPr>
            </w:pPr>
          </w:p>
        </w:tc>
      </w:tr>
    </w:tbl>
    <w:p w:rsidR="00FD2236" w:rsidRPr="00FB7E97" w:rsidRDefault="00FD2236" w:rsidP="00FD2236">
      <w:pPr>
        <w:spacing w:before="100" w:beforeAutospacing="1" w:after="100" w:afterAutospacing="1" w:line="240" w:lineRule="auto"/>
        <w:rPr>
          <w:rFonts w:ascii="Times New Roman" w:eastAsia="Times New Roman" w:hAnsi="Times New Roman" w:cs="Times New Roman"/>
          <w:color w:val="000000"/>
          <w:sz w:val="24"/>
          <w:szCs w:val="24"/>
          <w:lang w:eastAsia="ru-RU"/>
        </w:rPr>
      </w:pPr>
    </w:p>
    <w:p w:rsidR="00FD2236" w:rsidRPr="00FB7E97" w:rsidRDefault="00FD2236" w:rsidP="00FD2236">
      <w:pPr>
        <w:spacing w:after="0" w:line="245" w:lineRule="atLeast"/>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По критерию №1, №2 зачёт получили </w:t>
      </w:r>
      <w:r w:rsidRPr="00FB7E97">
        <w:rPr>
          <w:rFonts w:ascii="Times New Roman" w:eastAsia="Times New Roman" w:hAnsi="Times New Roman" w:cs="Times New Roman"/>
          <w:b/>
          <w:bCs/>
          <w:color w:val="000000"/>
          <w:sz w:val="24"/>
          <w:szCs w:val="24"/>
          <w:lang w:eastAsia="ru-RU"/>
        </w:rPr>
        <w:t>4 человека</w:t>
      </w:r>
      <w:r w:rsidRPr="00FB7E97">
        <w:rPr>
          <w:rFonts w:ascii="Times New Roman" w:eastAsia="Times New Roman" w:hAnsi="Times New Roman" w:cs="Times New Roman"/>
          <w:color w:val="000000"/>
          <w:sz w:val="24"/>
          <w:szCs w:val="24"/>
          <w:lang w:eastAsia="ru-RU"/>
        </w:rPr>
        <w:t xml:space="preserve">. Выпускники обстоятельно аргументируют свои тезисы на основе двух литературных произведений. Уместное упоминание имен персонажей, выделение микротем, значимых деталей, эпизодическое использование сжатого пересказа свидетельствует о хорошем знании текстов произведений. </w:t>
      </w:r>
    </w:p>
    <w:p w:rsidR="00FD2236" w:rsidRPr="00FB7E97" w:rsidRDefault="00FD2236" w:rsidP="00FD2236">
      <w:pPr>
        <w:spacing w:after="0" w:line="245" w:lineRule="atLeast"/>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b/>
          <w:bCs/>
          <w:color w:val="000000"/>
          <w:sz w:val="24"/>
          <w:szCs w:val="24"/>
          <w:lang w:eastAsia="ru-RU"/>
        </w:rPr>
        <w:t>Анализ сочинений по критерию №3 «Композиция и логика рассуждения»</w:t>
      </w:r>
      <w:r w:rsidRPr="00FB7E97">
        <w:rPr>
          <w:rFonts w:ascii="Times New Roman" w:eastAsia="Times New Roman" w:hAnsi="Times New Roman" w:cs="Times New Roman"/>
          <w:color w:val="000000"/>
          <w:sz w:val="24"/>
          <w:szCs w:val="24"/>
          <w:lang w:eastAsia="ru-RU"/>
        </w:rPr>
        <w:t>. По этому критерию </w:t>
      </w:r>
      <w:r w:rsidRPr="00FB7E97">
        <w:rPr>
          <w:rFonts w:ascii="Times New Roman" w:eastAsia="Times New Roman" w:hAnsi="Times New Roman" w:cs="Times New Roman"/>
          <w:b/>
          <w:bCs/>
          <w:color w:val="000000"/>
          <w:sz w:val="24"/>
          <w:szCs w:val="24"/>
          <w:lang w:eastAsia="ru-RU"/>
        </w:rPr>
        <w:t>все работы</w:t>
      </w:r>
      <w:r w:rsidRPr="00FB7E97">
        <w:rPr>
          <w:rFonts w:ascii="Times New Roman" w:eastAsia="Times New Roman" w:hAnsi="Times New Roman" w:cs="Times New Roman"/>
          <w:color w:val="000000"/>
          <w:sz w:val="24"/>
          <w:szCs w:val="24"/>
          <w:lang w:eastAsia="ru-RU"/>
        </w:rPr>
        <w:t> были зачтены. Сочинения в основном построены логично, выдержано соотношение между тезисами и доказательствами. В первом абзаце высказаны тезисы общего характера. Второй и третий абзацы посвящены анализу конкретных примеров. Следует отметить логику рассуждений, связанных общей идеей и опирающихся при этом на несколько художественных произведений. Вступление, тезисно-доказательная часть, заключение тесно связаны между собой.</w:t>
      </w:r>
    </w:p>
    <w:p w:rsidR="00FD2236" w:rsidRPr="00FB7E97" w:rsidRDefault="00FD2236" w:rsidP="00FD2236">
      <w:pPr>
        <w:spacing w:after="0" w:line="245" w:lineRule="atLeast"/>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b/>
          <w:bCs/>
          <w:color w:val="000000"/>
          <w:sz w:val="24"/>
          <w:szCs w:val="24"/>
          <w:lang w:eastAsia="ru-RU"/>
        </w:rPr>
        <w:t xml:space="preserve">Анализ сочинений по критерию №4 «Качество письменной речи». </w:t>
      </w:r>
      <w:r w:rsidRPr="00FB7E97">
        <w:rPr>
          <w:rFonts w:ascii="Times New Roman" w:eastAsia="Times New Roman" w:hAnsi="Times New Roman" w:cs="Times New Roman"/>
          <w:bCs/>
          <w:color w:val="000000"/>
          <w:sz w:val="24"/>
          <w:szCs w:val="24"/>
          <w:lang w:eastAsia="ru-RU"/>
        </w:rPr>
        <w:t>Все работы зачтены.</w:t>
      </w:r>
    </w:p>
    <w:p w:rsidR="00FD2236" w:rsidRPr="00FB7E97" w:rsidRDefault="00FD2236" w:rsidP="00FD2236">
      <w:pPr>
        <w:spacing w:after="0" w:line="245" w:lineRule="atLeast"/>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b/>
          <w:bCs/>
          <w:color w:val="000000"/>
          <w:sz w:val="24"/>
          <w:szCs w:val="24"/>
          <w:lang w:eastAsia="ru-RU"/>
        </w:rPr>
        <w:t>Анализ сочинений по критерию №5 «Грамотность»</w:t>
      </w:r>
    </w:p>
    <w:p w:rsidR="00FD2236" w:rsidRPr="00FB7E97" w:rsidRDefault="00FD2236" w:rsidP="00FD2236">
      <w:pPr>
        <w:spacing w:after="0" w:line="245" w:lineRule="atLeast"/>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lastRenderedPageBreak/>
        <w:t>По данному критерию все работы были зачтены. Но в работах всё же имеются грамматические, орфографические и пунктуационные ошибки. </w:t>
      </w:r>
    </w:p>
    <w:p w:rsidR="00FD2236" w:rsidRPr="00FB7E97" w:rsidRDefault="00FD2236" w:rsidP="00FD2236">
      <w:pPr>
        <w:spacing w:after="0" w:line="245" w:lineRule="atLeast"/>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xml:space="preserve">Типичные орфографические ошибки, допущенные учащимися: безударные гласные в </w:t>
      </w:r>
      <w:proofErr w:type="gramStart"/>
      <w:r w:rsidRPr="00FB7E97">
        <w:rPr>
          <w:rFonts w:ascii="Times New Roman" w:eastAsia="Times New Roman" w:hAnsi="Times New Roman" w:cs="Times New Roman"/>
          <w:color w:val="000000"/>
          <w:sz w:val="24"/>
          <w:szCs w:val="24"/>
          <w:lang w:eastAsia="ru-RU"/>
        </w:rPr>
        <w:t>корне  слова</w:t>
      </w:r>
      <w:proofErr w:type="gramEnd"/>
      <w:r w:rsidRPr="00FB7E97">
        <w:rPr>
          <w:rFonts w:ascii="Times New Roman" w:eastAsia="Times New Roman" w:hAnsi="Times New Roman" w:cs="Times New Roman"/>
          <w:color w:val="000000"/>
          <w:sz w:val="24"/>
          <w:szCs w:val="24"/>
          <w:lang w:eastAsia="ru-RU"/>
        </w:rPr>
        <w:t>, ошибки в написании производных союзов, нарушение согласования и управления; написание тся, ться, НЕ с разными частями речи.</w:t>
      </w:r>
    </w:p>
    <w:p w:rsidR="00FD2236" w:rsidRPr="00FB7E97" w:rsidRDefault="00FD2236" w:rsidP="00FD2236">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xml:space="preserve">Типичные пунктуационные ошибки, допущенные учащимися: наиболее частые ошибки связаны с темами «Пунктуация в </w:t>
      </w:r>
      <w:proofErr w:type="gramStart"/>
      <w:r w:rsidRPr="00FB7E97">
        <w:rPr>
          <w:rFonts w:ascii="Times New Roman" w:eastAsia="Times New Roman" w:hAnsi="Times New Roman" w:cs="Times New Roman"/>
          <w:color w:val="000000"/>
          <w:sz w:val="24"/>
          <w:szCs w:val="24"/>
          <w:lang w:eastAsia="ru-RU"/>
        </w:rPr>
        <w:t>предложениях  с</w:t>
      </w:r>
      <w:proofErr w:type="gramEnd"/>
      <w:r w:rsidRPr="00FB7E97">
        <w:rPr>
          <w:rFonts w:ascii="Times New Roman" w:eastAsia="Times New Roman" w:hAnsi="Times New Roman" w:cs="Times New Roman"/>
          <w:color w:val="000000"/>
          <w:sz w:val="24"/>
          <w:szCs w:val="24"/>
          <w:lang w:eastAsia="ru-RU"/>
        </w:rPr>
        <w:t xml:space="preserve"> однородными членами», «Пунктуация в предложениях с обособленными второстепенными членами», «Пунктуация в сложных предложениях, состоящих из нескольких частей».</w:t>
      </w:r>
    </w:p>
    <w:p w:rsidR="00FD2236" w:rsidRPr="00FB7E97" w:rsidRDefault="00FD2236" w:rsidP="00FD2236">
      <w:pPr>
        <w:spacing w:after="0" w:line="245" w:lineRule="atLeast"/>
        <w:rPr>
          <w:rFonts w:ascii="Times New Roman" w:eastAsia="Times New Roman" w:hAnsi="Times New Roman" w:cs="Times New Roman"/>
          <w:color w:val="000000"/>
          <w:sz w:val="24"/>
          <w:szCs w:val="24"/>
          <w:lang w:eastAsia="ru-RU"/>
        </w:rPr>
      </w:pPr>
    </w:p>
    <w:p w:rsidR="00FD2236" w:rsidRPr="00FB7E97" w:rsidRDefault="00FD2236" w:rsidP="00FD2236">
      <w:pPr>
        <w:spacing w:after="0"/>
        <w:jc w:val="both"/>
        <w:rPr>
          <w:rFonts w:ascii="Times New Roman" w:eastAsia="Times New Roman" w:hAnsi="Times New Roman" w:cs="Times New Roman"/>
          <w:b/>
          <w:bCs/>
          <w:color w:val="000000"/>
          <w:sz w:val="24"/>
          <w:szCs w:val="24"/>
          <w:lang w:eastAsia="ru-RU"/>
        </w:rPr>
      </w:pPr>
      <w:r w:rsidRPr="00FB7E97">
        <w:rPr>
          <w:rFonts w:ascii="Times New Roman" w:eastAsia="Times New Roman" w:hAnsi="Times New Roman" w:cs="Times New Roman"/>
          <w:color w:val="000000"/>
          <w:sz w:val="24"/>
          <w:szCs w:val="24"/>
          <w:lang w:eastAsia="ru-RU"/>
        </w:rPr>
        <w:t> </w:t>
      </w:r>
      <w:r w:rsidRPr="00FB7E97">
        <w:rPr>
          <w:rFonts w:ascii="Times New Roman" w:eastAsia="Times New Roman" w:hAnsi="Times New Roman" w:cs="Times New Roman"/>
          <w:b/>
          <w:bCs/>
          <w:color w:val="000000"/>
          <w:sz w:val="24"/>
          <w:szCs w:val="24"/>
          <w:lang w:eastAsia="ru-RU"/>
        </w:rPr>
        <w:t>Рекомендации по результатам итогового сочинения:</w:t>
      </w:r>
    </w:p>
    <w:p w:rsidR="00FD2236" w:rsidRPr="00FB7E97" w:rsidRDefault="00FD2236" w:rsidP="00FD2236">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 Довести результаты итогового сочинения (изложения) до сведения родителей под роспись.</w:t>
      </w:r>
    </w:p>
    <w:p w:rsidR="00FD2236" w:rsidRPr="00FB7E97" w:rsidRDefault="00FD2236" w:rsidP="00FD2236">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xml:space="preserve">2. Проанализировать и обобщить с </w:t>
      </w:r>
      <w:proofErr w:type="gramStart"/>
      <w:r w:rsidRPr="00FB7E97">
        <w:rPr>
          <w:rFonts w:ascii="Times New Roman" w:eastAsia="Times New Roman" w:hAnsi="Times New Roman" w:cs="Times New Roman"/>
          <w:color w:val="000000"/>
          <w:sz w:val="24"/>
          <w:szCs w:val="24"/>
          <w:lang w:eastAsia="ru-RU"/>
        </w:rPr>
        <w:t>учащимися  возможные</w:t>
      </w:r>
      <w:proofErr w:type="gramEnd"/>
      <w:r w:rsidRPr="00FB7E97">
        <w:rPr>
          <w:rFonts w:ascii="Times New Roman" w:eastAsia="Times New Roman" w:hAnsi="Times New Roman" w:cs="Times New Roman"/>
          <w:color w:val="000000"/>
          <w:sz w:val="24"/>
          <w:szCs w:val="24"/>
          <w:lang w:eastAsia="ru-RU"/>
        </w:rPr>
        <w:t xml:space="preserve"> пути – варианты раскрытия предложенных тем.</w:t>
      </w:r>
    </w:p>
    <w:p w:rsidR="00FD2236" w:rsidRPr="00FB7E97" w:rsidRDefault="00FD2236" w:rsidP="00FD2236">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3.Систематически проводить контроль за усвоением обучающимися изучаемого материала, продолжить работу по индивидуальным образовательным маршрутам по подготовке к ЕГЭ по русскому языку.</w:t>
      </w:r>
    </w:p>
    <w:p w:rsidR="00FD2236" w:rsidRPr="00FB7E97" w:rsidRDefault="00FD2236" w:rsidP="00FD2236">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FB7E97">
        <w:rPr>
          <w:rFonts w:ascii="Times New Roman" w:hAnsi="Times New Roman" w:cs="Times New Roman"/>
          <w:color w:val="000000"/>
          <w:sz w:val="24"/>
          <w:szCs w:val="24"/>
        </w:rPr>
        <w:t>4.Осуществлять планомерную работу по устранению пробелов в знаниях учащихся. Продолжить обучение написанию сочинений разных жанров развивающего, исследовательского характера на уроках русского языка и литературы.</w:t>
      </w:r>
    </w:p>
    <w:p w:rsidR="00FD2236" w:rsidRPr="00FB7E97" w:rsidRDefault="00FD2236" w:rsidP="00FD2236">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5.В систему работы на каждом уроке включить следующие виды упражнений, заданий: развёрнутые письменные ответы-рассуждения по прочитанному произведению, </w:t>
      </w:r>
      <w:r w:rsidRPr="00FB7E97">
        <w:rPr>
          <w:rFonts w:ascii="Times New Roman" w:hAnsi="Times New Roman" w:cs="Times New Roman"/>
          <w:color w:val="000000"/>
          <w:sz w:val="24"/>
          <w:szCs w:val="24"/>
        </w:rPr>
        <w:t xml:space="preserve">совершенствовать гуманитарные навыки работы обучающихся со справочной, литературоведческой и лингвистической литературой, </w:t>
      </w:r>
      <w:r w:rsidRPr="00FB7E97">
        <w:rPr>
          <w:rFonts w:ascii="Times New Roman" w:eastAsia="Times New Roman" w:hAnsi="Times New Roman" w:cs="Times New Roman"/>
          <w:color w:val="000000"/>
          <w:sz w:val="24"/>
          <w:szCs w:val="24"/>
          <w:lang w:eastAsia="ru-RU"/>
        </w:rPr>
        <w:t xml:space="preserve">задания на редактирование грамматических и речевых ошибок, орфографических и пунктуационных ошибок </w:t>
      </w:r>
      <w:proofErr w:type="gramStart"/>
      <w:r w:rsidRPr="00FB7E97">
        <w:rPr>
          <w:rFonts w:ascii="Times New Roman" w:eastAsia="Times New Roman" w:hAnsi="Times New Roman" w:cs="Times New Roman"/>
          <w:color w:val="000000"/>
          <w:sz w:val="24"/>
          <w:szCs w:val="24"/>
          <w:lang w:eastAsia="ru-RU"/>
        </w:rPr>
        <w:t>в  работах</w:t>
      </w:r>
      <w:proofErr w:type="gramEnd"/>
      <w:r w:rsidRPr="00FB7E97">
        <w:rPr>
          <w:rFonts w:ascii="Times New Roman" w:eastAsia="Times New Roman" w:hAnsi="Times New Roman" w:cs="Times New Roman"/>
          <w:color w:val="000000"/>
          <w:sz w:val="24"/>
          <w:szCs w:val="24"/>
          <w:lang w:eastAsia="ru-RU"/>
        </w:rPr>
        <w:t xml:space="preserve"> учащихся</w:t>
      </w:r>
    </w:p>
    <w:p w:rsidR="0036436E" w:rsidRPr="00FB7E97" w:rsidRDefault="00FD2236" w:rsidP="00FD2236">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6.Расширить работу по анализу текста; наряду с правописными и грамматическими заданиями постоянно предусматривать вопросы на понимание содержания текста, авторской позиции, языковых средств связи, средств языковой выразительности; ввести в постоянную практику работы с текстом формирование корректного и аргументированного личного мнения учащихся о проблемах, поставленных автором, а также умение чувствовать подтекст.</w:t>
      </w:r>
    </w:p>
    <w:p w:rsidR="00FD2236" w:rsidRPr="00FB7E97" w:rsidRDefault="00FD2236" w:rsidP="0036436E">
      <w:pPr>
        <w:spacing w:after="0" w:line="240" w:lineRule="auto"/>
        <w:rPr>
          <w:rFonts w:ascii="Times New Roman" w:eastAsia="Times New Roman" w:hAnsi="Times New Roman" w:cs="Times New Roman"/>
          <w:b/>
          <w:color w:val="000000"/>
          <w:sz w:val="24"/>
          <w:szCs w:val="24"/>
          <w:lang w:eastAsia="ru-RU"/>
        </w:rPr>
      </w:pPr>
    </w:p>
    <w:p w:rsidR="0036436E" w:rsidRPr="00FB7E97" w:rsidRDefault="00FD2236" w:rsidP="0036436E">
      <w:p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b/>
          <w:color w:val="000000"/>
          <w:sz w:val="24"/>
          <w:szCs w:val="24"/>
          <w:lang w:eastAsia="ru-RU"/>
        </w:rPr>
        <w:t xml:space="preserve">      </w:t>
      </w:r>
      <w:r w:rsidR="0036436E" w:rsidRPr="00FB7E97">
        <w:rPr>
          <w:rFonts w:ascii="Times New Roman" w:eastAsia="Times New Roman" w:hAnsi="Times New Roman" w:cs="Times New Roman"/>
          <w:color w:val="000000"/>
          <w:sz w:val="24"/>
          <w:szCs w:val="24"/>
          <w:lang w:eastAsia="ru-RU"/>
        </w:rPr>
        <w:t>К итоговой аттестации на основании решения педагогического совета были допущены 4 учащихся. По результатам итоговой аттестации, которая проводилась в форме промежуточной аттестации за курс средней общей школы</w:t>
      </w:r>
    </w:p>
    <w:p w:rsidR="000B3B6C" w:rsidRPr="00FB7E97" w:rsidRDefault="00C72CF9" w:rsidP="00725F7A">
      <w:pPr>
        <w:spacing w:after="53"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     </w:t>
      </w:r>
      <w:r w:rsidR="00C609C6" w:rsidRPr="00FB7E97">
        <w:rPr>
          <w:rFonts w:ascii="Times New Roman" w:hAnsi="Times New Roman" w:cs="Times New Roman"/>
          <w:sz w:val="24"/>
          <w:szCs w:val="24"/>
        </w:rPr>
        <w:t xml:space="preserve">Выпускники </w:t>
      </w:r>
      <w:proofErr w:type="gramStart"/>
      <w:r w:rsidR="00C609C6" w:rsidRPr="00FB7E97">
        <w:rPr>
          <w:rFonts w:ascii="Times New Roman" w:hAnsi="Times New Roman" w:cs="Times New Roman"/>
          <w:sz w:val="24"/>
          <w:szCs w:val="24"/>
        </w:rPr>
        <w:t>сдавали  экзамена</w:t>
      </w:r>
      <w:proofErr w:type="gramEnd"/>
      <w:r w:rsidR="00C609C6" w:rsidRPr="00FB7E97">
        <w:rPr>
          <w:rFonts w:ascii="Times New Roman" w:hAnsi="Times New Roman" w:cs="Times New Roman"/>
          <w:sz w:val="24"/>
          <w:szCs w:val="24"/>
        </w:rPr>
        <w:t xml:space="preserve"> по русскому языку</w:t>
      </w:r>
      <w:r w:rsidR="000A1FE9" w:rsidRPr="00FB7E97">
        <w:rPr>
          <w:rFonts w:ascii="Times New Roman" w:hAnsi="Times New Roman" w:cs="Times New Roman"/>
          <w:sz w:val="24"/>
          <w:szCs w:val="24"/>
        </w:rPr>
        <w:t>, математика профиль</w:t>
      </w:r>
      <w:r w:rsidR="00C609C6" w:rsidRPr="00FB7E97">
        <w:rPr>
          <w:rFonts w:ascii="Times New Roman" w:hAnsi="Times New Roman" w:cs="Times New Roman"/>
          <w:sz w:val="24"/>
          <w:szCs w:val="24"/>
        </w:rPr>
        <w:t>. Для сдачи экзаменов по выбору выпускник</w:t>
      </w:r>
      <w:r w:rsidR="0036436E" w:rsidRPr="00FB7E97">
        <w:rPr>
          <w:rFonts w:ascii="Times New Roman" w:hAnsi="Times New Roman" w:cs="Times New Roman"/>
          <w:sz w:val="24"/>
          <w:szCs w:val="24"/>
        </w:rPr>
        <w:t xml:space="preserve">и определили   </w:t>
      </w:r>
      <w:proofErr w:type="gramStart"/>
      <w:r w:rsidR="0036436E" w:rsidRPr="00FB7E97">
        <w:rPr>
          <w:rFonts w:ascii="Times New Roman" w:hAnsi="Times New Roman" w:cs="Times New Roman"/>
          <w:sz w:val="24"/>
          <w:szCs w:val="24"/>
        </w:rPr>
        <w:t xml:space="preserve">физику, </w:t>
      </w:r>
      <w:r w:rsidR="00C609C6" w:rsidRPr="00FB7E97">
        <w:rPr>
          <w:rFonts w:ascii="Times New Roman" w:hAnsi="Times New Roman" w:cs="Times New Roman"/>
          <w:sz w:val="24"/>
          <w:szCs w:val="24"/>
        </w:rPr>
        <w:t xml:space="preserve"> химию</w:t>
      </w:r>
      <w:proofErr w:type="gramEnd"/>
      <w:r w:rsidR="00C609C6" w:rsidRPr="00FB7E97">
        <w:rPr>
          <w:rFonts w:ascii="Times New Roman" w:hAnsi="Times New Roman" w:cs="Times New Roman"/>
          <w:sz w:val="24"/>
          <w:szCs w:val="24"/>
        </w:rPr>
        <w:t>.  Следует отметить, что положительная динамика успеваемости выпускников 11-го класса характеризуется качественным составом обучающихся, осознанно пришедших в 10-11 класс. Прослеживается добросовестное и ответственное отношение обучающихся к экзаменам с целью дальнейшего самоопределения и поступления в вузы.</w:t>
      </w:r>
    </w:p>
    <w:p w:rsidR="00F557AB" w:rsidRDefault="00F557AB" w:rsidP="00725F7A">
      <w:pPr>
        <w:spacing w:after="53" w:line="240" w:lineRule="auto"/>
        <w:jc w:val="both"/>
        <w:rPr>
          <w:rFonts w:ascii="Times New Roman" w:hAnsi="Times New Roman" w:cs="Times New Roman"/>
          <w:sz w:val="24"/>
          <w:szCs w:val="24"/>
        </w:rPr>
      </w:pPr>
    </w:p>
    <w:p w:rsidR="00181CCF" w:rsidRDefault="00181CCF" w:rsidP="00725F7A">
      <w:pPr>
        <w:spacing w:after="53" w:line="240" w:lineRule="auto"/>
        <w:jc w:val="both"/>
        <w:rPr>
          <w:rFonts w:ascii="Times New Roman" w:hAnsi="Times New Roman" w:cs="Times New Roman"/>
          <w:sz w:val="24"/>
          <w:szCs w:val="24"/>
        </w:rPr>
      </w:pPr>
    </w:p>
    <w:p w:rsidR="00181CCF" w:rsidRDefault="00181CCF" w:rsidP="00725F7A">
      <w:pPr>
        <w:spacing w:after="53" w:line="240" w:lineRule="auto"/>
        <w:jc w:val="both"/>
        <w:rPr>
          <w:rFonts w:ascii="Times New Roman" w:hAnsi="Times New Roman" w:cs="Times New Roman"/>
          <w:sz w:val="24"/>
          <w:szCs w:val="24"/>
        </w:rPr>
      </w:pPr>
    </w:p>
    <w:p w:rsidR="00181CCF" w:rsidRDefault="00181CCF" w:rsidP="00725F7A">
      <w:pPr>
        <w:spacing w:after="53" w:line="240" w:lineRule="auto"/>
        <w:jc w:val="both"/>
        <w:rPr>
          <w:rFonts w:ascii="Times New Roman" w:hAnsi="Times New Roman" w:cs="Times New Roman"/>
          <w:sz w:val="24"/>
          <w:szCs w:val="24"/>
        </w:rPr>
      </w:pPr>
    </w:p>
    <w:p w:rsidR="00181CCF" w:rsidRDefault="00181CCF" w:rsidP="00725F7A">
      <w:pPr>
        <w:spacing w:after="53" w:line="240" w:lineRule="auto"/>
        <w:jc w:val="both"/>
        <w:rPr>
          <w:rFonts w:ascii="Times New Roman" w:hAnsi="Times New Roman" w:cs="Times New Roman"/>
          <w:sz w:val="24"/>
          <w:szCs w:val="24"/>
        </w:rPr>
      </w:pPr>
    </w:p>
    <w:p w:rsidR="00181CCF" w:rsidRDefault="00181CCF" w:rsidP="00725F7A">
      <w:pPr>
        <w:spacing w:after="53" w:line="240" w:lineRule="auto"/>
        <w:jc w:val="both"/>
        <w:rPr>
          <w:rFonts w:ascii="Times New Roman" w:hAnsi="Times New Roman" w:cs="Times New Roman"/>
          <w:sz w:val="24"/>
          <w:szCs w:val="24"/>
        </w:rPr>
      </w:pPr>
    </w:p>
    <w:p w:rsidR="00181CCF" w:rsidRPr="00FB7E97" w:rsidRDefault="00181CCF" w:rsidP="00725F7A">
      <w:pPr>
        <w:spacing w:after="53" w:line="240" w:lineRule="auto"/>
        <w:jc w:val="both"/>
        <w:rPr>
          <w:rFonts w:ascii="Times New Roman" w:hAnsi="Times New Roman" w:cs="Times New Roman"/>
          <w:sz w:val="24"/>
          <w:szCs w:val="24"/>
        </w:rPr>
      </w:pPr>
    </w:p>
    <w:p w:rsidR="00C609C6" w:rsidRPr="00FB7E97" w:rsidRDefault="00C609C6" w:rsidP="00725F7A">
      <w:pPr>
        <w:spacing w:after="53" w:line="240" w:lineRule="auto"/>
        <w:jc w:val="both"/>
        <w:rPr>
          <w:rFonts w:ascii="Times New Roman" w:hAnsi="Times New Roman" w:cs="Times New Roman"/>
          <w:b/>
          <w:sz w:val="24"/>
          <w:szCs w:val="24"/>
        </w:rPr>
      </w:pPr>
      <w:r w:rsidRPr="00FB7E97">
        <w:rPr>
          <w:rFonts w:ascii="Times New Roman" w:hAnsi="Times New Roman" w:cs="Times New Roman"/>
          <w:sz w:val="24"/>
          <w:szCs w:val="24"/>
        </w:rPr>
        <w:lastRenderedPageBreak/>
        <w:t xml:space="preserve"> В ходе аттестации получены результаты</w:t>
      </w:r>
      <w:r w:rsidRPr="00FB7E97">
        <w:rPr>
          <w:rFonts w:ascii="Times New Roman" w:hAnsi="Times New Roman" w:cs="Times New Roman"/>
          <w:b/>
          <w:sz w:val="24"/>
          <w:szCs w:val="24"/>
        </w:rPr>
        <w:t xml:space="preserve">:                                 </w:t>
      </w:r>
    </w:p>
    <w:tbl>
      <w:tblPr>
        <w:tblW w:w="5000" w:type="pct"/>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27"/>
        <w:gridCol w:w="2270"/>
        <w:gridCol w:w="1809"/>
        <w:gridCol w:w="1194"/>
        <w:gridCol w:w="1499"/>
        <w:gridCol w:w="1413"/>
        <w:gridCol w:w="1615"/>
      </w:tblGrid>
      <w:tr w:rsidR="00C609C6" w:rsidRPr="00FB7E97" w:rsidTr="003129B9">
        <w:trPr>
          <w:cantSplit/>
          <w:trHeight w:val="578"/>
          <w:jc w:val="center"/>
        </w:trPr>
        <w:tc>
          <w:tcPr>
            <w:tcW w:w="255"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C609C6" w:rsidRPr="00FB7E97" w:rsidRDefault="00C609C6" w:rsidP="008870DF">
            <w:pPr>
              <w:spacing w:before="100" w:beforeAutospacing="1" w:after="100" w:afterAutospacing="1"/>
              <w:jc w:val="both"/>
              <w:rPr>
                <w:rFonts w:ascii="Times New Roman" w:hAnsi="Times New Roman" w:cs="Times New Roman"/>
                <w:b/>
                <w:sz w:val="24"/>
                <w:szCs w:val="24"/>
              </w:rPr>
            </w:pPr>
            <w:r w:rsidRPr="00FB7E97">
              <w:rPr>
                <w:rFonts w:ascii="Times New Roman" w:hAnsi="Times New Roman" w:cs="Times New Roman"/>
                <w:b/>
                <w:sz w:val="24"/>
                <w:szCs w:val="24"/>
              </w:rPr>
              <w:t>№</w:t>
            </w:r>
          </w:p>
        </w:tc>
        <w:tc>
          <w:tcPr>
            <w:tcW w:w="1099"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609C6" w:rsidRPr="00FB7E97" w:rsidRDefault="00C609C6" w:rsidP="008870DF">
            <w:pPr>
              <w:spacing w:before="100" w:beforeAutospacing="1" w:after="100" w:afterAutospacing="1"/>
              <w:jc w:val="both"/>
              <w:rPr>
                <w:rFonts w:ascii="Times New Roman" w:hAnsi="Times New Roman" w:cs="Times New Roman"/>
                <w:b/>
                <w:sz w:val="24"/>
                <w:szCs w:val="24"/>
              </w:rPr>
            </w:pPr>
            <w:r w:rsidRPr="00FB7E97">
              <w:rPr>
                <w:rFonts w:ascii="Times New Roman" w:hAnsi="Times New Roman" w:cs="Times New Roman"/>
                <w:b/>
                <w:sz w:val="24"/>
                <w:szCs w:val="24"/>
              </w:rPr>
              <w:t>Предмет</w:t>
            </w:r>
          </w:p>
        </w:tc>
        <w:tc>
          <w:tcPr>
            <w:tcW w:w="876"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609C6" w:rsidRPr="00FB7E97" w:rsidRDefault="00C609C6" w:rsidP="008870DF">
            <w:pPr>
              <w:spacing w:before="100" w:beforeAutospacing="1" w:after="100" w:afterAutospacing="1"/>
              <w:jc w:val="both"/>
              <w:rPr>
                <w:rFonts w:ascii="Times New Roman" w:hAnsi="Times New Roman" w:cs="Times New Roman"/>
                <w:b/>
                <w:sz w:val="24"/>
                <w:szCs w:val="24"/>
              </w:rPr>
            </w:pPr>
            <w:r w:rsidRPr="00FB7E97">
              <w:rPr>
                <w:rFonts w:ascii="Times New Roman" w:hAnsi="Times New Roman" w:cs="Times New Roman"/>
                <w:b/>
                <w:sz w:val="24"/>
                <w:szCs w:val="24"/>
              </w:rPr>
              <w:t>Всего выпускников</w:t>
            </w:r>
          </w:p>
        </w:tc>
        <w:tc>
          <w:tcPr>
            <w:tcW w:w="578"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609C6" w:rsidRPr="00FB7E97" w:rsidRDefault="00C609C6" w:rsidP="008870DF">
            <w:pPr>
              <w:keepNext/>
              <w:spacing w:after="0"/>
              <w:jc w:val="both"/>
              <w:outlineLvl w:val="0"/>
              <w:rPr>
                <w:rFonts w:ascii="Times New Roman" w:hAnsi="Times New Roman" w:cs="Times New Roman"/>
                <w:b/>
                <w:sz w:val="24"/>
                <w:szCs w:val="24"/>
              </w:rPr>
            </w:pPr>
            <w:r w:rsidRPr="00FB7E97">
              <w:rPr>
                <w:rFonts w:ascii="Times New Roman" w:hAnsi="Times New Roman" w:cs="Times New Roman"/>
                <w:b/>
                <w:sz w:val="24"/>
                <w:szCs w:val="24"/>
              </w:rPr>
              <w:t>Сдавало</w:t>
            </w:r>
          </w:p>
        </w:tc>
        <w:tc>
          <w:tcPr>
            <w:tcW w:w="726"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609C6" w:rsidRPr="00FB7E97" w:rsidRDefault="00C609C6" w:rsidP="008870DF">
            <w:pPr>
              <w:keepNext/>
              <w:spacing w:after="0"/>
              <w:jc w:val="both"/>
              <w:outlineLvl w:val="0"/>
              <w:rPr>
                <w:rFonts w:ascii="Times New Roman" w:hAnsi="Times New Roman" w:cs="Times New Roman"/>
                <w:b/>
                <w:sz w:val="24"/>
                <w:szCs w:val="24"/>
              </w:rPr>
            </w:pPr>
            <w:r w:rsidRPr="00FB7E97">
              <w:rPr>
                <w:rFonts w:ascii="Times New Roman" w:hAnsi="Times New Roman" w:cs="Times New Roman"/>
                <w:b/>
                <w:sz w:val="24"/>
                <w:szCs w:val="24"/>
              </w:rPr>
              <w:t>% сдававших</w:t>
            </w:r>
          </w:p>
        </w:tc>
        <w:tc>
          <w:tcPr>
            <w:tcW w:w="684"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609C6" w:rsidRPr="00FB7E97" w:rsidRDefault="00C609C6" w:rsidP="008870DF">
            <w:pPr>
              <w:spacing w:before="100" w:beforeAutospacing="1" w:after="100" w:afterAutospacing="1"/>
              <w:jc w:val="both"/>
              <w:rPr>
                <w:rFonts w:ascii="Times New Roman" w:hAnsi="Times New Roman" w:cs="Times New Roman"/>
                <w:b/>
                <w:sz w:val="24"/>
                <w:szCs w:val="24"/>
              </w:rPr>
            </w:pPr>
            <w:r w:rsidRPr="00FB7E97">
              <w:rPr>
                <w:rFonts w:ascii="Times New Roman" w:hAnsi="Times New Roman" w:cs="Times New Roman"/>
                <w:b/>
                <w:sz w:val="24"/>
                <w:szCs w:val="24"/>
              </w:rPr>
              <w:t>% усп-ти</w:t>
            </w:r>
          </w:p>
        </w:tc>
        <w:tc>
          <w:tcPr>
            <w:tcW w:w="782"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609C6" w:rsidRPr="00FB7E97" w:rsidRDefault="00C609C6" w:rsidP="008870DF">
            <w:pPr>
              <w:spacing w:before="100" w:beforeAutospacing="1" w:after="100" w:afterAutospacing="1"/>
              <w:jc w:val="both"/>
              <w:rPr>
                <w:rFonts w:ascii="Times New Roman" w:hAnsi="Times New Roman" w:cs="Times New Roman"/>
                <w:b/>
                <w:sz w:val="24"/>
                <w:szCs w:val="24"/>
              </w:rPr>
            </w:pPr>
            <w:r w:rsidRPr="00FB7E97">
              <w:rPr>
                <w:rFonts w:ascii="Times New Roman" w:hAnsi="Times New Roman" w:cs="Times New Roman"/>
                <w:b/>
                <w:sz w:val="24"/>
                <w:szCs w:val="24"/>
              </w:rPr>
              <w:t>Средний балл</w:t>
            </w:r>
          </w:p>
        </w:tc>
      </w:tr>
      <w:tr w:rsidR="00C609C6" w:rsidRPr="00FB7E97" w:rsidTr="003129B9">
        <w:trPr>
          <w:trHeight w:val="409"/>
          <w:jc w:val="center"/>
        </w:trPr>
        <w:tc>
          <w:tcPr>
            <w:tcW w:w="25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609C6" w:rsidRPr="00FB7E97" w:rsidRDefault="00C609C6" w:rsidP="008870DF">
            <w:pPr>
              <w:spacing w:before="100" w:beforeAutospacing="1" w:after="100" w:afterAutospacing="1"/>
              <w:jc w:val="both"/>
              <w:rPr>
                <w:rFonts w:ascii="Times New Roman" w:hAnsi="Times New Roman" w:cs="Times New Roman"/>
                <w:b/>
                <w:sz w:val="24"/>
                <w:szCs w:val="24"/>
              </w:rPr>
            </w:pPr>
            <w:r w:rsidRPr="00FB7E97">
              <w:rPr>
                <w:rFonts w:ascii="Times New Roman" w:hAnsi="Times New Roman" w:cs="Times New Roman"/>
                <w:b/>
                <w:sz w:val="24"/>
                <w:szCs w:val="24"/>
              </w:rPr>
              <w:t>1</w:t>
            </w:r>
          </w:p>
        </w:tc>
        <w:tc>
          <w:tcPr>
            <w:tcW w:w="1099" w:type="pct"/>
            <w:tcBorders>
              <w:top w:val="nil"/>
              <w:left w:val="nil"/>
              <w:bottom w:val="single" w:sz="8" w:space="0" w:color="auto"/>
              <w:right w:val="single" w:sz="8" w:space="0" w:color="auto"/>
            </w:tcBorders>
            <w:tcMar>
              <w:top w:w="0" w:type="dxa"/>
              <w:left w:w="108" w:type="dxa"/>
              <w:bottom w:w="0" w:type="dxa"/>
              <w:right w:w="108" w:type="dxa"/>
            </w:tcMar>
            <w:hideMark/>
          </w:tcPr>
          <w:p w:rsidR="00C609C6" w:rsidRPr="00FB7E97" w:rsidRDefault="00C609C6" w:rsidP="008870DF">
            <w:pPr>
              <w:spacing w:before="100" w:beforeAutospacing="1" w:after="100" w:afterAutospacing="1"/>
              <w:jc w:val="both"/>
              <w:rPr>
                <w:rFonts w:ascii="Times New Roman" w:hAnsi="Times New Roman" w:cs="Times New Roman"/>
                <w:b/>
                <w:sz w:val="24"/>
                <w:szCs w:val="24"/>
              </w:rPr>
            </w:pPr>
            <w:r w:rsidRPr="00FB7E97">
              <w:rPr>
                <w:rFonts w:ascii="Times New Roman" w:hAnsi="Times New Roman" w:cs="Times New Roman"/>
                <w:b/>
                <w:sz w:val="24"/>
                <w:szCs w:val="24"/>
              </w:rPr>
              <w:t xml:space="preserve">Русский язык </w:t>
            </w:r>
          </w:p>
        </w:tc>
        <w:tc>
          <w:tcPr>
            <w:tcW w:w="876" w:type="pct"/>
            <w:tcBorders>
              <w:top w:val="nil"/>
              <w:left w:val="nil"/>
              <w:bottom w:val="single" w:sz="8" w:space="0" w:color="auto"/>
              <w:right w:val="single" w:sz="8" w:space="0" w:color="auto"/>
            </w:tcBorders>
            <w:tcMar>
              <w:top w:w="0" w:type="dxa"/>
              <w:left w:w="108" w:type="dxa"/>
              <w:bottom w:w="0" w:type="dxa"/>
              <w:right w:w="108" w:type="dxa"/>
            </w:tcMar>
          </w:tcPr>
          <w:p w:rsidR="00C609C6" w:rsidRPr="00FB7E97" w:rsidRDefault="0036436E" w:rsidP="008870DF">
            <w:pPr>
              <w:spacing w:before="100" w:beforeAutospacing="1" w:after="100" w:afterAutospacing="1"/>
              <w:jc w:val="both"/>
              <w:rPr>
                <w:rFonts w:ascii="Times New Roman" w:hAnsi="Times New Roman" w:cs="Times New Roman"/>
                <w:b/>
                <w:sz w:val="24"/>
                <w:szCs w:val="24"/>
              </w:rPr>
            </w:pPr>
            <w:r w:rsidRPr="00FB7E97">
              <w:rPr>
                <w:rFonts w:ascii="Times New Roman" w:hAnsi="Times New Roman" w:cs="Times New Roman"/>
                <w:b/>
                <w:sz w:val="24"/>
                <w:szCs w:val="24"/>
              </w:rPr>
              <w:t>4</w:t>
            </w:r>
          </w:p>
        </w:tc>
        <w:tc>
          <w:tcPr>
            <w:tcW w:w="578" w:type="pct"/>
            <w:tcBorders>
              <w:top w:val="nil"/>
              <w:left w:val="nil"/>
              <w:bottom w:val="single" w:sz="8" w:space="0" w:color="auto"/>
              <w:right w:val="single" w:sz="8" w:space="0" w:color="auto"/>
            </w:tcBorders>
            <w:tcMar>
              <w:top w:w="0" w:type="dxa"/>
              <w:left w:w="108" w:type="dxa"/>
              <w:bottom w:w="0" w:type="dxa"/>
              <w:right w:w="108" w:type="dxa"/>
            </w:tcMar>
          </w:tcPr>
          <w:p w:rsidR="00C609C6" w:rsidRPr="00FB7E97" w:rsidRDefault="001B0B62" w:rsidP="008870DF">
            <w:pPr>
              <w:spacing w:before="100" w:beforeAutospacing="1" w:after="100" w:afterAutospacing="1"/>
              <w:jc w:val="both"/>
              <w:rPr>
                <w:rFonts w:ascii="Times New Roman" w:hAnsi="Times New Roman" w:cs="Times New Roman"/>
                <w:b/>
                <w:sz w:val="24"/>
                <w:szCs w:val="24"/>
              </w:rPr>
            </w:pPr>
            <w:r w:rsidRPr="00FB7E97">
              <w:rPr>
                <w:rFonts w:ascii="Times New Roman" w:hAnsi="Times New Roman" w:cs="Times New Roman"/>
                <w:b/>
                <w:sz w:val="24"/>
                <w:szCs w:val="24"/>
              </w:rPr>
              <w:t>4</w:t>
            </w:r>
          </w:p>
        </w:tc>
        <w:tc>
          <w:tcPr>
            <w:tcW w:w="726" w:type="pct"/>
            <w:tcBorders>
              <w:top w:val="nil"/>
              <w:left w:val="nil"/>
              <w:bottom w:val="single" w:sz="8" w:space="0" w:color="auto"/>
              <w:right w:val="single" w:sz="8" w:space="0" w:color="auto"/>
            </w:tcBorders>
            <w:tcMar>
              <w:top w:w="0" w:type="dxa"/>
              <w:left w:w="108" w:type="dxa"/>
              <w:bottom w:w="0" w:type="dxa"/>
              <w:right w:w="108" w:type="dxa"/>
            </w:tcMar>
          </w:tcPr>
          <w:p w:rsidR="00C609C6" w:rsidRPr="00FB7E97" w:rsidRDefault="0036436E" w:rsidP="008870DF">
            <w:pPr>
              <w:spacing w:before="100" w:beforeAutospacing="1" w:after="100" w:afterAutospacing="1"/>
              <w:jc w:val="both"/>
              <w:rPr>
                <w:rFonts w:ascii="Times New Roman" w:hAnsi="Times New Roman" w:cs="Times New Roman"/>
                <w:b/>
                <w:sz w:val="24"/>
                <w:szCs w:val="24"/>
              </w:rPr>
            </w:pPr>
            <w:r w:rsidRPr="00FB7E97">
              <w:rPr>
                <w:rFonts w:ascii="Times New Roman" w:hAnsi="Times New Roman" w:cs="Times New Roman"/>
                <w:b/>
                <w:sz w:val="24"/>
                <w:szCs w:val="24"/>
              </w:rPr>
              <w:t>100</w:t>
            </w:r>
          </w:p>
        </w:tc>
        <w:tc>
          <w:tcPr>
            <w:tcW w:w="684" w:type="pct"/>
            <w:tcBorders>
              <w:top w:val="nil"/>
              <w:left w:val="nil"/>
              <w:bottom w:val="single" w:sz="8" w:space="0" w:color="auto"/>
              <w:right w:val="single" w:sz="8" w:space="0" w:color="auto"/>
            </w:tcBorders>
            <w:tcMar>
              <w:top w:w="0" w:type="dxa"/>
              <w:left w:w="108" w:type="dxa"/>
              <w:bottom w:w="0" w:type="dxa"/>
              <w:right w:w="108" w:type="dxa"/>
            </w:tcMar>
          </w:tcPr>
          <w:p w:rsidR="00C609C6" w:rsidRPr="00FB7E97" w:rsidRDefault="00C609C6" w:rsidP="008870DF">
            <w:pPr>
              <w:spacing w:before="100" w:beforeAutospacing="1" w:after="100" w:afterAutospacing="1"/>
              <w:jc w:val="both"/>
              <w:rPr>
                <w:rFonts w:ascii="Times New Roman" w:hAnsi="Times New Roman" w:cs="Times New Roman"/>
                <w:b/>
                <w:sz w:val="24"/>
                <w:szCs w:val="24"/>
              </w:rPr>
            </w:pPr>
            <w:r w:rsidRPr="00FB7E97">
              <w:rPr>
                <w:rFonts w:ascii="Times New Roman" w:hAnsi="Times New Roman" w:cs="Times New Roman"/>
                <w:b/>
                <w:sz w:val="24"/>
                <w:szCs w:val="24"/>
              </w:rPr>
              <w:t>100</w:t>
            </w:r>
          </w:p>
        </w:tc>
        <w:tc>
          <w:tcPr>
            <w:tcW w:w="782" w:type="pct"/>
            <w:tcBorders>
              <w:top w:val="nil"/>
              <w:left w:val="nil"/>
              <w:bottom w:val="single" w:sz="8" w:space="0" w:color="auto"/>
              <w:right w:val="single" w:sz="8" w:space="0" w:color="auto"/>
            </w:tcBorders>
            <w:tcMar>
              <w:top w:w="0" w:type="dxa"/>
              <w:left w:w="108" w:type="dxa"/>
              <w:bottom w:w="0" w:type="dxa"/>
              <w:right w:w="108" w:type="dxa"/>
            </w:tcMar>
          </w:tcPr>
          <w:p w:rsidR="00C609C6" w:rsidRPr="00FB7E97" w:rsidRDefault="0036436E" w:rsidP="008870DF">
            <w:pPr>
              <w:spacing w:before="100" w:beforeAutospacing="1" w:after="100" w:afterAutospacing="1"/>
              <w:jc w:val="both"/>
              <w:rPr>
                <w:rFonts w:ascii="Times New Roman" w:hAnsi="Times New Roman" w:cs="Times New Roman"/>
                <w:b/>
                <w:sz w:val="24"/>
                <w:szCs w:val="24"/>
              </w:rPr>
            </w:pPr>
            <w:r w:rsidRPr="00FB7E97">
              <w:rPr>
                <w:rFonts w:ascii="Times New Roman" w:hAnsi="Times New Roman" w:cs="Times New Roman"/>
                <w:b/>
                <w:sz w:val="24"/>
                <w:szCs w:val="24"/>
              </w:rPr>
              <w:t>70</w:t>
            </w:r>
            <w:r w:rsidR="00115282" w:rsidRPr="00FB7E97">
              <w:rPr>
                <w:rFonts w:ascii="Times New Roman" w:hAnsi="Times New Roman" w:cs="Times New Roman"/>
                <w:b/>
                <w:sz w:val="24"/>
                <w:szCs w:val="24"/>
              </w:rPr>
              <w:t>,25</w:t>
            </w:r>
          </w:p>
        </w:tc>
      </w:tr>
      <w:tr w:rsidR="00C609C6" w:rsidRPr="00FB7E97" w:rsidTr="003129B9">
        <w:trPr>
          <w:trHeight w:val="669"/>
          <w:jc w:val="center"/>
        </w:trPr>
        <w:tc>
          <w:tcPr>
            <w:tcW w:w="25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609C6" w:rsidRPr="00FB7E97" w:rsidRDefault="00C609C6" w:rsidP="008870DF">
            <w:pPr>
              <w:spacing w:before="100" w:beforeAutospacing="1" w:after="100" w:afterAutospacing="1"/>
              <w:jc w:val="both"/>
              <w:rPr>
                <w:rFonts w:ascii="Times New Roman" w:hAnsi="Times New Roman" w:cs="Times New Roman"/>
                <w:b/>
                <w:sz w:val="24"/>
                <w:szCs w:val="24"/>
              </w:rPr>
            </w:pPr>
            <w:r w:rsidRPr="00FB7E97">
              <w:rPr>
                <w:rFonts w:ascii="Times New Roman" w:hAnsi="Times New Roman" w:cs="Times New Roman"/>
                <w:b/>
                <w:sz w:val="24"/>
                <w:szCs w:val="24"/>
              </w:rPr>
              <w:t>2</w:t>
            </w:r>
          </w:p>
        </w:tc>
        <w:tc>
          <w:tcPr>
            <w:tcW w:w="1099" w:type="pct"/>
            <w:tcBorders>
              <w:top w:val="nil"/>
              <w:left w:val="nil"/>
              <w:bottom w:val="single" w:sz="8" w:space="0" w:color="auto"/>
              <w:right w:val="single" w:sz="8" w:space="0" w:color="auto"/>
            </w:tcBorders>
            <w:tcMar>
              <w:top w:w="0" w:type="dxa"/>
              <w:left w:w="108" w:type="dxa"/>
              <w:bottom w:w="0" w:type="dxa"/>
              <w:right w:w="108" w:type="dxa"/>
            </w:tcMar>
            <w:hideMark/>
          </w:tcPr>
          <w:p w:rsidR="00C609C6" w:rsidRPr="00FB7E97" w:rsidRDefault="000A1FE9" w:rsidP="008870DF">
            <w:pPr>
              <w:spacing w:before="100" w:beforeAutospacing="1" w:after="100" w:afterAutospacing="1"/>
              <w:jc w:val="both"/>
              <w:rPr>
                <w:rFonts w:ascii="Times New Roman" w:hAnsi="Times New Roman" w:cs="Times New Roman"/>
                <w:b/>
                <w:sz w:val="24"/>
                <w:szCs w:val="24"/>
              </w:rPr>
            </w:pPr>
            <w:r w:rsidRPr="00FB7E97">
              <w:rPr>
                <w:rFonts w:ascii="Times New Roman" w:hAnsi="Times New Roman" w:cs="Times New Roman"/>
                <w:b/>
                <w:sz w:val="24"/>
                <w:szCs w:val="24"/>
              </w:rPr>
              <w:t xml:space="preserve">Математика </w:t>
            </w:r>
            <w:r w:rsidR="00C609C6" w:rsidRPr="00FB7E97">
              <w:rPr>
                <w:rFonts w:ascii="Times New Roman" w:hAnsi="Times New Roman" w:cs="Times New Roman"/>
                <w:b/>
                <w:sz w:val="24"/>
                <w:szCs w:val="24"/>
              </w:rPr>
              <w:t>профиль</w:t>
            </w:r>
          </w:p>
        </w:tc>
        <w:tc>
          <w:tcPr>
            <w:tcW w:w="876" w:type="pct"/>
            <w:tcBorders>
              <w:top w:val="nil"/>
              <w:left w:val="nil"/>
              <w:bottom w:val="single" w:sz="8" w:space="0" w:color="auto"/>
              <w:right w:val="single" w:sz="8" w:space="0" w:color="auto"/>
            </w:tcBorders>
            <w:tcMar>
              <w:top w:w="0" w:type="dxa"/>
              <w:left w:w="108" w:type="dxa"/>
              <w:bottom w:w="0" w:type="dxa"/>
              <w:right w:w="108" w:type="dxa"/>
            </w:tcMar>
          </w:tcPr>
          <w:p w:rsidR="00C609C6" w:rsidRPr="00FB7E97" w:rsidRDefault="0036436E" w:rsidP="008870DF">
            <w:pPr>
              <w:spacing w:before="100" w:beforeAutospacing="1" w:after="100" w:afterAutospacing="1"/>
              <w:jc w:val="both"/>
              <w:rPr>
                <w:rFonts w:ascii="Times New Roman" w:hAnsi="Times New Roman" w:cs="Times New Roman"/>
                <w:b/>
                <w:sz w:val="24"/>
                <w:szCs w:val="24"/>
              </w:rPr>
            </w:pPr>
            <w:r w:rsidRPr="00FB7E97">
              <w:rPr>
                <w:rFonts w:ascii="Times New Roman" w:hAnsi="Times New Roman" w:cs="Times New Roman"/>
                <w:b/>
                <w:sz w:val="24"/>
                <w:szCs w:val="24"/>
              </w:rPr>
              <w:t>4</w:t>
            </w:r>
          </w:p>
        </w:tc>
        <w:tc>
          <w:tcPr>
            <w:tcW w:w="578" w:type="pct"/>
            <w:tcBorders>
              <w:top w:val="nil"/>
              <w:left w:val="nil"/>
              <w:bottom w:val="single" w:sz="8" w:space="0" w:color="auto"/>
              <w:right w:val="single" w:sz="8" w:space="0" w:color="auto"/>
            </w:tcBorders>
            <w:tcMar>
              <w:top w:w="0" w:type="dxa"/>
              <w:left w:w="108" w:type="dxa"/>
              <w:bottom w:w="0" w:type="dxa"/>
              <w:right w:w="108" w:type="dxa"/>
            </w:tcMar>
          </w:tcPr>
          <w:p w:rsidR="00C609C6" w:rsidRPr="00FB7E97" w:rsidRDefault="0036436E" w:rsidP="008870DF">
            <w:pPr>
              <w:spacing w:before="100" w:beforeAutospacing="1" w:after="100" w:afterAutospacing="1"/>
              <w:jc w:val="both"/>
              <w:rPr>
                <w:rFonts w:ascii="Times New Roman" w:hAnsi="Times New Roman" w:cs="Times New Roman"/>
                <w:b/>
                <w:sz w:val="24"/>
                <w:szCs w:val="24"/>
              </w:rPr>
            </w:pPr>
            <w:r w:rsidRPr="00FB7E97">
              <w:rPr>
                <w:rFonts w:ascii="Times New Roman" w:hAnsi="Times New Roman" w:cs="Times New Roman"/>
                <w:b/>
                <w:sz w:val="24"/>
                <w:szCs w:val="24"/>
              </w:rPr>
              <w:t>3</w:t>
            </w:r>
          </w:p>
        </w:tc>
        <w:tc>
          <w:tcPr>
            <w:tcW w:w="726" w:type="pct"/>
            <w:tcBorders>
              <w:top w:val="nil"/>
              <w:left w:val="nil"/>
              <w:bottom w:val="single" w:sz="8" w:space="0" w:color="auto"/>
              <w:right w:val="single" w:sz="8" w:space="0" w:color="auto"/>
            </w:tcBorders>
            <w:tcMar>
              <w:top w:w="0" w:type="dxa"/>
              <w:left w:w="108" w:type="dxa"/>
              <w:bottom w:w="0" w:type="dxa"/>
              <w:right w:w="108" w:type="dxa"/>
            </w:tcMar>
          </w:tcPr>
          <w:p w:rsidR="00C609C6" w:rsidRPr="00FB7E97" w:rsidRDefault="0036436E" w:rsidP="008870DF">
            <w:pPr>
              <w:spacing w:before="100" w:beforeAutospacing="1" w:after="100" w:afterAutospacing="1"/>
              <w:jc w:val="both"/>
              <w:rPr>
                <w:rFonts w:ascii="Times New Roman" w:hAnsi="Times New Roman" w:cs="Times New Roman"/>
                <w:b/>
                <w:sz w:val="24"/>
                <w:szCs w:val="24"/>
              </w:rPr>
            </w:pPr>
            <w:r w:rsidRPr="00FB7E97">
              <w:rPr>
                <w:rFonts w:ascii="Times New Roman" w:hAnsi="Times New Roman" w:cs="Times New Roman"/>
                <w:b/>
                <w:sz w:val="24"/>
                <w:szCs w:val="24"/>
              </w:rPr>
              <w:t>75</w:t>
            </w:r>
          </w:p>
        </w:tc>
        <w:tc>
          <w:tcPr>
            <w:tcW w:w="684" w:type="pct"/>
            <w:tcBorders>
              <w:top w:val="nil"/>
              <w:left w:val="nil"/>
              <w:bottom w:val="single" w:sz="8" w:space="0" w:color="auto"/>
              <w:right w:val="single" w:sz="8" w:space="0" w:color="auto"/>
            </w:tcBorders>
            <w:tcMar>
              <w:top w:w="0" w:type="dxa"/>
              <w:left w:w="108" w:type="dxa"/>
              <w:bottom w:w="0" w:type="dxa"/>
              <w:right w:w="108" w:type="dxa"/>
            </w:tcMar>
          </w:tcPr>
          <w:p w:rsidR="00C609C6" w:rsidRPr="00FB7E97" w:rsidRDefault="000A1FE9" w:rsidP="008870DF">
            <w:pPr>
              <w:spacing w:before="100" w:beforeAutospacing="1" w:after="100" w:afterAutospacing="1"/>
              <w:jc w:val="both"/>
              <w:rPr>
                <w:rFonts w:ascii="Times New Roman" w:hAnsi="Times New Roman" w:cs="Times New Roman"/>
                <w:b/>
                <w:sz w:val="24"/>
                <w:szCs w:val="24"/>
              </w:rPr>
            </w:pPr>
            <w:r w:rsidRPr="00FB7E97">
              <w:rPr>
                <w:rFonts w:ascii="Times New Roman" w:hAnsi="Times New Roman" w:cs="Times New Roman"/>
                <w:b/>
                <w:sz w:val="24"/>
                <w:szCs w:val="24"/>
              </w:rPr>
              <w:t>100</w:t>
            </w:r>
          </w:p>
        </w:tc>
        <w:tc>
          <w:tcPr>
            <w:tcW w:w="782" w:type="pct"/>
            <w:tcBorders>
              <w:top w:val="nil"/>
              <w:left w:val="nil"/>
              <w:bottom w:val="single" w:sz="8" w:space="0" w:color="auto"/>
              <w:right w:val="single" w:sz="8" w:space="0" w:color="auto"/>
            </w:tcBorders>
            <w:tcMar>
              <w:top w:w="0" w:type="dxa"/>
              <w:left w:w="108" w:type="dxa"/>
              <w:bottom w:w="0" w:type="dxa"/>
              <w:right w:w="108" w:type="dxa"/>
            </w:tcMar>
          </w:tcPr>
          <w:p w:rsidR="00C609C6" w:rsidRPr="00FB7E97" w:rsidRDefault="00115282" w:rsidP="008870DF">
            <w:pPr>
              <w:spacing w:before="100" w:beforeAutospacing="1" w:after="100" w:afterAutospacing="1"/>
              <w:jc w:val="both"/>
              <w:rPr>
                <w:rFonts w:ascii="Times New Roman" w:hAnsi="Times New Roman" w:cs="Times New Roman"/>
                <w:b/>
                <w:sz w:val="24"/>
                <w:szCs w:val="24"/>
              </w:rPr>
            </w:pPr>
            <w:r w:rsidRPr="00FB7E97">
              <w:rPr>
                <w:rFonts w:ascii="Times New Roman" w:hAnsi="Times New Roman" w:cs="Times New Roman"/>
                <w:b/>
                <w:sz w:val="24"/>
                <w:szCs w:val="24"/>
              </w:rPr>
              <w:t>74</w:t>
            </w:r>
          </w:p>
        </w:tc>
      </w:tr>
      <w:tr w:rsidR="0036436E" w:rsidRPr="00FB7E97" w:rsidTr="003129B9">
        <w:trPr>
          <w:trHeight w:val="669"/>
          <w:jc w:val="center"/>
        </w:trPr>
        <w:tc>
          <w:tcPr>
            <w:tcW w:w="255"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36436E" w:rsidRPr="00FB7E97" w:rsidRDefault="0036436E" w:rsidP="008870DF">
            <w:pPr>
              <w:spacing w:before="100" w:beforeAutospacing="1" w:after="100" w:afterAutospacing="1"/>
              <w:jc w:val="both"/>
              <w:rPr>
                <w:rFonts w:ascii="Times New Roman" w:hAnsi="Times New Roman" w:cs="Times New Roman"/>
                <w:b/>
                <w:sz w:val="24"/>
                <w:szCs w:val="24"/>
              </w:rPr>
            </w:pPr>
            <w:r w:rsidRPr="00FB7E97">
              <w:rPr>
                <w:rFonts w:ascii="Times New Roman" w:hAnsi="Times New Roman" w:cs="Times New Roman"/>
                <w:b/>
                <w:sz w:val="24"/>
                <w:szCs w:val="24"/>
              </w:rPr>
              <w:t>3</w:t>
            </w:r>
          </w:p>
        </w:tc>
        <w:tc>
          <w:tcPr>
            <w:tcW w:w="1099" w:type="pct"/>
            <w:tcBorders>
              <w:top w:val="nil"/>
              <w:left w:val="nil"/>
              <w:bottom w:val="single" w:sz="8" w:space="0" w:color="auto"/>
              <w:right w:val="single" w:sz="8" w:space="0" w:color="auto"/>
            </w:tcBorders>
            <w:tcMar>
              <w:top w:w="0" w:type="dxa"/>
              <w:left w:w="108" w:type="dxa"/>
              <w:bottom w:w="0" w:type="dxa"/>
              <w:right w:w="108" w:type="dxa"/>
            </w:tcMar>
          </w:tcPr>
          <w:p w:rsidR="0036436E" w:rsidRPr="00FB7E97" w:rsidRDefault="0036436E" w:rsidP="008870DF">
            <w:pPr>
              <w:spacing w:before="100" w:beforeAutospacing="1" w:after="100" w:afterAutospacing="1"/>
              <w:jc w:val="both"/>
              <w:rPr>
                <w:rFonts w:ascii="Times New Roman" w:hAnsi="Times New Roman" w:cs="Times New Roman"/>
                <w:b/>
                <w:sz w:val="24"/>
                <w:szCs w:val="24"/>
              </w:rPr>
            </w:pPr>
            <w:r w:rsidRPr="00FB7E97">
              <w:rPr>
                <w:rFonts w:ascii="Times New Roman" w:hAnsi="Times New Roman" w:cs="Times New Roman"/>
                <w:b/>
                <w:sz w:val="24"/>
                <w:szCs w:val="24"/>
              </w:rPr>
              <w:t xml:space="preserve">Математика база </w:t>
            </w:r>
          </w:p>
        </w:tc>
        <w:tc>
          <w:tcPr>
            <w:tcW w:w="876" w:type="pct"/>
            <w:tcBorders>
              <w:top w:val="nil"/>
              <w:left w:val="nil"/>
              <w:bottom w:val="single" w:sz="8" w:space="0" w:color="auto"/>
              <w:right w:val="single" w:sz="8" w:space="0" w:color="auto"/>
            </w:tcBorders>
            <w:tcMar>
              <w:top w:w="0" w:type="dxa"/>
              <w:left w:w="108" w:type="dxa"/>
              <w:bottom w:w="0" w:type="dxa"/>
              <w:right w:w="108" w:type="dxa"/>
            </w:tcMar>
          </w:tcPr>
          <w:p w:rsidR="0036436E" w:rsidRPr="00FB7E97" w:rsidRDefault="0036436E" w:rsidP="008870DF">
            <w:pPr>
              <w:spacing w:before="100" w:beforeAutospacing="1" w:after="100" w:afterAutospacing="1"/>
              <w:jc w:val="both"/>
              <w:rPr>
                <w:rFonts w:ascii="Times New Roman" w:hAnsi="Times New Roman" w:cs="Times New Roman"/>
                <w:b/>
                <w:sz w:val="24"/>
                <w:szCs w:val="24"/>
              </w:rPr>
            </w:pPr>
            <w:r w:rsidRPr="00FB7E97">
              <w:rPr>
                <w:rFonts w:ascii="Times New Roman" w:hAnsi="Times New Roman" w:cs="Times New Roman"/>
                <w:b/>
                <w:sz w:val="24"/>
                <w:szCs w:val="24"/>
              </w:rPr>
              <w:t>4</w:t>
            </w:r>
          </w:p>
        </w:tc>
        <w:tc>
          <w:tcPr>
            <w:tcW w:w="578" w:type="pct"/>
            <w:tcBorders>
              <w:top w:val="nil"/>
              <w:left w:val="nil"/>
              <w:bottom w:val="single" w:sz="8" w:space="0" w:color="auto"/>
              <w:right w:val="single" w:sz="8" w:space="0" w:color="auto"/>
            </w:tcBorders>
            <w:tcMar>
              <w:top w:w="0" w:type="dxa"/>
              <w:left w:w="108" w:type="dxa"/>
              <w:bottom w:w="0" w:type="dxa"/>
              <w:right w:w="108" w:type="dxa"/>
            </w:tcMar>
          </w:tcPr>
          <w:p w:rsidR="0036436E" w:rsidRPr="00FB7E97" w:rsidRDefault="0036436E" w:rsidP="008870DF">
            <w:pPr>
              <w:spacing w:before="100" w:beforeAutospacing="1" w:after="100" w:afterAutospacing="1"/>
              <w:jc w:val="both"/>
              <w:rPr>
                <w:rFonts w:ascii="Times New Roman" w:hAnsi="Times New Roman" w:cs="Times New Roman"/>
                <w:b/>
                <w:sz w:val="24"/>
                <w:szCs w:val="24"/>
              </w:rPr>
            </w:pPr>
            <w:r w:rsidRPr="00FB7E97">
              <w:rPr>
                <w:rFonts w:ascii="Times New Roman" w:hAnsi="Times New Roman" w:cs="Times New Roman"/>
                <w:b/>
                <w:sz w:val="24"/>
                <w:szCs w:val="24"/>
              </w:rPr>
              <w:t>1</w:t>
            </w:r>
          </w:p>
        </w:tc>
        <w:tc>
          <w:tcPr>
            <w:tcW w:w="726" w:type="pct"/>
            <w:tcBorders>
              <w:top w:val="nil"/>
              <w:left w:val="nil"/>
              <w:bottom w:val="single" w:sz="8" w:space="0" w:color="auto"/>
              <w:right w:val="single" w:sz="8" w:space="0" w:color="auto"/>
            </w:tcBorders>
            <w:tcMar>
              <w:top w:w="0" w:type="dxa"/>
              <w:left w:w="108" w:type="dxa"/>
              <w:bottom w:w="0" w:type="dxa"/>
              <w:right w:w="108" w:type="dxa"/>
            </w:tcMar>
          </w:tcPr>
          <w:p w:rsidR="0036436E" w:rsidRPr="00FB7E97" w:rsidRDefault="0036436E" w:rsidP="008870DF">
            <w:pPr>
              <w:spacing w:before="100" w:beforeAutospacing="1" w:after="100" w:afterAutospacing="1"/>
              <w:jc w:val="both"/>
              <w:rPr>
                <w:rFonts w:ascii="Times New Roman" w:hAnsi="Times New Roman" w:cs="Times New Roman"/>
                <w:b/>
                <w:sz w:val="24"/>
                <w:szCs w:val="24"/>
              </w:rPr>
            </w:pPr>
            <w:r w:rsidRPr="00FB7E97">
              <w:rPr>
                <w:rFonts w:ascii="Times New Roman" w:hAnsi="Times New Roman" w:cs="Times New Roman"/>
                <w:b/>
                <w:sz w:val="24"/>
                <w:szCs w:val="24"/>
              </w:rPr>
              <w:t>25</w:t>
            </w:r>
          </w:p>
        </w:tc>
        <w:tc>
          <w:tcPr>
            <w:tcW w:w="684" w:type="pct"/>
            <w:tcBorders>
              <w:top w:val="nil"/>
              <w:left w:val="nil"/>
              <w:bottom w:val="single" w:sz="8" w:space="0" w:color="auto"/>
              <w:right w:val="single" w:sz="8" w:space="0" w:color="auto"/>
            </w:tcBorders>
            <w:tcMar>
              <w:top w:w="0" w:type="dxa"/>
              <w:left w:w="108" w:type="dxa"/>
              <w:bottom w:w="0" w:type="dxa"/>
              <w:right w:w="108" w:type="dxa"/>
            </w:tcMar>
          </w:tcPr>
          <w:p w:rsidR="0036436E" w:rsidRPr="00FB7E97" w:rsidRDefault="0036436E" w:rsidP="008870DF">
            <w:pPr>
              <w:spacing w:before="100" w:beforeAutospacing="1" w:after="100" w:afterAutospacing="1"/>
              <w:jc w:val="both"/>
              <w:rPr>
                <w:rFonts w:ascii="Times New Roman" w:hAnsi="Times New Roman" w:cs="Times New Roman"/>
                <w:b/>
                <w:sz w:val="24"/>
                <w:szCs w:val="24"/>
              </w:rPr>
            </w:pPr>
            <w:r w:rsidRPr="00FB7E97">
              <w:rPr>
                <w:rFonts w:ascii="Times New Roman" w:hAnsi="Times New Roman" w:cs="Times New Roman"/>
                <w:b/>
                <w:sz w:val="24"/>
                <w:szCs w:val="24"/>
              </w:rPr>
              <w:t>100</w:t>
            </w:r>
          </w:p>
        </w:tc>
        <w:tc>
          <w:tcPr>
            <w:tcW w:w="782" w:type="pct"/>
            <w:tcBorders>
              <w:top w:val="nil"/>
              <w:left w:val="nil"/>
              <w:bottom w:val="single" w:sz="8" w:space="0" w:color="auto"/>
              <w:right w:val="single" w:sz="8" w:space="0" w:color="auto"/>
            </w:tcBorders>
            <w:tcMar>
              <w:top w:w="0" w:type="dxa"/>
              <w:left w:w="108" w:type="dxa"/>
              <w:bottom w:w="0" w:type="dxa"/>
              <w:right w:w="108" w:type="dxa"/>
            </w:tcMar>
          </w:tcPr>
          <w:p w:rsidR="0036436E" w:rsidRPr="00FB7E97" w:rsidRDefault="0036436E" w:rsidP="008870DF">
            <w:pPr>
              <w:spacing w:before="100" w:beforeAutospacing="1" w:after="100" w:afterAutospacing="1"/>
              <w:jc w:val="both"/>
              <w:rPr>
                <w:rFonts w:ascii="Times New Roman" w:hAnsi="Times New Roman" w:cs="Times New Roman"/>
                <w:b/>
                <w:sz w:val="24"/>
                <w:szCs w:val="24"/>
              </w:rPr>
            </w:pPr>
            <w:r w:rsidRPr="00FB7E97">
              <w:rPr>
                <w:rFonts w:ascii="Times New Roman" w:hAnsi="Times New Roman" w:cs="Times New Roman"/>
                <w:b/>
                <w:sz w:val="24"/>
                <w:szCs w:val="24"/>
              </w:rPr>
              <w:t>5</w:t>
            </w:r>
          </w:p>
        </w:tc>
      </w:tr>
      <w:tr w:rsidR="00C609C6" w:rsidRPr="00FB7E97" w:rsidTr="003129B9">
        <w:trPr>
          <w:trHeight w:val="409"/>
          <w:jc w:val="center"/>
        </w:trPr>
        <w:tc>
          <w:tcPr>
            <w:tcW w:w="25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609C6" w:rsidRPr="00FB7E97" w:rsidRDefault="00C609C6" w:rsidP="008870DF">
            <w:pPr>
              <w:spacing w:before="100" w:beforeAutospacing="1" w:after="100" w:afterAutospacing="1"/>
              <w:jc w:val="both"/>
              <w:rPr>
                <w:rFonts w:ascii="Times New Roman" w:hAnsi="Times New Roman" w:cs="Times New Roman"/>
                <w:b/>
                <w:sz w:val="24"/>
                <w:szCs w:val="24"/>
              </w:rPr>
            </w:pPr>
            <w:r w:rsidRPr="00FB7E97">
              <w:rPr>
                <w:rFonts w:ascii="Times New Roman" w:hAnsi="Times New Roman" w:cs="Times New Roman"/>
                <w:b/>
                <w:sz w:val="24"/>
                <w:szCs w:val="24"/>
              </w:rPr>
              <w:t>3</w:t>
            </w:r>
          </w:p>
        </w:tc>
        <w:tc>
          <w:tcPr>
            <w:tcW w:w="1099" w:type="pct"/>
            <w:tcBorders>
              <w:top w:val="nil"/>
              <w:left w:val="nil"/>
              <w:bottom w:val="single" w:sz="8" w:space="0" w:color="auto"/>
              <w:right w:val="single" w:sz="8" w:space="0" w:color="auto"/>
            </w:tcBorders>
            <w:tcMar>
              <w:top w:w="0" w:type="dxa"/>
              <w:left w:w="108" w:type="dxa"/>
              <w:bottom w:w="0" w:type="dxa"/>
              <w:right w:w="108" w:type="dxa"/>
            </w:tcMar>
            <w:hideMark/>
          </w:tcPr>
          <w:p w:rsidR="00C609C6" w:rsidRPr="00FB7E97" w:rsidRDefault="00115282" w:rsidP="008870DF">
            <w:pPr>
              <w:spacing w:before="100" w:beforeAutospacing="1" w:after="100" w:afterAutospacing="1"/>
              <w:jc w:val="both"/>
              <w:rPr>
                <w:rFonts w:ascii="Times New Roman" w:hAnsi="Times New Roman" w:cs="Times New Roman"/>
                <w:b/>
                <w:sz w:val="24"/>
                <w:szCs w:val="24"/>
              </w:rPr>
            </w:pPr>
            <w:r w:rsidRPr="00FB7E97">
              <w:rPr>
                <w:rFonts w:ascii="Times New Roman" w:hAnsi="Times New Roman" w:cs="Times New Roman"/>
                <w:b/>
                <w:sz w:val="24"/>
                <w:szCs w:val="24"/>
              </w:rPr>
              <w:t>Ф</w:t>
            </w:r>
            <w:r w:rsidR="00C609C6" w:rsidRPr="00FB7E97">
              <w:rPr>
                <w:rFonts w:ascii="Times New Roman" w:hAnsi="Times New Roman" w:cs="Times New Roman"/>
                <w:b/>
                <w:sz w:val="24"/>
                <w:szCs w:val="24"/>
              </w:rPr>
              <w:t>изика</w:t>
            </w:r>
            <w:r w:rsidRPr="00FB7E97">
              <w:rPr>
                <w:rFonts w:ascii="Times New Roman" w:hAnsi="Times New Roman" w:cs="Times New Roman"/>
                <w:b/>
                <w:sz w:val="24"/>
                <w:szCs w:val="24"/>
              </w:rPr>
              <w:t xml:space="preserve"> </w:t>
            </w:r>
          </w:p>
        </w:tc>
        <w:tc>
          <w:tcPr>
            <w:tcW w:w="876" w:type="pct"/>
            <w:tcBorders>
              <w:top w:val="nil"/>
              <w:left w:val="nil"/>
              <w:bottom w:val="single" w:sz="8" w:space="0" w:color="auto"/>
              <w:right w:val="single" w:sz="8" w:space="0" w:color="auto"/>
            </w:tcBorders>
            <w:tcMar>
              <w:top w:w="0" w:type="dxa"/>
              <w:left w:w="108" w:type="dxa"/>
              <w:bottom w:w="0" w:type="dxa"/>
              <w:right w:w="108" w:type="dxa"/>
            </w:tcMar>
          </w:tcPr>
          <w:p w:rsidR="00C609C6" w:rsidRPr="00FB7E97" w:rsidRDefault="0036405F" w:rsidP="008870DF">
            <w:pPr>
              <w:spacing w:before="100" w:beforeAutospacing="1" w:after="100" w:afterAutospacing="1"/>
              <w:jc w:val="both"/>
              <w:rPr>
                <w:rFonts w:ascii="Times New Roman" w:hAnsi="Times New Roman" w:cs="Times New Roman"/>
                <w:b/>
                <w:sz w:val="24"/>
                <w:szCs w:val="24"/>
              </w:rPr>
            </w:pPr>
            <w:r w:rsidRPr="00FB7E97">
              <w:rPr>
                <w:rFonts w:ascii="Times New Roman" w:hAnsi="Times New Roman" w:cs="Times New Roman"/>
                <w:b/>
                <w:sz w:val="24"/>
                <w:szCs w:val="24"/>
              </w:rPr>
              <w:t>4</w:t>
            </w:r>
          </w:p>
        </w:tc>
        <w:tc>
          <w:tcPr>
            <w:tcW w:w="578" w:type="pct"/>
            <w:tcBorders>
              <w:top w:val="nil"/>
              <w:left w:val="nil"/>
              <w:bottom w:val="single" w:sz="8" w:space="0" w:color="auto"/>
              <w:right w:val="single" w:sz="8" w:space="0" w:color="auto"/>
            </w:tcBorders>
            <w:tcMar>
              <w:top w:w="0" w:type="dxa"/>
              <w:left w:w="108" w:type="dxa"/>
              <w:bottom w:w="0" w:type="dxa"/>
              <w:right w:w="108" w:type="dxa"/>
            </w:tcMar>
          </w:tcPr>
          <w:p w:rsidR="00C609C6" w:rsidRPr="00FB7E97" w:rsidRDefault="000A1FE9" w:rsidP="008870DF">
            <w:pPr>
              <w:spacing w:before="100" w:beforeAutospacing="1" w:after="100" w:afterAutospacing="1"/>
              <w:jc w:val="both"/>
              <w:rPr>
                <w:rFonts w:ascii="Times New Roman" w:hAnsi="Times New Roman" w:cs="Times New Roman"/>
                <w:b/>
                <w:sz w:val="24"/>
                <w:szCs w:val="24"/>
              </w:rPr>
            </w:pPr>
            <w:r w:rsidRPr="00FB7E97">
              <w:rPr>
                <w:rFonts w:ascii="Times New Roman" w:hAnsi="Times New Roman" w:cs="Times New Roman"/>
                <w:b/>
                <w:sz w:val="24"/>
                <w:szCs w:val="24"/>
              </w:rPr>
              <w:t>1</w:t>
            </w:r>
          </w:p>
        </w:tc>
        <w:tc>
          <w:tcPr>
            <w:tcW w:w="726" w:type="pct"/>
            <w:tcBorders>
              <w:top w:val="nil"/>
              <w:left w:val="nil"/>
              <w:bottom w:val="single" w:sz="8" w:space="0" w:color="auto"/>
              <w:right w:val="single" w:sz="8" w:space="0" w:color="auto"/>
            </w:tcBorders>
            <w:tcMar>
              <w:top w:w="0" w:type="dxa"/>
              <w:left w:w="108" w:type="dxa"/>
              <w:bottom w:w="0" w:type="dxa"/>
              <w:right w:w="108" w:type="dxa"/>
            </w:tcMar>
          </w:tcPr>
          <w:p w:rsidR="00C609C6" w:rsidRPr="00FB7E97" w:rsidRDefault="001B0B62" w:rsidP="008870DF">
            <w:pPr>
              <w:spacing w:before="100" w:beforeAutospacing="1" w:after="100" w:afterAutospacing="1"/>
              <w:jc w:val="both"/>
              <w:rPr>
                <w:rFonts w:ascii="Times New Roman" w:hAnsi="Times New Roman" w:cs="Times New Roman"/>
                <w:b/>
                <w:sz w:val="24"/>
                <w:szCs w:val="24"/>
              </w:rPr>
            </w:pPr>
            <w:r w:rsidRPr="00FB7E97">
              <w:rPr>
                <w:rFonts w:ascii="Times New Roman" w:hAnsi="Times New Roman" w:cs="Times New Roman"/>
                <w:b/>
                <w:sz w:val="24"/>
                <w:szCs w:val="24"/>
              </w:rPr>
              <w:t>2</w:t>
            </w:r>
            <w:r w:rsidR="0036405F" w:rsidRPr="00FB7E97">
              <w:rPr>
                <w:rFonts w:ascii="Times New Roman" w:hAnsi="Times New Roman" w:cs="Times New Roman"/>
                <w:b/>
                <w:sz w:val="24"/>
                <w:szCs w:val="24"/>
              </w:rPr>
              <w:t>5</w:t>
            </w:r>
          </w:p>
        </w:tc>
        <w:tc>
          <w:tcPr>
            <w:tcW w:w="684" w:type="pct"/>
            <w:tcBorders>
              <w:top w:val="nil"/>
              <w:left w:val="nil"/>
              <w:bottom w:val="single" w:sz="8" w:space="0" w:color="auto"/>
              <w:right w:val="single" w:sz="8" w:space="0" w:color="auto"/>
            </w:tcBorders>
            <w:tcMar>
              <w:top w:w="0" w:type="dxa"/>
              <w:left w:w="108" w:type="dxa"/>
              <w:bottom w:w="0" w:type="dxa"/>
              <w:right w:w="108" w:type="dxa"/>
            </w:tcMar>
          </w:tcPr>
          <w:p w:rsidR="00C609C6" w:rsidRPr="00FB7E97" w:rsidRDefault="00C609C6" w:rsidP="008870DF">
            <w:pPr>
              <w:spacing w:before="100" w:beforeAutospacing="1" w:after="100" w:afterAutospacing="1"/>
              <w:jc w:val="both"/>
              <w:rPr>
                <w:rFonts w:ascii="Times New Roman" w:hAnsi="Times New Roman" w:cs="Times New Roman"/>
                <w:b/>
                <w:sz w:val="24"/>
                <w:szCs w:val="24"/>
              </w:rPr>
            </w:pPr>
            <w:r w:rsidRPr="00FB7E97">
              <w:rPr>
                <w:rFonts w:ascii="Times New Roman" w:hAnsi="Times New Roman" w:cs="Times New Roman"/>
                <w:b/>
                <w:sz w:val="24"/>
                <w:szCs w:val="24"/>
              </w:rPr>
              <w:t>100</w:t>
            </w:r>
          </w:p>
        </w:tc>
        <w:tc>
          <w:tcPr>
            <w:tcW w:w="782" w:type="pct"/>
            <w:tcBorders>
              <w:top w:val="nil"/>
              <w:left w:val="nil"/>
              <w:bottom w:val="single" w:sz="8" w:space="0" w:color="auto"/>
              <w:right w:val="single" w:sz="8" w:space="0" w:color="auto"/>
            </w:tcBorders>
            <w:tcMar>
              <w:top w:w="0" w:type="dxa"/>
              <w:left w:w="108" w:type="dxa"/>
              <w:bottom w:w="0" w:type="dxa"/>
              <w:right w:w="108" w:type="dxa"/>
            </w:tcMar>
          </w:tcPr>
          <w:p w:rsidR="00C609C6" w:rsidRPr="00FB7E97" w:rsidRDefault="0036405F" w:rsidP="008870DF">
            <w:pPr>
              <w:spacing w:before="100" w:beforeAutospacing="1" w:after="100" w:afterAutospacing="1"/>
              <w:jc w:val="both"/>
              <w:rPr>
                <w:rFonts w:ascii="Times New Roman" w:hAnsi="Times New Roman" w:cs="Times New Roman"/>
                <w:b/>
                <w:sz w:val="24"/>
                <w:szCs w:val="24"/>
              </w:rPr>
            </w:pPr>
            <w:r w:rsidRPr="00FB7E97">
              <w:rPr>
                <w:rFonts w:ascii="Times New Roman" w:hAnsi="Times New Roman" w:cs="Times New Roman"/>
                <w:b/>
                <w:sz w:val="24"/>
                <w:szCs w:val="24"/>
              </w:rPr>
              <w:t>74</w:t>
            </w:r>
          </w:p>
        </w:tc>
      </w:tr>
      <w:tr w:rsidR="00C609C6" w:rsidRPr="00FB7E97" w:rsidTr="003129B9">
        <w:trPr>
          <w:trHeight w:val="360"/>
          <w:jc w:val="center"/>
        </w:trPr>
        <w:tc>
          <w:tcPr>
            <w:tcW w:w="255" w:type="pct"/>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tcPr>
          <w:p w:rsidR="00C609C6" w:rsidRPr="00FB7E97" w:rsidRDefault="00C609C6" w:rsidP="008870DF">
            <w:pPr>
              <w:spacing w:before="100" w:beforeAutospacing="1" w:after="100" w:afterAutospacing="1"/>
              <w:jc w:val="both"/>
              <w:rPr>
                <w:rFonts w:ascii="Times New Roman" w:hAnsi="Times New Roman" w:cs="Times New Roman"/>
                <w:b/>
                <w:sz w:val="24"/>
                <w:szCs w:val="24"/>
              </w:rPr>
            </w:pPr>
            <w:r w:rsidRPr="00FB7E97">
              <w:rPr>
                <w:rFonts w:ascii="Times New Roman" w:hAnsi="Times New Roman" w:cs="Times New Roman"/>
                <w:b/>
                <w:sz w:val="24"/>
                <w:szCs w:val="24"/>
              </w:rPr>
              <w:t>5</w:t>
            </w:r>
          </w:p>
        </w:tc>
        <w:tc>
          <w:tcPr>
            <w:tcW w:w="1099" w:type="pct"/>
            <w:tcBorders>
              <w:top w:val="single" w:sz="4" w:space="0" w:color="auto"/>
              <w:left w:val="nil"/>
              <w:bottom w:val="single" w:sz="4" w:space="0" w:color="auto"/>
              <w:right w:val="single" w:sz="8" w:space="0" w:color="auto"/>
            </w:tcBorders>
            <w:tcMar>
              <w:top w:w="0" w:type="dxa"/>
              <w:left w:w="108" w:type="dxa"/>
              <w:bottom w:w="0" w:type="dxa"/>
              <w:right w:w="108" w:type="dxa"/>
            </w:tcMar>
          </w:tcPr>
          <w:p w:rsidR="00C609C6" w:rsidRPr="00FB7E97" w:rsidRDefault="00C609C6" w:rsidP="008870DF">
            <w:pPr>
              <w:spacing w:before="100" w:beforeAutospacing="1" w:after="100" w:afterAutospacing="1"/>
              <w:jc w:val="both"/>
              <w:rPr>
                <w:rFonts w:ascii="Times New Roman" w:hAnsi="Times New Roman" w:cs="Times New Roman"/>
                <w:b/>
                <w:sz w:val="24"/>
                <w:szCs w:val="24"/>
              </w:rPr>
            </w:pPr>
            <w:r w:rsidRPr="00FB7E97">
              <w:rPr>
                <w:rFonts w:ascii="Times New Roman" w:hAnsi="Times New Roman" w:cs="Times New Roman"/>
                <w:b/>
                <w:sz w:val="24"/>
                <w:szCs w:val="24"/>
              </w:rPr>
              <w:t>Химия</w:t>
            </w:r>
          </w:p>
        </w:tc>
        <w:tc>
          <w:tcPr>
            <w:tcW w:w="876" w:type="pct"/>
            <w:tcBorders>
              <w:top w:val="single" w:sz="4" w:space="0" w:color="auto"/>
              <w:left w:val="nil"/>
              <w:bottom w:val="single" w:sz="4" w:space="0" w:color="auto"/>
              <w:right w:val="single" w:sz="8" w:space="0" w:color="auto"/>
            </w:tcBorders>
            <w:tcMar>
              <w:top w:w="0" w:type="dxa"/>
              <w:left w:w="108" w:type="dxa"/>
              <w:bottom w:w="0" w:type="dxa"/>
              <w:right w:w="108" w:type="dxa"/>
            </w:tcMar>
          </w:tcPr>
          <w:p w:rsidR="00C609C6" w:rsidRPr="00FB7E97" w:rsidRDefault="0036405F" w:rsidP="008870DF">
            <w:pPr>
              <w:spacing w:before="100" w:beforeAutospacing="1" w:after="100" w:afterAutospacing="1"/>
              <w:jc w:val="both"/>
              <w:rPr>
                <w:rFonts w:ascii="Times New Roman" w:hAnsi="Times New Roman" w:cs="Times New Roman"/>
                <w:b/>
                <w:sz w:val="24"/>
                <w:szCs w:val="24"/>
              </w:rPr>
            </w:pPr>
            <w:r w:rsidRPr="00FB7E97">
              <w:rPr>
                <w:rFonts w:ascii="Times New Roman" w:hAnsi="Times New Roman" w:cs="Times New Roman"/>
                <w:b/>
                <w:sz w:val="24"/>
                <w:szCs w:val="24"/>
              </w:rPr>
              <w:t>4</w:t>
            </w:r>
          </w:p>
        </w:tc>
        <w:tc>
          <w:tcPr>
            <w:tcW w:w="578" w:type="pct"/>
            <w:tcBorders>
              <w:top w:val="single" w:sz="4" w:space="0" w:color="auto"/>
              <w:left w:val="nil"/>
              <w:bottom w:val="single" w:sz="4" w:space="0" w:color="auto"/>
              <w:right w:val="single" w:sz="8" w:space="0" w:color="auto"/>
            </w:tcBorders>
            <w:tcMar>
              <w:top w:w="0" w:type="dxa"/>
              <w:left w:w="108" w:type="dxa"/>
              <w:bottom w:w="0" w:type="dxa"/>
              <w:right w:w="108" w:type="dxa"/>
            </w:tcMar>
          </w:tcPr>
          <w:p w:rsidR="00C609C6" w:rsidRPr="00FB7E97" w:rsidRDefault="0036405F" w:rsidP="008870DF">
            <w:pPr>
              <w:spacing w:before="100" w:beforeAutospacing="1" w:after="100" w:afterAutospacing="1"/>
              <w:jc w:val="both"/>
              <w:rPr>
                <w:rFonts w:ascii="Times New Roman" w:hAnsi="Times New Roman" w:cs="Times New Roman"/>
                <w:b/>
                <w:sz w:val="24"/>
                <w:szCs w:val="24"/>
              </w:rPr>
            </w:pPr>
            <w:r w:rsidRPr="00FB7E97">
              <w:rPr>
                <w:rFonts w:ascii="Times New Roman" w:hAnsi="Times New Roman" w:cs="Times New Roman"/>
                <w:b/>
                <w:sz w:val="24"/>
                <w:szCs w:val="24"/>
              </w:rPr>
              <w:t>3</w:t>
            </w:r>
          </w:p>
        </w:tc>
        <w:tc>
          <w:tcPr>
            <w:tcW w:w="726" w:type="pct"/>
            <w:tcBorders>
              <w:top w:val="single" w:sz="4" w:space="0" w:color="auto"/>
              <w:left w:val="nil"/>
              <w:bottom w:val="single" w:sz="4" w:space="0" w:color="auto"/>
              <w:right w:val="single" w:sz="8" w:space="0" w:color="auto"/>
            </w:tcBorders>
            <w:tcMar>
              <w:top w:w="0" w:type="dxa"/>
              <w:left w:w="108" w:type="dxa"/>
              <w:bottom w:w="0" w:type="dxa"/>
              <w:right w:w="108" w:type="dxa"/>
            </w:tcMar>
          </w:tcPr>
          <w:p w:rsidR="00C609C6" w:rsidRPr="00FB7E97" w:rsidRDefault="0036405F" w:rsidP="008870DF">
            <w:pPr>
              <w:spacing w:before="100" w:beforeAutospacing="1" w:after="100" w:afterAutospacing="1"/>
              <w:jc w:val="both"/>
              <w:rPr>
                <w:rFonts w:ascii="Times New Roman" w:hAnsi="Times New Roman" w:cs="Times New Roman"/>
                <w:b/>
                <w:sz w:val="24"/>
                <w:szCs w:val="24"/>
              </w:rPr>
            </w:pPr>
            <w:r w:rsidRPr="00FB7E97">
              <w:rPr>
                <w:rFonts w:ascii="Times New Roman" w:hAnsi="Times New Roman" w:cs="Times New Roman"/>
                <w:b/>
                <w:sz w:val="24"/>
                <w:szCs w:val="24"/>
              </w:rPr>
              <w:t>75</w:t>
            </w:r>
          </w:p>
        </w:tc>
        <w:tc>
          <w:tcPr>
            <w:tcW w:w="684" w:type="pct"/>
            <w:tcBorders>
              <w:top w:val="single" w:sz="4" w:space="0" w:color="auto"/>
              <w:left w:val="nil"/>
              <w:bottom w:val="single" w:sz="4" w:space="0" w:color="auto"/>
              <w:right w:val="single" w:sz="8" w:space="0" w:color="auto"/>
            </w:tcBorders>
            <w:tcMar>
              <w:top w:w="0" w:type="dxa"/>
              <w:left w:w="108" w:type="dxa"/>
              <w:bottom w:w="0" w:type="dxa"/>
              <w:right w:w="108" w:type="dxa"/>
            </w:tcMar>
          </w:tcPr>
          <w:p w:rsidR="00C609C6" w:rsidRPr="00FB7E97" w:rsidRDefault="00C609C6" w:rsidP="008870DF">
            <w:pPr>
              <w:spacing w:before="100" w:beforeAutospacing="1" w:after="100" w:afterAutospacing="1"/>
              <w:jc w:val="both"/>
              <w:rPr>
                <w:rFonts w:ascii="Times New Roman" w:hAnsi="Times New Roman" w:cs="Times New Roman"/>
                <w:b/>
                <w:sz w:val="24"/>
                <w:szCs w:val="24"/>
              </w:rPr>
            </w:pPr>
            <w:r w:rsidRPr="00FB7E97">
              <w:rPr>
                <w:rFonts w:ascii="Times New Roman" w:hAnsi="Times New Roman" w:cs="Times New Roman"/>
                <w:b/>
                <w:sz w:val="24"/>
                <w:szCs w:val="24"/>
              </w:rPr>
              <w:t>100</w:t>
            </w:r>
          </w:p>
        </w:tc>
        <w:tc>
          <w:tcPr>
            <w:tcW w:w="782" w:type="pct"/>
            <w:tcBorders>
              <w:top w:val="single" w:sz="4" w:space="0" w:color="auto"/>
              <w:left w:val="nil"/>
              <w:bottom w:val="single" w:sz="4" w:space="0" w:color="auto"/>
              <w:right w:val="single" w:sz="8" w:space="0" w:color="auto"/>
            </w:tcBorders>
            <w:tcMar>
              <w:top w:w="0" w:type="dxa"/>
              <w:left w:w="108" w:type="dxa"/>
              <w:bottom w:w="0" w:type="dxa"/>
              <w:right w:w="108" w:type="dxa"/>
            </w:tcMar>
          </w:tcPr>
          <w:p w:rsidR="00C609C6" w:rsidRPr="00FB7E97" w:rsidRDefault="0036405F" w:rsidP="008870DF">
            <w:pPr>
              <w:spacing w:before="100" w:beforeAutospacing="1" w:after="100" w:afterAutospacing="1"/>
              <w:jc w:val="both"/>
              <w:rPr>
                <w:rFonts w:ascii="Times New Roman" w:hAnsi="Times New Roman" w:cs="Times New Roman"/>
                <w:b/>
                <w:sz w:val="24"/>
                <w:szCs w:val="24"/>
              </w:rPr>
            </w:pPr>
            <w:r w:rsidRPr="00FB7E97">
              <w:rPr>
                <w:rFonts w:ascii="Times New Roman" w:hAnsi="Times New Roman" w:cs="Times New Roman"/>
                <w:b/>
                <w:sz w:val="24"/>
                <w:szCs w:val="24"/>
              </w:rPr>
              <w:t>61,33</w:t>
            </w:r>
          </w:p>
        </w:tc>
      </w:tr>
    </w:tbl>
    <w:p w:rsidR="0036405F" w:rsidRPr="00FB7E97" w:rsidRDefault="00BB3EE6" w:rsidP="00FD2236">
      <w:pPr>
        <w:widowControl w:val="0"/>
        <w:autoSpaceDE w:val="0"/>
        <w:autoSpaceDN w:val="0"/>
        <w:adjustRightInd w:val="0"/>
        <w:spacing w:before="130" w:after="0" w:line="240" w:lineRule="auto"/>
        <w:jc w:val="both"/>
        <w:rPr>
          <w:rFonts w:ascii="Times New Roman" w:hAnsi="Times New Roman" w:cs="Times New Roman"/>
          <w:b/>
          <w:sz w:val="24"/>
          <w:szCs w:val="24"/>
        </w:rPr>
      </w:pPr>
      <w:r w:rsidRPr="00FB7E97">
        <w:rPr>
          <w:rFonts w:ascii="Times New Roman" w:hAnsi="Times New Roman" w:cs="Times New Roman"/>
          <w:b/>
          <w:sz w:val="24"/>
          <w:szCs w:val="24"/>
        </w:rPr>
        <w:t xml:space="preserve">Все учащиеся лицея успешно сдали </w:t>
      </w:r>
      <w:proofErr w:type="gramStart"/>
      <w:r w:rsidRPr="00FB7E97">
        <w:rPr>
          <w:rFonts w:ascii="Times New Roman" w:hAnsi="Times New Roman" w:cs="Times New Roman"/>
          <w:b/>
          <w:sz w:val="24"/>
          <w:szCs w:val="24"/>
        </w:rPr>
        <w:t xml:space="preserve">ЕГЭ </w:t>
      </w:r>
      <w:r w:rsidR="0022304A" w:rsidRPr="00FB7E97">
        <w:rPr>
          <w:rFonts w:ascii="Times New Roman" w:hAnsi="Times New Roman" w:cs="Times New Roman"/>
          <w:b/>
          <w:sz w:val="24"/>
          <w:szCs w:val="24"/>
        </w:rPr>
        <w:t>.</w:t>
      </w:r>
      <w:proofErr w:type="gramEnd"/>
      <w:r w:rsidR="0022304A" w:rsidRPr="00FB7E97">
        <w:rPr>
          <w:rFonts w:ascii="Times New Roman" w:hAnsi="Times New Roman" w:cs="Times New Roman"/>
          <w:b/>
          <w:sz w:val="24"/>
          <w:szCs w:val="24"/>
        </w:rPr>
        <w:t xml:space="preserve"> </w:t>
      </w:r>
      <w:r w:rsidRPr="00FB7E97">
        <w:rPr>
          <w:rFonts w:ascii="Times New Roman" w:hAnsi="Times New Roman" w:cs="Times New Roman"/>
          <w:b/>
          <w:sz w:val="24"/>
          <w:szCs w:val="24"/>
        </w:rPr>
        <w:t>Учащихся, которые не преодолели минимальный порог нет.</w:t>
      </w:r>
    </w:p>
    <w:p w:rsidR="0022304A" w:rsidRPr="00FB7E97" w:rsidRDefault="0022304A" w:rsidP="008870DF">
      <w:pPr>
        <w:spacing w:after="198" w:line="237" w:lineRule="auto"/>
        <w:ind w:right="-15"/>
        <w:jc w:val="center"/>
        <w:rPr>
          <w:rFonts w:ascii="Times New Roman" w:hAnsi="Times New Roman" w:cs="Times New Roman"/>
          <w:b/>
          <w:sz w:val="24"/>
          <w:szCs w:val="24"/>
        </w:rPr>
      </w:pPr>
      <w:r w:rsidRPr="00FB7E97">
        <w:rPr>
          <w:rFonts w:ascii="Times New Roman" w:hAnsi="Times New Roman" w:cs="Times New Roman"/>
          <w:b/>
          <w:sz w:val="24"/>
          <w:szCs w:val="24"/>
        </w:rPr>
        <w:t xml:space="preserve">Лучшие индивидуальные результаты </w:t>
      </w:r>
      <w:proofErr w:type="gramStart"/>
      <w:r w:rsidRPr="00FB7E97">
        <w:rPr>
          <w:rFonts w:ascii="Times New Roman" w:hAnsi="Times New Roman" w:cs="Times New Roman"/>
          <w:b/>
          <w:sz w:val="24"/>
          <w:szCs w:val="24"/>
        </w:rPr>
        <w:t>ЕГЭ  (</w:t>
      </w:r>
      <w:proofErr w:type="gramEnd"/>
      <w:r w:rsidRPr="00FB7E97">
        <w:rPr>
          <w:rFonts w:ascii="Times New Roman" w:hAnsi="Times New Roman" w:cs="Times New Roman"/>
          <w:b/>
          <w:sz w:val="24"/>
          <w:szCs w:val="24"/>
        </w:rPr>
        <w:t>70 баллов и выше):</w:t>
      </w:r>
    </w:p>
    <w:tbl>
      <w:tblPr>
        <w:tblStyle w:val="TableGrid"/>
        <w:tblW w:w="9506" w:type="dxa"/>
        <w:tblInd w:w="324" w:type="dxa"/>
        <w:tblCellMar>
          <w:left w:w="108" w:type="dxa"/>
          <w:right w:w="115" w:type="dxa"/>
        </w:tblCellMar>
        <w:tblLook w:val="04A0" w:firstRow="1" w:lastRow="0" w:firstColumn="1" w:lastColumn="0" w:noHBand="0" w:noVBand="1"/>
      </w:tblPr>
      <w:tblGrid>
        <w:gridCol w:w="2752"/>
        <w:gridCol w:w="2556"/>
        <w:gridCol w:w="1644"/>
        <w:gridCol w:w="2554"/>
      </w:tblGrid>
      <w:tr w:rsidR="0022304A" w:rsidRPr="00FB7E97" w:rsidTr="0022304A">
        <w:trPr>
          <w:trHeight w:val="286"/>
        </w:trPr>
        <w:tc>
          <w:tcPr>
            <w:tcW w:w="2752" w:type="dxa"/>
            <w:tcBorders>
              <w:top w:val="single" w:sz="4" w:space="0" w:color="000000"/>
              <w:left w:val="single" w:sz="4" w:space="0" w:color="000000"/>
              <w:bottom w:val="single" w:sz="4" w:space="0" w:color="000000"/>
              <w:right w:val="single" w:sz="4" w:space="0" w:color="000000"/>
            </w:tcBorders>
          </w:tcPr>
          <w:p w:rsidR="0022304A" w:rsidRPr="00FB7E97" w:rsidRDefault="0022304A" w:rsidP="008870DF">
            <w:pPr>
              <w:spacing w:line="276" w:lineRule="auto"/>
              <w:jc w:val="both"/>
              <w:rPr>
                <w:rFonts w:ascii="Times New Roman" w:eastAsiaTheme="minorHAnsi" w:hAnsi="Times New Roman" w:cs="Times New Roman"/>
                <w:b/>
                <w:sz w:val="24"/>
                <w:szCs w:val="24"/>
                <w:lang w:eastAsia="en-US"/>
              </w:rPr>
            </w:pPr>
            <w:r w:rsidRPr="00FB7E97">
              <w:rPr>
                <w:rFonts w:ascii="Times New Roman" w:eastAsiaTheme="minorHAnsi" w:hAnsi="Times New Roman" w:cs="Times New Roman"/>
                <w:b/>
                <w:sz w:val="24"/>
                <w:szCs w:val="24"/>
                <w:lang w:eastAsia="en-US"/>
              </w:rPr>
              <w:t xml:space="preserve">  ФИ</w:t>
            </w:r>
            <w:r w:rsidR="00544F93" w:rsidRPr="00FB7E97">
              <w:rPr>
                <w:rFonts w:ascii="Times New Roman" w:eastAsiaTheme="minorHAnsi" w:hAnsi="Times New Roman" w:cs="Times New Roman"/>
                <w:b/>
                <w:sz w:val="24"/>
                <w:szCs w:val="24"/>
                <w:lang w:eastAsia="en-US"/>
              </w:rPr>
              <w:t>О</w:t>
            </w:r>
            <w:r w:rsidRPr="00FB7E97">
              <w:rPr>
                <w:rFonts w:ascii="Times New Roman" w:eastAsiaTheme="minorHAnsi" w:hAnsi="Times New Roman" w:cs="Times New Roman"/>
                <w:b/>
                <w:sz w:val="24"/>
                <w:szCs w:val="24"/>
                <w:lang w:eastAsia="en-US"/>
              </w:rPr>
              <w:t xml:space="preserve"> выпускника  </w:t>
            </w:r>
          </w:p>
        </w:tc>
        <w:tc>
          <w:tcPr>
            <w:tcW w:w="2556" w:type="dxa"/>
            <w:tcBorders>
              <w:top w:val="single" w:sz="4" w:space="0" w:color="000000"/>
              <w:left w:val="single" w:sz="4" w:space="0" w:color="000000"/>
              <w:bottom w:val="single" w:sz="4" w:space="0" w:color="000000"/>
              <w:right w:val="single" w:sz="4" w:space="0" w:color="000000"/>
            </w:tcBorders>
          </w:tcPr>
          <w:p w:rsidR="0022304A" w:rsidRPr="00FB7E97" w:rsidRDefault="0022304A" w:rsidP="008870DF">
            <w:pPr>
              <w:spacing w:line="276" w:lineRule="auto"/>
              <w:jc w:val="both"/>
              <w:rPr>
                <w:rFonts w:ascii="Times New Roman" w:eastAsiaTheme="minorHAnsi" w:hAnsi="Times New Roman" w:cs="Times New Roman"/>
                <w:b/>
                <w:sz w:val="24"/>
                <w:szCs w:val="24"/>
                <w:lang w:eastAsia="en-US"/>
              </w:rPr>
            </w:pPr>
            <w:r w:rsidRPr="00FB7E97">
              <w:rPr>
                <w:rFonts w:ascii="Times New Roman" w:eastAsiaTheme="minorHAnsi" w:hAnsi="Times New Roman" w:cs="Times New Roman"/>
                <w:b/>
                <w:sz w:val="24"/>
                <w:szCs w:val="24"/>
                <w:lang w:eastAsia="en-US"/>
              </w:rPr>
              <w:t xml:space="preserve">Предмет  </w:t>
            </w:r>
          </w:p>
        </w:tc>
        <w:tc>
          <w:tcPr>
            <w:tcW w:w="1644" w:type="dxa"/>
            <w:tcBorders>
              <w:top w:val="single" w:sz="4" w:space="0" w:color="000000"/>
              <w:left w:val="single" w:sz="4" w:space="0" w:color="000000"/>
              <w:bottom w:val="single" w:sz="4" w:space="0" w:color="000000"/>
              <w:right w:val="single" w:sz="4" w:space="0" w:color="000000"/>
            </w:tcBorders>
          </w:tcPr>
          <w:p w:rsidR="0022304A" w:rsidRPr="00FB7E97" w:rsidRDefault="0022304A" w:rsidP="008870DF">
            <w:pPr>
              <w:spacing w:line="276" w:lineRule="auto"/>
              <w:jc w:val="both"/>
              <w:rPr>
                <w:rFonts w:ascii="Times New Roman" w:eastAsiaTheme="minorHAnsi" w:hAnsi="Times New Roman" w:cs="Times New Roman"/>
                <w:b/>
                <w:sz w:val="24"/>
                <w:szCs w:val="24"/>
                <w:lang w:eastAsia="en-US"/>
              </w:rPr>
            </w:pPr>
            <w:r w:rsidRPr="00FB7E97">
              <w:rPr>
                <w:rFonts w:ascii="Times New Roman" w:eastAsiaTheme="minorHAnsi" w:hAnsi="Times New Roman" w:cs="Times New Roman"/>
                <w:b/>
                <w:sz w:val="24"/>
                <w:szCs w:val="24"/>
                <w:lang w:eastAsia="en-US"/>
              </w:rPr>
              <w:t xml:space="preserve">Результат  </w:t>
            </w:r>
          </w:p>
        </w:tc>
        <w:tc>
          <w:tcPr>
            <w:tcW w:w="2554" w:type="dxa"/>
            <w:tcBorders>
              <w:top w:val="single" w:sz="4" w:space="0" w:color="000000"/>
              <w:left w:val="single" w:sz="4" w:space="0" w:color="000000"/>
              <w:bottom w:val="single" w:sz="4" w:space="0" w:color="000000"/>
              <w:right w:val="single" w:sz="4" w:space="0" w:color="000000"/>
            </w:tcBorders>
          </w:tcPr>
          <w:p w:rsidR="0022304A" w:rsidRPr="00FB7E97" w:rsidRDefault="0022304A" w:rsidP="008870DF">
            <w:pPr>
              <w:spacing w:line="276" w:lineRule="auto"/>
              <w:jc w:val="both"/>
              <w:rPr>
                <w:rFonts w:ascii="Times New Roman" w:eastAsiaTheme="minorHAnsi" w:hAnsi="Times New Roman" w:cs="Times New Roman"/>
                <w:b/>
                <w:sz w:val="24"/>
                <w:szCs w:val="24"/>
                <w:lang w:eastAsia="en-US"/>
              </w:rPr>
            </w:pPr>
            <w:r w:rsidRPr="00FB7E97">
              <w:rPr>
                <w:rFonts w:ascii="Times New Roman" w:eastAsiaTheme="minorHAnsi" w:hAnsi="Times New Roman" w:cs="Times New Roman"/>
                <w:b/>
                <w:sz w:val="24"/>
                <w:szCs w:val="24"/>
                <w:lang w:eastAsia="en-US"/>
              </w:rPr>
              <w:t xml:space="preserve">Учитель  </w:t>
            </w:r>
          </w:p>
        </w:tc>
      </w:tr>
      <w:tr w:rsidR="0022304A" w:rsidRPr="00FB7E97" w:rsidTr="00544F93">
        <w:trPr>
          <w:trHeight w:val="288"/>
        </w:trPr>
        <w:tc>
          <w:tcPr>
            <w:tcW w:w="2752" w:type="dxa"/>
            <w:tcBorders>
              <w:top w:val="single" w:sz="4" w:space="0" w:color="000000"/>
              <w:left w:val="single" w:sz="4" w:space="0" w:color="000000"/>
              <w:bottom w:val="single" w:sz="4" w:space="0" w:color="auto"/>
              <w:right w:val="single" w:sz="4" w:space="0" w:color="000000"/>
            </w:tcBorders>
          </w:tcPr>
          <w:p w:rsidR="00115282" w:rsidRPr="00FB7E97" w:rsidRDefault="00544F93" w:rsidP="0036405F">
            <w:pPr>
              <w:spacing w:after="44"/>
              <w:jc w:val="both"/>
              <w:rPr>
                <w:rFonts w:ascii="Times New Roman" w:eastAsiaTheme="minorHAnsi" w:hAnsi="Times New Roman" w:cs="Times New Roman"/>
                <w:b/>
                <w:sz w:val="24"/>
                <w:szCs w:val="24"/>
                <w:lang w:eastAsia="en-US"/>
              </w:rPr>
            </w:pPr>
            <w:r w:rsidRPr="00FB7E97">
              <w:rPr>
                <w:rFonts w:ascii="Times New Roman" w:eastAsiaTheme="minorHAnsi" w:hAnsi="Times New Roman" w:cs="Times New Roman"/>
                <w:b/>
                <w:sz w:val="24"/>
                <w:szCs w:val="24"/>
                <w:lang w:eastAsia="en-US"/>
              </w:rPr>
              <w:t xml:space="preserve"> </w:t>
            </w:r>
            <w:r w:rsidR="0036405F" w:rsidRPr="00FB7E97">
              <w:rPr>
                <w:rFonts w:ascii="Times New Roman" w:eastAsiaTheme="minorHAnsi" w:hAnsi="Times New Roman" w:cs="Times New Roman"/>
                <w:b/>
                <w:sz w:val="24"/>
                <w:szCs w:val="24"/>
                <w:lang w:eastAsia="en-US"/>
              </w:rPr>
              <w:t>Исмагилов Илфат</w:t>
            </w:r>
          </w:p>
          <w:p w:rsidR="0036405F" w:rsidRPr="00FB7E97" w:rsidRDefault="0036405F" w:rsidP="0036405F">
            <w:pPr>
              <w:spacing w:after="44"/>
              <w:jc w:val="both"/>
              <w:rPr>
                <w:rFonts w:ascii="Times New Roman" w:eastAsiaTheme="minorHAnsi" w:hAnsi="Times New Roman" w:cs="Times New Roman"/>
                <w:b/>
                <w:sz w:val="24"/>
                <w:szCs w:val="24"/>
                <w:lang w:eastAsia="en-US"/>
              </w:rPr>
            </w:pPr>
            <w:r w:rsidRPr="00FB7E97">
              <w:rPr>
                <w:rFonts w:ascii="Times New Roman" w:eastAsiaTheme="minorHAnsi" w:hAnsi="Times New Roman" w:cs="Times New Roman"/>
                <w:b/>
                <w:sz w:val="24"/>
                <w:szCs w:val="24"/>
                <w:lang w:eastAsia="en-US"/>
              </w:rPr>
              <w:t>Миргазов Рамиль</w:t>
            </w:r>
          </w:p>
        </w:tc>
        <w:tc>
          <w:tcPr>
            <w:tcW w:w="2556" w:type="dxa"/>
            <w:tcBorders>
              <w:top w:val="single" w:sz="4" w:space="0" w:color="000000"/>
              <w:left w:val="single" w:sz="4" w:space="0" w:color="000000"/>
              <w:bottom w:val="single" w:sz="4" w:space="0" w:color="000000"/>
              <w:right w:val="single" w:sz="4" w:space="0" w:color="000000"/>
            </w:tcBorders>
          </w:tcPr>
          <w:p w:rsidR="0022304A" w:rsidRPr="00FB7E97" w:rsidRDefault="0022304A" w:rsidP="008870DF">
            <w:pPr>
              <w:spacing w:line="276" w:lineRule="auto"/>
              <w:jc w:val="both"/>
              <w:rPr>
                <w:rFonts w:ascii="Times New Roman" w:eastAsiaTheme="minorHAnsi" w:hAnsi="Times New Roman" w:cs="Times New Roman"/>
                <w:b/>
                <w:sz w:val="24"/>
                <w:szCs w:val="24"/>
                <w:lang w:eastAsia="en-US"/>
              </w:rPr>
            </w:pPr>
            <w:r w:rsidRPr="00FB7E97">
              <w:rPr>
                <w:rFonts w:ascii="Times New Roman" w:eastAsiaTheme="minorHAnsi" w:hAnsi="Times New Roman" w:cs="Times New Roman"/>
                <w:b/>
                <w:sz w:val="24"/>
                <w:szCs w:val="24"/>
                <w:lang w:eastAsia="en-US"/>
              </w:rPr>
              <w:t xml:space="preserve">Русский язык </w:t>
            </w:r>
          </w:p>
        </w:tc>
        <w:tc>
          <w:tcPr>
            <w:tcW w:w="1644" w:type="dxa"/>
            <w:tcBorders>
              <w:top w:val="single" w:sz="4" w:space="0" w:color="000000"/>
              <w:left w:val="single" w:sz="4" w:space="0" w:color="000000"/>
              <w:bottom w:val="single" w:sz="4" w:space="0" w:color="000000"/>
              <w:right w:val="single" w:sz="4" w:space="0" w:color="000000"/>
            </w:tcBorders>
          </w:tcPr>
          <w:p w:rsidR="0022304A" w:rsidRPr="00FB7E97" w:rsidRDefault="0036405F" w:rsidP="008870DF">
            <w:pPr>
              <w:spacing w:line="276" w:lineRule="auto"/>
              <w:jc w:val="both"/>
              <w:rPr>
                <w:rFonts w:ascii="Times New Roman" w:eastAsiaTheme="minorHAnsi" w:hAnsi="Times New Roman" w:cs="Times New Roman"/>
                <w:b/>
                <w:sz w:val="24"/>
                <w:szCs w:val="24"/>
                <w:lang w:eastAsia="en-US"/>
              </w:rPr>
            </w:pPr>
            <w:r w:rsidRPr="00FB7E97">
              <w:rPr>
                <w:rFonts w:ascii="Times New Roman" w:eastAsiaTheme="minorHAnsi" w:hAnsi="Times New Roman" w:cs="Times New Roman"/>
                <w:b/>
                <w:sz w:val="24"/>
                <w:szCs w:val="24"/>
                <w:lang w:eastAsia="en-US"/>
              </w:rPr>
              <w:t>80</w:t>
            </w:r>
          </w:p>
          <w:p w:rsidR="004B22AA" w:rsidRPr="00FB7E97" w:rsidRDefault="0036405F" w:rsidP="008870DF">
            <w:pPr>
              <w:spacing w:line="276" w:lineRule="auto"/>
              <w:jc w:val="both"/>
              <w:rPr>
                <w:rFonts w:ascii="Times New Roman" w:eastAsiaTheme="minorHAnsi" w:hAnsi="Times New Roman" w:cs="Times New Roman"/>
                <w:b/>
                <w:sz w:val="24"/>
                <w:szCs w:val="24"/>
                <w:lang w:eastAsia="en-US"/>
              </w:rPr>
            </w:pPr>
            <w:r w:rsidRPr="00FB7E97">
              <w:rPr>
                <w:rFonts w:ascii="Times New Roman" w:eastAsiaTheme="minorHAnsi" w:hAnsi="Times New Roman" w:cs="Times New Roman"/>
                <w:b/>
                <w:sz w:val="24"/>
                <w:szCs w:val="24"/>
                <w:lang w:eastAsia="en-US"/>
              </w:rPr>
              <w:t>78</w:t>
            </w:r>
          </w:p>
        </w:tc>
        <w:tc>
          <w:tcPr>
            <w:tcW w:w="2554" w:type="dxa"/>
            <w:tcBorders>
              <w:top w:val="single" w:sz="4" w:space="0" w:color="000000"/>
              <w:left w:val="single" w:sz="4" w:space="0" w:color="000000"/>
              <w:bottom w:val="single" w:sz="4" w:space="0" w:color="000000"/>
              <w:right w:val="single" w:sz="4" w:space="0" w:color="000000"/>
            </w:tcBorders>
          </w:tcPr>
          <w:p w:rsidR="0022304A" w:rsidRPr="00FB7E97" w:rsidRDefault="0022304A" w:rsidP="008870DF">
            <w:pPr>
              <w:spacing w:line="276" w:lineRule="auto"/>
              <w:jc w:val="both"/>
              <w:rPr>
                <w:rFonts w:ascii="Times New Roman" w:eastAsiaTheme="minorHAnsi" w:hAnsi="Times New Roman" w:cs="Times New Roman"/>
                <w:b/>
                <w:sz w:val="24"/>
                <w:szCs w:val="24"/>
                <w:lang w:eastAsia="en-US"/>
              </w:rPr>
            </w:pPr>
            <w:r w:rsidRPr="00FB7E97">
              <w:rPr>
                <w:rFonts w:ascii="Times New Roman" w:eastAsiaTheme="minorHAnsi" w:hAnsi="Times New Roman" w:cs="Times New Roman"/>
                <w:b/>
                <w:sz w:val="24"/>
                <w:szCs w:val="24"/>
                <w:lang w:eastAsia="en-US"/>
              </w:rPr>
              <w:t xml:space="preserve">Мустафина </w:t>
            </w:r>
            <w:proofErr w:type="gramStart"/>
            <w:r w:rsidRPr="00FB7E97">
              <w:rPr>
                <w:rFonts w:ascii="Times New Roman" w:eastAsiaTheme="minorHAnsi" w:hAnsi="Times New Roman" w:cs="Times New Roman"/>
                <w:b/>
                <w:sz w:val="24"/>
                <w:szCs w:val="24"/>
                <w:lang w:eastAsia="en-US"/>
              </w:rPr>
              <w:t>Г.Г..</w:t>
            </w:r>
            <w:proofErr w:type="gramEnd"/>
            <w:r w:rsidRPr="00FB7E97">
              <w:rPr>
                <w:rFonts w:ascii="Times New Roman" w:eastAsiaTheme="minorHAnsi" w:hAnsi="Times New Roman" w:cs="Times New Roman"/>
                <w:b/>
                <w:sz w:val="24"/>
                <w:szCs w:val="24"/>
                <w:lang w:eastAsia="en-US"/>
              </w:rPr>
              <w:t xml:space="preserve"> </w:t>
            </w:r>
          </w:p>
        </w:tc>
      </w:tr>
      <w:tr w:rsidR="0022304A" w:rsidRPr="00FB7E97" w:rsidTr="00544F93">
        <w:trPr>
          <w:trHeight w:val="286"/>
        </w:trPr>
        <w:tc>
          <w:tcPr>
            <w:tcW w:w="0" w:type="auto"/>
            <w:tcBorders>
              <w:top w:val="single" w:sz="4" w:space="0" w:color="auto"/>
              <w:left w:val="single" w:sz="4" w:space="0" w:color="000000"/>
              <w:bottom w:val="single" w:sz="4" w:space="0" w:color="auto"/>
              <w:right w:val="single" w:sz="4" w:space="0" w:color="000000"/>
            </w:tcBorders>
          </w:tcPr>
          <w:p w:rsidR="00544F93" w:rsidRPr="00FB7E97" w:rsidRDefault="0036405F" w:rsidP="008870DF">
            <w:pPr>
              <w:spacing w:line="276" w:lineRule="auto"/>
              <w:jc w:val="both"/>
              <w:rPr>
                <w:rFonts w:ascii="Times New Roman" w:eastAsiaTheme="minorHAnsi" w:hAnsi="Times New Roman" w:cs="Times New Roman"/>
                <w:b/>
                <w:sz w:val="24"/>
                <w:szCs w:val="24"/>
                <w:lang w:eastAsia="en-US"/>
              </w:rPr>
            </w:pPr>
            <w:r w:rsidRPr="00FB7E97">
              <w:rPr>
                <w:rFonts w:ascii="Times New Roman" w:eastAsiaTheme="minorHAnsi" w:hAnsi="Times New Roman" w:cs="Times New Roman"/>
                <w:b/>
                <w:sz w:val="24"/>
                <w:szCs w:val="24"/>
                <w:lang w:eastAsia="en-US"/>
              </w:rPr>
              <w:t>Исмагилов Илфат</w:t>
            </w:r>
          </w:p>
          <w:p w:rsidR="0036405F" w:rsidRPr="00FB7E97" w:rsidRDefault="0036405F" w:rsidP="008870DF">
            <w:pPr>
              <w:spacing w:line="276" w:lineRule="auto"/>
              <w:jc w:val="both"/>
              <w:rPr>
                <w:rFonts w:ascii="Times New Roman" w:eastAsiaTheme="minorHAnsi" w:hAnsi="Times New Roman" w:cs="Times New Roman"/>
                <w:b/>
                <w:sz w:val="24"/>
                <w:szCs w:val="24"/>
                <w:lang w:eastAsia="en-US"/>
              </w:rPr>
            </w:pPr>
            <w:r w:rsidRPr="00FB7E97">
              <w:rPr>
                <w:rFonts w:ascii="Times New Roman" w:eastAsiaTheme="minorHAnsi" w:hAnsi="Times New Roman" w:cs="Times New Roman"/>
                <w:b/>
                <w:sz w:val="24"/>
                <w:szCs w:val="24"/>
                <w:lang w:eastAsia="en-US"/>
              </w:rPr>
              <w:t>Миргазов Рамиль</w:t>
            </w:r>
          </w:p>
          <w:p w:rsidR="0036405F" w:rsidRPr="00FB7E97" w:rsidRDefault="0036405F" w:rsidP="008870DF">
            <w:pPr>
              <w:spacing w:line="276" w:lineRule="auto"/>
              <w:jc w:val="both"/>
              <w:rPr>
                <w:rFonts w:ascii="Times New Roman" w:eastAsiaTheme="minorHAnsi" w:hAnsi="Times New Roman" w:cs="Times New Roman"/>
                <w:b/>
                <w:sz w:val="24"/>
                <w:szCs w:val="24"/>
                <w:lang w:eastAsia="en-US"/>
              </w:rPr>
            </w:pPr>
            <w:r w:rsidRPr="00FB7E97">
              <w:rPr>
                <w:rFonts w:ascii="Times New Roman" w:eastAsiaTheme="minorHAnsi" w:hAnsi="Times New Roman" w:cs="Times New Roman"/>
                <w:b/>
                <w:sz w:val="24"/>
                <w:szCs w:val="24"/>
                <w:lang w:eastAsia="en-US"/>
              </w:rPr>
              <w:t>Хаметвалеева Дина</w:t>
            </w:r>
          </w:p>
        </w:tc>
        <w:tc>
          <w:tcPr>
            <w:tcW w:w="2556" w:type="dxa"/>
            <w:tcBorders>
              <w:top w:val="single" w:sz="4" w:space="0" w:color="000000"/>
              <w:left w:val="single" w:sz="4" w:space="0" w:color="000000"/>
              <w:bottom w:val="single" w:sz="4" w:space="0" w:color="000000"/>
              <w:right w:val="single" w:sz="4" w:space="0" w:color="000000"/>
            </w:tcBorders>
          </w:tcPr>
          <w:p w:rsidR="0022304A" w:rsidRPr="00FB7E97" w:rsidRDefault="0022304A" w:rsidP="008870DF">
            <w:pPr>
              <w:spacing w:line="276" w:lineRule="auto"/>
              <w:jc w:val="both"/>
              <w:rPr>
                <w:rFonts w:ascii="Times New Roman" w:eastAsiaTheme="minorHAnsi" w:hAnsi="Times New Roman" w:cs="Times New Roman"/>
                <w:b/>
                <w:sz w:val="24"/>
                <w:szCs w:val="24"/>
                <w:lang w:eastAsia="en-US"/>
              </w:rPr>
            </w:pPr>
            <w:r w:rsidRPr="00FB7E97">
              <w:rPr>
                <w:rFonts w:ascii="Times New Roman" w:eastAsiaTheme="minorHAnsi" w:hAnsi="Times New Roman" w:cs="Times New Roman"/>
                <w:b/>
                <w:sz w:val="24"/>
                <w:szCs w:val="24"/>
                <w:lang w:eastAsia="en-US"/>
              </w:rPr>
              <w:t xml:space="preserve">Математика  </w:t>
            </w:r>
          </w:p>
        </w:tc>
        <w:tc>
          <w:tcPr>
            <w:tcW w:w="1644" w:type="dxa"/>
            <w:tcBorders>
              <w:top w:val="single" w:sz="4" w:space="0" w:color="000000"/>
              <w:left w:val="single" w:sz="4" w:space="0" w:color="000000"/>
              <w:bottom w:val="single" w:sz="4" w:space="0" w:color="000000"/>
              <w:right w:val="single" w:sz="4" w:space="0" w:color="000000"/>
            </w:tcBorders>
          </w:tcPr>
          <w:p w:rsidR="00544F93" w:rsidRPr="00FB7E97" w:rsidRDefault="00115282" w:rsidP="008870DF">
            <w:pPr>
              <w:spacing w:line="276" w:lineRule="auto"/>
              <w:jc w:val="both"/>
              <w:rPr>
                <w:rFonts w:ascii="Times New Roman" w:eastAsiaTheme="minorHAnsi" w:hAnsi="Times New Roman" w:cs="Times New Roman"/>
                <w:b/>
                <w:sz w:val="24"/>
                <w:szCs w:val="24"/>
                <w:lang w:eastAsia="en-US"/>
              </w:rPr>
            </w:pPr>
            <w:r w:rsidRPr="00FB7E97">
              <w:rPr>
                <w:rFonts w:ascii="Times New Roman" w:eastAsiaTheme="minorHAnsi" w:hAnsi="Times New Roman" w:cs="Times New Roman"/>
                <w:b/>
                <w:sz w:val="24"/>
                <w:szCs w:val="24"/>
                <w:lang w:eastAsia="en-US"/>
              </w:rPr>
              <w:t>74</w:t>
            </w:r>
          </w:p>
          <w:p w:rsidR="0036405F" w:rsidRPr="00FB7E97" w:rsidRDefault="0036405F" w:rsidP="008870DF">
            <w:pPr>
              <w:spacing w:line="276" w:lineRule="auto"/>
              <w:jc w:val="both"/>
              <w:rPr>
                <w:rFonts w:ascii="Times New Roman" w:eastAsiaTheme="minorHAnsi" w:hAnsi="Times New Roman" w:cs="Times New Roman"/>
                <w:b/>
                <w:sz w:val="24"/>
                <w:szCs w:val="24"/>
                <w:lang w:eastAsia="en-US"/>
              </w:rPr>
            </w:pPr>
            <w:r w:rsidRPr="00FB7E97">
              <w:rPr>
                <w:rFonts w:ascii="Times New Roman" w:eastAsiaTheme="minorHAnsi" w:hAnsi="Times New Roman" w:cs="Times New Roman"/>
                <w:b/>
                <w:sz w:val="24"/>
                <w:szCs w:val="24"/>
                <w:lang w:eastAsia="en-US"/>
              </w:rPr>
              <w:t>78</w:t>
            </w:r>
          </w:p>
          <w:p w:rsidR="0036405F" w:rsidRPr="00FB7E97" w:rsidRDefault="0036405F" w:rsidP="008870DF">
            <w:pPr>
              <w:spacing w:line="276" w:lineRule="auto"/>
              <w:jc w:val="both"/>
              <w:rPr>
                <w:rFonts w:ascii="Times New Roman" w:eastAsiaTheme="minorHAnsi" w:hAnsi="Times New Roman" w:cs="Times New Roman"/>
                <w:b/>
                <w:sz w:val="24"/>
                <w:szCs w:val="24"/>
                <w:lang w:eastAsia="en-US"/>
              </w:rPr>
            </w:pPr>
            <w:r w:rsidRPr="00FB7E97">
              <w:rPr>
                <w:rFonts w:ascii="Times New Roman" w:eastAsiaTheme="minorHAnsi" w:hAnsi="Times New Roman" w:cs="Times New Roman"/>
                <w:b/>
                <w:sz w:val="24"/>
                <w:szCs w:val="24"/>
                <w:lang w:eastAsia="en-US"/>
              </w:rPr>
              <w:t>70</w:t>
            </w:r>
          </w:p>
        </w:tc>
        <w:tc>
          <w:tcPr>
            <w:tcW w:w="2554" w:type="dxa"/>
            <w:tcBorders>
              <w:top w:val="single" w:sz="4" w:space="0" w:color="000000"/>
              <w:left w:val="single" w:sz="4" w:space="0" w:color="000000"/>
              <w:bottom w:val="single" w:sz="4" w:space="0" w:color="000000"/>
              <w:right w:val="single" w:sz="4" w:space="0" w:color="000000"/>
            </w:tcBorders>
          </w:tcPr>
          <w:p w:rsidR="0022304A" w:rsidRPr="00FB7E97" w:rsidRDefault="0036405F" w:rsidP="008870DF">
            <w:pPr>
              <w:spacing w:line="276" w:lineRule="auto"/>
              <w:jc w:val="both"/>
              <w:rPr>
                <w:rFonts w:ascii="Times New Roman" w:eastAsiaTheme="minorHAnsi" w:hAnsi="Times New Roman" w:cs="Times New Roman"/>
                <w:b/>
                <w:sz w:val="24"/>
                <w:szCs w:val="24"/>
                <w:lang w:eastAsia="en-US"/>
              </w:rPr>
            </w:pPr>
            <w:r w:rsidRPr="00FB7E97">
              <w:rPr>
                <w:rFonts w:ascii="Times New Roman" w:eastAsiaTheme="minorHAnsi" w:hAnsi="Times New Roman" w:cs="Times New Roman"/>
                <w:b/>
                <w:sz w:val="24"/>
                <w:szCs w:val="24"/>
                <w:lang w:eastAsia="en-US"/>
              </w:rPr>
              <w:t>Кашапова З.Х</w:t>
            </w:r>
            <w:r w:rsidR="00544F93" w:rsidRPr="00FB7E97">
              <w:rPr>
                <w:rFonts w:ascii="Times New Roman" w:eastAsiaTheme="minorHAnsi" w:hAnsi="Times New Roman" w:cs="Times New Roman"/>
                <w:b/>
                <w:sz w:val="24"/>
                <w:szCs w:val="24"/>
                <w:lang w:eastAsia="en-US"/>
              </w:rPr>
              <w:t>.</w:t>
            </w:r>
          </w:p>
        </w:tc>
      </w:tr>
      <w:tr w:rsidR="0036405F" w:rsidRPr="00FB7E97" w:rsidTr="00544F93">
        <w:trPr>
          <w:trHeight w:val="286"/>
        </w:trPr>
        <w:tc>
          <w:tcPr>
            <w:tcW w:w="0" w:type="auto"/>
            <w:tcBorders>
              <w:top w:val="single" w:sz="4" w:space="0" w:color="auto"/>
              <w:left w:val="single" w:sz="4" w:space="0" w:color="000000"/>
              <w:bottom w:val="single" w:sz="4" w:space="0" w:color="auto"/>
              <w:right w:val="single" w:sz="4" w:space="0" w:color="000000"/>
            </w:tcBorders>
          </w:tcPr>
          <w:p w:rsidR="0036405F" w:rsidRPr="00FB7E97" w:rsidRDefault="0036405F" w:rsidP="008870DF">
            <w:pPr>
              <w:jc w:val="both"/>
              <w:rPr>
                <w:rFonts w:ascii="Times New Roman" w:hAnsi="Times New Roman" w:cs="Times New Roman"/>
                <w:b/>
                <w:sz w:val="24"/>
                <w:szCs w:val="24"/>
              </w:rPr>
            </w:pPr>
            <w:r w:rsidRPr="00FB7E97">
              <w:rPr>
                <w:rFonts w:ascii="Times New Roman" w:hAnsi="Times New Roman" w:cs="Times New Roman"/>
                <w:b/>
                <w:sz w:val="24"/>
                <w:szCs w:val="24"/>
              </w:rPr>
              <w:t>Миргазов Рамиль</w:t>
            </w:r>
          </w:p>
        </w:tc>
        <w:tc>
          <w:tcPr>
            <w:tcW w:w="2556" w:type="dxa"/>
            <w:tcBorders>
              <w:top w:val="single" w:sz="4" w:space="0" w:color="000000"/>
              <w:left w:val="single" w:sz="4" w:space="0" w:color="000000"/>
              <w:bottom w:val="single" w:sz="4" w:space="0" w:color="000000"/>
              <w:right w:val="single" w:sz="4" w:space="0" w:color="000000"/>
            </w:tcBorders>
          </w:tcPr>
          <w:p w:rsidR="0036405F" w:rsidRPr="00FB7E97" w:rsidRDefault="0036405F" w:rsidP="008870DF">
            <w:pPr>
              <w:jc w:val="both"/>
              <w:rPr>
                <w:rFonts w:ascii="Times New Roman" w:hAnsi="Times New Roman" w:cs="Times New Roman"/>
                <w:b/>
                <w:sz w:val="24"/>
                <w:szCs w:val="24"/>
              </w:rPr>
            </w:pPr>
            <w:r w:rsidRPr="00FB7E97">
              <w:rPr>
                <w:rFonts w:ascii="Times New Roman" w:hAnsi="Times New Roman" w:cs="Times New Roman"/>
                <w:b/>
                <w:sz w:val="24"/>
                <w:szCs w:val="24"/>
              </w:rPr>
              <w:t xml:space="preserve">Физика </w:t>
            </w:r>
          </w:p>
        </w:tc>
        <w:tc>
          <w:tcPr>
            <w:tcW w:w="1644" w:type="dxa"/>
            <w:tcBorders>
              <w:top w:val="single" w:sz="4" w:space="0" w:color="000000"/>
              <w:left w:val="single" w:sz="4" w:space="0" w:color="000000"/>
              <w:bottom w:val="single" w:sz="4" w:space="0" w:color="000000"/>
              <w:right w:val="single" w:sz="4" w:space="0" w:color="000000"/>
            </w:tcBorders>
          </w:tcPr>
          <w:p w:rsidR="0036405F" w:rsidRPr="00FB7E97" w:rsidRDefault="0036405F" w:rsidP="008870DF">
            <w:pPr>
              <w:jc w:val="both"/>
              <w:rPr>
                <w:rFonts w:ascii="Times New Roman" w:hAnsi="Times New Roman" w:cs="Times New Roman"/>
                <w:b/>
                <w:sz w:val="24"/>
                <w:szCs w:val="24"/>
              </w:rPr>
            </w:pPr>
            <w:r w:rsidRPr="00FB7E97">
              <w:rPr>
                <w:rFonts w:ascii="Times New Roman" w:hAnsi="Times New Roman" w:cs="Times New Roman"/>
                <w:b/>
                <w:sz w:val="24"/>
                <w:szCs w:val="24"/>
              </w:rPr>
              <w:t>74</w:t>
            </w:r>
          </w:p>
        </w:tc>
        <w:tc>
          <w:tcPr>
            <w:tcW w:w="2554" w:type="dxa"/>
            <w:tcBorders>
              <w:top w:val="single" w:sz="4" w:space="0" w:color="000000"/>
              <w:left w:val="single" w:sz="4" w:space="0" w:color="000000"/>
              <w:bottom w:val="single" w:sz="4" w:space="0" w:color="000000"/>
              <w:right w:val="single" w:sz="4" w:space="0" w:color="000000"/>
            </w:tcBorders>
          </w:tcPr>
          <w:p w:rsidR="0036405F" w:rsidRPr="00FB7E97" w:rsidRDefault="0036405F" w:rsidP="008870DF">
            <w:pPr>
              <w:jc w:val="both"/>
              <w:rPr>
                <w:rFonts w:ascii="Times New Roman" w:hAnsi="Times New Roman" w:cs="Times New Roman"/>
                <w:b/>
                <w:sz w:val="24"/>
                <w:szCs w:val="24"/>
              </w:rPr>
            </w:pPr>
            <w:r w:rsidRPr="00FB7E97">
              <w:rPr>
                <w:rFonts w:ascii="Times New Roman" w:hAnsi="Times New Roman" w:cs="Times New Roman"/>
                <w:b/>
                <w:sz w:val="24"/>
                <w:szCs w:val="24"/>
              </w:rPr>
              <w:t>Кашапова З.Х.</w:t>
            </w:r>
          </w:p>
        </w:tc>
      </w:tr>
    </w:tbl>
    <w:p w:rsidR="00FE1871" w:rsidRPr="00FB7E97" w:rsidRDefault="00FE1871" w:rsidP="008870DF">
      <w:pPr>
        <w:widowControl w:val="0"/>
        <w:autoSpaceDE w:val="0"/>
        <w:autoSpaceDN w:val="0"/>
        <w:adjustRightInd w:val="0"/>
        <w:spacing w:before="130" w:after="0" w:line="240" w:lineRule="auto"/>
        <w:jc w:val="center"/>
        <w:rPr>
          <w:rFonts w:ascii="Times New Roman" w:hAnsi="Times New Roman" w:cs="Times New Roman"/>
          <w:b/>
          <w:sz w:val="24"/>
          <w:szCs w:val="24"/>
        </w:rPr>
      </w:pPr>
    </w:p>
    <w:p w:rsidR="0022304A" w:rsidRPr="00FB7E97" w:rsidRDefault="0022304A" w:rsidP="008870DF">
      <w:pPr>
        <w:widowControl w:val="0"/>
        <w:autoSpaceDE w:val="0"/>
        <w:autoSpaceDN w:val="0"/>
        <w:adjustRightInd w:val="0"/>
        <w:spacing w:before="130" w:after="0" w:line="240" w:lineRule="auto"/>
        <w:jc w:val="center"/>
        <w:rPr>
          <w:rFonts w:ascii="Times New Roman" w:hAnsi="Times New Roman" w:cs="Times New Roman"/>
          <w:b/>
          <w:sz w:val="24"/>
          <w:szCs w:val="24"/>
        </w:rPr>
      </w:pPr>
      <w:r w:rsidRPr="00FB7E97">
        <w:rPr>
          <w:rFonts w:ascii="Times New Roman" w:hAnsi="Times New Roman" w:cs="Times New Roman"/>
          <w:b/>
          <w:sz w:val="24"/>
          <w:szCs w:val="24"/>
        </w:rPr>
        <w:t>Результаты ЕГЭ за последнее 3 года</w:t>
      </w:r>
    </w:p>
    <w:tbl>
      <w:tblPr>
        <w:tblpPr w:leftFromText="180" w:rightFromText="180" w:vertAnchor="text" w:horzAnchor="margin" w:tblpX="-107" w:tblpY="112"/>
        <w:tblW w:w="98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1179"/>
        <w:gridCol w:w="993"/>
        <w:gridCol w:w="992"/>
        <w:gridCol w:w="709"/>
        <w:gridCol w:w="850"/>
        <w:gridCol w:w="992"/>
        <w:gridCol w:w="993"/>
        <w:gridCol w:w="992"/>
        <w:gridCol w:w="992"/>
        <w:gridCol w:w="1134"/>
      </w:tblGrid>
      <w:tr w:rsidR="0036405F" w:rsidRPr="00FB7E97" w:rsidTr="0036405F">
        <w:trPr>
          <w:trHeight w:val="847"/>
        </w:trPr>
        <w:tc>
          <w:tcPr>
            <w:tcW w:w="1179" w:type="dxa"/>
            <w:tcBorders>
              <w:tl2br w:val="single" w:sz="4" w:space="0" w:color="auto"/>
            </w:tcBorders>
          </w:tcPr>
          <w:p w:rsidR="0036405F" w:rsidRPr="00FB7E97" w:rsidRDefault="0036405F" w:rsidP="0036405F">
            <w:pPr>
              <w:widowControl w:val="0"/>
              <w:autoSpaceDE w:val="0"/>
              <w:autoSpaceDN w:val="0"/>
              <w:adjustRightInd w:val="0"/>
              <w:spacing w:after="0" w:line="240" w:lineRule="auto"/>
              <w:jc w:val="both"/>
              <w:rPr>
                <w:rFonts w:ascii="Times New Roman" w:hAnsi="Times New Roman" w:cs="Times New Roman"/>
                <w:b/>
                <w:sz w:val="24"/>
                <w:szCs w:val="24"/>
              </w:rPr>
            </w:pPr>
            <w:r w:rsidRPr="00FB7E97">
              <w:rPr>
                <w:rFonts w:ascii="Times New Roman" w:hAnsi="Times New Roman" w:cs="Times New Roman"/>
                <w:b/>
                <w:sz w:val="24"/>
                <w:szCs w:val="24"/>
              </w:rPr>
              <w:t xml:space="preserve">          год</w:t>
            </w:r>
          </w:p>
          <w:p w:rsidR="0036405F" w:rsidRPr="00FB7E97" w:rsidRDefault="0036405F" w:rsidP="0036405F">
            <w:pPr>
              <w:widowControl w:val="0"/>
              <w:autoSpaceDE w:val="0"/>
              <w:autoSpaceDN w:val="0"/>
              <w:adjustRightInd w:val="0"/>
              <w:spacing w:after="0" w:line="240" w:lineRule="auto"/>
              <w:jc w:val="both"/>
              <w:rPr>
                <w:rFonts w:ascii="Times New Roman" w:hAnsi="Times New Roman" w:cs="Times New Roman"/>
                <w:b/>
                <w:sz w:val="24"/>
                <w:szCs w:val="24"/>
              </w:rPr>
            </w:pPr>
            <w:r w:rsidRPr="00FB7E97">
              <w:rPr>
                <w:rFonts w:ascii="Times New Roman" w:hAnsi="Times New Roman" w:cs="Times New Roman"/>
                <w:b/>
                <w:sz w:val="24"/>
                <w:szCs w:val="24"/>
              </w:rPr>
              <w:t>Предмет</w:t>
            </w:r>
          </w:p>
        </w:tc>
        <w:tc>
          <w:tcPr>
            <w:tcW w:w="2694" w:type="dxa"/>
            <w:gridSpan w:val="3"/>
          </w:tcPr>
          <w:p w:rsidR="0036405F" w:rsidRPr="00FB7E97" w:rsidRDefault="0036405F" w:rsidP="0036405F">
            <w:pPr>
              <w:rPr>
                <w:rFonts w:ascii="Times New Roman" w:hAnsi="Times New Roman" w:cs="Times New Roman"/>
                <w:sz w:val="24"/>
                <w:szCs w:val="24"/>
              </w:rPr>
            </w:pPr>
            <w:r w:rsidRPr="00FB7E97">
              <w:rPr>
                <w:rFonts w:ascii="Times New Roman" w:hAnsi="Times New Roman" w:cs="Times New Roman"/>
                <w:sz w:val="24"/>
                <w:szCs w:val="24"/>
              </w:rPr>
              <w:t>2020</w:t>
            </w:r>
          </w:p>
        </w:tc>
        <w:tc>
          <w:tcPr>
            <w:tcW w:w="2835" w:type="dxa"/>
            <w:gridSpan w:val="3"/>
          </w:tcPr>
          <w:p w:rsidR="0036405F" w:rsidRPr="00FB7E97" w:rsidRDefault="0036405F" w:rsidP="0036405F">
            <w:pPr>
              <w:rPr>
                <w:rFonts w:ascii="Times New Roman" w:hAnsi="Times New Roman" w:cs="Times New Roman"/>
                <w:sz w:val="24"/>
                <w:szCs w:val="24"/>
              </w:rPr>
            </w:pPr>
            <w:r w:rsidRPr="00FB7E97">
              <w:rPr>
                <w:rFonts w:ascii="Times New Roman" w:hAnsi="Times New Roman" w:cs="Times New Roman"/>
                <w:sz w:val="24"/>
                <w:szCs w:val="24"/>
              </w:rPr>
              <w:t>2021</w:t>
            </w:r>
          </w:p>
        </w:tc>
        <w:tc>
          <w:tcPr>
            <w:tcW w:w="3118" w:type="dxa"/>
            <w:gridSpan w:val="3"/>
          </w:tcPr>
          <w:p w:rsidR="0036405F" w:rsidRPr="00FB7E97" w:rsidRDefault="0036405F" w:rsidP="0036405F">
            <w:pPr>
              <w:rPr>
                <w:rFonts w:ascii="Times New Roman" w:hAnsi="Times New Roman" w:cs="Times New Roman"/>
                <w:sz w:val="24"/>
                <w:szCs w:val="24"/>
              </w:rPr>
            </w:pPr>
            <w:r w:rsidRPr="00FB7E97">
              <w:rPr>
                <w:rFonts w:ascii="Times New Roman" w:hAnsi="Times New Roman" w:cs="Times New Roman"/>
                <w:sz w:val="24"/>
                <w:szCs w:val="24"/>
              </w:rPr>
              <w:t>2022</w:t>
            </w:r>
          </w:p>
        </w:tc>
      </w:tr>
      <w:tr w:rsidR="0036405F" w:rsidRPr="00FB7E97" w:rsidTr="0036405F">
        <w:trPr>
          <w:cantSplit/>
          <w:trHeight w:val="602"/>
        </w:trPr>
        <w:tc>
          <w:tcPr>
            <w:tcW w:w="1179" w:type="dxa"/>
            <w:tcBorders>
              <w:bottom w:val="single" w:sz="4" w:space="0" w:color="auto"/>
            </w:tcBorders>
          </w:tcPr>
          <w:p w:rsidR="0036405F" w:rsidRPr="00FB7E97" w:rsidRDefault="0036405F" w:rsidP="0036405F">
            <w:pPr>
              <w:widowControl w:val="0"/>
              <w:autoSpaceDE w:val="0"/>
              <w:autoSpaceDN w:val="0"/>
              <w:adjustRightInd w:val="0"/>
              <w:spacing w:after="0" w:line="240" w:lineRule="auto"/>
              <w:jc w:val="both"/>
              <w:rPr>
                <w:rFonts w:ascii="Times New Roman" w:hAnsi="Times New Roman" w:cs="Times New Roman"/>
                <w:sz w:val="24"/>
                <w:szCs w:val="24"/>
              </w:rPr>
            </w:pPr>
          </w:p>
          <w:p w:rsidR="0036405F" w:rsidRPr="00FB7E97" w:rsidRDefault="0036405F" w:rsidP="0036405F">
            <w:pPr>
              <w:widowControl w:val="0"/>
              <w:autoSpaceDE w:val="0"/>
              <w:autoSpaceDN w:val="0"/>
              <w:adjustRightInd w:val="0"/>
              <w:spacing w:after="0" w:line="240" w:lineRule="auto"/>
              <w:jc w:val="both"/>
              <w:rPr>
                <w:rFonts w:ascii="Times New Roman" w:hAnsi="Times New Roman" w:cs="Times New Roman"/>
                <w:sz w:val="24"/>
                <w:szCs w:val="24"/>
              </w:rPr>
            </w:pPr>
          </w:p>
        </w:tc>
        <w:tc>
          <w:tcPr>
            <w:tcW w:w="993" w:type="dxa"/>
            <w:tcBorders>
              <w:bottom w:val="single" w:sz="4" w:space="0" w:color="auto"/>
            </w:tcBorders>
          </w:tcPr>
          <w:p w:rsidR="0036405F" w:rsidRPr="00FB7E97" w:rsidRDefault="0036405F" w:rsidP="0036405F">
            <w:pPr>
              <w:rPr>
                <w:rFonts w:ascii="Times New Roman" w:hAnsi="Times New Roman" w:cs="Times New Roman"/>
                <w:sz w:val="24"/>
                <w:szCs w:val="24"/>
              </w:rPr>
            </w:pPr>
            <w:r w:rsidRPr="00FB7E97">
              <w:rPr>
                <w:rFonts w:ascii="Times New Roman" w:hAnsi="Times New Roman" w:cs="Times New Roman"/>
                <w:sz w:val="24"/>
                <w:szCs w:val="24"/>
              </w:rPr>
              <w:t>район</w:t>
            </w:r>
          </w:p>
        </w:tc>
        <w:tc>
          <w:tcPr>
            <w:tcW w:w="992" w:type="dxa"/>
            <w:tcBorders>
              <w:bottom w:val="single" w:sz="4" w:space="0" w:color="auto"/>
            </w:tcBorders>
          </w:tcPr>
          <w:p w:rsidR="0036405F" w:rsidRPr="00FB7E97" w:rsidRDefault="0036405F" w:rsidP="0036405F">
            <w:pPr>
              <w:rPr>
                <w:rFonts w:ascii="Times New Roman" w:hAnsi="Times New Roman" w:cs="Times New Roman"/>
                <w:sz w:val="24"/>
                <w:szCs w:val="24"/>
              </w:rPr>
            </w:pPr>
            <w:r w:rsidRPr="00FB7E97">
              <w:rPr>
                <w:rFonts w:ascii="Times New Roman" w:hAnsi="Times New Roman" w:cs="Times New Roman"/>
                <w:sz w:val="24"/>
                <w:szCs w:val="24"/>
              </w:rPr>
              <w:t>лицей</w:t>
            </w:r>
          </w:p>
        </w:tc>
        <w:tc>
          <w:tcPr>
            <w:tcW w:w="709" w:type="dxa"/>
            <w:tcBorders>
              <w:bottom w:val="single" w:sz="4" w:space="0" w:color="auto"/>
            </w:tcBorders>
          </w:tcPr>
          <w:p w:rsidR="0036405F" w:rsidRPr="00FB7E97" w:rsidRDefault="0036405F" w:rsidP="0036405F">
            <w:pPr>
              <w:rPr>
                <w:rFonts w:ascii="Times New Roman" w:hAnsi="Times New Roman" w:cs="Times New Roman"/>
                <w:sz w:val="24"/>
                <w:szCs w:val="24"/>
              </w:rPr>
            </w:pPr>
            <w:r w:rsidRPr="00FB7E97">
              <w:rPr>
                <w:rFonts w:ascii="Times New Roman" w:hAnsi="Times New Roman" w:cs="Times New Roman"/>
                <w:sz w:val="24"/>
                <w:szCs w:val="24"/>
              </w:rPr>
              <w:t>РТ</w:t>
            </w:r>
          </w:p>
        </w:tc>
        <w:tc>
          <w:tcPr>
            <w:tcW w:w="850" w:type="dxa"/>
            <w:tcBorders>
              <w:bottom w:val="single" w:sz="4" w:space="0" w:color="auto"/>
            </w:tcBorders>
          </w:tcPr>
          <w:p w:rsidR="0036405F" w:rsidRPr="00FB7E97" w:rsidRDefault="0036405F" w:rsidP="0036405F">
            <w:pPr>
              <w:rPr>
                <w:rFonts w:ascii="Times New Roman" w:hAnsi="Times New Roman" w:cs="Times New Roman"/>
                <w:sz w:val="24"/>
                <w:szCs w:val="24"/>
              </w:rPr>
            </w:pPr>
            <w:r w:rsidRPr="00FB7E97">
              <w:rPr>
                <w:rFonts w:ascii="Times New Roman" w:hAnsi="Times New Roman" w:cs="Times New Roman"/>
                <w:sz w:val="24"/>
                <w:szCs w:val="24"/>
              </w:rPr>
              <w:t xml:space="preserve">район </w:t>
            </w:r>
          </w:p>
        </w:tc>
        <w:tc>
          <w:tcPr>
            <w:tcW w:w="992" w:type="dxa"/>
            <w:tcBorders>
              <w:bottom w:val="single" w:sz="4" w:space="0" w:color="auto"/>
            </w:tcBorders>
          </w:tcPr>
          <w:p w:rsidR="0036405F" w:rsidRPr="00FB7E97" w:rsidRDefault="0036405F" w:rsidP="0036405F">
            <w:pPr>
              <w:rPr>
                <w:rFonts w:ascii="Times New Roman" w:hAnsi="Times New Roman" w:cs="Times New Roman"/>
                <w:sz w:val="24"/>
                <w:szCs w:val="24"/>
              </w:rPr>
            </w:pPr>
            <w:r w:rsidRPr="00FB7E97">
              <w:rPr>
                <w:rFonts w:ascii="Times New Roman" w:hAnsi="Times New Roman" w:cs="Times New Roman"/>
                <w:sz w:val="24"/>
                <w:szCs w:val="24"/>
              </w:rPr>
              <w:t>лицей</w:t>
            </w:r>
          </w:p>
        </w:tc>
        <w:tc>
          <w:tcPr>
            <w:tcW w:w="993" w:type="dxa"/>
            <w:tcBorders>
              <w:bottom w:val="single" w:sz="4" w:space="0" w:color="auto"/>
            </w:tcBorders>
          </w:tcPr>
          <w:p w:rsidR="0036405F" w:rsidRPr="00FB7E97" w:rsidRDefault="0036405F" w:rsidP="0036405F">
            <w:pPr>
              <w:rPr>
                <w:rFonts w:ascii="Times New Roman" w:hAnsi="Times New Roman" w:cs="Times New Roman"/>
                <w:sz w:val="24"/>
                <w:szCs w:val="24"/>
              </w:rPr>
            </w:pPr>
            <w:r w:rsidRPr="00FB7E97">
              <w:rPr>
                <w:rFonts w:ascii="Times New Roman" w:hAnsi="Times New Roman" w:cs="Times New Roman"/>
                <w:sz w:val="24"/>
                <w:szCs w:val="24"/>
              </w:rPr>
              <w:t>РТ</w:t>
            </w:r>
          </w:p>
        </w:tc>
        <w:tc>
          <w:tcPr>
            <w:tcW w:w="992" w:type="dxa"/>
            <w:tcBorders>
              <w:bottom w:val="single" w:sz="4" w:space="0" w:color="auto"/>
            </w:tcBorders>
          </w:tcPr>
          <w:p w:rsidR="0036405F" w:rsidRPr="00FB7E97" w:rsidRDefault="0036405F" w:rsidP="0036405F">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район </w:t>
            </w:r>
          </w:p>
        </w:tc>
        <w:tc>
          <w:tcPr>
            <w:tcW w:w="992" w:type="dxa"/>
            <w:tcBorders>
              <w:bottom w:val="single" w:sz="4" w:space="0" w:color="auto"/>
            </w:tcBorders>
          </w:tcPr>
          <w:p w:rsidR="0036405F" w:rsidRPr="00FB7E97" w:rsidRDefault="0036405F" w:rsidP="0036405F">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лицей</w:t>
            </w:r>
          </w:p>
        </w:tc>
        <w:tc>
          <w:tcPr>
            <w:tcW w:w="1134" w:type="dxa"/>
            <w:tcBorders>
              <w:bottom w:val="single" w:sz="4" w:space="0" w:color="auto"/>
            </w:tcBorders>
          </w:tcPr>
          <w:p w:rsidR="0036405F" w:rsidRPr="00FB7E97" w:rsidRDefault="0036405F" w:rsidP="0036405F">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РТ</w:t>
            </w:r>
          </w:p>
        </w:tc>
      </w:tr>
      <w:tr w:rsidR="0036405F" w:rsidRPr="00FB7E97" w:rsidTr="0036405F">
        <w:tc>
          <w:tcPr>
            <w:tcW w:w="1179" w:type="dxa"/>
          </w:tcPr>
          <w:p w:rsidR="0036405F" w:rsidRPr="00FB7E97" w:rsidRDefault="0036405F" w:rsidP="0036405F">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Русский язык</w:t>
            </w:r>
          </w:p>
          <w:p w:rsidR="0036405F" w:rsidRPr="00FB7E97" w:rsidRDefault="0036405F" w:rsidP="0036405F">
            <w:pPr>
              <w:widowControl w:val="0"/>
              <w:autoSpaceDE w:val="0"/>
              <w:autoSpaceDN w:val="0"/>
              <w:adjustRightInd w:val="0"/>
              <w:spacing w:after="0" w:line="240" w:lineRule="auto"/>
              <w:jc w:val="both"/>
              <w:rPr>
                <w:rFonts w:ascii="Times New Roman" w:hAnsi="Times New Roman" w:cs="Times New Roman"/>
                <w:sz w:val="24"/>
                <w:szCs w:val="24"/>
              </w:rPr>
            </w:pPr>
          </w:p>
        </w:tc>
        <w:tc>
          <w:tcPr>
            <w:tcW w:w="993" w:type="dxa"/>
          </w:tcPr>
          <w:p w:rsidR="0036405F" w:rsidRPr="00FB7E97" w:rsidRDefault="0036405F" w:rsidP="0036405F">
            <w:pPr>
              <w:rPr>
                <w:rFonts w:ascii="Times New Roman" w:hAnsi="Times New Roman" w:cs="Times New Roman"/>
                <w:sz w:val="24"/>
                <w:szCs w:val="24"/>
              </w:rPr>
            </w:pPr>
            <w:r w:rsidRPr="00FB7E97">
              <w:rPr>
                <w:rFonts w:ascii="Times New Roman" w:hAnsi="Times New Roman" w:cs="Times New Roman"/>
                <w:sz w:val="24"/>
                <w:szCs w:val="24"/>
              </w:rPr>
              <w:t>74,17</w:t>
            </w:r>
          </w:p>
        </w:tc>
        <w:tc>
          <w:tcPr>
            <w:tcW w:w="992" w:type="dxa"/>
          </w:tcPr>
          <w:p w:rsidR="0036405F" w:rsidRPr="00FB7E97" w:rsidRDefault="0036405F" w:rsidP="0036405F">
            <w:pPr>
              <w:rPr>
                <w:rFonts w:ascii="Times New Roman" w:hAnsi="Times New Roman" w:cs="Times New Roman"/>
                <w:sz w:val="24"/>
                <w:szCs w:val="24"/>
              </w:rPr>
            </w:pPr>
            <w:r w:rsidRPr="00FB7E97">
              <w:rPr>
                <w:rFonts w:ascii="Times New Roman" w:hAnsi="Times New Roman" w:cs="Times New Roman"/>
                <w:color w:val="FF0000"/>
                <w:sz w:val="24"/>
                <w:szCs w:val="24"/>
              </w:rPr>
              <w:t>74,78</w:t>
            </w:r>
          </w:p>
        </w:tc>
        <w:tc>
          <w:tcPr>
            <w:tcW w:w="709" w:type="dxa"/>
          </w:tcPr>
          <w:p w:rsidR="0036405F" w:rsidRPr="00FB7E97" w:rsidRDefault="0036405F" w:rsidP="0036405F">
            <w:pPr>
              <w:rPr>
                <w:rFonts w:ascii="Times New Roman" w:hAnsi="Times New Roman" w:cs="Times New Roman"/>
                <w:sz w:val="24"/>
                <w:szCs w:val="24"/>
              </w:rPr>
            </w:pPr>
            <w:r w:rsidRPr="00FB7E97">
              <w:rPr>
                <w:rFonts w:ascii="Times New Roman" w:hAnsi="Times New Roman" w:cs="Times New Roman"/>
                <w:sz w:val="24"/>
                <w:szCs w:val="24"/>
              </w:rPr>
              <w:t>74,67</w:t>
            </w:r>
          </w:p>
        </w:tc>
        <w:tc>
          <w:tcPr>
            <w:tcW w:w="850" w:type="dxa"/>
          </w:tcPr>
          <w:p w:rsidR="0036405F" w:rsidRPr="00FB7E97" w:rsidRDefault="0036405F" w:rsidP="0036405F">
            <w:pPr>
              <w:rPr>
                <w:rFonts w:ascii="Times New Roman" w:hAnsi="Times New Roman" w:cs="Times New Roman"/>
                <w:sz w:val="24"/>
                <w:szCs w:val="24"/>
              </w:rPr>
            </w:pPr>
            <w:r w:rsidRPr="00FB7E97">
              <w:rPr>
                <w:rFonts w:ascii="Times New Roman" w:hAnsi="Times New Roman" w:cs="Times New Roman"/>
                <w:sz w:val="24"/>
                <w:szCs w:val="24"/>
              </w:rPr>
              <w:t>72,9</w:t>
            </w:r>
          </w:p>
        </w:tc>
        <w:tc>
          <w:tcPr>
            <w:tcW w:w="992" w:type="dxa"/>
          </w:tcPr>
          <w:p w:rsidR="0036405F" w:rsidRPr="00FB7E97" w:rsidRDefault="0036405F" w:rsidP="0036405F">
            <w:pPr>
              <w:rPr>
                <w:rFonts w:ascii="Times New Roman" w:hAnsi="Times New Roman" w:cs="Times New Roman"/>
                <w:sz w:val="24"/>
                <w:szCs w:val="24"/>
              </w:rPr>
            </w:pPr>
            <w:r w:rsidRPr="00FB7E97">
              <w:rPr>
                <w:rFonts w:ascii="Times New Roman" w:hAnsi="Times New Roman" w:cs="Times New Roman"/>
                <w:sz w:val="24"/>
                <w:szCs w:val="24"/>
              </w:rPr>
              <w:t>73,25</w:t>
            </w:r>
          </w:p>
        </w:tc>
        <w:tc>
          <w:tcPr>
            <w:tcW w:w="993" w:type="dxa"/>
          </w:tcPr>
          <w:p w:rsidR="0036405F" w:rsidRPr="00FB7E97" w:rsidRDefault="0077031E" w:rsidP="0036405F">
            <w:pPr>
              <w:rPr>
                <w:rFonts w:ascii="Times New Roman" w:hAnsi="Times New Roman" w:cs="Times New Roman"/>
                <w:sz w:val="24"/>
                <w:szCs w:val="24"/>
              </w:rPr>
            </w:pPr>
            <w:r w:rsidRPr="00FB7E97">
              <w:rPr>
                <w:rFonts w:ascii="Times New Roman" w:hAnsi="Times New Roman" w:cs="Times New Roman"/>
                <w:sz w:val="24"/>
                <w:szCs w:val="24"/>
              </w:rPr>
              <w:t>74,70</w:t>
            </w:r>
          </w:p>
        </w:tc>
        <w:tc>
          <w:tcPr>
            <w:tcW w:w="992" w:type="dxa"/>
          </w:tcPr>
          <w:p w:rsidR="0036405F" w:rsidRPr="00FB7E97" w:rsidRDefault="0036405F" w:rsidP="0036405F">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71</w:t>
            </w:r>
          </w:p>
        </w:tc>
        <w:tc>
          <w:tcPr>
            <w:tcW w:w="992" w:type="dxa"/>
          </w:tcPr>
          <w:p w:rsidR="0036405F" w:rsidRPr="00FB7E97" w:rsidRDefault="0036405F" w:rsidP="0036405F">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70,25</w:t>
            </w:r>
          </w:p>
        </w:tc>
        <w:tc>
          <w:tcPr>
            <w:tcW w:w="1134" w:type="dxa"/>
          </w:tcPr>
          <w:p w:rsidR="0036405F" w:rsidRPr="00FB7E97" w:rsidRDefault="0036405F" w:rsidP="0036405F">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72,82</w:t>
            </w:r>
          </w:p>
        </w:tc>
      </w:tr>
      <w:tr w:rsidR="0036405F" w:rsidRPr="00FB7E97" w:rsidTr="0036405F">
        <w:tc>
          <w:tcPr>
            <w:tcW w:w="1179" w:type="dxa"/>
          </w:tcPr>
          <w:p w:rsidR="0036405F" w:rsidRPr="00FB7E97" w:rsidRDefault="0036405F" w:rsidP="0036405F">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Математика</w:t>
            </w:r>
          </w:p>
          <w:p w:rsidR="0036405F" w:rsidRPr="00FB7E97" w:rsidRDefault="0036405F" w:rsidP="0036405F">
            <w:pPr>
              <w:widowControl w:val="0"/>
              <w:autoSpaceDE w:val="0"/>
              <w:autoSpaceDN w:val="0"/>
              <w:adjustRightInd w:val="0"/>
              <w:spacing w:after="0" w:line="240" w:lineRule="auto"/>
              <w:jc w:val="both"/>
              <w:rPr>
                <w:rFonts w:ascii="Times New Roman" w:hAnsi="Times New Roman" w:cs="Times New Roman"/>
                <w:sz w:val="24"/>
                <w:szCs w:val="24"/>
              </w:rPr>
            </w:pPr>
          </w:p>
        </w:tc>
        <w:tc>
          <w:tcPr>
            <w:tcW w:w="993" w:type="dxa"/>
          </w:tcPr>
          <w:p w:rsidR="0036405F" w:rsidRPr="00FB7E97" w:rsidRDefault="0036405F" w:rsidP="0036405F">
            <w:pPr>
              <w:rPr>
                <w:rFonts w:ascii="Times New Roman" w:hAnsi="Times New Roman" w:cs="Times New Roman"/>
                <w:sz w:val="24"/>
                <w:szCs w:val="24"/>
              </w:rPr>
            </w:pPr>
            <w:r w:rsidRPr="00FB7E97">
              <w:rPr>
                <w:rFonts w:ascii="Times New Roman" w:hAnsi="Times New Roman" w:cs="Times New Roman"/>
                <w:sz w:val="24"/>
                <w:szCs w:val="24"/>
              </w:rPr>
              <w:t>58</w:t>
            </w:r>
          </w:p>
        </w:tc>
        <w:tc>
          <w:tcPr>
            <w:tcW w:w="992" w:type="dxa"/>
          </w:tcPr>
          <w:p w:rsidR="0036405F" w:rsidRPr="00FB7E97" w:rsidRDefault="0036405F" w:rsidP="0036405F">
            <w:pPr>
              <w:rPr>
                <w:rFonts w:ascii="Times New Roman" w:hAnsi="Times New Roman" w:cs="Times New Roman"/>
                <w:sz w:val="24"/>
                <w:szCs w:val="24"/>
              </w:rPr>
            </w:pPr>
            <w:r w:rsidRPr="00FB7E97">
              <w:rPr>
                <w:rFonts w:ascii="Times New Roman" w:hAnsi="Times New Roman" w:cs="Times New Roman"/>
                <w:color w:val="FF0000"/>
                <w:sz w:val="24"/>
                <w:szCs w:val="24"/>
              </w:rPr>
              <w:t>66,80</w:t>
            </w:r>
          </w:p>
        </w:tc>
        <w:tc>
          <w:tcPr>
            <w:tcW w:w="709" w:type="dxa"/>
          </w:tcPr>
          <w:p w:rsidR="0036405F" w:rsidRPr="00FB7E97" w:rsidRDefault="0036405F" w:rsidP="0036405F">
            <w:pPr>
              <w:rPr>
                <w:rFonts w:ascii="Times New Roman" w:hAnsi="Times New Roman" w:cs="Times New Roman"/>
                <w:sz w:val="24"/>
                <w:szCs w:val="24"/>
              </w:rPr>
            </w:pPr>
            <w:r w:rsidRPr="00FB7E97">
              <w:rPr>
                <w:rFonts w:ascii="Times New Roman" w:hAnsi="Times New Roman" w:cs="Times New Roman"/>
                <w:sz w:val="24"/>
                <w:szCs w:val="24"/>
              </w:rPr>
              <w:t>59,50</w:t>
            </w:r>
          </w:p>
        </w:tc>
        <w:tc>
          <w:tcPr>
            <w:tcW w:w="850" w:type="dxa"/>
          </w:tcPr>
          <w:p w:rsidR="0036405F" w:rsidRPr="00FB7E97" w:rsidRDefault="0036405F" w:rsidP="0036405F">
            <w:pPr>
              <w:rPr>
                <w:rFonts w:ascii="Times New Roman" w:hAnsi="Times New Roman" w:cs="Times New Roman"/>
                <w:sz w:val="24"/>
                <w:szCs w:val="24"/>
              </w:rPr>
            </w:pPr>
            <w:r w:rsidRPr="00FB7E97">
              <w:rPr>
                <w:rFonts w:ascii="Times New Roman" w:hAnsi="Times New Roman" w:cs="Times New Roman"/>
                <w:sz w:val="24"/>
                <w:szCs w:val="24"/>
              </w:rPr>
              <w:t>51.6</w:t>
            </w:r>
          </w:p>
        </w:tc>
        <w:tc>
          <w:tcPr>
            <w:tcW w:w="992" w:type="dxa"/>
          </w:tcPr>
          <w:p w:rsidR="0036405F" w:rsidRPr="00FB7E97" w:rsidRDefault="0036405F" w:rsidP="0036405F">
            <w:pPr>
              <w:rPr>
                <w:rFonts w:ascii="Times New Roman" w:hAnsi="Times New Roman" w:cs="Times New Roman"/>
                <w:sz w:val="24"/>
                <w:szCs w:val="24"/>
              </w:rPr>
            </w:pPr>
            <w:r w:rsidRPr="00FB7E97">
              <w:rPr>
                <w:rFonts w:ascii="Times New Roman" w:hAnsi="Times New Roman" w:cs="Times New Roman"/>
                <w:color w:val="FF0000"/>
                <w:sz w:val="24"/>
                <w:szCs w:val="24"/>
              </w:rPr>
              <w:t>74</w:t>
            </w:r>
          </w:p>
        </w:tc>
        <w:tc>
          <w:tcPr>
            <w:tcW w:w="993" w:type="dxa"/>
          </w:tcPr>
          <w:p w:rsidR="0036405F" w:rsidRPr="00FB7E97" w:rsidRDefault="0077031E" w:rsidP="0036405F">
            <w:pPr>
              <w:rPr>
                <w:rFonts w:ascii="Times New Roman" w:hAnsi="Times New Roman" w:cs="Times New Roman"/>
                <w:sz w:val="24"/>
                <w:szCs w:val="24"/>
              </w:rPr>
            </w:pPr>
            <w:r w:rsidRPr="00FB7E97">
              <w:rPr>
                <w:rFonts w:ascii="Times New Roman" w:hAnsi="Times New Roman" w:cs="Times New Roman"/>
                <w:sz w:val="24"/>
                <w:szCs w:val="24"/>
              </w:rPr>
              <w:t>61,41</w:t>
            </w:r>
          </w:p>
        </w:tc>
        <w:tc>
          <w:tcPr>
            <w:tcW w:w="992" w:type="dxa"/>
          </w:tcPr>
          <w:p w:rsidR="0036405F" w:rsidRPr="00FB7E97" w:rsidRDefault="0036405F" w:rsidP="0036405F">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65</w:t>
            </w:r>
          </w:p>
        </w:tc>
        <w:tc>
          <w:tcPr>
            <w:tcW w:w="992" w:type="dxa"/>
          </w:tcPr>
          <w:p w:rsidR="0036405F" w:rsidRPr="00FB7E97" w:rsidRDefault="0036405F" w:rsidP="0036405F">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color w:val="FF0000"/>
                <w:sz w:val="24"/>
                <w:szCs w:val="24"/>
              </w:rPr>
              <w:t>74</w:t>
            </w:r>
          </w:p>
        </w:tc>
        <w:tc>
          <w:tcPr>
            <w:tcW w:w="1134" w:type="dxa"/>
          </w:tcPr>
          <w:p w:rsidR="0036405F" w:rsidRPr="00FB7E97" w:rsidRDefault="0036405F" w:rsidP="0036405F">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64,07</w:t>
            </w:r>
          </w:p>
        </w:tc>
      </w:tr>
      <w:tr w:rsidR="0036405F" w:rsidRPr="00FB7E97" w:rsidTr="0036405F">
        <w:trPr>
          <w:trHeight w:val="514"/>
        </w:trPr>
        <w:tc>
          <w:tcPr>
            <w:tcW w:w="1179" w:type="dxa"/>
          </w:tcPr>
          <w:p w:rsidR="0036405F" w:rsidRPr="00FB7E97" w:rsidRDefault="0036405F" w:rsidP="0036405F">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Обществознани</w:t>
            </w:r>
          </w:p>
          <w:p w:rsidR="0036405F" w:rsidRPr="00FB7E97" w:rsidRDefault="0036405F" w:rsidP="0036405F">
            <w:pPr>
              <w:widowControl w:val="0"/>
              <w:autoSpaceDE w:val="0"/>
              <w:autoSpaceDN w:val="0"/>
              <w:adjustRightInd w:val="0"/>
              <w:spacing w:after="0" w:line="240" w:lineRule="auto"/>
              <w:jc w:val="both"/>
              <w:rPr>
                <w:rFonts w:ascii="Times New Roman" w:hAnsi="Times New Roman" w:cs="Times New Roman"/>
                <w:sz w:val="24"/>
                <w:szCs w:val="24"/>
              </w:rPr>
            </w:pPr>
          </w:p>
        </w:tc>
        <w:tc>
          <w:tcPr>
            <w:tcW w:w="993" w:type="dxa"/>
          </w:tcPr>
          <w:p w:rsidR="0036405F" w:rsidRPr="00FB7E97" w:rsidRDefault="0036405F" w:rsidP="0036405F">
            <w:pPr>
              <w:rPr>
                <w:rFonts w:ascii="Times New Roman" w:hAnsi="Times New Roman" w:cs="Times New Roman"/>
                <w:sz w:val="24"/>
                <w:szCs w:val="24"/>
              </w:rPr>
            </w:pPr>
            <w:r w:rsidRPr="00FB7E97">
              <w:rPr>
                <w:rFonts w:ascii="Times New Roman" w:hAnsi="Times New Roman" w:cs="Times New Roman"/>
                <w:sz w:val="24"/>
                <w:szCs w:val="24"/>
              </w:rPr>
              <w:t>63,35</w:t>
            </w:r>
          </w:p>
        </w:tc>
        <w:tc>
          <w:tcPr>
            <w:tcW w:w="992" w:type="dxa"/>
          </w:tcPr>
          <w:p w:rsidR="0036405F" w:rsidRPr="00FB7E97" w:rsidRDefault="0036405F" w:rsidP="0036405F">
            <w:pPr>
              <w:rPr>
                <w:rFonts w:ascii="Times New Roman" w:hAnsi="Times New Roman" w:cs="Times New Roman"/>
                <w:sz w:val="24"/>
                <w:szCs w:val="24"/>
              </w:rPr>
            </w:pPr>
            <w:r w:rsidRPr="00FB7E97">
              <w:rPr>
                <w:rFonts w:ascii="Times New Roman" w:hAnsi="Times New Roman" w:cs="Times New Roman"/>
                <w:color w:val="FF0000"/>
                <w:sz w:val="24"/>
                <w:szCs w:val="24"/>
              </w:rPr>
              <w:t>77,50</w:t>
            </w:r>
          </w:p>
        </w:tc>
        <w:tc>
          <w:tcPr>
            <w:tcW w:w="709" w:type="dxa"/>
          </w:tcPr>
          <w:p w:rsidR="0036405F" w:rsidRPr="00FB7E97" w:rsidRDefault="0036405F" w:rsidP="0036405F">
            <w:pPr>
              <w:rPr>
                <w:rFonts w:ascii="Times New Roman" w:hAnsi="Times New Roman" w:cs="Times New Roman"/>
                <w:sz w:val="24"/>
                <w:szCs w:val="24"/>
              </w:rPr>
            </w:pPr>
            <w:r w:rsidRPr="00FB7E97">
              <w:rPr>
                <w:rFonts w:ascii="Times New Roman" w:hAnsi="Times New Roman" w:cs="Times New Roman"/>
                <w:sz w:val="24"/>
                <w:szCs w:val="24"/>
              </w:rPr>
              <w:t>63,41</w:t>
            </w:r>
          </w:p>
        </w:tc>
        <w:tc>
          <w:tcPr>
            <w:tcW w:w="850" w:type="dxa"/>
          </w:tcPr>
          <w:p w:rsidR="0036405F" w:rsidRPr="00FB7E97" w:rsidRDefault="0036405F" w:rsidP="0036405F">
            <w:pPr>
              <w:rPr>
                <w:rFonts w:ascii="Times New Roman" w:hAnsi="Times New Roman" w:cs="Times New Roman"/>
                <w:sz w:val="24"/>
                <w:szCs w:val="24"/>
              </w:rPr>
            </w:pPr>
            <w:r w:rsidRPr="00FB7E97">
              <w:rPr>
                <w:rFonts w:ascii="Times New Roman" w:hAnsi="Times New Roman" w:cs="Times New Roman"/>
                <w:sz w:val="24"/>
                <w:szCs w:val="24"/>
              </w:rPr>
              <w:t>57</w:t>
            </w:r>
          </w:p>
        </w:tc>
        <w:tc>
          <w:tcPr>
            <w:tcW w:w="992" w:type="dxa"/>
          </w:tcPr>
          <w:p w:rsidR="0036405F" w:rsidRPr="00FB7E97" w:rsidRDefault="0036405F" w:rsidP="0036405F">
            <w:pPr>
              <w:rPr>
                <w:rFonts w:ascii="Times New Roman" w:hAnsi="Times New Roman" w:cs="Times New Roman"/>
                <w:sz w:val="24"/>
                <w:szCs w:val="24"/>
              </w:rPr>
            </w:pPr>
            <w:r w:rsidRPr="00FB7E97">
              <w:rPr>
                <w:rFonts w:ascii="Times New Roman" w:hAnsi="Times New Roman" w:cs="Times New Roman"/>
                <w:sz w:val="24"/>
                <w:szCs w:val="24"/>
              </w:rPr>
              <w:t>61</w:t>
            </w:r>
          </w:p>
        </w:tc>
        <w:tc>
          <w:tcPr>
            <w:tcW w:w="993" w:type="dxa"/>
          </w:tcPr>
          <w:p w:rsidR="0036405F" w:rsidRPr="00FB7E97" w:rsidRDefault="0077031E" w:rsidP="0036405F">
            <w:pPr>
              <w:rPr>
                <w:rFonts w:ascii="Times New Roman" w:hAnsi="Times New Roman" w:cs="Times New Roman"/>
                <w:sz w:val="24"/>
                <w:szCs w:val="24"/>
              </w:rPr>
            </w:pPr>
            <w:r w:rsidRPr="00FB7E97">
              <w:rPr>
                <w:rFonts w:ascii="Times New Roman" w:hAnsi="Times New Roman" w:cs="Times New Roman"/>
                <w:sz w:val="24"/>
                <w:szCs w:val="24"/>
              </w:rPr>
              <w:t>61,57</w:t>
            </w:r>
          </w:p>
        </w:tc>
        <w:tc>
          <w:tcPr>
            <w:tcW w:w="992" w:type="dxa"/>
          </w:tcPr>
          <w:p w:rsidR="0036405F" w:rsidRPr="00FB7E97" w:rsidRDefault="0036405F" w:rsidP="0036405F">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992" w:type="dxa"/>
          </w:tcPr>
          <w:p w:rsidR="0036405F" w:rsidRPr="00FB7E97" w:rsidRDefault="0036405F" w:rsidP="0036405F">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1134" w:type="dxa"/>
          </w:tcPr>
          <w:p w:rsidR="0036405F" w:rsidRPr="00FB7E97" w:rsidRDefault="0036405F" w:rsidP="0036405F">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w:t>
            </w:r>
          </w:p>
        </w:tc>
      </w:tr>
      <w:tr w:rsidR="0036405F" w:rsidRPr="00FB7E97" w:rsidTr="0036405F">
        <w:tc>
          <w:tcPr>
            <w:tcW w:w="1179" w:type="dxa"/>
          </w:tcPr>
          <w:p w:rsidR="0036405F" w:rsidRPr="00FB7E97" w:rsidRDefault="0036405F" w:rsidP="0036405F">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Физика</w:t>
            </w:r>
          </w:p>
          <w:p w:rsidR="0036405F" w:rsidRPr="00FB7E97" w:rsidRDefault="0036405F" w:rsidP="0036405F">
            <w:pPr>
              <w:widowControl w:val="0"/>
              <w:autoSpaceDE w:val="0"/>
              <w:autoSpaceDN w:val="0"/>
              <w:adjustRightInd w:val="0"/>
              <w:spacing w:after="0" w:line="240" w:lineRule="auto"/>
              <w:jc w:val="both"/>
              <w:rPr>
                <w:rFonts w:ascii="Times New Roman" w:hAnsi="Times New Roman" w:cs="Times New Roman"/>
                <w:sz w:val="24"/>
                <w:szCs w:val="24"/>
              </w:rPr>
            </w:pPr>
          </w:p>
        </w:tc>
        <w:tc>
          <w:tcPr>
            <w:tcW w:w="993" w:type="dxa"/>
          </w:tcPr>
          <w:p w:rsidR="0036405F" w:rsidRPr="00FB7E97" w:rsidRDefault="0036405F" w:rsidP="0036405F">
            <w:pPr>
              <w:rPr>
                <w:rFonts w:ascii="Times New Roman" w:hAnsi="Times New Roman" w:cs="Times New Roman"/>
                <w:sz w:val="24"/>
                <w:szCs w:val="24"/>
              </w:rPr>
            </w:pPr>
            <w:r w:rsidRPr="00FB7E97">
              <w:rPr>
                <w:rFonts w:ascii="Times New Roman" w:hAnsi="Times New Roman" w:cs="Times New Roman"/>
                <w:sz w:val="24"/>
                <w:szCs w:val="24"/>
              </w:rPr>
              <w:t>51,27</w:t>
            </w:r>
          </w:p>
        </w:tc>
        <w:tc>
          <w:tcPr>
            <w:tcW w:w="992" w:type="dxa"/>
          </w:tcPr>
          <w:p w:rsidR="0036405F" w:rsidRPr="00FB7E97" w:rsidRDefault="0036405F" w:rsidP="0036405F">
            <w:pPr>
              <w:rPr>
                <w:rFonts w:ascii="Times New Roman" w:hAnsi="Times New Roman" w:cs="Times New Roman"/>
                <w:sz w:val="24"/>
                <w:szCs w:val="24"/>
              </w:rPr>
            </w:pPr>
            <w:r w:rsidRPr="00FB7E97">
              <w:rPr>
                <w:rFonts w:ascii="Times New Roman" w:hAnsi="Times New Roman" w:cs="Times New Roman"/>
                <w:color w:val="FF0000"/>
                <w:sz w:val="24"/>
                <w:szCs w:val="24"/>
              </w:rPr>
              <w:t>89</w:t>
            </w:r>
          </w:p>
        </w:tc>
        <w:tc>
          <w:tcPr>
            <w:tcW w:w="709" w:type="dxa"/>
          </w:tcPr>
          <w:p w:rsidR="0036405F" w:rsidRPr="00FB7E97" w:rsidRDefault="0036405F" w:rsidP="0036405F">
            <w:pPr>
              <w:rPr>
                <w:rFonts w:ascii="Times New Roman" w:hAnsi="Times New Roman" w:cs="Times New Roman"/>
                <w:sz w:val="24"/>
                <w:szCs w:val="24"/>
              </w:rPr>
            </w:pPr>
            <w:r w:rsidRPr="00FB7E97">
              <w:rPr>
                <w:rFonts w:ascii="Times New Roman" w:hAnsi="Times New Roman" w:cs="Times New Roman"/>
                <w:sz w:val="24"/>
                <w:szCs w:val="24"/>
              </w:rPr>
              <w:t>60,03</w:t>
            </w:r>
          </w:p>
        </w:tc>
        <w:tc>
          <w:tcPr>
            <w:tcW w:w="850" w:type="dxa"/>
          </w:tcPr>
          <w:p w:rsidR="0036405F" w:rsidRPr="00FB7E97" w:rsidRDefault="0036405F" w:rsidP="0036405F">
            <w:pPr>
              <w:rPr>
                <w:rFonts w:ascii="Times New Roman" w:hAnsi="Times New Roman" w:cs="Times New Roman"/>
                <w:sz w:val="24"/>
                <w:szCs w:val="24"/>
              </w:rPr>
            </w:pPr>
            <w:r w:rsidRPr="00FB7E97">
              <w:rPr>
                <w:rFonts w:ascii="Times New Roman" w:hAnsi="Times New Roman" w:cs="Times New Roman"/>
                <w:sz w:val="24"/>
                <w:szCs w:val="24"/>
              </w:rPr>
              <w:t>69.9</w:t>
            </w:r>
          </w:p>
        </w:tc>
        <w:tc>
          <w:tcPr>
            <w:tcW w:w="992" w:type="dxa"/>
          </w:tcPr>
          <w:p w:rsidR="0036405F" w:rsidRPr="00FB7E97" w:rsidRDefault="0036405F" w:rsidP="0036405F">
            <w:pPr>
              <w:rPr>
                <w:rFonts w:ascii="Times New Roman" w:hAnsi="Times New Roman" w:cs="Times New Roman"/>
                <w:sz w:val="24"/>
                <w:szCs w:val="24"/>
              </w:rPr>
            </w:pPr>
            <w:r w:rsidRPr="00FB7E97">
              <w:rPr>
                <w:rFonts w:ascii="Times New Roman" w:hAnsi="Times New Roman" w:cs="Times New Roman"/>
                <w:color w:val="FF0000"/>
                <w:sz w:val="24"/>
                <w:szCs w:val="24"/>
              </w:rPr>
              <w:t>68</w:t>
            </w:r>
          </w:p>
        </w:tc>
        <w:tc>
          <w:tcPr>
            <w:tcW w:w="993" w:type="dxa"/>
          </w:tcPr>
          <w:p w:rsidR="0036405F" w:rsidRPr="00FB7E97" w:rsidRDefault="0077031E" w:rsidP="0036405F">
            <w:pPr>
              <w:rPr>
                <w:rFonts w:ascii="Times New Roman" w:hAnsi="Times New Roman" w:cs="Times New Roman"/>
                <w:sz w:val="24"/>
                <w:szCs w:val="24"/>
              </w:rPr>
            </w:pPr>
            <w:r w:rsidRPr="00FB7E97">
              <w:rPr>
                <w:rFonts w:ascii="Times New Roman" w:hAnsi="Times New Roman" w:cs="Times New Roman"/>
                <w:sz w:val="24"/>
                <w:szCs w:val="24"/>
              </w:rPr>
              <w:t>59,39</w:t>
            </w:r>
          </w:p>
        </w:tc>
        <w:tc>
          <w:tcPr>
            <w:tcW w:w="992" w:type="dxa"/>
          </w:tcPr>
          <w:p w:rsidR="0036405F" w:rsidRPr="00FB7E97" w:rsidRDefault="0036405F" w:rsidP="0036405F">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64</w:t>
            </w:r>
          </w:p>
        </w:tc>
        <w:tc>
          <w:tcPr>
            <w:tcW w:w="992" w:type="dxa"/>
          </w:tcPr>
          <w:p w:rsidR="0036405F" w:rsidRPr="00FB7E97" w:rsidRDefault="0036405F" w:rsidP="0036405F">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color w:val="FF0000"/>
                <w:sz w:val="24"/>
                <w:szCs w:val="24"/>
              </w:rPr>
              <w:t>74</w:t>
            </w:r>
          </w:p>
        </w:tc>
        <w:tc>
          <w:tcPr>
            <w:tcW w:w="1134" w:type="dxa"/>
          </w:tcPr>
          <w:p w:rsidR="0036405F" w:rsidRPr="00FB7E97" w:rsidRDefault="0036405F" w:rsidP="0036405F">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59,30</w:t>
            </w:r>
          </w:p>
        </w:tc>
      </w:tr>
      <w:tr w:rsidR="0036405F" w:rsidRPr="00FB7E97" w:rsidTr="0036405F">
        <w:tc>
          <w:tcPr>
            <w:tcW w:w="1179" w:type="dxa"/>
          </w:tcPr>
          <w:p w:rsidR="0036405F" w:rsidRPr="00FB7E97" w:rsidRDefault="0036405F" w:rsidP="0036405F">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Биология</w:t>
            </w:r>
          </w:p>
          <w:p w:rsidR="0036405F" w:rsidRPr="00FB7E97" w:rsidRDefault="0036405F" w:rsidP="0036405F">
            <w:pPr>
              <w:widowControl w:val="0"/>
              <w:autoSpaceDE w:val="0"/>
              <w:autoSpaceDN w:val="0"/>
              <w:adjustRightInd w:val="0"/>
              <w:spacing w:after="0" w:line="240" w:lineRule="auto"/>
              <w:jc w:val="both"/>
              <w:rPr>
                <w:rFonts w:ascii="Times New Roman" w:hAnsi="Times New Roman" w:cs="Times New Roman"/>
                <w:sz w:val="24"/>
                <w:szCs w:val="24"/>
              </w:rPr>
            </w:pPr>
          </w:p>
        </w:tc>
        <w:tc>
          <w:tcPr>
            <w:tcW w:w="993" w:type="dxa"/>
          </w:tcPr>
          <w:p w:rsidR="0036405F" w:rsidRPr="00FB7E97" w:rsidRDefault="0036405F" w:rsidP="0036405F">
            <w:pPr>
              <w:rPr>
                <w:rFonts w:ascii="Times New Roman" w:hAnsi="Times New Roman" w:cs="Times New Roman"/>
                <w:sz w:val="24"/>
                <w:szCs w:val="24"/>
              </w:rPr>
            </w:pPr>
            <w:r w:rsidRPr="00FB7E97">
              <w:rPr>
                <w:rFonts w:ascii="Times New Roman" w:hAnsi="Times New Roman" w:cs="Times New Roman"/>
                <w:sz w:val="24"/>
                <w:szCs w:val="24"/>
              </w:rPr>
              <w:t>57,50</w:t>
            </w:r>
          </w:p>
        </w:tc>
        <w:tc>
          <w:tcPr>
            <w:tcW w:w="992" w:type="dxa"/>
          </w:tcPr>
          <w:p w:rsidR="0036405F" w:rsidRPr="00FB7E97" w:rsidRDefault="0036405F" w:rsidP="0036405F">
            <w:pPr>
              <w:rPr>
                <w:rFonts w:ascii="Times New Roman" w:hAnsi="Times New Roman" w:cs="Times New Roman"/>
                <w:sz w:val="24"/>
                <w:szCs w:val="24"/>
              </w:rPr>
            </w:pPr>
            <w:r w:rsidRPr="00FB7E97">
              <w:rPr>
                <w:rFonts w:ascii="Times New Roman" w:hAnsi="Times New Roman" w:cs="Times New Roman"/>
                <w:color w:val="FF0000"/>
                <w:sz w:val="24"/>
                <w:szCs w:val="24"/>
              </w:rPr>
              <w:t>67</w:t>
            </w:r>
          </w:p>
        </w:tc>
        <w:tc>
          <w:tcPr>
            <w:tcW w:w="709" w:type="dxa"/>
          </w:tcPr>
          <w:p w:rsidR="0036405F" w:rsidRPr="00FB7E97" w:rsidRDefault="0036405F" w:rsidP="0036405F">
            <w:pPr>
              <w:rPr>
                <w:rFonts w:ascii="Times New Roman" w:hAnsi="Times New Roman" w:cs="Times New Roman"/>
                <w:sz w:val="24"/>
                <w:szCs w:val="24"/>
              </w:rPr>
            </w:pPr>
            <w:r w:rsidRPr="00FB7E97">
              <w:rPr>
                <w:rFonts w:ascii="Times New Roman" w:hAnsi="Times New Roman" w:cs="Times New Roman"/>
                <w:sz w:val="24"/>
                <w:szCs w:val="24"/>
              </w:rPr>
              <w:t>56,13</w:t>
            </w:r>
          </w:p>
        </w:tc>
        <w:tc>
          <w:tcPr>
            <w:tcW w:w="850" w:type="dxa"/>
          </w:tcPr>
          <w:p w:rsidR="0036405F" w:rsidRPr="00FB7E97" w:rsidRDefault="0036405F" w:rsidP="0036405F">
            <w:pPr>
              <w:rPr>
                <w:rFonts w:ascii="Times New Roman" w:hAnsi="Times New Roman" w:cs="Times New Roman"/>
                <w:sz w:val="24"/>
                <w:szCs w:val="24"/>
              </w:rPr>
            </w:pPr>
            <w:r w:rsidRPr="00FB7E97">
              <w:rPr>
                <w:rFonts w:ascii="Times New Roman" w:hAnsi="Times New Roman" w:cs="Times New Roman"/>
                <w:sz w:val="24"/>
                <w:szCs w:val="24"/>
              </w:rPr>
              <w:t>48.4</w:t>
            </w:r>
          </w:p>
        </w:tc>
        <w:tc>
          <w:tcPr>
            <w:tcW w:w="992" w:type="dxa"/>
          </w:tcPr>
          <w:p w:rsidR="0036405F" w:rsidRPr="00FB7E97" w:rsidRDefault="0036405F" w:rsidP="0036405F">
            <w:pPr>
              <w:rPr>
                <w:rFonts w:ascii="Times New Roman" w:hAnsi="Times New Roman" w:cs="Times New Roman"/>
                <w:sz w:val="24"/>
                <w:szCs w:val="24"/>
              </w:rPr>
            </w:pPr>
            <w:r w:rsidRPr="00FB7E97">
              <w:rPr>
                <w:rFonts w:ascii="Times New Roman" w:hAnsi="Times New Roman" w:cs="Times New Roman"/>
                <w:color w:val="FF0000"/>
                <w:sz w:val="24"/>
                <w:szCs w:val="24"/>
              </w:rPr>
              <w:t>66</w:t>
            </w:r>
          </w:p>
        </w:tc>
        <w:tc>
          <w:tcPr>
            <w:tcW w:w="993" w:type="dxa"/>
          </w:tcPr>
          <w:p w:rsidR="0036405F" w:rsidRPr="00FB7E97" w:rsidRDefault="0077031E" w:rsidP="0036405F">
            <w:pPr>
              <w:rPr>
                <w:rFonts w:ascii="Times New Roman" w:hAnsi="Times New Roman" w:cs="Times New Roman"/>
                <w:sz w:val="24"/>
                <w:szCs w:val="24"/>
              </w:rPr>
            </w:pPr>
            <w:r w:rsidRPr="00FB7E97">
              <w:rPr>
                <w:rFonts w:ascii="Times New Roman" w:hAnsi="Times New Roman" w:cs="Times New Roman"/>
                <w:sz w:val="24"/>
                <w:szCs w:val="24"/>
              </w:rPr>
              <w:t>56,88</w:t>
            </w:r>
          </w:p>
        </w:tc>
        <w:tc>
          <w:tcPr>
            <w:tcW w:w="992" w:type="dxa"/>
          </w:tcPr>
          <w:p w:rsidR="0036405F" w:rsidRPr="00FB7E97" w:rsidRDefault="0036405F" w:rsidP="0036405F">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992" w:type="dxa"/>
          </w:tcPr>
          <w:p w:rsidR="0036405F" w:rsidRPr="00FB7E97" w:rsidRDefault="0036405F" w:rsidP="0036405F">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1134" w:type="dxa"/>
          </w:tcPr>
          <w:p w:rsidR="0036405F" w:rsidRPr="00FB7E97" w:rsidRDefault="0036405F" w:rsidP="0036405F">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w:t>
            </w:r>
          </w:p>
        </w:tc>
      </w:tr>
      <w:tr w:rsidR="0036405F" w:rsidRPr="00FB7E97" w:rsidTr="0036405F">
        <w:trPr>
          <w:trHeight w:val="386"/>
        </w:trPr>
        <w:tc>
          <w:tcPr>
            <w:tcW w:w="1179" w:type="dxa"/>
          </w:tcPr>
          <w:p w:rsidR="0036405F" w:rsidRPr="00FB7E97" w:rsidRDefault="0036405F" w:rsidP="0036405F">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Химия</w:t>
            </w:r>
          </w:p>
        </w:tc>
        <w:tc>
          <w:tcPr>
            <w:tcW w:w="993" w:type="dxa"/>
          </w:tcPr>
          <w:p w:rsidR="0036405F" w:rsidRPr="00FB7E97" w:rsidRDefault="0036405F" w:rsidP="0036405F">
            <w:pPr>
              <w:rPr>
                <w:rFonts w:ascii="Times New Roman" w:hAnsi="Times New Roman" w:cs="Times New Roman"/>
                <w:sz w:val="24"/>
                <w:szCs w:val="24"/>
              </w:rPr>
            </w:pPr>
            <w:r w:rsidRPr="00FB7E97">
              <w:rPr>
                <w:rFonts w:ascii="Times New Roman" w:hAnsi="Times New Roman" w:cs="Times New Roman"/>
                <w:sz w:val="24"/>
                <w:szCs w:val="24"/>
              </w:rPr>
              <w:t>59,10</w:t>
            </w:r>
          </w:p>
        </w:tc>
        <w:tc>
          <w:tcPr>
            <w:tcW w:w="992" w:type="dxa"/>
          </w:tcPr>
          <w:p w:rsidR="0036405F" w:rsidRPr="00FB7E97" w:rsidRDefault="0036405F" w:rsidP="0036405F">
            <w:pPr>
              <w:rPr>
                <w:rFonts w:ascii="Times New Roman" w:hAnsi="Times New Roman" w:cs="Times New Roman"/>
                <w:sz w:val="24"/>
                <w:szCs w:val="24"/>
              </w:rPr>
            </w:pPr>
            <w:r w:rsidRPr="00FB7E97">
              <w:rPr>
                <w:rFonts w:ascii="Times New Roman" w:hAnsi="Times New Roman" w:cs="Times New Roman"/>
                <w:color w:val="FF0000"/>
                <w:sz w:val="24"/>
                <w:szCs w:val="24"/>
              </w:rPr>
              <w:t>63,80</w:t>
            </w:r>
          </w:p>
        </w:tc>
        <w:tc>
          <w:tcPr>
            <w:tcW w:w="709" w:type="dxa"/>
          </w:tcPr>
          <w:p w:rsidR="0036405F" w:rsidRPr="00FB7E97" w:rsidRDefault="0036405F" w:rsidP="0036405F">
            <w:pPr>
              <w:rPr>
                <w:rFonts w:ascii="Times New Roman" w:hAnsi="Times New Roman" w:cs="Times New Roman"/>
                <w:sz w:val="24"/>
                <w:szCs w:val="24"/>
              </w:rPr>
            </w:pPr>
            <w:r w:rsidRPr="00FB7E97">
              <w:rPr>
                <w:rFonts w:ascii="Times New Roman" w:hAnsi="Times New Roman" w:cs="Times New Roman"/>
                <w:sz w:val="24"/>
                <w:szCs w:val="24"/>
              </w:rPr>
              <w:t>59,16</w:t>
            </w:r>
          </w:p>
        </w:tc>
        <w:tc>
          <w:tcPr>
            <w:tcW w:w="850" w:type="dxa"/>
          </w:tcPr>
          <w:p w:rsidR="0036405F" w:rsidRPr="00FB7E97" w:rsidRDefault="0036405F" w:rsidP="0036405F">
            <w:pPr>
              <w:rPr>
                <w:rFonts w:ascii="Times New Roman" w:hAnsi="Times New Roman" w:cs="Times New Roman"/>
                <w:sz w:val="24"/>
                <w:szCs w:val="24"/>
              </w:rPr>
            </w:pPr>
            <w:r w:rsidRPr="00FB7E97">
              <w:rPr>
                <w:rFonts w:ascii="Times New Roman" w:hAnsi="Times New Roman" w:cs="Times New Roman"/>
                <w:sz w:val="24"/>
                <w:szCs w:val="24"/>
              </w:rPr>
              <w:t>51,2</w:t>
            </w:r>
          </w:p>
        </w:tc>
        <w:tc>
          <w:tcPr>
            <w:tcW w:w="992" w:type="dxa"/>
          </w:tcPr>
          <w:p w:rsidR="0036405F" w:rsidRPr="00FB7E97" w:rsidRDefault="0036405F" w:rsidP="0036405F">
            <w:pPr>
              <w:rPr>
                <w:rFonts w:ascii="Times New Roman" w:hAnsi="Times New Roman" w:cs="Times New Roman"/>
                <w:sz w:val="24"/>
                <w:szCs w:val="24"/>
              </w:rPr>
            </w:pPr>
            <w:r w:rsidRPr="00FB7E97">
              <w:rPr>
                <w:rFonts w:ascii="Times New Roman" w:hAnsi="Times New Roman" w:cs="Times New Roman"/>
                <w:color w:val="FF0000"/>
                <w:sz w:val="24"/>
                <w:szCs w:val="24"/>
              </w:rPr>
              <w:t>68</w:t>
            </w:r>
          </w:p>
        </w:tc>
        <w:tc>
          <w:tcPr>
            <w:tcW w:w="993" w:type="dxa"/>
          </w:tcPr>
          <w:p w:rsidR="0036405F" w:rsidRPr="00FB7E97" w:rsidRDefault="0077031E" w:rsidP="0036405F">
            <w:pPr>
              <w:rPr>
                <w:rFonts w:ascii="Times New Roman" w:hAnsi="Times New Roman" w:cs="Times New Roman"/>
                <w:sz w:val="24"/>
                <w:szCs w:val="24"/>
              </w:rPr>
            </w:pPr>
            <w:r w:rsidRPr="00FB7E97">
              <w:rPr>
                <w:rFonts w:ascii="Times New Roman" w:hAnsi="Times New Roman" w:cs="Times New Roman"/>
                <w:sz w:val="24"/>
                <w:szCs w:val="24"/>
              </w:rPr>
              <w:t>62,65</w:t>
            </w:r>
          </w:p>
        </w:tc>
        <w:tc>
          <w:tcPr>
            <w:tcW w:w="992" w:type="dxa"/>
          </w:tcPr>
          <w:p w:rsidR="0036405F" w:rsidRPr="00FB7E97" w:rsidRDefault="0036405F" w:rsidP="0036405F">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61</w:t>
            </w:r>
          </w:p>
        </w:tc>
        <w:tc>
          <w:tcPr>
            <w:tcW w:w="992" w:type="dxa"/>
          </w:tcPr>
          <w:p w:rsidR="0036405F" w:rsidRPr="00FB7E97" w:rsidRDefault="0036405F" w:rsidP="0036405F">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61,33</w:t>
            </w:r>
          </w:p>
        </w:tc>
        <w:tc>
          <w:tcPr>
            <w:tcW w:w="1134" w:type="dxa"/>
          </w:tcPr>
          <w:p w:rsidR="0036405F" w:rsidRPr="00FB7E97" w:rsidRDefault="0036405F" w:rsidP="0036405F">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61,57</w:t>
            </w:r>
          </w:p>
        </w:tc>
      </w:tr>
      <w:tr w:rsidR="0036405F" w:rsidRPr="00FB7E97" w:rsidTr="0036405F">
        <w:tc>
          <w:tcPr>
            <w:tcW w:w="1179" w:type="dxa"/>
          </w:tcPr>
          <w:p w:rsidR="0036405F" w:rsidRPr="00FB7E97" w:rsidRDefault="0036405F" w:rsidP="0036405F">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lastRenderedPageBreak/>
              <w:t>Английский язык</w:t>
            </w:r>
          </w:p>
        </w:tc>
        <w:tc>
          <w:tcPr>
            <w:tcW w:w="993" w:type="dxa"/>
          </w:tcPr>
          <w:p w:rsidR="0036405F" w:rsidRPr="00FB7E97" w:rsidRDefault="0036405F" w:rsidP="0036405F">
            <w:pPr>
              <w:rPr>
                <w:rFonts w:ascii="Times New Roman" w:hAnsi="Times New Roman" w:cs="Times New Roman"/>
                <w:sz w:val="24"/>
                <w:szCs w:val="24"/>
              </w:rPr>
            </w:pPr>
            <w:r w:rsidRPr="00FB7E97">
              <w:rPr>
                <w:rFonts w:ascii="Times New Roman" w:hAnsi="Times New Roman" w:cs="Times New Roman"/>
                <w:sz w:val="24"/>
                <w:szCs w:val="24"/>
              </w:rPr>
              <w:t>-</w:t>
            </w:r>
          </w:p>
        </w:tc>
        <w:tc>
          <w:tcPr>
            <w:tcW w:w="992" w:type="dxa"/>
          </w:tcPr>
          <w:p w:rsidR="0036405F" w:rsidRPr="00FB7E97" w:rsidRDefault="0036405F" w:rsidP="0036405F">
            <w:pPr>
              <w:rPr>
                <w:rFonts w:ascii="Times New Roman" w:hAnsi="Times New Roman" w:cs="Times New Roman"/>
                <w:sz w:val="24"/>
                <w:szCs w:val="24"/>
              </w:rPr>
            </w:pPr>
            <w:r w:rsidRPr="00FB7E97">
              <w:rPr>
                <w:rFonts w:ascii="Times New Roman" w:hAnsi="Times New Roman" w:cs="Times New Roman"/>
                <w:sz w:val="24"/>
                <w:szCs w:val="24"/>
              </w:rPr>
              <w:t>-</w:t>
            </w:r>
          </w:p>
        </w:tc>
        <w:tc>
          <w:tcPr>
            <w:tcW w:w="709" w:type="dxa"/>
          </w:tcPr>
          <w:p w:rsidR="0036405F" w:rsidRPr="00FB7E97" w:rsidRDefault="0036405F" w:rsidP="0036405F">
            <w:pPr>
              <w:rPr>
                <w:rFonts w:ascii="Times New Roman" w:hAnsi="Times New Roman" w:cs="Times New Roman"/>
                <w:sz w:val="24"/>
                <w:szCs w:val="24"/>
              </w:rPr>
            </w:pPr>
            <w:r w:rsidRPr="00FB7E97">
              <w:rPr>
                <w:rFonts w:ascii="Times New Roman" w:hAnsi="Times New Roman" w:cs="Times New Roman"/>
                <w:sz w:val="24"/>
                <w:szCs w:val="24"/>
              </w:rPr>
              <w:t>-</w:t>
            </w:r>
          </w:p>
        </w:tc>
        <w:tc>
          <w:tcPr>
            <w:tcW w:w="850" w:type="dxa"/>
          </w:tcPr>
          <w:p w:rsidR="0036405F" w:rsidRPr="00FB7E97" w:rsidRDefault="0036405F" w:rsidP="0036405F">
            <w:pPr>
              <w:rPr>
                <w:rFonts w:ascii="Times New Roman" w:hAnsi="Times New Roman" w:cs="Times New Roman"/>
                <w:sz w:val="24"/>
                <w:szCs w:val="24"/>
              </w:rPr>
            </w:pPr>
            <w:r w:rsidRPr="00FB7E97">
              <w:rPr>
                <w:rFonts w:ascii="Times New Roman" w:hAnsi="Times New Roman" w:cs="Times New Roman"/>
                <w:sz w:val="24"/>
                <w:szCs w:val="24"/>
              </w:rPr>
              <w:t>-</w:t>
            </w:r>
          </w:p>
        </w:tc>
        <w:tc>
          <w:tcPr>
            <w:tcW w:w="992" w:type="dxa"/>
          </w:tcPr>
          <w:p w:rsidR="0036405F" w:rsidRPr="00FB7E97" w:rsidRDefault="0036405F" w:rsidP="0036405F">
            <w:pPr>
              <w:rPr>
                <w:rFonts w:ascii="Times New Roman" w:hAnsi="Times New Roman" w:cs="Times New Roman"/>
                <w:sz w:val="24"/>
                <w:szCs w:val="24"/>
              </w:rPr>
            </w:pPr>
            <w:r w:rsidRPr="00FB7E97">
              <w:rPr>
                <w:rFonts w:ascii="Times New Roman" w:hAnsi="Times New Roman" w:cs="Times New Roman"/>
                <w:sz w:val="24"/>
                <w:szCs w:val="24"/>
              </w:rPr>
              <w:t>42</w:t>
            </w:r>
          </w:p>
        </w:tc>
        <w:tc>
          <w:tcPr>
            <w:tcW w:w="993" w:type="dxa"/>
          </w:tcPr>
          <w:p w:rsidR="0036405F" w:rsidRPr="00FB7E97" w:rsidRDefault="0077031E" w:rsidP="0036405F">
            <w:pPr>
              <w:rPr>
                <w:rFonts w:ascii="Times New Roman" w:hAnsi="Times New Roman" w:cs="Times New Roman"/>
                <w:sz w:val="24"/>
                <w:szCs w:val="24"/>
              </w:rPr>
            </w:pPr>
            <w:r w:rsidRPr="00FB7E97">
              <w:rPr>
                <w:rFonts w:ascii="Times New Roman" w:hAnsi="Times New Roman" w:cs="Times New Roman"/>
                <w:sz w:val="24"/>
                <w:szCs w:val="24"/>
              </w:rPr>
              <w:t>79,32</w:t>
            </w:r>
          </w:p>
        </w:tc>
        <w:tc>
          <w:tcPr>
            <w:tcW w:w="992" w:type="dxa"/>
          </w:tcPr>
          <w:p w:rsidR="0036405F" w:rsidRPr="00FB7E97" w:rsidRDefault="0036405F" w:rsidP="0036405F">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992" w:type="dxa"/>
          </w:tcPr>
          <w:p w:rsidR="0036405F" w:rsidRPr="00FB7E97" w:rsidRDefault="0036405F" w:rsidP="0036405F">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1134" w:type="dxa"/>
          </w:tcPr>
          <w:p w:rsidR="0036405F" w:rsidRPr="00FB7E97" w:rsidRDefault="0036405F" w:rsidP="0036405F">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w:t>
            </w:r>
          </w:p>
        </w:tc>
      </w:tr>
      <w:tr w:rsidR="0036405F" w:rsidRPr="00FB7E97" w:rsidTr="0036405F">
        <w:tc>
          <w:tcPr>
            <w:tcW w:w="1179" w:type="dxa"/>
          </w:tcPr>
          <w:p w:rsidR="0036405F" w:rsidRPr="00FB7E97" w:rsidRDefault="0036405F" w:rsidP="0036405F">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История </w:t>
            </w:r>
          </w:p>
        </w:tc>
        <w:tc>
          <w:tcPr>
            <w:tcW w:w="993" w:type="dxa"/>
          </w:tcPr>
          <w:p w:rsidR="0036405F" w:rsidRPr="00FB7E97" w:rsidRDefault="0036405F" w:rsidP="0036405F">
            <w:pPr>
              <w:rPr>
                <w:rFonts w:ascii="Times New Roman" w:hAnsi="Times New Roman" w:cs="Times New Roman"/>
                <w:sz w:val="24"/>
                <w:szCs w:val="24"/>
              </w:rPr>
            </w:pPr>
          </w:p>
        </w:tc>
        <w:tc>
          <w:tcPr>
            <w:tcW w:w="992" w:type="dxa"/>
          </w:tcPr>
          <w:p w:rsidR="0036405F" w:rsidRPr="00FB7E97" w:rsidRDefault="0036405F" w:rsidP="0036405F">
            <w:pPr>
              <w:rPr>
                <w:rFonts w:ascii="Times New Roman" w:hAnsi="Times New Roman" w:cs="Times New Roman"/>
                <w:sz w:val="24"/>
                <w:szCs w:val="24"/>
              </w:rPr>
            </w:pPr>
          </w:p>
        </w:tc>
        <w:tc>
          <w:tcPr>
            <w:tcW w:w="709" w:type="dxa"/>
          </w:tcPr>
          <w:p w:rsidR="0036405F" w:rsidRPr="00FB7E97" w:rsidRDefault="0036405F" w:rsidP="0036405F">
            <w:pPr>
              <w:rPr>
                <w:rFonts w:ascii="Times New Roman" w:hAnsi="Times New Roman" w:cs="Times New Roman"/>
                <w:sz w:val="24"/>
                <w:szCs w:val="24"/>
              </w:rPr>
            </w:pPr>
          </w:p>
        </w:tc>
        <w:tc>
          <w:tcPr>
            <w:tcW w:w="850" w:type="dxa"/>
          </w:tcPr>
          <w:p w:rsidR="0036405F" w:rsidRPr="00FB7E97" w:rsidRDefault="0036405F" w:rsidP="0036405F">
            <w:pPr>
              <w:rPr>
                <w:rFonts w:ascii="Times New Roman" w:hAnsi="Times New Roman" w:cs="Times New Roman"/>
                <w:sz w:val="24"/>
                <w:szCs w:val="24"/>
              </w:rPr>
            </w:pPr>
            <w:r w:rsidRPr="00FB7E97">
              <w:rPr>
                <w:rFonts w:ascii="Times New Roman" w:hAnsi="Times New Roman" w:cs="Times New Roman"/>
                <w:sz w:val="24"/>
                <w:szCs w:val="24"/>
              </w:rPr>
              <w:t>58</w:t>
            </w:r>
          </w:p>
        </w:tc>
        <w:tc>
          <w:tcPr>
            <w:tcW w:w="992" w:type="dxa"/>
          </w:tcPr>
          <w:p w:rsidR="0036405F" w:rsidRPr="00FB7E97" w:rsidRDefault="0036405F" w:rsidP="0036405F">
            <w:pPr>
              <w:rPr>
                <w:rFonts w:ascii="Times New Roman" w:hAnsi="Times New Roman" w:cs="Times New Roman"/>
                <w:sz w:val="24"/>
                <w:szCs w:val="24"/>
              </w:rPr>
            </w:pPr>
            <w:r w:rsidRPr="00FB7E97">
              <w:rPr>
                <w:rFonts w:ascii="Times New Roman" w:hAnsi="Times New Roman" w:cs="Times New Roman"/>
                <w:sz w:val="24"/>
                <w:szCs w:val="24"/>
              </w:rPr>
              <w:t>55</w:t>
            </w:r>
          </w:p>
        </w:tc>
        <w:tc>
          <w:tcPr>
            <w:tcW w:w="993" w:type="dxa"/>
          </w:tcPr>
          <w:p w:rsidR="0036405F" w:rsidRPr="00FB7E97" w:rsidRDefault="0077031E" w:rsidP="0036405F">
            <w:pPr>
              <w:rPr>
                <w:rFonts w:ascii="Times New Roman" w:hAnsi="Times New Roman" w:cs="Times New Roman"/>
                <w:sz w:val="24"/>
                <w:szCs w:val="24"/>
              </w:rPr>
            </w:pPr>
            <w:r w:rsidRPr="00FB7E97">
              <w:rPr>
                <w:rFonts w:ascii="Times New Roman" w:hAnsi="Times New Roman" w:cs="Times New Roman"/>
                <w:sz w:val="24"/>
                <w:szCs w:val="24"/>
              </w:rPr>
              <w:t>61,44</w:t>
            </w:r>
          </w:p>
        </w:tc>
        <w:tc>
          <w:tcPr>
            <w:tcW w:w="992" w:type="dxa"/>
          </w:tcPr>
          <w:p w:rsidR="0036405F" w:rsidRPr="00FB7E97" w:rsidRDefault="0036405F" w:rsidP="0036405F">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992" w:type="dxa"/>
          </w:tcPr>
          <w:p w:rsidR="0036405F" w:rsidRPr="00FB7E97" w:rsidRDefault="0036405F" w:rsidP="0036405F">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1134" w:type="dxa"/>
          </w:tcPr>
          <w:p w:rsidR="0036405F" w:rsidRPr="00FB7E97" w:rsidRDefault="0036405F" w:rsidP="0036405F">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w:t>
            </w:r>
          </w:p>
        </w:tc>
      </w:tr>
    </w:tbl>
    <w:p w:rsidR="00333F67" w:rsidRPr="00FB7E97" w:rsidRDefault="00333F67" w:rsidP="0077031E">
      <w:pPr>
        <w:widowControl w:val="0"/>
        <w:autoSpaceDE w:val="0"/>
        <w:autoSpaceDN w:val="0"/>
        <w:adjustRightInd w:val="0"/>
        <w:spacing w:before="130" w:after="0" w:line="240" w:lineRule="auto"/>
        <w:ind w:right="709"/>
        <w:rPr>
          <w:rFonts w:ascii="Times New Roman" w:hAnsi="Times New Roman" w:cs="Times New Roman"/>
          <w:b/>
          <w:sz w:val="24"/>
          <w:szCs w:val="24"/>
        </w:rPr>
      </w:pPr>
    </w:p>
    <w:tbl>
      <w:tblPr>
        <w:tblpPr w:leftFromText="180" w:rightFromText="180" w:vertAnchor="text" w:horzAnchor="margin" w:tblpY="112"/>
        <w:tblW w:w="72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2734"/>
        <w:gridCol w:w="1182"/>
        <w:gridCol w:w="1086"/>
        <w:gridCol w:w="900"/>
        <w:gridCol w:w="1368"/>
      </w:tblGrid>
      <w:tr w:rsidR="0077031E" w:rsidRPr="00FB7E97" w:rsidTr="0077031E">
        <w:trPr>
          <w:cantSplit/>
          <w:trHeight w:val="602"/>
        </w:trPr>
        <w:tc>
          <w:tcPr>
            <w:tcW w:w="2734" w:type="dxa"/>
            <w:tcBorders>
              <w:bottom w:val="single" w:sz="4" w:space="0" w:color="auto"/>
            </w:tcBorders>
          </w:tcPr>
          <w:p w:rsidR="0077031E" w:rsidRPr="00FB7E97" w:rsidRDefault="0077031E" w:rsidP="0077031E">
            <w:pPr>
              <w:widowControl w:val="0"/>
              <w:autoSpaceDE w:val="0"/>
              <w:autoSpaceDN w:val="0"/>
              <w:adjustRightInd w:val="0"/>
              <w:spacing w:after="0" w:line="240" w:lineRule="auto"/>
              <w:jc w:val="both"/>
              <w:rPr>
                <w:rFonts w:ascii="Times New Roman" w:hAnsi="Times New Roman" w:cs="Times New Roman"/>
                <w:sz w:val="24"/>
                <w:szCs w:val="24"/>
              </w:rPr>
            </w:pPr>
          </w:p>
          <w:p w:rsidR="0077031E" w:rsidRPr="00FB7E97" w:rsidRDefault="0077031E" w:rsidP="0077031E">
            <w:pPr>
              <w:widowControl w:val="0"/>
              <w:autoSpaceDE w:val="0"/>
              <w:autoSpaceDN w:val="0"/>
              <w:adjustRightInd w:val="0"/>
              <w:spacing w:after="0" w:line="240" w:lineRule="auto"/>
              <w:jc w:val="both"/>
              <w:rPr>
                <w:rFonts w:ascii="Times New Roman" w:hAnsi="Times New Roman" w:cs="Times New Roman"/>
                <w:sz w:val="24"/>
                <w:szCs w:val="24"/>
              </w:rPr>
            </w:pPr>
          </w:p>
        </w:tc>
        <w:tc>
          <w:tcPr>
            <w:tcW w:w="1182" w:type="dxa"/>
            <w:tcBorders>
              <w:bottom w:val="single" w:sz="4" w:space="0" w:color="auto"/>
            </w:tcBorders>
          </w:tcPr>
          <w:p w:rsidR="0077031E" w:rsidRPr="00FB7E97" w:rsidRDefault="0077031E" w:rsidP="0077031E">
            <w:pPr>
              <w:rPr>
                <w:sz w:val="24"/>
                <w:szCs w:val="24"/>
              </w:rPr>
            </w:pPr>
            <w:r w:rsidRPr="00FB7E97">
              <w:rPr>
                <w:sz w:val="24"/>
                <w:szCs w:val="24"/>
              </w:rPr>
              <w:t>Лицей 2020</w:t>
            </w:r>
          </w:p>
        </w:tc>
        <w:tc>
          <w:tcPr>
            <w:tcW w:w="1086" w:type="dxa"/>
            <w:tcBorders>
              <w:bottom w:val="single" w:sz="4" w:space="0" w:color="auto"/>
            </w:tcBorders>
          </w:tcPr>
          <w:p w:rsidR="0077031E" w:rsidRPr="00FB7E97" w:rsidRDefault="0077031E" w:rsidP="0077031E">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Лицей 2020</w:t>
            </w:r>
          </w:p>
        </w:tc>
        <w:tc>
          <w:tcPr>
            <w:tcW w:w="900" w:type="dxa"/>
            <w:tcBorders>
              <w:bottom w:val="single" w:sz="4" w:space="0" w:color="auto"/>
            </w:tcBorders>
          </w:tcPr>
          <w:p w:rsidR="0077031E" w:rsidRPr="00FB7E97" w:rsidRDefault="0077031E" w:rsidP="0077031E">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Лицей</w:t>
            </w:r>
          </w:p>
          <w:p w:rsidR="0077031E" w:rsidRPr="00FB7E97" w:rsidRDefault="0077031E" w:rsidP="0077031E">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2021</w:t>
            </w:r>
          </w:p>
        </w:tc>
        <w:tc>
          <w:tcPr>
            <w:tcW w:w="1368" w:type="dxa"/>
            <w:tcBorders>
              <w:bottom w:val="single" w:sz="4" w:space="0" w:color="auto"/>
            </w:tcBorders>
          </w:tcPr>
          <w:p w:rsidR="0077031E" w:rsidRPr="00FB7E97" w:rsidRDefault="0077031E" w:rsidP="0077031E">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динамика</w:t>
            </w:r>
          </w:p>
        </w:tc>
      </w:tr>
      <w:tr w:rsidR="0077031E" w:rsidRPr="00FB7E97" w:rsidTr="0077031E">
        <w:tc>
          <w:tcPr>
            <w:tcW w:w="2734" w:type="dxa"/>
          </w:tcPr>
          <w:p w:rsidR="0077031E" w:rsidRPr="00FB7E97" w:rsidRDefault="0077031E" w:rsidP="0077031E">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Русский язык</w:t>
            </w:r>
          </w:p>
          <w:p w:rsidR="0077031E" w:rsidRPr="00FB7E97" w:rsidRDefault="0077031E" w:rsidP="0077031E">
            <w:pPr>
              <w:widowControl w:val="0"/>
              <w:autoSpaceDE w:val="0"/>
              <w:autoSpaceDN w:val="0"/>
              <w:adjustRightInd w:val="0"/>
              <w:spacing w:after="0" w:line="240" w:lineRule="auto"/>
              <w:jc w:val="both"/>
              <w:rPr>
                <w:rFonts w:ascii="Times New Roman" w:hAnsi="Times New Roman" w:cs="Times New Roman"/>
                <w:sz w:val="24"/>
                <w:szCs w:val="24"/>
              </w:rPr>
            </w:pPr>
          </w:p>
        </w:tc>
        <w:tc>
          <w:tcPr>
            <w:tcW w:w="1182" w:type="dxa"/>
          </w:tcPr>
          <w:p w:rsidR="0077031E" w:rsidRPr="00FB7E97" w:rsidRDefault="0077031E" w:rsidP="0077031E">
            <w:pPr>
              <w:rPr>
                <w:sz w:val="24"/>
                <w:szCs w:val="24"/>
              </w:rPr>
            </w:pPr>
            <w:r w:rsidRPr="00FB7E97">
              <w:rPr>
                <w:sz w:val="24"/>
                <w:szCs w:val="24"/>
              </w:rPr>
              <w:t>74,78</w:t>
            </w:r>
          </w:p>
        </w:tc>
        <w:tc>
          <w:tcPr>
            <w:tcW w:w="1086" w:type="dxa"/>
          </w:tcPr>
          <w:p w:rsidR="0077031E" w:rsidRPr="00FB7E97" w:rsidRDefault="0077031E" w:rsidP="0077031E">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73,25</w:t>
            </w:r>
          </w:p>
        </w:tc>
        <w:tc>
          <w:tcPr>
            <w:tcW w:w="900" w:type="dxa"/>
          </w:tcPr>
          <w:p w:rsidR="0077031E" w:rsidRPr="00FB7E97" w:rsidRDefault="0077031E" w:rsidP="0077031E">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70,25</w:t>
            </w:r>
          </w:p>
        </w:tc>
        <w:tc>
          <w:tcPr>
            <w:tcW w:w="1368" w:type="dxa"/>
          </w:tcPr>
          <w:p w:rsidR="0077031E" w:rsidRPr="00FB7E97" w:rsidRDefault="0077031E" w:rsidP="0077031E">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-3</w:t>
            </w:r>
          </w:p>
        </w:tc>
      </w:tr>
      <w:tr w:rsidR="0077031E" w:rsidRPr="00FB7E97" w:rsidTr="0077031E">
        <w:tc>
          <w:tcPr>
            <w:tcW w:w="2734" w:type="dxa"/>
          </w:tcPr>
          <w:p w:rsidR="0077031E" w:rsidRPr="00FB7E97" w:rsidRDefault="0077031E" w:rsidP="0077031E">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Математика</w:t>
            </w:r>
          </w:p>
        </w:tc>
        <w:tc>
          <w:tcPr>
            <w:tcW w:w="1182" w:type="dxa"/>
          </w:tcPr>
          <w:p w:rsidR="0077031E" w:rsidRPr="00FB7E97" w:rsidRDefault="0077031E" w:rsidP="0077031E">
            <w:pPr>
              <w:rPr>
                <w:sz w:val="24"/>
                <w:szCs w:val="24"/>
              </w:rPr>
            </w:pPr>
            <w:r w:rsidRPr="00FB7E97">
              <w:rPr>
                <w:sz w:val="24"/>
                <w:szCs w:val="24"/>
              </w:rPr>
              <w:t>66,80</w:t>
            </w:r>
          </w:p>
        </w:tc>
        <w:tc>
          <w:tcPr>
            <w:tcW w:w="1086" w:type="dxa"/>
          </w:tcPr>
          <w:p w:rsidR="0077031E" w:rsidRPr="00FB7E97" w:rsidRDefault="0077031E" w:rsidP="0077031E">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74</w:t>
            </w:r>
          </w:p>
        </w:tc>
        <w:tc>
          <w:tcPr>
            <w:tcW w:w="900" w:type="dxa"/>
          </w:tcPr>
          <w:p w:rsidR="0077031E" w:rsidRPr="00FB7E97" w:rsidRDefault="0077031E" w:rsidP="0077031E">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74</w:t>
            </w:r>
          </w:p>
        </w:tc>
        <w:tc>
          <w:tcPr>
            <w:tcW w:w="1368" w:type="dxa"/>
          </w:tcPr>
          <w:p w:rsidR="0077031E" w:rsidRPr="00FB7E97" w:rsidRDefault="0077031E" w:rsidP="0077031E">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w:t>
            </w:r>
          </w:p>
        </w:tc>
      </w:tr>
      <w:tr w:rsidR="0077031E" w:rsidRPr="00FB7E97" w:rsidTr="0077031E">
        <w:tc>
          <w:tcPr>
            <w:tcW w:w="2734" w:type="dxa"/>
          </w:tcPr>
          <w:p w:rsidR="0077031E" w:rsidRPr="00FB7E97" w:rsidRDefault="0077031E" w:rsidP="0077031E">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Обществознание</w:t>
            </w:r>
          </w:p>
          <w:p w:rsidR="0077031E" w:rsidRPr="00FB7E97" w:rsidRDefault="0077031E" w:rsidP="0077031E">
            <w:pPr>
              <w:widowControl w:val="0"/>
              <w:autoSpaceDE w:val="0"/>
              <w:autoSpaceDN w:val="0"/>
              <w:adjustRightInd w:val="0"/>
              <w:spacing w:after="0" w:line="240" w:lineRule="auto"/>
              <w:jc w:val="both"/>
              <w:rPr>
                <w:rFonts w:ascii="Times New Roman" w:hAnsi="Times New Roman" w:cs="Times New Roman"/>
                <w:sz w:val="24"/>
                <w:szCs w:val="24"/>
              </w:rPr>
            </w:pPr>
          </w:p>
        </w:tc>
        <w:tc>
          <w:tcPr>
            <w:tcW w:w="1182" w:type="dxa"/>
          </w:tcPr>
          <w:p w:rsidR="0077031E" w:rsidRPr="00FB7E97" w:rsidRDefault="0077031E" w:rsidP="0077031E">
            <w:pPr>
              <w:rPr>
                <w:sz w:val="24"/>
                <w:szCs w:val="24"/>
              </w:rPr>
            </w:pPr>
            <w:r w:rsidRPr="00FB7E97">
              <w:rPr>
                <w:sz w:val="24"/>
                <w:szCs w:val="24"/>
              </w:rPr>
              <w:t>77,50</w:t>
            </w:r>
          </w:p>
        </w:tc>
        <w:tc>
          <w:tcPr>
            <w:tcW w:w="1086" w:type="dxa"/>
          </w:tcPr>
          <w:p w:rsidR="0077031E" w:rsidRPr="00FB7E97" w:rsidRDefault="0077031E" w:rsidP="0077031E">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61</w:t>
            </w:r>
          </w:p>
        </w:tc>
        <w:tc>
          <w:tcPr>
            <w:tcW w:w="900" w:type="dxa"/>
          </w:tcPr>
          <w:p w:rsidR="0077031E" w:rsidRPr="00FB7E97" w:rsidRDefault="0077031E" w:rsidP="0077031E">
            <w:pPr>
              <w:widowControl w:val="0"/>
              <w:autoSpaceDE w:val="0"/>
              <w:autoSpaceDN w:val="0"/>
              <w:adjustRightInd w:val="0"/>
              <w:spacing w:after="0" w:line="240" w:lineRule="auto"/>
              <w:jc w:val="both"/>
              <w:rPr>
                <w:rFonts w:ascii="Times New Roman" w:hAnsi="Times New Roman" w:cs="Times New Roman"/>
                <w:sz w:val="24"/>
                <w:szCs w:val="24"/>
              </w:rPr>
            </w:pPr>
          </w:p>
        </w:tc>
        <w:tc>
          <w:tcPr>
            <w:tcW w:w="1368" w:type="dxa"/>
          </w:tcPr>
          <w:p w:rsidR="0077031E" w:rsidRPr="00FB7E97" w:rsidRDefault="0077031E" w:rsidP="0077031E">
            <w:pPr>
              <w:widowControl w:val="0"/>
              <w:autoSpaceDE w:val="0"/>
              <w:autoSpaceDN w:val="0"/>
              <w:adjustRightInd w:val="0"/>
              <w:spacing w:after="0" w:line="240" w:lineRule="auto"/>
              <w:jc w:val="both"/>
              <w:rPr>
                <w:rFonts w:ascii="Times New Roman" w:hAnsi="Times New Roman" w:cs="Times New Roman"/>
                <w:sz w:val="24"/>
                <w:szCs w:val="24"/>
              </w:rPr>
            </w:pPr>
          </w:p>
        </w:tc>
      </w:tr>
      <w:tr w:rsidR="0077031E" w:rsidRPr="00FB7E97" w:rsidTr="0077031E">
        <w:tc>
          <w:tcPr>
            <w:tcW w:w="2734" w:type="dxa"/>
          </w:tcPr>
          <w:p w:rsidR="0077031E" w:rsidRPr="00FB7E97" w:rsidRDefault="0077031E" w:rsidP="0077031E">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Физика</w:t>
            </w:r>
          </w:p>
          <w:p w:rsidR="0077031E" w:rsidRPr="00FB7E97" w:rsidRDefault="0077031E" w:rsidP="0077031E">
            <w:pPr>
              <w:widowControl w:val="0"/>
              <w:autoSpaceDE w:val="0"/>
              <w:autoSpaceDN w:val="0"/>
              <w:adjustRightInd w:val="0"/>
              <w:spacing w:after="0" w:line="240" w:lineRule="auto"/>
              <w:jc w:val="both"/>
              <w:rPr>
                <w:rFonts w:ascii="Times New Roman" w:hAnsi="Times New Roman" w:cs="Times New Roman"/>
                <w:sz w:val="24"/>
                <w:szCs w:val="24"/>
              </w:rPr>
            </w:pPr>
          </w:p>
        </w:tc>
        <w:tc>
          <w:tcPr>
            <w:tcW w:w="1182" w:type="dxa"/>
          </w:tcPr>
          <w:p w:rsidR="0077031E" w:rsidRPr="00FB7E97" w:rsidRDefault="0077031E" w:rsidP="0077031E">
            <w:pPr>
              <w:rPr>
                <w:sz w:val="24"/>
                <w:szCs w:val="24"/>
              </w:rPr>
            </w:pPr>
            <w:r w:rsidRPr="00FB7E97">
              <w:rPr>
                <w:sz w:val="24"/>
                <w:szCs w:val="24"/>
              </w:rPr>
              <w:t>89</w:t>
            </w:r>
          </w:p>
        </w:tc>
        <w:tc>
          <w:tcPr>
            <w:tcW w:w="1086" w:type="dxa"/>
          </w:tcPr>
          <w:p w:rsidR="0077031E" w:rsidRPr="00FB7E97" w:rsidRDefault="0077031E" w:rsidP="0077031E">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68</w:t>
            </w:r>
          </w:p>
        </w:tc>
        <w:tc>
          <w:tcPr>
            <w:tcW w:w="900" w:type="dxa"/>
          </w:tcPr>
          <w:p w:rsidR="0077031E" w:rsidRPr="00FB7E97" w:rsidRDefault="0077031E" w:rsidP="0077031E">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74</w:t>
            </w:r>
          </w:p>
        </w:tc>
        <w:tc>
          <w:tcPr>
            <w:tcW w:w="1368" w:type="dxa"/>
          </w:tcPr>
          <w:p w:rsidR="0077031E" w:rsidRPr="00FB7E97" w:rsidRDefault="0077031E" w:rsidP="0077031E">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+ 6</w:t>
            </w:r>
          </w:p>
        </w:tc>
      </w:tr>
      <w:tr w:rsidR="0077031E" w:rsidRPr="00FB7E97" w:rsidTr="0077031E">
        <w:tc>
          <w:tcPr>
            <w:tcW w:w="2734" w:type="dxa"/>
          </w:tcPr>
          <w:p w:rsidR="0077031E" w:rsidRPr="00FB7E97" w:rsidRDefault="0077031E" w:rsidP="0077031E">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Биология</w:t>
            </w:r>
          </w:p>
          <w:p w:rsidR="0077031E" w:rsidRPr="00FB7E97" w:rsidRDefault="0077031E" w:rsidP="0077031E">
            <w:pPr>
              <w:widowControl w:val="0"/>
              <w:autoSpaceDE w:val="0"/>
              <w:autoSpaceDN w:val="0"/>
              <w:adjustRightInd w:val="0"/>
              <w:spacing w:after="0" w:line="240" w:lineRule="auto"/>
              <w:jc w:val="both"/>
              <w:rPr>
                <w:rFonts w:ascii="Times New Roman" w:hAnsi="Times New Roman" w:cs="Times New Roman"/>
                <w:sz w:val="24"/>
                <w:szCs w:val="24"/>
              </w:rPr>
            </w:pPr>
          </w:p>
        </w:tc>
        <w:tc>
          <w:tcPr>
            <w:tcW w:w="1182" w:type="dxa"/>
          </w:tcPr>
          <w:p w:rsidR="0077031E" w:rsidRPr="00FB7E97" w:rsidRDefault="0077031E" w:rsidP="0077031E">
            <w:pPr>
              <w:rPr>
                <w:sz w:val="24"/>
                <w:szCs w:val="24"/>
              </w:rPr>
            </w:pPr>
            <w:r w:rsidRPr="00FB7E97">
              <w:rPr>
                <w:sz w:val="24"/>
                <w:szCs w:val="24"/>
              </w:rPr>
              <w:t>67</w:t>
            </w:r>
          </w:p>
        </w:tc>
        <w:tc>
          <w:tcPr>
            <w:tcW w:w="1086" w:type="dxa"/>
          </w:tcPr>
          <w:p w:rsidR="0077031E" w:rsidRPr="00FB7E97" w:rsidRDefault="0077031E" w:rsidP="0077031E">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66</w:t>
            </w:r>
          </w:p>
        </w:tc>
        <w:tc>
          <w:tcPr>
            <w:tcW w:w="900" w:type="dxa"/>
          </w:tcPr>
          <w:p w:rsidR="0077031E" w:rsidRPr="00FB7E97" w:rsidRDefault="0077031E" w:rsidP="0077031E">
            <w:pPr>
              <w:widowControl w:val="0"/>
              <w:autoSpaceDE w:val="0"/>
              <w:autoSpaceDN w:val="0"/>
              <w:adjustRightInd w:val="0"/>
              <w:spacing w:after="0" w:line="240" w:lineRule="auto"/>
              <w:jc w:val="both"/>
              <w:rPr>
                <w:rFonts w:ascii="Times New Roman" w:hAnsi="Times New Roman" w:cs="Times New Roman"/>
                <w:sz w:val="24"/>
                <w:szCs w:val="24"/>
              </w:rPr>
            </w:pPr>
          </w:p>
        </w:tc>
        <w:tc>
          <w:tcPr>
            <w:tcW w:w="1368" w:type="dxa"/>
          </w:tcPr>
          <w:p w:rsidR="0077031E" w:rsidRPr="00FB7E97" w:rsidRDefault="0077031E" w:rsidP="0077031E">
            <w:pPr>
              <w:widowControl w:val="0"/>
              <w:autoSpaceDE w:val="0"/>
              <w:autoSpaceDN w:val="0"/>
              <w:adjustRightInd w:val="0"/>
              <w:spacing w:after="0" w:line="240" w:lineRule="auto"/>
              <w:jc w:val="both"/>
              <w:rPr>
                <w:rFonts w:ascii="Times New Roman" w:hAnsi="Times New Roman" w:cs="Times New Roman"/>
                <w:sz w:val="24"/>
                <w:szCs w:val="24"/>
              </w:rPr>
            </w:pPr>
          </w:p>
        </w:tc>
      </w:tr>
      <w:tr w:rsidR="0077031E" w:rsidRPr="00FB7E97" w:rsidTr="0077031E">
        <w:trPr>
          <w:trHeight w:val="359"/>
        </w:trPr>
        <w:tc>
          <w:tcPr>
            <w:tcW w:w="2734" w:type="dxa"/>
          </w:tcPr>
          <w:p w:rsidR="0077031E" w:rsidRPr="00FB7E97" w:rsidRDefault="0077031E" w:rsidP="00C72CF9">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Химия</w:t>
            </w:r>
          </w:p>
        </w:tc>
        <w:tc>
          <w:tcPr>
            <w:tcW w:w="1182" w:type="dxa"/>
          </w:tcPr>
          <w:p w:rsidR="0077031E" w:rsidRPr="00FB7E97" w:rsidRDefault="0077031E" w:rsidP="00C72CF9">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49</w:t>
            </w:r>
          </w:p>
        </w:tc>
        <w:tc>
          <w:tcPr>
            <w:tcW w:w="1086" w:type="dxa"/>
          </w:tcPr>
          <w:p w:rsidR="0077031E" w:rsidRPr="00FB7E97" w:rsidRDefault="0077031E" w:rsidP="00C72CF9">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68</w:t>
            </w:r>
          </w:p>
        </w:tc>
        <w:tc>
          <w:tcPr>
            <w:tcW w:w="900" w:type="dxa"/>
          </w:tcPr>
          <w:p w:rsidR="0077031E" w:rsidRPr="00FB7E97" w:rsidRDefault="0077031E" w:rsidP="00C72CF9">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61,33</w:t>
            </w:r>
          </w:p>
        </w:tc>
        <w:tc>
          <w:tcPr>
            <w:tcW w:w="1368" w:type="dxa"/>
          </w:tcPr>
          <w:p w:rsidR="0077031E" w:rsidRPr="00FB7E97" w:rsidRDefault="0077031E" w:rsidP="00C72CF9">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 </w:t>
            </w:r>
            <w:r w:rsidR="0052265A" w:rsidRPr="00FB7E97">
              <w:rPr>
                <w:rFonts w:ascii="Times New Roman" w:hAnsi="Times New Roman" w:cs="Times New Roman"/>
                <w:sz w:val="24"/>
                <w:szCs w:val="24"/>
              </w:rPr>
              <w:t>6,67</w:t>
            </w:r>
          </w:p>
        </w:tc>
      </w:tr>
      <w:tr w:rsidR="0077031E" w:rsidRPr="00FB7E97" w:rsidTr="0077031E">
        <w:trPr>
          <w:trHeight w:val="360"/>
        </w:trPr>
        <w:tc>
          <w:tcPr>
            <w:tcW w:w="2734" w:type="dxa"/>
          </w:tcPr>
          <w:p w:rsidR="0077031E" w:rsidRPr="00FB7E97" w:rsidRDefault="0077031E" w:rsidP="00C72CF9">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История </w:t>
            </w:r>
          </w:p>
        </w:tc>
        <w:tc>
          <w:tcPr>
            <w:tcW w:w="1182" w:type="dxa"/>
          </w:tcPr>
          <w:p w:rsidR="0077031E" w:rsidRPr="00FB7E97" w:rsidRDefault="0077031E" w:rsidP="00C72CF9">
            <w:pPr>
              <w:widowControl w:val="0"/>
              <w:autoSpaceDE w:val="0"/>
              <w:autoSpaceDN w:val="0"/>
              <w:adjustRightInd w:val="0"/>
              <w:spacing w:after="0" w:line="240" w:lineRule="auto"/>
              <w:jc w:val="both"/>
              <w:rPr>
                <w:rFonts w:ascii="Times New Roman" w:hAnsi="Times New Roman" w:cs="Times New Roman"/>
                <w:sz w:val="24"/>
                <w:szCs w:val="24"/>
              </w:rPr>
            </w:pPr>
          </w:p>
        </w:tc>
        <w:tc>
          <w:tcPr>
            <w:tcW w:w="1086" w:type="dxa"/>
          </w:tcPr>
          <w:p w:rsidR="0077031E" w:rsidRPr="00FB7E97" w:rsidRDefault="0077031E" w:rsidP="00C72CF9">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55</w:t>
            </w:r>
          </w:p>
        </w:tc>
        <w:tc>
          <w:tcPr>
            <w:tcW w:w="900" w:type="dxa"/>
          </w:tcPr>
          <w:p w:rsidR="0077031E" w:rsidRPr="00FB7E97" w:rsidRDefault="0077031E" w:rsidP="00C72CF9">
            <w:pPr>
              <w:widowControl w:val="0"/>
              <w:autoSpaceDE w:val="0"/>
              <w:autoSpaceDN w:val="0"/>
              <w:adjustRightInd w:val="0"/>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55</w:t>
            </w:r>
          </w:p>
        </w:tc>
        <w:tc>
          <w:tcPr>
            <w:tcW w:w="1368" w:type="dxa"/>
          </w:tcPr>
          <w:p w:rsidR="0077031E" w:rsidRPr="00FB7E97" w:rsidRDefault="0077031E" w:rsidP="00C72CF9">
            <w:pPr>
              <w:widowControl w:val="0"/>
              <w:autoSpaceDE w:val="0"/>
              <w:autoSpaceDN w:val="0"/>
              <w:adjustRightInd w:val="0"/>
              <w:spacing w:after="0" w:line="240" w:lineRule="auto"/>
              <w:jc w:val="both"/>
              <w:rPr>
                <w:rFonts w:ascii="Times New Roman" w:hAnsi="Times New Roman" w:cs="Times New Roman"/>
                <w:sz w:val="24"/>
                <w:szCs w:val="24"/>
              </w:rPr>
            </w:pPr>
          </w:p>
        </w:tc>
      </w:tr>
    </w:tbl>
    <w:p w:rsidR="00BA4D01" w:rsidRPr="00FB7E97" w:rsidRDefault="00BA4D01" w:rsidP="008870DF">
      <w:pPr>
        <w:spacing w:after="43" w:line="237" w:lineRule="auto"/>
        <w:ind w:left="355" w:right="-15" w:hanging="10"/>
        <w:jc w:val="center"/>
        <w:rPr>
          <w:rFonts w:ascii="Times New Roman" w:hAnsi="Times New Roman" w:cs="Times New Roman"/>
          <w:sz w:val="24"/>
          <w:szCs w:val="24"/>
        </w:rPr>
      </w:pPr>
    </w:p>
    <w:p w:rsidR="0052265A" w:rsidRPr="00FB7E97" w:rsidRDefault="0052265A" w:rsidP="008870DF">
      <w:pPr>
        <w:spacing w:after="43" w:line="237" w:lineRule="auto"/>
        <w:ind w:left="355" w:right="-15" w:hanging="10"/>
        <w:jc w:val="center"/>
        <w:rPr>
          <w:rFonts w:ascii="Times New Roman" w:hAnsi="Times New Roman" w:cs="Times New Roman"/>
          <w:sz w:val="24"/>
          <w:szCs w:val="24"/>
        </w:rPr>
      </w:pPr>
    </w:p>
    <w:p w:rsidR="0052265A" w:rsidRPr="00FB7E97" w:rsidRDefault="0052265A" w:rsidP="008870DF">
      <w:pPr>
        <w:spacing w:after="43" w:line="237" w:lineRule="auto"/>
        <w:ind w:left="355" w:right="-15" w:hanging="10"/>
        <w:jc w:val="center"/>
        <w:rPr>
          <w:rFonts w:ascii="Times New Roman" w:hAnsi="Times New Roman" w:cs="Times New Roman"/>
          <w:sz w:val="24"/>
          <w:szCs w:val="24"/>
        </w:rPr>
      </w:pPr>
    </w:p>
    <w:p w:rsidR="0052265A" w:rsidRPr="00FB7E97" w:rsidRDefault="0052265A" w:rsidP="008870DF">
      <w:pPr>
        <w:spacing w:after="43" w:line="237" w:lineRule="auto"/>
        <w:ind w:left="355" w:right="-15" w:hanging="10"/>
        <w:jc w:val="center"/>
        <w:rPr>
          <w:rFonts w:ascii="Times New Roman" w:hAnsi="Times New Roman" w:cs="Times New Roman"/>
          <w:sz w:val="24"/>
          <w:szCs w:val="24"/>
        </w:rPr>
      </w:pPr>
    </w:p>
    <w:p w:rsidR="0052265A" w:rsidRPr="00FB7E97" w:rsidRDefault="0052265A" w:rsidP="008870DF">
      <w:pPr>
        <w:spacing w:after="43" w:line="237" w:lineRule="auto"/>
        <w:ind w:left="355" w:right="-15" w:hanging="10"/>
        <w:jc w:val="center"/>
        <w:rPr>
          <w:rFonts w:ascii="Times New Roman" w:hAnsi="Times New Roman" w:cs="Times New Roman"/>
          <w:b/>
          <w:sz w:val="24"/>
          <w:szCs w:val="24"/>
        </w:rPr>
      </w:pPr>
    </w:p>
    <w:p w:rsidR="0052265A" w:rsidRPr="00FB7E97" w:rsidRDefault="0052265A" w:rsidP="0052265A">
      <w:pPr>
        <w:spacing w:after="50" w:line="242" w:lineRule="auto"/>
        <w:ind w:right="7"/>
        <w:jc w:val="both"/>
        <w:rPr>
          <w:rFonts w:ascii="Times New Roman" w:hAnsi="Times New Roman" w:cs="Times New Roman"/>
          <w:sz w:val="24"/>
          <w:szCs w:val="24"/>
        </w:rPr>
      </w:pPr>
      <w:r w:rsidRPr="00FB7E97">
        <w:rPr>
          <w:rFonts w:ascii="Times New Roman" w:hAnsi="Times New Roman" w:cs="Times New Roman"/>
          <w:sz w:val="24"/>
          <w:szCs w:val="24"/>
        </w:rPr>
        <w:t xml:space="preserve">В сравнении с предыдущим годом наблюдается рост результатов по предмету физика.  Математика </w:t>
      </w:r>
      <w:proofErr w:type="gramStart"/>
      <w:r w:rsidRPr="00FB7E97">
        <w:rPr>
          <w:rFonts w:ascii="Times New Roman" w:hAnsi="Times New Roman" w:cs="Times New Roman"/>
          <w:sz w:val="24"/>
          <w:szCs w:val="24"/>
        </w:rPr>
        <w:t>стабильно .</w:t>
      </w:r>
      <w:proofErr w:type="gramEnd"/>
      <w:r w:rsidRPr="00FB7E97">
        <w:rPr>
          <w:rFonts w:ascii="Times New Roman" w:hAnsi="Times New Roman" w:cs="Times New Roman"/>
          <w:sz w:val="24"/>
          <w:szCs w:val="24"/>
        </w:rPr>
        <w:t xml:space="preserve"> </w:t>
      </w:r>
    </w:p>
    <w:p w:rsidR="0052265A" w:rsidRPr="00FB7E97" w:rsidRDefault="0052265A" w:rsidP="0052265A">
      <w:pPr>
        <w:spacing w:after="43" w:line="237" w:lineRule="auto"/>
        <w:ind w:left="355" w:right="-15" w:hanging="10"/>
        <w:jc w:val="center"/>
        <w:rPr>
          <w:rFonts w:ascii="Times New Roman" w:hAnsi="Times New Roman" w:cs="Times New Roman"/>
          <w:b/>
          <w:sz w:val="24"/>
          <w:szCs w:val="24"/>
        </w:rPr>
      </w:pPr>
    </w:p>
    <w:p w:rsidR="002422DF" w:rsidRPr="00FB7E97" w:rsidRDefault="002422DF" w:rsidP="008870DF">
      <w:pPr>
        <w:spacing w:after="43" w:line="237" w:lineRule="auto"/>
        <w:ind w:left="355" w:right="-15" w:hanging="10"/>
        <w:jc w:val="center"/>
        <w:rPr>
          <w:rFonts w:ascii="Times New Roman" w:hAnsi="Times New Roman" w:cs="Times New Roman"/>
          <w:b/>
          <w:sz w:val="24"/>
          <w:szCs w:val="24"/>
        </w:rPr>
      </w:pPr>
    </w:p>
    <w:p w:rsidR="002422DF" w:rsidRPr="00FB7E97" w:rsidRDefault="002422DF" w:rsidP="008870DF">
      <w:pPr>
        <w:spacing w:after="43" w:line="237" w:lineRule="auto"/>
        <w:ind w:left="355" w:right="-15" w:hanging="10"/>
        <w:jc w:val="center"/>
        <w:rPr>
          <w:rFonts w:ascii="Times New Roman" w:hAnsi="Times New Roman" w:cs="Times New Roman"/>
          <w:b/>
          <w:sz w:val="24"/>
          <w:szCs w:val="24"/>
        </w:rPr>
      </w:pPr>
    </w:p>
    <w:p w:rsidR="002422DF" w:rsidRPr="00FB7E97" w:rsidRDefault="002422DF" w:rsidP="008870DF">
      <w:pPr>
        <w:spacing w:after="43" w:line="237" w:lineRule="auto"/>
        <w:ind w:left="355" w:right="-15" w:hanging="10"/>
        <w:jc w:val="center"/>
        <w:rPr>
          <w:rFonts w:ascii="Times New Roman" w:hAnsi="Times New Roman" w:cs="Times New Roman"/>
          <w:b/>
          <w:sz w:val="24"/>
          <w:szCs w:val="24"/>
        </w:rPr>
      </w:pPr>
    </w:p>
    <w:p w:rsidR="002422DF" w:rsidRPr="00FB7E97" w:rsidRDefault="002422DF" w:rsidP="008870DF">
      <w:pPr>
        <w:spacing w:after="43" w:line="237" w:lineRule="auto"/>
        <w:ind w:left="355" w:right="-15" w:hanging="10"/>
        <w:jc w:val="center"/>
        <w:rPr>
          <w:rFonts w:ascii="Times New Roman" w:hAnsi="Times New Roman" w:cs="Times New Roman"/>
          <w:b/>
          <w:sz w:val="24"/>
          <w:szCs w:val="24"/>
        </w:rPr>
      </w:pPr>
    </w:p>
    <w:p w:rsidR="002422DF" w:rsidRPr="00FB7E97" w:rsidRDefault="00A11010">
      <w:pPr>
        <w:rPr>
          <w:rFonts w:ascii="Times New Roman" w:hAnsi="Times New Roman" w:cs="Times New Roman"/>
          <w:b/>
          <w:sz w:val="24"/>
          <w:szCs w:val="24"/>
        </w:rPr>
      </w:pPr>
      <w:r w:rsidRPr="00FB7E97">
        <w:rPr>
          <w:rFonts w:ascii="Times New Roman" w:hAnsi="Times New Roman"/>
          <w:color w:val="0D0D0D"/>
          <w:sz w:val="24"/>
          <w:szCs w:val="24"/>
          <w:lang w:val="tt-RU"/>
        </w:rPr>
        <w:t>2</w:t>
      </w:r>
      <w:r w:rsidRPr="00FB7E97">
        <w:rPr>
          <w:rFonts w:ascii="Times New Roman" w:hAnsi="Times New Roman"/>
          <w:color w:val="0D0D0D"/>
          <w:sz w:val="24"/>
          <w:szCs w:val="24"/>
        </w:rPr>
        <w:t xml:space="preserve"> учащихся получили аттестаты особого образца и были награждены медалью «За особые успехи в учении». Отрадно, что  эти выпускники оправдали свои награды высокими результатами ЕГЭ</w:t>
      </w:r>
      <w:r w:rsidRPr="00FB7E97">
        <w:rPr>
          <w:rFonts w:ascii="Times New Roman" w:hAnsi="Times New Roman" w:cs="Times New Roman"/>
          <w:b/>
          <w:sz w:val="24"/>
          <w:szCs w:val="24"/>
        </w:rPr>
        <w:t xml:space="preserve"> </w:t>
      </w:r>
      <w:r w:rsidR="002422DF" w:rsidRPr="00FB7E97">
        <w:rPr>
          <w:rFonts w:ascii="Times New Roman" w:hAnsi="Times New Roman" w:cs="Times New Roman"/>
          <w:b/>
          <w:sz w:val="24"/>
          <w:szCs w:val="24"/>
        </w:rPr>
        <w:br w:type="page"/>
      </w:r>
    </w:p>
    <w:p w:rsidR="002422DF" w:rsidRPr="00FB7E97" w:rsidRDefault="002422DF" w:rsidP="00FB7E97">
      <w:pPr>
        <w:spacing w:after="43" w:line="237" w:lineRule="auto"/>
        <w:ind w:right="-15"/>
        <w:rPr>
          <w:rFonts w:ascii="Times New Roman" w:hAnsi="Times New Roman" w:cs="Times New Roman"/>
          <w:b/>
          <w:sz w:val="24"/>
          <w:szCs w:val="24"/>
        </w:rPr>
        <w:sectPr w:rsidR="002422DF" w:rsidRPr="00FB7E97" w:rsidSect="001B5530">
          <w:pgSz w:w="11906" w:h="16838"/>
          <w:pgMar w:top="567" w:right="850" w:bottom="1134" w:left="709" w:header="708" w:footer="708" w:gutter="0"/>
          <w:cols w:space="708"/>
          <w:docGrid w:linePitch="360"/>
        </w:sectPr>
      </w:pPr>
    </w:p>
    <w:p w:rsidR="00FB7E97" w:rsidRPr="00FB7E97" w:rsidRDefault="00FB7E97" w:rsidP="00FB7E97">
      <w:pPr>
        <w:rPr>
          <w:rFonts w:ascii="Times New Roman" w:hAnsi="Times New Roman" w:cs="Times New Roman"/>
          <w:b/>
          <w:sz w:val="24"/>
          <w:szCs w:val="24"/>
        </w:rPr>
        <w:sectPr w:rsidR="00FB7E97" w:rsidRPr="00FB7E97" w:rsidSect="00943001">
          <w:pgSz w:w="16838" w:h="11906" w:orient="landscape"/>
          <w:pgMar w:top="567" w:right="1134" w:bottom="1134" w:left="567" w:header="709" w:footer="709" w:gutter="0"/>
          <w:cols w:space="708"/>
          <w:docGrid w:linePitch="360"/>
        </w:sectPr>
      </w:pPr>
    </w:p>
    <w:p w:rsidR="0052265A" w:rsidRPr="00FB7E97" w:rsidRDefault="007A1361" w:rsidP="0050393D">
      <w:pPr>
        <w:spacing w:line="240" w:lineRule="auto"/>
        <w:ind w:left="-284"/>
        <w:jc w:val="both"/>
        <w:rPr>
          <w:rFonts w:ascii="Times New Roman" w:hAnsi="Times New Roman" w:cs="Times New Roman"/>
          <w:b/>
          <w:sz w:val="24"/>
          <w:szCs w:val="24"/>
        </w:rPr>
      </w:pPr>
      <w:r w:rsidRPr="00FB7E97">
        <w:rPr>
          <w:rFonts w:ascii="Times New Roman" w:hAnsi="Times New Roman" w:cs="Times New Roman"/>
          <w:b/>
          <w:sz w:val="24"/>
          <w:szCs w:val="24"/>
        </w:rPr>
        <w:lastRenderedPageBreak/>
        <w:t>7</w:t>
      </w:r>
      <w:r w:rsidR="00533E88" w:rsidRPr="00FB7E97">
        <w:rPr>
          <w:rFonts w:ascii="Times New Roman" w:hAnsi="Times New Roman" w:cs="Times New Roman"/>
          <w:b/>
          <w:sz w:val="24"/>
          <w:szCs w:val="24"/>
        </w:rPr>
        <w:t xml:space="preserve">. </w:t>
      </w:r>
      <w:r w:rsidR="0052265A" w:rsidRPr="00FB7E97">
        <w:rPr>
          <w:rFonts w:ascii="Times New Roman" w:hAnsi="Times New Roman" w:cs="Times New Roman"/>
          <w:b/>
          <w:sz w:val="24"/>
          <w:szCs w:val="24"/>
        </w:rPr>
        <w:t>Анализ результатов исследования сформированности функциональной грамотности у обучающихся 6 классов</w:t>
      </w:r>
    </w:p>
    <w:p w:rsidR="0052265A" w:rsidRPr="00FB7E97" w:rsidRDefault="0052265A" w:rsidP="0050393D">
      <w:pPr>
        <w:spacing w:line="240" w:lineRule="auto"/>
        <w:jc w:val="both"/>
        <w:rPr>
          <w:rFonts w:ascii="Times New Roman" w:hAnsi="Times New Roman" w:cs="Times New Roman"/>
          <w:sz w:val="24"/>
          <w:szCs w:val="24"/>
        </w:rPr>
      </w:pPr>
      <w:r w:rsidRPr="00FB7E97">
        <w:rPr>
          <w:rFonts w:ascii="Times New Roman" w:hAnsi="Times New Roman" w:cs="Times New Roman"/>
          <w:sz w:val="24"/>
          <w:szCs w:val="24"/>
        </w:rPr>
        <w:t>В 2022 году было проведено исследование сформированности функциональной грамотности (далее – ФГ) у учащихся 6 классов.</w:t>
      </w:r>
    </w:p>
    <w:p w:rsidR="0052265A" w:rsidRPr="00FB7E97" w:rsidRDefault="0052265A" w:rsidP="0050393D">
      <w:pPr>
        <w:spacing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Исследование проводилось в рамках региональных диагностических тестирований. В исследовании принимали участие 8 учеников шестых классов </w:t>
      </w:r>
    </w:p>
    <w:p w:rsidR="0052265A" w:rsidRPr="00FB7E97" w:rsidRDefault="0052265A" w:rsidP="0050393D">
      <w:pPr>
        <w:spacing w:line="240" w:lineRule="auto"/>
        <w:jc w:val="both"/>
        <w:rPr>
          <w:rFonts w:ascii="Times New Roman" w:hAnsi="Times New Roman" w:cs="Times New Roman"/>
          <w:sz w:val="24"/>
          <w:szCs w:val="24"/>
        </w:rPr>
      </w:pPr>
      <w:r w:rsidRPr="00FB7E97">
        <w:rPr>
          <w:rFonts w:ascii="Times New Roman" w:hAnsi="Times New Roman" w:cs="Times New Roman"/>
          <w:sz w:val="24"/>
          <w:szCs w:val="24"/>
        </w:rPr>
        <w:t>Целью проведения диагностического тестирования является получение полных, объективных и актуальных сведений об уровне сформированности</w:t>
      </w:r>
    </w:p>
    <w:p w:rsidR="0052265A" w:rsidRPr="00FB7E97" w:rsidRDefault="0052265A" w:rsidP="0050393D">
      <w:pPr>
        <w:spacing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функциональной грамотности (математическая грамотность, естественнонаучная грамотность, читательская грамотность, финансовая грамотность, глобальные компетенции и креативное мышление) обучающихся 6 классов общеобразовательных организаций Республики Татарстан. Руководство и координацию диагностического тестирования осуществлял Министерство образования и науки Республики </w:t>
      </w:r>
      <w:proofErr w:type="gramStart"/>
      <w:r w:rsidRPr="00FB7E97">
        <w:rPr>
          <w:rFonts w:ascii="Times New Roman" w:hAnsi="Times New Roman" w:cs="Times New Roman"/>
          <w:sz w:val="24"/>
          <w:szCs w:val="24"/>
        </w:rPr>
        <w:t>Татарстан  совместно</w:t>
      </w:r>
      <w:proofErr w:type="gramEnd"/>
      <w:r w:rsidRPr="00FB7E97">
        <w:rPr>
          <w:rFonts w:ascii="Times New Roman" w:hAnsi="Times New Roman" w:cs="Times New Roman"/>
          <w:sz w:val="24"/>
          <w:szCs w:val="24"/>
        </w:rPr>
        <w:t xml:space="preserve"> с государственным бюджетным учреждением «Республиканский центр мониторинга качества образования», районным отделом образования </w:t>
      </w:r>
    </w:p>
    <w:p w:rsidR="0052265A" w:rsidRPr="00FB7E97" w:rsidRDefault="0052265A" w:rsidP="0050393D">
      <w:pPr>
        <w:spacing w:line="240" w:lineRule="auto"/>
        <w:jc w:val="both"/>
        <w:rPr>
          <w:rFonts w:ascii="Times New Roman" w:hAnsi="Times New Roman" w:cs="Times New Roman"/>
          <w:sz w:val="24"/>
          <w:szCs w:val="24"/>
        </w:rPr>
      </w:pPr>
      <w:r w:rsidRPr="00FB7E97">
        <w:rPr>
          <w:rFonts w:ascii="Times New Roman" w:hAnsi="Times New Roman" w:cs="Times New Roman"/>
          <w:sz w:val="24"/>
          <w:szCs w:val="24"/>
        </w:rPr>
        <w:t>Диагностическая работа проводилась в режиме онлайн 2 марта с 09:00 до 15:00. Для удобства каждому ребёнку был присвоен индивидуальный логин и пароль. Диагностическое тестирование проводилось по шести направлениям функциональной грамотности:</w:t>
      </w:r>
    </w:p>
    <w:p w:rsidR="0052265A" w:rsidRPr="00FB7E97" w:rsidRDefault="0052265A" w:rsidP="0050393D">
      <w:pPr>
        <w:spacing w:line="240" w:lineRule="auto"/>
        <w:jc w:val="both"/>
        <w:rPr>
          <w:rFonts w:ascii="Times New Roman" w:hAnsi="Times New Roman" w:cs="Times New Roman"/>
          <w:sz w:val="24"/>
          <w:szCs w:val="24"/>
        </w:rPr>
      </w:pPr>
      <w:r w:rsidRPr="00FB7E97">
        <w:rPr>
          <w:rFonts w:ascii="Times New Roman" w:hAnsi="Times New Roman" w:cs="Times New Roman"/>
          <w:sz w:val="24"/>
          <w:szCs w:val="24"/>
        </w:rPr>
        <w:t>• математическая грамотность,</w:t>
      </w:r>
    </w:p>
    <w:p w:rsidR="0052265A" w:rsidRPr="00FB7E97" w:rsidRDefault="0052265A" w:rsidP="0050393D">
      <w:pPr>
        <w:spacing w:line="240" w:lineRule="auto"/>
        <w:jc w:val="both"/>
        <w:rPr>
          <w:rFonts w:ascii="Times New Roman" w:hAnsi="Times New Roman" w:cs="Times New Roman"/>
          <w:sz w:val="24"/>
          <w:szCs w:val="24"/>
        </w:rPr>
      </w:pPr>
      <w:r w:rsidRPr="00FB7E97">
        <w:rPr>
          <w:rFonts w:ascii="Times New Roman" w:hAnsi="Times New Roman" w:cs="Times New Roman"/>
          <w:sz w:val="24"/>
          <w:szCs w:val="24"/>
        </w:rPr>
        <w:t>• читательская грамотность,</w:t>
      </w:r>
    </w:p>
    <w:p w:rsidR="0052265A" w:rsidRPr="00FB7E97" w:rsidRDefault="0052265A" w:rsidP="0050393D">
      <w:pPr>
        <w:spacing w:line="240" w:lineRule="auto"/>
        <w:jc w:val="both"/>
        <w:rPr>
          <w:rFonts w:ascii="Times New Roman" w:hAnsi="Times New Roman" w:cs="Times New Roman"/>
          <w:sz w:val="24"/>
          <w:szCs w:val="24"/>
        </w:rPr>
      </w:pPr>
      <w:r w:rsidRPr="00FB7E97">
        <w:rPr>
          <w:rFonts w:ascii="Times New Roman" w:hAnsi="Times New Roman" w:cs="Times New Roman"/>
          <w:sz w:val="24"/>
          <w:szCs w:val="24"/>
        </w:rPr>
        <w:t>• естественнонаучная грамотность,</w:t>
      </w:r>
    </w:p>
    <w:p w:rsidR="0052265A" w:rsidRPr="00FB7E97" w:rsidRDefault="0052265A" w:rsidP="0050393D">
      <w:pPr>
        <w:spacing w:line="240" w:lineRule="auto"/>
        <w:jc w:val="both"/>
        <w:rPr>
          <w:rFonts w:ascii="Times New Roman" w:hAnsi="Times New Roman" w:cs="Times New Roman"/>
          <w:sz w:val="24"/>
          <w:szCs w:val="24"/>
        </w:rPr>
      </w:pPr>
      <w:r w:rsidRPr="00FB7E97">
        <w:rPr>
          <w:rFonts w:ascii="Times New Roman" w:hAnsi="Times New Roman" w:cs="Times New Roman"/>
          <w:sz w:val="24"/>
          <w:szCs w:val="24"/>
        </w:rPr>
        <w:t>• финансовая грамотность,</w:t>
      </w:r>
    </w:p>
    <w:p w:rsidR="0052265A" w:rsidRPr="00FB7E97" w:rsidRDefault="0052265A" w:rsidP="0050393D">
      <w:pPr>
        <w:spacing w:line="240" w:lineRule="auto"/>
        <w:jc w:val="both"/>
        <w:rPr>
          <w:rFonts w:ascii="Times New Roman" w:hAnsi="Times New Roman" w:cs="Times New Roman"/>
          <w:sz w:val="24"/>
          <w:szCs w:val="24"/>
        </w:rPr>
      </w:pPr>
      <w:r w:rsidRPr="00FB7E97">
        <w:rPr>
          <w:rFonts w:ascii="Times New Roman" w:hAnsi="Times New Roman" w:cs="Times New Roman"/>
          <w:sz w:val="24"/>
          <w:szCs w:val="24"/>
        </w:rPr>
        <w:t>• глобальные компетенции,</w:t>
      </w:r>
    </w:p>
    <w:p w:rsidR="0052265A" w:rsidRPr="00FB7E97" w:rsidRDefault="0052265A" w:rsidP="0050393D">
      <w:pPr>
        <w:spacing w:line="240" w:lineRule="auto"/>
        <w:jc w:val="both"/>
        <w:rPr>
          <w:rFonts w:ascii="Times New Roman" w:hAnsi="Times New Roman" w:cs="Times New Roman"/>
          <w:sz w:val="24"/>
          <w:szCs w:val="24"/>
        </w:rPr>
      </w:pPr>
      <w:r w:rsidRPr="00FB7E97">
        <w:rPr>
          <w:rFonts w:ascii="Times New Roman" w:hAnsi="Times New Roman" w:cs="Times New Roman"/>
          <w:sz w:val="24"/>
          <w:szCs w:val="24"/>
        </w:rPr>
        <w:t>• креативное мышление;</w:t>
      </w:r>
    </w:p>
    <w:p w:rsidR="0052265A" w:rsidRPr="00FB7E97" w:rsidRDefault="0052265A" w:rsidP="0050393D">
      <w:pPr>
        <w:spacing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 На выполнение работы отводится 105 минут:</w:t>
      </w:r>
    </w:p>
    <w:p w:rsidR="0052265A" w:rsidRPr="00FB7E97" w:rsidRDefault="0052265A" w:rsidP="0050393D">
      <w:pPr>
        <w:spacing w:line="240" w:lineRule="auto"/>
        <w:jc w:val="both"/>
        <w:rPr>
          <w:rFonts w:ascii="Times New Roman" w:hAnsi="Times New Roman" w:cs="Times New Roman"/>
          <w:sz w:val="24"/>
          <w:szCs w:val="24"/>
        </w:rPr>
      </w:pPr>
      <w:r w:rsidRPr="00FB7E97">
        <w:rPr>
          <w:rFonts w:ascii="Times New Roman" w:hAnsi="Times New Roman" w:cs="Times New Roman"/>
          <w:sz w:val="24"/>
          <w:szCs w:val="24"/>
        </w:rPr>
        <w:t>• 10 минут – организационная часть,</w:t>
      </w:r>
    </w:p>
    <w:p w:rsidR="0052265A" w:rsidRPr="00FB7E97" w:rsidRDefault="0052265A" w:rsidP="0050393D">
      <w:pPr>
        <w:spacing w:line="240" w:lineRule="auto"/>
        <w:jc w:val="both"/>
        <w:rPr>
          <w:rFonts w:ascii="Times New Roman" w:hAnsi="Times New Roman" w:cs="Times New Roman"/>
          <w:sz w:val="24"/>
          <w:szCs w:val="24"/>
        </w:rPr>
      </w:pPr>
      <w:r w:rsidRPr="00FB7E97">
        <w:rPr>
          <w:rFonts w:ascii="Times New Roman" w:hAnsi="Times New Roman" w:cs="Times New Roman"/>
          <w:sz w:val="24"/>
          <w:szCs w:val="24"/>
        </w:rPr>
        <w:t>• 40 минут – прохождение 1 и 2 блоков диагностического тестирования,</w:t>
      </w:r>
    </w:p>
    <w:p w:rsidR="0052265A" w:rsidRPr="00FB7E97" w:rsidRDefault="0052265A" w:rsidP="0050393D">
      <w:pPr>
        <w:spacing w:line="240" w:lineRule="auto"/>
        <w:jc w:val="both"/>
        <w:rPr>
          <w:rFonts w:ascii="Times New Roman" w:hAnsi="Times New Roman" w:cs="Times New Roman"/>
          <w:sz w:val="24"/>
          <w:szCs w:val="24"/>
        </w:rPr>
      </w:pPr>
      <w:r w:rsidRPr="00FB7E97">
        <w:rPr>
          <w:rFonts w:ascii="Times New Roman" w:hAnsi="Times New Roman" w:cs="Times New Roman"/>
          <w:sz w:val="24"/>
          <w:szCs w:val="24"/>
        </w:rPr>
        <w:t>• 15 минут – перерыв,</w:t>
      </w:r>
    </w:p>
    <w:p w:rsidR="0052265A" w:rsidRPr="00FB7E97" w:rsidRDefault="0052265A" w:rsidP="0050393D">
      <w:pPr>
        <w:spacing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 40 минут – прохождение 3 и 4 блоков диагностического тестирования. </w:t>
      </w:r>
    </w:p>
    <w:p w:rsidR="0052265A" w:rsidRPr="00FB7E97" w:rsidRDefault="0052265A" w:rsidP="0050393D">
      <w:pPr>
        <w:spacing w:line="240" w:lineRule="auto"/>
        <w:jc w:val="both"/>
        <w:rPr>
          <w:rFonts w:ascii="Times New Roman" w:hAnsi="Times New Roman" w:cs="Times New Roman"/>
          <w:sz w:val="24"/>
          <w:szCs w:val="24"/>
        </w:rPr>
      </w:pPr>
      <w:r w:rsidRPr="00FB7E97">
        <w:rPr>
          <w:rFonts w:ascii="Times New Roman" w:hAnsi="Times New Roman" w:cs="Times New Roman"/>
          <w:sz w:val="24"/>
          <w:szCs w:val="24"/>
        </w:rPr>
        <w:t>Каждый вариант КИМ включает четыре блока:</w:t>
      </w:r>
    </w:p>
    <w:p w:rsidR="0052265A" w:rsidRPr="00FB7E97" w:rsidRDefault="0052265A" w:rsidP="0050393D">
      <w:pPr>
        <w:spacing w:line="240" w:lineRule="auto"/>
        <w:jc w:val="both"/>
        <w:rPr>
          <w:rFonts w:ascii="Times New Roman" w:hAnsi="Times New Roman" w:cs="Times New Roman"/>
          <w:sz w:val="24"/>
          <w:szCs w:val="24"/>
        </w:rPr>
      </w:pPr>
      <w:r w:rsidRPr="00FB7E97">
        <w:rPr>
          <w:rFonts w:ascii="Times New Roman" w:hAnsi="Times New Roman" w:cs="Times New Roman"/>
          <w:sz w:val="24"/>
          <w:szCs w:val="24"/>
        </w:rPr>
        <w:t>При этом в каждом варианте КИМ включен блок по каждому из следующих</w:t>
      </w:r>
    </w:p>
    <w:p w:rsidR="0052265A" w:rsidRPr="00FB7E97" w:rsidRDefault="0052265A" w:rsidP="0050393D">
      <w:pPr>
        <w:spacing w:line="240" w:lineRule="auto"/>
        <w:jc w:val="both"/>
        <w:rPr>
          <w:rFonts w:ascii="Times New Roman" w:hAnsi="Times New Roman" w:cs="Times New Roman"/>
          <w:sz w:val="24"/>
          <w:szCs w:val="24"/>
        </w:rPr>
      </w:pPr>
      <w:r w:rsidRPr="00FB7E97">
        <w:rPr>
          <w:rFonts w:ascii="Times New Roman" w:hAnsi="Times New Roman" w:cs="Times New Roman"/>
          <w:sz w:val="24"/>
          <w:szCs w:val="24"/>
        </w:rPr>
        <w:t>направлений функциональной грамотности:</w:t>
      </w:r>
    </w:p>
    <w:p w:rsidR="0052265A" w:rsidRPr="00FB7E97" w:rsidRDefault="0052265A" w:rsidP="0050393D">
      <w:pPr>
        <w:spacing w:line="240" w:lineRule="auto"/>
        <w:jc w:val="both"/>
        <w:rPr>
          <w:rFonts w:ascii="Times New Roman" w:hAnsi="Times New Roman" w:cs="Times New Roman"/>
          <w:sz w:val="24"/>
          <w:szCs w:val="24"/>
        </w:rPr>
      </w:pPr>
      <w:r w:rsidRPr="00FB7E97">
        <w:rPr>
          <w:rFonts w:ascii="Times New Roman" w:hAnsi="Times New Roman" w:cs="Times New Roman"/>
          <w:sz w:val="24"/>
          <w:szCs w:val="24"/>
        </w:rPr>
        <w:t>• Математическая грамотность;</w:t>
      </w:r>
    </w:p>
    <w:p w:rsidR="0052265A" w:rsidRPr="00FB7E97" w:rsidRDefault="0052265A" w:rsidP="0050393D">
      <w:pPr>
        <w:spacing w:line="240" w:lineRule="auto"/>
        <w:jc w:val="both"/>
        <w:rPr>
          <w:rFonts w:ascii="Times New Roman" w:hAnsi="Times New Roman" w:cs="Times New Roman"/>
          <w:sz w:val="24"/>
          <w:szCs w:val="24"/>
        </w:rPr>
      </w:pPr>
      <w:r w:rsidRPr="00FB7E97">
        <w:rPr>
          <w:rFonts w:ascii="Times New Roman" w:hAnsi="Times New Roman" w:cs="Times New Roman"/>
          <w:sz w:val="24"/>
          <w:szCs w:val="24"/>
        </w:rPr>
        <w:t>• Читательская грамотность;</w:t>
      </w:r>
    </w:p>
    <w:p w:rsidR="0052265A" w:rsidRPr="00FB7E97" w:rsidRDefault="0052265A" w:rsidP="0050393D">
      <w:pPr>
        <w:spacing w:line="240" w:lineRule="auto"/>
        <w:jc w:val="both"/>
        <w:rPr>
          <w:rFonts w:ascii="Times New Roman" w:hAnsi="Times New Roman" w:cs="Times New Roman"/>
          <w:sz w:val="24"/>
          <w:szCs w:val="24"/>
        </w:rPr>
      </w:pPr>
      <w:r w:rsidRPr="00FB7E97">
        <w:rPr>
          <w:rFonts w:ascii="Times New Roman" w:hAnsi="Times New Roman" w:cs="Times New Roman"/>
          <w:sz w:val="24"/>
          <w:szCs w:val="24"/>
        </w:rPr>
        <w:t>• Финансовая грамотность.</w:t>
      </w:r>
    </w:p>
    <w:p w:rsidR="0052265A" w:rsidRPr="00FB7E97" w:rsidRDefault="0052265A" w:rsidP="0050393D">
      <w:pPr>
        <w:spacing w:line="240" w:lineRule="auto"/>
        <w:jc w:val="both"/>
        <w:rPr>
          <w:rFonts w:ascii="Times New Roman" w:hAnsi="Times New Roman" w:cs="Times New Roman"/>
          <w:sz w:val="24"/>
          <w:szCs w:val="24"/>
        </w:rPr>
      </w:pPr>
      <w:r w:rsidRPr="00FB7E97">
        <w:rPr>
          <w:rFonts w:ascii="Times New Roman" w:hAnsi="Times New Roman" w:cs="Times New Roman"/>
          <w:sz w:val="24"/>
          <w:szCs w:val="24"/>
        </w:rPr>
        <w:lastRenderedPageBreak/>
        <w:t>Четвертый блок включает одно из следующих направлений функциональной</w:t>
      </w:r>
    </w:p>
    <w:p w:rsidR="0052265A" w:rsidRPr="00FB7E97" w:rsidRDefault="0052265A" w:rsidP="0050393D">
      <w:pPr>
        <w:spacing w:line="240" w:lineRule="auto"/>
        <w:jc w:val="both"/>
        <w:rPr>
          <w:rFonts w:ascii="Times New Roman" w:hAnsi="Times New Roman" w:cs="Times New Roman"/>
          <w:sz w:val="24"/>
          <w:szCs w:val="24"/>
        </w:rPr>
      </w:pPr>
      <w:r w:rsidRPr="00FB7E97">
        <w:rPr>
          <w:rFonts w:ascii="Times New Roman" w:hAnsi="Times New Roman" w:cs="Times New Roman"/>
          <w:sz w:val="24"/>
          <w:szCs w:val="24"/>
        </w:rPr>
        <w:t>грамотности:</w:t>
      </w:r>
    </w:p>
    <w:p w:rsidR="0052265A" w:rsidRPr="00FB7E97" w:rsidRDefault="0052265A" w:rsidP="0050393D">
      <w:pPr>
        <w:spacing w:line="240" w:lineRule="auto"/>
        <w:jc w:val="both"/>
        <w:rPr>
          <w:rFonts w:ascii="Times New Roman" w:hAnsi="Times New Roman" w:cs="Times New Roman"/>
          <w:sz w:val="24"/>
          <w:szCs w:val="24"/>
        </w:rPr>
      </w:pPr>
      <w:r w:rsidRPr="00FB7E97">
        <w:rPr>
          <w:rFonts w:ascii="Times New Roman" w:hAnsi="Times New Roman" w:cs="Times New Roman"/>
          <w:sz w:val="24"/>
          <w:szCs w:val="24"/>
        </w:rPr>
        <w:t>• Естественнонаучная грамотность;</w:t>
      </w:r>
    </w:p>
    <w:p w:rsidR="0052265A" w:rsidRPr="00FB7E97" w:rsidRDefault="0052265A" w:rsidP="0050393D">
      <w:pPr>
        <w:spacing w:line="240" w:lineRule="auto"/>
        <w:jc w:val="both"/>
        <w:rPr>
          <w:rFonts w:ascii="Times New Roman" w:hAnsi="Times New Roman" w:cs="Times New Roman"/>
          <w:sz w:val="24"/>
          <w:szCs w:val="24"/>
        </w:rPr>
      </w:pPr>
      <w:r w:rsidRPr="00FB7E97">
        <w:rPr>
          <w:rFonts w:ascii="Times New Roman" w:hAnsi="Times New Roman" w:cs="Times New Roman"/>
          <w:sz w:val="24"/>
          <w:szCs w:val="24"/>
        </w:rPr>
        <w:t>• Глобальные компетенции;</w:t>
      </w:r>
    </w:p>
    <w:p w:rsidR="0052265A" w:rsidRPr="00FB7E97" w:rsidRDefault="0052265A" w:rsidP="0050393D">
      <w:pPr>
        <w:spacing w:line="240" w:lineRule="auto"/>
        <w:jc w:val="both"/>
        <w:rPr>
          <w:rFonts w:ascii="Times New Roman" w:hAnsi="Times New Roman" w:cs="Times New Roman"/>
          <w:sz w:val="24"/>
          <w:szCs w:val="24"/>
        </w:rPr>
      </w:pPr>
      <w:r w:rsidRPr="00FB7E97">
        <w:rPr>
          <w:rFonts w:ascii="Times New Roman" w:hAnsi="Times New Roman" w:cs="Times New Roman"/>
          <w:sz w:val="24"/>
          <w:szCs w:val="24"/>
        </w:rPr>
        <w:t>• Креативное мышление.</w:t>
      </w:r>
    </w:p>
    <w:p w:rsidR="0052265A" w:rsidRPr="00FB7E97" w:rsidRDefault="0052265A" w:rsidP="0050393D">
      <w:pPr>
        <w:spacing w:line="240" w:lineRule="auto"/>
        <w:jc w:val="both"/>
        <w:rPr>
          <w:rFonts w:ascii="Times New Roman" w:hAnsi="Times New Roman" w:cs="Times New Roman"/>
          <w:sz w:val="24"/>
          <w:szCs w:val="24"/>
        </w:rPr>
      </w:pPr>
      <w:r w:rsidRPr="00FB7E97">
        <w:rPr>
          <w:rFonts w:ascii="Times New Roman" w:hAnsi="Times New Roman" w:cs="Times New Roman"/>
          <w:sz w:val="24"/>
          <w:szCs w:val="24"/>
        </w:rPr>
        <w:t>Каждый блок заданий в КИМ включает в себя описание реальной ситуации,</w:t>
      </w:r>
    </w:p>
    <w:p w:rsidR="0052265A" w:rsidRPr="00FB7E97" w:rsidRDefault="0052265A" w:rsidP="0050393D">
      <w:pPr>
        <w:spacing w:line="240" w:lineRule="auto"/>
        <w:jc w:val="both"/>
        <w:rPr>
          <w:rFonts w:ascii="Times New Roman" w:hAnsi="Times New Roman" w:cs="Times New Roman"/>
          <w:sz w:val="24"/>
          <w:szCs w:val="24"/>
        </w:rPr>
      </w:pPr>
      <w:r w:rsidRPr="00FB7E97">
        <w:rPr>
          <w:rFonts w:ascii="Times New Roman" w:hAnsi="Times New Roman" w:cs="Times New Roman"/>
          <w:sz w:val="24"/>
          <w:szCs w:val="24"/>
        </w:rPr>
        <w:t>представленное, как правило, в проблемном ключе, и ряд вопросов-заданий,</w:t>
      </w:r>
    </w:p>
    <w:p w:rsidR="0052265A" w:rsidRPr="00FB7E97" w:rsidRDefault="0052265A" w:rsidP="0050393D">
      <w:pPr>
        <w:spacing w:line="240" w:lineRule="auto"/>
        <w:jc w:val="both"/>
        <w:rPr>
          <w:rFonts w:ascii="Times New Roman" w:hAnsi="Times New Roman" w:cs="Times New Roman"/>
          <w:sz w:val="24"/>
          <w:szCs w:val="24"/>
        </w:rPr>
      </w:pPr>
      <w:r w:rsidRPr="00FB7E97">
        <w:rPr>
          <w:rFonts w:ascii="Times New Roman" w:hAnsi="Times New Roman" w:cs="Times New Roman"/>
          <w:sz w:val="24"/>
          <w:szCs w:val="24"/>
        </w:rPr>
        <w:t>относящихся к этой ситуации.</w:t>
      </w:r>
    </w:p>
    <w:p w:rsidR="0052265A" w:rsidRPr="00FB7E97" w:rsidRDefault="0052265A" w:rsidP="0050393D">
      <w:pPr>
        <w:spacing w:line="240" w:lineRule="auto"/>
        <w:jc w:val="both"/>
        <w:rPr>
          <w:rFonts w:ascii="Times New Roman" w:hAnsi="Times New Roman" w:cs="Times New Roman"/>
          <w:sz w:val="24"/>
          <w:szCs w:val="24"/>
        </w:rPr>
      </w:pPr>
      <w:r w:rsidRPr="00FB7E97">
        <w:rPr>
          <w:rFonts w:ascii="Times New Roman" w:hAnsi="Times New Roman" w:cs="Times New Roman"/>
          <w:sz w:val="24"/>
          <w:szCs w:val="24"/>
        </w:rPr>
        <w:t>Проверку развернутых ответов участников диагностического тестирования</w:t>
      </w:r>
    </w:p>
    <w:p w:rsidR="0052265A" w:rsidRPr="00FB7E97" w:rsidRDefault="0052265A" w:rsidP="0050393D">
      <w:pPr>
        <w:spacing w:line="240" w:lineRule="auto"/>
        <w:jc w:val="both"/>
        <w:rPr>
          <w:rFonts w:ascii="Times New Roman" w:hAnsi="Times New Roman" w:cs="Times New Roman"/>
          <w:sz w:val="24"/>
          <w:szCs w:val="24"/>
        </w:rPr>
      </w:pPr>
      <w:r w:rsidRPr="00FB7E97">
        <w:rPr>
          <w:rFonts w:ascii="Times New Roman" w:hAnsi="Times New Roman" w:cs="Times New Roman"/>
          <w:sz w:val="24"/>
          <w:szCs w:val="24"/>
        </w:rPr>
        <w:t>осуществляли учителя-предметники, назначенные в ОО в качестве экспертов.</w:t>
      </w:r>
    </w:p>
    <w:p w:rsidR="0052265A" w:rsidRPr="00FB7E97" w:rsidRDefault="0052265A" w:rsidP="0050393D">
      <w:pPr>
        <w:spacing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 Проверка развернутых ответов осуществлялось с применением Системы,</w:t>
      </w:r>
    </w:p>
    <w:p w:rsidR="0052265A" w:rsidRPr="00FB7E97" w:rsidRDefault="0052265A" w:rsidP="0050393D">
      <w:pPr>
        <w:spacing w:line="240" w:lineRule="auto"/>
        <w:jc w:val="both"/>
        <w:rPr>
          <w:rFonts w:ascii="Times New Roman" w:hAnsi="Times New Roman" w:cs="Times New Roman"/>
          <w:sz w:val="24"/>
          <w:szCs w:val="24"/>
        </w:rPr>
      </w:pPr>
      <w:r w:rsidRPr="00FB7E97">
        <w:rPr>
          <w:rFonts w:ascii="Times New Roman" w:hAnsi="Times New Roman" w:cs="Times New Roman"/>
          <w:sz w:val="24"/>
          <w:szCs w:val="24"/>
        </w:rPr>
        <w:t>расположенной в сети Интернет по адресу http://oko.ixora.ru/login.</w:t>
      </w:r>
    </w:p>
    <w:p w:rsidR="0052265A" w:rsidRPr="00FB7E97" w:rsidRDefault="0052265A" w:rsidP="0050393D">
      <w:pPr>
        <w:spacing w:line="240" w:lineRule="auto"/>
        <w:jc w:val="both"/>
        <w:rPr>
          <w:rFonts w:ascii="Times New Roman" w:hAnsi="Times New Roman" w:cs="Times New Roman"/>
          <w:sz w:val="24"/>
          <w:szCs w:val="24"/>
        </w:rPr>
      </w:pPr>
      <w:r w:rsidRPr="00FB7E97">
        <w:rPr>
          <w:rFonts w:ascii="Times New Roman" w:hAnsi="Times New Roman" w:cs="Times New Roman"/>
          <w:sz w:val="24"/>
          <w:szCs w:val="24"/>
        </w:rPr>
        <w:t>Проверка развернутых ответов проходило в перекрестном формате, то есть</w:t>
      </w:r>
    </w:p>
    <w:p w:rsidR="0052265A" w:rsidRPr="00FB7E97" w:rsidRDefault="0052265A" w:rsidP="0050393D">
      <w:pPr>
        <w:spacing w:line="240" w:lineRule="auto"/>
        <w:ind w:left="142"/>
        <w:jc w:val="both"/>
        <w:rPr>
          <w:rFonts w:ascii="Times New Roman" w:hAnsi="Times New Roman" w:cs="Times New Roman"/>
          <w:sz w:val="24"/>
          <w:szCs w:val="24"/>
        </w:rPr>
      </w:pPr>
      <w:r w:rsidRPr="00FB7E97">
        <w:rPr>
          <w:rFonts w:ascii="Times New Roman" w:hAnsi="Times New Roman" w:cs="Times New Roman"/>
          <w:sz w:val="24"/>
          <w:szCs w:val="24"/>
        </w:rPr>
        <w:t>эксперты одной ОО проверяли ответы участников другой ОО</w:t>
      </w:r>
    </w:p>
    <w:tbl>
      <w:tblPr>
        <w:tblStyle w:val="a3"/>
        <w:tblW w:w="10632" w:type="dxa"/>
        <w:tblInd w:w="-572" w:type="dxa"/>
        <w:tblLook w:val="04A0" w:firstRow="1" w:lastRow="0" w:firstColumn="1" w:lastColumn="0" w:noHBand="0" w:noVBand="1"/>
      </w:tblPr>
      <w:tblGrid>
        <w:gridCol w:w="567"/>
        <w:gridCol w:w="3119"/>
        <w:gridCol w:w="850"/>
        <w:gridCol w:w="6096"/>
      </w:tblGrid>
      <w:tr w:rsidR="0052265A" w:rsidRPr="00FB7E97" w:rsidTr="00BE3F47">
        <w:tc>
          <w:tcPr>
            <w:tcW w:w="567" w:type="dxa"/>
          </w:tcPr>
          <w:p w:rsidR="0052265A" w:rsidRPr="00FB7E97" w:rsidRDefault="0052265A" w:rsidP="0050393D">
            <w:pPr>
              <w:jc w:val="center"/>
              <w:rPr>
                <w:rFonts w:ascii="Times New Roman" w:hAnsi="Times New Roman" w:cs="Times New Roman"/>
                <w:sz w:val="24"/>
                <w:szCs w:val="24"/>
              </w:rPr>
            </w:pPr>
            <w:r w:rsidRPr="00FB7E97">
              <w:rPr>
                <w:rFonts w:ascii="Times New Roman" w:hAnsi="Times New Roman" w:cs="Times New Roman"/>
                <w:sz w:val="24"/>
                <w:szCs w:val="24"/>
              </w:rPr>
              <w:t>1</w:t>
            </w:r>
          </w:p>
        </w:tc>
        <w:tc>
          <w:tcPr>
            <w:tcW w:w="3119" w:type="dxa"/>
          </w:tcPr>
          <w:p w:rsidR="0052265A" w:rsidRPr="00FB7E97" w:rsidRDefault="0052265A" w:rsidP="0050393D">
            <w:pPr>
              <w:jc w:val="center"/>
              <w:rPr>
                <w:rFonts w:ascii="Times New Roman" w:hAnsi="Times New Roman" w:cs="Times New Roman"/>
                <w:sz w:val="24"/>
                <w:szCs w:val="24"/>
              </w:rPr>
            </w:pPr>
            <w:r w:rsidRPr="00FB7E97">
              <w:rPr>
                <w:rFonts w:ascii="Times New Roman" w:hAnsi="Times New Roman" w:cs="Times New Roman"/>
                <w:sz w:val="24"/>
                <w:szCs w:val="24"/>
              </w:rPr>
              <w:t xml:space="preserve">Доля обучающихся, в отношении которых проводилась оценка функциональной грамотности </w:t>
            </w:r>
          </w:p>
        </w:tc>
        <w:tc>
          <w:tcPr>
            <w:tcW w:w="850" w:type="dxa"/>
          </w:tcPr>
          <w:p w:rsidR="0052265A" w:rsidRPr="00FB7E97" w:rsidRDefault="0052265A" w:rsidP="0050393D">
            <w:pPr>
              <w:jc w:val="center"/>
              <w:rPr>
                <w:rFonts w:ascii="Times New Roman" w:hAnsi="Times New Roman" w:cs="Times New Roman"/>
                <w:sz w:val="24"/>
                <w:szCs w:val="24"/>
              </w:rPr>
            </w:pPr>
            <w:r w:rsidRPr="00FB7E97">
              <w:rPr>
                <w:rFonts w:ascii="Times New Roman" w:hAnsi="Times New Roman" w:cs="Times New Roman"/>
                <w:sz w:val="24"/>
                <w:szCs w:val="24"/>
              </w:rPr>
              <w:t>100 %</w:t>
            </w:r>
          </w:p>
        </w:tc>
        <w:tc>
          <w:tcPr>
            <w:tcW w:w="6096" w:type="dxa"/>
          </w:tcPr>
          <w:p w:rsidR="0052265A" w:rsidRPr="00FB7E97" w:rsidRDefault="0052265A" w:rsidP="0050393D">
            <w:pPr>
              <w:jc w:val="both"/>
              <w:rPr>
                <w:rFonts w:ascii="Times New Roman" w:hAnsi="Times New Roman" w:cs="Times New Roman"/>
                <w:sz w:val="24"/>
                <w:szCs w:val="24"/>
              </w:rPr>
            </w:pPr>
            <w:r w:rsidRPr="00FB7E97">
              <w:rPr>
                <w:rFonts w:ascii="Times New Roman" w:hAnsi="Times New Roman" w:cs="Times New Roman"/>
                <w:sz w:val="24"/>
                <w:szCs w:val="24"/>
              </w:rPr>
              <w:t>В диагностическом тестировании функциональной грамотности приняли участие 8 учеников 6 класса.</w:t>
            </w:r>
          </w:p>
          <w:p w:rsidR="0052265A" w:rsidRPr="00FB7E97" w:rsidRDefault="0052265A" w:rsidP="0050393D">
            <w:pPr>
              <w:jc w:val="both"/>
              <w:rPr>
                <w:rFonts w:ascii="Times New Roman" w:hAnsi="Times New Roman" w:cs="Times New Roman"/>
                <w:sz w:val="24"/>
                <w:szCs w:val="24"/>
              </w:rPr>
            </w:pPr>
            <w:r w:rsidRPr="00FB7E97">
              <w:rPr>
                <w:rFonts w:ascii="Times New Roman" w:hAnsi="Times New Roman" w:cs="Times New Roman"/>
                <w:sz w:val="24"/>
                <w:szCs w:val="24"/>
              </w:rPr>
              <w:t>Процент учащихся, достигших базового уровня 50 %.</w:t>
            </w:r>
          </w:p>
          <w:p w:rsidR="0052265A" w:rsidRPr="00FB7E97" w:rsidRDefault="0052265A" w:rsidP="0050393D">
            <w:pPr>
              <w:jc w:val="both"/>
              <w:rPr>
                <w:rFonts w:ascii="Times New Roman" w:hAnsi="Times New Roman" w:cs="Times New Roman"/>
                <w:sz w:val="24"/>
                <w:szCs w:val="24"/>
              </w:rPr>
            </w:pPr>
            <w:r w:rsidRPr="00FB7E97">
              <w:rPr>
                <w:rFonts w:ascii="Times New Roman" w:hAnsi="Times New Roman" w:cs="Times New Roman"/>
                <w:sz w:val="24"/>
                <w:szCs w:val="24"/>
              </w:rPr>
              <w:t xml:space="preserve"> Уровень достижения</w:t>
            </w:r>
          </w:p>
          <w:p w:rsidR="0052265A" w:rsidRPr="00FB7E97" w:rsidRDefault="0052265A" w:rsidP="0050393D">
            <w:pPr>
              <w:jc w:val="both"/>
              <w:rPr>
                <w:rFonts w:ascii="Times New Roman" w:hAnsi="Times New Roman" w:cs="Times New Roman"/>
                <w:sz w:val="24"/>
                <w:szCs w:val="24"/>
              </w:rPr>
            </w:pPr>
            <w:r w:rsidRPr="00FB7E97">
              <w:rPr>
                <w:rFonts w:ascii="Times New Roman" w:hAnsi="Times New Roman" w:cs="Times New Roman"/>
                <w:sz w:val="24"/>
                <w:szCs w:val="24"/>
              </w:rPr>
              <w:t>4 ученика – недостаточный уровень</w:t>
            </w:r>
          </w:p>
          <w:p w:rsidR="0052265A" w:rsidRPr="00FB7E97" w:rsidRDefault="0052265A" w:rsidP="0050393D">
            <w:pPr>
              <w:jc w:val="both"/>
              <w:rPr>
                <w:rFonts w:ascii="Times New Roman" w:hAnsi="Times New Roman" w:cs="Times New Roman"/>
                <w:sz w:val="24"/>
                <w:szCs w:val="24"/>
              </w:rPr>
            </w:pPr>
            <w:r w:rsidRPr="00FB7E97">
              <w:rPr>
                <w:rFonts w:ascii="Times New Roman" w:hAnsi="Times New Roman" w:cs="Times New Roman"/>
                <w:sz w:val="24"/>
                <w:szCs w:val="24"/>
              </w:rPr>
              <w:t>2 ученика - низкий уровень.</w:t>
            </w:r>
          </w:p>
          <w:p w:rsidR="0052265A" w:rsidRPr="00FB7E97" w:rsidRDefault="0052265A" w:rsidP="0050393D">
            <w:pPr>
              <w:jc w:val="both"/>
              <w:rPr>
                <w:rFonts w:ascii="Times New Roman" w:hAnsi="Times New Roman" w:cs="Times New Roman"/>
                <w:sz w:val="24"/>
                <w:szCs w:val="24"/>
              </w:rPr>
            </w:pPr>
            <w:r w:rsidRPr="00FB7E97">
              <w:rPr>
                <w:rFonts w:ascii="Times New Roman" w:hAnsi="Times New Roman" w:cs="Times New Roman"/>
                <w:sz w:val="24"/>
                <w:szCs w:val="24"/>
              </w:rPr>
              <w:t>2 ученика – средний уровень.</w:t>
            </w:r>
          </w:p>
          <w:p w:rsidR="0052265A" w:rsidRPr="00FB7E97" w:rsidRDefault="0052265A" w:rsidP="0050393D">
            <w:pPr>
              <w:jc w:val="both"/>
              <w:rPr>
                <w:rFonts w:ascii="Times New Roman" w:hAnsi="Times New Roman" w:cs="Times New Roman"/>
                <w:sz w:val="24"/>
                <w:szCs w:val="24"/>
              </w:rPr>
            </w:pPr>
            <w:r w:rsidRPr="00FB7E97">
              <w:rPr>
                <w:rFonts w:ascii="Times New Roman" w:hAnsi="Times New Roman" w:cs="Times New Roman"/>
                <w:sz w:val="24"/>
                <w:szCs w:val="24"/>
              </w:rPr>
              <w:t>Средний результат выполнения диагностической работы по функциональной грамотности по лицею 25 % средний процент по региону 38, стандартное отклонение 13%</w:t>
            </w:r>
          </w:p>
        </w:tc>
      </w:tr>
      <w:tr w:rsidR="0052265A" w:rsidRPr="00FB7E97" w:rsidTr="00BE3F47">
        <w:tc>
          <w:tcPr>
            <w:tcW w:w="567" w:type="dxa"/>
          </w:tcPr>
          <w:p w:rsidR="0052265A" w:rsidRPr="00FB7E97" w:rsidRDefault="0052265A" w:rsidP="0050393D">
            <w:pPr>
              <w:jc w:val="center"/>
              <w:rPr>
                <w:rFonts w:ascii="Times New Roman" w:hAnsi="Times New Roman" w:cs="Times New Roman"/>
                <w:sz w:val="24"/>
                <w:szCs w:val="24"/>
              </w:rPr>
            </w:pPr>
            <w:r w:rsidRPr="00FB7E97">
              <w:rPr>
                <w:rFonts w:ascii="Times New Roman" w:hAnsi="Times New Roman" w:cs="Times New Roman"/>
                <w:sz w:val="24"/>
                <w:szCs w:val="24"/>
              </w:rPr>
              <w:t xml:space="preserve"> </w:t>
            </w:r>
          </w:p>
          <w:p w:rsidR="0052265A" w:rsidRPr="00FB7E97" w:rsidRDefault="0052265A" w:rsidP="0050393D">
            <w:pPr>
              <w:jc w:val="center"/>
              <w:rPr>
                <w:rFonts w:ascii="Times New Roman" w:hAnsi="Times New Roman" w:cs="Times New Roman"/>
                <w:sz w:val="24"/>
                <w:szCs w:val="24"/>
              </w:rPr>
            </w:pPr>
          </w:p>
        </w:tc>
        <w:tc>
          <w:tcPr>
            <w:tcW w:w="3119" w:type="dxa"/>
          </w:tcPr>
          <w:p w:rsidR="0052265A" w:rsidRPr="00FB7E97" w:rsidRDefault="0052265A" w:rsidP="0050393D">
            <w:pPr>
              <w:jc w:val="center"/>
              <w:rPr>
                <w:rFonts w:ascii="Times New Roman" w:hAnsi="Times New Roman" w:cs="Times New Roman"/>
                <w:sz w:val="24"/>
                <w:szCs w:val="24"/>
              </w:rPr>
            </w:pPr>
            <w:r w:rsidRPr="00FB7E97">
              <w:rPr>
                <w:rFonts w:ascii="Times New Roman" w:hAnsi="Times New Roman" w:cs="Times New Roman"/>
                <w:sz w:val="24"/>
                <w:szCs w:val="24"/>
              </w:rPr>
              <w:t>Доля обучающихся успешно справившихся с заданиями по читательской грамотности, от общего количества обучающихся , в отношении которых проводилась оценка функциональной грамотности</w:t>
            </w:r>
          </w:p>
        </w:tc>
        <w:tc>
          <w:tcPr>
            <w:tcW w:w="850" w:type="dxa"/>
          </w:tcPr>
          <w:p w:rsidR="0052265A" w:rsidRPr="00FB7E97" w:rsidRDefault="0052265A" w:rsidP="0050393D">
            <w:pPr>
              <w:jc w:val="center"/>
              <w:rPr>
                <w:rFonts w:ascii="Times New Roman" w:hAnsi="Times New Roman" w:cs="Times New Roman"/>
                <w:sz w:val="24"/>
                <w:szCs w:val="24"/>
              </w:rPr>
            </w:pPr>
            <w:r w:rsidRPr="00FB7E97">
              <w:rPr>
                <w:rFonts w:ascii="Times New Roman" w:hAnsi="Times New Roman" w:cs="Times New Roman"/>
                <w:sz w:val="24"/>
                <w:szCs w:val="24"/>
              </w:rPr>
              <w:t>75 %</w:t>
            </w:r>
          </w:p>
        </w:tc>
        <w:tc>
          <w:tcPr>
            <w:tcW w:w="6096" w:type="dxa"/>
          </w:tcPr>
          <w:p w:rsidR="0052265A" w:rsidRPr="00FB7E97" w:rsidRDefault="0052265A" w:rsidP="0050393D">
            <w:pPr>
              <w:jc w:val="center"/>
              <w:rPr>
                <w:rFonts w:ascii="Times New Roman" w:hAnsi="Times New Roman" w:cs="Times New Roman"/>
                <w:sz w:val="24"/>
                <w:szCs w:val="24"/>
              </w:rPr>
            </w:pPr>
            <w:r w:rsidRPr="00FB7E97">
              <w:rPr>
                <w:rFonts w:ascii="Times New Roman" w:hAnsi="Times New Roman" w:cs="Times New Roman"/>
                <w:sz w:val="24"/>
                <w:szCs w:val="24"/>
              </w:rPr>
              <w:t>Читательская грамотность включает в себя:</w:t>
            </w:r>
          </w:p>
          <w:p w:rsidR="0052265A" w:rsidRPr="00FB7E97" w:rsidRDefault="0052265A" w:rsidP="0050393D">
            <w:pPr>
              <w:rPr>
                <w:rFonts w:ascii="Times New Roman" w:hAnsi="Times New Roman" w:cs="Times New Roman"/>
                <w:sz w:val="24"/>
                <w:szCs w:val="24"/>
              </w:rPr>
            </w:pPr>
            <w:r w:rsidRPr="00FB7E97">
              <w:rPr>
                <w:rFonts w:ascii="Times New Roman" w:hAnsi="Times New Roman" w:cs="Times New Roman"/>
                <w:sz w:val="24"/>
                <w:szCs w:val="24"/>
              </w:rPr>
              <w:t>- Находить и извлекать информацию;</w:t>
            </w:r>
          </w:p>
          <w:p w:rsidR="0052265A" w:rsidRPr="00FB7E97" w:rsidRDefault="0052265A" w:rsidP="0050393D">
            <w:pPr>
              <w:rPr>
                <w:rFonts w:ascii="Times New Roman" w:hAnsi="Times New Roman" w:cs="Times New Roman"/>
                <w:sz w:val="24"/>
                <w:szCs w:val="24"/>
              </w:rPr>
            </w:pPr>
            <w:r w:rsidRPr="00FB7E97">
              <w:rPr>
                <w:rFonts w:ascii="Times New Roman" w:hAnsi="Times New Roman" w:cs="Times New Roman"/>
                <w:sz w:val="24"/>
                <w:szCs w:val="24"/>
              </w:rPr>
              <w:t>-  Интегрировать и интерпретировать информацию;</w:t>
            </w:r>
          </w:p>
          <w:p w:rsidR="0052265A" w:rsidRPr="00FB7E97" w:rsidRDefault="0052265A" w:rsidP="0050393D">
            <w:pPr>
              <w:rPr>
                <w:rFonts w:ascii="Times New Roman" w:hAnsi="Times New Roman" w:cs="Times New Roman"/>
                <w:sz w:val="24"/>
                <w:szCs w:val="24"/>
              </w:rPr>
            </w:pPr>
            <w:r w:rsidRPr="00FB7E97">
              <w:rPr>
                <w:rFonts w:ascii="Times New Roman" w:hAnsi="Times New Roman" w:cs="Times New Roman"/>
                <w:sz w:val="24"/>
                <w:szCs w:val="24"/>
              </w:rPr>
              <w:t>- Оценивать содержание и форму текста;</w:t>
            </w:r>
          </w:p>
          <w:p w:rsidR="0052265A" w:rsidRPr="00FB7E97" w:rsidRDefault="0052265A" w:rsidP="0050393D">
            <w:pPr>
              <w:rPr>
                <w:rFonts w:ascii="Times New Roman" w:hAnsi="Times New Roman" w:cs="Times New Roman"/>
                <w:sz w:val="24"/>
                <w:szCs w:val="24"/>
              </w:rPr>
            </w:pPr>
            <w:r w:rsidRPr="00FB7E97">
              <w:rPr>
                <w:rFonts w:ascii="Times New Roman" w:hAnsi="Times New Roman" w:cs="Times New Roman"/>
                <w:sz w:val="24"/>
                <w:szCs w:val="24"/>
              </w:rPr>
              <w:t xml:space="preserve">- Использовать информацию из текста. </w:t>
            </w:r>
          </w:p>
          <w:p w:rsidR="0052265A" w:rsidRPr="00FB7E97" w:rsidRDefault="0052265A" w:rsidP="0050393D">
            <w:pPr>
              <w:rPr>
                <w:rFonts w:ascii="Times New Roman" w:hAnsi="Times New Roman" w:cs="Times New Roman"/>
                <w:sz w:val="24"/>
                <w:szCs w:val="24"/>
              </w:rPr>
            </w:pPr>
            <w:r w:rsidRPr="00FB7E97">
              <w:rPr>
                <w:rFonts w:ascii="Times New Roman" w:hAnsi="Times New Roman" w:cs="Times New Roman"/>
                <w:sz w:val="24"/>
                <w:szCs w:val="24"/>
              </w:rPr>
              <w:t xml:space="preserve">С заданиями по читательской грамотности справились 6 учеников. Максимальный бал 35, минимальный бал 6.  </w:t>
            </w:r>
          </w:p>
          <w:p w:rsidR="0052265A" w:rsidRPr="00FB7E97" w:rsidRDefault="0052265A" w:rsidP="0050393D">
            <w:pPr>
              <w:rPr>
                <w:rFonts w:ascii="Times New Roman" w:hAnsi="Times New Roman" w:cs="Times New Roman"/>
                <w:sz w:val="24"/>
                <w:szCs w:val="24"/>
              </w:rPr>
            </w:pPr>
          </w:p>
        </w:tc>
      </w:tr>
      <w:tr w:rsidR="0052265A" w:rsidRPr="00FB7E97" w:rsidTr="00BE3F47">
        <w:tc>
          <w:tcPr>
            <w:tcW w:w="567" w:type="dxa"/>
          </w:tcPr>
          <w:p w:rsidR="0052265A" w:rsidRPr="00FB7E97" w:rsidRDefault="0052265A" w:rsidP="0050393D">
            <w:pPr>
              <w:jc w:val="center"/>
              <w:rPr>
                <w:rFonts w:ascii="Times New Roman" w:hAnsi="Times New Roman" w:cs="Times New Roman"/>
                <w:sz w:val="24"/>
                <w:szCs w:val="24"/>
              </w:rPr>
            </w:pPr>
            <w:r w:rsidRPr="00FB7E97">
              <w:rPr>
                <w:rFonts w:ascii="Times New Roman" w:hAnsi="Times New Roman" w:cs="Times New Roman"/>
                <w:sz w:val="24"/>
                <w:szCs w:val="24"/>
              </w:rPr>
              <w:t>2</w:t>
            </w:r>
          </w:p>
        </w:tc>
        <w:tc>
          <w:tcPr>
            <w:tcW w:w="3119" w:type="dxa"/>
          </w:tcPr>
          <w:p w:rsidR="0052265A" w:rsidRPr="00FB7E97" w:rsidRDefault="0052265A" w:rsidP="0050393D">
            <w:pPr>
              <w:jc w:val="center"/>
              <w:rPr>
                <w:rFonts w:ascii="Times New Roman" w:hAnsi="Times New Roman" w:cs="Times New Roman"/>
                <w:sz w:val="24"/>
                <w:szCs w:val="24"/>
              </w:rPr>
            </w:pPr>
            <w:r w:rsidRPr="00FB7E97">
              <w:rPr>
                <w:rFonts w:ascii="Times New Roman" w:hAnsi="Times New Roman" w:cs="Times New Roman"/>
                <w:sz w:val="24"/>
                <w:szCs w:val="24"/>
              </w:rPr>
              <w:t xml:space="preserve">Доля обучающихся успешно справившихся с заданиями по математической  грамотности, от общего количества обучающихся , в отношении которых </w:t>
            </w:r>
            <w:r w:rsidRPr="00FB7E97">
              <w:rPr>
                <w:rFonts w:ascii="Times New Roman" w:hAnsi="Times New Roman" w:cs="Times New Roman"/>
                <w:sz w:val="24"/>
                <w:szCs w:val="24"/>
              </w:rPr>
              <w:lastRenderedPageBreak/>
              <w:t>проводилась оценка функциональной грамотности</w:t>
            </w:r>
          </w:p>
        </w:tc>
        <w:tc>
          <w:tcPr>
            <w:tcW w:w="850" w:type="dxa"/>
          </w:tcPr>
          <w:p w:rsidR="0052265A" w:rsidRPr="00FB7E97" w:rsidRDefault="0052265A" w:rsidP="0050393D">
            <w:pPr>
              <w:jc w:val="center"/>
              <w:rPr>
                <w:rFonts w:ascii="Times New Roman" w:hAnsi="Times New Roman" w:cs="Times New Roman"/>
                <w:sz w:val="24"/>
                <w:szCs w:val="24"/>
              </w:rPr>
            </w:pPr>
            <w:r w:rsidRPr="00FB7E97">
              <w:rPr>
                <w:rFonts w:ascii="Times New Roman" w:hAnsi="Times New Roman" w:cs="Times New Roman"/>
                <w:sz w:val="24"/>
                <w:szCs w:val="24"/>
              </w:rPr>
              <w:lastRenderedPageBreak/>
              <w:t>50%</w:t>
            </w:r>
          </w:p>
        </w:tc>
        <w:tc>
          <w:tcPr>
            <w:tcW w:w="6096" w:type="dxa"/>
          </w:tcPr>
          <w:p w:rsidR="0052265A" w:rsidRPr="00FB7E97" w:rsidRDefault="0052265A" w:rsidP="0050393D">
            <w:pPr>
              <w:jc w:val="center"/>
              <w:rPr>
                <w:rFonts w:ascii="Times New Roman" w:hAnsi="Times New Roman" w:cs="Times New Roman"/>
                <w:sz w:val="24"/>
                <w:szCs w:val="24"/>
              </w:rPr>
            </w:pPr>
            <w:r w:rsidRPr="00FB7E97">
              <w:rPr>
                <w:rFonts w:ascii="Times New Roman" w:hAnsi="Times New Roman" w:cs="Times New Roman"/>
                <w:sz w:val="24"/>
                <w:szCs w:val="24"/>
              </w:rPr>
              <w:t>Математическая грамотность включает в себя</w:t>
            </w:r>
          </w:p>
          <w:p w:rsidR="0052265A" w:rsidRPr="00FB7E97" w:rsidRDefault="0052265A" w:rsidP="0050393D">
            <w:pPr>
              <w:rPr>
                <w:rFonts w:ascii="Times New Roman" w:hAnsi="Times New Roman" w:cs="Times New Roman"/>
                <w:sz w:val="24"/>
                <w:szCs w:val="24"/>
              </w:rPr>
            </w:pPr>
            <w:r w:rsidRPr="00FB7E97">
              <w:rPr>
                <w:rFonts w:ascii="Times New Roman" w:hAnsi="Times New Roman" w:cs="Times New Roman"/>
                <w:sz w:val="24"/>
                <w:szCs w:val="24"/>
              </w:rPr>
              <w:t>- Формулировать;</w:t>
            </w:r>
          </w:p>
          <w:p w:rsidR="0052265A" w:rsidRPr="00FB7E97" w:rsidRDefault="0052265A" w:rsidP="0050393D">
            <w:pPr>
              <w:rPr>
                <w:rFonts w:ascii="Times New Roman" w:hAnsi="Times New Roman" w:cs="Times New Roman"/>
                <w:sz w:val="24"/>
                <w:szCs w:val="24"/>
              </w:rPr>
            </w:pPr>
            <w:r w:rsidRPr="00FB7E97">
              <w:rPr>
                <w:rFonts w:ascii="Times New Roman" w:hAnsi="Times New Roman" w:cs="Times New Roman"/>
                <w:sz w:val="24"/>
                <w:szCs w:val="24"/>
              </w:rPr>
              <w:t xml:space="preserve"> - Применять;</w:t>
            </w:r>
          </w:p>
          <w:p w:rsidR="0052265A" w:rsidRPr="00FB7E97" w:rsidRDefault="0052265A" w:rsidP="0050393D">
            <w:pPr>
              <w:rPr>
                <w:rFonts w:ascii="Times New Roman" w:hAnsi="Times New Roman" w:cs="Times New Roman"/>
                <w:sz w:val="24"/>
                <w:szCs w:val="24"/>
              </w:rPr>
            </w:pPr>
            <w:r w:rsidRPr="00FB7E97">
              <w:rPr>
                <w:rFonts w:ascii="Times New Roman" w:hAnsi="Times New Roman" w:cs="Times New Roman"/>
                <w:sz w:val="24"/>
                <w:szCs w:val="24"/>
              </w:rPr>
              <w:t>- Интерпретировать;</w:t>
            </w:r>
          </w:p>
          <w:p w:rsidR="0052265A" w:rsidRPr="00FB7E97" w:rsidRDefault="0052265A" w:rsidP="0050393D">
            <w:pPr>
              <w:rPr>
                <w:rFonts w:ascii="Times New Roman" w:hAnsi="Times New Roman" w:cs="Times New Roman"/>
                <w:sz w:val="24"/>
                <w:szCs w:val="24"/>
              </w:rPr>
            </w:pPr>
            <w:r w:rsidRPr="00FB7E97">
              <w:rPr>
                <w:rFonts w:ascii="Times New Roman" w:hAnsi="Times New Roman" w:cs="Times New Roman"/>
                <w:sz w:val="24"/>
                <w:szCs w:val="24"/>
              </w:rPr>
              <w:t>-  Рассуждать.</w:t>
            </w:r>
          </w:p>
          <w:p w:rsidR="0052265A" w:rsidRPr="00FB7E97" w:rsidRDefault="0052265A" w:rsidP="0050393D">
            <w:pPr>
              <w:rPr>
                <w:rFonts w:ascii="Times New Roman" w:hAnsi="Times New Roman" w:cs="Times New Roman"/>
                <w:sz w:val="24"/>
                <w:szCs w:val="24"/>
              </w:rPr>
            </w:pPr>
            <w:r w:rsidRPr="00FB7E97">
              <w:rPr>
                <w:rFonts w:ascii="Times New Roman" w:hAnsi="Times New Roman" w:cs="Times New Roman"/>
                <w:sz w:val="24"/>
                <w:szCs w:val="24"/>
              </w:rPr>
              <w:lastRenderedPageBreak/>
              <w:t>С заданиями по математической грамотности справились 4ученика. Максимальный бал 25 (1 ученик) минимальный бал 8 ( 3 ученика)</w:t>
            </w:r>
          </w:p>
        </w:tc>
      </w:tr>
      <w:tr w:rsidR="0052265A" w:rsidRPr="00FB7E97" w:rsidTr="00BE3F47">
        <w:tc>
          <w:tcPr>
            <w:tcW w:w="567" w:type="dxa"/>
          </w:tcPr>
          <w:p w:rsidR="0052265A" w:rsidRPr="00FB7E97" w:rsidRDefault="0052265A" w:rsidP="0050393D">
            <w:pPr>
              <w:jc w:val="center"/>
              <w:rPr>
                <w:rFonts w:ascii="Times New Roman" w:hAnsi="Times New Roman" w:cs="Times New Roman"/>
                <w:sz w:val="24"/>
                <w:szCs w:val="24"/>
              </w:rPr>
            </w:pPr>
            <w:r w:rsidRPr="00FB7E97">
              <w:rPr>
                <w:rFonts w:ascii="Times New Roman" w:hAnsi="Times New Roman" w:cs="Times New Roman"/>
                <w:sz w:val="24"/>
                <w:szCs w:val="24"/>
              </w:rPr>
              <w:lastRenderedPageBreak/>
              <w:t>3</w:t>
            </w:r>
          </w:p>
        </w:tc>
        <w:tc>
          <w:tcPr>
            <w:tcW w:w="3119" w:type="dxa"/>
          </w:tcPr>
          <w:p w:rsidR="0052265A" w:rsidRPr="00FB7E97" w:rsidRDefault="0052265A" w:rsidP="0050393D">
            <w:pPr>
              <w:jc w:val="center"/>
              <w:rPr>
                <w:rFonts w:ascii="Times New Roman" w:hAnsi="Times New Roman" w:cs="Times New Roman"/>
                <w:sz w:val="24"/>
                <w:szCs w:val="24"/>
              </w:rPr>
            </w:pPr>
            <w:r w:rsidRPr="00FB7E97">
              <w:rPr>
                <w:rFonts w:ascii="Times New Roman" w:hAnsi="Times New Roman" w:cs="Times New Roman"/>
                <w:sz w:val="24"/>
                <w:szCs w:val="24"/>
              </w:rPr>
              <w:t>Доля обучающихся успешно справившихся с заданиями по финансовой   грамотности, от общего количества обучающихся , в отношении которых проводилась оценка функциональной грамотности</w:t>
            </w:r>
          </w:p>
        </w:tc>
        <w:tc>
          <w:tcPr>
            <w:tcW w:w="850" w:type="dxa"/>
          </w:tcPr>
          <w:p w:rsidR="0052265A" w:rsidRPr="00FB7E97" w:rsidRDefault="0052265A" w:rsidP="0050393D">
            <w:pPr>
              <w:jc w:val="center"/>
              <w:rPr>
                <w:rFonts w:ascii="Times New Roman" w:hAnsi="Times New Roman" w:cs="Times New Roman"/>
                <w:sz w:val="24"/>
                <w:szCs w:val="24"/>
              </w:rPr>
            </w:pPr>
            <w:r w:rsidRPr="00FB7E97">
              <w:rPr>
                <w:rFonts w:ascii="Times New Roman" w:hAnsi="Times New Roman" w:cs="Times New Roman"/>
                <w:sz w:val="24"/>
                <w:szCs w:val="24"/>
              </w:rPr>
              <w:t>62,5%</w:t>
            </w:r>
          </w:p>
        </w:tc>
        <w:tc>
          <w:tcPr>
            <w:tcW w:w="6096" w:type="dxa"/>
          </w:tcPr>
          <w:p w:rsidR="0052265A" w:rsidRPr="00FB7E97" w:rsidRDefault="0052265A" w:rsidP="0050393D">
            <w:pPr>
              <w:jc w:val="center"/>
              <w:rPr>
                <w:rFonts w:ascii="Times New Roman" w:hAnsi="Times New Roman" w:cs="Times New Roman"/>
                <w:sz w:val="24"/>
                <w:szCs w:val="24"/>
              </w:rPr>
            </w:pPr>
            <w:r w:rsidRPr="00FB7E97">
              <w:rPr>
                <w:rFonts w:ascii="Times New Roman" w:hAnsi="Times New Roman" w:cs="Times New Roman"/>
                <w:sz w:val="24"/>
                <w:szCs w:val="24"/>
              </w:rPr>
              <w:t>Финансовая грамотность включает в себя:</w:t>
            </w:r>
          </w:p>
          <w:p w:rsidR="0052265A" w:rsidRPr="00FB7E97" w:rsidRDefault="0052265A" w:rsidP="0050393D">
            <w:pPr>
              <w:rPr>
                <w:rFonts w:ascii="Times New Roman" w:hAnsi="Times New Roman" w:cs="Times New Roman"/>
                <w:sz w:val="24"/>
                <w:szCs w:val="24"/>
              </w:rPr>
            </w:pPr>
            <w:r w:rsidRPr="00FB7E97">
              <w:rPr>
                <w:rFonts w:ascii="Times New Roman" w:hAnsi="Times New Roman" w:cs="Times New Roman"/>
                <w:sz w:val="24"/>
                <w:szCs w:val="24"/>
              </w:rPr>
              <w:t>-  Выявлять финансовую информацию;</w:t>
            </w:r>
          </w:p>
          <w:p w:rsidR="0052265A" w:rsidRPr="00FB7E97" w:rsidRDefault="0052265A" w:rsidP="0050393D">
            <w:pPr>
              <w:rPr>
                <w:rFonts w:ascii="Times New Roman" w:hAnsi="Times New Roman" w:cs="Times New Roman"/>
                <w:sz w:val="24"/>
                <w:szCs w:val="24"/>
              </w:rPr>
            </w:pPr>
            <w:r w:rsidRPr="00FB7E97">
              <w:rPr>
                <w:rFonts w:ascii="Times New Roman" w:hAnsi="Times New Roman" w:cs="Times New Roman"/>
                <w:sz w:val="24"/>
                <w:szCs w:val="24"/>
              </w:rPr>
              <w:t>- Анализировать информацию в финансовом контексте;</w:t>
            </w:r>
          </w:p>
          <w:p w:rsidR="0052265A" w:rsidRPr="00FB7E97" w:rsidRDefault="0052265A" w:rsidP="0050393D">
            <w:pPr>
              <w:rPr>
                <w:rFonts w:ascii="Times New Roman" w:hAnsi="Times New Roman" w:cs="Times New Roman"/>
                <w:sz w:val="24"/>
                <w:szCs w:val="24"/>
              </w:rPr>
            </w:pPr>
            <w:r w:rsidRPr="00FB7E97">
              <w:rPr>
                <w:rFonts w:ascii="Times New Roman" w:hAnsi="Times New Roman" w:cs="Times New Roman"/>
                <w:sz w:val="24"/>
                <w:szCs w:val="24"/>
              </w:rPr>
              <w:t>- Оценивать финансовые проблемы;</w:t>
            </w:r>
          </w:p>
          <w:p w:rsidR="0052265A" w:rsidRPr="00FB7E97" w:rsidRDefault="0052265A" w:rsidP="0050393D">
            <w:pPr>
              <w:rPr>
                <w:rFonts w:ascii="Times New Roman" w:hAnsi="Times New Roman" w:cs="Times New Roman"/>
                <w:sz w:val="24"/>
                <w:szCs w:val="24"/>
              </w:rPr>
            </w:pPr>
            <w:r w:rsidRPr="00FB7E97">
              <w:rPr>
                <w:rFonts w:ascii="Times New Roman" w:hAnsi="Times New Roman" w:cs="Times New Roman"/>
                <w:sz w:val="24"/>
                <w:szCs w:val="24"/>
              </w:rPr>
              <w:t>-  Применять финансовые знания и понимания.</w:t>
            </w:r>
          </w:p>
          <w:p w:rsidR="0052265A" w:rsidRPr="00FB7E97" w:rsidRDefault="0052265A" w:rsidP="0050393D">
            <w:pPr>
              <w:rPr>
                <w:rFonts w:ascii="Times New Roman" w:hAnsi="Times New Roman" w:cs="Times New Roman"/>
                <w:sz w:val="24"/>
                <w:szCs w:val="24"/>
              </w:rPr>
            </w:pPr>
            <w:r w:rsidRPr="00FB7E97">
              <w:rPr>
                <w:rFonts w:ascii="Times New Roman" w:hAnsi="Times New Roman" w:cs="Times New Roman"/>
                <w:sz w:val="24"/>
                <w:szCs w:val="24"/>
              </w:rPr>
              <w:t>С заданиями по финансовой грамотности справились 5 учеников. Максимальный бал 91 , минимальный бал 18</w:t>
            </w:r>
          </w:p>
        </w:tc>
      </w:tr>
    </w:tbl>
    <w:p w:rsidR="000B5991" w:rsidRPr="00FB7E97" w:rsidRDefault="000B5991" w:rsidP="0050393D">
      <w:pPr>
        <w:tabs>
          <w:tab w:val="left" w:pos="1134"/>
        </w:tabs>
        <w:ind w:right="142"/>
        <w:jc w:val="both"/>
        <w:rPr>
          <w:rFonts w:ascii="Times New Roman" w:eastAsia="Times New Roman" w:hAnsi="Times New Roman" w:cs="Times New Roman"/>
          <w:bCs/>
          <w:sz w:val="24"/>
          <w:szCs w:val="24"/>
          <w:lang w:eastAsia="ru-RU"/>
        </w:rPr>
      </w:pPr>
    </w:p>
    <w:p w:rsidR="000B5991" w:rsidRPr="00FB7E97" w:rsidRDefault="007A1361" w:rsidP="00111226">
      <w:pPr>
        <w:tabs>
          <w:tab w:val="left" w:pos="5869"/>
        </w:tabs>
        <w:spacing w:after="39" w:line="242" w:lineRule="auto"/>
        <w:jc w:val="center"/>
        <w:rPr>
          <w:rFonts w:ascii="Times New Roman" w:hAnsi="Times New Roman" w:cs="Times New Roman"/>
          <w:b/>
          <w:sz w:val="24"/>
          <w:szCs w:val="24"/>
        </w:rPr>
      </w:pPr>
      <w:r w:rsidRPr="00FB7E97">
        <w:rPr>
          <w:rFonts w:ascii="Times New Roman" w:hAnsi="Times New Roman" w:cs="Times New Roman"/>
          <w:b/>
          <w:sz w:val="24"/>
          <w:szCs w:val="24"/>
        </w:rPr>
        <w:t>8</w:t>
      </w:r>
      <w:r w:rsidR="00533E88" w:rsidRPr="00FB7E97">
        <w:rPr>
          <w:rFonts w:ascii="Times New Roman" w:hAnsi="Times New Roman" w:cs="Times New Roman"/>
          <w:b/>
          <w:sz w:val="24"/>
          <w:szCs w:val="24"/>
        </w:rPr>
        <w:t xml:space="preserve">. </w:t>
      </w:r>
      <w:r w:rsidR="00111226" w:rsidRPr="00FB7E97">
        <w:rPr>
          <w:rFonts w:ascii="Times New Roman" w:hAnsi="Times New Roman" w:cs="Times New Roman"/>
          <w:b/>
          <w:sz w:val="24"/>
          <w:szCs w:val="24"/>
        </w:rPr>
        <w:t>Анализ организации проектной деятельности</w:t>
      </w:r>
    </w:p>
    <w:p w:rsidR="00111226" w:rsidRPr="00FB7E97" w:rsidRDefault="00111226" w:rsidP="00111226">
      <w:pPr>
        <w:shd w:val="clear" w:color="auto" w:fill="FFFFFF"/>
        <w:spacing w:after="0" w:line="294" w:lineRule="atLeast"/>
        <w:rPr>
          <w:rFonts w:ascii="Times New Roman" w:eastAsia="Times New Roman" w:hAnsi="Times New Roman" w:cs="Times New Roman"/>
          <w:color w:val="000000"/>
          <w:sz w:val="24"/>
          <w:szCs w:val="24"/>
          <w:lang w:eastAsia="ru-RU"/>
        </w:rPr>
      </w:pPr>
    </w:p>
    <w:p w:rsidR="00111226" w:rsidRPr="00FB7E97" w:rsidRDefault="00111226" w:rsidP="007C6075">
      <w:pPr>
        <w:shd w:val="clear" w:color="auto" w:fill="FFFFFF"/>
        <w:spacing w:after="0" w:line="294" w:lineRule="atLeast"/>
        <w:jc w:val="both"/>
        <w:rPr>
          <w:rFonts w:ascii="Arial" w:eastAsia="Times New Roman" w:hAnsi="Arial" w:cs="Arial"/>
          <w:color w:val="000000"/>
          <w:sz w:val="24"/>
          <w:szCs w:val="24"/>
          <w:lang w:eastAsia="ru-RU"/>
        </w:rPr>
      </w:pPr>
      <w:r w:rsidRPr="00FB7E97">
        <w:rPr>
          <w:rFonts w:ascii="Times New Roman" w:eastAsia="Times New Roman" w:hAnsi="Times New Roman" w:cs="Times New Roman"/>
          <w:color w:val="000000"/>
          <w:sz w:val="24"/>
          <w:szCs w:val="24"/>
          <w:lang w:eastAsia="ru-RU"/>
        </w:rPr>
        <w:t xml:space="preserve">На основание </w:t>
      </w:r>
      <w:r w:rsidR="0073742D" w:rsidRPr="00FB7E97">
        <w:rPr>
          <w:rFonts w:ascii="Times New Roman" w:eastAsia="Times New Roman" w:hAnsi="Times New Roman" w:cs="Times New Roman"/>
          <w:color w:val="000000"/>
          <w:sz w:val="24"/>
          <w:szCs w:val="24"/>
          <w:lang w:eastAsia="ru-RU"/>
        </w:rPr>
        <w:t xml:space="preserve">приказа </w:t>
      </w:r>
      <w:proofErr w:type="gramStart"/>
      <w:r w:rsidR="0073742D" w:rsidRPr="00FB7E97">
        <w:rPr>
          <w:rFonts w:ascii="Times New Roman" w:eastAsia="Times New Roman" w:hAnsi="Times New Roman" w:cs="Times New Roman"/>
          <w:color w:val="000000"/>
          <w:sz w:val="24"/>
          <w:szCs w:val="24"/>
          <w:lang w:eastAsia="ru-RU"/>
        </w:rPr>
        <w:t>№  109</w:t>
      </w:r>
      <w:proofErr w:type="gramEnd"/>
      <w:r w:rsidR="0073742D" w:rsidRPr="00FB7E97">
        <w:rPr>
          <w:rFonts w:ascii="Times New Roman" w:eastAsia="Times New Roman" w:hAnsi="Times New Roman" w:cs="Times New Roman"/>
          <w:color w:val="000000"/>
          <w:sz w:val="24"/>
          <w:szCs w:val="24"/>
          <w:lang w:eastAsia="ru-RU"/>
        </w:rPr>
        <w:t xml:space="preserve">   от  05.10.2021 </w:t>
      </w:r>
      <w:r w:rsidRPr="00FB7E97">
        <w:rPr>
          <w:rFonts w:ascii="Times New Roman" w:eastAsia="Times New Roman" w:hAnsi="Times New Roman" w:cs="Times New Roman"/>
          <w:color w:val="000000"/>
          <w:sz w:val="24"/>
          <w:szCs w:val="24"/>
          <w:lang w:eastAsia="ru-RU"/>
        </w:rPr>
        <w:t>год</w:t>
      </w:r>
      <w:r w:rsidR="0073742D" w:rsidRPr="00FB7E97">
        <w:rPr>
          <w:rFonts w:ascii="Times New Roman" w:eastAsia="Times New Roman" w:hAnsi="Times New Roman" w:cs="Times New Roman"/>
          <w:color w:val="000000"/>
          <w:sz w:val="24"/>
          <w:szCs w:val="24"/>
          <w:lang w:eastAsia="ru-RU"/>
        </w:rPr>
        <w:t>а с 07.02. по 25. 02. 2022</w:t>
      </w:r>
      <w:r w:rsidRPr="00FB7E97">
        <w:rPr>
          <w:rFonts w:ascii="Times New Roman" w:eastAsia="Times New Roman" w:hAnsi="Times New Roman" w:cs="Times New Roman"/>
          <w:color w:val="000000"/>
          <w:sz w:val="24"/>
          <w:szCs w:val="24"/>
          <w:lang w:eastAsia="ru-RU"/>
        </w:rPr>
        <w:t xml:space="preserve"> года была проведена защита ин</w:t>
      </w:r>
      <w:r w:rsidR="0073742D" w:rsidRPr="00FB7E97">
        <w:rPr>
          <w:rFonts w:ascii="Times New Roman" w:eastAsia="Times New Roman" w:hAnsi="Times New Roman" w:cs="Times New Roman"/>
          <w:color w:val="000000"/>
          <w:sz w:val="24"/>
          <w:szCs w:val="24"/>
          <w:lang w:eastAsia="ru-RU"/>
        </w:rPr>
        <w:t>дивидуальных проектов учащихся 1</w:t>
      </w:r>
      <w:r w:rsidRPr="00FB7E97">
        <w:rPr>
          <w:rFonts w:ascii="Times New Roman" w:eastAsia="Times New Roman" w:hAnsi="Times New Roman" w:cs="Times New Roman"/>
          <w:color w:val="000000"/>
          <w:sz w:val="24"/>
          <w:szCs w:val="24"/>
          <w:lang w:eastAsia="ru-RU"/>
        </w:rPr>
        <w:t>-</w:t>
      </w:r>
      <w:r w:rsidR="0073742D" w:rsidRPr="00FB7E97">
        <w:rPr>
          <w:rFonts w:ascii="Times New Roman" w:eastAsia="Times New Roman" w:hAnsi="Times New Roman" w:cs="Times New Roman"/>
          <w:color w:val="000000"/>
          <w:sz w:val="24"/>
          <w:szCs w:val="24"/>
          <w:lang w:eastAsia="ru-RU"/>
        </w:rPr>
        <w:t>11</w:t>
      </w:r>
      <w:r w:rsidRPr="00FB7E97">
        <w:rPr>
          <w:rFonts w:ascii="Times New Roman" w:eastAsia="Times New Roman" w:hAnsi="Times New Roman" w:cs="Times New Roman"/>
          <w:color w:val="000000"/>
          <w:sz w:val="24"/>
          <w:szCs w:val="24"/>
          <w:lang w:eastAsia="ru-RU"/>
        </w:rPr>
        <w:t xml:space="preserve"> классов.</w:t>
      </w:r>
    </w:p>
    <w:p w:rsidR="00111226" w:rsidRPr="00FB7E97" w:rsidRDefault="00111226" w:rsidP="007C6075">
      <w:pPr>
        <w:shd w:val="clear" w:color="auto" w:fill="FFFFFF"/>
        <w:spacing w:after="0" w:line="294" w:lineRule="atLeast"/>
        <w:jc w:val="both"/>
        <w:rPr>
          <w:rFonts w:ascii="Arial" w:eastAsia="Times New Roman" w:hAnsi="Arial" w:cs="Arial"/>
          <w:color w:val="000000"/>
          <w:sz w:val="24"/>
          <w:szCs w:val="24"/>
          <w:lang w:eastAsia="ru-RU"/>
        </w:rPr>
      </w:pPr>
      <w:r w:rsidRPr="00FB7E97">
        <w:rPr>
          <w:rFonts w:ascii="Times New Roman" w:eastAsia="Times New Roman" w:hAnsi="Times New Roman" w:cs="Times New Roman"/>
          <w:color w:val="000000"/>
          <w:sz w:val="24"/>
          <w:szCs w:val="24"/>
          <w:u w:val="single"/>
          <w:lang w:eastAsia="ru-RU"/>
        </w:rPr>
        <w:t>Задачи проектной деятельности в учебном процессе</w:t>
      </w:r>
      <w:r w:rsidRPr="00FB7E97">
        <w:rPr>
          <w:rFonts w:ascii="Times New Roman" w:eastAsia="Times New Roman" w:hAnsi="Times New Roman" w:cs="Times New Roman"/>
          <w:color w:val="000000"/>
          <w:sz w:val="24"/>
          <w:szCs w:val="24"/>
          <w:lang w:eastAsia="ru-RU"/>
        </w:rPr>
        <w:t>:</w:t>
      </w:r>
    </w:p>
    <w:p w:rsidR="00111226" w:rsidRPr="00FB7E97" w:rsidRDefault="00111226" w:rsidP="007C6075">
      <w:pPr>
        <w:shd w:val="clear" w:color="auto" w:fill="FFFFFF"/>
        <w:spacing w:after="0" w:line="294" w:lineRule="atLeast"/>
        <w:jc w:val="both"/>
        <w:rPr>
          <w:rFonts w:ascii="Arial" w:eastAsia="Times New Roman" w:hAnsi="Arial" w:cs="Arial"/>
          <w:color w:val="000000"/>
          <w:sz w:val="24"/>
          <w:szCs w:val="24"/>
          <w:lang w:eastAsia="ru-RU"/>
        </w:rPr>
      </w:pPr>
      <w:r w:rsidRPr="00FB7E97">
        <w:rPr>
          <w:rFonts w:ascii="Arial" w:eastAsia="Times New Roman" w:hAnsi="Arial" w:cs="Arial"/>
          <w:color w:val="000000"/>
          <w:sz w:val="24"/>
          <w:szCs w:val="24"/>
          <w:lang w:eastAsia="ru-RU"/>
        </w:rPr>
        <w:t>• </w:t>
      </w:r>
      <w:r w:rsidRPr="00FB7E97">
        <w:rPr>
          <w:rFonts w:ascii="Times New Roman" w:eastAsia="Times New Roman" w:hAnsi="Times New Roman" w:cs="Times New Roman"/>
          <w:color w:val="000000"/>
          <w:sz w:val="24"/>
          <w:szCs w:val="24"/>
          <w:lang w:eastAsia="ru-RU"/>
        </w:rPr>
        <w:t>обучение планированию (учащийся должен уметь четко определить цель, описать основные шаги по ее достижению, концентрироваться на достижении цели на протяжении всей работы);</w:t>
      </w:r>
    </w:p>
    <w:p w:rsidR="00111226" w:rsidRPr="00FB7E97" w:rsidRDefault="00111226" w:rsidP="007C6075">
      <w:pPr>
        <w:shd w:val="clear" w:color="auto" w:fill="FFFFFF"/>
        <w:spacing w:after="0" w:line="294" w:lineRule="atLeast"/>
        <w:jc w:val="both"/>
        <w:rPr>
          <w:rFonts w:ascii="Arial" w:eastAsia="Times New Roman" w:hAnsi="Arial" w:cs="Arial"/>
          <w:color w:val="000000"/>
          <w:sz w:val="24"/>
          <w:szCs w:val="24"/>
          <w:lang w:eastAsia="ru-RU"/>
        </w:rPr>
      </w:pPr>
      <w:r w:rsidRPr="00FB7E97">
        <w:rPr>
          <w:rFonts w:ascii="Arial" w:eastAsia="Times New Roman" w:hAnsi="Arial" w:cs="Arial"/>
          <w:color w:val="000000"/>
          <w:sz w:val="24"/>
          <w:szCs w:val="24"/>
          <w:lang w:eastAsia="ru-RU"/>
        </w:rPr>
        <w:t>• </w:t>
      </w:r>
      <w:r w:rsidRPr="00FB7E97">
        <w:rPr>
          <w:rFonts w:ascii="Times New Roman" w:eastAsia="Times New Roman" w:hAnsi="Times New Roman" w:cs="Times New Roman"/>
          <w:color w:val="000000"/>
          <w:sz w:val="24"/>
          <w:szCs w:val="24"/>
          <w:lang w:eastAsia="ru-RU"/>
        </w:rPr>
        <w:t>формирование навыков сбора и обработки информации, материалов (учащийся должен уметь выбрать подходящую информацию и правильно ее использовать);</w:t>
      </w:r>
    </w:p>
    <w:p w:rsidR="00111226" w:rsidRPr="00FB7E97" w:rsidRDefault="00111226" w:rsidP="007C6075">
      <w:pPr>
        <w:shd w:val="clear" w:color="auto" w:fill="FFFFFF"/>
        <w:spacing w:after="0" w:line="294" w:lineRule="atLeast"/>
        <w:jc w:val="both"/>
        <w:rPr>
          <w:rFonts w:ascii="Arial" w:eastAsia="Times New Roman" w:hAnsi="Arial" w:cs="Arial"/>
          <w:color w:val="000000"/>
          <w:sz w:val="24"/>
          <w:szCs w:val="24"/>
          <w:lang w:eastAsia="ru-RU"/>
        </w:rPr>
      </w:pPr>
      <w:r w:rsidRPr="00FB7E97">
        <w:rPr>
          <w:rFonts w:ascii="Arial" w:eastAsia="Times New Roman" w:hAnsi="Arial" w:cs="Arial"/>
          <w:color w:val="000000"/>
          <w:sz w:val="24"/>
          <w:szCs w:val="24"/>
          <w:lang w:eastAsia="ru-RU"/>
        </w:rPr>
        <w:t>• </w:t>
      </w:r>
      <w:r w:rsidRPr="00FB7E97">
        <w:rPr>
          <w:rFonts w:ascii="Times New Roman" w:eastAsia="Times New Roman" w:hAnsi="Times New Roman" w:cs="Times New Roman"/>
          <w:color w:val="000000"/>
          <w:sz w:val="24"/>
          <w:szCs w:val="24"/>
          <w:lang w:eastAsia="ru-RU"/>
        </w:rPr>
        <w:t>формирование и развитие креативности, критического мышления и аналитических способностей;</w:t>
      </w:r>
    </w:p>
    <w:p w:rsidR="00111226" w:rsidRPr="00FB7E97" w:rsidRDefault="00111226" w:rsidP="007C6075">
      <w:pPr>
        <w:shd w:val="clear" w:color="auto" w:fill="FFFFFF"/>
        <w:spacing w:after="0" w:line="294" w:lineRule="atLeast"/>
        <w:jc w:val="both"/>
        <w:rPr>
          <w:rFonts w:ascii="Arial" w:eastAsia="Times New Roman" w:hAnsi="Arial" w:cs="Arial"/>
          <w:color w:val="000000"/>
          <w:sz w:val="24"/>
          <w:szCs w:val="24"/>
          <w:lang w:eastAsia="ru-RU"/>
        </w:rPr>
      </w:pPr>
      <w:r w:rsidRPr="00FB7E97">
        <w:rPr>
          <w:rFonts w:ascii="Arial" w:eastAsia="Times New Roman" w:hAnsi="Arial" w:cs="Arial"/>
          <w:color w:val="000000"/>
          <w:sz w:val="24"/>
          <w:szCs w:val="24"/>
          <w:lang w:eastAsia="ru-RU"/>
        </w:rPr>
        <w:t>• </w:t>
      </w:r>
      <w:r w:rsidRPr="00FB7E97">
        <w:rPr>
          <w:rFonts w:ascii="Times New Roman" w:eastAsia="Times New Roman" w:hAnsi="Times New Roman" w:cs="Times New Roman"/>
          <w:color w:val="000000"/>
          <w:sz w:val="24"/>
          <w:szCs w:val="24"/>
          <w:lang w:eastAsia="ru-RU"/>
        </w:rPr>
        <w:t>развитие умения составлять письменный отчет о самостоятельной работе над проектом (составлять план работы, оформлять и презентовать информацию, иметь понятие о библиографии);</w:t>
      </w:r>
    </w:p>
    <w:p w:rsidR="00111226" w:rsidRPr="00FB7E97" w:rsidRDefault="00111226" w:rsidP="007C6075">
      <w:pPr>
        <w:shd w:val="clear" w:color="auto" w:fill="FFFFFF"/>
        <w:spacing w:after="0" w:line="294" w:lineRule="atLeast"/>
        <w:jc w:val="both"/>
        <w:rPr>
          <w:rFonts w:ascii="Arial" w:eastAsia="Times New Roman" w:hAnsi="Arial" w:cs="Arial"/>
          <w:color w:val="000000"/>
          <w:sz w:val="24"/>
          <w:szCs w:val="24"/>
          <w:lang w:eastAsia="ru-RU"/>
        </w:rPr>
      </w:pPr>
      <w:r w:rsidRPr="00FB7E97">
        <w:rPr>
          <w:rFonts w:ascii="Arial" w:eastAsia="Times New Roman" w:hAnsi="Arial" w:cs="Arial"/>
          <w:color w:val="000000"/>
          <w:sz w:val="24"/>
          <w:szCs w:val="24"/>
          <w:lang w:eastAsia="ru-RU"/>
        </w:rPr>
        <w:t>• </w:t>
      </w:r>
      <w:r w:rsidRPr="00FB7E97">
        <w:rPr>
          <w:rFonts w:ascii="Times New Roman" w:eastAsia="Times New Roman" w:hAnsi="Times New Roman" w:cs="Times New Roman"/>
          <w:color w:val="000000"/>
          <w:sz w:val="24"/>
          <w:szCs w:val="24"/>
          <w:lang w:eastAsia="ru-RU"/>
        </w:rPr>
        <w:t>формирование позитивного отношения к деятельности (учащийся должен проявлять инициативу, стараться выполнить работу в срок в соответствии с установленным планом и графиком работы).</w:t>
      </w:r>
    </w:p>
    <w:p w:rsidR="00111226" w:rsidRPr="00FB7E97" w:rsidRDefault="00111226" w:rsidP="007C6075">
      <w:pPr>
        <w:shd w:val="clear" w:color="auto" w:fill="FFFFFF"/>
        <w:spacing w:after="0" w:line="294" w:lineRule="atLeast"/>
        <w:jc w:val="both"/>
        <w:rPr>
          <w:rFonts w:ascii="Arial" w:eastAsia="Times New Roman" w:hAnsi="Arial" w:cs="Arial"/>
          <w:color w:val="000000"/>
          <w:sz w:val="24"/>
          <w:szCs w:val="24"/>
          <w:lang w:eastAsia="ru-RU"/>
        </w:rPr>
      </w:pPr>
    </w:p>
    <w:p w:rsidR="00111226" w:rsidRPr="00FB7E97" w:rsidRDefault="00111226" w:rsidP="007C6075">
      <w:pPr>
        <w:shd w:val="clear" w:color="auto" w:fill="FFFFFF"/>
        <w:spacing w:after="0" w:line="294" w:lineRule="atLeast"/>
        <w:jc w:val="both"/>
        <w:rPr>
          <w:rFonts w:ascii="Arial" w:eastAsia="Times New Roman" w:hAnsi="Arial" w:cs="Arial"/>
          <w:color w:val="000000"/>
          <w:sz w:val="24"/>
          <w:szCs w:val="24"/>
          <w:lang w:eastAsia="ru-RU"/>
        </w:rPr>
      </w:pPr>
      <w:r w:rsidRPr="00FB7E97">
        <w:rPr>
          <w:rFonts w:ascii="Times New Roman" w:eastAsia="Times New Roman" w:hAnsi="Times New Roman" w:cs="Times New Roman"/>
          <w:color w:val="000000"/>
          <w:sz w:val="24"/>
          <w:szCs w:val="24"/>
          <w:u w:val="single"/>
          <w:lang w:eastAsia="ru-RU"/>
        </w:rPr>
        <w:t>Проектная деятельность призвана научить учащихся умению:</w:t>
      </w:r>
    </w:p>
    <w:p w:rsidR="00111226" w:rsidRPr="00FB7E97" w:rsidRDefault="00111226" w:rsidP="007C6075">
      <w:pPr>
        <w:shd w:val="clear" w:color="auto" w:fill="FFFFFF"/>
        <w:spacing w:after="0" w:line="294" w:lineRule="atLeast"/>
        <w:jc w:val="both"/>
        <w:rPr>
          <w:rFonts w:ascii="Arial" w:eastAsia="Times New Roman" w:hAnsi="Arial" w:cs="Arial"/>
          <w:color w:val="000000"/>
          <w:sz w:val="24"/>
          <w:szCs w:val="24"/>
          <w:lang w:eastAsia="ru-RU"/>
        </w:rPr>
      </w:pPr>
      <w:r w:rsidRPr="00FB7E97">
        <w:rPr>
          <w:rFonts w:ascii="Arial" w:eastAsia="Times New Roman" w:hAnsi="Arial" w:cs="Arial"/>
          <w:color w:val="000000"/>
          <w:sz w:val="24"/>
          <w:szCs w:val="24"/>
          <w:lang w:eastAsia="ru-RU"/>
        </w:rPr>
        <w:t>• </w:t>
      </w:r>
      <w:r w:rsidRPr="00FB7E97">
        <w:rPr>
          <w:rFonts w:ascii="Times New Roman" w:eastAsia="Times New Roman" w:hAnsi="Times New Roman" w:cs="Times New Roman"/>
          <w:color w:val="000000"/>
          <w:sz w:val="24"/>
          <w:szCs w:val="24"/>
          <w:lang w:eastAsia="ru-RU"/>
        </w:rPr>
        <w:t>видеть проблему и преобразовывать ее в цель собственной деятельности;</w:t>
      </w:r>
    </w:p>
    <w:p w:rsidR="00111226" w:rsidRPr="00FB7E97" w:rsidRDefault="00111226" w:rsidP="007C6075">
      <w:pPr>
        <w:shd w:val="clear" w:color="auto" w:fill="FFFFFF"/>
        <w:spacing w:after="0" w:line="294" w:lineRule="atLeast"/>
        <w:jc w:val="both"/>
        <w:rPr>
          <w:rFonts w:ascii="Arial" w:eastAsia="Times New Roman" w:hAnsi="Arial" w:cs="Arial"/>
          <w:color w:val="000000"/>
          <w:sz w:val="24"/>
          <w:szCs w:val="24"/>
          <w:lang w:eastAsia="ru-RU"/>
        </w:rPr>
      </w:pPr>
      <w:r w:rsidRPr="00FB7E97">
        <w:rPr>
          <w:rFonts w:ascii="Arial" w:eastAsia="Times New Roman" w:hAnsi="Arial" w:cs="Arial"/>
          <w:color w:val="000000"/>
          <w:sz w:val="24"/>
          <w:szCs w:val="24"/>
          <w:lang w:eastAsia="ru-RU"/>
        </w:rPr>
        <w:t>• </w:t>
      </w:r>
      <w:r w:rsidRPr="00FB7E97">
        <w:rPr>
          <w:rFonts w:ascii="Times New Roman" w:eastAsia="Times New Roman" w:hAnsi="Times New Roman" w:cs="Times New Roman"/>
          <w:color w:val="000000"/>
          <w:sz w:val="24"/>
          <w:szCs w:val="24"/>
          <w:lang w:eastAsia="ru-RU"/>
        </w:rPr>
        <w:t>ставить стратегическую цель (отдаленную по времени, но значимую) и разбивать ее на тактические шаги;</w:t>
      </w:r>
    </w:p>
    <w:p w:rsidR="00111226" w:rsidRPr="00FB7E97" w:rsidRDefault="00111226" w:rsidP="007C6075">
      <w:pPr>
        <w:shd w:val="clear" w:color="auto" w:fill="FFFFFF"/>
        <w:spacing w:after="0" w:line="294" w:lineRule="atLeast"/>
        <w:jc w:val="both"/>
        <w:rPr>
          <w:rFonts w:ascii="Arial" w:eastAsia="Times New Roman" w:hAnsi="Arial" w:cs="Arial"/>
          <w:color w:val="000000"/>
          <w:sz w:val="24"/>
          <w:szCs w:val="24"/>
          <w:lang w:eastAsia="ru-RU"/>
        </w:rPr>
      </w:pPr>
      <w:r w:rsidRPr="00FB7E97">
        <w:rPr>
          <w:rFonts w:ascii="Arial" w:eastAsia="Times New Roman" w:hAnsi="Arial" w:cs="Arial"/>
          <w:color w:val="000000"/>
          <w:sz w:val="24"/>
          <w:szCs w:val="24"/>
          <w:lang w:eastAsia="ru-RU"/>
        </w:rPr>
        <w:t>• </w:t>
      </w:r>
      <w:r w:rsidRPr="00FB7E97">
        <w:rPr>
          <w:rFonts w:ascii="Times New Roman" w:eastAsia="Times New Roman" w:hAnsi="Times New Roman" w:cs="Times New Roman"/>
          <w:color w:val="000000"/>
          <w:sz w:val="24"/>
          <w:szCs w:val="24"/>
          <w:lang w:eastAsia="ru-RU"/>
        </w:rPr>
        <w:t>оценить имеющиеся ресурсы, в том числе собственные силы и время, и распределить их;</w:t>
      </w:r>
    </w:p>
    <w:p w:rsidR="00111226" w:rsidRPr="00FB7E97" w:rsidRDefault="00111226" w:rsidP="007C6075">
      <w:pPr>
        <w:shd w:val="clear" w:color="auto" w:fill="FFFFFF"/>
        <w:spacing w:after="0" w:line="294" w:lineRule="atLeast"/>
        <w:jc w:val="both"/>
        <w:rPr>
          <w:rFonts w:ascii="Arial" w:eastAsia="Times New Roman" w:hAnsi="Arial" w:cs="Arial"/>
          <w:color w:val="000000"/>
          <w:sz w:val="24"/>
          <w:szCs w:val="24"/>
          <w:lang w:eastAsia="ru-RU"/>
        </w:rPr>
      </w:pPr>
      <w:r w:rsidRPr="00FB7E97">
        <w:rPr>
          <w:rFonts w:ascii="Arial" w:eastAsia="Times New Roman" w:hAnsi="Arial" w:cs="Arial"/>
          <w:color w:val="000000"/>
          <w:sz w:val="24"/>
          <w:szCs w:val="24"/>
          <w:lang w:eastAsia="ru-RU"/>
        </w:rPr>
        <w:t>• </w:t>
      </w:r>
      <w:r w:rsidRPr="00FB7E97">
        <w:rPr>
          <w:rFonts w:ascii="Times New Roman" w:eastAsia="Times New Roman" w:hAnsi="Times New Roman" w:cs="Times New Roman"/>
          <w:color w:val="000000"/>
          <w:sz w:val="24"/>
          <w:szCs w:val="24"/>
          <w:lang w:eastAsia="ru-RU"/>
        </w:rPr>
        <w:t>добывать информацию, критически оценивать ее, ранжировать по значимости, ограничивать по объему, использовать различные информационные источники;</w:t>
      </w:r>
    </w:p>
    <w:p w:rsidR="00111226" w:rsidRPr="00FB7E97" w:rsidRDefault="00111226" w:rsidP="007C6075">
      <w:pPr>
        <w:shd w:val="clear" w:color="auto" w:fill="FFFFFF"/>
        <w:spacing w:after="0" w:line="294" w:lineRule="atLeast"/>
        <w:jc w:val="both"/>
        <w:rPr>
          <w:rFonts w:ascii="Arial" w:eastAsia="Times New Roman" w:hAnsi="Arial" w:cs="Arial"/>
          <w:color w:val="000000"/>
          <w:sz w:val="24"/>
          <w:szCs w:val="24"/>
          <w:lang w:eastAsia="ru-RU"/>
        </w:rPr>
      </w:pPr>
      <w:r w:rsidRPr="00FB7E97">
        <w:rPr>
          <w:rFonts w:ascii="Arial" w:eastAsia="Times New Roman" w:hAnsi="Arial" w:cs="Arial"/>
          <w:color w:val="000000"/>
          <w:sz w:val="24"/>
          <w:szCs w:val="24"/>
          <w:lang w:eastAsia="ru-RU"/>
        </w:rPr>
        <w:t>• </w:t>
      </w:r>
      <w:r w:rsidRPr="00FB7E97">
        <w:rPr>
          <w:rFonts w:ascii="Times New Roman" w:eastAsia="Times New Roman" w:hAnsi="Times New Roman" w:cs="Times New Roman"/>
          <w:color w:val="000000"/>
          <w:sz w:val="24"/>
          <w:szCs w:val="24"/>
          <w:lang w:eastAsia="ru-RU"/>
        </w:rPr>
        <w:t>планировать свою работу;</w:t>
      </w:r>
    </w:p>
    <w:p w:rsidR="00111226" w:rsidRPr="00FB7E97" w:rsidRDefault="00111226" w:rsidP="007C6075">
      <w:pPr>
        <w:shd w:val="clear" w:color="auto" w:fill="FFFFFF"/>
        <w:spacing w:after="0" w:line="294" w:lineRule="atLeast"/>
        <w:jc w:val="both"/>
        <w:rPr>
          <w:rFonts w:ascii="Arial" w:eastAsia="Times New Roman" w:hAnsi="Arial" w:cs="Arial"/>
          <w:color w:val="000000"/>
          <w:sz w:val="24"/>
          <w:szCs w:val="24"/>
          <w:lang w:eastAsia="ru-RU"/>
        </w:rPr>
      </w:pPr>
      <w:r w:rsidRPr="00FB7E97">
        <w:rPr>
          <w:rFonts w:ascii="Arial" w:eastAsia="Times New Roman" w:hAnsi="Arial" w:cs="Arial"/>
          <w:color w:val="000000"/>
          <w:sz w:val="24"/>
          <w:szCs w:val="24"/>
          <w:lang w:eastAsia="ru-RU"/>
        </w:rPr>
        <w:t>• </w:t>
      </w:r>
      <w:r w:rsidRPr="00FB7E97">
        <w:rPr>
          <w:rFonts w:ascii="Times New Roman" w:eastAsia="Times New Roman" w:hAnsi="Times New Roman" w:cs="Times New Roman"/>
          <w:color w:val="000000"/>
          <w:sz w:val="24"/>
          <w:szCs w:val="24"/>
          <w:lang w:eastAsia="ru-RU"/>
        </w:rPr>
        <w:t>выполнив работу, оценить ее результат, сравнить его с тем, что было заявлено в качестве цели работы;</w:t>
      </w:r>
    </w:p>
    <w:p w:rsidR="00111226" w:rsidRPr="00FB7E97" w:rsidRDefault="00111226" w:rsidP="007C6075">
      <w:pPr>
        <w:shd w:val="clear" w:color="auto" w:fill="FFFFFF"/>
        <w:spacing w:after="0" w:line="294" w:lineRule="atLeast"/>
        <w:jc w:val="both"/>
        <w:rPr>
          <w:rFonts w:ascii="Arial" w:eastAsia="Times New Roman" w:hAnsi="Arial" w:cs="Arial"/>
          <w:color w:val="000000"/>
          <w:sz w:val="24"/>
          <w:szCs w:val="24"/>
          <w:lang w:eastAsia="ru-RU"/>
        </w:rPr>
      </w:pPr>
      <w:r w:rsidRPr="00FB7E97">
        <w:rPr>
          <w:rFonts w:ascii="Arial" w:eastAsia="Times New Roman" w:hAnsi="Arial" w:cs="Arial"/>
          <w:color w:val="000000"/>
          <w:sz w:val="24"/>
          <w:szCs w:val="24"/>
          <w:lang w:eastAsia="ru-RU"/>
        </w:rPr>
        <w:t>• </w:t>
      </w:r>
      <w:r w:rsidRPr="00FB7E97">
        <w:rPr>
          <w:rFonts w:ascii="Times New Roman" w:eastAsia="Times New Roman" w:hAnsi="Times New Roman" w:cs="Times New Roman"/>
          <w:color w:val="000000"/>
          <w:sz w:val="24"/>
          <w:szCs w:val="24"/>
          <w:lang w:eastAsia="ru-RU"/>
        </w:rPr>
        <w:t>видеть допущенные ошибки и не допускать их в будущем.</w:t>
      </w:r>
    </w:p>
    <w:p w:rsidR="00111226" w:rsidRPr="00FB7E97" w:rsidRDefault="00111226" w:rsidP="007C6075">
      <w:pPr>
        <w:shd w:val="clear" w:color="auto" w:fill="FFFFFF"/>
        <w:spacing w:after="0" w:line="294" w:lineRule="atLeast"/>
        <w:jc w:val="both"/>
        <w:rPr>
          <w:rFonts w:ascii="Arial" w:eastAsia="Times New Roman" w:hAnsi="Arial" w:cs="Arial"/>
          <w:color w:val="000000"/>
          <w:sz w:val="24"/>
          <w:szCs w:val="24"/>
          <w:lang w:eastAsia="ru-RU"/>
        </w:rPr>
      </w:pPr>
    </w:p>
    <w:p w:rsidR="00111226" w:rsidRPr="00FB7E97" w:rsidRDefault="00111226" w:rsidP="007C6075">
      <w:pPr>
        <w:shd w:val="clear" w:color="auto" w:fill="FFFFFF"/>
        <w:spacing w:after="0" w:line="294" w:lineRule="atLeast"/>
        <w:jc w:val="both"/>
        <w:rPr>
          <w:rFonts w:ascii="Arial" w:eastAsia="Times New Roman" w:hAnsi="Arial" w:cs="Arial"/>
          <w:color w:val="000000"/>
          <w:sz w:val="24"/>
          <w:szCs w:val="24"/>
          <w:lang w:eastAsia="ru-RU"/>
        </w:rPr>
      </w:pPr>
      <w:r w:rsidRPr="00FB7E97">
        <w:rPr>
          <w:rFonts w:ascii="Times New Roman" w:eastAsia="Times New Roman" w:hAnsi="Times New Roman" w:cs="Times New Roman"/>
          <w:color w:val="000000"/>
          <w:sz w:val="24"/>
          <w:szCs w:val="24"/>
          <w:u w:val="single"/>
          <w:lang w:eastAsia="ru-RU"/>
        </w:rPr>
        <w:t>Типология проектов:</w:t>
      </w:r>
    </w:p>
    <w:p w:rsidR="00111226" w:rsidRPr="00FB7E97" w:rsidRDefault="00111226" w:rsidP="0052768B">
      <w:pPr>
        <w:numPr>
          <w:ilvl w:val="0"/>
          <w:numId w:val="10"/>
        </w:numPr>
        <w:shd w:val="clear" w:color="auto" w:fill="FFFFFF"/>
        <w:spacing w:after="0" w:line="294" w:lineRule="atLeast"/>
        <w:ind w:left="0"/>
        <w:jc w:val="both"/>
        <w:rPr>
          <w:rFonts w:ascii="Arial" w:eastAsia="Times New Roman" w:hAnsi="Arial" w:cs="Arial"/>
          <w:color w:val="000000"/>
          <w:sz w:val="24"/>
          <w:szCs w:val="24"/>
          <w:lang w:eastAsia="ru-RU"/>
        </w:rPr>
      </w:pPr>
      <w:r w:rsidRPr="00FB7E97">
        <w:rPr>
          <w:rFonts w:ascii="Times New Roman" w:eastAsia="Times New Roman" w:hAnsi="Times New Roman" w:cs="Times New Roman"/>
          <w:b/>
          <w:bCs/>
          <w:color w:val="000000"/>
          <w:sz w:val="24"/>
          <w:szCs w:val="24"/>
          <w:lang w:eastAsia="ru-RU"/>
        </w:rPr>
        <w:t>Практико-ориентированный</w:t>
      </w:r>
      <w:r w:rsidRPr="00FB7E97">
        <w:rPr>
          <w:rFonts w:ascii="Times New Roman" w:eastAsia="Times New Roman" w:hAnsi="Times New Roman" w:cs="Times New Roman"/>
          <w:color w:val="000000"/>
          <w:sz w:val="24"/>
          <w:szCs w:val="24"/>
          <w:lang w:eastAsia="ru-RU"/>
        </w:rPr>
        <w:t>. Работа ведется в соответствии с четким заказом на конечный продукт. Предполагается, что он будет использоваться для решения каких-то проблем. Например, дети должны изготовить учебные пособия для всего класса или кормушки для птиц.</w:t>
      </w:r>
    </w:p>
    <w:p w:rsidR="00111226" w:rsidRPr="00FB7E97" w:rsidRDefault="00111226" w:rsidP="0052768B">
      <w:pPr>
        <w:numPr>
          <w:ilvl w:val="0"/>
          <w:numId w:val="10"/>
        </w:numPr>
        <w:shd w:val="clear" w:color="auto" w:fill="FFFFFF"/>
        <w:spacing w:after="0" w:line="294" w:lineRule="atLeast"/>
        <w:ind w:left="0"/>
        <w:jc w:val="both"/>
        <w:rPr>
          <w:rFonts w:ascii="Arial" w:eastAsia="Times New Roman" w:hAnsi="Arial" w:cs="Arial"/>
          <w:color w:val="000000"/>
          <w:sz w:val="24"/>
          <w:szCs w:val="24"/>
          <w:lang w:eastAsia="ru-RU"/>
        </w:rPr>
      </w:pPr>
      <w:r w:rsidRPr="00FB7E97">
        <w:rPr>
          <w:rFonts w:ascii="Times New Roman" w:eastAsia="Times New Roman" w:hAnsi="Times New Roman" w:cs="Times New Roman"/>
          <w:b/>
          <w:bCs/>
          <w:color w:val="000000"/>
          <w:sz w:val="24"/>
          <w:szCs w:val="24"/>
          <w:lang w:eastAsia="ru-RU"/>
        </w:rPr>
        <w:t>Исследовательский</w:t>
      </w:r>
      <w:r w:rsidRPr="00FB7E97">
        <w:rPr>
          <w:rFonts w:ascii="Times New Roman" w:eastAsia="Times New Roman" w:hAnsi="Times New Roman" w:cs="Times New Roman"/>
          <w:color w:val="000000"/>
          <w:sz w:val="24"/>
          <w:szCs w:val="24"/>
          <w:lang w:eastAsia="ru-RU"/>
        </w:rPr>
        <w:t>. Выполняя его, учащиеся превращаются в настоящих ученых. Они выдвигают гипотезы, проводят эксперименты и социологические опросы, сооружают действующие модели, исследуя выбранную проблему.</w:t>
      </w:r>
    </w:p>
    <w:p w:rsidR="00111226" w:rsidRPr="00FB7E97" w:rsidRDefault="00111226" w:rsidP="0052768B">
      <w:pPr>
        <w:numPr>
          <w:ilvl w:val="0"/>
          <w:numId w:val="10"/>
        </w:numPr>
        <w:shd w:val="clear" w:color="auto" w:fill="FFFFFF"/>
        <w:spacing w:after="0" w:line="294" w:lineRule="atLeast"/>
        <w:ind w:left="0"/>
        <w:jc w:val="both"/>
        <w:rPr>
          <w:rFonts w:ascii="Arial" w:eastAsia="Times New Roman" w:hAnsi="Arial" w:cs="Arial"/>
          <w:color w:val="000000"/>
          <w:sz w:val="24"/>
          <w:szCs w:val="24"/>
          <w:lang w:eastAsia="ru-RU"/>
        </w:rPr>
      </w:pPr>
      <w:r w:rsidRPr="00FB7E97">
        <w:rPr>
          <w:rFonts w:ascii="Times New Roman" w:eastAsia="Times New Roman" w:hAnsi="Times New Roman" w:cs="Times New Roman"/>
          <w:b/>
          <w:bCs/>
          <w:color w:val="000000"/>
          <w:sz w:val="24"/>
          <w:szCs w:val="24"/>
          <w:lang w:eastAsia="ru-RU"/>
        </w:rPr>
        <w:lastRenderedPageBreak/>
        <w:t>Информационный</w:t>
      </w:r>
      <w:r w:rsidRPr="00FB7E97">
        <w:rPr>
          <w:rFonts w:ascii="Times New Roman" w:eastAsia="Times New Roman" w:hAnsi="Times New Roman" w:cs="Times New Roman"/>
          <w:color w:val="000000"/>
          <w:sz w:val="24"/>
          <w:szCs w:val="24"/>
          <w:lang w:eastAsia="ru-RU"/>
        </w:rPr>
        <w:t>. Школьники собирают достоверные данные о каком-то объекте или событии, оформляют их в виде статьи, реферата, книги и представляют широкой аудитории.</w:t>
      </w:r>
    </w:p>
    <w:p w:rsidR="00111226" w:rsidRPr="00FB7E97" w:rsidRDefault="00111226" w:rsidP="0052768B">
      <w:pPr>
        <w:numPr>
          <w:ilvl w:val="0"/>
          <w:numId w:val="10"/>
        </w:numPr>
        <w:shd w:val="clear" w:color="auto" w:fill="FFFFFF"/>
        <w:spacing w:after="0" w:line="294" w:lineRule="atLeast"/>
        <w:ind w:left="0"/>
        <w:jc w:val="both"/>
        <w:rPr>
          <w:rFonts w:ascii="Arial" w:eastAsia="Times New Roman" w:hAnsi="Arial" w:cs="Arial"/>
          <w:color w:val="000000"/>
          <w:sz w:val="24"/>
          <w:szCs w:val="24"/>
          <w:lang w:eastAsia="ru-RU"/>
        </w:rPr>
      </w:pPr>
      <w:r w:rsidRPr="00FB7E97">
        <w:rPr>
          <w:rFonts w:ascii="Times New Roman" w:eastAsia="Times New Roman" w:hAnsi="Times New Roman" w:cs="Times New Roman"/>
          <w:b/>
          <w:bCs/>
          <w:color w:val="000000"/>
          <w:sz w:val="24"/>
          <w:szCs w:val="24"/>
          <w:lang w:eastAsia="ru-RU"/>
        </w:rPr>
        <w:t>Творческий.</w:t>
      </w:r>
      <w:r w:rsidRPr="00FB7E97">
        <w:rPr>
          <w:rFonts w:ascii="Times New Roman" w:eastAsia="Times New Roman" w:hAnsi="Times New Roman" w:cs="Times New Roman"/>
          <w:color w:val="000000"/>
          <w:sz w:val="24"/>
          <w:szCs w:val="24"/>
          <w:lang w:eastAsia="ru-RU"/>
        </w:rPr>
        <w:t> Результаты проведенного исследования оформляются нетрадиционно. Это может быть поделка, рисунок, видеофильм, театрализованная сценка, игра, стихи и сказки собственного сочинения</w:t>
      </w:r>
    </w:p>
    <w:p w:rsidR="00111226" w:rsidRPr="00FB7E97" w:rsidRDefault="00111226" w:rsidP="007C6075">
      <w:pPr>
        <w:shd w:val="clear" w:color="auto" w:fill="FFFFFF"/>
        <w:spacing w:after="0" w:line="294" w:lineRule="atLeast"/>
        <w:jc w:val="both"/>
        <w:rPr>
          <w:rFonts w:ascii="Arial" w:eastAsia="Times New Roman" w:hAnsi="Arial" w:cs="Arial"/>
          <w:color w:val="000000"/>
          <w:sz w:val="24"/>
          <w:szCs w:val="24"/>
          <w:lang w:eastAsia="ru-RU"/>
        </w:rPr>
      </w:pPr>
      <w:r w:rsidRPr="00FB7E97">
        <w:rPr>
          <w:rFonts w:ascii="Times New Roman" w:eastAsia="Times New Roman" w:hAnsi="Times New Roman" w:cs="Times New Roman"/>
          <w:color w:val="000000"/>
          <w:sz w:val="24"/>
          <w:szCs w:val="24"/>
          <w:lang w:eastAsia="ru-RU"/>
        </w:rPr>
        <w:t>В методе проектов на первое место становится деятельность.</w:t>
      </w:r>
    </w:p>
    <w:p w:rsidR="0073742D" w:rsidRPr="00FB7E97" w:rsidRDefault="00111226" w:rsidP="0050393D">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Все учителя используют проектную деятельность, как в урочной, т</w:t>
      </w:r>
      <w:r w:rsidR="0050393D" w:rsidRPr="00FB7E97">
        <w:rPr>
          <w:rFonts w:ascii="Times New Roman" w:eastAsia="Times New Roman" w:hAnsi="Times New Roman" w:cs="Times New Roman"/>
          <w:color w:val="000000"/>
          <w:sz w:val="24"/>
          <w:szCs w:val="24"/>
          <w:lang w:eastAsia="ru-RU"/>
        </w:rPr>
        <w:t>ак и во внеурочной работе</w:t>
      </w:r>
    </w:p>
    <w:p w:rsidR="0073742D" w:rsidRPr="00FB7E97" w:rsidRDefault="0073742D" w:rsidP="001806AB">
      <w:pPr>
        <w:spacing w:after="80" w:line="240" w:lineRule="auto"/>
        <w:jc w:val="center"/>
        <w:rPr>
          <w:rFonts w:ascii="Times New Roman" w:hAnsi="Times New Roman" w:cs="Times New Roman"/>
          <w:b/>
          <w:sz w:val="24"/>
          <w:szCs w:val="24"/>
        </w:rPr>
      </w:pPr>
    </w:p>
    <w:p w:rsidR="001806AB" w:rsidRPr="00FB7E97" w:rsidRDefault="001806AB" w:rsidP="001806AB">
      <w:pPr>
        <w:spacing w:after="80" w:line="240" w:lineRule="auto"/>
        <w:jc w:val="center"/>
        <w:rPr>
          <w:rFonts w:ascii="Times New Roman" w:hAnsi="Times New Roman" w:cs="Times New Roman"/>
          <w:b/>
          <w:sz w:val="24"/>
          <w:szCs w:val="24"/>
        </w:rPr>
      </w:pPr>
      <w:r w:rsidRPr="00FB7E97">
        <w:rPr>
          <w:rFonts w:ascii="Times New Roman" w:hAnsi="Times New Roman" w:cs="Times New Roman"/>
          <w:b/>
          <w:sz w:val="24"/>
          <w:szCs w:val="24"/>
        </w:rPr>
        <w:t xml:space="preserve">Результат выполнения итоговых </w:t>
      </w:r>
      <w:proofErr w:type="gramStart"/>
      <w:r w:rsidRPr="00FB7E97">
        <w:rPr>
          <w:rFonts w:ascii="Times New Roman" w:hAnsi="Times New Roman" w:cs="Times New Roman"/>
          <w:b/>
          <w:sz w:val="24"/>
          <w:szCs w:val="24"/>
        </w:rPr>
        <w:t>индивидуальных проектных работ</w:t>
      </w:r>
      <w:proofErr w:type="gramEnd"/>
      <w:r w:rsidRPr="00FB7E97">
        <w:rPr>
          <w:rFonts w:ascii="Times New Roman" w:hAnsi="Times New Roman" w:cs="Times New Roman"/>
          <w:b/>
          <w:sz w:val="24"/>
          <w:szCs w:val="24"/>
        </w:rPr>
        <w:t xml:space="preserve"> обучающихся</w:t>
      </w:r>
      <w:r w:rsidRPr="00FB7E97">
        <w:rPr>
          <w:rFonts w:ascii="Times New Roman" w:hAnsi="Times New Roman" w:cs="Times New Roman"/>
          <w:b/>
          <w:sz w:val="24"/>
          <w:szCs w:val="24"/>
          <w:lang w:val="tt-RU"/>
        </w:rPr>
        <w:t xml:space="preserve"> 1</w:t>
      </w:r>
      <w:r w:rsidRPr="00FB7E97">
        <w:rPr>
          <w:rFonts w:ascii="Times New Roman" w:hAnsi="Times New Roman" w:cs="Times New Roman"/>
          <w:b/>
          <w:sz w:val="24"/>
          <w:szCs w:val="24"/>
        </w:rPr>
        <w:t xml:space="preserve"> класса</w:t>
      </w:r>
    </w:p>
    <w:tbl>
      <w:tblPr>
        <w:tblW w:w="10603"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8"/>
        <w:gridCol w:w="1326"/>
        <w:gridCol w:w="1640"/>
        <w:gridCol w:w="1571"/>
        <w:gridCol w:w="2248"/>
        <w:gridCol w:w="1236"/>
        <w:gridCol w:w="976"/>
        <w:gridCol w:w="1138"/>
      </w:tblGrid>
      <w:tr w:rsidR="0073742D" w:rsidRPr="00FB7E97" w:rsidTr="0073742D">
        <w:tc>
          <w:tcPr>
            <w:tcW w:w="476" w:type="dxa"/>
            <w:shd w:val="clear" w:color="auto" w:fill="auto"/>
          </w:tcPr>
          <w:p w:rsidR="0073742D" w:rsidRPr="00FB7E97" w:rsidRDefault="0073742D"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w:t>
            </w:r>
          </w:p>
        </w:tc>
        <w:tc>
          <w:tcPr>
            <w:tcW w:w="1334" w:type="dxa"/>
            <w:shd w:val="clear" w:color="auto" w:fill="auto"/>
          </w:tcPr>
          <w:p w:rsidR="0073742D" w:rsidRPr="00FB7E97" w:rsidRDefault="0073742D"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ФИО учащихся</w:t>
            </w:r>
          </w:p>
        </w:tc>
        <w:tc>
          <w:tcPr>
            <w:tcW w:w="1640" w:type="dxa"/>
            <w:shd w:val="clear" w:color="auto" w:fill="auto"/>
          </w:tcPr>
          <w:p w:rsidR="0073742D" w:rsidRPr="00FB7E97" w:rsidRDefault="0073742D"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 xml:space="preserve">Предмет </w:t>
            </w:r>
          </w:p>
        </w:tc>
        <w:tc>
          <w:tcPr>
            <w:tcW w:w="1629" w:type="dxa"/>
            <w:shd w:val="clear" w:color="auto" w:fill="auto"/>
          </w:tcPr>
          <w:p w:rsidR="0073742D" w:rsidRPr="00FB7E97" w:rsidRDefault="0073742D"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 xml:space="preserve">Тема проекта </w:t>
            </w:r>
          </w:p>
        </w:tc>
        <w:tc>
          <w:tcPr>
            <w:tcW w:w="2434" w:type="dxa"/>
            <w:shd w:val="clear" w:color="auto" w:fill="auto"/>
          </w:tcPr>
          <w:p w:rsidR="0073742D" w:rsidRPr="00FB7E97" w:rsidRDefault="0073742D"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 xml:space="preserve">Руководитель проекта </w:t>
            </w:r>
          </w:p>
        </w:tc>
        <w:tc>
          <w:tcPr>
            <w:tcW w:w="976" w:type="dxa"/>
            <w:shd w:val="clear" w:color="auto" w:fill="auto"/>
          </w:tcPr>
          <w:p w:rsidR="0073742D" w:rsidRPr="00FB7E97" w:rsidRDefault="0073742D"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Итоговый бал</w:t>
            </w:r>
          </w:p>
        </w:tc>
        <w:tc>
          <w:tcPr>
            <w:tcW w:w="976" w:type="dxa"/>
            <w:shd w:val="clear" w:color="auto" w:fill="auto"/>
          </w:tcPr>
          <w:p w:rsidR="0073742D" w:rsidRPr="00FB7E97" w:rsidRDefault="0073742D"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 xml:space="preserve">Оценка </w:t>
            </w:r>
          </w:p>
        </w:tc>
        <w:tc>
          <w:tcPr>
            <w:tcW w:w="1138" w:type="dxa"/>
            <w:shd w:val="clear" w:color="auto" w:fill="auto"/>
          </w:tcPr>
          <w:p w:rsidR="0073742D" w:rsidRPr="00FB7E97" w:rsidRDefault="0073742D"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 xml:space="preserve">Уровень </w:t>
            </w:r>
          </w:p>
        </w:tc>
      </w:tr>
      <w:tr w:rsidR="0073742D" w:rsidRPr="00FB7E97" w:rsidTr="0073742D">
        <w:tc>
          <w:tcPr>
            <w:tcW w:w="476" w:type="dxa"/>
            <w:shd w:val="clear" w:color="auto" w:fill="auto"/>
          </w:tcPr>
          <w:p w:rsidR="0073742D" w:rsidRPr="00FB7E97" w:rsidRDefault="0073742D"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1</w:t>
            </w:r>
          </w:p>
        </w:tc>
        <w:tc>
          <w:tcPr>
            <w:tcW w:w="1334" w:type="dxa"/>
            <w:shd w:val="clear" w:color="auto" w:fill="auto"/>
          </w:tcPr>
          <w:p w:rsidR="0073742D" w:rsidRPr="00FB7E97" w:rsidRDefault="0073742D" w:rsidP="00AC6639">
            <w:pPr>
              <w:spacing w:after="0" w:line="240" w:lineRule="auto"/>
              <w:rPr>
                <w:rFonts w:ascii="Times New Roman" w:hAnsi="Times New Roman"/>
                <w:bCs/>
                <w:sz w:val="24"/>
                <w:szCs w:val="24"/>
                <w:u w:val="single"/>
              </w:rPr>
            </w:pPr>
            <w:r w:rsidRPr="00FB7E97">
              <w:rPr>
                <w:rFonts w:ascii="Times New Roman" w:hAnsi="Times New Roman"/>
                <w:bCs/>
                <w:sz w:val="24"/>
                <w:szCs w:val="24"/>
                <w:u w:val="single"/>
              </w:rPr>
              <w:t>Газымова Карима</w:t>
            </w:r>
          </w:p>
        </w:tc>
        <w:tc>
          <w:tcPr>
            <w:tcW w:w="1640" w:type="dxa"/>
            <w:shd w:val="clear" w:color="auto" w:fill="auto"/>
          </w:tcPr>
          <w:p w:rsidR="0073742D" w:rsidRPr="00FB7E97" w:rsidRDefault="0073742D"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ИЗО</w:t>
            </w:r>
          </w:p>
        </w:tc>
        <w:tc>
          <w:tcPr>
            <w:tcW w:w="1629" w:type="dxa"/>
            <w:shd w:val="clear" w:color="auto" w:fill="auto"/>
          </w:tcPr>
          <w:p w:rsidR="0073742D" w:rsidRPr="00FB7E97" w:rsidRDefault="0073742D"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«Мир техники рисования»</w:t>
            </w:r>
          </w:p>
        </w:tc>
        <w:tc>
          <w:tcPr>
            <w:tcW w:w="2434" w:type="dxa"/>
            <w:shd w:val="clear" w:color="auto" w:fill="auto"/>
          </w:tcPr>
          <w:p w:rsidR="0073742D" w:rsidRPr="00FB7E97" w:rsidRDefault="0073742D" w:rsidP="00AC6639">
            <w:pPr>
              <w:spacing w:after="0" w:line="240" w:lineRule="auto"/>
              <w:rPr>
                <w:rFonts w:ascii="Times New Roman" w:hAnsi="Times New Roman"/>
                <w:bCs/>
                <w:sz w:val="24"/>
                <w:szCs w:val="24"/>
              </w:rPr>
            </w:pPr>
            <w:r w:rsidRPr="00FB7E97">
              <w:rPr>
                <w:rFonts w:ascii="Times New Roman" w:hAnsi="Times New Roman"/>
                <w:sz w:val="24"/>
                <w:szCs w:val="24"/>
              </w:rPr>
              <w:t>Фахрутдинова Г.З..</w:t>
            </w:r>
          </w:p>
        </w:tc>
        <w:tc>
          <w:tcPr>
            <w:tcW w:w="976" w:type="dxa"/>
            <w:shd w:val="clear" w:color="auto" w:fill="auto"/>
          </w:tcPr>
          <w:p w:rsidR="0073742D" w:rsidRPr="00FB7E97" w:rsidRDefault="0073742D" w:rsidP="0073742D">
            <w:pPr>
              <w:spacing w:after="0" w:line="240" w:lineRule="auto"/>
              <w:rPr>
                <w:rFonts w:ascii="Times New Roman" w:hAnsi="Times New Roman"/>
                <w:bCs/>
                <w:sz w:val="24"/>
                <w:szCs w:val="24"/>
              </w:rPr>
            </w:pPr>
            <w:r w:rsidRPr="00FB7E97">
              <w:rPr>
                <w:rFonts w:ascii="Times New Roman" w:hAnsi="Times New Roman"/>
                <w:bCs/>
                <w:sz w:val="24"/>
                <w:szCs w:val="24"/>
              </w:rPr>
              <w:t>10</w:t>
            </w:r>
          </w:p>
        </w:tc>
        <w:tc>
          <w:tcPr>
            <w:tcW w:w="976" w:type="dxa"/>
            <w:shd w:val="clear" w:color="auto" w:fill="auto"/>
          </w:tcPr>
          <w:p w:rsidR="0073742D" w:rsidRPr="00FB7E97" w:rsidRDefault="0073742D" w:rsidP="0073742D">
            <w:pPr>
              <w:spacing w:after="0" w:line="240" w:lineRule="auto"/>
              <w:rPr>
                <w:rFonts w:ascii="Times New Roman" w:hAnsi="Times New Roman"/>
                <w:bCs/>
                <w:sz w:val="24"/>
                <w:szCs w:val="24"/>
              </w:rPr>
            </w:pPr>
            <w:r w:rsidRPr="00FB7E97">
              <w:rPr>
                <w:rFonts w:ascii="Times New Roman" w:hAnsi="Times New Roman"/>
                <w:bCs/>
                <w:sz w:val="24"/>
                <w:szCs w:val="24"/>
              </w:rPr>
              <w:t>5</w:t>
            </w:r>
          </w:p>
        </w:tc>
        <w:tc>
          <w:tcPr>
            <w:tcW w:w="1138" w:type="dxa"/>
            <w:shd w:val="clear" w:color="auto" w:fill="auto"/>
          </w:tcPr>
          <w:p w:rsidR="0073742D" w:rsidRPr="00FB7E97" w:rsidRDefault="0073742D" w:rsidP="0073742D">
            <w:pPr>
              <w:spacing w:after="0" w:line="240" w:lineRule="auto"/>
              <w:rPr>
                <w:rFonts w:ascii="Times New Roman" w:hAnsi="Times New Roman"/>
                <w:bCs/>
                <w:sz w:val="24"/>
                <w:szCs w:val="24"/>
              </w:rPr>
            </w:pPr>
            <w:r w:rsidRPr="00FB7E97">
              <w:rPr>
                <w:rFonts w:ascii="Times New Roman" w:hAnsi="Times New Roman"/>
                <w:bCs/>
                <w:sz w:val="24"/>
                <w:szCs w:val="24"/>
              </w:rPr>
              <w:t>Высокий</w:t>
            </w:r>
          </w:p>
        </w:tc>
      </w:tr>
      <w:tr w:rsidR="0073742D" w:rsidRPr="00FB7E97" w:rsidTr="0073742D">
        <w:tc>
          <w:tcPr>
            <w:tcW w:w="476" w:type="dxa"/>
            <w:shd w:val="clear" w:color="auto" w:fill="auto"/>
          </w:tcPr>
          <w:p w:rsidR="0073742D" w:rsidRPr="00FB7E97" w:rsidRDefault="0073742D"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2</w:t>
            </w:r>
          </w:p>
        </w:tc>
        <w:tc>
          <w:tcPr>
            <w:tcW w:w="1334" w:type="dxa"/>
            <w:shd w:val="clear" w:color="auto" w:fill="auto"/>
          </w:tcPr>
          <w:p w:rsidR="0073742D" w:rsidRPr="00FB7E97" w:rsidRDefault="0073742D" w:rsidP="00AC6639">
            <w:pPr>
              <w:spacing w:after="0" w:line="240" w:lineRule="auto"/>
              <w:rPr>
                <w:rFonts w:ascii="Times New Roman" w:hAnsi="Times New Roman"/>
                <w:bCs/>
                <w:sz w:val="24"/>
                <w:szCs w:val="24"/>
              </w:rPr>
            </w:pPr>
            <w:r w:rsidRPr="00FB7E97">
              <w:rPr>
                <w:rFonts w:ascii="Times New Roman" w:hAnsi="Times New Roman"/>
                <w:bCs/>
                <w:sz w:val="24"/>
                <w:szCs w:val="24"/>
              </w:rPr>
              <w:t>Низамеева Айсылу</w:t>
            </w:r>
          </w:p>
        </w:tc>
        <w:tc>
          <w:tcPr>
            <w:tcW w:w="1640" w:type="dxa"/>
            <w:shd w:val="clear" w:color="auto" w:fill="auto"/>
          </w:tcPr>
          <w:p w:rsidR="0073742D" w:rsidRPr="00FB7E97" w:rsidRDefault="0073742D"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ИЗО</w:t>
            </w:r>
          </w:p>
        </w:tc>
        <w:tc>
          <w:tcPr>
            <w:tcW w:w="1629" w:type="dxa"/>
            <w:shd w:val="clear" w:color="auto" w:fill="auto"/>
          </w:tcPr>
          <w:p w:rsidR="0073742D" w:rsidRPr="00FB7E97" w:rsidRDefault="0073742D"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«Мир техники рисования»</w:t>
            </w:r>
          </w:p>
        </w:tc>
        <w:tc>
          <w:tcPr>
            <w:tcW w:w="2434" w:type="dxa"/>
            <w:shd w:val="clear" w:color="auto" w:fill="auto"/>
          </w:tcPr>
          <w:p w:rsidR="0073742D" w:rsidRPr="00FB7E97" w:rsidRDefault="0073742D" w:rsidP="00AC6639">
            <w:pPr>
              <w:spacing w:after="0" w:line="240" w:lineRule="auto"/>
              <w:rPr>
                <w:bCs/>
                <w:sz w:val="24"/>
                <w:szCs w:val="24"/>
              </w:rPr>
            </w:pPr>
            <w:r w:rsidRPr="00FB7E97">
              <w:rPr>
                <w:rFonts w:ascii="Times New Roman" w:hAnsi="Times New Roman"/>
                <w:sz w:val="24"/>
                <w:szCs w:val="24"/>
              </w:rPr>
              <w:t>Фахрутдинова Г.З..</w:t>
            </w:r>
          </w:p>
        </w:tc>
        <w:tc>
          <w:tcPr>
            <w:tcW w:w="976" w:type="dxa"/>
            <w:shd w:val="clear" w:color="auto" w:fill="auto"/>
          </w:tcPr>
          <w:p w:rsidR="0073742D" w:rsidRPr="00FB7E97" w:rsidRDefault="0073742D" w:rsidP="0073742D">
            <w:pPr>
              <w:spacing w:after="0" w:line="240" w:lineRule="auto"/>
              <w:rPr>
                <w:bCs/>
                <w:sz w:val="24"/>
                <w:szCs w:val="24"/>
              </w:rPr>
            </w:pPr>
            <w:r w:rsidRPr="00FB7E97">
              <w:rPr>
                <w:bCs/>
                <w:sz w:val="24"/>
                <w:szCs w:val="24"/>
              </w:rPr>
              <w:t>10</w:t>
            </w:r>
          </w:p>
        </w:tc>
        <w:tc>
          <w:tcPr>
            <w:tcW w:w="976" w:type="dxa"/>
            <w:shd w:val="clear" w:color="auto" w:fill="auto"/>
          </w:tcPr>
          <w:p w:rsidR="0073742D" w:rsidRPr="00FB7E97" w:rsidRDefault="0073742D" w:rsidP="0073742D">
            <w:pPr>
              <w:spacing w:after="0" w:line="240" w:lineRule="auto"/>
              <w:rPr>
                <w:bCs/>
                <w:sz w:val="24"/>
                <w:szCs w:val="24"/>
              </w:rPr>
            </w:pPr>
            <w:r w:rsidRPr="00FB7E97">
              <w:rPr>
                <w:bCs/>
                <w:sz w:val="24"/>
                <w:szCs w:val="24"/>
              </w:rPr>
              <w:t>5</w:t>
            </w:r>
          </w:p>
        </w:tc>
        <w:tc>
          <w:tcPr>
            <w:tcW w:w="1138" w:type="dxa"/>
            <w:shd w:val="clear" w:color="auto" w:fill="auto"/>
          </w:tcPr>
          <w:p w:rsidR="0073742D" w:rsidRPr="00FB7E97" w:rsidRDefault="0073742D" w:rsidP="0073742D">
            <w:pPr>
              <w:spacing w:after="0" w:line="240" w:lineRule="auto"/>
              <w:rPr>
                <w:bCs/>
                <w:sz w:val="24"/>
                <w:szCs w:val="24"/>
              </w:rPr>
            </w:pPr>
            <w:r w:rsidRPr="00FB7E97">
              <w:rPr>
                <w:rFonts w:ascii="Times New Roman" w:hAnsi="Times New Roman"/>
                <w:bCs/>
                <w:sz w:val="24"/>
                <w:szCs w:val="24"/>
              </w:rPr>
              <w:t>Высокий</w:t>
            </w:r>
          </w:p>
        </w:tc>
      </w:tr>
      <w:tr w:rsidR="0073742D" w:rsidRPr="00FB7E97" w:rsidTr="0073742D">
        <w:tc>
          <w:tcPr>
            <w:tcW w:w="476" w:type="dxa"/>
            <w:shd w:val="clear" w:color="auto" w:fill="auto"/>
          </w:tcPr>
          <w:p w:rsidR="0073742D" w:rsidRPr="00FB7E97" w:rsidRDefault="0073742D"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3</w:t>
            </w:r>
          </w:p>
        </w:tc>
        <w:tc>
          <w:tcPr>
            <w:tcW w:w="1334" w:type="dxa"/>
            <w:shd w:val="clear" w:color="auto" w:fill="auto"/>
          </w:tcPr>
          <w:p w:rsidR="0073742D" w:rsidRPr="00FB7E97" w:rsidRDefault="0073742D" w:rsidP="00AC6639">
            <w:pPr>
              <w:spacing w:after="0" w:line="240" w:lineRule="auto"/>
              <w:rPr>
                <w:rFonts w:ascii="Times New Roman" w:hAnsi="Times New Roman"/>
                <w:bCs/>
                <w:sz w:val="24"/>
                <w:szCs w:val="24"/>
              </w:rPr>
            </w:pPr>
            <w:r w:rsidRPr="00FB7E97">
              <w:rPr>
                <w:rFonts w:ascii="Times New Roman" w:hAnsi="Times New Roman"/>
                <w:bCs/>
                <w:sz w:val="24"/>
                <w:szCs w:val="24"/>
              </w:rPr>
              <w:t xml:space="preserve">Зарипова Азалия </w:t>
            </w:r>
          </w:p>
        </w:tc>
        <w:tc>
          <w:tcPr>
            <w:tcW w:w="1640" w:type="dxa"/>
            <w:shd w:val="clear" w:color="auto" w:fill="auto"/>
          </w:tcPr>
          <w:p w:rsidR="0073742D" w:rsidRPr="00FB7E97" w:rsidRDefault="0073742D"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Окружающий мир</w:t>
            </w:r>
          </w:p>
        </w:tc>
        <w:tc>
          <w:tcPr>
            <w:tcW w:w="1629" w:type="dxa"/>
            <w:shd w:val="clear" w:color="auto" w:fill="auto"/>
          </w:tcPr>
          <w:p w:rsidR="0073742D" w:rsidRPr="00FB7E97" w:rsidRDefault="0073742D"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«Моя любимая кошка»</w:t>
            </w:r>
          </w:p>
        </w:tc>
        <w:tc>
          <w:tcPr>
            <w:tcW w:w="2434" w:type="dxa"/>
            <w:shd w:val="clear" w:color="auto" w:fill="auto"/>
          </w:tcPr>
          <w:p w:rsidR="0073742D" w:rsidRPr="00FB7E97" w:rsidRDefault="0073742D" w:rsidP="00AC6639">
            <w:pPr>
              <w:spacing w:after="0" w:line="240" w:lineRule="auto"/>
              <w:rPr>
                <w:bCs/>
                <w:sz w:val="24"/>
                <w:szCs w:val="24"/>
              </w:rPr>
            </w:pPr>
            <w:r w:rsidRPr="00FB7E97">
              <w:rPr>
                <w:rFonts w:ascii="Times New Roman" w:hAnsi="Times New Roman"/>
                <w:sz w:val="24"/>
                <w:szCs w:val="24"/>
              </w:rPr>
              <w:t>Сулейманова Г.И.</w:t>
            </w:r>
          </w:p>
        </w:tc>
        <w:tc>
          <w:tcPr>
            <w:tcW w:w="976" w:type="dxa"/>
            <w:shd w:val="clear" w:color="auto" w:fill="auto"/>
          </w:tcPr>
          <w:p w:rsidR="0073742D" w:rsidRPr="00FB7E97" w:rsidRDefault="0073742D" w:rsidP="0073742D">
            <w:pPr>
              <w:spacing w:after="0" w:line="240" w:lineRule="auto"/>
              <w:rPr>
                <w:bCs/>
                <w:sz w:val="24"/>
                <w:szCs w:val="24"/>
              </w:rPr>
            </w:pPr>
            <w:r w:rsidRPr="00FB7E97">
              <w:rPr>
                <w:bCs/>
                <w:sz w:val="24"/>
                <w:szCs w:val="24"/>
              </w:rPr>
              <w:t>10</w:t>
            </w:r>
          </w:p>
        </w:tc>
        <w:tc>
          <w:tcPr>
            <w:tcW w:w="976" w:type="dxa"/>
            <w:shd w:val="clear" w:color="auto" w:fill="auto"/>
          </w:tcPr>
          <w:p w:rsidR="0073742D" w:rsidRPr="00FB7E97" w:rsidRDefault="0073742D" w:rsidP="0073742D">
            <w:pPr>
              <w:spacing w:after="0" w:line="240" w:lineRule="auto"/>
              <w:rPr>
                <w:bCs/>
                <w:sz w:val="24"/>
                <w:szCs w:val="24"/>
              </w:rPr>
            </w:pPr>
            <w:r w:rsidRPr="00FB7E97">
              <w:rPr>
                <w:bCs/>
                <w:sz w:val="24"/>
                <w:szCs w:val="24"/>
              </w:rPr>
              <w:t>5</w:t>
            </w:r>
          </w:p>
        </w:tc>
        <w:tc>
          <w:tcPr>
            <w:tcW w:w="1138" w:type="dxa"/>
            <w:shd w:val="clear" w:color="auto" w:fill="auto"/>
          </w:tcPr>
          <w:p w:rsidR="0073742D" w:rsidRPr="00FB7E97" w:rsidRDefault="0073742D" w:rsidP="0073742D">
            <w:pPr>
              <w:spacing w:after="0" w:line="240" w:lineRule="auto"/>
              <w:rPr>
                <w:bCs/>
                <w:sz w:val="24"/>
                <w:szCs w:val="24"/>
              </w:rPr>
            </w:pPr>
            <w:r w:rsidRPr="00FB7E97">
              <w:rPr>
                <w:rFonts w:ascii="Times New Roman" w:hAnsi="Times New Roman"/>
                <w:bCs/>
                <w:sz w:val="24"/>
                <w:szCs w:val="24"/>
              </w:rPr>
              <w:t>Высокий</w:t>
            </w:r>
          </w:p>
        </w:tc>
      </w:tr>
      <w:tr w:rsidR="0073742D" w:rsidRPr="00FB7E97" w:rsidTr="0073742D">
        <w:tc>
          <w:tcPr>
            <w:tcW w:w="476" w:type="dxa"/>
            <w:shd w:val="clear" w:color="auto" w:fill="auto"/>
          </w:tcPr>
          <w:p w:rsidR="0073742D" w:rsidRPr="00FB7E97" w:rsidRDefault="0073742D"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4</w:t>
            </w:r>
          </w:p>
        </w:tc>
        <w:tc>
          <w:tcPr>
            <w:tcW w:w="1334" w:type="dxa"/>
            <w:shd w:val="clear" w:color="auto" w:fill="auto"/>
          </w:tcPr>
          <w:p w:rsidR="0073742D" w:rsidRPr="00FB7E97" w:rsidRDefault="0073742D" w:rsidP="00AC6639">
            <w:pPr>
              <w:spacing w:after="0" w:line="240" w:lineRule="auto"/>
              <w:rPr>
                <w:rFonts w:ascii="Times New Roman" w:hAnsi="Times New Roman"/>
                <w:bCs/>
                <w:sz w:val="24"/>
                <w:szCs w:val="24"/>
              </w:rPr>
            </w:pPr>
            <w:r w:rsidRPr="00FB7E97">
              <w:rPr>
                <w:rFonts w:ascii="Times New Roman" w:hAnsi="Times New Roman"/>
                <w:bCs/>
                <w:sz w:val="24"/>
                <w:szCs w:val="24"/>
              </w:rPr>
              <w:t>Гимадеева Хадича</w:t>
            </w:r>
          </w:p>
        </w:tc>
        <w:tc>
          <w:tcPr>
            <w:tcW w:w="1640" w:type="dxa"/>
            <w:shd w:val="clear" w:color="auto" w:fill="auto"/>
          </w:tcPr>
          <w:p w:rsidR="0073742D" w:rsidRPr="00FB7E97" w:rsidRDefault="0073742D"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Окружающий мир</w:t>
            </w:r>
          </w:p>
        </w:tc>
        <w:tc>
          <w:tcPr>
            <w:tcW w:w="1629" w:type="dxa"/>
            <w:shd w:val="clear" w:color="auto" w:fill="auto"/>
          </w:tcPr>
          <w:p w:rsidR="0073742D" w:rsidRPr="00FB7E97" w:rsidRDefault="0073742D"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«Умарта кешегэ хэм табигатькэ файдасы»</w:t>
            </w:r>
          </w:p>
        </w:tc>
        <w:tc>
          <w:tcPr>
            <w:tcW w:w="2434" w:type="dxa"/>
            <w:shd w:val="clear" w:color="auto" w:fill="auto"/>
          </w:tcPr>
          <w:p w:rsidR="0073742D" w:rsidRPr="00FB7E97" w:rsidRDefault="0073742D" w:rsidP="00AC6639">
            <w:pPr>
              <w:spacing w:after="0" w:line="240" w:lineRule="auto"/>
              <w:rPr>
                <w:bCs/>
                <w:sz w:val="24"/>
                <w:szCs w:val="24"/>
              </w:rPr>
            </w:pPr>
            <w:r w:rsidRPr="00FB7E97">
              <w:rPr>
                <w:rFonts w:ascii="Times New Roman" w:hAnsi="Times New Roman"/>
                <w:sz w:val="24"/>
                <w:szCs w:val="24"/>
              </w:rPr>
              <w:t>Сулейманова Г.И.</w:t>
            </w:r>
            <w:r w:rsidRPr="00FB7E97">
              <w:rPr>
                <w:rFonts w:ascii="Times New Roman" w:hAnsi="Times New Roman"/>
                <w:bCs/>
                <w:sz w:val="24"/>
                <w:szCs w:val="24"/>
              </w:rPr>
              <w:t>.</w:t>
            </w:r>
          </w:p>
        </w:tc>
        <w:tc>
          <w:tcPr>
            <w:tcW w:w="976" w:type="dxa"/>
            <w:shd w:val="clear" w:color="auto" w:fill="auto"/>
          </w:tcPr>
          <w:p w:rsidR="0073742D" w:rsidRPr="00FB7E97" w:rsidRDefault="0073742D" w:rsidP="0073742D">
            <w:pPr>
              <w:spacing w:after="0" w:line="240" w:lineRule="auto"/>
              <w:rPr>
                <w:bCs/>
                <w:sz w:val="24"/>
                <w:szCs w:val="24"/>
              </w:rPr>
            </w:pPr>
            <w:r w:rsidRPr="00FB7E97">
              <w:rPr>
                <w:bCs/>
                <w:sz w:val="24"/>
                <w:szCs w:val="24"/>
              </w:rPr>
              <w:t>10</w:t>
            </w:r>
          </w:p>
        </w:tc>
        <w:tc>
          <w:tcPr>
            <w:tcW w:w="976" w:type="dxa"/>
            <w:shd w:val="clear" w:color="auto" w:fill="auto"/>
          </w:tcPr>
          <w:p w:rsidR="0073742D" w:rsidRPr="00FB7E97" w:rsidRDefault="0073742D" w:rsidP="0073742D">
            <w:pPr>
              <w:spacing w:after="0" w:line="240" w:lineRule="auto"/>
              <w:rPr>
                <w:bCs/>
                <w:sz w:val="24"/>
                <w:szCs w:val="24"/>
              </w:rPr>
            </w:pPr>
            <w:r w:rsidRPr="00FB7E97">
              <w:rPr>
                <w:bCs/>
                <w:sz w:val="24"/>
                <w:szCs w:val="24"/>
              </w:rPr>
              <w:t>5</w:t>
            </w:r>
          </w:p>
        </w:tc>
        <w:tc>
          <w:tcPr>
            <w:tcW w:w="1138" w:type="dxa"/>
            <w:shd w:val="clear" w:color="auto" w:fill="auto"/>
          </w:tcPr>
          <w:p w:rsidR="0073742D" w:rsidRPr="00FB7E97" w:rsidRDefault="0073742D" w:rsidP="0073742D">
            <w:pPr>
              <w:spacing w:after="0" w:line="240" w:lineRule="auto"/>
              <w:rPr>
                <w:bCs/>
                <w:sz w:val="24"/>
                <w:szCs w:val="24"/>
              </w:rPr>
            </w:pPr>
            <w:r w:rsidRPr="00FB7E97">
              <w:rPr>
                <w:rFonts w:ascii="Times New Roman" w:hAnsi="Times New Roman"/>
                <w:bCs/>
                <w:sz w:val="24"/>
                <w:szCs w:val="24"/>
              </w:rPr>
              <w:t>Высокий</w:t>
            </w:r>
          </w:p>
        </w:tc>
      </w:tr>
    </w:tbl>
    <w:p w:rsidR="001806AB" w:rsidRPr="00FB7E97" w:rsidRDefault="001806AB" w:rsidP="001806AB">
      <w:pPr>
        <w:spacing w:after="80" w:line="240" w:lineRule="auto"/>
        <w:rPr>
          <w:rFonts w:ascii="Times New Roman" w:hAnsi="Times New Roman" w:cs="Times New Roman"/>
          <w:b/>
          <w:sz w:val="24"/>
          <w:szCs w:val="24"/>
        </w:rPr>
      </w:pPr>
    </w:p>
    <w:p w:rsidR="001806AB" w:rsidRPr="00FB7E97" w:rsidRDefault="001806AB" w:rsidP="001806AB">
      <w:pPr>
        <w:spacing w:after="80" w:line="240" w:lineRule="auto"/>
        <w:jc w:val="center"/>
        <w:rPr>
          <w:rFonts w:ascii="Times New Roman" w:hAnsi="Times New Roman" w:cs="Times New Roman"/>
          <w:b/>
          <w:sz w:val="24"/>
          <w:szCs w:val="24"/>
        </w:rPr>
      </w:pPr>
      <w:r w:rsidRPr="00FB7E97">
        <w:rPr>
          <w:rFonts w:ascii="Times New Roman" w:hAnsi="Times New Roman" w:cs="Times New Roman"/>
          <w:b/>
          <w:sz w:val="24"/>
          <w:szCs w:val="24"/>
        </w:rPr>
        <w:t>Результат выполнения итоговых индивидуальных проектных работ, об</w:t>
      </w:r>
      <w:r w:rsidR="0073742D" w:rsidRPr="00FB7E97">
        <w:rPr>
          <w:rFonts w:ascii="Times New Roman" w:hAnsi="Times New Roman" w:cs="Times New Roman"/>
          <w:b/>
          <w:sz w:val="24"/>
          <w:szCs w:val="24"/>
        </w:rPr>
        <w:t xml:space="preserve">учающихся 2 </w:t>
      </w:r>
      <w:r w:rsidRPr="00FB7E97">
        <w:rPr>
          <w:rFonts w:ascii="Times New Roman" w:hAnsi="Times New Roman" w:cs="Times New Roman"/>
          <w:b/>
          <w:sz w:val="24"/>
          <w:szCs w:val="24"/>
        </w:rPr>
        <w:t>класса</w:t>
      </w:r>
    </w:p>
    <w:tbl>
      <w:tblPr>
        <w:tblW w:w="10774"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5"/>
        <w:gridCol w:w="1578"/>
        <w:gridCol w:w="1640"/>
        <w:gridCol w:w="1794"/>
        <w:gridCol w:w="2198"/>
        <w:gridCol w:w="988"/>
        <w:gridCol w:w="985"/>
        <w:gridCol w:w="1146"/>
      </w:tblGrid>
      <w:tr w:rsidR="00FC5524" w:rsidRPr="00FB7E97" w:rsidTr="00FC5524">
        <w:tc>
          <w:tcPr>
            <w:tcW w:w="445" w:type="dxa"/>
            <w:shd w:val="clear" w:color="auto" w:fill="auto"/>
          </w:tcPr>
          <w:p w:rsidR="0073742D" w:rsidRPr="00FB7E97" w:rsidRDefault="0073742D"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w:t>
            </w:r>
          </w:p>
        </w:tc>
        <w:tc>
          <w:tcPr>
            <w:tcW w:w="1578" w:type="dxa"/>
            <w:shd w:val="clear" w:color="auto" w:fill="auto"/>
          </w:tcPr>
          <w:p w:rsidR="0073742D" w:rsidRPr="00FB7E97" w:rsidRDefault="0073742D"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ФИО учащихся</w:t>
            </w:r>
          </w:p>
        </w:tc>
        <w:tc>
          <w:tcPr>
            <w:tcW w:w="1640" w:type="dxa"/>
            <w:shd w:val="clear" w:color="auto" w:fill="auto"/>
          </w:tcPr>
          <w:p w:rsidR="0073742D" w:rsidRPr="00FB7E97" w:rsidRDefault="0073742D"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 xml:space="preserve">Предмет </w:t>
            </w:r>
          </w:p>
        </w:tc>
        <w:tc>
          <w:tcPr>
            <w:tcW w:w="1794" w:type="dxa"/>
            <w:shd w:val="clear" w:color="auto" w:fill="auto"/>
          </w:tcPr>
          <w:p w:rsidR="0073742D" w:rsidRPr="00FB7E97" w:rsidRDefault="0073742D"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 xml:space="preserve">Тема проекта </w:t>
            </w:r>
          </w:p>
        </w:tc>
        <w:tc>
          <w:tcPr>
            <w:tcW w:w="2198" w:type="dxa"/>
            <w:shd w:val="clear" w:color="auto" w:fill="auto"/>
          </w:tcPr>
          <w:p w:rsidR="0073742D" w:rsidRPr="00FB7E97" w:rsidRDefault="0073742D"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 xml:space="preserve">Руководитель проекта </w:t>
            </w:r>
          </w:p>
        </w:tc>
        <w:tc>
          <w:tcPr>
            <w:tcW w:w="988" w:type="dxa"/>
            <w:shd w:val="clear" w:color="auto" w:fill="auto"/>
          </w:tcPr>
          <w:p w:rsidR="0073742D" w:rsidRPr="00FB7E97" w:rsidRDefault="0073742D" w:rsidP="0073742D">
            <w:pPr>
              <w:spacing w:after="0" w:line="240" w:lineRule="auto"/>
              <w:jc w:val="center"/>
              <w:rPr>
                <w:rFonts w:ascii="Times New Roman" w:hAnsi="Times New Roman"/>
                <w:bCs/>
                <w:sz w:val="24"/>
                <w:szCs w:val="24"/>
              </w:rPr>
            </w:pPr>
            <w:r w:rsidRPr="00FB7E97">
              <w:rPr>
                <w:rFonts w:ascii="Times New Roman" w:hAnsi="Times New Roman"/>
                <w:bCs/>
                <w:sz w:val="24"/>
                <w:szCs w:val="24"/>
              </w:rPr>
              <w:t>Итоговый бал</w:t>
            </w:r>
          </w:p>
        </w:tc>
        <w:tc>
          <w:tcPr>
            <w:tcW w:w="985" w:type="dxa"/>
            <w:shd w:val="clear" w:color="auto" w:fill="auto"/>
          </w:tcPr>
          <w:p w:rsidR="0073742D" w:rsidRPr="00FB7E97" w:rsidRDefault="0073742D"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 xml:space="preserve">Оценка </w:t>
            </w:r>
          </w:p>
        </w:tc>
        <w:tc>
          <w:tcPr>
            <w:tcW w:w="1146" w:type="dxa"/>
            <w:shd w:val="clear" w:color="auto" w:fill="auto"/>
          </w:tcPr>
          <w:p w:rsidR="0073742D" w:rsidRPr="00FB7E97" w:rsidRDefault="0073742D"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Уровен</w:t>
            </w:r>
            <w:r w:rsidR="00FC5524" w:rsidRPr="00FB7E97">
              <w:rPr>
                <w:rFonts w:ascii="Times New Roman" w:hAnsi="Times New Roman"/>
                <w:bCs/>
                <w:sz w:val="24"/>
                <w:szCs w:val="24"/>
              </w:rPr>
              <w:t>ь</w:t>
            </w:r>
          </w:p>
        </w:tc>
      </w:tr>
      <w:tr w:rsidR="00FC5524" w:rsidRPr="00FB7E97" w:rsidTr="00FC5524">
        <w:tc>
          <w:tcPr>
            <w:tcW w:w="445" w:type="dxa"/>
            <w:shd w:val="clear" w:color="auto" w:fill="auto"/>
          </w:tcPr>
          <w:p w:rsidR="0073742D" w:rsidRPr="00FB7E97" w:rsidRDefault="0073742D"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1</w:t>
            </w:r>
          </w:p>
        </w:tc>
        <w:tc>
          <w:tcPr>
            <w:tcW w:w="1578" w:type="dxa"/>
            <w:shd w:val="clear" w:color="auto" w:fill="auto"/>
          </w:tcPr>
          <w:p w:rsidR="0073742D" w:rsidRPr="00FB7E97" w:rsidRDefault="0073742D" w:rsidP="00AC6639">
            <w:pPr>
              <w:spacing w:after="0" w:line="240" w:lineRule="auto"/>
              <w:rPr>
                <w:rFonts w:ascii="Times New Roman" w:hAnsi="Times New Roman"/>
                <w:bCs/>
                <w:sz w:val="24"/>
                <w:szCs w:val="24"/>
              </w:rPr>
            </w:pPr>
            <w:r w:rsidRPr="00FB7E97">
              <w:rPr>
                <w:rFonts w:ascii="Times New Roman" w:hAnsi="Times New Roman"/>
                <w:bCs/>
                <w:sz w:val="24"/>
                <w:szCs w:val="24"/>
              </w:rPr>
              <w:t>Киямова Айзиля</w:t>
            </w:r>
          </w:p>
        </w:tc>
        <w:tc>
          <w:tcPr>
            <w:tcW w:w="1640" w:type="dxa"/>
            <w:shd w:val="clear" w:color="auto" w:fill="auto"/>
          </w:tcPr>
          <w:p w:rsidR="0073742D" w:rsidRPr="00FB7E97" w:rsidRDefault="0073742D"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Окружающий мир</w:t>
            </w:r>
          </w:p>
        </w:tc>
        <w:tc>
          <w:tcPr>
            <w:tcW w:w="1794" w:type="dxa"/>
            <w:shd w:val="clear" w:color="auto" w:fill="auto"/>
          </w:tcPr>
          <w:p w:rsidR="0073742D" w:rsidRPr="00FB7E97" w:rsidRDefault="0073742D"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«Орхидея – яраткан булмэ голем»»</w:t>
            </w:r>
          </w:p>
        </w:tc>
        <w:tc>
          <w:tcPr>
            <w:tcW w:w="2198" w:type="dxa"/>
            <w:shd w:val="clear" w:color="auto" w:fill="auto"/>
          </w:tcPr>
          <w:p w:rsidR="0073742D" w:rsidRPr="00FB7E97" w:rsidRDefault="0073742D" w:rsidP="00AC6639">
            <w:pPr>
              <w:spacing w:after="0" w:line="240" w:lineRule="auto"/>
              <w:rPr>
                <w:rFonts w:ascii="Times New Roman" w:hAnsi="Times New Roman"/>
                <w:bCs/>
                <w:sz w:val="24"/>
                <w:szCs w:val="24"/>
              </w:rPr>
            </w:pPr>
            <w:r w:rsidRPr="00FB7E97">
              <w:rPr>
                <w:rFonts w:ascii="Times New Roman" w:hAnsi="Times New Roman"/>
                <w:sz w:val="24"/>
                <w:szCs w:val="24"/>
              </w:rPr>
              <w:t>Сулейманова Г.И.</w:t>
            </w:r>
            <w:r w:rsidRPr="00FB7E97">
              <w:rPr>
                <w:rFonts w:ascii="Times New Roman" w:hAnsi="Times New Roman"/>
                <w:bCs/>
                <w:sz w:val="24"/>
                <w:szCs w:val="24"/>
              </w:rPr>
              <w:t>.</w:t>
            </w:r>
          </w:p>
        </w:tc>
        <w:tc>
          <w:tcPr>
            <w:tcW w:w="988" w:type="dxa"/>
            <w:shd w:val="clear" w:color="auto" w:fill="auto"/>
          </w:tcPr>
          <w:p w:rsidR="0073742D" w:rsidRPr="00FB7E97" w:rsidRDefault="00BE3F47" w:rsidP="0073742D">
            <w:pPr>
              <w:spacing w:after="0" w:line="240" w:lineRule="auto"/>
              <w:rPr>
                <w:rFonts w:ascii="Times New Roman" w:hAnsi="Times New Roman"/>
                <w:bCs/>
                <w:sz w:val="24"/>
                <w:szCs w:val="24"/>
              </w:rPr>
            </w:pPr>
            <w:r>
              <w:rPr>
                <w:rFonts w:ascii="Times New Roman" w:hAnsi="Times New Roman"/>
                <w:bCs/>
                <w:sz w:val="24"/>
                <w:szCs w:val="24"/>
              </w:rPr>
              <w:t>10</w:t>
            </w:r>
          </w:p>
        </w:tc>
        <w:tc>
          <w:tcPr>
            <w:tcW w:w="985" w:type="dxa"/>
            <w:shd w:val="clear" w:color="auto" w:fill="auto"/>
          </w:tcPr>
          <w:p w:rsidR="0073742D" w:rsidRPr="00FB7E97" w:rsidRDefault="00BE3F47" w:rsidP="0073742D">
            <w:pPr>
              <w:spacing w:after="0" w:line="240" w:lineRule="auto"/>
              <w:rPr>
                <w:rFonts w:ascii="Times New Roman" w:hAnsi="Times New Roman"/>
                <w:bCs/>
                <w:sz w:val="24"/>
                <w:szCs w:val="24"/>
              </w:rPr>
            </w:pPr>
            <w:r>
              <w:rPr>
                <w:rFonts w:ascii="Times New Roman" w:hAnsi="Times New Roman"/>
                <w:bCs/>
                <w:sz w:val="24"/>
                <w:szCs w:val="24"/>
              </w:rPr>
              <w:t>5</w:t>
            </w:r>
          </w:p>
        </w:tc>
        <w:tc>
          <w:tcPr>
            <w:tcW w:w="1146" w:type="dxa"/>
            <w:shd w:val="clear" w:color="auto" w:fill="auto"/>
          </w:tcPr>
          <w:p w:rsidR="0073742D" w:rsidRPr="00FB7E97" w:rsidRDefault="00BE3F47" w:rsidP="0073742D">
            <w:pPr>
              <w:spacing w:after="0" w:line="240" w:lineRule="auto"/>
              <w:rPr>
                <w:rFonts w:ascii="Times New Roman" w:hAnsi="Times New Roman"/>
                <w:bCs/>
                <w:sz w:val="24"/>
                <w:szCs w:val="24"/>
              </w:rPr>
            </w:pPr>
            <w:r>
              <w:rPr>
                <w:rFonts w:ascii="Times New Roman" w:hAnsi="Times New Roman"/>
                <w:bCs/>
                <w:sz w:val="24"/>
                <w:szCs w:val="24"/>
              </w:rPr>
              <w:t xml:space="preserve">Высокий </w:t>
            </w:r>
          </w:p>
        </w:tc>
      </w:tr>
      <w:tr w:rsidR="00FC5524" w:rsidRPr="00FB7E97" w:rsidTr="00FC5524">
        <w:tc>
          <w:tcPr>
            <w:tcW w:w="445" w:type="dxa"/>
            <w:shd w:val="clear" w:color="auto" w:fill="auto"/>
          </w:tcPr>
          <w:p w:rsidR="0073742D" w:rsidRPr="00FB7E97" w:rsidRDefault="0073742D"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2</w:t>
            </w:r>
          </w:p>
        </w:tc>
        <w:tc>
          <w:tcPr>
            <w:tcW w:w="1578" w:type="dxa"/>
            <w:shd w:val="clear" w:color="auto" w:fill="auto"/>
          </w:tcPr>
          <w:p w:rsidR="0073742D" w:rsidRPr="00FB7E97" w:rsidRDefault="0073742D" w:rsidP="00AC6639">
            <w:pPr>
              <w:spacing w:after="0" w:line="240" w:lineRule="auto"/>
              <w:rPr>
                <w:rFonts w:ascii="Times New Roman" w:hAnsi="Times New Roman"/>
                <w:bCs/>
                <w:sz w:val="24"/>
                <w:szCs w:val="24"/>
              </w:rPr>
            </w:pPr>
            <w:r w:rsidRPr="00FB7E97">
              <w:rPr>
                <w:rFonts w:ascii="Times New Roman" w:hAnsi="Times New Roman"/>
                <w:bCs/>
                <w:sz w:val="24"/>
                <w:szCs w:val="24"/>
              </w:rPr>
              <w:t>Сулейманова Мадина</w:t>
            </w:r>
          </w:p>
        </w:tc>
        <w:tc>
          <w:tcPr>
            <w:tcW w:w="1640" w:type="dxa"/>
            <w:shd w:val="clear" w:color="auto" w:fill="auto"/>
          </w:tcPr>
          <w:p w:rsidR="0073742D" w:rsidRPr="00FB7E97" w:rsidRDefault="0073742D"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 xml:space="preserve">Технология </w:t>
            </w:r>
          </w:p>
        </w:tc>
        <w:tc>
          <w:tcPr>
            <w:tcW w:w="1794" w:type="dxa"/>
            <w:shd w:val="clear" w:color="auto" w:fill="auto"/>
          </w:tcPr>
          <w:p w:rsidR="0073742D" w:rsidRPr="00FB7E97" w:rsidRDefault="0073742D"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«Халкымнын кунел бизэклэре»»</w:t>
            </w:r>
          </w:p>
        </w:tc>
        <w:tc>
          <w:tcPr>
            <w:tcW w:w="2198" w:type="dxa"/>
            <w:shd w:val="clear" w:color="auto" w:fill="auto"/>
          </w:tcPr>
          <w:p w:rsidR="0073742D" w:rsidRPr="00FB7E97" w:rsidRDefault="0073742D" w:rsidP="00AC6639">
            <w:pPr>
              <w:spacing w:after="0" w:line="240" w:lineRule="auto"/>
              <w:rPr>
                <w:bCs/>
                <w:sz w:val="24"/>
                <w:szCs w:val="24"/>
              </w:rPr>
            </w:pPr>
            <w:r w:rsidRPr="00FB7E97">
              <w:rPr>
                <w:rFonts w:ascii="Times New Roman" w:hAnsi="Times New Roman"/>
                <w:sz w:val="24"/>
                <w:szCs w:val="24"/>
              </w:rPr>
              <w:t>Сулейманова Г.И.</w:t>
            </w:r>
            <w:r w:rsidRPr="00FB7E97">
              <w:rPr>
                <w:rFonts w:ascii="Times New Roman" w:hAnsi="Times New Roman"/>
                <w:bCs/>
                <w:sz w:val="24"/>
                <w:szCs w:val="24"/>
              </w:rPr>
              <w:t>.</w:t>
            </w:r>
          </w:p>
        </w:tc>
        <w:tc>
          <w:tcPr>
            <w:tcW w:w="988" w:type="dxa"/>
            <w:shd w:val="clear" w:color="auto" w:fill="auto"/>
          </w:tcPr>
          <w:p w:rsidR="0073742D" w:rsidRPr="00FB7E97" w:rsidRDefault="00BE3F47" w:rsidP="0073742D">
            <w:pPr>
              <w:spacing w:after="0" w:line="240" w:lineRule="auto"/>
              <w:rPr>
                <w:bCs/>
                <w:sz w:val="24"/>
                <w:szCs w:val="24"/>
              </w:rPr>
            </w:pPr>
            <w:r>
              <w:rPr>
                <w:bCs/>
                <w:sz w:val="24"/>
                <w:szCs w:val="24"/>
              </w:rPr>
              <w:t>10</w:t>
            </w:r>
          </w:p>
        </w:tc>
        <w:tc>
          <w:tcPr>
            <w:tcW w:w="985" w:type="dxa"/>
            <w:shd w:val="clear" w:color="auto" w:fill="auto"/>
          </w:tcPr>
          <w:p w:rsidR="0073742D" w:rsidRPr="00FB7E97" w:rsidRDefault="00BE3F47" w:rsidP="0073742D">
            <w:pPr>
              <w:spacing w:after="0" w:line="240" w:lineRule="auto"/>
              <w:rPr>
                <w:bCs/>
                <w:sz w:val="24"/>
                <w:szCs w:val="24"/>
              </w:rPr>
            </w:pPr>
            <w:r>
              <w:rPr>
                <w:bCs/>
                <w:sz w:val="24"/>
                <w:szCs w:val="24"/>
              </w:rPr>
              <w:t>5</w:t>
            </w:r>
          </w:p>
        </w:tc>
        <w:tc>
          <w:tcPr>
            <w:tcW w:w="1146" w:type="dxa"/>
            <w:shd w:val="clear" w:color="auto" w:fill="auto"/>
          </w:tcPr>
          <w:p w:rsidR="0073742D" w:rsidRPr="00FB7E97" w:rsidRDefault="00BE3F47" w:rsidP="0073742D">
            <w:pPr>
              <w:spacing w:after="0" w:line="240" w:lineRule="auto"/>
              <w:rPr>
                <w:bCs/>
                <w:sz w:val="24"/>
                <w:szCs w:val="24"/>
              </w:rPr>
            </w:pPr>
            <w:r>
              <w:rPr>
                <w:bCs/>
                <w:sz w:val="24"/>
                <w:szCs w:val="24"/>
              </w:rPr>
              <w:t xml:space="preserve">Высокий </w:t>
            </w:r>
          </w:p>
        </w:tc>
      </w:tr>
      <w:tr w:rsidR="00FC5524" w:rsidRPr="00FB7E97" w:rsidTr="00FC5524">
        <w:tc>
          <w:tcPr>
            <w:tcW w:w="445" w:type="dxa"/>
            <w:shd w:val="clear" w:color="auto" w:fill="auto"/>
          </w:tcPr>
          <w:p w:rsidR="0073742D" w:rsidRPr="00FB7E97" w:rsidRDefault="0073742D"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3</w:t>
            </w:r>
          </w:p>
        </w:tc>
        <w:tc>
          <w:tcPr>
            <w:tcW w:w="1578" w:type="dxa"/>
            <w:shd w:val="clear" w:color="auto" w:fill="auto"/>
          </w:tcPr>
          <w:p w:rsidR="0073742D" w:rsidRPr="00FB7E97" w:rsidRDefault="0073742D" w:rsidP="00AC6639">
            <w:pPr>
              <w:spacing w:after="0" w:line="240" w:lineRule="auto"/>
              <w:rPr>
                <w:rFonts w:ascii="Times New Roman" w:hAnsi="Times New Roman"/>
                <w:bCs/>
                <w:sz w:val="24"/>
                <w:szCs w:val="24"/>
              </w:rPr>
            </w:pPr>
            <w:r w:rsidRPr="00FB7E97">
              <w:rPr>
                <w:rFonts w:ascii="Times New Roman" w:hAnsi="Times New Roman"/>
                <w:bCs/>
                <w:sz w:val="24"/>
                <w:szCs w:val="24"/>
              </w:rPr>
              <w:t>Шакирова Салима</w:t>
            </w:r>
          </w:p>
        </w:tc>
        <w:tc>
          <w:tcPr>
            <w:tcW w:w="1640" w:type="dxa"/>
            <w:shd w:val="clear" w:color="auto" w:fill="auto"/>
          </w:tcPr>
          <w:p w:rsidR="0073742D" w:rsidRPr="00FB7E97" w:rsidRDefault="0073742D"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Окружающий мир</w:t>
            </w:r>
          </w:p>
        </w:tc>
        <w:tc>
          <w:tcPr>
            <w:tcW w:w="1794" w:type="dxa"/>
            <w:shd w:val="clear" w:color="auto" w:fill="auto"/>
          </w:tcPr>
          <w:p w:rsidR="0073742D" w:rsidRPr="00FB7E97" w:rsidRDefault="0073742D"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«Удивительное свойства лизуна»</w:t>
            </w:r>
          </w:p>
        </w:tc>
        <w:tc>
          <w:tcPr>
            <w:tcW w:w="2198" w:type="dxa"/>
            <w:shd w:val="clear" w:color="auto" w:fill="auto"/>
          </w:tcPr>
          <w:p w:rsidR="0073742D" w:rsidRPr="00FB7E97" w:rsidRDefault="0073742D" w:rsidP="00AC6639">
            <w:pPr>
              <w:spacing w:after="0" w:line="240" w:lineRule="auto"/>
              <w:rPr>
                <w:bCs/>
                <w:sz w:val="24"/>
                <w:szCs w:val="24"/>
              </w:rPr>
            </w:pPr>
            <w:r w:rsidRPr="00FB7E97">
              <w:rPr>
                <w:rFonts w:ascii="Times New Roman" w:hAnsi="Times New Roman"/>
                <w:sz w:val="24"/>
                <w:szCs w:val="24"/>
              </w:rPr>
              <w:t>Сулейманова Г.И.</w:t>
            </w:r>
            <w:r w:rsidRPr="00FB7E97">
              <w:rPr>
                <w:rFonts w:ascii="Times New Roman" w:hAnsi="Times New Roman"/>
                <w:bCs/>
                <w:sz w:val="24"/>
                <w:szCs w:val="24"/>
              </w:rPr>
              <w:t>..</w:t>
            </w:r>
          </w:p>
        </w:tc>
        <w:tc>
          <w:tcPr>
            <w:tcW w:w="988" w:type="dxa"/>
            <w:shd w:val="clear" w:color="auto" w:fill="auto"/>
          </w:tcPr>
          <w:p w:rsidR="0073742D" w:rsidRPr="00FB7E97" w:rsidRDefault="00BE3F47" w:rsidP="0073742D">
            <w:pPr>
              <w:spacing w:after="0" w:line="240" w:lineRule="auto"/>
              <w:rPr>
                <w:bCs/>
                <w:sz w:val="24"/>
                <w:szCs w:val="24"/>
              </w:rPr>
            </w:pPr>
            <w:r>
              <w:rPr>
                <w:bCs/>
                <w:sz w:val="24"/>
                <w:szCs w:val="24"/>
              </w:rPr>
              <w:t>10</w:t>
            </w:r>
          </w:p>
        </w:tc>
        <w:tc>
          <w:tcPr>
            <w:tcW w:w="985" w:type="dxa"/>
            <w:shd w:val="clear" w:color="auto" w:fill="auto"/>
          </w:tcPr>
          <w:p w:rsidR="0073742D" w:rsidRPr="00FB7E97" w:rsidRDefault="00BE3F47" w:rsidP="0073742D">
            <w:pPr>
              <w:spacing w:after="0" w:line="240" w:lineRule="auto"/>
              <w:rPr>
                <w:bCs/>
                <w:sz w:val="24"/>
                <w:szCs w:val="24"/>
              </w:rPr>
            </w:pPr>
            <w:r>
              <w:rPr>
                <w:bCs/>
                <w:sz w:val="24"/>
                <w:szCs w:val="24"/>
              </w:rPr>
              <w:t>5</w:t>
            </w:r>
          </w:p>
        </w:tc>
        <w:tc>
          <w:tcPr>
            <w:tcW w:w="1146" w:type="dxa"/>
            <w:shd w:val="clear" w:color="auto" w:fill="auto"/>
          </w:tcPr>
          <w:p w:rsidR="0073742D" w:rsidRPr="00FB7E97" w:rsidRDefault="00BE3F47" w:rsidP="0073742D">
            <w:pPr>
              <w:spacing w:after="0" w:line="240" w:lineRule="auto"/>
              <w:rPr>
                <w:bCs/>
                <w:sz w:val="24"/>
                <w:szCs w:val="24"/>
              </w:rPr>
            </w:pPr>
            <w:r>
              <w:rPr>
                <w:bCs/>
                <w:sz w:val="24"/>
                <w:szCs w:val="24"/>
              </w:rPr>
              <w:t xml:space="preserve">Высокий </w:t>
            </w:r>
          </w:p>
        </w:tc>
      </w:tr>
    </w:tbl>
    <w:p w:rsidR="001806AB" w:rsidRPr="00FB7E97" w:rsidRDefault="001806AB" w:rsidP="00406594">
      <w:pPr>
        <w:spacing w:after="80" w:line="240" w:lineRule="auto"/>
        <w:rPr>
          <w:rFonts w:ascii="Times New Roman" w:hAnsi="Times New Roman" w:cs="Times New Roman"/>
          <w:b/>
          <w:sz w:val="24"/>
          <w:szCs w:val="24"/>
        </w:rPr>
      </w:pPr>
    </w:p>
    <w:p w:rsidR="0050393D" w:rsidRPr="00FB7E97" w:rsidRDefault="0050393D" w:rsidP="001806AB">
      <w:pPr>
        <w:spacing w:after="80" w:line="240" w:lineRule="auto"/>
        <w:jc w:val="center"/>
        <w:rPr>
          <w:rFonts w:ascii="Times New Roman" w:hAnsi="Times New Roman" w:cs="Times New Roman"/>
          <w:b/>
          <w:sz w:val="24"/>
          <w:szCs w:val="24"/>
        </w:rPr>
      </w:pPr>
    </w:p>
    <w:p w:rsidR="0050393D" w:rsidRPr="00FB7E97" w:rsidRDefault="0050393D" w:rsidP="001806AB">
      <w:pPr>
        <w:spacing w:after="80" w:line="240" w:lineRule="auto"/>
        <w:jc w:val="center"/>
        <w:rPr>
          <w:rFonts w:ascii="Times New Roman" w:hAnsi="Times New Roman" w:cs="Times New Roman"/>
          <w:b/>
          <w:sz w:val="24"/>
          <w:szCs w:val="24"/>
        </w:rPr>
      </w:pPr>
    </w:p>
    <w:p w:rsidR="001806AB" w:rsidRPr="00FB7E97" w:rsidRDefault="001806AB" w:rsidP="001806AB">
      <w:pPr>
        <w:spacing w:after="80" w:line="240" w:lineRule="auto"/>
        <w:jc w:val="center"/>
        <w:rPr>
          <w:rFonts w:ascii="Times New Roman" w:hAnsi="Times New Roman" w:cs="Times New Roman"/>
          <w:b/>
          <w:sz w:val="24"/>
          <w:szCs w:val="24"/>
        </w:rPr>
      </w:pPr>
      <w:r w:rsidRPr="00FB7E97">
        <w:rPr>
          <w:rFonts w:ascii="Times New Roman" w:hAnsi="Times New Roman" w:cs="Times New Roman"/>
          <w:b/>
          <w:sz w:val="24"/>
          <w:szCs w:val="24"/>
        </w:rPr>
        <w:t xml:space="preserve">Результат выполнения итоговых </w:t>
      </w:r>
      <w:proofErr w:type="gramStart"/>
      <w:r w:rsidRPr="00FB7E97">
        <w:rPr>
          <w:rFonts w:ascii="Times New Roman" w:hAnsi="Times New Roman" w:cs="Times New Roman"/>
          <w:b/>
          <w:sz w:val="24"/>
          <w:szCs w:val="24"/>
        </w:rPr>
        <w:t>индивидуальных проектных работ</w:t>
      </w:r>
      <w:proofErr w:type="gramEnd"/>
      <w:r w:rsidRPr="00FB7E97">
        <w:rPr>
          <w:rFonts w:ascii="Times New Roman" w:hAnsi="Times New Roman" w:cs="Times New Roman"/>
          <w:b/>
          <w:sz w:val="24"/>
          <w:szCs w:val="24"/>
        </w:rPr>
        <w:t xml:space="preserve"> обучающихся</w:t>
      </w:r>
      <w:r w:rsidRPr="00FB7E97">
        <w:rPr>
          <w:rFonts w:ascii="Times New Roman" w:hAnsi="Times New Roman" w:cs="Times New Roman"/>
          <w:b/>
          <w:sz w:val="24"/>
          <w:szCs w:val="24"/>
          <w:lang w:val="tt-RU"/>
        </w:rPr>
        <w:t xml:space="preserve"> 4 </w:t>
      </w:r>
      <w:r w:rsidRPr="00FB7E97">
        <w:rPr>
          <w:rFonts w:ascii="Times New Roman" w:hAnsi="Times New Roman" w:cs="Times New Roman"/>
          <w:b/>
          <w:sz w:val="24"/>
          <w:szCs w:val="24"/>
        </w:rPr>
        <w:t xml:space="preserve">класса </w:t>
      </w:r>
    </w:p>
    <w:p w:rsidR="00FC5524" w:rsidRPr="00FB7E97" w:rsidRDefault="00FC5524" w:rsidP="001806AB">
      <w:pPr>
        <w:spacing w:after="80" w:line="240" w:lineRule="auto"/>
        <w:jc w:val="center"/>
        <w:rPr>
          <w:rFonts w:ascii="Times New Roman" w:hAnsi="Times New Roman" w:cs="Times New Roman"/>
          <w:b/>
          <w:sz w:val="24"/>
          <w:szCs w:val="24"/>
        </w:rPr>
      </w:pPr>
    </w:p>
    <w:tbl>
      <w:tblPr>
        <w:tblW w:w="10988"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7"/>
        <w:gridCol w:w="1632"/>
        <w:gridCol w:w="1640"/>
        <w:gridCol w:w="2225"/>
        <w:gridCol w:w="2268"/>
        <w:gridCol w:w="65"/>
        <w:gridCol w:w="786"/>
        <w:gridCol w:w="489"/>
        <w:gridCol w:w="91"/>
        <w:gridCol w:w="1324"/>
        <w:gridCol w:w="11"/>
      </w:tblGrid>
      <w:tr w:rsidR="00406594" w:rsidRPr="00FB7E97" w:rsidTr="002800E1">
        <w:tc>
          <w:tcPr>
            <w:tcW w:w="457" w:type="dxa"/>
            <w:shd w:val="clear" w:color="auto" w:fill="auto"/>
          </w:tcPr>
          <w:p w:rsidR="00FC5524" w:rsidRPr="00FB7E97" w:rsidRDefault="00FC5524"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w:t>
            </w:r>
          </w:p>
        </w:tc>
        <w:tc>
          <w:tcPr>
            <w:tcW w:w="1632" w:type="dxa"/>
            <w:shd w:val="clear" w:color="auto" w:fill="auto"/>
          </w:tcPr>
          <w:p w:rsidR="00FC5524" w:rsidRPr="00FB7E97" w:rsidRDefault="00FC5524"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ФИО учащихся</w:t>
            </w:r>
          </w:p>
        </w:tc>
        <w:tc>
          <w:tcPr>
            <w:tcW w:w="1640" w:type="dxa"/>
            <w:shd w:val="clear" w:color="auto" w:fill="auto"/>
          </w:tcPr>
          <w:p w:rsidR="00FC5524" w:rsidRPr="00FB7E97" w:rsidRDefault="00FC5524"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 xml:space="preserve">Предмет </w:t>
            </w:r>
          </w:p>
        </w:tc>
        <w:tc>
          <w:tcPr>
            <w:tcW w:w="2225" w:type="dxa"/>
            <w:shd w:val="clear" w:color="auto" w:fill="auto"/>
          </w:tcPr>
          <w:p w:rsidR="00FC5524" w:rsidRPr="00FB7E97" w:rsidRDefault="00FC5524"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 xml:space="preserve">Тема проекта </w:t>
            </w:r>
          </w:p>
        </w:tc>
        <w:tc>
          <w:tcPr>
            <w:tcW w:w="2268" w:type="dxa"/>
            <w:shd w:val="clear" w:color="auto" w:fill="auto"/>
          </w:tcPr>
          <w:p w:rsidR="00FC5524" w:rsidRPr="00FB7E97" w:rsidRDefault="00FC5524"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 xml:space="preserve">Руководитель проекта </w:t>
            </w:r>
          </w:p>
        </w:tc>
        <w:tc>
          <w:tcPr>
            <w:tcW w:w="851" w:type="dxa"/>
            <w:gridSpan w:val="2"/>
            <w:shd w:val="clear" w:color="auto" w:fill="auto"/>
          </w:tcPr>
          <w:p w:rsidR="00FC5524" w:rsidRPr="00FB7E97" w:rsidRDefault="00FC5524"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Итоговый бал</w:t>
            </w:r>
          </w:p>
        </w:tc>
        <w:tc>
          <w:tcPr>
            <w:tcW w:w="580" w:type="dxa"/>
            <w:gridSpan w:val="2"/>
            <w:shd w:val="clear" w:color="auto" w:fill="auto"/>
          </w:tcPr>
          <w:p w:rsidR="00FC5524" w:rsidRPr="00FB7E97" w:rsidRDefault="00FC5524"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 xml:space="preserve">Оценка </w:t>
            </w:r>
          </w:p>
        </w:tc>
        <w:tc>
          <w:tcPr>
            <w:tcW w:w="1335" w:type="dxa"/>
            <w:gridSpan w:val="2"/>
            <w:shd w:val="clear" w:color="auto" w:fill="auto"/>
          </w:tcPr>
          <w:p w:rsidR="00FC5524" w:rsidRPr="00FB7E97" w:rsidRDefault="00FC5524"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 xml:space="preserve">Уровень </w:t>
            </w:r>
          </w:p>
        </w:tc>
      </w:tr>
      <w:tr w:rsidR="00406594" w:rsidRPr="00FB7E97" w:rsidTr="002800E1">
        <w:tc>
          <w:tcPr>
            <w:tcW w:w="457" w:type="dxa"/>
            <w:shd w:val="clear" w:color="auto" w:fill="auto"/>
          </w:tcPr>
          <w:p w:rsidR="00FC5524" w:rsidRPr="00FB7E97" w:rsidRDefault="00FC5524"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1</w:t>
            </w:r>
          </w:p>
        </w:tc>
        <w:tc>
          <w:tcPr>
            <w:tcW w:w="1632" w:type="dxa"/>
            <w:shd w:val="clear" w:color="auto" w:fill="auto"/>
          </w:tcPr>
          <w:p w:rsidR="00FC5524" w:rsidRPr="00FB7E97" w:rsidRDefault="00FC5524" w:rsidP="00AC6639">
            <w:pPr>
              <w:spacing w:after="0" w:line="240" w:lineRule="auto"/>
              <w:rPr>
                <w:rFonts w:ascii="Times New Roman" w:hAnsi="Times New Roman"/>
                <w:bCs/>
                <w:sz w:val="24"/>
                <w:szCs w:val="24"/>
              </w:rPr>
            </w:pPr>
            <w:r w:rsidRPr="00FB7E97">
              <w:rPr>
                <w:rFonts w:ascii="Times New Roman" w:hAnsi="Times New Roman"/>
                <w:bCs/>
                <w:sz w:val="24"/>
                <w:szCs w:val="24"/>
              </w:rPr>
              <w:t>Гайнутдинов Илназ</w:t>
            </w:r>
          </w:p>
        </w:tc>
        <w:tc>
          <w:tcPr>
            <w:tcW w:w="1640" w:type="dxa"/>
            <w:shd w:val="clear" w:color="auto" w:fill="auto"/>
          </w:tcPr>
          <w:p w:rsidR="00FC5524" w:rsidRPr="00FB7E97" w:rsidRDefault="00FC5524"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Окружающий мир</w:t>
            </w:r>
          </w:p>
        </w:tc>
        <w:tc>
          <w:tcPr>
            <w:tcW w:w="2225" w:type="dxa"/>
            <w:shd w:val="clear" w:color="auto" w:fill="auto"/>
          </w:tcPr>
          <w:p w:rsidR="00FC5524" w:rsidRPr="00FB7E97" w:rsidRDefault="00FC5524"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«Морские коньки»</w:t>
            </w:r>
          </w:p>
        </w:tc>
        <w:tc>
          <w:tcPr>
            <w:tcW w:w="2268" w:type="dxa"/>
            <w:shd w:val="clear" w:color="auto" w:fill="auto"/>
          </w:tcPr>
          <w:p w:rsidR="00FC5524" w:rsidRPr="00FB7E97" w:rsidRDefault="00FC5524" w:rsidP="00AC6639">
            <w:pPr>
              <w:spacing w:after="0" w:line="240" w:lineRule="auto"/>
              <w:rPr>
                <w:rFonts w:ascii="Times New Roman" w:hAnsi="Times New Roman"/>
                <w:bCs/>
                <w:sz w:val="24"/>
                <w:szCs w:val="24"/>
              </w:rPr>
            </w:pPr>
            <w:r w:rsidRPr="00FB7E97">
              <w:rPr>
                <w:rFonts w:ascii="Times New Roman" w:hAnsi="Times New Roman"/>
                <w:bCs/>
                <w:sz w:val="24"/>
                <w:szCs w:val="24"/>
              </w:rPr>
              <w:t>Гайфутдинова А.Х</w:t>
            </w:r>
          </w:p>
        </w:tc>
        <w:tc>
          <w:tcPr>
            <w:tcW w:w="851" w:type="dxa"/>
            <w:gridSpan w:val="2"/>
            <w:shd w:val="clear" w:color="auto" w:fill="auto"/>
          </w:tcPr>
          <w:p w:rsidR="00FC5524" w:rsidRPr="00FB7E97" w:rsidRDefault="00FC5524" w:rsidP="00FC5524">
            <w:pPr>
              <w:spacing w:after="0" w:line="240" w:lineRule="auto"/>
              <w:rPr>
                <w:rFonts w:ascii="Times New Roman" w:hAnsi="Times New Roman"/>
                <w:bCs/>
                <w:sz w:val="24"/>
                <w:szCs w:val="24"/>
              </w:rPr>
            </w:pPr>
            <w:r w:rsidRPr="00FB7E97">
              <w:rPr>
                <w:rFonts w:ascii="Times New Roman" w:hAnsi="Times New Roman"/>
                <w:bCs/>
                <w:sz w:val="24"/>
                <w:szCs w:val="24"/>
              </w:rPr>
              <w:t>6</w:t>
            </w:r>
          </w:p>
        </w:tc>
        <w:tc>
          <w:tcPr>
            <w:tcW w:w="580" w:type="dxa"/>
            <w:gridSpan w:val="2"/>
            <w:shd w:val="clear" w:color="auto" w:fill="auto"/>
          </w:tcPr>
          <w:p w:rsidR="00FC5524" w:rsidRPr="00FB7E97" w:rsidRDefault="00FC5524" w:rsidP="00FC5524">
            <w:pPr>
              <w:spacing w:after="0" w:line="240" w:lineRule="auto"/>
              <w:rPr>
                <w:rFonts w:ascii="Times New Roman" w:hAnsi="Times New Roman"/>
                <w:bCs/>
                <w:sz w:val="24"/>
                <w:szCs w:val="24"/>
              </w:rPr>
            </w:pPr>
            <w:r w:rsidRPr="00FB7E97">
              <w:rPr>
                <w:rFonts w:ascii="Times New Roman" w:hAnsi="Times New Roman"/>
                <w:bCs/>
                <w:sz w:val="24"/>
                <w:szCs w:val="24"/>
              </w:rPr>
              <w:t>3</w:t>
            </w:r>
          </w:p>
        </w:tc>
        <w:tc>
          <w:tcPr>
            <w:tcW w:w="1335" w:type="dxa"/>
            <w:gridSpan w:val="2"/>
            <w:shd w:val="clear" w:color="auto" w:fill="auto"/>
          </w:tcPr>
          <w:p w:rsidR="00FC5524" w:rsidRPr="00FB7E97" w:rsidRDefault="00FC5524" w:rsidP="00FC5524">
            <w:pPr>
              <w:spacing w:after="0" w:line="240" w:lineRule="auto"/>
              <w:rPr>
                <w:rFonts w:ascii="Times New Roman" w:hAnsi="Times New Roman"/>
                <w:bCs/>
                <w:sz w:val="24"/>
                <w:szCs w:val="24"/>
              </w:rPr>
            </w:pPr>
            <w:r w:rsidRPr="00FB7E97">
              <w:rPr>
                <w:rFonts w:ascii="Times New Roman" w:hAnsi="Times New Roman"/>
                <w:bCs/>
                <w:sz w:val="24"/>
                <w:szCs w:val="24"/>
              </w:rPr>
              <w:t xml:space="preserve">Базовый </w:t>
            </w:r>
          </w:p>
        </w:tc>
      </w:tr>
      <w:tr w:rsidR="00406594" w:rsidRPr="00FB7E97" w:rsidTr="002800E1">
        <w:tc>
          <w:tcPr>
            <w:tcW w:w="457" w:type="dxa"/>
            <w:shd w:val="clear" w:color="auto" w:fill="auto"/>
          </w:tcPr>
          <w:p w:rsidR="00FC5524" w:rsidRPr="00FB7E97" w:rsidRDefault="00FC5524"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lastRenderedPageBreak/>
              <w:t>2</w:t>
            </w:r>
          </w:p>
        </w:tc>
        <w:tc>
          <w:tcPr>
            <w:tcW w:w="1632" w:type="dxa"/>
            <w:shd w:val="clear" w:color="auto" w:fill="auto"/>
          </w:tcPr>
          <w:p w:rsidR="00FC5524" w:rsidRPr="00FB7E97" w:rsidRDefault="00FC5524" w:rsidP="00AC6639">
            <w:pPr>
              <w:spacing w:after="0" w:line="240" w:lineRule="auto"/>
              <w:rPr>
                <w:rFonts w:ascii="Times New Roman" w:hAnsi="Times New Roman"/>
                <w:bCs/>
                <w:sz w:val="24"/>
                <w:szCs w:val="24"/>
              </w:rPr>
            </w:pPr>
            <w:r w:rsidRPr="00FB7E97">
              <w:rPr>
                <w:rFonts w:ascii="Times New Roman" w:hAnsi="Times New Roman"/>
                <w:bCs/>
                <w:sz w:val="24"/>
                <w:szCs w:val="24"/>
              </w:rPr>
              <w:t>Зарипов Данис</w:t>
            </w:r>
          </w:p>
        </w:tc>
        <w:tc>
          <w:tcPr>
            <w:tcW w:w="1640" w:type="dxa"/>
            <w:shd w:val="clear" w:color="auto" w:fill="auto"/>
          </w:tcPr>
          <w:p w:rsidR="00FC5524" w:rsidRPr="00FB7E97" w:rsidRDefault="00FC5524"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Окружающий мир</w:t>
            </w:r>
          </w:p>
        </w:tc>
        <w:tc>
          <w:tcPr>
            <w:tcW w:w="2225" w:type="dxa"/>
            <w:shd w:val="clear" w:color="auto" w:fill="auto"/>
          </w:tcPr>
          <w:p w:rsidR="00FC5524" w:rsidRPr="00FB7E97" w:rsidRDefault="00FC5524"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«Футбол»</w:t>
            </w:r>
          </w:p>
        </w:tc>
        <w:tc>
          <w:tcPr>
            <w:tcW w:w="2268" w:type="dxa"/>
            <w:shd w:val="clear" w:color="auto" w:fill="auto"/>
          </w:tcPr>
          <w:p w:rsidR="00FC5524" w:rsidRPr="00FB7E97" w:rsidRDefault="00FC5524" w:rsidP="00AC6639">
            <w:pPr>
              <w:spacing w:after="0" w:line="240" w:lineRule="auto"/>
              <w:rPr>
                <w:bCs/>
                <w:sz w:val="24"/>
                <w:szCs w:val="24"/>
              </w:rPr>
            </w:pPr>
            <w:r w:rsidRPr="00FB7E97">
              <w:rPr>
                <w:rFonts w:ascii="Times New Roman" w:hAnsi="Times New Roman"/>
                <w:bCs/>
                <w:sz w:val="24"/>
                <w:szCs w:val="24"/>
              </w:rPr>
              <w:t>Гайфутдинова А.Х.</w:t>
            </w:r>
          </w:p>
        </w:tc>
        <w:tc>
          <w:tcPr>
            <w:tcW w:w="851" w:type="dxa"/>
            <w:gridSpan w:val="2"/>
            <w:shd w:val="clear" w:color="auto" w:fill="auto"/>
          </w:tcPr>
          <w:p w:rsidR="00FC5524" w:rsidRPr="00FB7E97" w:rsidRDefault="00FC5524" w:rsidP="00FC5524">
            <w:pPr>
              <w:spacing w:after="0" w:line="240" w:lineRule="auto"/>
              <w:rPr>
                <w:bCs/>
                <w:sz w:val="24"/>
                <w:szCs w:val="24"/>
              </w:rPr>
            </w:pPr>
            <w:r w:rsidRPr="00FB7E97">
              <w:rPr>
                <w:bCs/>
                <w:sz w:val="24"/>
                <w:szCs w:val="24"/>
              </w:rPr>
              <w:t>6</w:t>
            </w:r>
          </w:p>
        </w:tc>
        <w:tc>
          <w:tcPr>
            <w:tcW w:w="580" w:type="dxa"/>
            <w:gridSpan w:val="2"/>
            <w:shd w:val="clear" w:color="auto" w:fill="auto"/>
          </w:tcPr>
          <w:p w:rsidR="00FC5524" w:rsidRPr="00FB7E97" w:rsidRDefault="00FC5524" w:rsidP="00FC5524">
            <w:pPr>
              <w:spacing w:after="0" w:line="240" w:lineRule="auto"/>
              <w:rPr>
                <w:bCs/>
                <w:sz w:val="24"/>
                <w:szCs w:val="24"/>
              </w:rPr>
            </w:pPr>
            <w:r w:rsidRPr="00FB7E97">
              <w:rPr>
                <w:bCs/>
                <w:sz w:val="24"/>
                <w:szCs w:val="24"/>
              </w:rPr>
              <w:t>3</w:t>
            </w:r>
          </w:p>
        </w:tc>
        <w:tc>
          <w:tcPr>
            <w:tcW w:w="1335" w:type="dxa"/>
            <w:gridSpan w:val="2"/>
            <w:shd w:val="clear" w:color="auto" w:fill="auto"/>
          </w:tcPr>
          <w:p w:rsidR="00FC5524" w:rsidRPr="00FB7E97" w:rsidRDefault="00FC5524" w:rsidP="00FC5524">
            <w:pPr>
              <w:spacing w:after="0" w:line="240" w:lineRule="auto"/>
              <w:rPr>
                <w:bCs/>
                <w:sz w:val="24"/>
                <w:szCs w:val="24"/>
              </w:rPr>
            </w:pPr>
            <w:r w:rsidRPr="00FB7E97">
              <w:rPr>
                <w:bCs/>
                <w:sz w:val="24"/>
                <w:szCs w:val="24"/>
              </w:rPr>
              <w:t xml:space="preserve">Базовый </w:t>
            </w:r>
          </w:p>
        </w:tc>
      </w:tr>
      <w:tr w:rsidR="00406594" w:rsidRPr="00FB7E97" w:rsidTr="002800E1">
        <w:tc>
          <w:tcPr>
            <w:tcW w:w="457" w:type="dxa"/>
            <w:shd w:val="clear" w:color="auto" w:fill="auto"/>
          </w:tcPr>
          <w:p w:rsidR="00FC5524" w:rsidRPr="00FB7E97" w:rsidRDefault="00FC5524"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3</w:t>
            </w:r>
          </w:p>
        </w:tc>
        <w:tc>
          <w:tcPr>
            <w:tcW w:w="1632" w:type="dxa"/>
            <w:shd w:val="clear" w:color="auto" w:fill="auto"/>
          </w:tcPr>
          <w:p w:rsidR="00FC5524" w:rsidRPr="00FB7E97" w:rsidRDefault="00FC5524" w:rsidP="00AC6639">
            <w:pPr>
              <w:spacing w:after="0" w:line="240" w:lineRule="auto"/>
              <w:rPr>
                <w:rFonts w:ascii="Times New Roman" w:hAnsi="Times New Roman"/>
                <w:bCs/>
                <w:sz w:val="24"/>
                <w:szCs w:val="24"/>
              </w:rPr>
            </w:pPr>
            <w:r w:rsidRPr="00FB7E97">
              <w:rPr>
                <w:rFonts w:ascii="Times New Roman" w:hAnsi="Times New Roman"/>
                <w:bCs/>
                <w:sz w:val="24"/>
                <w:szCs w:val="24"/>
              </w:rPr>
              <w:t>Кадыров Камиль</w:t>
            </w:r>
          </w:p>
        </w:tc>
        <w:tc>
          <w:tcPr>
            <w:tcW w:w="1640" w:type="dxa"/>
            <w:shd w:val="clear" w:color="auto" w:fill="auto"/>
          </w:tcPr>
          <w:p w:rsidR="00FC5524" w:rsidRPr="00FB7E97" w:rsidRDefault="00FC5524"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Окружающий мир</w:t>
            </w:r>
          </w:p>
        </w:tc>
        <w:tc>
          <w:tcPr>
            <w:tcW w:w="2225" w:type="dxa"/>
            <w:shd w:val="clear" w:color="auto" w:fill="auto"/>
          </w:tcPr>
          <w:p w:rsidR="00FC5524" w:rsidRPr="00FB7E97" w:rsidRDefault="00FC5524"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«Игра лего»</w:t>
            </w:r>
          </w:p>
        </w:tc>
        <w:tc>
          <w:tcPr>
            <w:tcW w:w="2268" w:type="dxa"/>
            <w:shd w:val="clear" w:color="auto" w:fill="auto"/>
          </w:tcPr>
          <w:p w:rsidR="00FC5524" w:rsidRPr="00FB7E97" w:rsidRDefault="00FC5524" w:rsidP="00AC6639">
            <w:pPr>
              <w:spacing w:after="0" w:line="240" w:lineRule="auto"/>
              <w:rPr>
                <w:bCs/>
                <w:sz w:val="24"/>
                <w:szCs w:val="24"/>
              </w:rPr>
            </w:pPr>
            <w:r w:rsidRPr="00FB7E97">
              <w:rPr>
                <w:rFonts w:ascii="Times New Roman" w:hAnsi="Times New Roman"/>
                <w:bCs/>
                <w:sz w:val="24"/>
                <w:szCs w:val="24"/>
              </w:rPr>
              <w:t>Гайфутдинова А.Х.</w:t>
            </w:r>
          </w:p>
        </w:tc>
        <w:tc>
          <w:tcPr>
            <w:tcW w:w="851" w:type="dxa"/>
            <w:gridSpan w:val="2"/>
            <w:shd w:val="clear" w:color="auto" w:fill="auto"/>
          </w:tcPr>
          <w:p w:rsidR="00FC5524" w:rsidRPr="00FB7E97" w:rsidRDefault="00FC5524" w:rsidP="00FC5524">
            <w:pPr>
              <w:spacing w:after="0" w:line="240" w:lineRule="auto"/>
              <w:rPr>
                <w:bCs/>
                <w:sz w:val="24"/>
                <w:szCs w:val="24"/>
              </w:rPr>
            </w:pPr>
            <w:r w:rsidRPr="00FB7E97">
              <w:rPr>
                <w:bCs/>
                <w:sz w:val="24"/>
                <w:szCs w:val="24"/>
              </w:rPr>
              <w:t>9</w:t>
            </w:r>
          </w:p>
        </w:tc>
        <w:tc>
          <w:tcPr>
            <w:tcW w:w="580" w:type="dxa"/>
            <w:gridSpan w:val="2"/>
            <w:shd w:val="clear" w:color="auto" w:fill="auto"/>
          </w:tcPr>
          <w:p w:rsidR="00FC5524" w:rsidRPr="00FB7E97" w:rsidRDefault="00FC5524" w:rsidP="00FC5524">
            <w:pPr>
              <w:spacing w:after="0" w:line="240" w:lineRule="auto"/>
              <w:rPr>
                <w:bCs/>
                <w:sz w:val="24"/>
                <w:szCs w:val="24"/>
              </w:rPr>
            </w:pPr>
            <w:r w:rsidRPr="00FB7E97">
              <w:rPr>
                <w:bCs/>
                <w:sz w:val="24"/>
                <w:szCs w:val="24"/>
              </w:rPr>
              <w:t>4</w:t>
            </w:r>
          </w:p>
        </w:tc>
        <w:tc>
          <w:tcPr>
            <w:tcW w:w="1335" w:type="dxa"/>
            <w:gridSpan w:val="2"/>
            <w:shd w:val="clear" w:color="auto" w:fill="auto"/>
          </w:tcPr>
          <w:p w:rsidR="00FC5524" w:rsidRPr="00FB7E97" w:rsidRDefault="00FC5524" w:rsidP="00FC5524">
            <w:pPr>
              <w:spacing w:after="0" w:line="240" w:lineRule="auto"/>
              <w:rPr>
                <w:bCs/>
                <w:sz w:val="24"/>
                <w:szCs w:val="24"/>
              </w:rPr>
            </w:pPr>
            <w:r w:rsidRPr="00FB7E97">
              <w:rPr>
                <w:bCs/>
                <w:sz w:val="24"/>
                <w:szCs w:val="24"/>
              </w:rPr>
              <w:t xml:space="preserve">Повышенный </w:t>
            </w:r>
          </w:p>
        </w:tc>
      </w:tr>
      <w:tr w:rsidR="00406594" w:rsidRPr="00FB7E97" w:rsidTr="002800E1">
        <w:tc>
          <w:tcPr>
            <w:tcW w:w="457" w:type="dxa"/>
            <w:shd w:val="clear" w:color="auto" w:fill="auto"/>
          </w:tcPr>
          <w:p w:rsidR="00FC5524" w:rsidRPr="00FB7E97" w:rsidRDefault="00FC5524"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4</w:t>
            </w:r>
          </w:p>
        </w:tc>
        <w:tc>
          <w:tcPr>
            <w:tcW w:w="1632" w:type="dxa"/>
            <w:shd w:val="clear" w:color="auto" w:fill="auto"/>
          </w:tcPr>
          <w:p w:rsidR="00FC5524" w:rsidRPr="00FB7E97" w:rsidRDefault="00FC5524" w:rsidP="00AC6639">
            <w:pPr>
              <w:spacing w:after="0" w:line="240" w:lineRule="auto"/>
              <w:rPr>
                <w:rFonts w:ascii="Times New Roman" w:hAnsi="Times New Roman"/>
                <w:bCs/>
                <w:sz w:val="24"/>
                <w:szCs w:val="24"/>
              </w:rPr>
            </w:pPr>
            <w:r w:rsidRPr="00FB7E97">
              <w:rPr>
                <w:rFonts w:ascii="Times New Roman" w:hAnsi="Times New Roman"/>
                <w:bCs/>
                <w:sz w:val="24"/>
                <w:szCs w:val="24"/>
              </w:rPr>
              <w:t>Пронин Евгений</w:t>
            </w:r>
          </w:p>
        </w:tc>
        <w:tc>
          <w:tcPr>
            <w:tcW w:w="1640" w:type="dxa"/>
            <w:shd w:val="clear" w:color="auto" w:fill="auto"/>
          </w:tcPr>
          <w:p w:rsidR="00FC5524" w:rsidRPr="00FB7E97" w:rsidRDefault="00FC5524"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Окружающий мир</w:t>
            </w:r>
          </w:p>
        </w:tc>
        <w:tc>
          <w:tcPr>
            <w:tcW w:w="2225" w:type="dxa"/>
            <w:shd w:val="clear" w:color="auto" w:fill="auto"/>
          </w:tcPr>
          <w:p w:rsidR="00FC5524" w:rsidRPr="00FB7E97" w:rsidRDefault="00FC5524"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«Почта России»</w:t>
            </w:r>
          </w:p>
        </w:tc>
        <w:tc>
          <w:tcPr>
            <w:tcW w:w="2268" w:type="dxa"/>
            <w:shd w:val="clear" w:color="auto" w:fill="auto"/>
          </w:tcPr>
          <w:p w:rsidR="00FC5524" w:rsidRPr="00FB7E97" w:rsidRDefault="00FC5524" w:rsidP="00AC6639">
            <w:pPr>
              <w:spacing w:after="0" w:line="240" w:lineRule="auto"/>
              <w:rPr>
                <w:bCs/>
                <w:sz w:val="24"/>
                <w:szCs w:val="24"/>
              </w:rPr>
            </w:pPr>
            <w:r w:rsidRPr="00FB7E97">
              <w:rPr>
                <w:rFonts w:ascii="Times New Roman" w:hAnsi="Times New Roman"/>
                <w:bCs/>
                <w:sz w:val="24"/>
                <w:szCs w:val="24"/>
              </w:rPr>
              <w:t>Гайфутдинова А.Х.</w:t>
            </w:r>
          </w:p>
        </w:tc>
        <w:tc>
          <w:tcPr>
            <w:tcW w:w="851" w:type="dxa"/>
            <w:gridSpan w:val="2"/>
            <w:shd w:val="clear" w:color="auto" w:fill="auto"/>
          </w:tcPr>
          <w:p w:rsidR="00FC5524" w:rsidRPr="00FB7E97" w:rsidRDefault="00FC5524" w:rsidP="00FC5524">
            <w:pPr>
              <w:spacing w:after="0" w:line="240" w:lineRule="auto"/>
              <w:rPr>
                <w:bCs/>
                <w:sz w:val="24"/>
                <w:szCs w:val="24"/>
              </w:rPr>
            </w:pPr>
            <w:r w:rsidRPr="00FB7E97">
              <w:rPr>
                <w:bCs/>
                <w:sz w:val="24"/>
                <w:szCs w:val="24"/>
              </w:rPr>
              <w:t>8</w:t>
            </w:r>
          </w:p>
        </w:tc>
        <w:tc>
          <w:tcPr>
            <w:tcW w:w="580" w:type="dxa"/>
            <w:gridSpan w:val="2"/>
            <w:shd w:val="clear" w:color="auto" w:fill="auto"/>
          </w:tcPr>
          <w:p w:rsidR="00FC5524" w:rsidRPr="00FB7E97" w:rsidRDefault="00FC5524" w:rsidP="00FC5524">
            <w:pPr>
              <w:spacing w:after="0" w:line="240" w:lineRule="auto"/>
              <w:rPr>
                <w:bCs/>
                <w:sz w:val="24"/>
                <w:szCs w:val="24"/>
              </w:rPr>
            </w:pPr>
            <w:r w:rsidRPr="00FB7E97">
              <w:rPr>
                <w:bCs/>
                <w:sz w:val="24"/>
                <w:szCs w:val="24"/>
              </w:rPr>
              <w:t>4</w:t>
            </w:r>
          </w:p>
        </w:tc>
        <w:tc>
          <w:tcPr>
            <w:tcW w:w="1335" w:type="dxa"/>
            <w:gridSpan w:val="2"/>
            <w:shd w:val="clear" w:color="auto" w:fill="auto"/>
          </w:tcPr>
          <w:p w:rsidR="00FC5524" w:rsidRPr="00FB7E97" w:rsidRDefault="00FC5524" w:rsidP="00FC5524">
            <w:pPr>
              <w:spacing w:after="0" w:line="240" w:lineRule="auto"/>
              <w:rPr>
                <w:bCs/>
                <w:sz w:val="24"/>
                <w:szCs w:val="24"/>
              </w:rPr>
            </w:pPr>
            <w:r w:rsidRPr="00FB7E97">
              <w:rPr>
                <w:bCs/>
                <w:sz w:val="24"/>
                <w:szCs w:val="24"/>
              </w:rPr>
              <w:t xml:space="preserve">Повышенный </w:t>
            </w:r>
          </w:p>
        </w:tc>
      </w:tr>
      <w:tr w:rsidR="00FC5524" w:rsidRPr="00FB7E97" w:rsidTr="00406594">
        <w:trPr>
          <w:gridAfter w:val="1"/>
          <w:wAfter w:w="11" w:type="dxa"/>
        </w:trPr>
        <w:tc>
          <w:tcPr>
            <w:tcW w:w="457" w:type="dxa"/>
            <w:shd w:val="clear" w:color="auto" w:fill="auto"/>
          </w:tcPr>
          <w:p w:rsidR="00FC5524" w:rsidRPr="00FB7E97" w:rsidRDefault="00FC5524"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5</w:t>
            </w:r>
          </w:p>
        </w:tc>
        <w:tc>
          <w:tcPr>
            <w:tcW w:w="1632" w:type="dxa"/>
            <w:shd w:val="clear" w:color="auto" w:fill="auto"/>
          </w:tcPr>
          <w:p w:rsidR="00FC5524" w:rsidRPr="00FB7E97" w:rsidRDefault="00FC5524" w:rsidP="00AC6639">
            <w:pPr>
              <w:spacing w:after="0" w:line="240" w:lineRule="auto"/>
              <w:rPr>
                <w:rFonts w:ascii="Times New Roman" w:hAnsi="Times New Roman"/>
                <w:bCs/>
                <w:sz w:val="24"/>
                <w:szCs w:val="24"/>
              </w:rPr>
            </w:pPr>
            <w:r w:rsidRPr="00FB7E97">
              <w:rPr>
                <w:rFonts w:ascii="Times New Roman" w:hAnsi="Times New Roman"/>
                <w:bCs/>
                <w:sz w:val="24"/>
                <w:szCs w:val="24"/>
              </w:rPr>
              <w:t>Садыкова Ралина</w:t>
            </w:r>
          </w:p>
        </w:tc>
        <w:tc>
          <w:tcPr>
            <w:tcW w:w="1640" w:type="dxa"/>
            <w:shd w:val="clear" w:color="auto" w:fill="auto"/>
          </w:tcPr>
          <w:p w:rsidR="00FC5524" w:rsidRPr="00FB7E97" w:rsidRDefault="00FC5524"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Окружающий мир</w:t>
            </w:r>
          </w:p>
        </w:tc>
        <w:tc>
          <w:tcPr>
            <w:tcW w:w="2225" w:type="dxa"/>
            <w:shd w:val="clear" w:color="auto" w:fill="auto"/>
          </w:tcPr>
          <w:p w:rsidR="00FC5524" w:rsidRPr="00FB7E97" w:rsidRDefault="00FC5524"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«Арбуз»</w:t>
            </w:r>
          </w:p>
        </w:tc>
        <w:tc>
          <w:tcPr>
            <w:tcW w:w="2333" w:type="dxa"/>
            <w:gridSpan w:val="2"/>
            <w:shd w:val="clear" w:color="auto" w:fill="auto"/>
          </w:tcPr>
          <w:p w:rsidR="00FC5524" w:rsidRPr="00FB7E97" w:rsidRDefault="00FC5524" w:rsidP="00AC6639">
            <w:pPr>
              <w:spacing w:after="0" w:line="240" w:lineRule="auto"/>
              <w:rPr>
                <w:bCs/>
                <w:sz w:val="24"/>
                <w:szCs w:val="24"/>
              </w:rPr>
            </w:pPr>
            <w:r w:rsidRPr="00FB7E97">
              <w:rPr>
                <w:rFonts w:ascii="Times New Roman" w:hAnsi="Times New Roman"/>
                <w:bCs/>
                <w:sz w:val="24"/>
                <w:szCs w:val="24"/>
              </w:rPr>
              <w:t>Гайфутдинова А.Х.</w:t>
            </w:r>
          </w:p>
        </w:tc>
        <w:tc>
          <w:tcPr>
            <w:tcW w:w="786" w:type="dxa"/>
            <w:shd w:val="clear" w:color="auto" w:fill="auto"/>
          </w:tcPr>
          <w:p w:rsidR="00FC5524" w:rsidRPr="00FB7E97" w:rsidRDefault="00FC5524" w:rsidP="00FC5524">
            <w:pPr>
              <w:spacing w:after="0" w:line="240" w:lineRule="auto"/>
              <w:rPr>
                <w:bCs/>
                <w:sz w:val="24"/>
                <w:szCs w:val="24"/>
              </w:rPr>
            </w:pPr>
            <w:r w:rsidRPr="00FB7E97">
              <w:rPr>
                <w:bCs/>
                <w:sz w:val="24"/>
                <w:szCs w:val="24"/>
              </w:rPr>
              <w:t>7</w:t>
            </w:r>
          </w:p>
        </w:tc>
        <w:tc>
          <w:tcPr>
            <w:tcW w:w="489" w:type="dxa"/>
            <w:shd w:val="clear" w:color="auto" w:fill="auto"/>
          </w:tcPr>
          <w:p w:rsidR="00FC5524" w:rsidRPr="00FB7E97" w:rsidRDefault="00FC5524" w:rsidP="00FC5524">
            <w:pPr>
              <w:spacing w:after="0" w:line="240" w:lineRule="auto"/>
              <w:rPr>
                <w:bCs/>
                <w:sz w:val="24"/>
                <w:szCs w:val="24"/>
              </w:rPr>
            </w:pPr>
            <w:r w:rsidRPr="00FB7E97">
              <w:rPr>
                <w:bCs/>
                <w:sz w:val="24"/>
                <w:szCs w:val="24"/>
              </w:rPr>
              <w:t>4</w:t>
            </w:r>
          </w:p>
        </w:tc>
        <w:tc>
          <w:tcPr>
            <w:tcW w:w="1415" w:type="dxa"/>
            <w:gridSpan w:val="2"/>
            <w:shd w:val="clear" w:color="auto" w:fill="auto"/>
          </w:tcPr>
          <w:p w:rsidR="00FC5524" w:rsidRPr="00FB7E97" w:rsidRDefault="00FC5524" w:rsidP="00FC5524">
            <w:pPr>
              <w:spacing w:after="0" w:line="240" w:lineRule="auto"/>
              <w:rPr>
                <w:bCs/>
                <w:sz w:val="24"/>
                <w:szCs w:val="24"/>
              </w:rPr>
            </w:pPr>
            <w:r w:rsidRPr="00FB7E97">
              <w:rPr>
                <w:bCs/>
                <w:sz w:val="24"/>
                <w:szCs w:val="24"/>
              </w:rPr>
              <w:t xml:space="preserve">Повышенный </w:t>
            </w:r>
          </w:p>
        </w:tc>
      </w:tr>
      <w:tr w:rsidR="00FC5524" w:rsidRPr="00FB7E97" w:rsidTr="00406594">
        <w:trPr>
          <w:gridAfter w:val="1"/>
          <w:wAfter w:w="11" w:type="dxa"/>
        </w:trPr>
        <w:tc>
          <w:tcPr>
            <w:tcW w:w="457" w:type="dxa"/>
            <w:shd w:val="clear" w:color="auto" w:fill="auto"/>
          </w:tcPr>
          <w:p w:rsidR="00FC5524" w:rsidRPr="00FB7E97" w:rsidRDefault="00FC5524"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6</w:t>
            </w:r>
          </w:p>
        </w:tc>
        <w:tc>
          <w:tcPr>
            <w:tcW w:w="1632" w:type="dxa"/>
            <w:shd w:val="clear" w:color="auto" w:fill="auto"/>
          </w:tcPr>
          <w:p w:rsidR="00FC5524" w:rsidRPr="00FB7E97" w:rsidRDefault="00FC5524" w:rsidP="00AC6639">
            <w:pPr>
              <w:spacing w:after="0" w:line="240" w:lineRule="auto"/>
              <w:rPr>
                <w:rFonts w:ascii="Times New Roman" w:hAnsi="Times New Roman"/>
                <w:bCs/>
                <w:sz w:val="24"/>
                <w:szCs w:val="24"/>
              </w:rPr>
            </w:pPr>
            <w:r w:rsidRPr="00FB7E97">
              <w:rPr>
                <w:rFonts w:ascii="Times New Roman" w:hAnsi="Times New Roman"/>
                <w:bCs/>
                <w:sz w:val="24"/>
                <w:szCs w:val="24"/>
              </w:rPr>
              <w:t>Фахрутдинов Алмаз</w:t>
            </w:r>
          </w:p>
        </w:tc>
        <w:tc>
          <w:tcPr>
            <w:tcW w:w="1640" w:type="dxa"/>
            <w:shd w:val="clear" w:color="auto" w:fill="auto"/>
          </w:tcPr>
          <w:p w:rsidR="00FC5524" w:rsidRPr="00FB7E97" w:rsidRDefault="00FC5524"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Окружающий мир</w:t>
            </w:r>
          </w:p>
        </w:tc>
        <w:tc>
          <w:tcPr>
            <w:tcW w:w="2225" w:type="dxa"/>
            <w:shd w:val="clear" w:color="auto" w:fill="auto"/>
          </w:tcPr>
          <w:p w:rsidR="00FC5524" w:rsidRPr="00FB7E97" w:rsidRDefault="00FC5524"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«Тыква»</w:t>
            </w:r>
          </w:p>
        </w:tc>
        <w:tc>
          <w:tcPr>
            <w:tcW w:w="2333" w:type="dxa"/>
            <w:gridSpan w:val="2"/>
            <w:shd w:val="clear" w:color="auto" w:fill="auto"/>
          </w:tcPr>
          <w:p w:rsidR="00FC5524" w:rsidRPr="00FB7E97" w:rsidRDefault="00FC5524" w:rsidP="00AC6639">
            <w:pPr>
              <w:spacing w:after="0" w:line="240" w:lineRule="auto"/>
              <w:rPr>
                <w:rFonts w:ascii="Times New Roman" w:hAnsi="Times New Roman"/>
                <w:bCs/>
                <w:sz w:val="24"/>
                <w:szCs w:val="24"/>
              </w:rPr>
            </w:pPr>
            <w:r w:rsidRPr="00FB7E97">
              <w:rPr>
                <w:rFonts w:ascii="Times New Roman" w:hAnsi="Times New Roman"/>
                <w:bCs/>
                <w:sz w:val="24"/>
                <w:szCs w:val="24"/>
              </w:rPr>
              <w:t>Гайфутдинова А.Х.</w:t>
            </w:r>
          </w:p>
        </w:tc>
        <w:tc>
          <w:tcPr>
            <w:tcW w:w="786" w:type="dxa"/>
            <w:shd w:val="clear" w:color="auto" w:fill="auto"/>
          </w:tcPr>
          <w:p w:rsidR="00FC5524" w:rsidRPr="00FB7E97" w:rsidRDefault="00FC5524" w:rsidP="00FC5524">
            <w:pPr>
              <w:spacing w:after="0" w:line="240" w:lineRule="auto"/>
              <w:rPr>
                <w:rFonts w:ascii="Times New Roman" w:hAnsi="Times New Roman"/>
                <w:bCs/>
                <w:sz w:val="24"/>
                <w:szCs w:val="24"/>
              </w:rPr>
            </w:pPr>
            <w:r w:rsidRPr="00FB7E97">
              <w:rPr>
                <w:rFonts w:ascii="Times New Roman" w:hAnsi="Times New Roman"/>
                <w:bCs/>
                <w:sz w:val="24"/>
                <w:szCs w:val="24"/>
              </w:rPr>
              <w:t>8</w:t>
            </w:r>
          </w:p>
        </w:tc>
        <w:tc>
          <w:tcPr>
            <w:tcW w:w="489" w:type="dxa"/>
            <w:shd w:val="clear" w:color="auto" w:fill="auto"/>
          </w:tcPr>
          <w:p w:rsidR="00FC5524" w:rsidRPr="00FB7E97" w:rsidRDefault="00FC5524" w:rsidP="00FC5524">
            <w:pPr>
              <w:spacing w:after="0" w:line="240" w:lineRule="auto"/>
              <w:rPr>
                <w:rFonts w:ascii="Times New Roman" w:hAnsi="Times New Roman"/>
                <w:bCs/>
                <w:sz w:val="24"/>
                <w:szCs w:val="24"/>
              </w:rPr>
            </w:pPr>
            <w:r w:rsidRPr="00FB7E97">
              <w:rPr>
                <w:rFonts w:ascii="Times New Roman" w:hAnsi="Times New Roman"/>
                <w:bCs/>
                <w:sz w:val="24"/>
                <w:szCs w:val="24"/>
              </w:rPr>
              <w:t>4</w:t>
            </w:r>
          </w:p>
        </w:tc>
        <w:tc>
          <w:tcPr>
            <w:tcW w:w="1415" w:type="dxa"/>
            <w:gridSpan w:val="2"/>
            <w:shd w:val="clear" w:color="auto" w:fill="auto"/>
          </w:tcPr>
          <w:p w:rsidR="00FC5524" w:rsidRPr="00FB7E97" w:rsidRDefault="00FC5524" w:rsidP="00FC5524">
            <w:pPr>
              <w:spacing w:after="0" w:line="240" w:lineRule="auto"/>
              <w:rPr>
                <w:rFonts w:ascii="Times New Roman" w:hAnsi="Times New Roman"/>
                <w:bCs/>
                <w:sz w:val="24"/>
                <w:szCs w:val="24"/>
              </w:rPr>
            </w:pPr>
            <w:r w:rsidRPr="00FB7E97">
              <w:rPr>
                <w:rFonts w:ascii="Times New Roman" w:hAnsi="Times New Roman"/>
                <w:bCs/>
                <w:sz w:val="24"/>
                <w:szCs w:val="24"/>
              </w:rPr>
              <w:t xml:space="preserve">Повышенный </w:t>
            </w:r>
          </w:p>
        </w:tc>
      </w:tr>
      <w:tr w:rsidR="00FC5524" w:rsidRPr="00FB7E97" w:rsidTr="00406594">
        <w:trPr>
          <w:gridAfter w:val="1"/>
          <w:wAfter w:w="11" w:type="dxa"/>
        </w:trPr>
        <w:tc>
          <w:tcPr>
            <w:tcW w:w="457" w:type="dxa"/>
            <w:shd w:val="clear" w:color="auto" w:fill="auto"/>
          </w:tcPr>
          <w:p w:rsidR="00FC5524" w:rsidRPr="00FB7E97" w:rsidRDefault="00FC5524"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7</w:t>
            </w:r>
          </w:p>
        </w:tc>
        <w:tc>
          <w:tcPr>
            <w:tcW w:w="1632" w:type="dxa"/>
            <w:shd w:val="clear" w:color="auto" w:fill="auto"/>
          </w:tcPr>
          <w:p w:rsidR="00FC5524" w:rsidRPr="00FB7E97" w:rsidRDefault="00FC5524" w:rsidP="00AC6639">
            <w:pPr>
              <w:spacing w:after="0" w:line="240" w:lineRule="auto"/>
              <w:rPr>
                <w:rFonts w:ascii="Times New Roman" w:hAnsi="Times New Roman"/>
                <w:bCs/>
                <w:sz w:val="24"/>
                <w:szCs w:val="24"/>
              </w:rPr>
            </w:pPr>
            <w:r w:rsidRPr="00FB7E97">
              <w:rPr>
                <w:rFonts w:ascii="Times New Roman" w:hAnsi="Times New Roman"/>
                <w:bCs/>
                <w:sz w:val="24"/>
                <w:szCs w:val="24"/>
              </w:rPr>
              <w:t>Хаметвалеева Ясмина</w:t>
            </w:r>
          </w:p>
        </w:tc>
        <w:tc>
          <w:tcPr>
            <w:tcW w:w="1640" w:type="dxa"/>
            <w:shd w:val="clear" w:color="auto" w:fill="auto"/>
          </w:tcPr>
          <w:p w:rsidR="00FC5524" w:rsidRPr="00FB7E97" w:rsidRDefault="00FC5524"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Окружающий мир</w:t>
            </w:r>
          </w:p>
        </w:tc>
        <w:tc>
          <w:tcPr>
            <w:tcW w:w="2225" w:type="dxa"/>
            <w:shd w:val="clear" w:color="auto" w:fill="auto"/>
          </w:tcPr>
          <w:p w:rsidR="00FC5524" w:rsidRPr="00FB7E97" w:rsidRDefault="00FC5524"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 xml:space="preserve">«Медузы» </w:t>
            </w:r>
          </w:p>
        </w:tc>
        <w:tc>
          <w:tcPr>
            <w:tcW w:w="2333" w:type="dxa"/>
            <w:gridSpan w:val="2"/>
            <w:shd w:val="clear" w:color="auto" w:fill="auto"/>
          </w:tcPr>
          <w:p w:rsidR="00FC5524" w:rsidRPr="00FB7E97" w:rsidRDefault="00FC5524" w:rsidP="00AC6639">
            <w:pPr>
              <w:spacing w:after="0" w:line="240" w:lineRule="auto"/>
              <w:rPr>
                <w:bCs/>
                <w:sz w:val="24"/>
                <w:szCs w:val="24"/>
              </w:rPr>
            </w:pPr>
            <w:r w:rsidRPr="00FB7E97">
              <w:rPr>
                <w:rFonts w:ascii="Times New Roman" w:hAnsi="Times New Roman"/>
                <w:bCs/>
                <w:sz w:val="24"/>
                <w:szCs w:val="24"/>
              </w:rPr>
              <w:t>Гайфутдинова А.Х.</w:t>
            </w:r>
          </w:p>
        </w:tc>
        <w:tc>
          <w:tcPr>
            <w:tcW w:w="786" w:type="dxa"/>
            <w:shd w:val="clear" w:color="auto" w:fill="auto"/>
          </w:tcPr>
          <w:p w:rsidR="00FC5524" w:rsidRPr="00FB7E97" w:rsidRDefault="00FC5524" w:rsidP="00FC5524">
            <w:pPr>
              <w:spacing w:after="0" w:line="240" w:lineRule="auto"/>
              <w:rPr>
                <w:bCs/>
                <w:sz w:val="24"/>
                <w:szCs w:val="24"/>
              </w:rPr>
            </w:pPr>
            <w:r w:rsidRPr="00FB7E97">
              <w:rPr>
                <w:bCs/>
                <w:sz w:val="24"/>
                <w:szCs w:val="24"/>
              </w:rPr>
              <w:t>10</w:t>
            </w:r>
          </w:p>
        </w:tc>
        <w:tc>
          <w:tcPr>
            <w:tcW w:w="489" w:type="dxa"/>
            <w:shd w:val="clear" w:color="auto" w:fill="auto"/>
          </w:tcPr>
          <w:p w:rsidR="00FC5524" w:rsidRPr="00FB7E97" w:rsidRDefault="00FC5524" w:rsidP="00FC5524">
            <w:pPr>
              <w:spacing w:after="0" w:line="240" w:lineRule="auto"/>
              <w:rPr>
                <w:bCs/>
                <w:sz w:val="24"/>
                <w:szCs w:val="24"/>
              </w:rPr>
            </w:pPr>
            <w:r w:rsidRPr="00FB7E97">
              <w:rPr>
                <w:bCs/>
                <w:sz w:val="24"/>
                <w:szCs w:val="24"/>
              </w:rPr>
              <w:t>5</w:t>
            </w:r>
          </w:p>
        </w:tc>
        <w:tc>
          <w:tcPr>
            <w:tcW w:w="1415" w:type="dxa"/>
            <w:gridSpan w:val="2"/>
            <w:shd w:val="clear" w:color="auto" w:fill="auto"/>
          </w:tcPr>
          <w:p w:rsidR="00FC5524" w:rsidRPr="00FB7E97" w:rsidRDefault="00FC5524" w:rsidP="00FC5524">
            <w:pPr>
              <w:spacing w:after="0" w:line="240" w:lineRule="auto"/>
              <w:rPr>
                <w:bCs/>
                <w:sz w:val="24"/>
                <w:szCs w:val="24"/>
              </w:rPr>
            </w:pPr>
            <w:r w:rsidRPr="00FB7E97">
              <w:rPr>
                <w:bCs/>
                <w:sz w:val="24"/>
                <w:szCs w:val="24"/>
              </w:rPr>
              <w:t xml:space="preserve">Высокий </w:t>
            </w:r>
          </w:p>
        </w:tc>
      </w:tr>
      <w:tr w:rsidR="00FC5524" w:rsidRPr="00FB7E97" w:rsidTr="00406594">
        <w:trPr>
          <w:gridAfter w:val="1"/>
          <w:wAfter w:w="11" w:type="dxa"/>
        </w:trPr>
        <w:tc>
          <w:tcPr>
            <w:tcW w:w="457" w:type="dxa"/>
            <w:shd w:val="clear" w:color="auto" w:fill="auto"/>
          </w:tcPr>
          <w:p w:rsidR="00FC5524" w:rsidRPr="00FB7E97" w:rsidRDefault="00FC5524"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8</w:t>
            </w:r>
          </w:p>
        </w:tc>
        <w:tc>
          <w:tcPr>
            <w:tcW w:w="1632" w:type="dxa"/>
            <w:shd w:val="clear" w:color="auto" w:fill="auto"/>
          </w:tcPr>
          <w:p w:rsidR="00FC5524" w:rsidRPr="00FB7E97" w:rsidRDefault="00FC5524" w:rsidP="00AC6639">
            <w:pPr>
              <w:spacing w:after="0" w:line="240" w:lineRule="auto"/>
              <w:rPr>
                <w:rFonts w:ascii="Times New Roman" w:hAnsi="Times New Roman"/>
                <w:bCs/>
                <w:sz w:val="24"/>
                <w:szCs w:val="24"/>
              </w:rPr>
            </w:pPr>
            <w:r w:rsidRPr="00FB7E97">
              <w:rPr>
                <w:rFonts w:ascii="Times New Roman" w:hAnsi="Times New Roman"/>
                <w:bCs/>
                <w:sz w:val="24"/>
                <w:szCs w:val="24"/>
              </w:rPr>
              <w:t>Шакирова Рашида</w:t>
            </w:r>
          </w:p>
        </w:tc>
        <w:tc>
          <w:tcPr>
            <w:tcW w:w="1640" w:type="dxa"/>
            <w:shd w:val="clear" w:color="auto" w:fill="auto"/>
          </w:tcPr>
          <w:p w:rsidR="00FC5524" w:rsidRPr="00FB7E97" w:rsidRDefault="00FC5524"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Окружающий мир</w:t>
            </w:r>
          </w:p>
        </w:tc>
        <w:tc>
          <w:tcPr>
            <w:tcW w:w="2225" w:type="dxa"/>
            <w:shd w:val="clear" w:color="auto" w:fill="auto"/>
          </w:tcPr>
          <w:p w:rsidR="00FC5524" w:rsidRPr="00FB7E97" w:rsidRDefault="00FC5524"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 xml:space="preserve">«Черная книга» </w:t>
            </w:r>
          </w:p>
        </w:tc>
        <w:tc>
          <w:tcPr>
            <w:tcW w:w="2333" w:type="dxa"/>
            <w:gridSpan w:val="2"/>
            <w:shd w:val="clear" w:color="auto" w:fill="auto"/>
          </w:tcPr>
          <w:p w:rsidR="00FC5524" w:rsidRPr="00FB7E97" w:rsidRDefault="00FC5524" w:rsidP="00AC6639">
            <w:pPr>
              <w:spacing w:after="0" w:line="240" w:lineRule="auto"/>
              <w:rPr>
                <w:bCs/>
                <w:sz w:val="24"/>
                <w:szCs w:val="24"/>
              </w:rPr>
            </w:pPr>
            <w:r w:rsidRPr="00FB7E97">
              <w:rPr>
                <w:rFonts w:ascii="Times New Roman" w:hAnsi="Times New Roman"/>
                <w:bCs/>
                <w:sz w:val="24"/>
                <w:szCs w:val="24"/>
              </w:rPr>
              <w:t>Гайфутдинова А.Х.</w:t>
            </w:r>
          </w:p>
        </w:tc>
        <w:tc>
          <w:tcPr>
            <w:tcW w:w="786" w:type="dxa"/>
            <w:shd w:val="clear" w:color="auto" w:fill="auto"/>
          </w:tcPr>
          <w:p w:rsidR="00FC5524" w:rsidRPr="00FB7E97" w:rsidRDefault="00406594" w:rsidP="00FC5524">
            <w:pPr>
              <w:spacing w:after="0" w:line="240" w:lineRule="auto"/>
              <w:rPr>
                <w:bCs/>
                <w:sz w:val="24"/>
                <w:szCs w:val="24"/>
              </w:rPr>
            </w:pPr>
            <w:r w:rsidRPr="00FB7E97">
              <w:rPr>
                <w:bCs/>
                <w:sz w:val="24"/>
                <w:szCs w:val="24"/>
              </w:rPr>
              <w:t>11</w:t>
            </w:r>
          </w:p>
        </w:tc>
        <w:tc>
          <w:tcPr>
            <w:tcW w:w="489" w:type="dxa"/>
            <w:shd w:val="clear" w:color="auto" w:fill="auto"/>
          </w:tcPr>
          <w:p w:rsidR="00FC5524" w:rsidRPr="00FB7E97" w:rsidRDefault="00406594" w:rsidP="00FC5524">
            <w:pPr>
              <w:spacing w:after="0" w:line="240" w:lineRule="auto"/>
              <w:rPr>
                <w:bCs/>
                <w:sz w:val="24"/>
                <w:szCs w:val="24"/>
              </w:rPr>
            </w:pPr>
            <w:r w:rsidRPr="00FB7E97">
              <w:rPr>
                <w:bCs/>
                <w:sz w:val="24"/>
                <w:szCs w:val="24"/>
              </w:rPr>
              <w:t>5</w:t>
            </w:r>
          </w:p>
        </w:tc>
        <w:tc>
          <w:tcPr>
            <w:tcW w:w="1415" w:type="dxa"/>
            <w:gridSpan w:val="2"/>
            <w:shd w:val="clear" w:color="auto" w:fill="auto"/>
          </w:tcPr>
          <w:p w:rsidR="00FC5524" w:rsidRPr="00FB7E97" w:rsidRDefault="00406594" w:rsidP="00FC5524">
            <w:pPr>
              <w:spacing w:after="0" w:line="240" w:lineRule="auto"/>
              <w:rPr>
                <w:bCs/>
                <w:sz w:val="24"/>
                <w:szCs w:val="24"/>
              </w:rPr>
            </w:pPr>
            <w:r w:rsidRPr="00FB7E97">
              <w:rPr>
                <w:bCs/>
                <w:sz w:val="24"/>
                <w:szCs w:val="24"/>
              </w:rPr>
              <w:t xml:space="preserve">Высокий </w:t>
            </w:r>
          </w:p>
        </w:tc>
      </w:tr>
      <w:tr w:rsidR="00FC5524" w:rsidRPr="00FB7E97" w:rsidTr="00406594">
        <w:trPr>
          <w:gridAfter w:val="1"/>
          <w:wAfter w:w="11" w:type="dxa"/>
        </w:trPr>
        <w:tc>
          <w:tcPr>
            <w:tcW w:w="457" w:type="dxa"/>
            <w:shd w:val="clear" w:color="auto" w:fill="auto"/>
          </w:tcPr>
          <w:p w:rsidR="00FC5524" w:rsidRPr="00FB7E97" w:rsidRDefault="00FC5524"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9</w:t>
            </w:r>
          </w:p>
        </w:tc>
        <w:tc>
          <w:tcPr>
            <w:tcW w:w="1632" w:type="dxa"/>
            <w:shd w:val="clear" w:color="auto" w:fill="auto"/>
          </w:tcPr>
          <w:p w:rsidR="00FC5524" w:rsidRPr="00FB7E97" w:rsidRDefault="00FC5524" w:rsidP="00AC6639">
            <w:pPr>
              <w:spacing w:after="0" w:line="240" w:lineRule="auto"/>
              <w:rPr>
                <w:rFonts w:ascii="Times New Roman" w:hAnsi="Times New Roman"/>
                <w:bCs/>
                <w:sz w:val="24"/>
                <w:szCs w:val="24"/>
              </w:rPr>
            </w:pPr>
            <w:r w:rsidRPr="00FB7E97">
              <w:rPr>
                <w:rFonts w:ascii="Times New Roman" w:hAnsi="Times New Roman"/>
                <w:bCs/>
                <w:sz w:val="24"/>
                <w:szCs w:val="24"/>
              </w:rPr>
              <w:t>Зарипов Карима</w:t>
            </w:r>
          </w:p>
        </w:tc>
        <w:tc>
          <w:tcPr>
            <w:tcW w:w="1640" w:type="dxa"/>
            <w:shd w:val="clear" w:color="auto" w:fill="auto"/>
          </w:tcPr>
          <w:p w:rsidR="00FC5524" w:rsidRPr="00FB7E97" w:rsidRDefault="00FC5524"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Окружающий мир</w:t>
            </w:r>
          </w:p>
        </w:tc>
        <w:tc>
          <w:tcPr>
            <w:tcW w:w="2225" w:type="dxa"/>
            <w:shd w:val="clear" w:color="auto" w:fill="auto"/>
          </w:tcPr>
          <w:p w:rsidR="00FC5524" w:rsidRPr="00FB7E97" w:rsidRDefault="00FC5524"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Сервал- порода кошек</w:t>
            </w:r>
          </w:p>
        </w:tc>
        <w:tc>
          <w:tcPr>
            <w:tcW w:w="2333" w:type="dxa"/>
            <w:gridSpan w:val="2"/>
            <w:shd w:val="clear" w:color="auto" w:fill="auto"/>
          </w:tcPr>
          <w:p w:rsidR="00FC5524" w:rsidRPr="00FB7E97" w:rsidRDefault="00FC5524" w:rsidP="00AC6639">
            <w:pPr>
              <w:spacing w:after="0" w:line="240" w:lineRule="auto"/>
              <w:rPr>
                <w:bCs/>
                <w:sz w:val="24"/>
                <w:szCs w:val="24"/>
              </w:rPr>
            </w:pPr>
            <w:r w:rsidRPr="00FB7E97">
              <w:rPr>
                <w:rFonts w:ascii="Times New Roman" w:hAnsi="Times New Roman"/>
                <w:bCs/>
                <w:sz w:val="24"/>
                <w:szCs w:val="24"/>
              </w:rPr>
              <w:t>Гайфутдинова А.Х.</w:t>
            </w:r>
          </w:p>
        </w:tc>
        <w:tc>
          <w:tcPr>
            <w:tcW w:w="786" w:type="dxa"/>
            <w:shd w:val="clear" w:color="auto" w:fill="auto"/>
          </w:tcPr>
          <w:p w:rsidR="00FC5524" w:rsidRPr="00FB7E97" w:rsidRDefault="00406594" w:rsidP="00FC5524">
            <w:pPr>
              <w:spacing w:after="0" w:line="240" w:lineRule="auto"/>
              <w:rPr>
                <w:bCs/>
                <w:sz w:val="24"/>
                <w:szCs w:val="24"/>
              </w:rPr>
            </w:pPr>
            <w:r w:rsidRPr="00FB7E97">
              <w:rPr>
                <w:bCs/>
                <w:sz w:val="24"/>
                <w:szCs w:val="24"/>
              </w:rPr>
              <w:t>6</w:t>
            </w:r>
          </w:p>
        </w:tc>
        <w:tc>
          <w:tcPr>
            <w:tcW w:w="489" w:type="dxa"/>
            <w:shd w:val="clear" w:color="auto" w:fill="auto"/>
          </w:tcPr>
          <w:p w:rsidR="00FC5524" w:rsidRPr="00FB7E97" w:rsidRDefault="00406594" w:rsidP="00FC5524">
            <w:pPr>
              <w:spacing w:after="0" w:line="240" w:lineRule="auto"/>
              <w:rPr>
                <w:bCs/>
                <w:sz w:val="24"/>
                <w:szCs w:val="24"/>
              </w:rPr>
            </w:pPr>
            <w:r w:rsidRPr="00FB7E97">
              <w:rPr>
                <w:bCs/>
                <w:sz w:val="24"/>
                <w:szCs w:val="24"/>
              </w:rPr>
              <w:t>3</w:t>
            </w:r>
          </w:p>
        </w:tc>
        <w:tc>
          <w:tcPr>
            <w:tcW w:w="1415" w:type="dxa"/>
            <w:gridSpan w:val="2"/>
            <w:shd w:val="clear" w:color="auto" w:fill="auto"/>
          </w:tcPr>
          <w:p w:rsidR="00FC5524" w:rsidRPr="00FB7E97" w:rsidRDefault="00406594" w:rsidP="00FC5524">
            <w:pPr>
              <w:spacing w:after="0" w:line="240" w:lineRule="auto"/>
              <w:rPr>
                <w:bCs/>
                <w:sz w:val="24"/>
                <w:szCs w:val="24"/>
              </w:rPr>
            </w:pPr>
            <w:r w:rsidRPr="00FB7E97">
              <w:rPr>
                <w:bCs/>
                <w:sz w:val="24"/>
                <w:szCs w:val="24"/>
              </w:rPr>
              <w:t xml:space="preserve">Базовый </w:t>
            </w:r>
          </w:p>
        </w:tc>
      </w:tr>
      <w:tr w:rsidR="00FC5524" w:rsidRPr="00FB7E97" w:rsidTr="00406594">
        <w:trPr>
          <w:gridAfter w:val="1"/>
          <w:wAfter w:w="11" w:type="dxa"/>
        </w:trPr>
        <w:tc>
          <w:tcPr>
            <w:tcW w:w="457" w:type="dxa"/>
            <w:shd w:val="clear" w:color="auto" w:fill="auto"/>
          </w:tcPr>
          <w:p w:rsidR="00FC5524" w:rsidRPr="00FB7E97" w:rsidRDefault="00FC5524"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10</w:t>
            </w:r>
          </w:p>
        </w:tc>
        <w:tc>
          <w:tcPr>
            <w:tcW w:w="1632" w:type="dxa"/>
            <w:shd w:val="clear" w:color="auto" w:fill="auto"/>
          </w:tcPr>
          <w:p w:rsidR="00FC5524" w:rsidRPr="00FB7E97" w:rsidRDefault="00FC5524" w:rsidP="00AC6639">
            <w:pPr>
              <w:spacing w:after="0" w:line="240" w:lineRule="auto"/>
              <w:rPr>
                <w:rFonts w:ascii="Times New Roman" w:hAnsi="Times New Roman"/>
                <w:bCs/>
                <w:sz w:val="24"/>
                <w:szCs w:val="24"/>
              </w:rPr>
            </w:pPr>
            <w:r w:rsidRPr="00FB7E97">
              <w:rPr>
                <w:rFonts w:ascii="Times New Roman" w:hAnsi="Times New Roman"/>
                <w:bCs/>
                <w:sz w:val="24"/>
                <w:szCs w:val="24"/>
              </w:rPr>
              <w:t>Хасанова Набиля</w:t>
            </w:r>
          </w:p>
        </w:tc>
        <w:tc>
          <w:tcPr>
            <w:tcW w:w="1640" w:type="dxa"/>
            <w:shd w:val="clear" w:color="auto" w:fill="auto"/>
          </w:tcPr>
          <w:p w:rsidR="00FC5524" w:rsidRPr="00FB7E97" w:rsidRDefault="00FC5524"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Окружающий мир</w:t>
            </w:r>
          </w:p>
        </w:tc>
        <w:tc>
          <w:tcPr>
            <w:tcW w:w="2225" w:type="dxa"/>
            <w:shd w:val="clear" w:color="auto" w:fill="auto"/>
          </w:tcPr>
          <w:p w:rsidR="00FC5524" w:rsidRPr="00FB7E97" w:rsidRDefault="00FC5524"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Сервал- порода кошек</w:t>
            </w:r>
          </w:p>
        </w:tc>
        <w:tc>
          <w:tcPr>
            <w:tcW w:w="2333" w:type="dxa"/>
            <w:gridSpan w:val="2"/>
            <w:shd w:val="clear" w:color="auto" w:fill="auto"/>
          </w:tcPr>
          <w:p w:rsidR="00FC5524" w:rsidRPr="00FB7E97" w:rsidRDefault="00FC5524" w:rsidP="00AC6639">
            <w:pPr>
              <w:spacing w:after="0" w:line="240" w:lineRule="auto"/>
              <w:rPr>
                <w:rFonts w:ascii="Times New Roman" w:hAnsi="Times New Roman"/>
                <w:bCs/>
                <w:sz w:val="24"/>
                <w:szCs w:val="24"/>
              </w:rPr>
            </w:pPr>
            <w:r w:rsidRPr="00FB7E97">
              <w:rPr>
                <w:rFonts w:ascii="Times New Roman" w:hAnsi="Times New Roman"/>
                <w:bCs/>
                <w:sz w:val="24"/>
                <w:szCs w:val="24"/>
              </w:rPr>
              <w:t>Гайфутдинова А.Х.</w:t>
            </w:r>
          </w:p>
        </w:tc>
        <w:tc>
          <w:tcPr>
            <w:tcW w:w="786" w:type="dxa"/>
            <w:shd w:val="clear" w:color="auto" w:fill="auto"/>
          </w:tcPr>
          <w:p w:rsidR="00FC5524" w:rsidRPr="00FB7E97" w:rsidRDefault="00406594" w:rsidP="00FC5524">
            <w:pPr>
              <w:spacing w:after="0" w:line="240" w:lineRule="auto"/>
              <w:rPr>
                <w:rFonts w:ascii="Times New Roman" w:hAnsi="Times New Roman"/>
                <w:bCs/>
                <w:sz w:val="24"/>
                <w:szCs w:val="24"/>
              </w:rPr>
            </w:pPr>
            <w:r w:rsidRPr="00FB7E97">
              <w:rPr>
                <w:rFonts w:ascii="Times New Roman" w:hAnsi="Times New Roman"/>
                <w:bCs/>
                <w:sz w:val="24"/>
                <w:szCs w:val="24"/>
              </w:rPr>
              <w:t>6</w:t>
            </w:r>
          </w:p>
        </w:tc>
        <w:tc>
          <w:tcPr>
            <w:tcW w:w="489" w:type="dxa"/>
            <w:shd w:val="clear" w:color="auto" w:fill="auto"/>
          </w:tcPr>
          <w:p w:rsidR="00FC5524" w:rsidRPr="00FB7E97" w:rsidRDefault="00406594" w:rsidP="00FC5524">
            <w:pPr>
              <w:spacing w:after="0" w:line="240" w:lineRule="auto"/>
              <w:rPr>
                <w:rFonts w:ascii="Times New Roman" w:hAnsi="Times New Roman"/>
                <w:bCs/>
                <w:sz w:val="24"/>
                <w:szCs w:val="24"/>
              </w:rPr>
            </w:pPr>
            <w:r w:rsidRPr="00FB7E97">
              <w:rPr>
                <w:rFonts w:ascii="Times New Roman" w:hAnsi="Times New Roman"/>
                <w:bCs/>
                <w:sz w:val="24"/>
                <w:szCs w:val="24"/>
              </w:rPr>
              <w:t>3</w:t>
            </w:r>
          </w:p>
        </w:tc>
        <w:tc>
          <w:tcPr>
            <w:tcW w:w="1415" w:type="dxa"/>
            <w:gridSpan w:val="2"/>
            <w:shd w:val="clear" w:color="auto" w:fill="auto"/>
          </w:tcPr>
          <w:p w:rsidR="00FC5524" w:rsidRPr="00FB7E97" w:rsidRDefault="00406594" w:rsidP="00FC5524">
            <w:pPr>
              <w:spacing w:after="0" w:line="240" w:lineRule="auto"/>
              <w:rPr>
                <w:rFonts w:ascii="Times New Roman" w:hAnsi="Times New Roman"/>
                <w:bCs/>
                <w:sz w:val="24"/>
                <w:szCs w:val="24"/>
              </w:rPr>
            </w:pPr>
            <w:r w:rsidRPr="00FB7E97">
              <w:rPr>
                <w:rFonts w:ascii="Times New Roman" w:hAnsi="Times New Roman"/>
                <w:bCs/>
                <w:sz w:val="24"/>
                <w:szCs w:val="24"/>
              </w:rPr>
              <w:t xml:space="preserve">Базовый </w:t>
            </w:r>
          </w:p>
        </w:tc>
      </w:tr>
      <w:tr w:rsidR="00FC5524" w:rsidRPr="00FB7E97" w:rsidTr="00406594">
        <w:trPr>
          <w:gridAfter w:val="1"/>
          <w:wAfter w:w="11" w:type="dxa"/>
        </w:trPr>
        <w:tc>
          <w:tcPr>
            <w:tcW w:w="457" w:type="dxa"/>
            <w:shd w:val="clear" w:color="auto" w:fill="auto"/>
          </w:tcPr>
          <w:p w:rsidR="00FC5524" w:rsidRPr="00FB7E97" w:rsidRDefault="00FC5524"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11</w:t>
            </w:r>
          </w:p>
        </w:tc>
        <w:tc>
          <w:tcPr>
            <w:tcW w:w="1632" w:type="dxa"/>
            <w:shd w:val="clear" w:color="auto" w:fill="auto"/>
          </w:tcPr>
          <w:p w:rsidR="00FC5524" w:rsidRPr="00FB7E97" w:rsidRDefault="00FC5524" w:rsidP="00AC6639">
            <w:pPr>
              <w:spacing w:after="0" w:line="240" w:lineRule="auto"/>
              <w:rPr>
                <w:rFonts w:ascii="Times New Roman" w:hAnsi="Times New Roman"/>
                <w:bCs/>
                <w:sz w:val="24"/>
                <w:szCs w:val="24"/>
              </w:rPr>
            </w:pPr>
            <w:r w:rsidRPr="00FB7E97">
              <w:rPr>
                <w:rFonts w:ascii="Times New Roman" w:hAnsi="Times New Roman"/>
                <w:bCs/>
                <w:sz w:val="24"/>
                <w:szCs w:val="24"/>
              </w:rPr>
              <w:t>Джалалова Малика</w:t>
            </w:r>
          </w:p>
        </w:tc>
        <w:tc>
          <w:tcPr>
            <w:tcW w:w="1640" w:type="dxa"/>
            <w:shd w:val="clear" w:color="auto" w:fill="auto"/>
          </w:tcPr>
          <w:p w:rsidR="00FC5524" w:rsidRPr="00FB7E97" w:rsidRDefault="00FC5524"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Окружающий мир</w:t>
            </w:r>
          </w:p>
        </w:tc>
        <w:tc>
          <w:tcPr>
            <w:tcW w:w="2225" w:type="dxa"/>
            <w:shd w:val="clear" w:color="auto" w:fill="auto"/>
          </w:tcPr>
          <w:p w:rsidR="00FC5524" w:rsidRPr="00FB7E97" w:rsidRDefault="00FC5524"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Узбекская кухня</w:t>
            </w:r>
          </w:p>
        </w:tc>
        <w:tc>
          <w:tcPr>
            <w:tcW w:w="2333" w:type="dxa"/>
            <w:gridSpan w:val="2"/>
            <w:shd w:val="clear" w:color="auto" w:fill="auto"/>
          </w:tcPr>
          <w:p w:rsidR="00FC5524" w:rsidRPr="00FB7E97" w:rsidRDefault="00FC5524" w:rsidP="00AC6639">
            <w:pPr>
              <w:spacing w:after="0" w:line="240" w:lineRule="auto"/>
              <w:rPr>
                <w:rFonts w:ascii="Times New Roman" w:hAnsi="Times New Roman"/>
                <w:bCs/>
                <w:sz w:val="24"/>
                <w:szCs w:val="24"/>
              </w:rPr>
            </w:pPr>
            <w:r w:rsidRPr="00FB7E97">
              <w:rPr>
                <w:rFonts w:ascii="Times New Roman" w:hAnsi="Times New Roman"/>
                <w:bCs/>
                <w:sz w:val="24"/>
                <w:szCs w:val="24"/>
              </w:rPr>
              <w:t>Гайфутдинова А.Х.</w:t>
            </w:r>
          </w:p>
        </w:tc>
        <w:tc>
          <w:tcPr>
            <w:tcW w:w="786" w:type="dxa"/>
            <w:shd w:val="clear" w:color="auto" w:fill="auto"/>
          </w:tcPr>
          <w:p w:rsidR="00FC5524" w:rsidRPr="00FB7E97" w:rsidRDefault="00406594" w:rsidP="00FC5524">
            <w:pPr>
              <w:spacing w:after="0" w:line="240" w:lineRule="auto"/>
              <w:rPr>
                <w:rFonts w:ascii="Times New Roman" w:hAnsi="Times New Roman"/>
                <w:bCs/>
                <w:sz w:val="24"/>
                <w:szCs w:val="24"/>
              </w:rPr>
            </w:pPr>
            <w:r w:rsidRPr="00FB7E97">
              <w:rPr>
                <w:rFonts w:ascii="Times New Roman" w:hAnsi="Times New Roman"/>
                <w:bCs/>
                <w:sz w:val="24"/>
                <w:szCs w:val="24"/>
              </w:rPr>
              <w:t>6</w:t>
            </w:r>
          </w:p>
        </w:tc>
        <w:tc>
          <w:tcPr>
            <w:tcW w:w="489" w:type="dxa"/>
            <w:shd w:val="clear" w:color="auto" w:fill="auto"/>
          </w:tcPr>
          <w:p w:rsidR="00FC5524" w:rsidRPr="00FB7E97" w:rsidRDefault="00406594" w:rsidP="00FC5524">
            <w:pPr>
              <w:spacing w:after="0" w:line="240" w:lineRule="auto"/>
              <w:rPr>
                <w:rFonts w:ascii="Times New Roman" w:hAnsi="Times New Roman"/>
                <w:bCs/>
                <w:sz w:val="24"/>
                <w:szCs w:val="24"/>
              </w:rPr>
            </w:pPr>
            <w:r w:rsidRPr="00FB7E97">
              <w:rPr>
                <w:rFonts w:ascii="Times New Roman" w:hAnsi="Times New Roman"/>
                <w:bCs/>
                <w:sz w:val="24"/>
                <w:szCs w:val="24"/>
              </w:rPr>
              <w:t>3</w:t>
            </w:r>
          </w:p>
        </w:tc>
        <w:tc>
          <w:tcPr>
            <w:tcW w:w="1415" w:type="dxa"/>
            <w:gridSpan w:val="2"/>
            <w:shd w:val="clear" w:color="auto" w:fill="auto"/>
          </w:tcPr>
          <w:p w:rsidR="00FC5524" w:rsidRPr="00FB7E97" w:rsidRDefault="00406594" w:rsidP="00FC5524">
            <w:pPr>
              <w:spacing w:after="0" w:line="240" w:lineRule="auto"/>
              <w:rPr>
                <w:rFonts w:ascii="Times New Roman" w:hAnsi="Times New Roman"/>
                <w:bCs/>
                <w:sz w:val="24"/>
                <w:szCs w:val="24"/>
              </w:rPr>
            </w:pPr>
            <w:r w:rsidRPr="00FB7E97">
              <w:rPr>
                <w:rFonts w:ascii="Times New Roman" w:hAnsi="Times New Roman"/>
                <w:bCs/>
                <w:sz w:val="24"/>
                <w:szCs w:val="24"/>
              </w:rPr>
              <w:t xml:space="preserve">Базовый </w:t>
            </w:r>
          </w:p>
        </w:tc>
      </w:tr>
      <w:tr w:rsidR="00FC5524" w:rsidRPr="00FB7E97" w:rsidTr="00406594">
        <w:trPr>
          <w:gridAfter w:val="1"/>
          <w:wAfter w:w="11" w:type="dxa"/>
        </w:trPr>
        <w:tc>
          <w:tcPr>
            <w:tcW w:w="457" w:type="dxa"/>
            <w:shd w:val="clear" w:color="auto" w:fill="auto"/>
          </w:tcPr>
          <w:p w:rsidR="00FC5524" w:rsidRPr="00FB7E97" w:rsidRDefault="00FC5524"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12</w:t>
            </w:r>
          </w:p>
        </w:tc>
        <w:tc>
          <w:tcPr>
            <w:tcW w:w="1632" w:type="dxa"/>
            <w:shd w:val="clear" w:color="auto" w:fill="auto"/>
          </w:tcPr>
          <w:p w:rsidR="00FC5524" w:rsidRPr="00FB7E97" w:rsidRDefault="00FC5524" w:rsidP="00AC6639">
            <w:pPr>
              <w:spacing w:after="0" w:line="240" w:lineRule="auto"/>
              <w:rPr>
                <w:rFonts w:ascii="Times New Roman" w:hAnsi="Times New Roman"/>
                <w:bCs/>
                <w:sz w:val="24"/>
                <w:szCs w:val="24"/>
              </w:rPr>
            </w:pPr>
            <w:r w:rsidRPr="00FB7E97">
              <w:rPr>
                <w:rFonts w:ascii="Times New Roman" w:hAnsi="Times New Roman"/>
                <w:bCs/>
                <w:sz w:val="24"/>
                <w:szCs w:val="24"/>
              </w:rPr>
              <w:t>Хамадинова Марьям</w:t>
            </w:r>
          </w:p>
        </w:tc>
        <w:tc>
          <w:tcPr>
            <w:tcW w:w="1640" w:type="dxa"/>
            <w:shd w:val="clear" w:color="auto" w:fill="auto"/>
          </w:tcPr>
          <w:p w:rsidR="00FC5524" w:rsidRPr="00FB7E97" w:rsidRDefault="00FC5524"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Окружающий мир</w:t>
            </w:r>
          </w:p>
        </w:tc>
        <w:tc>
          <w:tcPr>
            <w:tcW w:w="2225" w:type="dxa"/>
            <w:shd w:val="clear" w:color="auto" w:fill="auto"/>
          </w:tcPr>
          <w:p w:rsidR="00FC5524" w:rsidRPr="00FB7E97" w:rsidRDefault="00FC5524"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Лошади</w:t>
            </w:r>
          </w:p>
        </w:tc>
        <w:tc>
          <w:tcPr>
            <w:tcW w:w="2333" w:type="dxa"/>
            <w:gridSpan w:val="2"/>
            <w:shd w:val="clear" w:color="auto" w:fill="auto"/>
          </w:tcPr>
          <w:p w:rsidR="00FC5524" w:rsidRPr="00FB7E97" w:rsidRDefault="00FC5524" w:rsidP="00AC6639">
            <w:pPr>
              <w:spacing w:after="0" w:line="240" w:lineRule="auto"/>
              <w:rPr>
                <w:rFonts w:ascii="Times New Roman" w:hAnsi="Times New Roman"/>
                <w:bCs/>
                <w:sz w:val="24"/>
                <w:szCs w:val="24"/>
              </w:rPr>
            </w:pPr>
            <w:r w:rsidRPr="00FB7E97">
              <w:rPr>
                <w:rFonts w:ascii="Times New Roman" w:hAnsi="Times New Roman"/>
                <w:bCs/>
                <w:sz w:val="24"/>
                <w:szCs w:val="24"/>
              </w:rPr>
              <w:t>Гайфутдинова А.Х.</w:t>
            </w:r>
          </w:p>
        </w:tc>
        <w:tc>
          <w:tcPr>
            <w:tcW w:w="786" w:type="dxa"/>
            <w:shd w:val="clear" w:color="auto" w:fill="auto"/>
          </w:tcPr>
          <w:p w:rsidR="00FC5524" w:rsidRPr="00FB7E97" w:rsidRDefault="00406594" w:rsidP="00FC5524">
            <w:pPr>
              <w:spacing w:after="0" w:line="240" w:lineRule="auto"/>
              <w:rPr>
                <w:rFonts w:ascii="Times New Roman" w:hAnsi="Times New Roman"/>
                <w:bCs/>
                <w:sz w:val="24"/>
                <w:szCs w:val="24"/>
              </w:rPr>
            </w:pPr>
            <w:r w:rsidRPr="00FB7E97">
              <w:rPr>
                <w:rFonts w:ascii="Times New Roman" w:hAnsi="Times New Roman"/>
                <w:bCs/>
                <w:sz w:val="24"/>
                <w:szCs w:val="24"/>
              </w:rPr>
              <w:t>6</w:t>
            </w:r>
          </w:p>
        </w:tc>
        <w:tc>
          <w:tcPr>
            <w:tcW w:w="489" w:type="dxa"/>
            <w:shd w:val="clear" w:color="auto" w:fill="auto"/>
          </w:tcPr>
          <w:p w:rsidR="00FC5524" w:rsidRPr="00FB7E97" w:rsidRDefault="00406594" w:rsidP="00FC5524">
            <w:pPr>
              <w:spacing w:after="0" w:line="240" w:lineRule="auto"/>
              <w:rPr>
                <w:rFonts w:ascii="Times New Roman" w:hAnsi="Times New Roman"/>
                <w:bCs/>
                <w:sz w:val="24"/>
                <w:szCs w:val="24"/>
              </w:rPr>
            </w:pPr>
            <w:r w:rsidRPr="00FB7E97">
              <w:rPr>
                <w:rFonts w:ascii="Times New Roman" w:hAnsi="Times New Roman"/>
                <w:bCs/>
                <w:sz w:val="24"/>
                <w:szCs w:val="24"/>
              </w:rPr>
              <w:t>3</w:t>
            </w:r>
          </w:p>
        </w:tc>
        <w:tc>
          <w:tcPr>
            <w:tcW w:w="1415" w:type="dxa"/>
            <w:gridSpan w:val="2"/>
            <w:shd w:val="clear" w:color="auto" w:fill="auto"/>
          </w:tcPr>
          <w:p w:rsidR="00FC5524" w:rsidRPr="00FB7E97" w:rsidRDefault="00406594" w:rsidP="00FC5524">
            <w:pPr>
              <w:spacing w:after="0" w:line="240" w:lineRule="auto"/>
              <w:rPr>
                <w:rFonts w:ascii="Times New Roman" w:hAnsi="Times New Roman"/>
                <w:bCs/>
                <w:sz w:val="24"/>
                <w:szCs w:val="24"/>
              </w:rPr>
            </w:pPr>
            <w:r w:rsidRPr="00FB7E97">
              <w:rPr>
                <w:rFonts w:ascii="Times New Roman" w:hAnsi="Times New Roman"/>
                <w:bCs/>
                <w:sz w:val="24"/>
                <w:szCs w:val="24"/>
              </w:rPr>
              <w:t xml:space="preserve">Базовый </w:t>
            </w:r>
          </w:p>
        </w:tc>
      </w:tr>
    </w:tbl>
    <w:p w:rsidR="001806AB" w:rsidRPr="00FB7E97" w:rsidRDefault="001806AB" w:rsidP="001806AB">
      <w:pPr>
        <w:spacing w:after="80" w:line="240" w:lineRule="auto"/>
        <w:rPr>
          <w:rFonts w:ascii="Times New Roman" w:hAnsi="Times New Roman" w:cs="Times New Roman"/>
          <w:b/>
          <w:sz w:val="24"/>
          <w:szCs w:val="24"/>
        </w:rPr>
      </w:pPr>
    </w:p>
    <w:p w:rsidR="001806AB" w:rsidRPr="00FB7E97" w:rsidRDefault="001806AB" w:rsidP="001806AB">
      <w:pPr>
        <w:spacing w:after="80" w:line="240" w:lineRule="auto"/>
        <w:jc w:val="center"/>
        <w:rPr>
          <w:rFonts w:ascii="Times New Roman" w:hAnsi="Times New Roman" w:cs="Times New Roman"/>
          <w:b/>
          <w:sz w:val="24"/>
          <w:szCs w:val="24"/>
        </w:rPr>
      </w:pPr>
      <w:proofErr w:type="gramStart"/>
      <w:r w:rsidRPr="00FB7E97">
        <w:rPr>
          <w:rFonts w:ascii="Times New Roman" w:hAnsi="Times New Roman" w:cs="Times New Roman"/>
          <w:b/>
          <w:sz w:val="24"/>
          <w:szCs w:val="24"/>
        </w:rPr>
        <w:t>Результат  выполнения</w:t>
      </w:r>
      <w:proofErr w:type="gramEnd"/>
      <w:r w:rsidRPr="00FB7E97">
        <w:rPr>
          <w:rFonts w:ascii="Times New Roman" w:hAnsi="Times New Roman" w:cs="Times New Roman"/>
          <w:b/>
          <w:sz w:val="24"/>
          <w:szCs w:val="24"/>
        </w:rPr>
        <w:t xml:space="preserve"> итоговых индивидуальных проектных работ обучающихся 5 класса </w:t>
      </w:r>
    </w:p>
    <w:tbl>
      <w:tblPr>
        <w:tblW w:w="11119"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45"/>
        <w:gridCol w:w="1498"/>
        <w:gridCol w:w="1718"/>
        <w:gridCol w:w="2196"/>
        <w:gridCol w:w="1980"/>
        <w:gridCol w:w="952"/>
        <w:gridCol w:w="708"/>
        <w:gridCol w:w="1622"/>
      </w:tblGrid>
      <w:tr w:rsidR="00406594" w:rsidRPr="00FB7E97" w:rsidTr="00406594">
        <w:tc>
          <w:tcPr>
            <w:tcW w:w="445" w:type="dxa"/>
            <w:shd w:val="clear" w:color="auto" w:fill="auto"/>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w:t>
            </w:r>
          </w:p>
        </w:tc>
        <w:tc>
          <w:tcPr>
            <w:tcW w:w="1498" w:type="dxa"/>
            <w:shd w:val="clear" w:color="auto" w:fill="auto"/>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ФИО учащихся</w:t>
            </w:r>
          </w:p>
        </w:tc>
        <w:tc>
          <w:tcPr>
            <w:tcW w:w="1718" w:type="dxa"/>
            <w:shd w:val="clear" w:color="auto" w:fill="auto"/>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 xml:space="preserve">Предмет </w:t>
            </w:r>
          </w:p>
        </w:tc>
        <w:tc>
          <w:tcPr>
            <w:tcW w:w="2196" w:type="dxa"/>
            <w:shd w:val="clear" w:color="auto" w:fill="auto"/>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 xml:space="preserve">Тема проекта </w:t>
            </w:r>
          </w:p>
        </w:tc>
        <w:tc>
          <w:tcPr>
            <w:tcW w:w="1980" w:type="dxa"/>
            <w:tcBorders>
              <w:right w:val="single" w:sz="4" w:space="0" w:color="auto"/>
            </w:tcBorders>
            <w:shd w:val="clear" w:color="auto" w:fill="auto"/>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 xml:space="preserve">Руководитель проекта </w:t>
            </w:r>
          </w:p>
        </w:tc>
        <w:tc>
          <w:tcPr>
            <w:tcW w:w="952" w:type="dxa"/>
            <w:tcBorders>
              <w:left w:val="single" w:sz="4" w:space="0" w:color="auto"/>
              <w:right w:val="single" w:sz="4" w:space="0" w:color="auto"/>
            </w:tcBorders>
            <w:shd w:val="clear" w:color="auto" w:fill="auto"/>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Итоговый бал</w:t>
            </w:r>
          </w:p>
        </w:tc>
        <w:tc>
          <w:tcPr>
            <w:tcW w:w="708" w:type="dxa"/>
            <w:tcBorders>
              <w:left w:val="single" w:sz="4" w:space="0" w:color="auto"/>
              <w:right w:val="single" w:sz="4" w:space="0" w:color="auto"/>
            </w:tcBorders>
            <w:shd w:val="clear" w:color="auto" w:fill="auto"/>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 xml:space="preserve">Оценка </w:t>
            </w:r>
          </w:p>
        </w:tc>
        <w:tc>
          <w:tcPr>
            <w:tcW w:w="1622" w:type="dxa"/>
            <w:tcBorders>
              <w:left w:val="single" w:sz="4" w:space="0" w:color="auto"/>
            </w:tcBorders>
            <w:shd w:val="clear" w:color="auto" w:fill="auto"/>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 xml:space="preserve">Уровень </w:t>
            </w:r>
          </w:p>
        </w:tc>
      </w:tr>
      <w:tr w:rsidR="00406594" w:rsidRPr="00FB7E97" w:rsidTr="00406594">
        <w:tc>
          <w:tcPr>
            <w:tcW w:w="445" w:type="dxa"/>
            <w:shd w:val="clear" w:color="auto" w:fill="auto"/>
          </w:tcPr>
          <w:p w:rsidR="00406594" w:rsidRPr="00FB7E97" w:rsidRDefault="00406594" w:rsidP="00AC6639">
            <w:pPr>
              <w:pStyle w:val="af7"/>
              <w:rPr>
                <w:rFonts w:ascii="Times New Roman" w:hAnsi="Times New Roman"/>
                <w:sz w:val="24"/>
                <w:szCs w:val="24"/>
                <w:lang w:val="tt-RU"/>
              </w:rPr>
            </w:pPr>
            <w:r w:rsidRPr="00FB7E97">
              <w:rPr>
                <w:rFonts w:ascii="Times New Roman" w:hAnsi="Times New Roman"/>
                <w:sz w:val="24"/>
                <w:szCs w:val="24"/>
                <w:lang w:val="tt-RU"/>
              </w:rPr>
              <w:t>1</w:t>
            </w:r>
          </w:p>
        </w:tc>
        <w:tc>
          <w:tcPr>
            <w:tcW w:w="1498" w:type="dxa"/>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Зайнуллин Муслим</w:t>
            </w:r>
          </w:p>
        </w:tc>
        <w:tc>
          <w:tcPr>
            <w:tcW w:w="1718" w:type="dxa"/>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ОБЖ</w:t>
            </w:r>
          </w:p>
        </w:tc>
        <w:tc>
          <w:tcPr>
            <w:tcW w:w="2196" w:type="dxa"/>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«Как компьютер влияет на трудоспособность»</w:t>
            </w:r>
          </w:p>
        </w:tc>
        <w:tc>
          <w:tcPr>
            <w:tcW w:w="1980" w:type="dxa"/>
            <w:tcBorders>
              <w:right w:val="single" w:sz="4" w:space="0" w:color="auto"/>
            </w:tcBorders>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Сафарова Л.Г.</w:t>
            </w:r>
          </w:p>
        </w:tc>
        <w:tc>
          <w:tcPr>
            <w:tcW w:w="952" w:type="dxa"/>
            <w:tcBorders>
              <w:left w:val="single" w:sz="4" w:space="0" w:color="auto"/>
              <w:right w:val="single" w:sz="4" w:space="0" w:color="auto"/>
            </w:tcBorders>
          </w:tcPr>
          <w:p w:rsidR="00406594" w:rsidRPr="00FB7E97" w:rsidRDefault="00406594" w:rsidP="00406594">
            <w:pPr>
              <w:pStyle w:val="af7"/>
              <w:rPr>
                <w:rFonts w:ascii="Times New Roman" w:hAnsi="Times New Roman"/>
                <w:sz w:val="24"/>
                <w:szCs w:val="24"/>
              </w:rPr>
            </w:pPr>
            <w:r w:rsidRPr="00FB7E97">
              <w:rPr>
                <w:rFonts w:ascii="Times New Roman" w:hAnsi="Times New Roman"/>
                <w:sz w:val="24"/>
                <w:szCs w:val="24"/>
              </w:rPr>
              <w:t>9</w:t>
            </w:r>
          </w:p>
        </w:tc>
        <w:tc>
          <w:tcPr>
            <w:tcW w:w="708" w:type="dxa"/>
            <w:tcBorders>
              <w:left w:val="single" w:sz="4" w:space="0" w:color="auto"/>
              <w:right w:val="single" w:sz="4" w:space="0" w:color="auto"/>
            </w:tcBorders>
          </w:tcPr>
          <w:p w:rsidR="00406594" w:rsidRPr="00FB7E97" w:rsidRDefault="00406594" w:rsidP="00406594">
            <w:pPr>
              <w:pStyle w:val="af7"/>
              <w:rPr>
                <w:rFonts w:ascii="Times New Roman" w:hAnsi="Times New Roman"/>
                <w:sz w:val="24"/>
                <w:szCs w:val="24"/>
              </w:rPr>
            </w:pPr>
            <w:r w:rsidRPr="00FB7E97">
              <w:rPr>
                <w:rFonts w:ascii="Times New Roman" w:hAnsi="Times New Roman"/>
                <w:sz w:val="24"/>
                <w:szCs w:val="24"/>
              </w:rPr>
              <w:t>4</w:t>
            </w:r>
          </w:p>
        </w:tc>
        <w:tc>
          <w:tcPr>
            <w:tcW w:w="1622" w:type="dxa"/>
            <w:tcBorders>
              <w:left w:val="single" w:sz="4" w:space="0" w:color="auto"/>
            </w:tcBorders>
          </w:tcPr>
          <w:p w:rsidR="00406594" w:rsidRPr="00FB7E97" w:rsidRDefault="00406594" w:rsidP="00406594">
            <w:pPr>
              <w:pStyle w:val="af7"/>
              <w:rPr>
                <w:rFonts w:ascii="Times New Roman" w:hAnsi="Times New Roman"/>
                <w:sz w:val="24"/>
                <w:szCs w:val="24"/>
              </w:rPr>
            </w:pPr>
            <w:r w:rsidRPr="00FB7E97">
              <w:rPr>
                <w:rFonts w:ascii="Times New Roman" w:hAnsi="Times New Roman"/>
                <w:sz w:val="24"/>
                <w:szCs w:val="24"/>
              </w:rPr>
              <w:t xml:space="preserve">Повышенный </w:t>
            </w:r>
          </w:p>
        </w:tc>
      </w:tr>
      <w:tr w:rsidR="00406594" w:rsidRPr="00FB7E97" w:rsidTr="00406594">
        <w:tc>
          <w:tcPr>
            <w:tcW w:w="445" w:type="dxa"/>
            <w:shd w:val="clear" w:color="auto" w:fill="auto"/>
          </w:tcPr>
          <w:p w:rsidR="00406594" w:rsidRPr="00FB7E97" w:rsidRDefault="00406594" w:rsidP="00AC6639">
            <w:pPr>
              <w:pStyle w:val="af7"/>
              <w:rPr>
                <w:rFonts w:ascii="Times New Roman" w:hAnsi="Times New Roman"/>
                <w:sz w:val="24"/>
                <w:szCs w:val="24"/>
                <w:lang w:val="tt-RU"/>
              </w:rPr>
            </w:pPr>
            <w:r w:rsidRPr="00FB7E97">
              <w:rPr>
                <w:rFonts w:ascii="Times New Roman" w:hAnsi="Times New Roman"/>
                <w:sz w:val="24"/>
                <w:szCs w:val="24"/>
                <w:lang w:val="tt-RU"/>
              </w:rPr>
              <w:t>2</w:t>
            </w:r>
          </w:p>
        </w:tc>
        <w:tc>
          <w:tcPr>
            <w:tcW w:w="1498" w:type="dxa"/>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Зямилов Ильяс</w:t>
            </w:r>
          </w:p>
        </w:tc>
        <w:tc>
          <w:tcPr>
            <w:tcW w:w="1718" w:type="dxa"/>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 xml:space="preserve">Биология </w:t>
            </w:r>
          </w:p>
        </w:tc>
        <w:tc>
          <w:tcPr>
            <w:tcW w:w="2196" w:type="dxa"/>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«Бактерии»</w:t>
            </w:r>
          </w:p>
        </w:tc>
        <w:tc>
          <w:tcPr>
            <w:tcW w:w="1980" w:type="dxa"/>
            <w:tcBorders>
              <w:right w:val="single" w:sz="4" w:space="0" w:color="auto"/>
            </w:tcBorders>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Вагизова Ф.Г.</w:t>
            </w:r>
          </w:p>
        </w:tc>
        <w:tc>
          <w:tcPr>
            <w:tcW w:w="952" w:type="dxa"/>
            <w:tcBorders>
              <w:left w:val="single" w:sz="4" w:space="0" w:color="auto"/>
              <w:right w:val="single" w:sz="4" w:space="0" w:color="auto"/>
            </w:tcBorders>
          </w:tcPr>
          <w:p w:rsidR="00406594" w:rsidRPr="00FB7E97" w:rsidRDefault="00406594" w:rsidP="00406594">
            <w:pPr>
              <w:pStyle w:val="af7"/>
              <w:rPr>
                <w:rFonts w:ascii="Times New Roman" w:hAnsi="Times New Roman"/>
                <w:sz w:val="24"/>
                <w:szCs w:val="24"/>
              </w:rPr>
            </w:pPr>
            <w:r w:rsidRPr="00FB7E97">
              <w:rPr>
                <w:rFonts w:ascii="Times New Roman" w:hAnsi="Times New Roman"/>
                <w:sz w:val="24"/>
                <w:szCs w:val="24"/>
              </w:rPr>
              <w:t>8</w:t>
            </w:r>
          </w:p>
        </w:tc>
        <w:tc>
          <w:tcPr>
            <w:tcW w:w="708" w:type="dxa"/>
            <w:tcBorders>
              <w:left w:val="single" w:sz="4" w:space="0" w:color="auto"/>
              <w:right w:val="single" w:sz="4" w:space="0" w:color="auto"/>
            </w:tcBorders>
          </w:tcPr>
          <w:p w:rsidR="00406594" w:rsidRPr="00FB7E97" w:rsidRDefault="00406594" w:rsidP="00406594">
            <w:pPr>
              <w:pStyle w:val="af7"/>
              <w:rPr>
                <w:rFonts w:ascii="Times New Roman" w:hAnsi="Times New Roman"/>
                <w:sz w:val="24"/>
                <w:szCs w:val="24"/>
              </w:rPr>
            </w:pPr>
            <w:r w:rsidRPr="00FB7E97">
              <w:rPr>
                <w:rFonts w:ascii="Times New Roman" w:hAnsi="Times New Roman"/>
                <w:sz w:val="24"/>
                <w:szCs w:val="24"/>
              </w:rPr>
              <w:t>4</w:t>
            </w:r>
          </w:p>
        </w:tc>
        <w:tc>
          <w:tcPr>
            <w:tcW w:w="1622" w:type="dxa"/>
            <w:tcBorders>
              <w:left w:val="single" w:sz="4" w:space="0" w:color="auto"/>
            </w:tcBorders>
          </w:tcPr>
          <w:p w:rsidR="00406594" w:rsidRPr="00FB7E97" w:rsidRDefault="00406594" w:rsidP="00406594">
            <w:pPr>
              <w:pStyle w:val="af7"/>
              <w:rPr>
                <w:rFonts w:ascii="Times New Roman" w:hAnsi="Times New Roman"/>
                <w:sz w:val="24"/>
                <w:szCs w:val="24"/>
              </w:rPr>
            </w:pPr>
            <w:r w:rsidRPr="00FB7E97">
              <w:rPr>
                <w:rFonts w:ascii="Times New Roman" w:hAnsi="Times New Roman"/>
                <w:sz w:val="24"/>
                <w:szCs w:val="24"/>
              </w:rPr>
              <w:t xml:space="preserve">Повышенный </w:t>
            </w:r>
          </w:p>
        </w:tc>
      </w:tr>
      <w:tr w:rsidR="00406594" w:rsidRPr="00FB7E97" w:rsidTr="00406594">
        <w:tc>
          <w:tcPr>
            <w:tcW w:w="445" w:type="dxa"/>
            <w:shd w:val="clear" w:color="auto" w:fill="auto"/>
          </w:tcPr>
          <w:p w:rsidR="00406594" w:rsidRPr="00FB7E97" w:rsidRDefault="00406594" w:rsidP="00AC6639">
            <w:pPr>
              <w:pStyle w:val="af7"/>
              <w:rPr>
                <w:rFonts w:ascii="Times New Roman" w:hAnsi="Times New Roman"/>
                <w:sz w:val="24"/>
                <w:szCs w:val="24"/>
                <w:lang w:val="tt-RU"/>
              </w:rPr>
            </w:pPr>
            <w:r w:rsidRPr="00FB7E97">
              <w:rPr>
                <w:rFonts w:ascii="Times New Roman" w:hAnsi="Times New Roman"/>
                <w:sz w:val="24"/>
                <w:szCs w:val="24"/>
                <w:lang w:val="tt-RU"/>
              </w:rPr>
              <w:t>3</w:t>
            </w:r>
          </w:p>
        </w:tc>
        <w:tc>
          <w:tcPr>
            <w:tcW w:w="1498" w:type="dxa"/>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Хайбуллин Динар</w:t>
            </w:r>
          </w:p>
        </w:tc>
        <w:tc>
          <w:tcPr>
            <w:tcW w:w="1718" w:type="dxa"/>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 xml:space="preserve">Физкультура </w:t>
            </w:r>
          </w:p>
        </w:tc>
        <w:tc>
          <w:tcPr>
            <w:tcW w:w="2196" w:type="dxa"/>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w:t>
            </w:r>
            <w:r w:rsidRPr="00FB7E97">
              <w:rPr>
                <w:rFonts w:ascii="Times New Roman" w:eastAsia="Times New Roman" w:hAnsi="Times New Roman"/>
                <w:sz w:val="24"/>
                <w:szCs w:val="24"/>
              </w:rPr>
              <w:t>Утренняя зарядка</w:t>
            </w:r>
            <w:r w:rsidRPr="00FB7E97">
              <w:rPr>
                <w:rFonts w:ascii="Times New Roman" w:hAnsi="Times New Roman"/>
                <w:sz w:val="24"/>
                <w:szCs w:val="24"/>
              </w:rPr>
              <w:t>»</w:t>
            </w:r>
          </w:p>
        </w:tc>
        <w:tc>
          <w:tcPr>
            <w:tcW w:w="1980" w:type="dxa"/>
            <w:tcBorders>
              <w:right w:val="single" w:sz="4" w:space="0" w:color="auto"/>
            </w:tcBorders>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Сафарова Л.Г.</w:t>
            </w:r>
          </w:p>
        </w:tc>
        <w:tc>
          <w:tcPr>
            <w:tcW w:w="952" w:type="dxa"/>
            <w:tcBorders>
              <w:left w:val="single" w:sz="4" w:space="0" w:color="auto"/>
              <w:right w:val="single" w:sz="4" w:space="0" w:color="auto"/>
            </w:tcBorders>
          </w:tcPr>
          <w:p w:rsidR="00406594" w:rsidRPr="00FB7E97" w:rsidRDefault="00406594" w:rsidP="00406594">
            <w:pPr>
              <w:pStyle w:val="af7"/>
              <w:rPr>
                <w:rFonts w:ascii="Times New Roman" w:hAnsi="Times New Roman"/>
                <w:sz w:val="24"/>
                <w:szCs w:val="24"/>
              </w:rPr>
            </w:pPr>
            <w:r w:rsidRPr="00FB7E97">
              <w:rPr>
                <w:rFonts w:ascii="Times New Roman" w:hAnsi="Times New Roman"/>
                <w:sz w:val="24"/>
                <w:szCs w:val="24"/>
              </w:rPr>
              <w:t>9</w:t>
            </w:r>
          </w:p>
        </w:tc>
        <w:tc>
          <w:tcPr>
            <w:tcW w:w="708" w:type="dxa"/>
            <w:tcBorders>
              <w:left w:val="single" w:sz="4" w:space="0" w:color="auto"/>
              <w:right w:val="single" w:sz="4" w:space="0" w:color="auto"/>
            </w:tcBorders>
          </w:tcPr>
          <w:p w:rsidR="00406594" w:rsidRPr="00FB7E97" w:rsidRDefault="00406594" w:rsidP="00406594">
            <w:pPr>
              <w:pStyle w:val="af7"/>
              <w:rPr>
                <w:rFonts w:ascii="Times New Roman" w:hAnsi="Times New Roman"/>
                <w:sz w:val="24"/>
                <w:szCs w:val="24"/>
              </w:rPr>
            </w:pPr>
            <w:r w:rsidRPr="00FB7E97">
              <w:rPr>
                <w:rFonts w:ascii="Times New Roman" w:hAnsi="Times New Roman"/>
                <w:sz w:val="24"/>
                <w:szCs w:val="24"/>
              </w:rPr>
              <w:t>4</w:t>
            </w:r>
          </w:p>
        </w:tc>
        <w:tc>
          <w:tcPr>
            <w:tcW w:w="1622" w:type="dxa"/>
            <w:tcBorders>
              <w:left w:val="single" w:sz="4" w:space="0" w:color="auto"/>
            </w:tcBorders>
          </w:tcPr>
          <w:p w:rsidR="00406594" w:rsidRPr="00FB7E97" w:rsidRDefault="00406594" w:rsidP="00406594">
            <w:pPr>
              <w:pStyle w:val="af7"/>
              <w:rPr>
                <w:rFonts w:ascii="Times New Roman" w:hAnsi="Times New Roman"/>
                <w:sz w:val="24"/>
                <w:szCs w:val="24"/>
              </w:rPr>
            </w:pPr>
            <w:r w:rsidRPr="00FB7E97">
              <w:rPr>
                <w:rFonts w:ascii="Times New Roman" w:hAnsi="Times New Roman"/>
                <w:sz w:val="24"/>
                <w:szCs w:val="24"/>
              </w:rPr>
              <w:t xml:space="preserve">Повышенный </w:t>
            </w:r>
          </w:p>
        </w:tc>
      </w:tr>
      <w:tr w:rsidR="00406594" w:rsidRPr="00FB7E97" w:rsidTr="00406594">
        <w:tc>
          <w:tcPr>
            <w:tcW w:w="445" w:type="dxa"/>
            <w:shd w:val="clear" w:color="auto" w:fill="auto"/>
          </w:tcPr>
          <w:p w:rsidR="00406594" w:rsidRPr="00FB7E97" w:rsidRDefault="00406594" w:rsidP="00AC6639">
            <w:pPr>
              <w:pStyle w:val="af7"/>
              <w:rPr>
                <w:rFonts w:ascii="Times New Roman" w:hAnsi="Times New Roman"/>
                <w:sz w:val="24"/>
                <w:szCs w:val="24"/>
                <w:lang w:val="tt-RU"/>
              </w:rPr>
            </w:pPr>
            <w:r w:rsidRPr="00FB7E97">
              <w:rPr>
                <w:rFonts w:ascii="Times New Roman" w:hAnsi="Times New Roman"/>
                <w:sz w:val="24"/>
                <w:szCs w:val="24"/>
                <w:lang w:val="tt-RU"/>
              </w:rPr>
              <w:t>4</w:t>
            </w:r>
          </w:p>
        </w:tc>
        <w:tc>
          <w:tcPr>
            <w:tcW w:w="1498" w:type="dxa"/>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 xml:space="preserve">Шакирова Хаят  </w:t>
            </w:r>
          </w:p>
        </w:tc>
        <w:tc>
          <w:tcPr>
            <w:tcW w:w="1718" w:type="dxa"/>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 xml:space="preserve">Технология </w:t>
            </w:r>
          </w:p>
        </w:tc>
        <w:tc>
          <w:tcPr>
            <w:tcW w:w="2196" w:type="dxa"/>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«Волшебный мир бисера»</w:t>
            </w:r>
          </w:p>
        </w:tc>
        <w:tc>
          <w:tcPr>
            <w:tcW w:w="1980" w:type="dxa"/>
            <w:tcBorders>
              <w:right w:val="single" w:sz="4" w:space="0" w:color="auto"/>
            </w:tcBorders>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Сабанаева Н.А.</w:t>
            </w:r>
          </w:p>
        </w:tc>
        <w:tc>
          <w:tcPr>
            <w:tcW w:w="952" w:type="dxa"/>
            <w:tcBorders>
              <w:left w:val="single" w:sz="4" w:space="0" w:color="auto"/>
              <w:right w:val="single" w:sz="4" w:space="0" w:color="auto"/>
            </w:tcBorders>
          </w:tcPr>
          <w:p w:rsidR="00406594" w:rsidRPr="00FB7E97" w:rsidRDefault="00406594" w:rsidP="00406594">
            <w:pPr>
              <w:pStyle w:val="af7"/>
              <w:rPr>
                <w:rFonts w:ascii="Times New Roman" w:hAnsi="Times New Roman"/>
                <w:sz w:val="24"/>
                <w:szCs w:val="24"/>
              </w:rPr>
            </w:pPr>
            <w:r w:rsidRPr="00FB7E97">
              <w:rPr>
                <w:rFonts w:ascii="Times New Roman" w:hAnsi="Times New Roman"/>
                <w:sz w:val="24"/>
                <w:szCs w:val="24"/>
              </w:rPr>
              <w:t>10</w:t>
            </w:r>
          </w:p>
        </w:tc>
        <w:tc>
          <w:tcPr>
            <w:tcW w:w="708" w:type="dxa"/>
            <w:tcBorders>
              <w:left w:val="single" w:sz="4" w:space="0" w:color="auto"/>
              <w:right w:val="single" w:sz="4" w:space="0" w:color="auto"/>
            </w:tcBorders>
          </w:tcPr>
          <w:p w:rsidR="00406594" w:rsidRPr="00FB7E97" w:rsidRDefault="00406594" w:rsidP="00406594">
            <w:pPr>
              <w:pStyle w:val="af7"/>
              <w:rPr>
                <w:rFonts w:ascii="Times New Roman" w:hAnsi="Times New Roman"/>
                <w:sz w:val="24"/>
                <w:szCs w:val="24"/>
              </w:rPr>
            </w:pPr>
            <w:r w:rsidRPr="00FB7E97">
              <w:rPr>
                <w:rFonts w:ascii="Times New Roman" w:hAnsi="Times New Roman"/>
                <w:sz w:val="24"/>
                <w:szCs w:val="24"/>
              </w:rPr>
              <w:t>5</w:t>
            </w:r>
          </w:p>
        </w:tc>
        <w:tc>
          <w:tcPr>
            <w:tcW w:w="1622" w:type="dxa"/>
            <w:tcBorders>
              <w:left w:val="single" w:sz="4" w:space="0" w:color="auto"/>
            </w:tcBorders>
          </w:tcPr>
          <w:p w:rsidR="00406594" w:rsidRPr="00FB7E97" w:rsidRDefault="00406594" w:rsidP="00406594">
            <w:pPr>
              <w:pStyle w:val="af7"/>
              <w:rPr>
                <w:rFonts w:ascii="Times New Roman" w:hAnsi="Times New Roman"/>
                <w:sz w:val="24"/>
                <w:szCs w:val="24"/>
              </w:rPr>
            </w:pPr>
            <w:r w:rsidRPr="00FB7E97">
              <w:rPr>
                <w:rFonts w:ascii="Times New Roman" w:hAnsi="Times New Roman"/>
                <w:sz w:val="24"/>
                <w:szCs w:val="24"/>
              </w:rPr>
              <w:t xml:space="preserve">Высокий </w:t>
            </w:r>
          </w:p>
        </w:tc>
      </w:tr>
      <w:tr w:rsidR="00406594" w:rsidRPr="00FB7E97" w:rsidTr="00406594">
        <w:tc>
          <w:tcPr>
            <w:tcW w:w="445" w:type="dxa"/>
            <w:shd w:val="clear" w:color="auto" w:fill="auto"/>
          </w:tcPr>
          <w:p w:rsidR="00406594" w:rsidRPr="00FB7E97" w:rsidRDefault="00406594" w:rsidP="00AC6639">
            <w:pPr>
              <w:pStyle w:val="af7"/>
              <w:rPr>
                <w:rFonts w:ascii="Times New Roman" w:hAnsi="Times New Roman"/>
                <w:sz w:val="24"/>
                <w:szCs w:val="24"/>
                <w:lang w:val="tt-RU"/>
              </w:rPr>
            </w:pPr>
            <w:r w:rsidRPr="00FB7E97">
              <w:rPr>
                <w:rFonts w:ascii="Times New Roman" w:hAnsi="Times New Roman"/>
                <w:sz w:val="24"/>
                <w:szCs w:val="24"/>
                <w:lang w:val="tt-RU"/>
              </w:rPr>
              <w:t>5</w:t>
            </w:r>
          </w:p>
        </w:tc>
        <w:tc>
          <w:tcPr>
            <w:tcW w:w="1498" w:type="dxa"/>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Шарафиева Зарина</w:t>
            </w:r>
          </w:p>
        </w:tc>
        <w:tc>
          <w:tcPr>
            <w:tcW w:w="1718" w:type="dxa"/>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 xml:space="preserve">Музыка  </w:t>
            </w:r>
          </w:p>
        </w:tc>
        <w:tc>
          <w:tcPr>
            <w:tcW w:w="2196" w:type="dxa"/>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«Влияние музыки на организм человека»</w:t>
            </w:r>
          </w:p>
        </w:tc>
        <w:tc>
          <w:tcPr>
            <w:tcW w:w="1980" w:type="dxa"/>
            <w:tcBorders>
              <w:right w:val="single" w:sz="4" w:space="0" w:color="auto"/>
            </w:tcBorders>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Сафарова Л.Г.</w:t>
            </w:r>
          </w:p>
        </w:tc>
        <w:tc>
          <w:tcPr>
            <w:tcW w:w="952" w:type="dxa"/>
            <w:tcBorders>
              <w:left w:val="single" w:sz="4" w:space="0" w:color="auto"/>
              <w:right w:val="single" w:sz="4" w:space="0" w:color="auto"/>
            </w:tcBorders>
          </w:tcPr>
          <w:p w:rsidR="00406594" w:rsidRPr="00FB7E97" w:rsidRDefault="00406594" w:rsidP="00406594">
            <w:pPr>
              <w:pStyle w:val="af7"/>
              <w:rPr>
                <w:rFonts w:ascii="Times New Roman" w:hAnsi="Times New Roman"/>
                <w:sz w:val="24"/>
                <w:szCs w:val="24"/>
              </w:rPr>
            </w:pPr>
            <w:r w:rsidRPr="00FB7E97">
              <w:rPr>
                <w:rFonts w:ascii="Times New Roman" w:hAnsi="Times New Roman"/>
                <w:sz w:val="24"/>
                <w:szCs w:val="24"/>
              </w:rPr>
              <w:t>10</w:t>
            </w:r>
          </w:p>
        </w:tc>
        <w:tc>
          <w:tcPr>
            <w:tcW w:w="708" w:type="dxa"/>
            <w:tcBorders>
              <w:left w:val="single" w:sz="4" w:space="0" w:color="auto"/>
              <w:right w:val="single" w:sz="4" w:space="0" w:color="auto"/>
            </w:tcBorders>
          </w:tcPr>
          <w:p w:rsidR="00406594" w:rsidRPr="00FB7E97" w:rsidRDefault="00406594" w:rsidP="00406594">
            <w:pPr>
              <w:pStyle w:val="af7"/>
              <w:rPr>
                <w:rFonts w:ascii="Times New Roman" w:hAnsi="Times New Roman"/>
                <w:sz w:val="24"/>
                <w:szCs w:val="24"/>
              </w:rPr>
            </w:pPr>
            <w:r w:rsidRPr="00FB7E97">
              <w:rPr>
                <w:rFonts w:ascii="Times New Roman" w:hAnsi="Times New Roman"/>
                <w:sz w:val="24"/>
                <w:szCs w:val="24"/>
              </w:rPr>
              <w:t>5</w:t>
            </w:r>
          </w:p>
        </w:tc>
        <w:tc>
          <w:tcPr>
            <w:tcW w:w="1622" w:type="dxa"/>
            <w:tcBorders>
              <w:left w:val="single" w:sz="4" w:space="0" w:color="auto"/>
            </w:tcBorders>
          </w:tcPr>
          <w:p w:rsidR="00406594" w:rsidRPr="00FB7E97" w:rsidRDefault="00406594" w:rsidP="00406594">
            <w:pPr>
              <w:pStyle w:val="af7"/>
              <w:rPr>
                <w:rFonts w:ascii="Times New Roman" w:hAnsi="Times New Roman"/>
                <w:sz w:val="24"/>
                <w:szCs w:val="24"/>
              </w:rPr>
            </w:pPr>
            <w:r w:rsidRPr="00FB7E97">
              <w:rPr>
                <w:rFonts w:ascii="Times New Roman" w:hAnsi="Times New Roman"/>
                <w:sz w:val="24"/>
                <w:szCs w:val="24"/>
              </w:rPr>
              <w:t xml:space="preserve">Высокий </w:t>
            </w:r>
          </w:p>
        </w:tc>
      </w:tr>
    </w:tbl>
    <w:p w:rsidR="001806AB" w:rsidRPr="00FB7E97" w:rsidRDefault="001806AB" w:rsidP="00406594">
      <w:pPr>
        <w:spacing w:after="80" w:line="240" w:lineRule="auto"/>
        <w:rPr>
          <w:rFonts w:ascii="Times New Roman" w:hAnsi="Times New Roman" w:cs="Times New Roman"/>
          <w:b/>
          <w:sz w:val="24"/>
          <w:szCs w:val="24"/>
        </w:rPr>
      </w:pPr>
    </w:p>
    <w:p w:rsidR="007A1361" w:rsidRPr="00FB7E97" w:rsidRDefault="007A1361" w:rsidP="001806AB">
      <w:pPr>
        <w:spacing w:after="80" w:line="240" w:lineRule="auto"/>
        <w:jc w:val="center"/>
        <w:rPr>
          <w:rFonts w:ascii="Times New Roman" w:hAnsi="Times New Roman" w:cs="Times New Roman"/>
          <w:b/>
          <w:sz w:val="24"/>
          <w:szCs w:val="24"/>
        </w:rPr>
      </w:pPr>
    </w:p>
    <w:p w:rsidR="007A1361" w:rsidRPr="00FB7E97" w:rsidRDefault="007A1361" w:rsidP="001806AB">
      <w:pPr>
        <w:spacing w:after="80" w:line="240" w:lineRule="auto"/>
        <w:jc w:val="center"/>
        <w:rPr>
          <w:rFonts w:ascii="Times New Roman" w:hAnsi="Times New Roman" w:cs="Times New Roman"/>
          <w:b/>
          <w:sz w:val="24"/>
          <w:szCs w:val="24"/>
        </w:rPr>
      </w:pPr>
    </w:p>
    <w:p w:rsidR="001806AB" w:rsidRPr="00FB7E97" w:rsidRDefault="001806AB" w:rsidP="001806AB">
      <w:pPr>
        <w:spacing w:after="80" w:line="240" w:lineRule="auto"/>
        <w:jc w:val="center"/>
        <w:rPr>
          <w:rFonts w:ascii="Times New Roman" w:hAnsi="Times New Roman" w:cs="Times New Roman"/>
          <w:b/>
          <w:sz w:val="24"/>
          <w:szCs w:val="24"/>
        </w:rPr>
      </w:pPr>
      <w:proofErr w:type="gramStart"/>
      <w:r w:rsidRPr="00FB7E97">
        <w:rPr>
          <w:rFonts w:ascii="Times New Roman" w:hAnsi="Times New Roman" w:cs="Times New Roman"/>
          <w:b/>
          <w:sz w:val="24"/>
          <w:szCs w:val="24"/>
        </w:rPr>
        <w:t>Результат  выполнения</w:t>
      </w:r>
      <w:proofErr w:type="gramEnd"/>
      <w:r w:rsidRPr="00FB7E97">
        <w:rPr>
          <w:rFonts w:ascii="Times New Roman" w:hAnsi="Times New Roman" w:cs="Times New Roman"/>
          <w:b/>
          <w:sz w:val="24"/>
          <w:szCs w:val="24"/>
        </w:rPr>
        <w:t xml:space="preserve"> итоговых индивидуальных проектных работ обучающихся  6 класса</w:t>
      </w:r>
    </w:p>
    <w:tbl>
      <w:tblPr>
        <w:tblW w:w="11199"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5"/>
        <w:gridCol w:w="1598"/>
        <w:gridCol w:w="1486"/>
        <w:gridCol w:w="1936"/>
        <w:gridCol w:w="1861"/>
        <w:gridCol w:w="1236"/>
        <w:gridCol w:w="976"/>
        <w:gridCol w:w="1661"/>
      </w:tblGrid>
      <w:tr w:rsidR="00406594" w:rsidRPr="00FB7E97" w:rsidTr="00406594">
        <w:tc>
          <w:tcPr>
            <w:tcW w:w="445" w:type="dxa"/>
            <w:shd w:val="clear" w:color="auto" w:fill="auto"/>
          </w:tcPr>
          <w:p w:rsidR="00406594" w:rsidRPr="00FB7E97" w:rsidRDefault="00406594" w:rsidP="00AC6639">
            <w:pPr>
              <w:spacing w:after="0" w:line="240" w:lineRule="auto"/>
              <w:rPr>
                <w:rFonts w:ascii="Times New Roman" w:hAnsi="Times New Roman"/>
                <w:sz w:val="24"/>
                <w:szCs w:val="24"/>
              </w:rPr>
            </w:pPr>
            <w:r w:rsidRPr="00FB7E97">
              <w:rPr>
                <w:rFonts w:ascii="Times New Roman" w:hAnsi="Times New Roman"/>
                <w:sz w:val="24"/>
                <w:szCs w:val="24"/>
              </w:rPr>
              <w:t>№</w:t>
            </w:r>
          </w:p>
        </w:tc>
        <w:tc>
          <w:tcPr>
            <w:tcW w:w="1682" w:type="dxa"/>
            <w:shd w:val="clear" w:color="auto" w:fill="auto"/>
          </w:tcPr>
          <w:p w:rsidR="00406594" w:rsidRPr="00FB7E97" w:rsidRDefault="00406594" w:rsidP="00AC6639">
            <w:pPr>
              <w:spacing w:after="0" w:line="240" w:lineRule="auto"/>
              <w:rPr>
                <w:rFonts w:ascii="Times New Roman" w:hAnsi="Times New Roman"/>
                <w:sz w:val="24"/>
                <w:szCs w:val="24"/>
              </w:rPr>
            </w:pPr>
            <w:r w:rsidRPr="00FB7E97">
              <w:rPr>
                <w:rFonts w:ascii="Times New Roman" w:hAnsi="Times New Roman"/>
                <w:sz w:val="24"/>
                <w:szCs w:val="24"/>
              </w:rPr>
              <w:t>ФИО учащихся</w:t>
            </w:r>
          </w:p>
        </w:tc>
        <w:tc>
          <w:tcPr>
            <w:tcW w:w="1559" w:type="dxa"/>
            <w:shd w:val="clear" w:color="auto" w:fill="auto"/>
          </w:tcPr>
          <w:p w:rsidR="00406594" w:rsidRPr="00FB7E97" w:rsidRDefault="00406594" w:rsidP="00AC6639">
            <w:pPr>
              <w:spacing w:after="0" w:line="240" w:lineRule="auto"/>
              <w:rPr>
                <w:rFonts w:ascii="Times New Roman" w:hAnsi="Times New Roman"/>
                <w:sz w:val="24"/>
                <w:szCs w:val="24"/>
              </w:rPr>
            </w:pPr>
            <w:r w:rsidRPr="00FB7E97">
              <w:rPr>
                <w:rFonts w:ascii="Times New Roman" w:hAnsi="Times New Roman"/>
                <w:sz w:val="24"/>
                <w:szCs w:val="24"/>
              </w:rPr>
              <w:t>предмет</w:t>
            </w:r>
          </w:p>
        </w:tc>
        <w:tc>
          <w:tcPr>
            <w:tcW w:w="2268" w:type="dxa"/>
            <w:shd w:val="clear" w:color="auto" w:fill="auto"/>
          </w:tcPr>
          <w:p w:rsidR="00406594" w:rsidRPr="00FB7E97" w:rsidRDefault="00406594" w:rsidP="00AC6639">
            <w:pPr>
              <w:spacing w:after="0" w:line="240" w:lineRule="auto"/>
              <w:rPr>
                <w:rFonts w:ascii="Times New Roman" w:hAnsi="Times New Roman"/>
                <w:sz w:val="24"/>
                <w:szCs w:val="24"/>
              </w:rPr>
            </w:pPr>
            <w:r w:rsidRPr="00FB7E97">
              <w:rPr>
                <w:rFonts w:ascii="Times New Roman" w:hAnsi="Times New Roman"/>
                <w:sz w:val="24"/>
                <w:szCs w:val="24"/>
              </w:rPr>
              <w:t>Тема проекта</w:t>
            </w:r>
          </w:p>
        </w:tc>
        <w:tc>
          <w:tcPr>
            <w:tcW w:w="2040" w:type="dxa"/>
            <w:shd w:val="clear" w:color="auto" w:fill="auto"/>
          </w:tcPr>
          <w:p w:rsidR="00406594" w:rsidRPr="00FB7E97" w:rsidRDefault="00406594" w:rsidP="00AC6639">
            <w:pPr>
              <w:spacing w:after="0" w:line="240" w:lineRule="auto"/>
              <w:rPr>
                <w:rFonts w:ascii="Times New Roman" w:hAnsi="Times New Roman"/>
                <w:sz w:val="24"/>
                <w:szCs w:val="24"/>
              </w:rPr>
            </w:pPr>
            <w:r w:rsidRPr="00FB7E97">
              <w:rPr>
                <w:rFonts w:ascii="Times New Roman" w:hAnsi="Times New Roman"/>
                <w:sz w:val="24"/>
                <w:szCs w:val="24"/>
              </w:rPr>
              <w:t>Руководитель проекта</w:t>
            </w:r>
          </w:p>
        </w:tc>
        <w:tc>
          <w:tcPr>
            <w:tcW w:w="795" w:type="dxa"/>
            <w:shd w:val="clear" w:color="auto" w:fill="auto"/>
          </w:tcPr>
          <w:p w:rsidR="00406594" w:rsidRPr="00FB7E97" w:rsidRDefault="00406594" w:rsidP="00AC6639">
            <w:pPr>
              <w:spacing w:after="0" w:line="240" w:lineRule="auto"/>
              <w:rPr>
                <w:rFonts w:ascii="Times New Roman" w:hAnsi="Times New Roman"/>
                <w:sz w:val="24"/>
                <w:szCs w:val="24"/>
              </w:rPr>
            </w:pPr>
            <w:r w:rsidRPr="00FB7E97">
              <w:rPr>
                <w:rFonts w:ascii="Times New Roman" w:hAnsi="Times New Roman"/>
                <w:sz w:val="24"/>
                <w:szCs w:val="24"/>
              </w:rPr>
              <w:t xml:space="preserve">Итоговый бал </w:t>
            </w:r>
          </w:p>
        </w:tc>
        <w:tc>
          <w:tcPr>
            <w:tcW w:w="709" w:type="dxa"/>
            <w:shd w:val="clear" w:color="auto" w:fill="auto"/>
          </w:tcPr>
          <w:p w:rsidR="00406594" w:rsidRPr="00FB7E97" w:rsidRDefault="00406594" w:rsidP="00AC6639">
            <w:pPr>
              <w:spacing w:after="0" w:line="240" w:lineRule="auto"/>
              <w:rPr>
                <w:rFonts w:ascii="Times New Roman" w:hAnsi="Times New Roman"/>
                <w:sz w:val="24"/>
                <w:szCs w:val="24"/>
              </w:rPr>
            </w:pPr>
            <w:r w:rsidRPr="00FB7E97">
              <w:rPr>
                <w:rFonts w:ascii="Times New Roman" w:hAnsi="Times New Roman"/>
                <w:sz w:val="24"/>
                <w:szCs w:val="24"/>
              </w:rPr>
              <w:t xml:space="preserve">Оценка </w:t>
            </w:r>
          </w:p>
        </w:tc>
        <w:tc>
          <w:tcPr>
            <w:tcW w:w="1701" w:type="dxa"/>
            <w:shd w:val="clear" w:color="auto" w:fill="auto"/>
          </w:tcPr>
          <w:p w:rsidR="00406594" w:rsidRPr="00FB7E97" w:rsidRDefault="00406594" w:rsidP="00AC6639">
            <w:pPr>
              <w:spacing w:after="0" w:line="240" w:lineRule="auto"/>
              <w:rPr>
                <w:rFonts w:ascii="Times New Roman" w:hAnsi="Times New Roman"/>
                <w:sz w:val="24"/>
                <w:szCs w:val="24"/>
              </w:rPr>
            </w:pPr>
            <w:r w:rsidRPr="00FB7E97">
              <w:rPr>
                <w:rFonts w:ascii="Times New Roman" w:hAnsi="Times New Roman"/>
                <w:sz w:val="24"/>
                <w:szCs w:val="24"/>
              </w:rPr>
              <w:t xml:space="preserve">Уровень </w:t>
            </w:r>
          </w:p>
        </w:tc>
      </w:tr>
      <w:tr w:rsidR="00406594" w:rsidRPr="00FB7E97" w:rsidTr="00406594">
        <w:trPr>
          <w:trHeight w:val="312"/>
        </w:trPr>
        <w:tc>
          <w:tcPr>
            <w:tcW w:w="445" w:type="dxa"/>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1</w:t>
            </w:r>
          </w:p>
        </w:tc>
        <w:tc>
          <w:tcPr>
            <w:tcW w:w="1682" w:type="dxa"/>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Вагизов Анвар</w:t>
            </w:r>
          </w:p>
        </w:tc>
        <w:tc>
          <w:tcPr>
            <w:tcW w:w="1559" w:type="dxa"/>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 xml:space="preserve">Биология </w:t>
            </w:r>
          </w:p>
        </w:tc>
        <w:tc>
          <w:tcPr>
            <w:tcW w:w="2268" w:type="dxa"/>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«Сколиоз»</w:t>
            </w:r>
          </w:p>
        </w:tc>
        <w:tc>
          <w:tcPr>
            <w:tcW w:w="2040" w:type="dxa"/>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Вагизова Ф.Г.</w:t>
            </w:r>
          </w:p>
        </w:tc>
        <w:tc>
          <w:tcPr>
            <w:tcW w:w="795" w:type="dxa"/>
          </w:tcPr>
          <w:p w:rsidR="00406594" w:rsidRPr="00FB7E97" w:rsidRDefault="00406594" w:rsidP="00406594">
            <w:pPr>
              <w:pStyle w:val="af7"/>
              <w:rPr>
                <w:rFonts w:ascii="Times New Roman" w:hAnsi="Times New Roman"/>
                <w:sz w:val="24"/>
                <w:szCs w:val="24"/>
              </w:rPr>
            </w:pPr>
            <w:r w:rsidRPr="00FB7E97">
              <w:rPr>
                <w:rFonts w:ascii="Times New Roman" w:hAnsi="Times New Roman"/>
                <w:sz w:val="24"/>
                <w:szCs w:val="24"/>
              </w:rPr>
              <w:t>11</w:t>
            </w:r>
          </w:p>
        </w:tc>
        <w:tc>
          <w:tcPr>
            <w:tcW w:w="709" w:type="dxa"/>
          </w:tcPr>
          <w:p w:rsidR="00406594" w:rsidRPr="00FB7E97" w:rsidRDefault="00406594" w:rsidP="00406594">
            <w:pPr>
              <w:pStyle w:val="af7"/>
              <w:rPr>
                <w:rFonts w:ascii="Times New Roman" w:hAnsi="Times New Roman"/>
                <w:sz w:val="24"/>
                <w:szCs w:val="24"/>
              </w:rPr>
            </w:pPr>
            <w:r w:rsidRPr="00FB7E97">
              <w:rPr>
                <w:rFonts w:ascii="Times New Roman" w:hAnsi="Times New Roman"/>
                <w:sz w:val="24"/>
                <w:szCs w:val="24"/>
              </w:rPr>
              <w:t>5</w:t>
            </w:r>
          </w:p>
        </w:tc>
        <w:tc>
          <w:tcPr>
            <w:tcW w:w="1701" w:type="dxa"/>
          </w:tcPr>
          <w:p w:rsidR="00406594" w:rsidRPr="00FB7E97" w:rsidRDefault="00406594" w:rsidP="00406594">
            <w:pPr>
              <w:pStyle w:val="af7"/>
              <w:rPr>
                <w:rFonts w:ascii="Times New Roman" w:hAnsi="Times New Roman"/>
                <w:sz w:val="24"/>
                <w:szCs w:val="24"/>
              </w:rPr>
            </w:pPr>
            <w:r w:rsidRPr="00FB7E97">
              <w:rPr>
                <w:rFonts w:ascii="Times New Roman" w:hAnsi="Times New Roman"/>
                <w:sz w:val="24"/>
                <w:szCs w:val="24"/>
              </w:rPr>
              <w:t xml:space="preserve">Высокий </w:t>
            </w:r>
          </w:p>
        </w:tc>
      </w:tr>
      <w:tr w:rsidR="00406594" w:rsidRPr="00FB7E97" w:rsidTr="00406594">
        <w:tc>
          <w:tcPr>
            <w:tcW w:w="445" w:type="dxa"/>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lastRenderedPageBreak/>
              <w:t>2</w:t>
            </w:r>
          </w:p>
        </w:tc>
        <w:tc>
          <w:tcPr>
            <w:tcW w:w="1682" w:type="dxa"/>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Галеева Малика</w:t>
            </w:r>
          </w:p>
        </w:tc>
        <w:tc>
          <w:tcPr>
            <w:tcW w:w="1559" w:type="dxa"/>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 xml:space="preserve">Технология </w:t>
            </w:r>
          </w:p>
        </w:tc>
        <w:tc>
          <w:tcPr>
            <w:tcW w:w="2268" w:type="dxa"/>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«Вязание башмачков крючком»</w:t>
            </w:r>
          </w:p>
        </w:tc>
        <w:tc>
          <w:tcPr>
            <w:tcW w:w="2040" w:type="dxa"/>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Сабанаева Н.А</w:t>
            </w:r>
          </w:p>
        </w:tc>
        <w:tc>
          <w:tcPr>
            <w:tcW w:w="795" w:type="dxa"/>
          </w:tcPr>
          <w:p w:rsidR="00406594" w:rsidRPr="00FB7E97" w:rsidRDefault="00406594" w:rsidP="00406594">
            <w:pPr>
              <w:pStyle w:val="af7"/>
              <w:rPr>
                <w:rFonts w:ascii="Times New Roman" w:hAnsi="Times New Roman"/>
                <w:sz w:val="24"/>
                <w:szCs w:val="24"/>
              </w:rPr>
            </w:pPr>
            <w:r w:rsidRPr="00FB7E97">
              <w:rPr>
                <w:rFonts w:ascii="Times New Roman" w:hAnsi="Times New Roman"/>
                <w:sz w:val="24"/>
                <w:szCs w:val="24"/>
              </w:rPr>
              <w:t>11</w:t>
            </w:r>
          </w:p>
        </w:tc>
        <w:tc>
          <w:tcPr>
            <w:tcW w:w="709" w:type="dxa"/>
          </w:tcPr>
          <w:p w:rsidR="00406594" w:rsidRPr="00FB7E97" w:rsidRDefault="00406594" w:rsidP="00406594">
            <w:pPr>
              <w:pStyle w:val="af7"/>
              <w:rPr>
                <w:rFonts w:ascii="Times New Roman" w:hAnsi="Times New Roman"/>
                <w:sz w:val="24"/>
                <w:szCs w:val="24"/>
              </w:rPr>
            </w:pPr>
            <w:r w:rsidRPr="00FB7E97">
              <w:rPr>
                <w:rFonts w:ascii="Times New Roman" w:hAnsi="Times New Roman"/>
                <w:sz w:val="24"/>
                <w:szCs w:val="24"/>
              </w:rPr>
              <w:t>5</w:t>
            </w:r>
          </w:p>
        </w:tc>
        <w:tc>
          <w:tcPr>
            <w:tcW w:w="1701" w:type="dxa"/>
          </w:tcPr>
          <w:p w:rsidR="00406594" w:rsidRPr="00FB7E97" w:rsidRDefault="00406594" w:rsidP="00406594">
            <w:pPr>
              <w:pStyle w:val="af7"/>
              <w:rPr>
                <w:rFonts w:ascii="Times New Roman" w:hAnsi="Times New Roman"/>
                <w:sz w:val="24"/>
                <w:szCs w:val="24"/>
              </w:rPr>
            </w:pPr>
            <w:r w:rsidRPr="00FB7E97">
              <w:rPr>
                <w:rFonts w:ascii="Times New Roman" w:hAnsi="Times New Roman"/>
                <w:sz w:val="24"/>
                <w:szCs w:val="24"/>
              </w:rPr>
              <w:t>Высокий</w:t>
            </w:r>
          </w:p>
        </w:tc>
      </w:tr>
      <w:tr w:rsidR="00406594" w:rsidRPr="00FB7E97" w:rsidTr="00406594">
        <w:tc>
          <w:tcPr>
            <w:tcW w:w="445" w:type="dxa"/>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3</w:t>
            </w:r>
          </w:p>
        </w:tc>
        <w:tc>
          <w:tcPr>
            <w:tcW w:w="1682" w:type="dxa"/>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Гимадиева Амина</w:t>
            </w:r>
          </w:p>
        </w:tc>
        <w:tc>
          <w:tcPr>
            <w:tcW w:w="1559" w:type="dxa"/>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 xml:space="preserve">История </w:t>
            </w:r>
          </w:p>
        </w:tc>
        <w:tc>
          <w:tcPr>
            <w:tcW w:w="2268" w:type="dxa"/>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«Славян элифбасы»</w:t>
            </w:r>
          </w:p>
        </w:tc>
        <w:tc>
          <w:tcPr>
            <w:tcW w:w="2040" w:type="dxa"/>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Хуснутдинова И.Н.</w:t>
            </w:r>
          </w:p>
        </w:tc>
        <w:tc>
          <w:tcPr>
            <w:tcW w:w="795" w:type="dxa"/>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10</w:t>
            </w:r>
          </w:p>
        </w:tc>
        <w:tc>
          <w:tcPr>
            <w:tcW w:w="709" w:type="dxa"/>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5</w:t>
            </w:r>
          </w:p>
        </w:tc>
        <w:tc>
          <w:tcPr>
            <w:tcW w:w="1701" w:type="dxa"/>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Высокий</w:t>
            </w:r>
          </w:p>
        </w:tc>
      </w:tr>
      <w:tr w:rsidR="00406594" w:rsidRPr="00FB7E97" w:rsidTr="00406594">
        <w:tc>
          <w:tcPr>
            <w:tcW w:w="445" w:type="dxa"/>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4</w:t>
            </w:r>
          </w:p>
        </w:tc>
        <w:tc>
          <w:tcPr>
            <w:tcW w:w="1682" w:type="dxa"/>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Гимадиева Рания</w:t>
            </w:r>
          </w:p>
        </w:tc>
        <w:tc>
          <w:tcPr>
            <w:tcW w:w="1559" w:type="dxa"/>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 xml:space="preserve">Литература </w:t>
            </w:r>
          </w:p>
        </w:tc>
        <w:tc>
          <w:tcPr>
            <w:tcW w:w="2268" w:type="dxa"/>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«Басни Крылова»</w:t>
            </w:r>
          </w:p>
        </w:tc>
        <w:tc>
          <w:tcPr>
            <w:tcW w:w="2040" w:type="dxa"/>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Газымова Р.М.</w:t>
            </w:r>
          </w:p>
        </w:tc>
        <w:tc>
          <w:tcPr>
            <w:tcW w:w="795" w:type="dxa"/>
          </w:tcPr>
          <w:p w:rsidR="00406594" w:rsidRPr="00FB7E97" w:rsidRDefault="00406594" w:rsidP="00406594">
            <w:pPr>
              <w:pStyle w:val="af7"/>
              <w:rPr>
                <w:rFonts w:ascii="Times New Roman" w:hAnsi="Times New Roman"/>
                <w:sz w:val="24"/>
                <w:szCs w:val="24"/>
              </w:rPr>
            </w:pPr>
            <w:r w:rsidRPr="00FB7E97">
              <w:rPr>
                <w:rFonts w:ascii="Times New Roman" w:hAnsi="Times New Roman"/>
                <w:sz w:val="24"/>
                <w:szCs w:val="24"/>
              </w:rPr>
              <w:t>7</w:t>
            </w:r>
          </w:p>
        </w:tc>
        <w:tc>
          <w:tcPr>
            <w:tcW w:w="709" w:type="dxa"/>
          </w:tcPr>
          <w:p w:rsidR="00406594" w:rsidRPr="00FB7E97" w:rsidRDefault="00406594" w:rsidP="00406594">
            <w:pPr>
              <w:pStyle w:val="af7"/>
              <w:rPr>
                <w:rFonts w:ascii="Times New Roman" w:hAnsi="Times New Roman"/>
                <w:sz w:val="24"/>
                <w:szCs w:val="24"/>
              </w:rPr>
            </w:pPr>
            <w:r w:rsidRPr="00FB7E97">
              <w:rPr>
                <w:rFonts w:ascii="Times New Roman" w:hAnsi="Times New Roman"/>
                <w:sz w:val="24"/>
                <w:szCs w:val="24"/>
              </w:rPr>
              <w:t>4</w:t>
            </w:r>
          </w:p>
        </w:tc>
        <w:tc>
          <w:tcPr>
            <w:tcW w:w="1701" w:type="dxa"/>
          </w:tcPr>
          <w:p w:rsidR="00406594" w:rsidRPr="00FB7E97" w:rsidRDefault="00406594" w:rsidP="00406594">
            <w:pPr>
              <w:pStyle w:val="af7"/>
              <w:rPr>
                <w:rFonts w:ascii="Times New Roman" w:hAnsi="Times New Roman"/>
                <w:sz w:val="24"/>
                <w:szCs w:val="24"/>
              </w:rPr>
            </w:pPr>
            <w:r w:rsidRPr="00FB7E97">
              <w:rPr>
                <w:rFonts w:ascii="Times New Roman" w:hAnsi="Times New Roman"/>
                <w:sz w:val="24"/>
                <w:szCs w:val="24"/>
              </w:rPr>
              <w:t xml:space="preserve">Повышенный </w:t>
            </w:r>
          </w:p>
        </w:tc>
      </w:tr>
      <w:tr w:rsidR="00406594" w:rsidRPr="00FB7E97" w:rsidTr="00406594">
        <w:tc>
          <w:tcPr>
            <w:tcW w:w="445" w:type="dxa"/>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5</w:t>
            </w:r>
          </w:p>
        </w:tc>
        <w:tc>
          <w:tcPr>
            <w:tcW w:w="1682" w:type="dxa"/>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Иламанова Абадан</w:t>
            </w:r>
          </w:p>
        </w:tc>
        <w:tc>
          <w:tcPr>
            <w:tcW w:w="1559" w:type="dxa"/>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 xml:space="preserve">Литература </w:t>
            </w:r>
          </w:p>
        </w:tc>
        <w:tc>
          <w:tcPr>
            <w:tcW w:w="2268" w:type="dxa"/>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«Тема долга и чести в творчестве А.С. Пушкина»»</w:t>
            </w:r>
          </w:p>
        </w:tc>
        <w:tc>
          <w:tcPr>
            <w:tcW w:w="2040" w:type="dxa"/>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Газымова Р.М.</w:t>
            </w:r>
          </w:p>
        </w:tc>
        <w:tc>
          <w:tcPr>
            <w:tcW w:w="795" w:type="dxa"/>
          </w:tcPr>
          <w:p w:rsidR="00406594" w:rsidRPr="00FB7E97" w:rsidRDefault="00406594" w:rsidP="00406594">
            <w:pPr>
              <w:pStyle w:val="af7"/>
              <w:rPr>
                <w:rFonts w:ascii="Times New Roman" w:hAnsi="Times New Roman"/>
                <w:sz w:val="24"/>
                <w:szCs w:val="24"/>
              </w:rPr>
            </w:pPr>
            <w:r w:rsidRPr="00FB7E97">
              <w:rPr>
                <w:rFonts w:ascii="Times New Roman" w:hAnsi="Times New Roman"/>
                <w:sz w:val="24"/>
                <w:szCs w:val="24"/>
              </w:rPr>
              <w:t>6</w:t>
            </w:r>
          </w:p>
        </w:tc>
        <w:tc>
          <w:tcPr>
            <w:tcW w:w="709" w:type="dxa"/>
          </w:tcPr>
          <w:p w:rsidR="00406594" w:rsidRPr="00FB7E97" w:rsidRDefault="00406594" w:rsidP="00406594">
            <w:pPr>
              <w:pStyle w:val="af7"/>
              <w:rPr>
                <w:rFonts w:ascii="Times New Roman" w:hAnsi="Times New Roman"/>
                <w:sz w:val="24"/>
                <w:szCs w:val="24"/>
              </w:rPr>
            </w:pPr>
            <w:r w:rsidRPr="00FB7E97">
              <w:rPr>
                <w:rFonts w:ascii="Times New Roman" w:hAnsi="Times New Roman"/>
                <w:sz w:val="24"/>
                <w:szCs w:val="24"/>
              </w:rPr>
              <w:t>3</w:t>
            </w:r>
          </w:p>
        </w:tc>
        <w:tc>
          <w:tcPr>
            <w:tcW w:w="1701" w:type="dxa"/>
          </w:tcPr>
          <w:p w:rsidR="00406594" w:rsidRPr="00FB7E97" w:rsidRDefault="00406594" w:rsidP="00406594">
            <w:pPr>
              <w:pStyle w:val="af7"/>
              <w:rPr>
                <w:rFonts w:ascii="Times New Roman" w:hAnsi="Times New Roman"/>
                <w:sz w:val="24"/>
                <w:szCs w:val="24"/>
              </w:rPr>
            </w:pPr>
            <w:r w:rsidRPr="00FB7E97">
              <w:rPr>
                <w:rFonts w:ascii="Times New Roman" w:hAnsi="Times New Roman"/>
                <w:sz w:val="24"/>
                <w:szCs w:val="24"/>
              </w:rPr>
              <w:t xml:space="preserve">Базовый </w:t>
            </w:r>
          </w:p>
        </w:tc>
      </w:tr>
      <w:tr w:rsidR="00406594" w:rsidRPr="00FB7E97" w:rsidTr="00406594">
        <w:tc>
          <w:tcPr>
            <w:tcW w:w="445" w:type="dxa"/>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6</w:t>
            </w:r>
          </w:p>
        </w:tc>
        <w:tc>
          <w:tcPr>
            <w:tcW w:w="1682" w:type="dxa"/>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Киямов Радиф</w:t>
            </w:r>
          </w:p>
        </w:tc>
        <w:tc>
          <w:tcPr>
            <w:tcW w:w="1559" w:type="dxa"/>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 xml:space="preserve">Технология </w:t>
            </w:r>
          </w:p>
        </w:tc>
        <w:tc>
          <w:tcPr>
            <w:tcW w:w="2268" w:type="dxa"/>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«Ваза из оригами»</w:t>
            </w:r>
          </w:p>
        </w:tc>
        <w:tc>
          <w:tcPr>
            <w:tcW w:w="2040" w:type="dxa"/>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Сабанаева Н.А</w:t>
            </w:r>
          </w:p>
        </w:tc>
        <w:tc>
          <w:tcPr>
            <w:tcW w:w="795" w:type="dxa"/>
          </w:tcPr>
          <w:p w:rsidR="00406594" w:rsidRPr="00FB7E97" w:rsidRDefault="00406594" w:rsidP="00406594">
            <w:pPr>
              <w:pStyle w:val="af7"/>
              <w:rPr>
                <w:rFonts w:ascii="Times New Roman" w:hAnsi="Times New Roman"/>
                <w:sz w:val="24"/>
                <w:szCs w:val="24"/>
              </w:rPr>
            </w:pPr>
            <w:r w:rsidRPr="00FB7E97">
              <w:rPr>
                <w:rFonts w:ascii="Times New Roman" w:hAnsi="Times New Roman"/>
                <w:sz w:val="24"/>
                <w:szCs w:val="24"/>
              </w:rPr>
              <w:t>11</w:t>
            </w:r>
          </w:p>
        </w:tc>
        <w:tc>
          <w:tcPr>
            <w:tcW w:w="709" w:type="dxa"/>
          </w:tcPr>
          <w:p w:rsidR="00406594" w:rsidRPr="00FB7E97" w:rsidRDefault="00406594" w:rsidP="00406594">
            <w:pPr>
              <w:pStyle w:val="af7"/>
              <w:rPr>
                <w:rFonts w:ascii="Times New Roman" w:hAnsi="Times New Roman"/>
                <w:sz w:val="24"/>
                <w:szCs w:val="24"/>
              </w:rPr>
            </w:pPr>
            <w:r w:rsidRPr="00FB7E97">
              <w:rPr>
                <w:rFonts w:ascii="Times New Roman" w:hAnsi="Times New Roman"/>
                <w:sz w:val="24"/>
                <w:szCs w:val="24"/>
              </w:rPr>
              <w:t>5</w:t>
            </w:r>
          </w:p>
        </w:tc>
        <w:tc>
          <w:tcPr>
            <w:tcW w:w="1701" w:type="dxa"/>
          </w:tcPr>
          <w:p w:rsidR="00406594" w:rsidRPr="00FB7E97" w:rsidRDefault="00406594" w:rsidP="00406594">
            <w:pPr>
              <w:pStyle w:val="af7"/>
              <w:rPr>
                <w:rFonts w:ascii="Times New Roman" w:hAnsi="Times New Roman"/>
                <w:sz w:val="24"/>
                <w:szCs w:val="24"/>
              </w:rPr>
            </w:pPr>
            <w:r w:rsidRPr="00FB7E97">
              <w:rPr>
                <w:rFonts w:ascii="Times New Roman" w:hAnsi="Times New Roman"/>
                <w:sz w:val="24"/>
                <w:szCs w:val="24"/>
              </w:rPr>
              <w:t>Высокий</w:t>
            </w:r>
          </w:p>
        </w:tc>
      </w:tr>
      <w:tr w:rsidR="00406594" w:rsidRPr="00FB7E97" w:rsidTr="00406594">
        <w:tc>
          <w:tcPr>
            <w:tcW w:w="445" w:type="dxa"/>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7</w:t>
            </w:r>
          </w:p>
        </w:tc>
        <w:tc>
          <w:tcPr>
            <w:tcW w:w="1682" w:type="dxa"/>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Мухидинова Диляра</w:t>
            </w:r>
          </w:p>
        </w:tc>
        <w:tc>
          <w:tcPr>
            <w:tcW w:w="1559" w:type="dxa"/>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 xml:space="preserve">Технология </w:t>
            </w:r>
          </w:p>
        </w:tc>
        <w:tc>
          <w:tcPr>
            <w:tcW w:w="2268" w:type="dxa"/>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«Влияние удобрений на рост растения »</w:t>
            </w:r>
          </w:p>
        </w:tc>
        <w:tc>
          <w:tcPr>
            <w:tcW w:w="2040" w:type="dxa"/>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Сабанаева Н.А.</w:t>
            </w:r>
          </w:p>
        </w:tc>
        <w:tc>
          <w:tcPr>
            <w:tcW w:w="795" w:type="dxa"/>
          </w:tcPr>
          <w:p w:rsidR="00406594" w:rsidRPr="00FB7E97" w:rsidRDefault="00406594" w:rsidP="00406594">
            <w:pPr>
              <w:pStyle w:val="af7"/>
              <w:rPr>
                <w:rFonts w:ascii="Times New Roman" w:hAnsi="Times New Roman"/>
                <w:sz w:val="24"/>
                <w:szCs w:val="24"/>
              </w:rPr>
            </w:pPr>
            <w:r w:rsidRPr="00FB7E97">
              <w:rPr>
                <w:rFonts w:ascii="Times New Roman" w:hAnsi="Times New Roman"/>
                <w:sz w:val="24"/>
                <w:szCs w:val="24"/>
              </w:rPr>
              <w:t>12</w:t>
            </w:r>
          </w:p>
        </w:tc>
        <w:tc>
          <w:tcPr>
            <w:tcW w:w="709" w:type="dxa"/>
          </w:tcPr>
          <w:p w:rsidR="00406594" w:rsidRPr="00FB7E97" w:rsidRDefault="00406594" w:rsidP="00406594">
            <w:pPr>
              <w:pStyle w:val="af7"/>
              <w:rPr>
                <w:rFonts w:ascii="Times New Roman" w:hAnsi="Times New Roman"/>
                <w:sz w:val="24"/>
                <w:szCs w:val="24"/>
              </w:rPr>
            </w:pPr>
            <w:r w:rsidRPr="00FB7E97">
              <w:rPr>
                <w:rFonts w:ascii="Times New Roman" w:hAnsi="Times New Roman"/>
                <w:sz w:val="24"/>
                <w:szCs w:val="24"/>
              </w:rPr>
              <w:t>5</w:t>
            </w:r>
          </w:p>
        </w:tc>
        <w:tc>
          <w:tcPr>
            <w:tcW w:w="1701" w:type="dxa"/>
          </w:tcPr>
          <w:p w:rsidR="00406594" w:rsidRPr="00FB7E97" w:rsidRDefault="00406594" w:rsidP="00406594">
            <w:pPr>
              <w:pStyle w:val="af7"/>
              <w:rPr>
                <w:rFonts w:ascii="Times New Roman" w:hAnsi="Times New Roman"/>
                <w:sz w:val="24"/>
                <w:szCs w:val="24"/>
              </w:rPr>
            </w:pPr>
            <w:r w:rsidRPr="00FB7E97">
              <w:rPr>
                <w:rFonts w:ascii="Times New Roman" w:hAnsi="Times New Roman"/>
                <w:sz w:val="24"/>
                <w:szCs w:val="24"/>
              </w:rPr>
              <w:t>Высокий</w:t>
            </w:r>
          </w:p>
        </w:tc>
      </w:tr>
      <w:tr w:rsidR="00406594" w:rsidRPr="00FB7E97" w:rsidTr="00406594">
        <w:tc>
          <w:tcPr>
            <w:tcW w:w="445" w:type="dxa"/>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8</w:t>
            </w:r>
          </w:p>
        </w:tc>
        <w:tc>
          <w:tcPr>
            <w:tcW w:w="1682" w:type="dxa"/>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Сулейманов Салих</w:t>
            </w:r>
          </w:p>
          <w:p w:rsidR="00406594" w:rsidRPr="00FB7E97" w:rsidRDefault="00406594" w:rsidP="00AC6639">
            <w:pPr>
              <w:pStyle w:val="af7"/>
              <w:rPr>
                <w:rFonts w:ascii="Times New Roman" w:hAnsi="Times New Roman"/>
                <w:sz w:val="24"/>
                <w:szCs w:val="24"/>
              </w:rPr>
            </w:pPr>
          </w:p>
        </w:tc>
        <w:tc>
          <w:tcPr>
            <w:tcW w:w="1559" w:type="dxa"/>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 xml:space="preserve">Биология </w:t>
            </w:r>
          </w:p>
        </w:tc>
        <w:tc>
          <w:tcPr>
            <w:tcW w:w="2268" w:type="dxa"/>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«Осознанный сон»</w:t>
            </w:r>
          </w:p>
        </w:tc>
        <w:tc>
          <w:tcPr>
            <w:tcW w:w="2040" w:type="dxa"/>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Вагизова Ф.Г.</w:t>
            </w:r>
          </w:p>
        </w:tc>
        <w:tc>
          <w:tcPr>
            <w:tcW w:w="795" w:type="dxa"/>
          </w:tcPr>
          <w:p w:rsidR="00406594" w:rsidRPr="00FB7E97" w:rsidRDefault="00406594" w:rsidP="00406594">
            <w:pPr>
              <w:pStyle w:val="af7"/>
              <w:rPr>
                <w:rFonts w:ascii="Times New Roman" w:hAnsi="Times New Roman"/>
                <w:sz w:val="24"/>
                <w:szCs w:val="24"/>
              </w:rPr>
            </w:pPr>
            <w:r w:rsidRPr="00FB7E97">
              <w:rPr>
                <w:rFonts w:ascii="Times New Roman" w:hAnsi="Times New Roman"/>
                <w:sz w:val="24"/>
                <w:szCs w:val="24"/>
              </w:rPr>
              <w:t>8</w:t>
            </w:r>
          </w:p>
        </w:tc>
        <w:tc>
          <w:tcPr>
            <w:tcW w:w="709" w:type="dxa"/>
          </w:tcPr>
          <w:p w:rsidR="00406594" w:rsidRPr="00FB7E97" w:rsidRDefault="00406594" w:rsidP="00406594">
            <w:pPr>
              <w:pStyle w:val="af7"/>
              <w:rPr>
                <w:rFonts w:ascii="Times New Roman" w:hAnsi="Times New Roman"/>
                <w:sz w:val="24"/>
                <w:szCs w:val="24"/>
              </w:rPr>
            </w:pPr>
            <w:r w:rsidRPr="00FB7E97">
              <w:rPr>
                <w:rFonts w:ascii="Times New Roman" w:hAnsi="Times New Roman"/>
                <w:sz w:val="24"/>
                <w:szCs w:val="24"/>
              </w:rPr>
              <w:t>4</w:t>
            </w:r>
          </w:p>
        </w:tc>
        <w:tc>
          <w:tcPr>
            <w:tcW w:w="1701" w:type="dxa"/>
          </w:tcPr>
          <w:p w:rsidR="00406594" w:rsidRPr="00FB7E97" w:rsidRDefault="00406594" w:rsidP="00406594">
            <w:pPr>
              <w:pStyle w:val="af7"/>
              <w:rPr>
                <w:rFonts w:ascii="Times New Roman" w:hAnsi="Times New Roman"/>
                <w:sz w:val="24"/>
                <w:szCs w:val="24"/>
              </w:rPr>
            </w:pPr>
            <w:r w:rsidRPr="00FB7E97">
              <w:rPr>
                <w:rFonts w:ascii="Times New Roman" w:hAnsi="Times New Roman"/>
                <w:sz w:val="24"/>
                <w:szCs w:val="24"/>
              </w:rPr>
              <w:t xml:space="preserve">Повышенный </w:t>
            </w:r>
          </w:p>
        </w:tc>
      </w:tr>
    </w:tbl>
    <w:p w:rsidR="001806AB" w:rsidRPr="00FB7E97" w:rsidRDefault="001806AB" w:rsidP="001806AB">
      <w:pPr>
        <w:spacing w:after="80" w:line="240" w:lineRule="auto"/>
        <w:jc w:val="center"/>
        <w:rPr>
          <w:rFonts w:ascii="Times New Roman" w:hAnsi="Times New Roman" w:cs="Times New Roman"/>
          <w:b/>
          <w:sz w:val="24"/>
          <w:szCs w:val="24"/>
        </w:rPr>
      </w:pPr>
    </w:p>
    <w:p w:rsidR="001806AB" w:rsidRPr="00FB7E97" w:rsidRDefault="0050393D" w:rsidP="001806AB">
      <w:pPr>
        <w:spacing w:after="80" w:line="240" w:lineRule="auto"/>
        <w:jc w:val="center"/>
        <w:rPr>
          <w:rFonts w:ascii="Times New Roman" w:hAnsi="Times New Roman" w:cs="Times New Roman"/>
          <w:b/>
          <w:sz w:val="24"/>
          <w:szCs w:val="24"/>
        </w:rPr>
      </w:pPr>
      <w:r w:rsidRPr="00FB7E97">
        <w:rPr>
          <w:rFonts w:ascii="Times New Roman" w:hAnsi="Times New Roman" w:cs="Times New Roman"/>
          <w:b/>
          <w:sz w:val="24"/>
          <w:szCs w:val="24"/>
        </w:rPr>
        <w:t>Результат выполнения</w:t>
      </w:r>
      <w:r w:rsidR="001806AB" w:rsidRPr="00FB7E97">
        <w:rPr>
          <w:rFonts w:ascii="Times New Roman" w:hAnsi="Times New Roman" w:cs="Times New Roman"/>
          <w:b/>
          <w:sz w:val="24"/>
          <w:szCs w:val="24"/>
        </w:rPr>
        <w:t xml:space="preserve"> итоговых </w:t>
      </w:r>
      <w:r w:rsidRPr="00FB7E97">
        <w:rPr>
          <w:rFonts w:ascii="Times New Roman" w:hAnsi="Times New Roman" w:cs="Times New Roman"/>
          <w:b/>
          <w:sz w:val="24"/>
          <w:szCs w:val="24"/>
        </w:rPr>
        <w:t>индивидуальных проектных работ,</w:t>
      </w:r>
      <w:r w:rsidR="001806AB" w:rsidRPr="00FB7E97">
        <w:rPr>
          <w:rFonts w:ascii="Times New Roman" w:hAnsi="Times New Roman" w:cs="Times New Roman"/>
          <w:b/>
          <w:sz w:val="24"/>
          <w:szCs w:val="24"/>
        </w:rPr>
        <w:t xml:space="preserve"> обучающихся 7 класса</w:t>
      </w:r>
    </w:p>
    <w:p w:rsidR="001806AB" w:rsidRPr="00FB7E97" w:rsidRDefault="001806AB" w:rsidP="00B736BA">
      <w:pPr>
        <w:spacing w:after="80" w:line="240" w:lineRule="auto"/>
        <w:jc w:val="center"/>
        <w:rPr>
          <w:rFonts w:ascii="Times New Roman" w:hAnsi="Times New Roman" w:cs="Times New Roman"/>
          <w:b/>
          <w:sz w:val="24"/>
          <w:szCs w:val="24"/>
        </w:rPr>
      </w:pPr>
    </w:p>
    <w:tbl>
      <w:tblPr>
        <w:tblW w:w="11341"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5"/>
        <w:gridCol w:w="1679"/>
        <w:gridCol w:w="1522"/>
        <w:gridCol w:w="1924"/>
        <w:gridCol w:w="2235"/>
        <w:gridCol w:w="1236"/>
        <w:gridCol w:w="976"/>
        <w:gridCol w:w="1324"/>
      </w:tblGrid>
      <w:tr w:rsidR="00B736BA" w:rsidRPr="00FB7E97" w:rsidTr="00B736BA">
        <w:tc>
          <w:tcPr>
            <w:tcW w:w="445" w:type="dxa"/>
            <w:shd w:val="clear" w:color="auto" w:fill="auto"/>
          </w:tcPr>
          <w:p w:rsidR="00406594" w:rsidRPr="00FB7E97" w:rsidRDefault="00406594"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w:t>
            </w:r>
          </w:p>
        </w:tc>
        <w:tc>
          <w:tcPr>
            <w:tcW w:w="1682" w:type="dxa"/>
            <w:shd w:val="clear" w:color="auto" w:fill="auto"/>
          </w:tcPr>
          <w:p w:rsidR="00406594" w:rsidRPr="00FB7E97" w:rsidRDefault="00406594"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Ф.И. учащихся</w:t>
            </w:r>
          </w:p>
        </w:tc>
        <w:tc>
          <w:tcPr>
            <w:tcW w:w="1559" w:type="dxa"/>
            <w:shd w:val="clear" w:color="auto" w:fill="auto"/>
          </w:tcPr>
          <w:p w:rsidR="00406594" w:rsidRPr="00FB7E97" w:rsidRDefault="00406594"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Предмет</w:t>
            </w:r>
          </w:p>
        </w:tc>
        <w:tc>
          <w:tcPr>
            <w:tcW w:w="1985" w:type="dxa"/>
            <w:shd w:val="clear" w:color="auto" w:fill="auto"/>
          </w:tcPr>
          <w:p w:rsidR="00406594" w:rsidRPr="00FB7E97" w:rsidRDefault="00406594"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Тема проекта</w:t>
            </w:r>
          </w:p>
        </w:tc>
        <w:tc>
          <w:tcPr>
            <w:tcW w:w="2400" w:type="dxa"/>
            <w:shd w:val="clear" w:color="auto" w:fill="auto"/>
          </w:tcPr>
          <w:p w:rsidR="00406594" w:rsidRPr="00FB7E97" w:rsidRDefault="00406594"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Руководитель проекта</w:t>
            </w:r>
          </w:p>
        </w:tc>
        <w:tc>
          <w:tcPr>
            <w:tcW w:w="915" w:type="dxa"/>
            <w:shd w:val="clear" w:color="auto" w:fill="auto"/>
          </w:tcPr>
          <w:p w:rsidR="00406594" w:rsidRPr="00FB7E97" w:rsidRDefault="00B736BA"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Итоговый бал</w:t>
            </w:r>
          </w:p>
        </w:tc>
        <w:tc>
          <w:tcPr>
            <w:tcW w:w="975" w:type="dxa"/>
            <w:shd w:val="clear" w:color="auto" w:fill="auto"/>
          </w:tcPr>
          <w:p w:rsidR="00406594" w:rsidRPr="00FB7E97" w:rsidRDefault="00B736BA"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 xml:space="preserve">Оценка </w:t>
            </w:r>
          </w:p>
        </w:tc>
        <w:tc>
          <w:tcPr>
            <w:tcW w:w="1380" w:type="dxa"/>
            <w:shd w:val="clear" w:color="auto" w:fill="auto"/>
          </w:tcPr>
          <w:p w:rsidR="00406594" w:rsidRPr="00FB7E97" w:rsidRDefault="00B736BA" w:rsidP="00AC6639">
            <w:pPr>
              <w:spacing w:after="0" w:line="240" w:lineRule="auto"/>
              <w:jc w:val="center"/>
              <w:rPr>
                <w:rFonts w:ascii="Times New Roman" w:hAnsi="Times New Roman"/>
                <w:bCs/>
                <w:sz w:val="24"/>
                <w:szCs w:val="24"/>
              </w:rPr>
            </w:pPr>
            <w:r w:rsidRPr="00FB7E97">
              <w:rPr>
                <w:rFonts w:ascii="Times New Roman" w:hAnsi="Times New Roman"/>
                <w:bCs/>
                <w:sz w:val="24"/>
                <w:szCs w:val="24"/>
              </w:rPr>
              <w:t xml:space="preserve">Уровень </w:t>
            </w:r>
          </w:p>
        </w:tc>
      </w:tr>
      <w:tr w:rsidR="00B736BA" w:rsidRPr="00FB7E97" w:rsidTr="00B736BA">
        <w:tc>
          <w:tcPr>
            <w:tcW w:w="445" w:type="dxa"/>
            <w:shd w:val="clear" w:color="auto" w:fill="auto"/>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1</w:t>
            </w:r>
          </w:p>
        </w:tc>
        <w:tc>
          <w:tcPr>
            <w:tcW w:w="1682" w:type="dxa"/>
            <w:tcBorders>
              <w:top w:val="single" w:sz="4" w:space="0" w:color="auto"/>
              <w:left w:val="single" w:sz="4" w:space="0" w:color="auto"/>
              <w:bottom w:val="single" w:sz="4" w:space="0" w:color="auto"/>
              <w:right w:val="single" w:sz="4" w:space="0" w:color="auto"/>
            </w:tcBorders>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Газымова Назиля</w:t>
            </w:r>
          </w:p>
        </w:tc>
        <w:tc>
          <w:tcPr>
            <w:tcW w:w="1559" w:type="dxa"/>
            <w:tcBorders>
              <w:top w:val="single" w:sz="4" w:space="0" w:color="auto"/>
              <w:left w:val="single" w:sz="4" w:space="0" w:color="auto"/>
              <w:bottom w:val="single" w:sz="4" w:space="0" w:color="auto"/>
              <w:right w:val="single" w:sz="4" w:space="0" w:color="auto"/>
            </w:tcBorders>
          </w:tcPr>
          <w:p w:rsidR="00406594" w:rsidRPr="00FB7E97" w:rsidRDefault="00406594" w:rsidP="00AC6639">
            <w:pPr>
              <w:pStyle w:val="af7"/>
              <w:rPr>
                <w:rFonts w:ascii="Times New Roman" w:hAnsi="Times New Roman"/>
                <w:b/>
                <w:sz w:val="24"/>
                <w:szCs w:val="24"/>
              </w:rPr>
            </w:pPr>
            <w:r w:rsidRPr="00FB7E97">
              <w:rPr>
                <w:rFonts w:ascii="Times New Roman" w:hAnsi="Times New Roman"/>
                <w:sz w:val="24"/>
                <w:szCs w:val="24"/>
              </w:rPr>
              <w:t xml:space="preserve">История </w:t>
            </w:r>
          </w:p>
        </w:tc>
        <w:tc>
          <w:tcPr>
            <w:tcW w:w="1985" w:type="dxa"/>
            <w:tcBorders>
              <w:top w:val="single" w:sz="4" w:space="0" w:color="auto"/>
              <w:left w:val="single" w:sz="4" w:space="0" w:color="auto"/>
              <w:bottom w:val="single" w:sz="4" w:space="0" w:color="auto"/>
              <w:right w:val="single" w:sz="4" w:space="0" w:color="auto"/>
            </w:tcBorders>
          </w:tcPr>
          <w:p w:rsidR="00406594" w:rsidRPr="00FB7E97" w:rsidRDefault="00406594" w:rsidP="00AC6639">
            <w:pPr>
              <w:pStyle w:val="af7"/>
              <w:rPr>
                <w:rFonts w:ascii="Times New Roman" w:hAnsi="Times New Roman"/>
                <w:color w:val="000000"/>
                <w:sz w:val="24"/>
                <w:szCs w:val="24"/>
                <w:shd w:val="clear" w:color="auto" w:fill="FFFFFF"/>
              </w:rPr>
            </w:pPr>
            <w:r w:rsidRPr="00FB7E97">
              <w:rPr>
                <w:rFonts w:ascii="Times New Roman" w:hAnsi="Times New Roman"/>
                <w:color w:val="000000"/>
                <w:sz w:val="24"/>
                <w:szCs w:val="24"/>
                <w:shd w:val="clear" w:color="auto" w:fill="FFFFFF"/>
              </w:rPr>
              <w:t>«Исчезнувшие здания нашего село».</w:t>
            </w:r>
          </w:p>
        </w:tc>
        <w:tc>
          <w:tcPr>
            <w:tcW w:w="2400" w:type="dxa"/>
            <w:shd w:val="clear" w:color="auto" w:fill="auto"/>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Хуснутдинова И.Н.</w:t>
            </w:r>
          </w:p>
        </w:tc>
        <w:tc>
          <w:tcPr>
            <w:tcW w:w="915" w:type="dxa"/>
            <w:shd w:val="clear" w:color="auto" w:fill="auto"/>
          </w:tcPr>
          <w:p w:rsidR="00406594" w:rsidRPr="00FB7E97" w:rsidRDefault="00B736BA" w:rsidP="00406594">
            <w:pPr>
              <w:pStyle w:val="af7"/>
              <w:rPr>
                <w:rFonts w:ascii="Times New Roman" w:hAnsi="Times New Roman"/>
                <w:sz w:val="24"/>
                <w:szCs w:val="24"/>
              </w:rPr>
            </w:pPr>
            <w:r w:rsidRPr="00FB7E97">
              <w:rPr>
                <w:rFonts w:ascii="Times New Roman" w:hAnsi="Times New Roman"/>
                <w:sz w:val="24"/>
                <w:szCs w:val="24"/>
              </w:rPr>
              <w:t>10</w:t>
            </w:r>
          </w:p>
        </w:tc>
        <w:tc>
          <w:tcPr>
            <w:tcW w:w="975" w:type="dxa"/>
            <w:shd w:val="clear" w:color="auto" w:fill="auto"/>
          </w:tcPr>
          <w:p w:rsidR="00406594" w:rsidRPr="00FB7E97" w:rsidRDefault="00B736BA" w:rsidP="00406594">
            <w:pPr>
              <w:pStyle w:val="af7"/>
              <w:rPr>
                <w:rFonts w:ascii="Times New Roman" w:hAnsi="Times New Roman"/>
                <w:sz w:val="24"/>
                <w:szCs w:val="24"/>
              </w:rPr>
            </w:pPr>
            <w:r w:rsidRPr="00FB7E97">
              <w:rPr>
                <w:rFonts w:ascii="Times New Roman" w:hAnsi="Times New Roman"/>
                <w:sz w:val="24"/>
                <w:szCs w:val="24"/>
              </w:rPr>
              <w:t>5</w:t>
            </w:r>
          </w:p>
        </w:tc>
        <w:tc>
          <w:tcPr>
            <w:tcW w:w="1380" w:type="dxa"/>
            <w:shd w:val="clear" w:color="auto" w:fill="auto"/>
          </w:tcPr>
          <w:p w:rsidR="00406594" w:rsidRPr="00FB7E97" w:rsidRDefault="00B736BA" w:rsidP="00406594">
            <w:pPr>
              <w:pStyle w:val="af7"/>
              <w:rPr>
                <w:rFonts w:ascii="Times New Roman" w:hAnsi="Times New Roman"/>
                <w:sz w:val="24"/>
                <w:szCs w:val="24"/>
              </w:rPr>
            </w:pPr>
            <w:r w:rsidRPr="00FB7E97">
              <w:rPr>
                <w:rFonts w:ascii="Times New Roman" w:hAnsi="Times New Roman"/>
                <w:sz w:val="24"/>
                <w:szCs w:val="24"/>
              </w:rPr>
              <w:t>Высокий</w:t>
            </w:r>
          </w:p>
        </w:tc>
      </w:tr>
      <w:tr w:rsidR="00B736BA" w:rsidRPr="00FB7E97" w:rsidTr="00B736BA">
        <w:tc>
          <w:tcPr>
            <w:tcW w:w="445" w:type="dxa"/>
            <w:shd w:val="clear" w:color="auto" w:fill="auto"/>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2</w:t>
            </w:r>
          </w:p>
        </w:tc>
        <w:tc>
          <w:tcPr>
            <w:tcW w:w="1682" w:type="dxa"/>
            <w:tcBorders>
              <w:top w:val="single" w:sz="4" w:space="0" w:color="auto"/>
              <w:left w:val="single" w:sz="4" w:space="0" w:color="auto"/>
              <w:bottom w:val="single" w:sz="4" w:space="0" w:color="auto"/>
              <w:right w:val="single" w:sz="4" w:space="0" w:color="auto"/>
            </w:tcBorders>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Мингатин Марат</w:t>
            </w:r>
          </w:p>
        </w:tc>
        <w:tc>
          <w:tcPr>
            <w:tcW w:w="1559" w:type="dxa"/>
            <w:tcBorders>
              <w:top w:val="single" w:sz="4" w:space="0" w:color="auto"/>
              <w:left w:val="single" w:sz="4" w:space="0" w:color="auto"/>
              <w:bottom w:val="single" w:sz="4" w:space="0" w:color="auto"/>
              <w:right w:val="single" w:sz="4" w:space="0" w:color="auto"/>
            </w:tcBorders>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 xml:space="preserve">История </w:t>
            </w:r>
          </w:p>
        </w:tc>
        <w:tc>
          <w:tcPr>
            <w:tcW w:w="1985" w:type="dxa"/>
            <w:tcBorders>
              <w:top w:val="single" w:sz="4" w:space="0" w:color="auto"/>
              <w:left w:val="single" w:sz="4" w:space="0" w:color="auto"/>
              <w:bottom w:val="single" w:sz="4" w:space="0" w:color="auto"/>
              <w:right w:val="single" w:sz="4" w:space="0" w:color="auto"/>
            </w:tcBorders>
          </w:tcPr>
          <w:p w:rsidR="00406594" w:rsidRPr="00FB7E97" w:rsidRDefault="00406594" w:rsidP="00AC6639">
            <w:pPr>
              <w:pStyle w:val="af7"/>
              <w:rPr>
                <w:rFonts w:ascii="Times New Roman" w:hAnsi="Times New Roman"/>
                <w:color w:val="222222"/>
                <w:sz w:val="24"/>
                <w:szCs w:val="24"/>
                <w:shd w:val="clear" w:color="auto" w:fill="FFFFFF"/>
              </w:rPr>
            </w:pPr>
            <w:r w:rsidRPr="00FB7E97">
              <w:rPr>
                <w:rFonts w:ascii="Times New Roman" w:hAnsi="Times New Roman"/>
                <w:color w:val="222222"/>
                <w:sz w:val="24"/>
                <w:szCs w:val="24"/>
                <w:shd w:val="clear" w:color="auto" w:fill="FFFFFF"/>
              </w:rPr>
              <w:t>«История танков».</w:t>
            </w:r>
          </w:p>
        </w:tc>
        <w:tc>
          <w:tcPr>
            <w:tcW w:w="2400" w:type="dxa"/>
            <w:shd w:val="clear" w:color="auto" w:fill="auto"/>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Хуснутдинова И.Н.</w:t>
            </w:r>
          </w:p>
        </w:tc>
        <w:tc>
          <w:tcPr>
            <w:tcW w:w="915" w:type="dxa"/>
            <w:shd w:val="clear" w:color="auto" w:fill="auto"/>
          </w:tcPr>
          <w:p w:rsidR="00406594" w:rsidRPr="00FB7E97" w:rsidRDefault="00B736BA" w:rsidP="00406594">
            <w:pPr>
              <w:pStyle w:val="af7"/>
              <w:rPr>
                <w:rFonts w:ascii="Times New Roman" w:hAnsi="Times New Roman"/>
                <w:sz w:val="24"/>
                <w:szCs w:val="24"/>
              </w:rPr>
            </w:pPr>
            <w:r w:rsidRPr="00FB7E97">
              <w:rPr>
                <w:rFonts w:ascii="Times New Roman" w:hAnsi="Times New Roman"/>
                <w:sz w:val="24"/>
                <w:szCs w:val="24"/>
              </w:rPr>
              <w:t>6</w:t>
            </w:r>
          </w:p>
        </w:tc>
        <w:tc>
          <w:tcPr>
            <w:tcW w:w="975" w:type="dxa"/>
            <w:shd w:val="clear" w:color="auto" w:fill="auto"/>
          </w:tcPr>
          <w:p w:rsidR="00406594" w:rsidRPr="00FB7E97" w:rsidRDefault="00B736BA" w:rsidP="00406594">
            <w:pPr>
              <w:pStyle w:val="af7"/>
              <w:rPr>
                <w:rFonts w:ascii="Times New Roman" w:hAnsi="Times New Roman"/>
                <w:sz w:val="24"/>
                <w:szCs w:val="24"/>
              </w:rPr>
            </w:pPr>
            <w:r w:rsidRPr="00FB7E97">
              <w:rPr>
                <w:rFonts w:ascii="Times New Roman" w:hAnsi="Times New Roman"/>
                <w:sz w:val="24"/>
                <w:szCs w:val="24"/>
              </w:rPr>
              <w:t>3</w:t>
            </w:r>
          </w:p>
        </w:tc>
        <w:tc>
          <w:tcPr>
            <w:tcW w:w="1380" w:type="dxa"/>
            <w:shd w:val="clear" w:color="auto" w:fill="auto"/>
          </w:tcPr>
          <w:p w:rsidR="00406594" w:rsidRPr="00FB7E97" w:rsidRDefault="00B736BA" w:rsidP="00406594">
            <w:pPr>
              <w:pStyle w:val="af7"/>
              <w:rPr>
                <w:rFonts w:ascii="Times New Roman" w:hAnsi="Times New Roman"/>
                <w:sz w:val="24"/>
                <w:szCs w:val="24"/>
              </w:rPr>
            </w:pPr>
            <w:r w:rsidRPr="00FB7E97">
              <w:rPr>
                <w:rFonts w:ascii="Times New Roman" w:hAnsi="Times New Roman"/>
                <w:sz w:val="24"/>
                <w:szCs w:val="24"/>
              </w:rPr>
              <w:t xml:space="preserve">Базовый </w:t>
            </w:r>
          </w:p>
        </w:tc>
      </w:tr>
      <w:tr w:rsidR="00B736BA" w:rsidRPr="00FB7E97" w:rsidTr="00B736BA">
        <w:tc>
          <w:tcPr>
            <w:tcW w:w="445" w:type="dxa"/>
            <w:shd w:val="clear" w:color="auto" w:fill="auto"/>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3</w:t>
            </w:r>
          </w:p>
        </w:tc>
        <w:tc>
          <w:tcPr>
            <w:tcW w:w="1682" w:type="dxa"/>
            <w:tcBorders>
              <w:top w:val="single" w:sz="4" w:space="0" w:color="auto"/>
              <w:left w:val="single" w:sz="4" w:space="0" w:color="auto"/>
              <w:bottom w:val="single" w:sz="4" w:space="0" w:color="auto"/>
              <w:right w:val="single" w:sz="4" w:space="0" w:color="auto"/>
            </w:tcBorders>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Мубаракшина Самира</w:t>
            </w:r>
          </w:p>
        </w:tc>
        <w:tc>
          <w:tcPr>
            <w:tcW w:w="1559" w:type="dxa"/>
            <w:tcBorders>
              <w:top w:val="single" w:sz="4" w:space="0" w:color="auto"/>
              <w:left w:val="single" w:sz="4" w:space="0" w:color="auto"/>
              <w:bottom w:val="single" w:sz="4" w:space="0" w:color="auto"/>
              <w:right w:val="single" w:sz="4" w:space="0" w:color="auto"/>
            </w:tcBorders>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Биология</w:t>
            </w:r>
          </w:p>
        </w:tc>
        <w:tc>
          <w:tcPr>
            <w:tcW w:w="1985" w:type="dxa"/>
            <w:tcBorders>
              <w:top w:val="single" w:sz="4" w:space="0" w:color="auto"/>
              <w:left w:val="single" w:sz="4" w:space="0" w:color="auto"/>
              <w:bottom w:val="single" w:sz="4" w:space="0" w:color="auto"/>
              <w:right w:val="single" w:sz="4" w:space="0" w:color="auto"/>
            </w:tcBorders>
          </w:tcPr>
          <w:p w:rsidR="00406594" w:rsidRPr="00FB7E97" w:rsidRDefault="00406594" w:rsidP="00AC6639">
            <w:pPr>
              <w:pStyle w:val="af7"/>
              <w:rPr>
                <w:rFonts w:ascii="Times New Roman" w:hAnsi="Times New Roman"/>
                <w:color w:val="000000"/>
                <w:sz w:val="24"/>
                <w:szCs w:val="24"/>
                <w:shd w:val="clear" w:color="auto" w:fill="FFFFFF"/>
              </w:rPr>
            </w:pPr>
            <w:r w:rsidRPr="00FB7E97">
              <w:rPr>
                <w:rFonts w:ascii="Times New Roman" w:hAnsi="Times New Roman"/>
                <w:color w:val="000000"/>
                <w:sz w:val="24"/>
                <w:szCs w:val="24"/>
                <w:shd w:val="clear" w:color="auto" w:fill="FFFFFF"/>
              </w:rPr>
              <w:t>«Глаза зеркало души»</w:t>
            </w:r>
          </w:p>
        </w:tc>
        <w:tc>
          <w:tcPr>
            <w:tcW w:w="2400" w:type="dxa"/>
            <w:shd w:val="clear" w:color="auto" w:fill="auto"/>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Вагизова Ф.Г.</w:t>
            </w:r>
          </w:p>
        </w:tc>
        <w:tc>
          <w:tcPr>
            <w:tcW w:w="915" w:type="dxa"/>
            <w:shd w:val="clear" w:color="auto" w:fill="auto"/>
          </w:tcPr>
          <w:p w:rsidR="00406594" w:rsidRPr="00FB7E97" w:rsidRDefault="00B736BA" w:rsidP="00406594">
            <w:pPr>
              <w:pStyle w:val="af7"/>
              <w:rPr>
                <w:rFonts w:ascii="Times New Roman" w:hAnsi="Times New Roman"/>
                <w:sz w:val="24"/>
                <w:szCs w:val="24"/>
              </w:rPr>
            </w:pPr>
            <w:r w:rsidRPr="00FB7E97">
              <w:rPr>
                <w:rFonts w:ascii="Times New Roman" w:hAnsi="Times New Roman"/>
                <w:sz w:val="24"/>
                <w:szCs w:val="24"/>
              </w:rPr>
              <w:t>10</w:t>
            </w:r>
          </w:p>
        </w:tc>
        <w:tc>
          <w:tcPr>
            <w:tcW w:w="975" w:type="dxa"/>
            <w:shd w:val="clear" w:color="auto" w:fill="auto"/>
          </w:tcPr>
          <w:p w:rsidR="00406594" w:rsidRPr="00FB7E97" w:rsidRDefault="00B736BA" w:rsidP="00406594">
            <w:pPr>
              <w:pStyle w:val="af7"/>
              <w:rPr>
                <w:rFonts w:ascii="Times New Roman" w:hAnsi="Times New Roman"/>
                <w:sz w:val="24"/>
                <w:szCs w:val="24"/>
              </w:rPr>
            </w:pPr>
            <w:r w:rsidRPr="00FB7E97">
              <w:rPr>
                <w:rFonts w:ascii="Times New Roman" w:hAnsi="Times New Roman"/>
                <w:sz w:val="24"/>
                <w:szCs w:val="24"/>
              </w:rPr>
              <w:t>5</w:t>
            </w:r>
          </w:p>
        </w:tc>
        <w:tc>
          <w:tcPr>
            <w:tcW w:w="1380" w:type="dxa"/>
            <w:shd w:val="clear" w:color="auto" w:fill="auto"/>
          </w:tcPr>
          <w:p w:rsidR="00406594" w:rsidRPr="00FB7E97" w:rsidRDefault="00B736BA" w:rsidP="00406594">
            <w:pPr>
              <w:pStyle w:val="af7"/>
              <w:rPr>
                <w:rFonts w:ascii="Times New Roman" w:hAnsi="Times New Roman"/>
                <w:sz w:val="24"/>
                <w:szCs w:val="24"/>
              </w:rPr>
            </w:pPr>
            <w:r w:rsidRPr="00FB7E97">
              <w:rPr>
                <w:rFonts w:ascii="Times New Roman" w:hAnsi="Times New Roman"/>
                <w:sz w:val="24"/>
                <w:szCs w:val="24"/>
              </w:rPr>
              <w:t>Высокий</w:t>
            </w:r>
          </w:p>
        </w:tc>
      </w:tr>
      <w:tr w:rsidR="00B736BA" w:rsidRPr="00FB7E97" w:rsidTr="00B736BA">
        <w:tc>
          <w:tcPr>
            <w:tcW w:w="445" w:type="dxa"/>
            <w:shd w:val="clear" w:color="auto" w:fill="auto"/>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4</w:t>
            </w:r>
          </w:p>
        </w:tc>
        <w:tc>
          <w:tcPr>
            <w:tcW w:w="1682" w:type="dxa"/>
            <w:tcBorders>
              <w:top w:val="single" w:sz="4" w:space="0" w:color="auto"/>
              <w:left w:val="single" w:sz="4" w:space="0" w:color="auto"/>
              <w:bottom w:val="single" w:sz="4" w:space="0" w:color="auto"/>
              <w:right w:val="single" w:sz="4" w:space="0" w:color="auto"/>
            </w:tcBorders>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Садыкова Ралина</w:t>
            </w:r>
          </w:p>
        </w:tc>
        <w:tc>
          <w:tcPr>
            <w:tcW w:w="1559" w:type="dxa"/>
            <w:tcBorders>
              <w:top w:val="single" w:sz="4" w:space="0" w:color="auto"/>
              <w:left w:val="single" w:sz="4" w:space="0" w:color="auto"/>
              <w:bottom w:val="single" w:sz="4" w:space="0" w:color="auto"/>
              <w:right w:val="single" w:sz="4" w:space="0" w:color="auto"/>
            </w:tcBorders>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 xml:space="preserve">Биология </w:t>
            </w:r>
          </w:p>
        </w:tc>
        <w:tc>
          <w:tcPr>
            <w:tcW w:w="1985" w:type="dxa"/>
            <w:tcBorders>
              <w:top w:val="single" w:sz="4" w:space="0" w:color="auto"/>
              <w:left w:val="single" w:sz="4" w:space="0" w:color="auto"/>
              <w:bottom w:val="single" w:sz="4" w:space="0" w:color="auto"/>
              <w:right w:val="single" w:sz="4" w:space="0" w:color="auto"/>
            </w:tcBorders>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«Пыль загадочная быль!»</w:t>
            </w:r>
          </w:p>
        </w:tc>
        <w:tc>
          <w:tcPr>
            <w:tcW w:w="2400" w:type="dxa"/>
            <w:tcBorders>
              <w:bottom w:val="single" w:sz="4" w:space="0" w:color="auto"/>
            </w:tcBorders>
            <w:shd w:val="clear" w:color="auto" w:fill="auto"/>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Вагизова Ф.Г.</w:t>
            </w:r>
          </w:p>
        </w:tc>
        <w:tc>
          <w:tcPr>
            <w:tcW w:w="915" w:type="dxa"/>
            <w:tcBorders>
              <w:bottom w:val="single" w:sz="4" w:space="0" w:color="auto"/>
            </w:tcBorders>
            <w:shd w:val="clear" w:color="auto" w:fill="auto"/>
          </w:tcPr>
          <w:p w:rsidR="00406594" w:rsidRPr="00FB7E97" w:rsidRDefault="00B736BA" w:rsidP="00406594">
            <w:pPr>
              <w:pStyle w:val="af7"/>
              <w:rPr>
                <w:rFonts w:ascii="Times New Roman" w:hAnsi="Times New Roman"/>
                <w:sz w:val="24"/>
                <w:szCs w:val="24"/>
              </w:rPr>
            </w:pPr>
            <w:r w:rsidRPr="00FB7E97">
              <w:rPr>
                <w:rFonts w:ascii="Times New Roman" w:hAnsi="Times New Roman"/>
                <w:sz w:val="24"/>
                <w:szCs w:val="24"/>
              </w:rPr>
              <w:t>10</w:t>
            </w:r>
          </w:p>
        </w:tc>
        <w:tc>
          <w:tcPr>
            <w:tcW w:w="975" w:type="dxa"/>
            <w:tcBorders>
              <w:bottom w:val="single" w:sz="4" w:space="0" w:color="auto"/>
            </w:tcBorders>
            <w:shd w:val="clear" w:color="auto" w:fill="auto"/>
          </w:tcPr>
          <w:p w:rsidR="00406594" w:rsidRPr="00FB7E97" w:rsidRDefault="00B736BA" w:rsidP="00406594">
            <w:pPr>
              <w:pStyle w:val="af7"/>
              <w:rPr>
                <w:rFonts w:ascii="Times New Roman" w:hAnsi="Times New Roman"/>
                <w:sz w:val="24"/>
                <w:szCs w:val="24"/>
              </w:rPr>
            </w:pPr>
            <w:r w:rsidRPr="00FB7E97">
              <w:rPr>
                <w:rFonts w:ascii="Times New Roman" w:hAnsi="Times New Roman"/>
                <w:sz w:val="24"/>
                <w:szCs w:val="24"/>
              </w:rPr>
              <w:t>5</w:t>
            </w:r>
          </w:p>
        </w:tc>
        <w:tc>
          <w:tcPr>
            <w:tcW w:w="1380" w:type="dxa"/>
            <w:tcBorders>
              <w:bottom w:val="single" w:sz="4" w:space="0" w:color="auto"/>
            </w:tcBorders>
            <w:shd w:val="clear" w:color="auto" w:fill="auto"/>
          </w:tcPr>
          <w:p w:rsidR="00406594" w:rsidRPr="00FB7E97" w:rsidRDefault="00B736BA" w:rsidP="00406594">
            <w:pPr>
              <w:pStyle w:val="af7"/>
              <w:rPr>
                <w:rFonts w:ascii="Times New Roman" w:hAnsi="Times New Roman"/>
                <w:sz w:val="24"/>
                <w:szCs w:val="24"/>
              </w:rPr>
            </w:pPr>
            <w:r w:rsidRPr="00FB7E97">
              <w:rPr>
                <w:rFonts w:ascii="Times New Roman" w:hAnsi="Times New Roman"/>
                <w:sz w:val="24"/>
                <w:szCs w:val="24"/>
              </w:rPr>
              <w:t>Высокий</w:t>
            </w:r>
          </w:p>
        </w:tc>
      </w:tr>
      <w:tr w:rsidR="00B736BA" w:rsidRPr="00FB7E97" w:rsidTr="00B736BA">
        <w:tc>
          <w:tcPr>
            <w:tcW w:w="445" w:type="dxa"/>
            <w:shd w:val="clear" w:color="auto" w:fill="auto"/>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5</w:t>
            </w:r>
          </w:p>
        </w:tc>
        <w:tc>
          <w:tcPr>
            <w:tcW w:w="1682" w:type="dxa"/>
            <w:tcBorders>
              <w:top w:val="single" w:sz="4" w:space="0" w:color="auto"/>
              <w:left w:val="single" w:sz="4" w:space="0" w:color="auto"/>
              <w:bottom w:val="single" w:sz="4" w:space="0" w:color="auto"/>
              <w:right w:val="single" w:sz="4" w:space="0" w:color="auto"/>
            </w:tcBorders>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Хасанов Абдульхаким</w:t>
            </w:r>
          </w:p>
        </w:tc>
        <w:tc>
          <w:tcPr>
            <w:tcW w:w="1559" w:type="dxa"/>
            <w:tcBorders>
              <w:top w:val="single" w:sz="4" w:space="0" w:color="auto"/>
              <w:left w:val="single" w:sz="4" w:space="0" w:color="auto"/>
              <w:bottom w:val="single" w:sz="4" w:space="0" w:color="auto"/>
              <w:right w:val="single" w:sz="4" w:space="0" w:color="auto"/>
            </w:tcBorders>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математика</w:t>
            </w:r>
          </w:p>
        </w:tc>
        <w:tc>
          <w:tcPr>
            <w:tcW w:w="1985" w:type="dxa"/>
            <w:tcBorders>
              <w:top w:val="single" w:sz="4" w:space="0" w:color="auto"/>
              <w:left w:val="single" w:sz="4" w:space="0" w:color="auto"/>
              <w:bottom w:val="single" w:sz="4" w:space="0" w:color="auto"/>
              <w:right w:val="single" w:sz="4" w:space="0" w:color="auto"/>
            </w:tcBorders>
          </w:tcPr>
          <w:p w:rsidR="00406594" w:rsidRPr="00FB7E97" w:rsidRDefault="00406594" w:rsidP="00AC6639">
            <w:pPr>
              <w:pStyle w:val="af7"/>
              <w:rPr>
                <w:rFonts w:ascii="Times New Roman" w:hAnsi="Times New Roman"/>
                <w:color w:val="000000"/>
                <w:sz w:val="24"/>
                <w:szCs w:val="24"/>
                <w:shd w:val="clear" w:color="auto" w:fill="FFFFFF"/>
              </w:rPr>
            </w:pPr>
            <w:r w:rsidRPr="00FB7E97">
              <w:rPr>
                <w:rFonts w:ascii="Times New Roman" w:hAnsi="Times New Roman"/>
                <w:color w:val="000000"/>
                <w:sz w:val="24"/>
                <w:szCs w:val="24"/>
                <w:shd w:val="clear" w:color="auto" w:fill="FFFFFF"/>
              </w:rPr>
              <w:t>«Фокусы математики».</w:t>
            </w:r>
          </w:p>
        </w:tc>
        <w:tc>
          <w:tcPr>
            <w:tcW w:w="2400" w:type="dxa"/>
            <w:shd w:val="clear" w:color="auto" w:fill="auto"/>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Шакирова Л.В.</w:t>
            </w:r>
          </w:p>
        </w:tc>
        <w:tc>
          <w:tcPr>
            <w:tcW w:w="915" w:type="dxa"/>
            <w:shd w:val="clear" w:color="auto" w:fill="auto"/>
          </w:tcPr>
          <w:p w:rsidR="00406594" w:rsidRPr="00FB7E97" w:rsidRDefault="00B736BA" w:rsidP="00406594">
            <w:pPr>
              <w:pStyle w:val="af7"/>
              <w:rPr>
                <w:rFonts w:ascii="Times New Roman" w:hAnsi="Times New Roman"/>
                <w:sz w:val="24"/>
                <w:szCs w:val="24"/>
              </w:rPr>
            </w:pPr>
            <w:r w:rsidRPr="00FB7E97">
              <w:rPr>
                <w:rFonts w:ascii="Times New Roman" w:hAnsi="Times New Roman"/>
                <w:sz w:val="24"/>
                <w:szCs w:val="24"/>
              </w:rPr>
              <w:t>7</w:t>
            </w:r>
          </w:p>
        </w:tc>
        <w:tc>
          <w:tcPr>
            <w:tcW w:w="975" w:type="dxa"/>
            <w:shd w:val="clear" w:color="auto" w:fill="auto"/>
          </w:tcPr>
          <w:p w:rsidR="00406594" w:rsidRPr="00FB7E97" w:rsidRDefault="00B736BA" w:rsidP="00406594">
            <w:pPr>
              <w:pStyle w:val="af7"/>
              <w:rPr>
                <w:rFonts w:ascii="Times New Roman" w:hAnsi="Times New Roman"/>
                <w:sz w:val="24"/>
                <w:szCs w:val="24"/>
              </w:rPr>
            </w:pPr>
            <w:r w:rsidRPr="00FB7E97">
              <w:rPr>
                <w:rFonts w:ascii="Times New Roman" w:hAnsi="Times New Roman"/>
                <w:sz w:val="24"/>
                <w:szCs w:val="24"/>
              </w:rPr>
              <w:t>3</w:t>
            </w:r>
          </w:p>
        </w:tc>
        <w:tc>
          <w:tcPr>
            <w:tcW w:w="1380" w:type="dxa"/>
            <w:shd w:val="clear" w:color="auto" w:fill="auto"/>
          </w:tcPr>
          <w:p w:rsidR="00406594" w:rsidRPr="00FB7E97" w:rsidRDefault="00B736BA" w:rsidP="00406594">
            <w:pPr>
              <w:pStyle w:val="af7"/>
              <w:rPr>
                <w:rFonts w:ascii="Times New Roman" w:hAnsi="Times New Roman"/>
                <w:sz w:val="24"/>
                <w:szCs w:val="24"/>
              </w:rPr>
            </w:pPr>
            <w:r w:rsidRPr="00FB7E97">
              <w:rPr>
                <w:rFonts w:ascii="Times New Roman" w:hAnsi="Times New Roman"/>
                <w:sz w:val="24"/>
                <w:szCs w:val="24"/>
              </w:rPr>
              <w:t xml:space="preserve">Базовый </w:t>
            </w:r>
          </w:p>
        </w:tc>
      </w:tr>
      <w:tr w:rsidR="00B736BA" w:rsidRPr="00FB7E97" w:rsidTr="00B736BA">
        <w:tc>
          <w:tcPr>
            <w:tcW w:w="445" w:type="dxa"/>
            <w:shd w:val="clear" w:color="auto" w:fill="auto"/>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6</w:t>
            </w:r>
          </w:p>
        </w:tc>
        <w:tc>
          <w:tcPr>
            <w:tcW w:w="1682" w:type="dxa"/>
            <w:tcBorders>
              <w:top w:val="single" w:sz="4" w:space="0" w:color="auto"/>
              <w:left w:val="single" w:sz="4" w:space="0" w:color="auto"/>
              <w:bottom w:val="single" w:sz="4" w:space="0" w:color="auto"/>
              <w:right w:val="single" w:sz="4" w:space="0" w:color="auto"/>
            </w:tcBorders>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Габутдинова Сария</w:t>
            </w:r>
          </w:p>
        </w:tc>
        <w:tc>
          <w:tcPr>
            <w:tcW w:w="1559" w:type="dxa"/>
            <w:tcBorders>
              <w:top w:val="single" w:sz="4" w:space="0" w:color="auto"/>
              <w:left w:val="single" w:sz="4" w:space="0" w:color="auto"/>
              <w:bottom w:val="single" w:sz="4" w:space="0" w:color="auto"/>
              <w:right w:val="single" w:sz="4" w:space="0" w:color="auto"/>
            </w:tcBorders>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 xml:space="preserve">Татарский язык  </w:t>
            </w:r>
          </w:p>
        </w:tc>
        <w:tc>
          <w:tcPr>
            <w:tcW w:w="1985" w:type="dxa"/>
            <w:tcBorders>
              <w:top w:val="single" w:sz="4" w:space="0" w:color="auto"/>
              <w:left w:val="single" w:sz="4" w:space="0" w:color="auto"/>
              <w:bottom w:val="single" w:sz="4" w:space="0" w:color="auto"/>
              <w:right w:val="single" w:sz="4" w:space="0" w:color="auto"/>
            </w:tcBorders>
          </w:tcPr>
          <w:p w:rsidR="00406594" w:rsidRPr="00FB7E97" w:rsidRDefault="00406594" w:rsidP="00AC6639">
            <w:pPr>
              <w:pStyle w:val="af7"/>
              <w:rPr>
                <w:rFonts w:ascii="Times New Roman" w:hAnsi="Times New Roman"/>
                <w:color w:val="000000"/>
                <w:sz w:val="24"/>
                <w:szCs w:val="24"/>
                <w:shd w:val="clear" w:color="auto" w:fill="FFFFFF"/>
              </w:rPr>
            </w:pPr>
            <w:r w:rsidRPr="00FB7E97">
              <w:rPr>
                <w:rFonts w:ascii="Times New Roman" w:hAnsi="Times New Roman"/>
                <w:color w:val="000000"/>
                <w:sz w:val="24"/>
                <w:szCs w:val="24"/>
                <w:shd w:val="clear" w:color="auto" w:fill="FFFFFF"/>
              </w:rPr>
              <w:t>«Чишмэлэр».</w:t>
            </w:r>
          </w:p>
        </w:tc>
        <w:tc>
          <w:tcPr>
            <w:tcW w:w="2400" w:type="dxa"/>
            <w:tcBorders>
              <w:bottom w:val="single" w:sz="4" w:space="0" w:color="auto"/>
            </w:tcBorders>
            <w:shd w:val="clear" w:color="auto" w:fill="auto"/>
          </w:tcPr>
          <w:p w:rsidR="00406594" w:rsidRPr="00FB7E97" w:rsidRDefault="00406594" w:rsidP="00AC6639">
            <w:pPr>
              <w:pStyle w:val="af7"/>
              <w:rPr>
                <w:rFonts w:ascii="Times New Roman" w:hAnsi="Times New Roman"/>
                <w:sz w:val="24"/>
                <w:szCs w:val="24"/>
              </w:rPr>
            </w:pPr>
            <w:r w:rsidRPr="00FB7E97">
              <w:rPr>
                <w:rFonts w:ascii="Times New Roman" w:hAnsi="Times New Roman"/>
                <w:sz w:val="24"/>
                <w:szCs w:val="24"/>
              </w:rPr>
              <w:t>Зарипова Ф.Р.</w:t>
            </w:r>
          </w:p>
        </w:tc>
        <w:tc>
          <w:tcPr>
            <w:tcW w:w="915" w:type="dxa"/>
            <w:tcBorders>
              <w:bottom w:val="single" w:sz="4" w:space="0" w:color="auto"/>
            </w:tcBorders>
            <w:shd w:val="clear" w:color="auto" w:fill="auto"/>
          </w:tcPr>
          <w:p w:rsidR="00406594" w:rsidRPr="00FB7E97" w:rsidRDefault="00B736BA" w:rsidP="00406594">
            <w:pPr>
              <w:pStyle w:val="af7"/>
              <w:rPr>
                <w:rFonts w:ascii="Times New Roman" w:hAnsi="Times New Roman"/>
                <w:sz w:val="24"/>
                <w:szCs w:val="24"/>
              </w:rPr>
            </w:pPr>
            <w:r w:rsidRPr="00FB7E97">
              <w:rPr>
                <w:rFonts w:ascii="Times New Roman" w:hAnsi="Times New Roman"/>
                <w:sz w:val="24"/>
                <w:szCs w:val="24"/>
              </w:rPr>
              <w:t>10</w:t>
            </w:r>
          </w:p>
        </w:tc>
        <w:tc>
          <w:tcPr>
            <w:tcW w:w="975" w:type="dxa"/>
            <w:tcBorders>
              <w:bottom w:val="single" w:sz="4" w:space="0" w:color="auto"/>
            </w:tcBorders>
            <w:shd w:val="clear" w:color="auto" w:fill="auto"/>
          </w:tcPr>
          <w:p w:rsidR="00406594" w:rsidRPr="00FB7E97" w:rsidRDefault="00B736BA" w:rsidP="00406594">
            <w:pPr>
              <w:pStyle w:val="af7"/>
              <w:rPr>
                <w:rFonts w:ascii="Times New Roman" w:hAnsi="Times New Roman"/>
                <w:sz w:val="24"/>
                <w:szCs w:val="24"/>
              </w:rPr>
            </w:pPr>
            <w:r w:rsidRPr="00FB7E97">
              <w:rPr>
                <w:rFonts w:ascii="Times New Roman" w:hAnsi="Times New Roman"/>
                <w:sz w:val="24"/>
                <w:szCs w:val="24"/>
              </w:rPr>
              <w:t>5</w:t>
            </w:r>
          </w:p>
        </w:tc>
        <w:tc>
          <w:tcPr>
            <w:tcW w:w="1380" w:type="dxa"/>
            <w:tcBorders>
              <w:bottom w:val="single" w:sz="4" w:space="0" w:color="auto"/>
            </w:tcBorders>
            <w:shd w:val="clear" w:color="auto" w:fill="auto"/>
          </w:tcPr>
          <w:p w:rsidR="00406594" w:rsidRPr="00FB7E97" w:rsidRDefault="00B736BA" w:rsidP="00406594">
            <w:pPr>
              <w:pStyle w:val="af7"/>
              <w:rPr>
                <w:rFonts w:ascii="Times New Roman" w:hAnsi="Times New Roman"/>
                <w:sz w:val="24"/>
                <w:szCs w:val="24"/>
              </w:rPr>
            </w:pPr>
            <w:r w:rsidRPr="00FB7E97">
              <w:rPr>
                <w:rFonts w:ascii="Times New Roman" w:hAnsi="Times New Roman"/>
                <w:sz w:val="24"/>
                <w:szCs w:val="24"/>
              </w:rPr>
              <w:t>Высокий</w:t>
            </w:r>
          </w:p>
        </w:tc>
      </w:tr>
    </w:tbl>
    <w:p w:rsidR="001806AB" w:rsidRPr="00FB7E97" w:rsidRDefault="001806AB" w:rsidP="00B736BA">
      <w:pPr>
        <w:spacing w:after="80" w:line="240" w:lineRule="auto"/>
        <w:rPr>
          <w:rFonts w:ascii="Times New Roman" w:hAnsi="Times New Roman" w:cs="Times New Roman"/>
          <w:b/>
          <w:sz w:val="24"/>
          <w:szCs w:val="24"/>
        </w:rPr>
      </w:pPr>
    </w:p>
    <w:p w:rsidR="007A1361" w:rsidRPr="00FB7E97" w:rsidRDefault="007A1361" w:rsidP="001806AB">
      <w:pPr>
        <w:spacing w:after="80" w:line="240" w:lineRule="auto"/>
        <w:jc w:val="center"/>
        <w:rPr>
          <w:rFonts w:ascii="Times New Roman" w:hAnsi="Times New Roman" w:cs="Times New Roman"/>
          <w:b/>
          <w:sz w:val="24"/>
          <w:szCs w:val="24"/>
        </w:rPr>
      </w:pPr>
    </w:p>
    <w:p w:rsidR="007A1361" w:rsidRPr="00FB7E97" w:rsidRDefault="007A1361" w:rsidP="001806AB">
      <w:pPr>
        <w:spacing w:after="80" w:line="240" w:lineRule="auto"/>
        <w:jc w:val="center"/>
        <w:rPr>
          <w:rFonts w:ascii="Times New Roman" w:hAnsi="Times New Roman" w:cs="Times New Roman"/>
          <w:b/>
          <w:sz w:val="24"/>
          <w:szCs w:val="24"/>
        </w:rPr>
      </w:pPr>
    </w:p>
    <w:p w:rsidR="007A1361" w:rsidRPr="00FB7E97" w:rsidRDefault="007A1361" w:rsidP="001806AB">
      <w:pPr>
        <w:spacing w:after="80" w:line="240" w:lineRule="auto"/>
        <w:jc w:val="center"/>
        <w:rPr>
          <w:rFonts w:ascii="Times New Roman" w:hAnsi="Times New Roman" w:cs="Times New Roman"/>
          <w:b/>
          <w:sz w:val="24"/>
          <w:szCs w:val="24"/>
        </w:rPr>
      </w:pPr>
    </w:p>
    <w:p w:rsidR="007A1361" w:rsidRPr="00FB7E97" w:rsidRDefault="007A1361" w:rsidP="001806AB">
      <w:pPr>
        <w:spacing w:after="80" w:line="240" w:lineRule="auto"/>
        <w:jc w:val="center"/>
        <w:rPr>
          <w:rFonts w:ascii="Times New Roman" w:hAnsi="Times New Roman" w:cs="Times New Roman"/>
          <w:b/>
          <w:sz w:val="24"/>
          <w:szCs w:val="24"/>
        </w:rPr>
      </w:pPr>
    </w:p>
    <w:p w:rsidR="001806AB" w:rsidRPr="00FB7E97" w:rsidRDefault="001806AB" w:rsidP="001806AB">
      <w:pPr>
        <w:spacing w:after="80" w:line="240" w:lineRule="auto"/>
        <w:jc w:val="center"/>
        <w:rPr>
          <w:rFonts w:ascii="Times New Roman" w:hAnsi="Times New Roman" w:cs="Times New Roman"/>
          <w:b/>
          <w:sz w:val="24"/>
          <w:szCs w:val="24"/>
        </w:rPr>
      </w:pPr>
      <w:r w:rsidRPr="00FB7E97">
        <w:rPr>
          <w:rFonts w:ascii="Times New Roman" w:hAnsi="Times New Roman" w:cs="Times New Roman"/>
          <w:b/>
          <w:sz w:val="24"/>
          <w:szCs w:val="24"/>
        </w:rPr>
        <w:t>Результат выполнения итоговых индивидуальных проектных работ, обучающихся 8 класса</w:t>
      </w:r>
    </w:p>
    <w:p w:rsidR="001806AB" w:rsidRPr="00FB7E97" w:rsidRDefault="001806AB" w:rsidP="001806AB">
      <w:pPr>
        <w:spacing w:after="80" w:line="240" w:lineRule="auto"/>
        <w:jc w:val="center"/>
        <w:rPr>
          <w:rFonts w:ascii="Times New Roman" w:hAnsi="Times New Roman" w:cs="Times New Roman"/>
          <w:b/>
          <w:sz w:val="24"/>
          <w:szCs w:val="24"/>
        </w:rPr>
      </w:pPr>
      <w:r w:rsidRPr="00FB7E97">
        <w:rPr>
          <w:rFonts w:ascii="Times New Roman" w:hAnsi="Times New Roman" w:cs="Times New Roman"/>
          <w:b/>
          <w:sz w:val="24"/>
          <w:szCs w:val="24"/>
        </w:rPr>
        <w:t xml:space="preserve"> </w:t>
      </w:r>
    </w:p>
    <w:tbl>
      <w:tblPr>
        <w:tblW w:w="11341"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5"/>
        <w:gridCol w:w="1526"/>
        <w:gridCol w:w="1941"/>
        <w:gridCol w:w="2331"/>
        <w:gridCol w:w="1688"/>
        <w:gridCol w:w="858"/>
        <w:gridCol w:w="851"/>
        <w:gridCol w:w="1701"/>
      </w:tblGrid>
      <w:tr w:rsidR="00B736BA" w:rsidRPr="00FB7E97" w:rsidTr="00B736BA">
        <w:tc>
          <w:tcPr>
            <w:tcW w:w="445" w:type="dxa"/>
            <w:shd w:val="clear" w:color="auto" w:fill="auto"/>
          </w:tcPr>
          <w:p w:rsidR="00B736BA" w:rsidRPr="00FB7E97" w:rsidRDefault="00B736BA" w:rsidP="00AC6639">
            <w:pPr>
              <w:pStyle w:val="af7"/>
              <w:rPr>
                <w:rFonts w:ascii="Times New Roman" w:hAnsi="Times New Roman"/>
                <w:sz w:val="24"/>
                <w:szCs w:val="24"/>
              </w:rPr>
            </w:pPr>
            <w:r w:rsidRPr="00FB7E97">
              <w:rPr>
                <w:rFonts w:ascii="Times New Roman" w:hAnsi="Times New Roman"/>
                <w:sz w:val="24"/>
                <w:szCs w:val="24"/>
              </w:rPr>
              <w:lastRenderedPageBreak/>
              <w:t>№</w:t>
            </w:r>
          </w:p>
        </w:tc>
        <w:tc>
          <w:tcPr>
            <w:tcW w:w="1526" w:type="dxa"/>
            <w:shd w:val="clear" w:color="auto" w:fill="auto"/>
          </w:tcPr>
          <w:p w:rsidR="00B736BA" w:rsidRPr="00FB7E97" w:rsidRDefault="00B736BA" w:rsidP="00AC6639">
            <w:pPr>
              <w:pStyle w:val="af7"/>
              <w:rPr>
                <w:rFonts w:ascii="Times New Roman" w:hAnsi="Times New Roman"/>
                <w:sz w:val="24"/>
                <w:szCs w:val="24"/>
              </w:rPr>
            </w:pPr>
            <w:r w:rsidRPr="00FB7E97">
              <w:rPr>
                <w:rFonts w:ascii="Times New Roman" w:hAnsi="Times New Roman"/>
                <w:sz w:val="24"/>
                <w:szCs w:val="24"/>
              </w:rPr>
              <w:t>Ф.И. учащихся</w:t>
            </w:r>
          </w:p>
        </w:tc>
        <w:tc>
          <w:tcPr>
            <w:tcW w:w="1941" w:type="dxa"/>
            <w:shd w:val="clear" w:color="auto" w:fill="auto"/>
          </w:tcPr>
          <w:p w:rsidR="00B736BA" w:rsidRPr="00FB7E97" w:rsidRDefault="00B736BA" w:rsidP="00B736BA">
            <w:pPr>
              <w:pStyle w:val="af7"/>
              <w:ind w:left="152" w:hanging="152"/>
              <w:rPr>
                <w:rFonts w:ascii="Times New Roman" w:hAnsi="Times New Roman"/>
                <w:sz w:val="24"/>
                <w:szCs w:val="24"/>
              </w:rPr>
            </w:pPr>
            <w:r w:rsidRPr="00FB7E97">
              <w:rPr>
                <w:rFonts w:ascii="Times New Roman" w:hAnsi="Times New Roman"/>
                <w:sz w:val="24"/>
                <w:szCs w:val="24"/>
              </w:rPr>
              <w:t>Предмет</w:t>
            </w:r>
          </w:p>
        </w:tc>
        <w:tc>
          <w:tcPr>
            <w:tcW w:w="2331" w:type="dxa"/>
            <w:shd w:val="clear" w:color="auto" w:fill="auto"/>
          </w:tcPr>
          <w:p w:rsidR="00B736BA" w:rsidRPr="00FB7E97" w:rsidRDefault="00B736BA" w:rsidP="00AC6639">
            <w:pPr>
              <w:pStyle w:val="af7"/>
              <w:rPr>
                <w:rFonts w:ascii="Times New Roman" w:hAnsi="Times New Roman"/>
                <w:sz w:val="24"/>
                <w:szCs w:val="24"/>
              </w:rPr>
            </w:pPr>
            <w:r w:rsidRPr="00FB7E97">
              <w:rPr>
                <w:rFonts w:ascii="Times New Roman" w:hAnsi="Times New Roman"/>
                <w:sz w:val="24"/>
                <w:szCs w:val="24"/>
              </w:rPr>
              <w:t>Тема проекта</w:t>
            </w:r>
          </w:p>
        </w:tc>
        <w:tc>
          <w:tcPr>
            <w:tcW w:w="1688" w:type="dxa"/>
            <w:shd w:val="clear" w:color="auto" w:fill="auto"/>
          </w:tcPr>
          <w:p w:rsidR="00B736BA" w:rsidRPr="00FB7E97" w:rsidRDefault="00B736BA" w:rsidP="00AC6639">
            <w:pPr>
              <w:pStyle w:val="af7"/>
              <w:rPr>
                <w:rFonts w:ascii="Times New Roman" w:hAnsi="Times New Roman"/>
                <w:sz w:val="24"/>
                <w:szCs w:val="24"/>
              </w:rPr>
            </w:pPr>
            <w:r w:rsidRPr="00FB7E97">
              <w:rPr>
                <w:rFonts w:ascii="Times New Roman" w:hAnsi="Times New Roman"/>
                <w:sz w:val="24"/>
                <w:szCs w:val="24"/>
              </w:rPr>
              <w:t>Руководитель проекта</w:t>
            </w:r>
          </w:p>
        </w:tc>
        <w:tc>
          <w:tcPr>
            <w:tcW w:w="858" w:type="dxa"/>
            <w:shd w:val="clear" w:color="auto" w:fill="auto"/>
          </w:tcPr>
          <w:p w:rsidR="00B736BA" w:rsidRPr="00FB7E97" w:rsidRDefault="00B736BA" w:rsidP="00B736BA">
            <w:pPr>
              <w:pStyle w:val="af7"/>
              <w:rPr>
                <w:rFonts w:ascii="Times New Roman" w:hAnsi="Times New Roman"/>
                <w:sz w:val="24"/>
                <w:szCs w:val="24"/>
              </w:rPr>
            </w:pPr>
            <w:r w:rsidRPr="00FB7E97">
              <w:rPr>
                <w:rFonts w:ascii="Times New Roman" w:hAnsi="Times New Roman"/>
                <w:sz w:val="24"/>
                <w:szCs w:val="24"/>
              </w:rPr>
              <w:t>Итоговый бал</w:t>
            </w:r>
          </w:p>
        </w:tc>
        <w:tc>
          <w:tcPr>
            <w:tcW w:w="851" w:type="dxa"/>
            <w:shd w:val="clear" w:color="auto" w:fill="auto"/>
          </w:tcPr>
          <w:p w:rsidR="00B736BA" w:rsidRPr="00FB7E97" w:rsidRDefault="00B736BA" w:rsidP="00B736BA">
            <w:pPr>
              <w:pStyle w:val="af7"/>
              <w:rPr>
                <w:rFonts w:ascii="Times New Roman" w:hAnsi="Times New Roman"/>
                <w:sz w:val="24"/>
                <w:szCs w:val="24"/>
              </w:rPr>
            </w:pPr>
            <w:r w:rsidRPr="00FB7E97">
              <w:rPr>
                <w:rFonts w:ascii="Times New Roman" w:hAnsi="Times New Roman"/>
                <w:sz w:val="24"/>
                <w:szCs w:val="24"/>
              </w:rPr>
              <w:t xml:space="preserve">Оценка </w:t>
            </w:r>
          </w:p>
        </w:tc>
        <w:tc>
          <w:tcPr>
            <w:tcW w:w="1701" w:type="dxa"/>
            <w:shd w:val="clear" w:color="auto" w:fill="auto"/>
          </w:tcPr>
          <w:p w:rsidR="00B736BA" w:rsidRPr="00FB7E97" w:rsidRDefault="00B736BA" w:rsidP="00B736BA">
            <w:pPr>
              <w:pStyle w:val="af7"/>
              <w:rPr>
                <w:rFonts w:ascii="Times New Roman" w:hAnsi="Times New Roman"/>
                <w:sz w:val="24"/>
                <w:szCs w:val="24"/>
              </w:rPr>
            </w:pPr>
            <w:r w:rsidRPr="00FB7E97">
              <w:rPr>
                <w:rFonts w:ascii="Times New Roman" w:hAnsi="Times New Roman"/>
                <w:sz w:val="24"/>
                <w:szCs w:val="24"/>
              </w:rPr>
              <w:t xml:space="preserve">Уровень </w:t>
            </w:r>
          </w:p>
        </w:tc>
      </w:tr>
      <w:tr w:rsidR="00B736BA" w:rsidRPr="00FB7E97" w:rsidTr="00B736BA">
        <w:tc>
          <w:tcPr>
            <w:tcW w:w="445" w:type="dxa"/>
            <w:shd w:val="clear" w:color="auto" w:fill="auto"/>
          </w:tcPr>
          <w:p w:rsidR="00B736BA" w:rsidRPr="00FB7E97" w:rsidRDefault="00B736BA" w:rsidP="00AC6639">
            <w:pPr>
              <w:pStyle w:val="af7"/>
              <w:rPr>
                <w:rFonts w:ascii="Times New Roman" w:hAnsi="Times New Roman"/>
                <w:sz w:val="24"/>
                <w:szCs w:val="24"/>
              </w:rPr>
            </w:pPr>
            <w:r w:rsidRPr="00FB7E97">
              <w:rPr>
                <w:rFonts w:ascii="Times New Roman" w:hAnsi="Times New Roman"/>
                <w:sz w:val="24"/>
                <w:szCs w:val="24"/>
              </w:rPr>
              <w:t>1</w:t>
            </w:r>
          </w:p>
        </w:tc>
        <w:tc>
          <w:tcPr>
            <w:tcW w:w="1526" w:type="dxa"/>
            <w:shd w:val="clear" w:color="auto" w:fill="auto"/>
          </w:tcPr>
          <w:p w:rsidR="00B736BA" w:rsidRPr="00FB7E97" w:rsidRDefault="00B736BA" w:rsidP="00AC6639">
            <w:pPr>
              <w:pStyle w:val="af7"/>
              <w:rPr>
                <w:rFonts w:ascii="Times New Roman" w:hAnsi="Times New Roman"/>
                <w:sz w:val="24"/>
                <w:szCs w:val="24"/>
              </w:rPr>
            </w:pPr>
            <w:r w:rsidRPr="00FB7E97">
              <w:rPr>
                <w:rFonts w:ascii="Times New Roman" w:hAnsi="Times New Roman"/>
                <w:sz w:val="24"/>
                <w:szCs w:val="24"/>
              </w:rPr>
              <w:t>Азадов Джамшет</w:t>
            </w:r>
          </w:p>
        </w:tc>
        <w:tc>
          <w:tcPr>
            <w:tcW w:w="1941" w:type="dxa"/>
            <w:shd w:val="clear" w:color="auto" w:fill="auto"/>
          </w:tcPr>
          <w:p w:rsidR="00B736BA" w:rsidRPr="00FB7E97" w:rsidRDefault="00B736BA" w:rsidP="00AC6639">
            <w:pPr>
              <w:pStyle w:val="af7"/>
              <w:rPr>
                <w:rFonts w:ascii="Times New Roman" w:hAnsi="Times New Roman"/>
                <w:sz w:val="24"/>
                <w:szCs w:val="24"/>
                <w:lang w:val="tt-RU"/>
              </w:rPr>
            </w:pPr>
            <w:r w:rsidRPr="00FB7E97">
              <w:rPr>
                <w:rFonts w:ascii="Times New Roman" w:hAnsi="Times New Roman"/>
                <w:sz w:val="24"/>
                <w:szCs w:val="24"/>
                <w:lang w:val="tt-RU"/>
              </w:rPr>
              <w:t xml:space="preserve">Биология </w:t>
            </w:r>
          </w:p>
        </w:tc>
        <w:tc>
          <w:tcPr>
            <w:tcW w:w="2331" w:type="dxa"/>
            <w:shd w:val="clear" w:color="auto" w:fill="auto"/>
          </w:tcPr>
          <w:p w:rsidR="00B736BA" w:rsidRPr="00FB7E97" w:rsidRDefault="00B736BA" w:rsidP="00AC6639">
            <w:pPr>
              <w:pStyle w:val="af7"/>
              <w:rPr>
                <w:rFonts w:ascii="Times New Roman" w:eastAsia="Times New Roman" w:hAnsi="Times New Roman"/>
                <w:sz w:val="24"/>
                <w:szCs w:val="24"/>
                <w:lang w:eastAsia="ar-SA"/>
              </w:rPr>
            </w:pPr>
            <w:r w:rsidRPr="00FB7E97">
              <w:rPr>
                <w:rFonts w:ascii="Times New Roman" w:eastAsia="Times New Roman" w:hAnsi="Times New Roman"/>
                <w:sz w:val="24"/>
                <w:szCs w:val="24"/>
                <w:lang w:eastAsia="ar-SA"/>
              </w:rPr>
              <w:t>«Почва»</w:t>
            </w:r>
          </w:p>
        </w:tc>
        <w:tc>
          <w:tcPr>
            <w:tcW w:w="1688" w:type="dxa"/>
            <w:shd w:val="clear" w:color="auto" w:fill="auto"/>
          </w:tcPr>
          <w:p w:rsidR="00B736BA" w:rsidRPr="00FB7E97" w:rsidRDefault="00B736BA" w:rsidP="00AC6639">
            <w:pPr>
              <w:pStyle w:val="af7"/>
              <w:rPr>
                <w:rFonts w:ascii="Times New Roman" w:hAnsi="Times New Roman"/>
                <w:sz w:val="24"/>
                <w:szCs w:val="24"/>
                <w:lang w:val="tt-RU"/>
              </w:rPr>
            </w:pPr>
            <w:r w:rsidRPr="00FB7E97">
              <w:rPr>
                <w:rFonts w:ascii="Times New Roman" w:hAnsi="Times New Roman"/>
                <w:sz w:val="24"/>
                <w:szCs w:val="24"/>
                <w:lang w:val="tt-RU"/>
              </w:rPr>
              <w:t>Вагизова Ф.Г.</w:t>
            </w:r>
          </w:p>
        </w:tc>
        <w:tc>
          <w:tcPr>
            <w:tcW w:w="858" w:type="dxa"/>
            <w:shd w:val="clear" w:color="auto" w:fill="auto"/>
          </w:tcPr>
          <w:p w:rsidR="00B736BA" w:rsidRPr="00FB7E97" w:rsidRDefault="00B736BA" w:rsidP="00B736BA">
            <w:pPr>
              <w:pStyle w:val="af7"/>
              <w:rPr>
                <w:rFonts w:ascii="Times New Roman" w:hAnsi="Times New Roman"/>
                <w:sz w:val="24"/>
                <w:szCs w:val="24"/>
                <w:lang w:val="tt-RU"/>
              </w:rPr>
            </w:pPr>
            <w:r w:rsidRPr="00FB7E97">
              <w:rPr>
                <w:rFonts w:ascii="Times New Roman" w:hAnsi="Times New Roman"/>
                <w:sz w:val="24"/>
                <w:szCs w:val="24"/>
                <w:lang w:val="tt-RU"/>
              </w:rPr>
              <w:t>8</w:t>
            </w:r>
          </w:p>
        </w:tc>
        <w:tc>
          <w:tcPr>
            <w:tcW w:w="851" w:type="dxa"/>
            <w:shd w:val="clear" w:color="auto" w:fill="auto"/>
          </w:tcPr>
          <w:p w:rsidR="00B736BA" w:rsidRPr="00FB7E97" w:rsidRDefault="00B736BA" w:rsidP="00B736BA">
            <w:pPr>
              <w:pStyle w:val="af7"/>
              <w:rPr>
                <w:rFonts w:ascii="Times New Roman" w:hAnsi="Times New Roman"/>
                <w:sz w:val="24"/>
                <w:szCs w:val="24"/>
                <w:lang w:val="tt-RU"/>
              </w:rPr>
            </w:pPr>
            <w:r w:rsidRPr="00FB7E97">
              <w:rPr>
                <w:rFonts w:ascii="Times New Roman" w:hAnsi="Times New Roman"/>
                <w:sz w:val="24"/>
                <w:szCs w:val="24"/>
                <w:lang w:val="tt-RU"/>
              </w:rPr>
              <w:t>4</w:t>
            </w:r>
          </w:p>
        </w:tc>
        <w:tc>
          <w:tcPr>
            <w:tcW w:w="1701" w:type="dxa"/>
            <w:shd w:val="clear" w:color="auto" w:fill="auto"/>
          </w:tcPr>
          <w:p w:rsidR="00B736BA" w:rsidRPr="00FB7E97" w:rsidRDefault="00B736BA" w:rsidP="00B736BA">
            <w:pPr>
              <w:pStyle w:val="af7"/>
              <w:rPr>
                <w:rFonts w:ascii="Times New Roman" w:hAnsi="Times New Roman"/>
                <w:sz w:val="24"/>
                <w:szCs w:val="24"/>
                <w:lang w:val="tt-RU"/>
              </w:rPr>
            </w:pPr>
            <w:r w:rsidRPr="00FB7E97">
              <w:rPr>
                <w:rFonts w:ascii="Times New Roman" w:hAnsi="Times New Roman"/>
                <w:sz w:val="24"/>
                <w:szCs w:val="24"/>
                <w:lang w:val="tt-RU"/>
              </w:rPr>
              <w:t>повышенный</w:t>
            </w:r>
          </w:p>
        </w:tc>
      </w:tr>
      <w:tr w:rsidR="00B736BA" w:rsidRPr="00FB7E97" w:rsidTr="00B736BA">
        <w:tc>
          <w:tcPr>
            <w:tcW w:w="445" w:type="dxa"/>
            <w:shd w:val="clear" w:color="auto" w:fill="auto"/>
          </w:tcPr>
          <w:p w:rsidR="00B736BA" w:rsidRPr="00FB7E97" w:rsidRDefault="00B736BA" w:rsidP="00AC6639">
            <w:pPr>
              <w:pStyle w:val="af7"/>
              <w:rPr>
                <w:rFonts w:ascii="Times New Roman" w:hAnsi="Times New Roman"/>
                <w:sz w:val="24"/>
                <w:szCs w:val="24"/>
              </w:rPr>
            </w:pPr>
            <w:r w:rsidRPr="00FB7E97">
              <w:rPr>
                <w:rFonts w:ascii="Times New Roman" w:hAnsi="Times New Roman"/>
                <w:sz w:val="24"/>
                <w:szCs w:val="24"/>
              </w:rPr>
              <w:t>2</w:t>
            </w:r>
          </w:p>
        </w:tc>
        <w:tc>
          <w:tcPr>
            <w:tcW w:w="1526" w:type="dxa"/>
            <w:shd w:val="clear" w:color="auto" w:fill="auto"/>
          </w:tcPr>
          <w:p w:rsidR="00B736BA" w:rsidRPr="00FB7E97" w:rsidRDefault="00B736BA" w:rsidP="00AC6639">
            <w:pPr>
              <w:pStyle w:val="af7"/>
              <w:rPr>
                <w:rFonts w:ascii="Times New Roman" w:hAnsi="Times New Roman"/>
                <w:sz w:val="24"/>
                <w:szCs w:val="24"/>
              </w:rPr>
            </w:pPr>
            <w:r w:rsidRPr="00FB7E97">
              <w:rPr>
                <w:rFonts w:ascii="Times New Roman" w:hAnsi="Times New Roman"/>
                <w:sz w:val="24"/>
                <w:szCs w:val="24"/>
              </w:rPr>
              <w:t>Вафина Тансылу</w:t>
            </w:r>
          </w:p>
        </w:tc>
        <w:tc>
          <w:tcPr>
            <w:tcW w:w="1941" w:type="dxa"/>
            <w:shd w:val="clear" w:color="auto" w:fill="auto"/>
          </w:tcPr>
          <w:p w:rsidR="00B736BA" w:rsidRPr="00FB7E97" w:rsidRDefault="00B736BA" w:rsidP="00AC6639">
            <w:pPr>
              <w:pStyle w:val="af7"/>
              <w:rPr>
                <w:rFonts w:ascii="Times New Roman" w:hAnsi="Times New Roman"/>
                <w:sz w:val="24"/>
                <w:szCs w:val="24"/>
              </w:rPr>
            </w:pPr>
            <w:r w:rsidRPr="00FB7E97">
              <w:rPr>
                <w:rFonts w:ascii="Times New Roman" w:hAnsi="Times New Roman"/>
                <w:sz w:val="24"/>
                <w:szCs w:val="24"/>
              </w:rPr>
              <w:t xml:space="preserve">Обществознание </w:t>
            </w:r>
          </w:p>
        </w:tc>
        <w:tc>
          <w:tcPr>
            <w:tcW w:w="2331" w:type="dxa"/>
            <w:shd w:val="clear" w:color="auto" w:fill="auto"/>
          </w:tcPr>
          <w:p w:rsidR="00B736BA" w:rsidRPr="00FB7E97" w:rsidRDefault="00B736BA" w:rsidP="00AC6639">
            <w:pPr>
              <w:pStyle w:val="af7"/>
              <w:rPr>
                <w:rFonts w:ascii="Times New Roman" w:hAnsi="Times New Roman"/>
                <w:sz w:val="24"/>
                <w:szCs w:val="24"/>
              </w:rPr>
            </w:pPr>
            <w:r w:rsidRPr="00FB7E97">
              <w:rPr>
                <w:rFonts w:ascii="Times New Roman" w:eastAsia="Times New Roman" w:hAnsi="Times New Roman"/>
                <w:color w:val="222222"/>
                <w:sz w:val="24"/>
                <w:szCs w:val="24"/>
                <w:shd w:val="clear" w:color="auto" w:fill="FFFFFF"/>
                <w:lang w:eastAsia="ar-SA"/>
              </w:rPr>
              <w:t>«Массовая культура как современное социальное явление»</w:t>
            </w:r>
          </w:p>
        </w:tc>
        <w:tc>
          <w:tcPr>
            <w:tcW w:w="1688" w:type="dxa"/>
            <w:shd w:val="clear" w:color="auto" w:fill="auto"/>
          </w:tcPr>
          <w:p w:rsidR="00B736BA" w:rsidRPr="00FB7E97" w:rsidRDefault="00B736BA" w:rsidP="00AC6639">
            <w:pPr>
              <w:pStyle w:val="af7"/>
              <w:rPr>
                <w:rFonts w:ascii="Times New Roman" w:hAnsi="Times New Roman"/>
                <w:sz w:val="24"/>
                <w:szCs w:val="24"/>
              </w:rPr>
            </w:pPr>
            <w:r w:rsidRPr="00FB7E97">
              <w:rPr>
                <w:rFonts w:ascii="Times New Roman" w:hAnsi="Times New Roman"/>
                <w:sz w:val="24"/>
                <w:szCs w:val="24"/>
              </w:rPr>
              <w:t>Хуснутдинова И.Н.</w:t>
            </w:r>
          </w:p>
        </w:tc>
        <w:tc>
          <w:tcPr>
            <w:tcW w:w="858" w:type="dxa"/>
            <w:shd w:val="clear" w:color="auto" w:fill="auto"/>
          </w:tcPr>
          <w:p w:rsidR="00B736BA" w:rsidRPr="00FB7E97" w:rsidRDefault="00B736BA" w:rsidP="00B736BA">
            <w:pPr>
              <w:pStyle w:val="af7"/>
              <w:rPr>
                <w:rFonts w:ascii="Times New Roman" w:hAnsi="Times New Roman"/>
                <w:sz w:val="24"/>
                <w:szCs w:val="24"/>
              </w:rPr>
            </w:pPr>
            <w:r w:rsidRPr="00FB7E97">
              <w:rPr>
                <w:rFonts w:ascii="Times New Roman" w:hAnsi="Times New Roman"/>
                <w:sz w:val="24"/>
                <w:szCs w:val="24"/>
              </w:rPr>
              <w:t>8</w:t>
            </w:r>
          </w:p>
        </w:tc>
        <w:tc>
          <w:tcPr>
            <w:tcW w:w="851" w:type="dxa"/>
            <w:shd w:val="clear" w:color="auto" w:fill="auto"/>
          </w:tcPr>
          <w:p w:rsidR="00B736BA" w:rsidRPr="00FB7E97" w:rsidRDefault="00B736BA" w:rsidP="00B736BA">
            <w:pPr>
              <w:pStyle w:val="af7"/>
              <w:rPr>
                <w:rFonts w:ascii="Times New Roman" w:hAnsi="Times New Roman"/>
                <w:sz w:val="24"/>
                <w:szCs w:val="24"/>
              </w:rPr>
            </w:pPr>
            <w:r w:rsidRPr="00FB7E97">
              <w:rPr>
                <w:rFonts w:ascii="Times New Roman" w:hAnsi="Times New Roman"/>
                <w:sz w:val="24"/>
                <w:szCs w:val="24"/>
              </w:rPr>
              <w:t>4</w:t>
            </w:r>
          </w:p>
        </w:tc>
        <w:tc>
          <w:tcPr>
            <w:tcW w:w="1701" w:type="dxa"/>
            <w:shd w:val="clear" w:color="auto" w:fill="auto"/>
          </w:tcPr>
          <w:p w:rsidR="00B736BA" w:rsidRPr="00FB7E97" w:rsidRDefault="00B736BA" w:rsidP="00B736BA">
            <w:pPr>
              <w:pStyle w:val="af7"/>
              <w:rPr>
                <w:rFonts w:ascii="Times New Roman" w:hAnsi="Times New Roman"/>
                <w:sz w:val="24"/>
                <w:szCs w:val="24"/>
              </w:rPr>
            </w:pPr>
            <w:r w:rsidRPr="00FB7E97">
              <w:rPr>
                <w:rFonts w:ascii="Times New Roman" w:hAnsi="Times New Roman"/>
                <w:sz w:val="24"/>
                <w:szCs w:val="24"/>
                <w:lang w:val="tt-RU"/>
              </w:rPr>
              <w:t>повышенный</w:t>
            </w:r>
          </w:p>
        </w:tc>
      </w:tr>
      <w:tr w:rsidR="00B736BA" w:rsidRPr="00FB7E97" w:rsidTr="00B736BA">
        <w:tc>
          <w:tcPr>
            <w:tcW w:w="445" w:type="dxa"/>
            <w:shd w:val="clear" w:color="auto" w:fill="auto"/>
          </w:tcPr>
          <w:p w:rsidR="00B736BA" w:rsidRPr="00FB7E97" w:rsidRDefault="00B736BA" w:rsidP="00AC6639">
            <w:pPr>
              <w:pStyle w:val="af7"/>
              <w:rPr>
                <w:rFonts w:ascii="Times New Roman" w:hAnsi="Times New Roman"/>
                <w:sz w:val="24"/>
                <w:szCs w:val="24"/>
              </w:rPr>
            </w:pPr>
            <w:r w:rsidRPr="00FB7E97">
              <w:rPr>
                <w:rFonts w:ascii="Times New Roman" w:hAnsi="Times New Roman"/>
                <w:sz w:val="24"/>
                <w:szCs w:val="24"/>
              </w:rPr>
              <w:t>3</w:t>
            </w:r>
          </w:p>
        </w:tc>
        <w:tc>
          <w:tcPr>
            <w:tcW w:w="1526" w:type="dxa"/>
            <w:shd w:val="clear" w:color="auto" w:fill="auto"/>
          </w:tcPr>
          <w:p w:rsidR="00B736BA" w:rsidRPr="00FB7E97" w:rsidRDefault="00B736BA" w:rsidP="00AC6639">
            <w:pPr>
              <w:pStyle w:val="af7"/>
              <w:rPr>
                <w:rFonts w:ascii="Times New Roman" w:hAnsi="Times New Roman"/>
                <w:sz w:val="24"/>
                <w:szCs w:val="24"/>
                <w:lang w:val="tt-RU"/>
              </w:rPr>
            </w:pPr>
            <w:r w:rsidRPr="00FB7E97">
              <w:rPr>
                <w:rFonts w:ascii="Times New Roman" w:hAnsi="Times New Roman"/>
                <w:sz w:val="24"/>
                <w:szCs w:val="24"/>
                <w:lang w:val="tt-RU"/>
              </w:rPr>
              <w:t>Кадыров Шамил</w:t>
            </w:r>
          </w:p>
        </w:tc>
        <w:tc>
          <w:tcPr>
            <w:tcW w:w="1941" w:type="dxa"/>
            <w:tcBorders>
              <w:top w:val="single" w:sz="4" w:space="0" w:color="000000"/>
              <w:left w:val="single" w:sz="4" w:space="0" w:color="000000"/>
              <w:bottom w:val="single" w:sz="4" w:space="0" w:color="000000"/>
              <w:right w:val="single" w:sz="4" w:space="0" w:color="000000"/>
            </w:tcBorders>
          </w:tcPr>
          <w:p w:rsidR="00B736BA" w:rsidRPr="00FB7E97" w:rsidRDefault="00B736BA" w:rsidP="00AC6639">
            <w:pPr>
              <w:pStyle w:val="af7"/>
              <w:rPr>
                <w:rFonts w:ascii="Times New Roman" w:hAnsi="Times New Roman"/>
                <w:sz w:val="24"/>
                <w:szCs w:val="24"/>
                <w:lang w:val="tt-RU"/>
              </w:rPr>
            </w:pPr>
            <w:r w:rsidRPr="00FB7E97">
              <w:rPr>
                <w:rFonts w:ascii="Times New Roman" w:hAnsi="Times New Roman"/>
                <w:sz w:val="24"/>
                <w:szCs w:val="24"/>
                <w:lang w:val="tt-RU"/>
              </w:rPr>
              <w:t xml:space="preserve">История </w:t>
            </w:r>
          </w:p>
        </w:tc>
        <w:tc>
          <w:tcPr>
            <w:tcW w:w="2331" w:type="dxa"/>
            <w:tcBorders>
              <w:top w:val="single" w:sz="4" w:space="0" w:color="000000"/>
              <w:left w:val="single" w:sz="4" w:space="0" w:color="000000"/>
              <w:bottom w:val="single" w:sz="4" w:space="0" w:color="000000"/>
              <w:right w:val="single" w:sz="4" w:space="0" w:color="000000"/>
            </w:tcBorders>
          </w:tcPr>
          <w:p w:rsidR="00B736BA" w:rsidRPr="00FB7E97" w:rsidRDefault="00B736BA" w:rsidP="00AC6639">
            <w:pPr>
              <w:pStyle w:val="af7"/>
              <w:rPr>
                <w:rFonts w:ascii="Times New Roman" w:hAnsi="Times New Roman"/>
                <w:sz w:val="24"/>
                <w:szCs w:val="24"/>
              </w:rPr>
            </w:pPr>
            <w:r w:rsidRPr="00FB7E97">
              <w:rPr>
                <w:rFonts w:ascii="Times New Roman" w:hAnsi="Times New Roman"/>
                <w:sz w:val="24"/>
                <w:szCs w:val="24"/>
              </w:rPr>
              <w:t>«</w:t>
            </w:r>
            <w:r w:rsidRPr="00FB7E97">
              <w:rPr>
                <w:rFonts w:ascii="Times New Roman" w:hAnsi="Times New Roman"/>
                <w:sz w:val="24"/>
                <w:szCs w:val="24"/>
                <w:lang w:val="tt-RU"/>
              </w:rPr>
              <w:t>Топономика географических обьектов родного края</w:t>
            </w:r>
            <w:r w:rsidRPr="00FB7E97">
              <w:rPr>
                <w:rFonts w:ascii="Times New Roman" w:hAnsi="Times New Roman"/>
                <w:sz w:val="24"/>
                <w:szCs w:val="24"/>
              </w:rPr>
              <w:t>»</w:t>
            </w:r>
          </w:p>
        </w:tc>
        <w:tc>
          <w:tcPr>
            <w:tcW w:w="1688" w:type="dxa"/>
            <w:tcBorders>
              <w:top w:val="single" w:sz="4" w:space="0" w:color="000000"/>
              <w:left w:val="single" w:sz="4" w:space="0" w:color="000000"/>
              <w:bottom w:val="single" w:sz="4" w:space="0" w:color="000000"/>
              <w:right w:val="single" w:sz="4" w:space="0" w:color="auto"/>
            </w:tcBorders>
          </w:tcPr>
          <w:p w:rsidR="00B736BA" w:rsidRPr="00FB7E97" w:rsidRDefault="00B736BA" w:rsidP="00AC6639">
            <w:pPr>
              <w:pStyle w:val="af7"/>
              <w:rPr>
                <w:rFonts w:ascii="Times New Roman" w:hAnsi="Times New Roman"/>
                <w:sz w:val="24"/>
                <w:szCs w:val="24"/>
                <w:lang w:val="tt-RU"/>
              </w:rPr>
            </w:pPr>
            <w:r w:rsidRPr="00FB7E97">
              <w:rPr>
                <w:rFonts w:ascii="Times New Roman" w:hAnsi="Times New Roman"/>
                <w:sz w:val="24"/>
                <w:szCs w:val="24"/>
                <w:lang w:val="tt-RU"/>
              </w:rPr>
              <w:t>Хуснутдинова И.Н.</w:t>
            </w:r>
          </w:p>
        </w:tc>
        <w:tc>
          <w:tcPr>
            <w:tcW w:w="858" w:type="dxa"/>
            <w:tcBorders>
              <w:top w:val="single" w:sz="4" w:space="0" w:color="000000"/>
              <w:left w:val="single" w:sz="4" w:space="0" w:color="auto"/>
              <w:bottom w:val="single" w:sz="4" w:space="0" w:color="000000"/>
              <w:right w:val="single" w:sz="4" w:space="0" w:color="auto"/>
            </w:tcBorders>
          </w:tcPr>
          <w:p w:rsidR="00B736BA" w:rsidRPr="00FB7E97" w:rsidRDefault="00B736BA" w:rsidP="00B736BA">
            <w:pPr>
              <w:pStyle w:val="af7"/>
              <w:rPr>
                <w:rFonts w:ascii="Times New Roman" w:hAnsi="Times New Roman"/>
                <w:sz w:val="24"/>
                <w:szCs w:val="24"/>
                <w:lang w:val="tt-RU"/>
              </w:rPr>
            </w:pPr>
            <w:r w:rsidRPr="00FB7E97">
              <w:rPr>
                <w:rFonts w:ascii="Times New Roman" w:hAnsi="Times New Roman"/>
                <w:sz w:val="24"/>
                <w:szCs w:val="24"/>
                <w:lang w:val="tt-RU"/>
              </w:rPr>
              <w:t>8</w:t>
            </w:r>
          </w:p>
        </w:tc>
        <w:tc>
          <w:tcPr>
            <w:tcW w:w="851" w:type="dxa"/>
            <w:tcBorders>
              <w:top w:val="single" w:sz="4" w:space="0" w:color="000000"/>
              <w:left w:val="single" w:sz="4" w:space="0" w:color="auto"/>
              <w:bottom w:val="single" w:sz="4" w:space="0" w:color="000000"/>
              <w:right w:val="single" w:sz="4" w:space="0" w:color="auto"/>
            </w:tcBorders>
          </w:tcPr>
          <w:p w:rsidR="00B736BA" w:rsidRPr="00FB7E97" w:rsidRDefault="00B736BA" w:rsidP="00B736BA">
            <w:pPr>
              <w:pStyle w:val="af7"/>
              <w:rPr>
                <w:rFonts w:ascii="Times New Roman" w:hAnsi="Times New Roman"/>
                <w:sz w:val="24"/>
                <w:szCs w:val="24"/>
                <w:lang w:val="tt-RU"/>
              </w:rPr>
            </w:pPr>
            <w:r w:rsidRPr="00FB7E97">
              <w:rPr>
                <w:rFonts w:ascii="Times New Roman" w:hAnsi="Times New Roman"/>
                <w:sz w:val="24"/>
                <w:szCs w:val="24"/>
                <w:lang w:val="tt-RU"/>
              </w:rPr>
              <w:t>4</w:t>
            </w:r>
          </w:p>
        </w:tc>
        <w:tc>
          <w:tcPr>
            <w:tcW w:w="1701" w:type="dxa"/>
            <w:tcBorders>
              <w:top w:val="single" w:sz="4" w:space="0" w:color="000000"/>
              <w:left w:val="single" w:sz="4" w:space="0" w:color="auto"/>
              <w:bottom w:val="single" w:sz="4" w:space="0" w:color="000000"/>
              <w:right w:val="single" w:sz="4" w:space="0" w:color="000000"/>
            </w:tcBorders>
          </w:tcPr>
          <w:p w:rsidR="00B736BA" w:rsidRPr="00FB7E97" w:rsidRDefault="00B736BA" w:rsidP="00B736BA">
            <w:pPr>
              <w:pStyle w:val="af7"/>
              <w:rPr>
                <w:rFonts w:ascii="Times New Roman" w:hAnsi="Times New Roman"/>
                <w:sz w:val="24"/>
                <w:szCs w:val="24"/>
                <w:lang w:val="tt-RU"/>
              </w:rPr>
            </w:pPr>
            <w:r w:rsidRPr="00FB7E97">
              <w:rPr>
                <w:rFonts w:ascii="Times New Roman" w:hAnsi="Times New Roman"/>
                <w:sz w:val="24"/>
                <w:szCs w:val="24"/>
                <w:lang w:val="tt-RU"/>
              </w:rPr>
              <w:t>повышенный</w:t>
            </w:r>
          </w:p>
        </w:tc>
      </w:tr>
      <w:tr w:rsidR="00B736BA" w:rsidRPr="00FB7E97" w:rsidTr="00B736BA">
        <w:tc>
          <w:tcPr>
            <w:tcW w:w="445" w:type="dxa"/>
            <w:shd w:val="clear" w:color="auto" w:fill="auto"/>
          </w:tcPr>
          <w:p w:rsidR="00B736BA" w:rsidRPr="00FB7E97" w:rsidRDefault="00B736BA" w:rsidP="00AC6639">
            <w:pPr>
              <w:pStyle w:val="af7"/>
              <w:rPr>
                <w:rFonts w:ascii="Times New Roman" w:hAnsi="Times New Roman"/>
                <w:sz w:val="24"/>
                <w:szCs w:val="24"/>
              </w:rPr>
            </w:pPr>
            <w:r w:rsidRPr="00FB7E97">
              <w:rPr>
                <w:rFonts w:ascii="Times New Roman" w:hAnsi="Times New Roman"/>
                <w:sz w:val="24"/>
                <w:szCs w:val="24"/>
              </w:rPr>
              <w:t>4</w:t>
            </w:r>
          </w:p>
        </w:tc>
        <w:tc>
          <w:tcPr>
            <w:tcW w:w="1526" w:type="dxa"/>
            <w:shd w:val="clear" w:color="auto" w:fill="auto"/>
          </w:tcPr>
          <w:p w:rsidR="00B736BA" w:rsidRPr="00FB7E97" w:rsidRDefault="00B736BA" w:rsidP="00AC6639">
            <w:pPr>
              <w:pStyle w:val="af7"/>
              <w:rPr>
                <w:rFonts w:ascii="Times New Roman" w:hAnsi="Times New Roman"/>
                <w:sz w:val="24"/>
                <w:szCs w:val="24"/>
                <w:lang w:val="tt-RU"/>
              </w:rPr>
            </w:pPr>
            <w:r w:rsidRPr="00FB7E97">
              <w:rPr>
                <w:rFonts w:ascii="Times New Roman" w:hAnsi="Times New Roman"/>
                <w:sz w:val="24"/>
                <w:szCs w:val="24"/>
                <w:lang w:val="tt-RU"/>
              </w:rPr>
              <w:t>Камаев Камил</w:t>
            </w:r>
          </w:p>
        </w:tc>
        <w:tc>
          <w:tcPr>
            <w:tcW w:w="1941" w:type="dxa"/>
            <w:shd w:val="clear" w:color="auto" w:fill="auto"/>
          </w:tcPr>
          <w:p w:rsidR="00B736BA" w:rsidRPr="00FB7E97" w:rsidRDefault="00B736BA" w:rsidP="00AC6639">
            <w:pPr>
              <w:pStyle w:val="af7"/>
              <w:rPr>
                <w:rFonts w:ascii="Times New Roman" w:hAnsi="Times New Roman"/>
                <w:sz w:val="24"/>
                <w:szCs w:val="24"/>
              </w:rPr>
            </w:pPr>
            <w:r w:rsidRPr="00FB7E97">
              <w:rPr>
                <w:rFonts w:ascii="Times New Roman" w:hAnsi="Times New Roman"/>
                <w:sz w:val="24"/>
                <w:szCs w:val="24"/>
                <w:lang w:val="tt-RU"/>
              </w:rPr>
              <w:t xml:space="preserve">Информатика </w:t>
            </w:r>
          </w:p>
        </w:tc>
        <w:tc>
          <w:tcPr>
            <w:tcW w:w="2331" w:type="dxa"/>
            <w:shd w:val="clear" w:color="auto" w:fill="auto"/>
          </w:tcPr>
          <w:p w:rsidR="00B736BA" w:rsidRPr="00FB7E97" w:rsidRDefault="00B736BA" w:rsidP="00AC6639">
            <w:pPr>
              <w:pStyle w:val="af7"/>
              <w:rPr>
                <w:rFonts w:ascii="Times New Roman" w:hAnsi="Times New Roman"/>
                <w:sz w:val="24"/>
                <w:szCs w:val="24"/>
              </w:rPr>
            </w:pPr>
            <w:r w:rsidRPr="00FB7E97">
              <w:rPr>
                <w:rFonts w:ascii="Times New Roman" w:eastAsia="Times New Roman" w:hAnsi="Times New Roman"/>
                <w:sz w:val="24"/>
                <w:szCs w:val="24"/>
                <w:lang w:eastAsia="ar-SA"/>
              </w:rPr>
              <w:t>«Информатика среди нас»</w:t>
            </w:r>
          </w:p>
        </w:tc>
        <w:tc>
          <w:tcPr>
            <w:tcW w:w="1688" w:type="dxa"/>
            <w:shd w:val="clear" w:color="auto" w:fill="auto"/>
          </w:tcPr>
          <w:p w:rsidR="00B736BA" w:rsidRPr="00FB7E97" w:rsidRDefault="00B736BA" w:rsidP="00AC6639">
            <w:pPr>
              <w:pStyle w:val="af7"/>
              <w:rPr>
                <w:rFonts w:ascii="Times New Roman" w:hAnsi="Times New Roman"/>
                <w:sz w:val="24"/>
                <w:szCs w:val="24"/>
              </w:rPr>
            </w:pPr>
            <w:r w:rsidRPr="00FB7E97">
              <w:rPr>
                <w:rFonts w:ascii="Times New Roman" w:hAnsi="Times New Roman"/>
                <w:sz w:val="24"/>
                <w:szCs w:val="24"/>
              </w:rPr>
              <w:t>Нуреева А.Г.</w:t>
            </w:r>
          </w:p>
        </w:tc>
        <w:tc>
          <w:tcPr>
            <w:tcW w:w="858" w:type="dxa"/>
            <w:shd w:val="clear" w:color="auto" w:fill="auto"/>
          </w:tcPr>
          <w:p w:rsidR="00B736BA" w:rsidRPr="00FB7E97" w:rsidRDefault="00B736BA" w:rsidP="00B736BA">
            <w:pPr>
              <w:pStyle w:val="af7"/>
              <w:rPr>
                <w:rFonts w:ascii="Times New Roman" w:hAnsi="Times New Roman"/>
                <w:sz w:val="24"/>
                <w:szCs w:val="24"/>
              </w:rPr>
            </w:pPr>
            <w:r w:rsidRPr="00FB7E97">
              <w:rPr>
                <w:rFonts w:ascii="Times New Roman" w:hAnsi="Times New Roman"/>
                <w:sz w:val="24"/>
                <w:szCs w:val="24"/>
              </w:rPr>
              <w:t>12</w:t>
            </w:r>
          </w:p>
        </w:tc>
        <w:tc>
          <w:tcPr>
            <w:tcW w:w="851" w:type="dxa"/>
            <w:shd w:val="clear" w:color="auto" w:fill="auto"/>
          </w:tcPr>
          <w:p w:rsidR="00B736BA" w:rsidRPr="00FB7E97" w:rsidRDefault="00B736BA" w:rsidP="00B736BA">
            <w:pPr>
              <w:pStyle w:val="af7"/>
              <w:rPr>
                <w:rFonts w:ascii="Times New Roman" w:hAnsi="Times New Roman"/>
                <w:sz w:val="24"/>
                <w:szCs w:val="24"/>
              </w:rPr>
            </w:pPr>
            <w:r w:rsidRPr="00FB7E97">
              <w:rPr>
                <w:rFonts w:ascii="Times New Roman" w:hAnsi="Times New Roman"/>
                <w:sz w:val="24"/>
                <w:szCs w:val="24"/>
              </w:rPr>
              <w:t>5</w:t>
            </w:r>
          </w:p>
        </w:tc>
        <w:tc>
          <w:tcPr>
            <w:tcW w:w="1701" w:type="dxa"/>
            <w:shd w:val="clear" w:color="auto" w:fill="auto"/>
          </w:tcPr>
          <w:p w:rsidR="00B736BA" w:rsidRPr="00FB7E97" w:rsidRDefault="00B736BA" w:rsidP="00B736BA">
            <w:pPr>
              <w:pStyle w:val="af7"/>
              <w:rPr>
                <w:rFonts w:ascii="Times New Roman" w:hAnsi="Times New Roman"/>
                <w:sz w:val="24"/>
                <w:szCs w:val="24"/>
              </w:rPr>
            </w:pPr>
            <w:r w:rsidRPr="00FB7E97">
              <w:rPr>
                <w:rFonts w:ascii="Times New Roman" w:hAnsi="Times New Roman"/>
                <w:sz w:val="24"/>
                <w:szCs w:val="24"/>
              </w:rPr>
              <w:t xml:space="preserve">Базовый </w:t>
            </w:r>
          </w:p>
        </w:tc>
      </w:tr>
      <w:tr w:rsidR="00B736BA" w:rsidRPr="00FB7E97" w:rsidTr="00B736BA">
        <w:tc>
          <w:tcPr>
            <w:tcW w:w="445" w:type="dxa"/>
            <w:shd w:val="clear" w:color="auto" w:fill="auto"/>
          </w:tcPr>
          <w:p w:rsidR="00B736BA" w:rsidRPr="00FB7E97" w:rsidRDefault="00B736BA" w:rsidP="00AC6639">
            <w:pPr>
              <w:pStyle w:val="af7"/>
              <w:rPr>
                <w:rFonts w:ascii="Times New Roman" w:hAnsi="Times New Roman"/>
                <w:sz w:val="24"/>
                <w:szCs w:val="24"/>
              </w:rPr>
            </w:pPr>
            <w:r w:rsidRPr="00FB7E97">
              <w:rPr>
                <w:rFonts w:ascii="Times New Roman" w:hAnsi="Times New Roman"/>
                <w:sz w:val="24"/>
                <w:szCs w:val="24"/>
              </w:rPr>
              <w:t>5</w:t>
            </w:r>
          </w:p>
        </w:tc>
        <w:tc>
          <w:tcPr>
            <w:tcW w:w="1526" w:type="dxa"/>
            <w:shd w:val="clear" w:color="auto" w:fill="auto"/>
          </w:tcPr>
          <w:p w:rsidR="00B736BA" w:rsidRPr="00FB7E97" w:rsidRDefault="00B736BA" w:rsidP="00AC6639">
            <w:pPr>
              <w:pStyle w:val="af7"/>
              <w:rPr>
                <w:rFonts w:ascii="Times New Roman" w:hAnsi="Times New Roman"/>
                <w:sz w:val="24"/>
                <w:szCs w:val="24"/>
              </w:rPr>
            </w:pPr>
            <w:r w:rsidRPr="00FB7E97">
              <w:rPr>
                <w:rFonts w:ascii="Times New Roman" w:hAnsi="Times New Roman"/>
                <w:sz w:val="24"/>
                <w:szCs w:val="24"/>
              </w:rPr>
              <w:t>Тагирова Земфира</w:t>
            </w:r>
          </w:p>
        </w:tc>
        <w:tc>
          <w:tcPr>
            <w:tcW w:w="1941" w:type="dxa"/>
            <w:tcBorders>
              <w:top w:val="single" w:sz="4" w:space="0" w:color="000000"/>
              <w:left w:val="single" w:sz="4" w:space="0" w:color="000000"/>
              <w:bottom w:val="single" w:sz="4" w:space="0" w:color="000000"/>
              <w:right w:val="single" w:sz="4" w:space="0" w:color="000000"/>
            </w:tcBorders>
          </w:tcPr>
          <w:p w:rsidR="00B736BA" w:rsidRPr="00FB7E97" w:rsidRDefault="00B736BA" w:rsidP="00AC6639">
            <w:pPr>
              <w:pStyle w:val="af7"/>
              <w:rPr>
                <w:rFonts w:ascii="Times New Roman" w:hAnsi="Times New Roman"/>
                <w:sz w:val="24"/>
                <w:szCs w:val="24"/>
              </w:rPr>
            </w:pPr>
            <w:r w:rsidRPr="00FB7E97">
              <w:rPr>
                <w:rFonts w:ascii="Times New Roman" w:hAnsi="Times New Roman"/>
                <w:sz w:val="24"/>
                <w:szCs w:val="24"/>
              </w:rPr>
              <w:t>Английский язык</w:t>
            </w:r>
          </w:p>
        </w:tc>
        <w:tc>
          <w:tcPr>
            <w:tcW w:w="2331" w:type="dxa"/>
            <w:tcBorders>
              <w:top w:val="single" w:sz="4" w:space="0" w:color="000000"/>
              <w:left w:val="single" w:sz="4" w:space="0" w:color="000000"/>
              <w:bottom w:val="single" w:sz="4" w:space="0" w:color="000000"/>
              <w:right w:val="single" w:sz="4" w:space="0" w:color="000000"/>
            </w:tcBorders>
          </w:tcPr>
          <w:p w:rsidR="00B736BA" w:rsidRPr="00FB7E97" w:rsidRDefault="00B736BA" w:rsidP="00AC6639">
            <w:pPr>
              <w:pStyle w:val="af7"/>
              <w:rPr>
                <w:rFonts w:ascii="Times New Roman" w:hAnsi="Times New Roman"/>
                <w:sz w:val="24"/>
                <w:szCs w:val="24"/>
              </w:rPr>
            </w:pPr>
            <w:r w:rsidRPr="00FB7E97">
              <w:rPr>
                <w:rFonts w:ascii="Times New Roman" w:hAnsi="Times New Roman"/>
                <w:sz w:val="24"/>
                <w:szCs w:val="24"/>
              </w:rPr>
              <w:t>«Английский язык в современном мире»</w:t>
            </w:r>
          </w:p>
        </w:tc>
        <w:tc>
          <w:tcPr>
            <w:tcW w:w="1688" w:type="dxa"/>
            <w:tcBorders>
              <w:top w:val="single" w:sz="4" w:space="0" w:color="000000"/>
              <w:left w:val="single" w:sz="4" w:space="0" w:color="000000"/>
              <w:bottom w:val="single" w:sz="4" w:space="0" w:color="000000"/>
              <w:right w:val="single" w:sz="4" w:space="0" w:color="auto"/>
            </w:tcBorders>
          </w:tcPr>
          <w:p w:rsidR="00B736BA" w:rsidRPr="00FB7E97" w:rsidRDefault="00B736BA" w:rsidP="00AC6639">
            <w:pPr>
              <w:pStyle w:val="af7"/>
              <w:rPr>
                <w:rFonts w:ascii="Times New Roman" w:hAnsi="Times New Roman"/>
                <w:sz w:val="24"/>
                <w:szCs w:val="24"/>
              </w:rPr>
            </w:pPr>
            <w:r w:rsidRPr="00FB7E97">
              <w:rPr>
                <w:rFonts w:ascii="Times New Roman" w:hAnsi="Times New Roman"/>
                <w:sz w:val="24"/>
                <w:szCs w:val="24"/>
              </w:rPr>
              <w:t>Хаметвалеева А.Р.</w:t>
            </w:r>
          </w:p>
        </w:tc>
        <w:tc>
          <w:tcPr>
            <w:tcW w:w="858" w:type="dxa"/>
            <w:tcBorders>
              <w:top w:val="single" w:sz="4" w:space="0" w:color="000000"/>
              <w:left w:val="single" w:sz="4" w:space="0" w:color="auto"/>
              <w:bottom w:val="single" w:sz="4" w:space="0" w:color="000000"/>
              <w:right w:val="single" w:sz="4" w:space="0" w:color="auto"/>
            </w:tcBorders>
          </w:tcPr>
          <w:p w:rsidR="00B736BA" w:rsidRPr="00FB7E97" w:rsidRDefault="00B736BA" w:rsidP="00B736BA">
            <w:pPr>
              <w:pStyle w:val="af7"/>
              <w:rPr>
                <w:rFonts w:ascii="Times New Roman" w:hAnsi="Times New Roman"/>
                <w:sz w:val="24"/>
                <w:szCs w:val="24"/>
              </w:rPr>
            </w:pPr>
            <w:r w:rsidRPr="00FB7E97">
              <w:rPr>
                <w:rFonts w:ascii="Times New Roman" w:hAnsi="Times New Roman"/>
                <w:sz w:val="24"/>
                <w:szCs w:val="24"/>
              </w:rPr>
              <w:t>10</w:t>
            </w:r>
          </w:p>
        </w:tc>
        <w:tc>
          <w:tcPr>
            <w:tcW w:w="851" w:type="dxa"/>
            <w:tcBorders>
              <w:top w:val="single" w:sz="4" w:space="0" w:color="000000"/>
              <w:left w:val="single" w:sz="4" w:space="0" w:color="auto"/>
              <w:bottom w:val="single" w:sz="4" w:space="0" w:color="000000"/>
              <w:right w:val="single" w:sz="4" w:space="0" w:color="auto"/>
            </w:tcBorders>
          </w:tcPr>
          <w:p w:rsidR="00B736BA" w:rsidRPr="00FB7E97" w:rsidRDefault="00B736BA" w:rsidP="00B736BA">
            <w:pPr>
              <w:pStyle w:val="af7"/>
              <w:rPr>
                <w:rFonts w:ascii="Times New Roman" w:hAnsi="Times New Roman"/>
                <w:sz w:val="24"/>
                <w:szCs w:val="24"/>
              </w:rPr>
            </w:pPr>
            <w:r w:rsidRPr="00FB7E97">
              <w:rPr>
                <w:rFonts w:ascii="Times New Roman" w:hAnsi="Times New Roman"/>
                <w:sz w:val="24"/>
                <w:szCs w:val="24"/>
              </w:rPr>
              <w:t>5</w:t>
            </w:r>
          </w:p>
        </w:tc>
        <w:tc>
          <w:tcPr>
            <w:tcW w:w="1701" w:type="dxa"/>
            <w:tcBorders>
              <w:top w:val="single" w:sz="4" w:space="0" w:color="000000"/>
              <w:left w:val="single" w:sz="4" w:space="0" w:color="auto"/>
              <w:bottom w:val="single" w:sz="4" w:space="0" w:color="000000"/>
              <w:right w:val="single" w:sz="4" w:space="0" w:color="000000"/>
            </w:tcBorders>
          </w:tcPr>
          <w:p w:rsidR="00B736BA" w:rsidRPr="00FB7E97" w:rsidRDefault="00B736BA" w:rsidP="00B736BA">
            <w:pPr>
              <w:pStyle w:val="af7"/>
              <w:rPr>
                <w:rFonts w:ascii="Times New Roman" w:hAnsi="Times New Roman"/>
                <w:sz w:val="24"/>
                <w:szCs w:val="24"/>
              </w:rPr>
            </w:pPr>
            <w:r w:rsidRPr="00FB7E97">
              <w:rPr>
                <w:rFonts w:ascii="Times New Roman" w:hAnsi="Times New Roman"/>
                <w:sz w:val="24"/>
                <w:szCs w:val="24"/>
              </w:rPr>
              <w:t xml:space="preserve">Базовый </w:t>
            </w:r>
          </w:p>
        </w:tc>
      </w:tr>
      <w:tr w:rsidR="00B736BA" w:rsidRPr="00FB7E97" w:rsidTr="00B736BA">
        <w:tc>
          <w:tcPr>
            <w:tcW w:w="445" w:type="dxa"/>
            <w:shd w:val="clear" w:color="auto" w:fill="auto"/>
          </w:tcPr>
          <w:p w:rsidR="00B736BA" w:rsidRPr="00FB7E97" w:rsidRDefault="00B736BA" w:rsidP="00AC6639">
            <w:pPr>
              <w:pStyle w:val="af7"/>
              <w:rPr>
                <w:rFonts w:ascii="Times New Roman" w:hAnsi="Times New Roman"/>
                <w:sz w:val="24"/>
                <w:szCs w:val="24"/>
              </w:rPr>
            </w:pPr>
            <w:r w:rsidRPr="00FB7E97">
              <w:rPr>
                <w:rFonts w:ascii="Times New Roman" w:hAnsi="Times New Roman"/>
                <w:sz w:val="24"/>
                <w:szCs w:val="24"/>
              </w:rPr>
              <w:t>6</w:t>
            </w:r>
          </w:p>
        </w:tc>
        <w:tc>
          <w:tcPr>
            <w:tcW w:w="1526" w:type="dxa"/>
            <w:shd w:val="clear" w:color="auto" w:fill="auto"/>
          </w:tcPr>
          <w:p w:rsidR="00B736BA" w:rsidRPr="00FB7E97" w:rsidRDefault="00B736BA" w:rsidP="00AC6639">
            <w:pPr>
              <w:pStyle w:val="af7"/>
              <w:rPr>
                <w:rFonts w:ascii="Times New Roman" w:hAnsi="Times New Roman"/>
                <w:sz w:val="24"/>
                <w:szCs w:val="24"/>
              </w:rPr>
            </w:pPr>
            <w:r w:rsidRPr="00FB7E97">
              <w:rPr>
                <w:rFonts w:ascii="Times New Roman" w:hAnsi="Times New Roman"/>
                <w:sz w:val="24"/>
                <w:szCs w:val="24"/>
              </w:rPr>
              <w:t>Хаметвалеев Тахир</w:t>
            </w:r>
          </w:p>
        </w:tc>
        <w:tc>
          <w:tcPr>
            <w:tcW w:w="1941" w:type="dxa"/>
            <w:tcBorders>
              <w:top w:val="single" w:sz="4" w:space="0" w:color="000000"/>
              <w:left w:val="single" w:sz="4" w:space="0" w:color="000000"/>
              <w:bottom w:val="single" w:sz="4" w:space="0" w:color="000000"/>
              <w:right w:val="single" w:sz="4" w:space="0" w:color="000000"/>
            </w:tcBorders>
          </w:tcPr>
          <w:p w:rsidR="00B736BA" w:rsidRPr="00FB7E97" w:rsidRDefault="00B736BA" w:rsidP="00AC6639">
            <w:pPr>
              <w:pStyle w:val="af7"/>
              <w:rPr>
                <w:rFonts w:ascii="Times New Roman" w:hAnsi="Times New Roman"/>
                <w:sz w:val="24"/>
                <w:szCs w:val="24"/>
              </w:rPr>
            </w:pPr>
            <w:r w:rsidRPr="00FB7E97">
              <w:rPr>
                <w:rFonts w:ascii="Times New Roman" w:hAnsi="Times New Roman"/>
                <w:sz w:val="24"/>
                <w:szCs w:val="24"/>
              </w:rPr>
              <w:t>Физика</w:t>
            </w:r>
          </w:p>
        </w:tc>
        <w:tc>
          <w:tcPr>
            <w:tcW w:w="2331" w:type="dxa"/>
            <w:tcBorders>
              <w:top w:val="single" w:sz="4" w:space="0" w:color="000000"/>
              <w:left w:val="single" w:sz="4" w:space="0" w:color="000000"/>
              <w:bottom w:val="single" w:sz="4" w:space="0" w:color="000000"/>
              <w:right w:val="single" w:sz="4" w:space="0" w:color="000000"/>
            </w:tcBorders>
          </w:tcPr>
          <w:p w:rsidR="00B736BA" w:rsidRPr="00FB7E97" w:rsidRDefault="00B736BA" w:rsidP="00AC6639">
            <w:pPr>
              <w:pStyle w:val="af7"/>
              <w:rPr>
                <w:rFonts w:ascii="Times New Roman" w:hAnsi="Times New Roman"/>
                <w:sz w:val="24"/>
                <w:szCs w:val="24"/>
              </w:rPr>
            </w:pPr>
            <w:r w:rsidRPr="00FB7E97">
              <w:rPr>
                <w:rFonts w:ascii="Times New Roman" w:hAnsi="Times New Roman"/>
                <w:sz w:val="24"/>
                <w:szCs w:val="24"/>
              </w:rPr>
              <w:t>«Электродвигатели»</w:t>
            </w:r>
          </w:p>
        </w:tc>
        <w:tc>
          <w:tcPr>
            <w:tcW w:w="1688" w:type="dxa"/>
            <w:tcBorders>
              <w:top w:val="single" w:sz="4" w:space="0" w:color="000000"/>
              <w:left w:val="single" w:sz="4" w:space="0" w:color="000000"/>
              <w:bottom w:val="single" w:sz="4" w:space="0" w:color="000000"/>
              <w:right w:val="single" w:sz="4" w:space="0" w:color="auto"/>
            </w:tcBorders>
          </w:tcPr>
          <w:p w:rsidR="00B736BA" w:rsidRPr="00FB7E97" w:rsidRDefault="00B736BA" w:rsidP="00AC6639">
            <w:pPr>
              <w:pStyle w:val="af7"/>
              <w:rPr>
                <w:rFonts w:ascii="Times New Roman" w:hAnsi="Times New Roman"/>
                <w:sz w:val="24"/>
                <w:szCs w:val="24"/>
              </w:rPr>
            </w:pPr>
            <w:r w:rsidRPr="00FB7E97">
              <w:rPr>
                <w:rFonts w:ascii="Times New Roman" w:hAnsi="Times New Roman"/>
                <w:sz w:val="24"/>
                <w:szCs w:val="24"/>
              </w:rPr>
              <w:t>Кашапова З.Х.</w:t>
            </w:r>
          </w:p>
        </w:tc>
        <w:tc>
          <w:tcPr>
            <w:tcW w:w="858" w:type="dxa"/>
            <w:tcBorders>
              <w:top w:val="single" w:sz="4" w:space="0" w:color="000000"/>
              <w:left w:val="single" w:sz="4" w:space="0" w:color="auto"/>
              <w:bottom w:val="single" w:sz="4" w:space="0" w:color="000000"/>
              <w:right w:val="single" w:sz="4" w:space="0" w:color="auto"/>
            </w:tcBorders>
          </w:tcPr>
          <w:p w:rsidR="00B736BA" w:rsidRPr="00FB7E97" w:rsidRDefault="00B736BA" w:rsidP="00B736BA">
            <w:pPr>
              <w:pStyle w:val="af7"/>
              <w:rPr>
                <w:rFonts w:ascii="Times New Roman" w:hAnsi="Times New Roman"/>
                <w:sz w:val="24"/>
                <w:szCs w:val="24"/>
              </w:rPr>
            </w:pPr>
            <w:r w:rsidRPr="00FB7E97">
              <w:rPr>
                <w:rFonts w:ascii="Times New Roman" w:hAnsi="Times New Roman"/>
                <w:sz w:val="24"/>
                <w:szCs w:val="24"/>
              </w:rPr>
              <w:t>10</w:t>
            </w:r>
          </w:p>
        </w:tc>
        <w:tc>
          <w:tcPr>
            <w:tcW w:w="851" w:type="dxa"/>
            <w:tcBorders>
              <w:top w:val="single" w:sz="4" w:space="0" w:color="000000"/>
              <w:left w:val="single" w:sz="4" w:space="0" w:color="auto"/>
              <w:bottom w:val="single" w:sz="4" w:space="0" w:color="000000"/>
              <w:right w:val="single" w:sz="4" w:space="0" w:color="auto"/>
            </w:tcBorders>
          </w:tcPr>
          <w:p w:rsidR="00B736BA" w:rsidRPr="00FB7E97" w:rsidRDefault="00B736BA" w:rsidP="00B736BA">
            <w:pPr>
              <w:pStyle w:val="af7"/>
              <w:rPr>
                <w:rFonts w:ascii="Times New Roman" w:hAnsi="Times New Roman"/>
                <w:sz w:val="24"/>
                <w:szCs w:val="24"/>
              </w:rPr>
            </w:pPr>
            <w:r w:rsidRPr="00FB7E97">
              <w:rPr>
                <w:rFonts w:ascii="Times New Roman" w:hAnsi="Times New Roman"/>
                <w:sz w:val="24"/>
                <w:szCs w:val="24"/>
              </w:rPr>
              <w:t>5</w:t>
            </w:r>
          </w:p>
        </w:tc>
        <w:tc>
          <w:tcPr>
            <w:tcW w:w="1701" w:type="dxa"/>
            <w:tcBorders>
              <w:top w:val="single" w:sz="4" w:space="0" w:color="000000"/>
              <w:left w:val="single" w:sz="4" w:space="0" w:color="auto"/>
              <w:bottom w:val="single" w:sz="4" w:space="0" w:color="000000"/>
              <w:right w:val="single" w:sz="4" w:space="0" w:color="000000"/>
            </w:tcBorders>
          </w:tcPr>
          <w:p w:rsidR="00B736BA" w:rsidRPr="00FB7E97" w:rsidRDefault="00B736BA" w:rsidP="00B736BA">
            <w:pPr>
              <w:pStyle w:val="af7"/>
              <w:rPr>
                <w:rFonts w:ascii="Times New Roman" w:hAnsi="Times New Roman"/>
                <w:sz w:val="24"/>
                <w:szCs w:val="24"/>
              </w:rPr>
            </w:pPr>
            <w:r w:rsidRPr="00FB7E97">
              <w:rPr>
                <w:rFonts w:ascii="Times New Roman" w:hAnsi="Times New Roman"/>
                <w:sz w:val="24"/>
                <w:szCs w:val="24"/>
              </w:rPr>
              <w:t xml:space="preserve">Базовый </w:t>
            </w:r>
          </w:p>
        </w:tc>
      </w:tr>
    </w:tbl>
    <w:p w:rsidR="00B736BA" w:rsidRPr="00FB7E97" w:rsidRDefault="00B736BA" w:rsidP="002800E1">
      <w:pPr>
        <w:spacing w:after="80" w:line="240" w:lineRule="auto"/>
        <w:rPr>
          <w:rFonts w:ascii="Times New Roman" w:hAnsi="Times New Roman" w:cs="Times New Roman"/>
          <w:b/>
          <w:sz w:val="24"/>
          <w:szCs w:val="24"/>
        </w:rPr>
      </w:pPr>
    </w:p>
    <w:p w:rsidR="00B736BA" w:rsidRPr="00FB7E97" w:rsidRDefault="00B736BA" w:rsidP="001806AB">
      <w:pPr>
        <w:spacing w:after="80" w:line="240" w:lineRule="auto"/>
        <w:jc w:val="center"/>
        <w:rPr>
          <w:rFonts w:ascii="Times New Roman" w:hAnsi="Times New Roman" w:cs="Times New Roman"/>
          <w:b/>
          <w:sz w:val="24"/>
          <w:szCs w:val="24"/>
        </w:rPr>
      </w:pPr>
    </w:p>
    <w:p w:rsidR="001806AB" w:rsidRPr="00FB7E97" w:rsidRDefault="001806AB" w:rsidP="001806AB">
      <w:pPr>
        <w:spacing w:after="80" w:line="240" w:lineRule="auto"/>
        <w:jc w:val="center"/>
        <w:rPr>
          <w:rFonts w:ascii="Times New Roman" w:hAnsi="Times New Roman" w:cs="Times New Roman"/>
          <w:b/>
          <w:sz w:val="24"/>
          <w:szCs w:val="24"/>
        </w:rPr>
      </w:pPr>
      <w:r w:rsidRPr="00FB7E97">
        <w:rPr>
          <w:rFonts w:ascii="Times New Roman" w:hAnsi="Times New Roman" w:cs="Times New Roman"/>
          <w:b/>
          <w:sz w:val="24"/>
          <w:szCs w:val="24"/>
        </w:rPr>
        <w:t>Результат выполнения итоговых индивидуальных проектных работ, обучающихся 9 класса</w:t>
      </w:r>
    </w:p>
    <w:tbl>
      <w:tblPr>
        <w:tblW w:w="11041" w:type="dxa"/>
        <w:tblInd w:w="-5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1"/>
        <w:gridCol w:w="1843"/>
        <w:gridCol w:w="1418"/>
        <w:gridCol w:w="2409"/>
        <w:gridCol w:w="1980"/>
        <w:gridCol w:w="997"/>
        <w:gridCol w:w="709"/>
        <w:gridCol w:w="1134"/>
      </w:tblGrid>
      <w:tr w:rsidR="00B736BA" w:rsidRPr="00FB7E97" w:rsidTr="00B736BA">
        <w:trPr>
          <w:trHeight w:val="701"/>
        </w:trPr>
        <w:tc>
          <w:tcPr>
            <w:tcW w:w="551" w:type="dxa"/>
            <w:shd w:val="clear" w:color="auto" w:fill="auto"/>
          </w:tcPr>
          <w:p w:rsidR="00B736BA" w:rsidRPr="00FB7E97" w:rsidRDefault="00B736BA" w:rsidP="00AC6639">
            <w:pPr>
              <w:spacing w:after="0" w:line="240" w:lineRule="auto"/>
              <w:rPr>
                <w:rFonts w:ascii="Times New Roman" w:hAnsi="Times New Roman"/>
                <w:bCs/>
                <w:sz w:val="24"/>
                <w:szCs w:val="24"/>
              </w:rPr>
            </w:pPr>
            <w:r w:rsidRPr="00FB7E97">
              <w:rPr>
                <w:rFonts w:ascii="Times New Roman" w:hAnsi="Times New Roman"/>
                <w:bCs/>
                <w:sz w:val="24"/>
                <w:szCs w:val="24"/>
              </w:rPr>
              <w:t>№п\п</w:t>
            </w:r>
          </w:p>
        </w:tc>
        <w:tc>
          <w:tcPr>
            <w:tcW w:w="1843" w:type="dxa"/>
            <w:shd w:val="clear" w:color="auto" w:fill="auto"/>
          </w:tcPr>
          <w:p w:rsidR="00B736BA" w:rsidRPr="00FB7E97" w:rsidRDefault="00B736BA" w:rsidP="00AC6639">
            <w:pPr>
              <w:spacing w:after="0" w:line="240" w:lineRule="auto"/>
              <w:ind w:left="87"/>
              <w:rPr>
                <w:rFonts w:ascii="Times New Roman" w:hAnsi="Times New Roman"/>
                <w:bCs/>
                <w:sz w:val="24"/>
                <w:szCs w:val="24"/>
              </w:rPr>
            </w:pPr>
            <w:r w:rsidRPr="00FB7E97">
              <w:rPr>
                <w:rFonts w:ascii="Times New Roman" w:hAnsi="Times New Roman"/>
                <w:bCs/>
                <w:sz w:val="24"/>
                <w:szCs w:val="24"/>
              </w:rPr>
              <w:t>Ф.И.</w:t>
            </w:r>
          </w:p>
        </w:tc>
        <w:tc>
          <w:tcPr>
            <w:tcW w:w="1418" w:type="dxa"/>
            <w:shd w:val="clear" w:color="auto" w:fill="auto"/>
          </w:tcPr>
          <w:p w:rsidR="00B736BA" w:rsidRPr="00FB7E97" w:rsidRDefault="00B736BA" w:rsidP="00AC6639">
            <w:pPr>
              <w:spacing w:after="0" w:line="240" w:lineRule="auto"/>
              <w:rPr>
                <w:rFonts w:ascii="Times New Roman" w:hAnsi="Times New Roman"/>
                <w:bCs/>
                <w:sz w:val="24"/>
                <w:szCs w:val="24"/>
              </w:rPr>
            </w:pPr>
            <w:r w:rsidRPr="00FB7E97">
              <w:rPr>
                <w:rFonts w:ascii="Times New Roman" w:hAnsi="Times New Roman"/>
                <w:bCs/>
                <w:sz w:val="24"/>
                <w:szCs w:val="24"/>
              </w:rPr>
              <w:t>предмет</w:t>
            </w:r>
          </w:p>
        </w:tc>
        <w:tc>
          <w:tcPr>
            <w:tcW w:w="2409" w:type="dxa"/>
            <w:shd w:val="clear" w:color="auto" w:fill="auto"/>
          </w:tcPr>
          <w:p w:rsidR="00B736BA" w:rsidRPr="00FB7E97" w:rsidRDefault="00B736BA" w:rsidP="00AC6639">
            <w:pPr>
              <w:spacing w:after="0" w:line="240" w:lineRule="auto"/>
              <w:rPr>
                <w:rFonts w:ascii="Times New Roman" w:hAnsi="Times New Roman"/>
                <w:bCs/>
                <w:sz w:val="24"/>
                <w:szCs w:val="24"/>
              </w:rPr>
            </w:pPr>
            <w:r w:rsidRPr="00FB7E97">
              <w:rPr>
                <w:rFonts w:ascii="Times New Roman" w:hAnsi="Times New Roman"/>
                <w:bCs/>
                <w:sz w:val="24"/>
                <w:szCs w:val="24"/>
              </w:rPr>
              <w:t>Тема проекта</w:t>
            </w:r>
          </w:p>
        </w:tc>
        <w:tc>
          <w:tcPr>
            <w:tcW w:w="1980" w:type="dxa"/>
            <w:shd w:val="clear" w:color="auto" w:fill="auto"/>
          </w:tcPr>
          <w:p w:rsidR="00B736BA" w:rsidRPr="00FB7E97" w:rsidRDefault="00B736BA" w:rsidP="00AC6639">
            <w:pPr>
              <w:spacing w:after="0" w:line="240" w:lineRule="auto"/>
              <w:rPr>
                <w:rFonts w:ascii="Times New Roman" w:hAnsi="Times New Roman"/>
                <w:bCs/>
                <w:sz w:val="24"/>
                <w:szCs w:val="24"/>
              </w:rPr>
            </w:pPr>
            <w:r w:rsidRPr="00FB7E97">
              <w:rPr>
                <w:rFonts w:ascii="Times New Roman" w:hAnsi="Times New Roman"/>
                <w:bCs/>
                <w:sz w:val="24"/>
                <w:szCs w:val="24"/>
              </w:rPr>
              <w:t>Руководитель проекта</w:t>
            </w:r>
          </w:p>
        </w:tc>
        <w:tc>
          <w:tcPr>
            <w:tcW w:w="997" w:type="dxa"/>
            <w:shd w:val="clear" w:color="auto" w:fill="auto"/>
          </w:tcPr>
          <w:p w:rsidR="00B736BA" w:rsidRPr="00FB7E97" w:rsidRDefault="00B736BA" w:rsidP="00AC6639">
            <w:pPr>
              <w:spacing w:after="0" w:line="240" w:lineRule="auto"/>
              <w:rPr>
                <w:rFonts w:ascii="Times New Roman" w:hAnsi="Times New Roman"/>
                <w:bCs/>
                <w:sz w:val="24"/>
                <w:szCs w:val="24"/>
              </w:rPr>
            </w:pPr>
            <w:r w:rsidRPr="00FB7E97">
              <w:rPr>
                <w:rFonts w:ascii="Times New Roman" w:hAnsi="Times New Roman"/>
                <w:bCs/>
                <w:sz w:val="24"/>
                <w:szCs w:val="24"/>
              </w:rPr>
              <w:t xml:space="preserve">Итоговый бал </w:t>
            </w:r>
          </w:p>
        </w:tc>
        <w:tc>
          <w:tcPr>
            <w:tcW w:w="709" w:type="dxa"/>
            <w:shd w:val="clear" w:color="auto" w:fill="auto"/>
          </w:tcPr>
          <w:p w:rsidR="00B736BA" w:rsidRPr="00FB7E97" w:rsidRDefault="00B736BA" w:rsidP="00AC6639">
            <w:pPr>
              <w:spacing w:after="0" w:line="240" w:lineRule="auto"/>
              <w:rPr>
                <w:rFonts w:ascii="Times New Roman" w:hAnsi="Times New Roman"/>
                <w:bCs/>
                <w:sz w:val="24"/>
                <w:szCs w:val="24"/>
              </w:rPr>
            </w:pPr>
            <w:r w:rsidRPr="00FB7E97">
              <w:rPr>
                <w:rFonts w:ascii="Times New Roman" w:hAnsi="Times New Roman"/>
                <w:bCs/>
                <w:sz w:val="24"/>
                <w:szCs w:val="24"/>
              </w:rPr>
              <w:t xml:space="preserve">Оценка </w:t>
            </w:r>
          </w:p>
        </w:tc>
        <w:tc>
          <w:tcPr>
            <w:tcW w:w="1134" w:type="dxa"/>
            <w:shd w:val="clear" w:color="auto" w:fill="auto"/>
          </w:tcPr>
          <w:p w:rsidR="00B736BA" w:rsidRPr="00FB7E97" w:rsidRDefault="00B736BA" w:rsidP="00AC6639">
            <w:pPr>
              <w:spacing w:after="0" w:line="240" w:lineRule="auto"/>
              <w:rPr>
                <w:rFonts w:ascii="Times New Roman" w:hAnsi="Times New Roman"/>
                <w:bCs/>
                <w:sz w:val="24"/>
                <w:szCs w:val="24"/>
              </w:rPr>
            </w:pPr>
            <w:r w:rsidRPr="00FB7E97">
              <w:rPr>
                <w:rFonts w:ascii="Times New Roman" w:hAnsi="Times New Roman"/>
                <w:bCs/>
                <w:sz w:val="24"/>
                <w:szCs w:val="24"/>
              </w:rPr>
              <w:t xml:space="preserve">Уровень </w:t>
            </w:r>
          </w:p>
        </w:tc>
      </w:tr>
      <w:tr w:rsidR="00B736BA" w:rsidRPr="00FB7E97" w:rsidTr="00B736BA">
        <w:tc>
          <w:tcPr>
            <w:tcW w:w="551" w:type="dxa"/>
            <w:shd w:val="clear" w:color="auto" w:fill="auto"/>
          </w:tcPr>
          <w:p w:rsidR="00B736BA" w:rsidRPr="00FB7E97" w:rsidRDefault="00B736BA" w:rsidP="00AC6639">
            <w:pPr>
              <w:pStyle w:val="af7"/>
              <w:rPr>
                <w:rFonts w:ascii="Times New Roman" w:hAnsi="Times New Roman"/>
                <w:sz w:val="24"/>
                <w:szCs w:val="24"/>
              </w:rPr>
            </w:pPr>
            <w:r w:rsidRPr="00FB7E97">
              <w:rPr>
                <w:rFonts w:ascii="Times New Roman" w:hAnsi="Times New Roman"/>
                <w:sz w:val="24"/>
                <w:szCs w:val="24"/>
              </w:rPr>
              <w:t>1</w:t>
            </w:r>
          </w:p>
        </w:tc>
        <w:tc>
          <w:tcPr>
            <w:tcW w:w="1843" w:type="dxa"/>
          </w:tcPr>
          <w:p w:rsidR="00B736BA" w:rsidRPr="00FB7E97" w:rsidRDefault="00B736BA" w:rsidP="00AC6639">
            <w:pPr>
              <w:pStyle w:val="af7"/>
              <w:rPr>
                <w:rFonts w:ascii="Times New Roman" w:hAnsi="Times New Roman"/>
                <w:sz w:val="24"/>
                <w:szCs w:val="24"/>
              </w:rPr>
            </w:pPr>
            <w:r w:rsidRPr="00FB7E97">
              <w:rPr>
                <w:rFonts w:ascii="Times New Roman" w:hAnsi="Times New Roman"/>
                <w:sz w:val="24"/>
                <w:szCs w:val="24"/>
              </w:rPr>
              <w:t>Гаффарова Диана</w:t>
            </w:r>
          </w:p>
        </w:tc>
        <w:tc>
          <w:tcPr>
            <w:tcW w:w="1418" w:type="dxa"/>
          </w:tcPr>
          <w:p w:rsidR="00B736BA" w:rsidRPr="00FB7E97" w:rsidRDefault="00B736BA" w:rsidP="00AC6639">
            <w:pPr>
              <w:pStyle w:val="af7"/>
              <w:rPr>
                <w:rFonts w:ascii="Times New Roman" w:hAnsi="Times New Roman"/>
                <w:sz w:val="24"/>
                <w:szCs w:val="24"/>
                <w:lang w:val="tt-RU"/>
              </w:rPr>
            </w:pPr>
            <w:r w:rsidRPr="00FB7E97">
              <w:rPr>
                <w:rFonts w:ascii="Times New Roman" w:hAnsi="Times New Roman"/>
                <w:sz w:val="24"/>
                <w:szCs w:val="24"/>
                <w:lang w:val="tt-RU"/>
              </w:rPr>
              <w:t>Русская литература</w:t>
            </w:r>
          </w:p>
        </w:tc>
        <w:tc>
          <w:tcPr>
            <w:tcW w:w="2409" w:type="dxa"/>
          </w:tcPr>
          <w:p w:rsidR="00B736BA" w:rsidRPr="00FB7E97" w:rsidRDefault="00B736BA" w:rsidP="00AC6639">
            <w:pPr>
              <w:pStyle w:val="af7"/>
              <w:rPr>
                <w:rFonts w:ascii="Times New Roman" w:hAnsi="Times New Roman"/>
                <w:sz w:val="24"/>
                <w:szCs w:val="24"/>
              </w:rPr>
            </w:pPr>
            <w:r w:rsidRPr="00FB7E97">
              <w:rPr>
                <w:rFonts w:ascii="Times New Roman" w:hAnsi="Times New Roman"/>
                <w:sz w:val="24"/>
                <w:szCs w:val="24"/>
              </w:rPr>
              <w:t>«Влияние интнрнет на речевую культуру подростка»</w:t>
            </w:r>
          </w:p>
        </w:tc>
        <w:tc>
          <w:tcPr>
            <w:tcW w:w="1980" w:type="dxa"/>
          </w:tcPr>
          <w:p w:rsidR="00B736BA" w:rsidRPr="00FB7E97" w:rsidRDefault="00B736BA" w:rsidP="00AC6639">
            <w:pPr>
              <w:pStyle w:val="af7"/>
              <w:rPr>
                <w:rFonts w:ascii="Times New Roman" w:hAnsi="Times New Roman"/>
                <w:sz w:val="24"/>
                <w:szCs w:val="24"/>
              </w:rPr>
            </w:pPr>
            <w:r w:rsidRPr="00FB7E97">
              <w:rPr>
                <w:rFonts w:ascii="Times New Roman" w:hAnsi="Times New Roman"/>
                <w:sz w:val="24"/>
                <w:szCs w:val="24"/>
              </w:rPr>
              <w:t>Мустафина Г.Г..</w:t>
            </w:r>
          </w:p>
        </w:tc>
        <w:tc>
          <w:tcPr>
            <w:tcW w:w="997" w:type="dxa"/>
          </w:tcPr>
          <w:p w:rsidR="00B736BA" w:rsidRPr="00FB7E97" w:rsidRDefault="00B736BA" w:rsidP="00B736BA">
            <w:pPr>
              <w:pStyle w:val="af7"/>
              <w:rPr>
                <w:rFonts w:ascii="Times New Roman" w:hAnsi="Times New Roman"/>
                <w:sz w:val="24"/>
                <w:szCs w:val="24"/>
              </w:rPr>
            </w:pPr>
            <w:r w:rsidRPr="00FB7E97">
              <w:rPr>
                <w:rFonts w:ascii="Times New Roman" w:hAnsi="Times New Roman"/>
                <w:sz w:val="24"/>
                <w:szCs w:val="24"/>
              </w:rPr>
              <w:t>11</w:t>
            </w:r>
          </w:p>
        </w:tc>
        <w:tc>
          <w:tcPr>
            <w:tcW w:w="709" w:type="dxa"/>
          </w:tcPr>
          <w:p w:rsidR="00B736BA" w:rsidRPr="00FB7E97" w:rsidRDefault="00B736BA" w:rsidP="00B736BA">
            <w:pPr>
              <w:pStyle w:val="af7"/>
              <w:rPr>
                <w:rFonts w:ascii="Times New Roman" w:hAnsi="Times New Roman"/>
                <w:sz w:val="24"/>
                <w:szCs w:val="24"/>
              </w:rPr>
            </w:pPr>
            <w:r w:rsidRPr="00FB7E97">
              <w:rPr>
                <w:rFonts w:ascii="Times New Roman" w:hAnsi="Times New Roman"/>
                <w:sz w:val="24"/>
                <w:szCs w:val="24"/>
              </w:rPr>
              <w:t>5</w:t>
            </w:r>
          </w:p>
        </w:tc>
        <w:tc>
          <w:tcPr>
            <w:tcW w:w="1134" w:type="dxa"/>
          </w:tcPr>
          <w:p w:rsidR="00B736BA" w:rsidRPr="00FB7E97" w:rsidRDefault="00B736BA" w:rsidP="00B736BA">
            <w:pPr>
              <w:pStyle w:val="af7"/>
              <w:rPr>
                <w:rFonts w:ascii="Times New Roman" w:hAnsi="Times New Roman"/>
                <w:sz w:val="24"/>
                <w:szCs w:val="24"/>
              </w:rPr>
            </w:pPr>
            <w:r w:rsidRPr="00FB7E97">
              <w:rPr>
                <w:rFonts w:ascii="Times New Roman" w:hAnsi="Times New Roman"/>
                <w:sz w:val="24"/>
                <w:szCs w:val="24"/>
              </w:rPr>
              <w:t xml:space="preserve">Высокий </w:t>
            </w:r>
          </w:p>
        </w:tc>
      </w:tr>
      <w:tr w:rsidR="00B736BA" w:rsidRPr="00FB7E97" w:rsidTr="00B736BA">
        <w:tc>
          <w:tcPr>
            <w:tcW w:w="551" w:type="dxa"/>
            <w:shd w:val="clear" w:color="auto" w:fill="auto"/>
          </w:tcPr>
          <w:p w:rsidR="00B736BA" w:rsidRPr="00FB7E97" w:rsidRDefault="00B736BA" w:rsidP="00AC6639">
            <w:pPr>
              <w:pStyle w:val="af7"/>
              <w:rPr>
                <w:rFonts w:ascii="Times New Roman" w:hAnsi="Times New Roman"/>
                <w:sz w:val="24"/>
                <w:szCs w:val="24"/>
              </w:rPr>
            </w:pPr>
            <w:r w:rsidRPr="00FB7E97">
              <w:rPr>
                <w:rFonts w:ascii="Times New Roman" w:hAnsi="Times New Roman"/>
                <w:sz w:val="24"/>
                <w:szCs w:val="24"/>
              </w:rPr>
              <w:t>2</w:t>
            </w:r>
          </w:p>
        </w:tc>
        <w:tc>
          <w:tcPr>
            <w:tcW w:w="1843" w:type="dxa"/>
          </w:tcPr>
          <w:p w:rsidR="00B736BA" w:rsidRPr="00FB7E97" w:rsidRDefault="00B736BA" w:rsidP="00AC6639">
            <w:pPr>
              <w:pStyle w:val="af7"/>
              <w:rPr>
                <w:rFonts w:ascii="Times New Roman" w:hAnsi="Times New Roman"/>
                <w:sz w:val="24"/>
                <w:szCs w:val="24"/>
              </w:rPr>
            </w:pPr>
            <w:r w:rsidRPr="00FB7E97">
              <w:rPr>
                <w:rFonts w:ascii="Times New Roman" w:hAnsi="Times New Roman"/>
                <w:sz w:val="24"/>
                <w:szCs w:val="24"/>
              </w:rPr>
              <w:t>Мухидинов Айдар</w:t>
            </w:r>
          </w:p>
        </w:tc>
        <w:tc>
          <w:tcPr>
            <w:tcW w:w="1418" w:type="dxa"/>
          </w:tcPr>
          <w:p w:rsidR="00B736BA" w:rsidRPr="00FB7E97" w:rsidRDefault="00B736BA" w:rsidP="00AC6639">
            <w:pPr>
              <w:pStyle w:val="af7"/>
              <w:rPr>
                <w:rFonts w:ascii="Times New Roman" w:hAnsi="Times New Roman"/>
                <w:sz w:val="24"/>
                <w:szCs w:val="24"/>
              </w:rPr>
            </w:pPr>
            <w:r w:rsidRPr="00FB7E97">
              <w:rPr>
                <w:rFonts w:ascii="Times New Roman" w:hAnsi="Times New Roman"/>
                <w:sz w:val="24"/>
                <w:szCs w:val="24"/>
              </w:rPr>
              <w:t>ОБЖ</w:t>
            </w:r>
          </w:p>
        </w:tc>
        <w:tc>
          <w:tcPr>
            <w:tcW w:w="2409" w:type="dxa"/>
          </w:tcPr>
          <w:p w:rsidR="00B736BA" w:rsidRPr="00FB7E97" w:rsidRDefault="00B736BA" w:rsidP="00AC6639">
            <w:pPr>
              <w:pStyle w:val="af7"/>
              <w:rPr>
                <w:rFonts w:ascii="Times New Roman" w:hAnsi="Times New Roman"/>
                <w:sz w:val="24"/>
                <w:szCs w:val="24"/>
              </w:rPr>
            </w:pPr>
            <w:r w:rsidRPr="00FB7E97">
              <w:rPr>
                <w:rFonts w:ascii="Times New Roman" w:hAnsi="Times New Roman"/>
                <w:sz w:val="24"/>
                <w:szCs w:val="24"/>
              </w:rPr>
              <w:t>«Опасность подстерегающие современную молодежь»</w:t>
            </w:r>
          </w:p>
        </w:tc>
        <w:tc>
          <w:tcPr>
            <w:tcW w:w="1980" w:type="dxa"/>
          </w:tcPr>
          <w:p w:rsidR="00B736BA" w:rsidRPr="00FB7E97" w:rsidRDefault="00B736BA" w:rsidP="00AC6639">
            <w:pPr>
              <w:pStyle w:val="af7"/>
              <w:rPr>
                <w:rFonts w:ascii="Times New Roman" w:hAnsi="Times New Roman"/>
                <w:sz w:val="24"/>
                <w:szCs w:val="24"/>
              </w:rPr>
            </w:pPr>
            <w:r w:rsidRPr="00FB7E97">
              <w:rPr>
                <w:rFonts w:ascii="Times New Roman" w:hAnsi="Times New Roman"/>
                <w:sz w:val="24"/>
                <w:szCs w:val="24"/>
              </w:rPr>
              <w:t>Сафарова Л.Г.</w:t>
            </w:r>
          </w:p>
        </w:tc>
        <w:tc>
          <w:tcPr>
            <w:tcW w:w="997" w:type="dxa"/>
          </w:tcPr>
          <w:p w:rsidR="00B736BA" w:rsidRPr="00FB7E97" w:rsidRDefault="00B736BA" w:rsidP="00B736BA">
            <w:pPr>
              <w:pStyle w:val="af7"/>
              <w:rPr>
                <w:rFonts w:ascii="Times New Roman" w:hAnsi="Times New Roman"/>
                <w:sz w:val="24"/>
                <w:szCs w:val="24"/>
              </w:rPr>
            </w:pPr>
            <w:r w:rsidRPr="00FB7E97">
              <w:rPr>
                <w:rFonts w:ascii="Times New Roman" w:hAnsi="Times New Roman"/>
                <w:sz w:val="24"/>
                <w:szCs w:val="24"/>
              </w:rPr>
              <w:t>8</w:t>
            </w:r>
          </w:p>
        </w:tc>
        <w:tc>
          <w:tcPr>
            <w:tcW w:w="709" w:type="dxa"/>
          </w:tcPr>
          <w:p w:rsidR="00B736BA" w:rsidRPr="00FB7E97" w:rsidRDefault="00B736BA" w:rsidP="00B736BA">
            <w:pPr>
              <w:pStyle w:val="af7"/>
              <w:rPr>
                <w:rFonts w:ascii="Times New Roman" w:hAnsi="Times New Roman"/>
                <w:sz w:val="24"/>
                <w:szCs w:val="24"/>
              </w:rPr>
            </w:pPr>
            <w:r w:rsidRPr="00FB7E97">
              <w:rPr>
                <w:rFonts w:ascii="Times New Roman" w:hAnsi="Times New Roman"/>
                <w:sz w:val="24"/>
                <w:szCs w:val="24"/>
              </w:rPr>
              <w:t>4</w:t>
            </w:r>
          </w:p>
        </w:tc>
        <w:tc>
          <w:tcPr>
            <w:tcW w:w="1134" w:type="dxa"/>
          </w:tcPr>
          <w:p w:rsidR="00B736BA" w:rsidRPr="00FB7E97" w:rsidRDefault="00B736BA" w:rsidP="00B736BA">
            <w:pPr>
              <w:pStyle w:val="af7"/>
              <w:rPr>
                <w:rFonts w:ascii="Times New Roman" w:hAnsi="Times New Roman"/>
                <w:sz w:val="24"/>
                <w:szCs w:val="24"/>
              </w:rPr>
            </w:pPr>
            <w:r w:rsidRPr="00FB7E97">
              <w:rPr>
                <w:rFonts w:ascii="Times New Roman" w:hAnsi="Times New Roman"/>
                <w:sz w:val="24"/>
                <w:szCs w:val="24"/>
              </w:rPr>
              <w:t xml:space="preserve">Повышенный </w:t>
            </w:r>
          </w:p>
        </w:tc>
      </w:tr>
      <w:tr w:rsidR="00B736BA" w:rsidRPr="00FB7E97" w:rsidTr="00B736BA">
        <w:tc>
          <w:tcPr>
            <w:tcW w:w="551" w:type="dxa"/>
            <w:shd w:val="clear" w:color="auto" w:fill="auto"/>
          </w:tcPr>
          <w:p w:rsidR="00B736BA" w:rsidRPr="00FB7E97" w:rsidRDefault="00B736BA" w:rsidP="00AC6639">
            <w:pPr>
              <w:pStyle w:val="af7"/>
              <w:rPr>
                <w:rFonts w:ascii="Times New Roman" w:hAnsi="Times New Roman"/>
                <w:sz w:val="24"/>
                <w:szCs w:val="24"/>
              </w:rPr>
            </w:pPr>
            <w:r w:rsidRPr="00FB7E97">
              <w:rPr>
                <w:rFonts w:ascii="Times New Roman" w:hAnsi="Times New Roman"/>
                <w:sz w:val="24"/>
                <w:szCs w:val="24"/>
              </w:rPr>
              <w:t>3</w:t>
            </w:r>
          </w:p>
        </w:tc>
        <w:tc>
          <w:tcPr>
            <w:tcW w:w="1843" w:type="dxa"/>
          </w:tcPr>
          <w:p w:rsidR="00B736BA" w:rsidRPr="00FB7E97" w:rsidRDefault="00B736BA" w:rsidP="00AC6639">
            <w:pPr>
              <w:pStyle w:val="af7"/>
              <w:rPr>
                <w:rFonts w:ascii="Times New Roman" w:hAnsi="Times New Roman"/>
                <w:sz w:val="24"/>
                <w:szCs w:val="24"/>
              </w:rPr>
            </w:pPr>
            <w:r w:rsidRPr="00FB7E97">
              <w:rPr>
                <w:rFonts w:ascii="Times New Roman" w:hAnsi="Times New Roman"/>
                <w:sz w:val="24"/>
                <w:szCs w:val="24"/>
              </w:rPr>
              <w:t>Шакиров Зиннур</w:t>
            </w:r>
          </w:p>
        </w:tc>
        <w:tc>
          <w:tcPr>
            <w:tcW w:w="1418" w:type="dxa"/>
          </w:tcPr>
          <w:p w:rsidR="00B736BA" w:rsidRPr="00FB7E97" w:rsidRDefault="00B736BA" w:rsidP="00AC6639">
            <w:pPr>
              <w:pStyle w:val="af7"/>
              <w:rPr>
                <w:rFonts w:ascii="Times New Roman" w:hAnsi="Times New Roman"/>
                <w:sz w:val="24"/>
                <w:szCs w:val="24"/>
              </w:rPr>
            </w:pPr>
            <w:r w:rsidRPr="00FB7E97">
              <w:rPr>
                <w:rFonts w:ascii="Times New Roman" w:hAnsi="Times New Roman"/>
                <w:sz w:val="24"/>
                <w:szCs w:val="24"/>
              </w:rPr>
              <w:t>ОБЖ</w:t>
            </w:r>
          </w:p>
        </w:tc>
        <w:tc>
          <w:tcPr>
            <w:tcW w:w="2409" w:type="dxa"/>
          </w:tcPr>
          <w:p w:rsidR="00B736BA" w:rsidRPr="00FB7E97" w:rsidRDefault="00B736BA" w:rsidP="00AC6639">
            <w:pPr>
              <w:pStyle w:val="af7"/>
              <w:rPr>
                <w:rFonts w:ascii="Times New Roman" w:hAnsi="Times New Roman"/>
                <w:sz w:val="24"/>
                <w:szCs w:val="24"/>
              </w:rPr>
            </w:pPr>
            <w:r w:rsidRPr="00FB7E97">
              <w:rPr>
                <w:rFonts w:ascii="Times New Roman" w:hAnsi="Times New Roman"/>
                <w:sz w:val="24"/>
                <w:szCs w:val="24"/>
              </w:rPr>
              <w:t>«Влияние стресса на подростка и способы борьбы с ним»</w:t>
            </w:r>
          </w:p>
        </w:tc>
        <w:tc>
          <w:tcPr>
            <w:tcW w:w="1980" w:type="dxa"/>
          </w:tcPr>
          <w:p w:rsidR="00B736BA" w:rsidRPr="00FB7E97" w:rsidRDefault="00B736BA" w:rsidP="00AC6639">
            <w:pPr>
              <w:pStyle w:val="af7"/>
              <w:rPr>
                <w:rFonts w:ascii="Times New Roman" w:hAnsi="Times New Roman"/>
                <w:sz w:val="24"/>
                <w:szCs w:val="24"/>
              </w:rPr>
            </w:pPr>
            <w:r w:rsidRPr="00FB7E97">
              <w:rPr>
                <w:rFonts w:ascii="Times New Roman" w:hAnsi="Times New Roman"/>
                <w:sz w:val="24"/>
                <w:szCs w:val="24"/>
              </w:rPr>
              <w:t>Сафарова Л.Г.</w:t>
            </w:r>
          </w:p>
        </w:tc>
        <w:tc>
          <w:tcPr>
            <w:tcW w:w="997" w:type="dxa"/>
          </w:tcPr>
          <w:p w:rsidR="00B736BA" w:rsidRPr="00FB7E97" w:rsidRDefault="00B736BA" w:rsidP="00B736BA">
            <w:pPr>
              <w:pStyle w:val="af7"/>
              <w:rPr>
                <w:rFonts w:ascii="Times New Roman" w:hAnsi="Times New Roman"/>
                <w:sz w:val="24"/>
                <w:szCs w:val="24"/>
              </w:rPr>
            </w:pPr>
            <w:r w:rsidRPr="00FB7E97">
              <w:rPr>
                <w:rFonts w:ascii="Times New Roman" w:hAnsi="Times New Roman"/>
                <w:sz w:val="24"/>
                <w:szCs w:val="24"/>
              </w:rPr>
              <w:t>10</w:t>
            </w:r>
          </w:p>
        </w:tc>
        <w:tc>
          <w:tcPr>
            <w:tcW w:w="709" w:type="dxa"/>
          </w:tcPr>
          <w:p w:rsidR="00B736BA" w:rsidRPr="00FB7E97" w:rsidRDefault="00B736BA" w:rsidP="00B736BA">
            <w:pPr>
              <w:pStyle w:val="af7"/>
              <w:rPr>
                <w:rFonts w:ascii="Times New Roman" w:hAnsi="Times New Roman"/>
                <w:sz w:val="24"/>
                <w:szCs w:val="24"/>
              </w:rPr>
            </w:pPr>
            <w:r w:rsidRPr="00FB7E97">
              <w:rPr>
                <w:rFonts w:ascii="Times New Roman" w:hAnsi="Times New Roman"/>
                <w:sz w:val="24"/>
                <w:szCs w:val="24"/>
              </w:rPr>
              <w:t>5</w:t>
            </w:r>
          </w:p>
        </w:tc>
        <w:tc>
          <w:tcPr>
            <w:tcW w:w="1134" w:type="dxa"/>
          </w:tcPr>
          <w:p w:rsidR="00B736BA" w:rsidRPr="00FB7E97" w:rsidRDefault="00B736BA" w:rsidP="00B736BA">
            <w:pPr>
              <w:pStyle w:val="af7"/>
              <w:rPr>
                <w:rFonts w:ascii="Times New Roman" w:hAnsi="Times New Roman"/>
                <w:sz w:val="24"/>
                <w:szCs w:val="24"/>
              </w:rPr>
            </w:pPr>
            <w:r w:rsidRPr="00FB7E97">
              <w:rPr>
                <w:rFonts w:ascii="Times New Roman" w:hAnsi="Times New Roman"/>
                <w:sz w:val="24"/>
                <w:szCs w:val="24"/>
              </w:rPr>
              <w:t>Высокий</w:t>
            </w:r>
          </w:p>
        </w:tc>
      </w:tr>
      <w:tr w:rsidR="00B736BA" w:rsidRPr="00FB7E97" w:rsidTr="00B736BA">
        <w:tc>
          <w:tcPr>
            <w:tcW w:w="551" w:type="dxa"/>
            <w:shd w:val="clear" w:color="auto" w:fill="auto"/>
          </w:tcPr>
          <w:p w:rsidR="00B736BA" w:rsidRPr="00FB7E97" w:rsidRDefault="00B736BA" w:rsidP="00AC6639">
            <w:pPr>
              <w:pStyle w:val="af7"/>
              <w:rPr>
                <w:rFonts w:ascii="Times New Roman" w:hAnsi="Times New Roman"/>
                <w:sz w:val="24"/>
                <w:szCs w:val="24"/>
              </w:rPr>
            </w:pPr>
            <w:r w:rsidRPr="00FB7E97">
              <w:rPr>
                <w:rFonts w:ascii="Times New Roman" w:hAnsi="Times New Roman"/>
                <w:sz w:val="24"/>
                <w:szCs w:val="24"/>
              </w:rPr>
              <w:t>4</w:t>
            </w:r>
          </w:p>
        </w:tc>
        <w:tc>
          <w:tcPr>
            <w:tcW w:w="1843" w:type="dxa"/>
          </w:tcPr>
          <w:p w:rsidR="00B736BA" w:rsidRPr="00FB7E97" w:rsidRDefault="00B736BA" w:rsidP="00AC6639">
            <w:pPr>
              <w:pStyle w:val="af7"/>
              <w:rPr>
                <w:rFonts w:ascii="Times New Roman" w:hAnsi="Times New Roman"/>
                <w:sz w:val="24"/>
                <w:szCs w:val="24"/>
              </w:rPr>
            </w:pPr>
            <w:r w:rsidRPr="00FB7E97">
              <w:rPr>
                <w:rFonts w:ascii="Times New Roman" w:hAnsi="Times New Roman"/>
                <w:sz w:val="24"/>
                <w:szCs w:val="24"/>
              </w:rPr>
              <w:t xml:space="preserve">Закирова Нурия </w:t>
            </w:r>
          </w:p>
        </w:tc>
        <w:tc>
          <w:tcPr>
            <w:tcW w:w="1418" w:type="dxa"/>
          </w:tcPr>
          <w:p w:rsidR="00B736BA" w:rsidRPr="00FB7E97" w:rsidRDefault="00B736BA" w:rsidP="00AC6639">
            <w:pPr>
              <w:pStyle w:val="af7"/>
              <w:rPr>
                <w:rFonts w:ascii="Times New Roman" w:hAnsi="Times New Roman"/>
                <w:sz w:val="24"/>
                <w:szCs w:val="24"/>
              </w:rPr>
            </w:pPr>
            <w:r w:rsidRPr="00FB7E97">
              <w:rPr>
                <w:rFonts w:ascii="Times New Roman" w:hAnsi="Times New Roman"/>
                <w:sz w:val="24"/>
                <w:szCs w:val="24"/>
              </w:rPr>
              <w:t>Родной язык</w:t>
            </w:r>
          </w:p>
        </w:tc>
        <w:tc>
          <w:tcPr>
            <w:tcW w:w="2409" w:type="dxa"/>
          </w:tcPr>
          <w:p w:rsidR="00B736BA" w:rsidRPr="00FB7E97" w:rsidRDefault="00B736BA" w:rsidP="00AC6639">
            <w:pPr>
              <w:pStyle w:val="af7"/>
              <w:rPr>
                <w:rFonts w:ascii="Times New Roman" w:hAnsi="Times New Roman"/>
                <w:sz w:val="24"/>
                <w:szCs w:val="24"/>
              </w:rPr>
            </w:pPr>
            <w:r w:rsidRPr="00FB7E97">
              <w:rPr>
                <w:rFonts w:ascii="Times New Roman" w:hAnsi="Times New Roman"/>
                <w:sz w:val="24"/>
                <w:szCs w:val="24"/>
              </w:rPr>
              <w:t>«Габдулла Тукай фотосурэтлэре»</w:t>
            </w:r>
          </w:p>
        </w:tc>
        <w:tc>
          <w:tcPr>
            <w:tcW w:w="1980" w:type="dxa"/>
          </w:tcPr>
          <w:p w:rsidR="00B736BA" w:rsidRPr="00FB7E97" w:rsidRDefault="00B736BA" w:rsidP="00AC6639">
            <w:pPr>
              <w:pStyle w:val="af7"/>
              <w:rPr>
                <w:rFonts w:ascii="Times New Roman" w:hAnsi="Times New Roman"/>
                <w:sz w:val="24"/>
                <w:szCs w:val="24"/>
              </w:rPr>
            </w:pPr>
            <w:r w:rsidRPr="00FB7E97">
              <w:rPr>
                <w:rFonts w:ascii="Times New Roman" w:hAnsi="Times New Roman"/>
                <w:sz w:val="24"/>
                <w:szCs w:val="24"/>
              </w:rPr>
              <w:t>Зарипова Ф.Р.</w:t>
            </w:r>
          </w:p>
        </w:tc>
        <w:tc>
          <w:tcPr>
            <w:tcW w:w="997" w:type="dxa"/>
          </w:tcPr>
          <w:p w:rsidR="00B736BA" w:rsidRPr="00FB7E97" w:rsidRDefault="00B736BA" w:rsidP="00AC6639">
            <w:pPr>
              <w:pStyle w:val="af7"/>
              <w:rPr>
                <w:rFonts w:ascii="Times New Roman" w:hAnsi="Times New Roman"/>
                <w:sz w:val="24"/>
                <w:szCs w:val="24"/>
              </w:rPr>
            </w:pPr>
            <w:r w:rsidRPr="00FB7E97">
              <w:rPr>
                <w:rFonts w:ascii="Times New Roman" w:hAnsi="Times New Roman"/>
                <w:sz w:val="24"/>
                <w:szCs w:val="24"/>
              </w:rPr>
              <w:t>11</w:t>
            </w:r>
          </w:p>
        </w:tc>
        <w:tc>
          <w:tcPr>
            <w:tcW w:w="709" w:type="dxa"/>
          </w:tcPr>
          <w:p w:rsidR="00B736BA" w:rsidRPr="00FB7E97" w:rsidRDefault="00B736BA" w:rsidP="00AC6639">
            <w:pPr>
              <w:pStyle w:val="af7"/>
              <w:rPr>
                <w:rFonts w:ascii="Times New Roman" w:hAnsi="Times New Roman"/>
                <w:sz w:val="24"/>
                <w:szCs w:val="24"/>
              </w:rPr>
            </w:pPr>
            <w:r w:rsidRPr="00FB7E97">
              <w:rPr>
                <w:rFonts w:ascii="Times New Roman" w:hAnsi="Times New Roman"/>
                <w:sz w:val="24"/>
                <w:szCs w:val="24"/>
              </w:rPr>
              <w:t>5</w:t>
            </w:r>
          </w:p>
        </w:tc>
        <w:tc>
          <w:tcPr>
            <w:tcW w:w="1134" w:type="dxa"/>
          </w:tcPr>
          <w:p w:rsidR="00B736BA" w:rsidRPr="00FB7E97" w:rsidRDefault="00B736BA" w:rsidP="00AC6639">
            <w:pPr>
              <w:pStyle w:val="af7"/>
              <w:rPr>
                <w:rFonts w:ascii="Times New Roman" w:hAnsi="Times New Roman"/>
                <w:sz w:val="24"/>
                <w:szCs w:val="24"/>
              </w:rPr>
            </w:pPr>
            <w:r w:rsidRPr="00FB7E97">
              <w:rPr>
                <w:rFonts w:ascii="Times New Roman" w:hAnsi="Times New Roman"/>
                <w:sz w:val="24"/>
                <w:szCs w:val="24"/>
              </w:rPr>
              <w:t>Высокий</w:t>
            </w:r>
          </w:p>
        </w:tc>
      </w:tr>
    </w:tbl>
    <w:p w:rsidR="001806AB" w:rsidRPr="00FB7E97" w:rsidRDefault="001806AB" w:rsidP="001806AB">
      <w:pPr>
        <w:spacing w:after="80" w:line="240" w:lineRule="auto"/>
        <w:jc w:val="center"/>
        <w:rPr>
          <w:rFonts w:ascii="Times New Roman" w:hAnsi="Times New Roman" w:cs="Times New Roman"/>
          <w:b/>
          <w:sz w:val="24"/>
          <w:szCs w:val="24"/>
        </w:rPr>
      </w:pPr>
    </w:p>
    <w:p w:rsidR="001806AB" w:rsidRPr="00FB7E97" w:rsidRDefault="0050393D" w:rsidP="001806AB">
      <w:pPr>
        <w:spacing w:after="80" w:line="240" w:lineRule="auto"/>
        <w:jc w:val="center"/>
        <w:rPr>
          <w:rFonts w:ascii="Times New Roman" w:hAnsi="Times New Roman" w:cs="Times New Roman"/>
          <w:b/>
          <w:sz w:val="24"/>
          <w:szCs w:val="24"/>
        </w:rPr>
      </w:pPr>
      <w:r w:rsidRPr="00FB7E97">
        <w:rPr>
          <w:rFonts w:ascii="Times New Roman" w:hAnsi="Times New Roman" w:cs="Times New Roman"/>
          <w:b/>
          <w:sz w:val="24"/>
          <w:szCs w:val="24"/>
        </w:rPr>
        <w:t>Результат выполнения</w:t>
      </w:r>
      <w:r w:rsidR="001806AB" w:rsidRPr="00FB7E97">
        <w:rPr>
          <w:rFonts w:ascii="Times New Roman" w:hAnsi="Times New Roman" w:cs="Times New Roman"/>
          <w:b/>
          <w:sz w:val="24"/>
          <w:szCs w:val="24"/>
        </w:rPr>
        <w:t xml:space="preserve"> итоговых индивидуальных проектных работ обучающихся </w:t>
      </w:r>
      <w:proofErr w:type="gramStart"/>
      <w:r w:rsidR="001806AB" w:rsidRPr="00FB7E97">
        <w:rPr>
          <w:rFonts w:ascii="Times New Roman" w:hAnsi="Times New Roman" w:cs="Times New Roman"/>
          <w:b/>
          <w:sz w:val="24"/>
          <w:szCs w:val="24"/>
        </w:rPr>
        <w:t>10  класса</w:t>
      </w:r>
      <w:proofErr w:type="gramEnd"/>
    </w:p>
    <w:p w:rsidR="001806AB" w:rsidRPr="00FB7E97" w:rsidRDefault="001806AB" w:rsidP="001806AB">
      <w:pPr>
        <w:spacing w:after="80" w:line="240" w:lineRule="auto"/>
        <w:jc w:val="center"/>
        <w:rPr>
          <w:rFonts w:ascii="Times New Roman" w:hAnsi="Times New Roman" w:cs="Times New Roman"/>
          <w:b/>
          <w:sz w:val="24"/>
          <w:szCs w:val="24"/>
        </w:rPr>
      </w:pPr>
      <w:r w:rsidRPr="00FB7E97">
        <w:rPr>
          <w:rFonts w:ascii="Times New Roman" w:hAnsi="Times New Roman" w:cs="Times New Roman"/>
          <w:b/>
          <w:sz w:val="24"/>
          <w:szCs w:val="24"/>
        </w:rPr>
        <w:t xml:space="preserve"> </w:t>
      </w:r>
    </w:p>
    <w:tbl>
      <w:tblPr>
        <w:tblW w:w="10945" w:type="dxa"/>
        <w:tblInd w:w="-8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7"/>
        <w:gridCol w:w="1873"/>
        <w:gridCol w:w="2268"/>
        <w:gridCol w:w="1701"/>
        <w:gridCol w:w="1628"/>
        <w:gridCol w:w="960"/>
        <w:gridCol w:w="900"/>
        <w:gridCol w:w="1048"/>
      </w:tblGrid>
      <w:tr w:rsidR="00B736BA" w:rsidRPr="00FB7E97" w:rsidTr="00B736BA">
        <w:tc>
          <w:tcPr>
            <w:tcW w:w="567" w:type="dxa"/>
            <w:tcBorders>
              <w:top w:val="single" w:sz="4" w:space="0" w:color="000000"/>
              <w:left w:val="single" w:sz="4" w:space="0" w:color="000000"/>
              <w:bottom w:val="single" w:sz="4" w:space="0" w:color="000000"/>
              <w:right w:val="single" w:sz="4" w:space="0" w:color="000000"/>
            </w:tcBorders>
            <w:hideMark/>
          </w:tcPr>
          <w:p w:rsidR="00B736BA" w:rsidRPr="00FB7E97" w:rsidRDefault="00B736BA" w:rsidP="00AC6639">
            <w:pPr>
              <w:suppressAutoHyphens/>
              <w:spacing w:after="0" w:line="240" w:lineRule="auto"/>
              <w:rPr>
                <w:rFonts w:ascii="Times New Roman" w:eastAsia="Times New Roman" w:hAnsi="Times New Roman"/>
                <w:sz w:val="24"/>
                <w:szCs w:val="24"/>
                <w:lang w:eastAsia="ar-SA"/>
              </w:rPr>
            </w:pPr>
            <w:r w:rsidRPr="00FB7E97">
              <w:rPr>
                <w:rFonts w:ascii="Times New Roman" w:eastAsia="Times New Roman" w:hAnsi="Times New Roman"/>
                <w:sz w:val="24"/>
                <w:szCs w:val="24"/>
                <w:lang w:eastAsia="ar-SA"/>
              </w:rPr>
              <w:t>№</w:t>
            </w:r>
          </w:p>
        </w:tc>
        <w:tc>
          <w:tcPr>
            <w:tcW w:w="1873" w:type="dxa"/>
            <w:tcBorders>
              <w:top w:val="single" w:sz="4" w:space="0" w:color="000000"/>
              <w:left w:val="single" w:sz="4" w:space="0" w:color="000000"/>
              <w:bottom w:val="single" w:sz="4" w:space="0" w:color="000000"/>
              <w:right w:val="single" w:sz="4" w:space="0" w:color="000000"/>
            </w:tcBorders>
            <w:hideMark/>
          </w:tcPr>
          <w:p w:rsidR="00B736BA" w:rsidRPr="00FB7E97" w:rsidRDefault="00B736BA" w:rsidP="00AC6639">
            <w:pPr>
              <w:suppressAutoHyphens/>
              <w:spacing w:after="0" w:line="240" w:lineRule="auto"/>
              <w:rPr>
                <w:rFonts w:ascii="Times New Roman" w:eastAsia="Times New Roman" w:hAnsi="Times New Roman"/>
                <w:sz w:val="24"/>
                <w:szCs w:val="24"/>
                <w:lang w:eastAsia="ar-SA"/>
              </w:rPr>
            </w:pPr>
            <w:r w:rsidRPr="00FB7E97">
              <w:rPr>
                <w:rFonts w:ascii="Times New Roman" w:eastAsia="Times New Roman" w:hAnsi="Times New Roman"/>
                <w:sz w:val="24"/>
                <w:szCs w:val="24"/>
                <w:lang w:eastAsia="ar-SA"/>
              </w:rPr>
              <w:t>Ф.И .О. учащихся</w:t>
            </w:r>
          </w:p>
        </w:tc>
        <w:tc>
          <w:tcPr>
            <w:tcW w:w="2268" w:type="dxa"/>
            <w:tcBorders>
              <w:top w:val="single" w:sz="4" w:space="0" w:color="000000"/>
              <w:left w:val="single" w:sz="4" w:space="0" w:color="000000"/>
              <w:bottom w:val="single" w:sz="4" w:space="0" w:color="000000"/>
              <w:right w:val="single" w:sz="4" w:space="0" w:color="000000"/>
            </w:tcBorders>
            <w:hideMark/>
          </w:tcPr>
          <w:p w:rsidR="00B736BA" w:rsidRPr="00FB7E97" w:rsidRDefault="00B736BA" w:rsidP="00AC6639">
            <w:pPr>
              <w:suppressAutoHyphens/>
              <w:spacing w:after="0" w:line="240" w:lineRule="auto"/>
              <w:rPr>
                <w:rFonts w:ascii="Times New Roman" w:eastAsia="Times New Roman" w:hAnsi="Times New Roman"/>
                <w:sz w:val="24"/>
                <w:szCs w:val="24"/>
                <w:lang w:eastAsia="ar-SA"/>
              </w:rPr>
            </w:pPr>
            <w:r w:rsidRPr="00FB7E97">
              <w:rPr>
                <w:rFonts w:ascii="Times New Roman" w:eastAsia="Times New Roman" w:hAnsi="Times New Roman"/>
                <w:sz w:val="24"/>
                <w:szCs w:val="24"/>
                <w:lang w:eastAsia="ar-SA"/>
              </w:rPr>
              <w:t>Тема  проекта</w:t>
            </w:r>
          </w:p>
        </w:tc>
        <w:tc>
          <w:tcPr>
            <w:tcW w:w="1701" w:type="dxa"/>
            <w:tcBorders>
              <w:top w:val="single" w:sz="4" w:space="0" w:color="000000"/>
              <w:left w:val="single" w:sz="4" w:space="0" w:color="000000"/>
              <w:bottom w:val="single" w:sz="4" w:space="0" w:color="000000"/>
              <w:right w:val="single" w:sz="4" w:space="0" w:color="000000"/>
            </w:tcBorders>
            <w:hideMark/>
          </w:tcPr>
          <w:p w:rsidR="00B736BA" w:rsidRPr="00FB7E97" w:rsidRDefault="00B736BA" w:rsidP="00AC6639">
            <w:pPr>
              <w:suppressAutoHyphens/>
              <w:spacing w:after="0" w:line="240" w:lineRule="auto"/>
              <w:rPr>
                <w:rFonts w:ascii="Times New Roman" w:eastAsia="Times New Roman" w:hAnsi="Times New Roman"/>
                <w:sz w:val="24"/>
                <w:szCs w:val="24"/>
                <w:lang w:eastAsia="ar-SA"/>
              </w:rPr>
            </w:pPr>
            <w:r w:rsidRPr="00FB7E97">
              <w:rPr>
                <w:rFonts w:ascii="Times New Roman" w:eastAsia="Times New Roman" w:hAnsi="Times New Roman"/>
                <w:sz w:val="24"/>
                <w:szCs w:val="24"/>
                <w:lang w:eastAsia="ar-SA"/>
              </w:rPr>
              <w:t>Предмет</w:t>
            </w:r>
          </w:p>
        </w:tc>
        <w:tc>
          <w:tcPr>
            <w:tcW w:w="1628" w:type="dxa"/>
            <w:tcBorders>
              <w:top w:val="single" w:sz="4" w:space="0" w:color="000000"/>
              <w:left w:val="single" w:sz="4" w:space="0" w:color="000000"/>
              <w:bottom w:val="single" w:sz="4" w:space="0" w:color="000000"/>
              <w:right w:val="single" w:sz="4" w:space="0" w:color="auto"/>
            </w:tcBorders>
            <w:hideMark/>
          </w:tcPr>
          <w:p w:rsidR="00B736BA" w:rsidRPr="00FB7E97" w:rsidRDefault="00B736BA" w:rsidP="00AC6639">
            <w:pPr>
              <w:suppressAutoHyphens/>
              <w:spacing w:after="0" w:line="240" w:lineRule="auto"/>
              <w:rPr>
                <w:rFonts w:ascii="Times New Roman" w:eastAsia="Times New Roman" w:hAnsi="Times New Roman"/>
                <w:sz w:val="24"/>
                <w:szCs w:val="24"/>
                <w:lang w:eastAsia="ar-SA"/>
              </w:rPr>
            </w:pPr>
            <w:r w:rsidRPr="00FB7E97">
              <w:rPr>
                <w:rFonts w:ascii="Times New Roman" w:eastAsia="Times New Roman" w:hAnsi="Times New Roman"/>
                <w:sz w:val="24"/>
                <w:szCs w:val="24"/>
                <w:lang w:eastAsia="ar-SA"/>
              </w:rPr>
              <w:t>Руководитель проекта</w:t>
            </w:r>
          </w:p>
        </w:tc>
        <w:tc>
          <w:tcPr>
            <w:tcW w:w="960" w:type="dxa"/>
            <w:tcBorders>
              <w:top w:val="single" w:sz="4" w:space="0" w:color="000000"/>
              <w:left w:val="single" w:sz="4" w:space="0" w:color="auto"/>
              <w:bottom w:val="single" w:sz="4" w:space="0" w:color="000000"/>
              <w:right w:val="single" w:sz="4" w:space="0" w:color="auto"/>
            </w:tcBorders>
          </w:tcPr>
          <w:p w:rsidR="00B736BA" w:rsidRPr="00FB7E97" w:rsidRDefault="00B736BA" w:rsidP="00AC6639">
            <w:pPr>
              <w:suppressAutoHyphens/>
              <w:spacing w:after="0" w:line="240" w:lineRule="auto"/>
              <w:rPr>
                <w:rFonts w:ascii="Times New Roman" w:eastAsia="Times New Roman" w:hAnsi="Times New Roman"/>
                <w:sz w:val="24"/>
                <w:szCs w:val="24"/>
                <w:lang w:eastAsia="ar-SA"/>
              </w:rPr>
            </w:pPr>
            <w:r w:rsidRPr="00FB7E97">
              <w:rPr>
                <w:rFonts w:ascii="Times New Roman" w:eastAsia="Times New Roman" w:hAnsi="Times New Roman"/>
                <w:sz w:val="24"/>
                <w:szCs w:val="24"/>
                <w:lang w:eastAsia="ar-SA"/>
              </w:rPr>
              <w:t>Итоговый бал</w:t>
            </w:r>
          </w:p>
        </w:tc>
        <w:tc>
          <w:tcPr>
            <w:tcW w:w="900" w:type="dxa"/>
            <w:tcBorders>
              <w:top w:val="single" w:sz="4" w:space="0" w:color="000000"/>
              <w:left w:val="single" w:sz="4" w:space="0" w:color="auto"/>
              <w:bottom w:val="single" w:sz="4" w:space="0" w:color="000000"/>
              <w:right w:val="single" w:sz="4" w:space="0" w:color="auto"/>
            </w:tcBorders>
          </w:tcPr>
          <w:p w:rsidR="00B736BA" w:rsidRPr="00FB7E97" w:rsidRDefault="00B736BA" w:rsidP="00AC6639">
            <w:pPr>
              <w:suppressAutoHyphens/>
              <w:spacing w:after="0" w:line="240" w:lineRule="auto"/>
              <w:rPr>
                <w:rFonts w:ascii="Times New Roman" w:eastAsia="Times New Roman" w:hAnsi="Times New Roman"/>
                <w:sz w:val="24"/>
                <w:szCs w:val="24"/>
                <w:lang w:eastAsia="ar-SA"/>
              </w:rPr>
            </w:pPr>
            <w:r w:rsidRPr="00FB7E97">
              <w:rPr>
                <w:rFonts w:ascii="Times New Roman" w:eastAsia="Times New Roman" w:hAnsi="Times New Roman"/>
                <w:sz w:val="24"/>
                <w:szCs w:val="24"/>
                <w:lang w:eastAsia="ar-SA"/>
              </w:rPr>
              <w:t xml:space="preserve">Оценка </w:t>
            </w:r>
          </w:p>
        </w:tc>
        <w:tc>
          <w:tcPr>
            <w:tcW w:w="1048" w:type="dxa"/>
            <w:tcBorders>
              <w:top w:val="single" w:sz="4" w:space="0" w:color="000000"/>
              <w:left w:val="single" w:sz="4" w:space="0" w:color="auto"/>
              <w:bottom w:val="single" w:sz="4" w:space="0" w:color="000000"/>
              <w:right w:val="single" w:sz="4" w:space="0" w:color="000000"/>
            </w:tcBorders>
          </w:tcPr>
          <w:p w:rsidR="00B736BA" w:rsidRPr="00FB7E97" w:rsidRDefault="00B736BA" w:rsidP="00AC6639">
            <w:pPr>
              <w:suppressAutoHyphens/>
              <w:spacing w:after="0" w:line="240" w:lineRule="auto"/>
              <w:rPr>
                <w:rFonts w:ascii="Times New Roman" w:eastAsia="Times New Roman" w:hAnsi="Times New Roman"/>
                <w:sz w:val="24"/>
                <w:szCs w:val="24"/>
                <w:lang w:eastAsia="ar-SA"/>
              </w:rPr>
            </w:pPr>
            <w:r w:rsidRPr="00FB7E97">
              <w:rPr>
                <w:rFonts w:ascii="Times New Roman" w:eastAsia="Times New Roman" w:hAnsi="Times New Roman"/>
                <w:sz w:val="24"/>
                <w:szCs w:val="24"/>
                <w:lang w:eastAsia="ar-SA"/>
              </w:rPr>
              <w:t xml:space="preserve">Уровень </w:t>
            </w:r>
          </w:p>
        </w:tc>
      </w:tr>
      <w:tr w:rsidR="00B736BA" w:rsidRPr="00FB7E97" w:rsidTr="00B736BA">
        <w:tc>
          <w:tcPr>
            <w:tcW w:w="567" w:type="dxa"/>
            <w:tcBorders>
              <w:top w:val="single" w:sz="4" w:space="0" w:color="000000"/>
              <w:left w:val="single" w:sz="4" w:space="0" w:color="000000"/>
              <w:bottom w:val="single" w:sz="4" w:space="0" w:color="000000"/>
              <w:right w:val="single" w:sz="4" w:space="0" w:color="000000"/>
            </w:tcBorders>
            <w:hideMark/>
          </w:tcPr>
          <w:p w:rsidR="00B736BA" w:rsidRPr="00FB7E97" w:rsidRDefault="00B736BA" w:rsidP="00AC6639">
            <w:pPr>
              <w:pStyle w:val="af7"/>
              <w:rPr>
                <w:rFonts w:ascii="Times New Roman" w:hAnsi="Times New Roman"/>
                <w:sz w:val="24"/>
                <w:szCs w:val="24"/>
                <w:lang w:eastAsia="ar-SA"/>
              </w:rPr>
            </w:pPr>
            <w:r w:rsidRPr="00FB7E97">
              <w:rPr>
                <w:rFonts w:ascii="Times New Roman" w:hAnsi="Times New Roman"/>
                <w:sz w:val="24"/>
                <w:szCs w:val="24"/>
                <w:lang w:eastAsia="ar-SA"/>
              </w:rPr>
              <w:t>1.</w:t>
            </w:r>
          </w:p>
        </w:tc>
        <w:tc>
          <w:tcPr>
            <w:tcW w:w="1873" w:type="dxa"/>
            <w:tcBorders>
              <w:top w:val="single" w:sz="4" w:space="0" w:color="000000"/>
              <w:left w:val="single" w:sz="4" w:space="0" w:color="000000"/>
              <w:bottom w:val="single" w:sz="4" w:space="0" w:color="000000"/>
              <w:right w:val="single" w:sz="4" w:space="0" w:color="000000"/>
            </w:tcBorders>
            <w:hideMark/>
          </w:tcPr>
          <w:p w:rsidR="00B736BA" w:rsidRPr="00FB7E97" w:rsidRDefault="00B736BA" w:rsidP="00AC6639">
            <w:pPr>
              <w:pStyle w:val="af7"/>
              <w:rPr>
                <w:rFonts w:ascii="Times New Roman" w:hAnsi="Times New Roman"/>
                <w:sz w:val="24"/>
                <w:szCs w:val="24"/>
              </w:rPr>
            </w:pPr>
            <w:r w:rsidRPr="00FB7E97">
              <w:rPr>
                <w:rFonts w:ascii="Times New Roman" w:hAnsi="Times New Roman"/>
                <w:sz w:val="24"/>
                <w:szCs w:val="24"/>
              </w:rPr>
              <w:t>Салимов Амин</w:t>
            </w:r>
          </w:p>
        </w:tc>
        <w:tc>
          <w:tcPr>
            <w:tcW w:w="2268" w:type="dxa"/>
            <w:tcBorders>
              <w:top w:val="single" w:sz="4" w:space="0" w:color="000000"/>
              <w:left w:val="single" w:sz="4" w:space="0" w:color="000000"/>
              <w:bottom w:val="single" w:sz="4" w:space="0" w:color="000000"/>
              <w:right w:val="single" w:sz="4" w:space="0" w:color="000000"/>
            </w:tcBorders>
            <w:hideMark/>
          </w:tcPr>
          <w:p w:rsidR="00B736BA" w:rsidRPr="00FB7E97" w:rsidRDefault="00B736BA" w:rsidP="00AC6639">
            <w:pPr>
              <w:pStyle w:val="af7"/>
              <w:rPr>
                <w:rFonts w:ascii="Times New Roman" w:hAnsi="Times New Roman"/>
                <w:sz w:val="24"/>
                <w:szCs w:val="24"/>
              </w:rPr>
            </w:pPr>
            <w:r w:rsidRPr="00FB7E97">
              <w:rPr>
                <w:rFonts w:ascii="Times New Roman" w:hAnsi="Times New Roman"/>
                <w:sz w:val="24"/>
                <w:szCs w:val="24"/>
              </w:rPr>
              <w:t>«</w:t>
            </w:r>
            <w:r w:rsidRPr="00FB7E97">
              <w:rPr>
                <w:rFonts w:ascii="Times New Roman" w:hAnsi="Times New Roman"/>
                <w:sz w:val="24"/>
                <w:szCs w:val="24"/>
                <w:lang w:val="tt-RU"/>
              </w:rPr>
              <w:t>Польза и вред комьютерных игр</w:t>
            </w:r>
            <w:r w:rsidRPr="00FB7E97">
              <w:rPr>
                <w:rFonts w:ascii="Times New Roman" w:hAnsi="Times New Roman"/>
                <w:sz w:val="24"/>
                <w:szCs w:val="24"/>
              </w:rPr>
              <w:t>».</w:t>
            </w:r>
          </w:p>
        </w:tc>
        <w:tc>
          <w:tcPr>
            <w:tcW w:w="1701" w:type="dxa"/>
            <w:tcBorders>
              <w:top w:val="single" w:sz="4" w:space="0" w:color="000000"/>
              <w:left w:val="single" w:sz="4" w:space="0" w:color="000000"/>
              <w:bottom w:val="single" w:sz="4" w:space="0" w:color="000000"/>
              <w:right w:val="single" w:sz="4" w:space="0" w:color="000000"/>
            </w:tcBorders>
            <w:hideMark/>
          </w:tcPr>
          <w:p w:rsidR="00B736BA" w:rsidRPr="00FB7E97" w:rsidRDefault="00B736BA" w:rsidP="00AC6639">
            <w:pPr>
              <w:pStyle w:val="af7"/>
              <w:rPr>
                <w:rFonts w:ascii="Times New Roman" w:hAnsi="Times New Roman"/>
                <w:sz w:val="24"/>
                <w:szCs w:val="24"/>
                <w:lang w:val="tt-RU"/>
              </w:rPr>
            </w:pPr>
            <w:r w:rsidRPr="00FB7E97">
              <w:rPr>
                <w:rFonts w:ascii="Times New Roman" w:hAnsi="Times New Roman"/>
                <w:sz w:val="24"/>
                <w:szCs w:val="24"/>
                <w:lang w:val="tt-RU"/>
              </w:rPr>
              <w:t>информатика</w:t>
            </w:r>
          </w:p>
        </w:tc>
        <w:tc>
          <w:tcPr>
            <w:tcW w:w="1628" w:type="dxa"/>
            <w:tcBorders>
              <w:top w:val="single" w:sz="4" w:space="0" w:color="000000"/>
              <w:left w:val="single" w:sz="4" w:space="0" w:color="000000"/>
              <w:bottom w:val="single" w:sz="4" w:space="0" w:color="000000"/>
              <w:right w:val="single" w:sz="4" w:space="0" w:color="auto"/>
            </w:tcBorders>
            <w:hideMark/>
          </w:tcPr>
          <w:p w:rsidR="00B736BA" w:rsidRPr="00FB7E97" w:rsidRDefault="00B736BA" w:rsidP="00AC6639">
            <w:pPr>
              <w:pStyle w:val="af7"/>
              <w:rPr>
                <w:rFonts w:ascii="Times New Roman" w:hAnsi="Times New Roman"/>
                <w:sz w:val="24"/>
                <w:szCs w:val="24"/>
              </w:rPr>
            </w:pPr>
            <w:r w:rsidRPr="00FB7E97">
              <w:rPr>
                <w:rFonts w:ascii="Times New Roman" w:hAnsi="Times New Roman"/>
                <w:sz w:val="24"/>
                <w:szCs w:val="24"/>
              </w:rPr>
              <w:t>Нуреева А.Г.</w:t>
            </w:r>
          </w:p>
        </w:tc>
        <w:tc>
          <w:tcPr>
            <w:tcW w:w="960" w:type="dxa"/>
            <w:tcBorders>
              <w:top w:val="single" w:sz="4" w:space="0" w:color="000000"/>
              <w:left w:val="single" w:sz="4" w:space="0" w:color="auto"/>
              <w:bottom w:val="single" w:sz="4" w:space="0" w:color="000000"/>
              <w:right w:val="single" w:sz="4" w:space="0" w:color="auto"/>
            </w:tcBorders>
          </w:tcPr>
          <w:p w:rsidR="00B736BA" w:rsidRPr="00FB7E97" w:rsidRDefault="00B736BA" w:rsidP="00B736BA">
            <w:pPr>
              <w:pStyle w:val="af7"/>
              <w:rPr>
                <w:rFonts w:ascii="Times New Roman" w:hAnsi="Times New Roman"/>
                <w:sz w:val="24"/>
                <w:szCs w:val="24"/>
              </w:rPr>
            </w:pPr>
            <w:r w:rsidRPr="00FB7E97">
              <w:rPr>
                <w:rFonts w:ascii="Times New Roman" w:hAnsi="Times New Roman"/>
                <w:sz w:val="24"/>
                <w:szCs w:val="24"/>
              </w:rPr>
              <w:t>6</w:t>
            </w:r>
          </w:p>
        </w:tc>
        <w:tc>
          <w:tcPr>
            <w:tcW w:w="900" w:type="dxa"/>
            <w:tcBorders>
              <w:top w:val="single" w:sz="4" w:space="0" w:color="000000"/>
              <w:left w:val="single" w:sz="4" w:space="0" w:color="auto"/>
              <w:bottom w:val="single" w:sz="4" w:space="0" w:color="000000"/>
              <w:right w:val="single" w:sz="4" w:space="0" w:color="auto"/>
            </w:tcBorders>
          </w:tcPr>
          <w:p w:rsidR="00B736BA" w:rsidRPr="00FB7E97" w:rsidRDefault="00B736BA" w:rsidP="00B736BA">
            <w:pPr>
              <w:pStyle w:val="af7"/>
              <w:rPr>
                <w:rFonts w:ascii="Times New Roman" w:hAnsi="Times New Roman"/>
                <w:sz w:val="24"/>
                <w:szCs w:val="24"/>
              </w:rPr>
            </w:pPr>
            <w:r w:rsidRPr="00FB7E97">
              <w:rPr>
                <w:rFonts w:ascii="Times New Roman" w:hAnsi="Times New Roman"/>
                <w:sz w:val="24"/>
                <w:szCs w:val="24"/>
              </w:rPr>
              <w:t>3</w:t>
            </w:r>
          </w:p>
        </w:tc>
        <w:tc>
          <w:tcPr>
            <w:tcW w:w="1048" w:type="dxa"/>
            <w:tcBorders>
              <w:top w:val="single" w:sz="4" w:space="0" w:color="000000"/>
              <w:left w:val="single" w:sz="4" w:space="0" w:color="auto"/>
              <w:bottom w:val="single" w:sz="4" w:space="0" w:color="000000"/>
              <w:right w:val="single" w:sz="4" w:space="0" w:color="000000"/>
            </w:tcBorders>
          </w:tcPr>
          <w:p w:rsidR="00B736BA" w:rsidRPr="00FB7E97" w:rsidRDefault="00B736BA" w:rsidP="00B736BA">
            <w:pPr>
              <w:pStyle w:val="af7"/>
              <w:rPr>
                <w:rFonts w:ascii="Times New Roman" w:hAnsi="Times New Roman"/>
                <w:sz w:val="24"/>
                <w:szCs w:val="24"/>
              </w:rPr>
            </w:pPr>
            <w:r w:rsidRPr="00FB7E97">
              <w:rPr>
                <w:rFonts w:ascii="Times New Roman" w:hAnsi="Times New Roman"/>
                <w:sz w:val="24"/>
                <w:szCs w:val="24"/>
              </w:rPr>
              <w:t xml:space="preserve">Базовый </w:t>
            </w:r>
          </w:p>
        </w:tc>
      </w:tr>
      <w:tr w:rsidR="00B736BA" w:rsidRPr="00FB7E97" w:rsidTr="00B736BA">
        <w:tc>
          <w:tcPr>
            <w:tcW w:w="567" w:type="dxa"/>
            <w:tcBorders>
              <w:top w:val="single" w:sz="4" w:space="0" w:color="000000"/>
              <w:left w:val="single" w:sz="4" w:space="0" w:color="000000"/>
              <w:bottom w:val="single" w:sz="4" w:space="0" w:color="000000"/>
              <w:right w:val="single" w:sz="4" w:space="0" w:color="000000"/>
            </w:tcBorders>
          </w:tcPr>
          <w:p w:rsidR="00B736BA" w:rsidRPr="00FB7E97" w:rsidRDefault="00B736BA" w:rsidP="00AC6639">
            <w:pPr>
              <w:pStyle w:val="af7"/>
              <w:rPr>
                <w:rFonts w:ascii="Times New Roman" w:hAnsi="Times New Roman"/>
                <w:sz w:val="24"/>
                <w:szCs w:val="24"/>
                <w:lang w:eastAsia="ar-SA"/>
              </w:rPr>
            </w:pPr>
            <w:r w:rsidRPr="00FB7E97">
              <w:rPr>
                <w:rFonts w:ascii="Times New Roman" w:hAnsi="Times New Roman"/>
                <w:sz w:val="24"/>
                <w:szCs w:val="24"/>
                <w:lang w:eastAsia="ar-SA"/>
              </w:rPr>
              <w:t>2</w:t>
            </w:r>
          </w:p>
        </w:tc>
        <w:tc>
          <w:tcPr>
            <w:tcW w:w="1873" w:type="dxa"/>
            <w:tcBorders>
              <w:top w:val="single" w:sz="4" w:space="0" w:color="000000"/>
              <w:left w:val="single" w:sz="4" w:space="0" w:color="000000"/>
              <w:bottom w:val="single" w:sz="4" w:space="0" w:color="000000"/>
              <w:right w:val="single" w:sz="4" w:space="0" w:color="000000"/>
            </w:tcBorders>
            <w:hideMark/>
          </w:tcPr>
          <w:p w:rsidR="00B736BA" w:rsidRPr="00FB7E97" w:rsidRDefault="00B736BA" w:rsidP="00AC6639">
            <w:pPr>
              <w:pStyle w:val="af7"/>
              <w:rPr>
                <w:rFonts w:ascii="Times New Roman" w:hAnsi="Times New Roman"/>
                <w:sz w:val="24"/>
                <w:szCs w:val="24"/>
              </w:rPr>
            </w:pPr>
            <w:r w:rsidRPr="00FB7E97">
              <w:rPr>
                <w:rFonts w:ascii="Times New Roman" w:hAnsi="Times New Roman"/>
                <w:sz w:val="24"/>
                <w:szCs w:val="24"/>
              </w:rPr>
              <w:t>Гимадеев Джамиль</w:t>
            </w:r>
          </w:p>
        </w:tc>
        <w:tc>
          <w:tcPr>
            <w:tcW w:w="2268" w:type="dxa"/>
            <w:tcBorders>
              <w:top w:val="single" w:sz="4" w:space="0" w:color="000000"/>
              <w:left w:val="single" w:sz="4" w:space="0" w:color="000000"/>
              <w:bottom w:val="single" w:sz="4" w:space="0" w:color="000000"/>
              <w:right w:val="single" w:sz="4" w:space="0" w:color="000000"/>
            </w:tcBorders>
            <w:hideMark/>
          </w:tcPr>
          <w:p w:rsidR="00B736BA" w:rsidRPr="00FB7E97" w:rsidRDefault="00B736BA" w:rsidP="00AC6639">
            <w:pPr>
              <w:pStyle w:val="af7"/>
              <w:rPr>
                <w:rFonts w:ascii="Times New Roman" w:hAnsi="Times New Roman"/>
                <w:sz w:val="24"/>
                <w:szCs w:val="24"/>
              </w:rPr>
            </w:pPr>
            <w:r w:rsidRPr="00FB7E97">
              <w:rPr>
                <w:rFonts w:ascii="Times New Roman" w:hAnsi="Times New Roman"/>
                <w:sz w:val="24"/>
                <w:szCs w:val="24"/>
              </w:rPr>
              <w:t>«Машина времени».</w:t>
            </w:r>
          </w:p>
        </w:tc>
        <w:tc>
          <w:tcPr>
            <w:tcW w:w="1701" w:type="dxa"/>
            <w:tcBorders>
              <w:top w:val="single" w:sz="4" w:space="0" w:color="000000"/>
              <w:left w:val="single" w:sz="4" w:space="0" w:color="000000"/>
              <w:bottom w:val="single" w:sz="4" w:space="0" w:color="000000"/>
              <w:right w:val="single" w:sz="4" w:space="0" w:color="000000"/>
            </w:tcBorders>
            <w:hideMark/>
          </w:tcPr>
          <w:p w:rsidR="00B736BA" w:rsidRPr="00FB7E97" w:rsidRDefault="00B736BA" w:rsidP="00AC6639">
            <w:pPr>
              <w:pStyle w:val="af7"/>
              <w:rPr>
                <w:rFonts w:ascii="Times New Roman" w:hAnsi="Times New Roman"/>
                <w:sz w:val="24"/>
                <w:szCs w:val="24"/>
              </w:rPr>
            </w:pPr>
            <w:r w:rsidRPr="00FB7E97">
              <w:rPr>
                <w:rFonts w:ascii="Times New Roman" w:hAnsi="Times New Roman"/>
                <w:sz w:val="24"/>
                <w:szCs w:val="24"/>
                <w:lang w:val="tt-RU"/>
              </w:rPr>
              <w:t>информатика</w:t>
            </w:r>
          </w:p>
        </w:tc>
        <w:tc>
          <w:tcPr>
            <w:tcW w:w="1628" w:type="dxa"/>
            <w:tcBorders>
              <w:top w:val="single" w:sz="4" w:space="0" w:color="000000"/>
              <w:left w:val="single" w:sz="4" w:space="0" w:color="000000"/>
              <w:bottom w:val="single" w:sz="4" w:space="0" w:color="000000"/>
              <w:right w:val="single" w:sz="4" w:space="0" w:color="auto"/>
            </w:tcBorders>
            <w:hideMark/>
          </w:tcPr>
          <w:p w:rsidR="00B736BA" w:rsidRPr="00FB7E97" w:rsidRDefault="00B736BA" w:rsidP="00AC6639">
            <w:pPr>
              <w:pStyle w:val="af7"/>
              <w:rPr>
                <w:rFonts w:ascii="Times New Roman" w:hAnsi="Times New Roman"/>
                <w:sz w:val="24"/>
                <w:szCs w:val="24"/>
              </w:rPr>
            </w:pPr>
            <w:r w:rsidRPr="00FB7E97">
              <w:rPr>
                <w:rFonts w:ascii="Times New Roman" w:hAnsi="Times New Roman"/>
                <w:sz w:val="24"/>
                <w:szCs w:val="24"/>
              </w:rPr>
              <w:t>Нуреева А.Г.</w:t>
            </w:r>
          </w:p>
        </w:tc>
        <w:tc>
          <w:tcPr>
            <w:tcW w:w="960" w:type="dxa"/>
            <w:tcBorders>
              <w:top w:val="single" w:sz="4" w:space="0" w:color="000000"/>
              <w:left w:val="single" w:sz="4" w:space="0" w:color="auto"/>
              <w:bottom w:val="single" w:sz="4" w:space="0" w:color="000000"/>
              <w:right w:val="single" w:sz="4" w:space="0" w:color="auto"/>
            </w:tcBorders>
          </w:tcPr>
          <w:p w:rsidR="00B736BA" w:rsidRPr="00FB7E97" w:rsidRDefault="00B736BA" w:rsidP="00B736BA">
            <w:pPr>
              <w:pStyle w:val="af7"/>
              <w:rPr>
                <w:rFonts w:ascii="Times New Roman" w:hAnsi="Times New Roman"/>
                <w:sz w:val="24"/>
                <w:szCs w:val="24"/>
              </w:rPr>
            </w:pPr>
            <w:r w:rsidRPr="00FB7E97">
              <w:rPr>
                <w:rFonts w:ascii="Times New Roman" w:hAnsi="Times New Roman"/>
                <w:sz w:val="24"/>
                <w:szCs w:val="24"/>
              </w:rPr>
              <w:t>8</w:t>
            </w:r>
          </w:p>
        </w:tc>
        <w:tc>
          <w:tcPr>
            <w:tcW w:w="900" w:type="dxa"/>
            <w:tcBorders>
              <w:top w:val="single" w:sz="4" w:space="0" w:color="000000"/>
              <w:left w:val="single" w:sz="4" w:space="0" w:color="auto"/>
              <w:bottom w:val="single" w:sz="4" w:space="0" w:color="000000"/>
              <w:right w:val="single" w:sz="4" w:space="0" w:color="auto"/>
            </w:tcBorders>
          </w:tcPr>
          <w:p w:rsidR="00B736BA" w:rsidRPr="00FB7E97" w:rsidRDefault="00B736BA" w:rsidP="00B736BA">
            <w:pPr>
              <w:pStyle w:val="af7"/>
              <w:rPr>
                <w:rFonts w:ascii="Times New Roman" w:hAnsi="Times New Roman"/>
                <w:sz w:val="24"/>
                <w:szCs w:val="24"/>
              </w:rPr>
            </w:pPr>
            <w:r w:rsidRPr="00FB7E97">
              <w:rPr>
                <w:rFonts w:ascii="Times New Roman" w:hAnsi="Times New Roman"/>
                <w:sz w:val="24"/>
                <w:szCs w:val="24"/>
              </w:rPr>
              <w:t>4</w:t>
            </w:r>
          </w:p>
        </w:tc>
        <w:tc>
          <w:tcPr>
            <w:tcW w:w="1048" w:type="dxa"/>
            <w:tcBorders>
              <w:top w:val="single" w:sz="4" w:space="0" w:color="000000"/>
              <w:left w:val="single" w:sz="4" w:space="0" w:color="auto"/>
              <w:bottom w:val="single" w:sz="4" w:space="0" w:color="000000"/>
              <w:right w:val="single" w:sz="4" w:space="0" w:color="000000"/>
            </w:tcBorders>
          </w:tcPr>
          <w:p w:rsidR="00B736BA" w:rsidRPr="00FB7E97" w:rsidRDefault="00B736BA" w:rsidP="00B736BA">
            <w:pPr>
              <w:pStyle w:val="af7"/>
              <w:rPr>
                <w:rFonts w:ascii="Times New Roman" w:hAnsi="Times New Roman"/>
                <w:sz w:val="24"/>
                <w:szCs w:val="24"/>
              </w:rPr>
            </w:pPr>
            <w:r w:rsidRPr="00FB7E97">
              <w:rPr>
                <w:rFonts w:ascii="Times New Roman" w:hAnsi="Times New Roman"/>
                <w:sz w:val="24"/>
                <w:szCs w:val="24"/>
              </w:rPr>
              <w:t xml:space="preserve">Повышенный </w:t>
            </w:r>
          </w:p>
        </w:tc>
      </w:tr>
      <w:tr w:rsidR="00B736BA" w:rsidRPr="00FB7E97" w:rsidTr="00B736BA">
        <w:tc>
          <w:tcPr>
            <w:tcW w:w="567" w:type="dxa"/>
            <w:tcBorders>
              <w:top w:val="single" w:sz="4" w:space="0" w:color="000000"/>
              <w:left w:val="single" w:sz="4" w:space="0" w:color="000000"/>
              <w:bottom w:val="single" w:sz="4" w:space="0" w:color="000000"/>
              <w:right w:val="single" w:sz="4" w:space="0" w:color="000000"/>
            </w:tcBorders>
            <w:hideMark/>
          </w:tcPr>
          <w:p w:rsidR="00B736BA" w:rsidRPr="00FB7E97" w:rsidRDefault="00B736BA" w:rsidP="00AC6639">
            <w:pPr>
              <w:pStyle w:val="af7"/>
              <w:rPr>
                <w:rFonts w:ascii="Times New Roman" w:hAnsi="Times New Roman"/>
                <w:sz w:val="24"/>
                <w:szCs w:val="24"/>
                <w:lang w:eastAsia="ar-SA"/>
              </w:rPr>
            </w:pPr>
            <w:r w:rsidRPr="00FB7E97">
              <w:rPr>
                <w:rFonts w:ascii="Times New Roman" w:hAnsi="Times New Roman"/>
                <w:sz w:val="24"/>
                <w:szCs w:val="24"/>
                <w:lang w:eastAsia="ar-SA"/>
              </w:rPr>
              <w:t>3</w:t>
            </w:r>
          </w:p>
        </w:tc>
        <w:tc>
          <w:tcPr>
            <w:tcW w:w="1873" w:type="dxa"/>
            <w:tcBorders>
              <w:top w:val="single" w:sz="4" w:space="0" w:color="000000"/>
              <w:left w:val="single" w:sz="4" w:space="0" w:color="000000"/>
              <w:bottom w:val="single" w:sz="4" w:space="0" w:color="000000"/>
              <w:right w:val="single" w:sz="4" w:space="0" w:color="000000"/>
            </w:tcBorders>
            <w:hideMark/>
          </w:tcPr>
          <w:p w:rsidR="00B736BA" w:rsidRPr="00FB7E97" w:rsidRDefault="00B736BA" w:rsidP="00AC6639">
            <w:pPr>
              <w:pStyle w:val="af7"/>
              <w:rPr>
                <w:rFonts w:ascii="Times New Roman" w:hAnsi="Times New Roman"/>
                <w:sz w:val="24"/>
                <w:szCs w:val="24"/>
              </w:rPr>
            </w:pPr>
            <w:r w:rsidRPr="00FB7E97">
              <w:rPr>
                <w:rFonts w:ascii="Times New Roman" w:hAnsi="Times New Roman"/>
                <w:sz w:val="24"/>
                <w:szCs w:val="24"/>
              </w:rPr>
              <w:t>Бакиров Руфат</w:t>
            </w:r>
          </w:p>
        </w:tc>
        <w:tc>
          <w:tcPr>
            <w:tcW w:w="2268" w:type="dxa"/>
            <w:tcBorders>
              <w:top w:val="single" w:sz="4" w:space="0" w:color="000000"/>
              <w:left w:val="single" w:sz="4" w:space="0" w:color="000000"/>
              <w:bottom w:val="single" w:sz="4" w:space="0" w:color="000000"/>
              <w:right w:val="single" w:sz="4" w:space="0" w:color="000000"/>
            </w:tcBorders>
            <w:hideMark/>
          </w:tcPr>
          <w:p w:rsidR="00B736BA" w:rsidRPr="00FB7E97" w:rsidRDefault="00B736BA" w:rsidP="00AC6639">
            <w:pPr>
              <w:pStyle w:val="af7"/>
              <w:rPr>
                <w:rFonts w:ascii="Times New Roman" w:hAnsi="Times New Roman"/>
                <w:sz w:val="24"/>
                <w:szCs w:val="24"/>
              </w:rPr>
            </w:pPr>
            <w:r w:rsidRPr="00FB7E97">
              <w:rPr>
                <w:rFonts w:ascii="Times New Roman" w:hAnsi="Times New Roman"/>
                <w:sz w:val="24"/>
                <w:szCs w:val="24"/>
              </w:rPr>
              <w:t>«Компьютерный вирус: миф или угроза»»</w:t>
            </w:r>
          </w:p>
        </w:tc>
        <w:tc>
          <w:tcPr>
            <w:tcW w:w="1701" w:type="dxa"/>
            <w:tcBorders>
              <w:top w:val="single" w:sz="4" w:space="0" w:color="000000"/>
              <w:left w:val="single" w:sz="4" w:space="0" w:color="000000"/>
              <w:bottom w:val="single" w:sz="4" w:space="0" w:color="000000"/>
              <w:right w:val="single" w:sz="4" w:space="0" w:color="000000"/>
            </w:tcBorders>
            <w:hideMark/>
          </w:tcPr>
          <w:p w:rsidR="00B736BA" w:rsidRPr="00FB7E97" w:rsidRDefault="00B736BA" w:rsidP="00AC6639">
            <w:pPr>
              <w:pStyle w:val="af7"/>
              <w:rPr>
                <w:rFonts w:ascii="Times New Roman" w:hAnsi="Times New Roman"/>
                <w:sz w:val="24"/>
                <w:szCs w:val="24"/>
              </w:rPr>
            </w:pPr>
            <w:r w:rsidRPr="00FB7E97">
              <w:rPr>
                <w:rFonts w:ascii="Times New Roman" w:hAnsi="Times New Roman"/>
                <w:sz w:val="24"/>
                <w:szCs w:val="24"/>
                <w:lang w:val="tt-RU"/>
              </w:rPr>
              <w:t>информатика</w:t>
            </w:r>
          </w:p>
        </w:tc>
        <w:tc>
          <w:tcPr>
            <w:tcW w:w="1628" w:type="dxa"/>
            <w:tcBorders>
              <w:top w:val="single" w:sz="4" w:space="0" w:color="000000"/>
              <w:left w:val="single" w:sz="4" w:space="0" w:color="000000"/>
              <w:bottom w:val="single" w:sz="4" w:space="0" w:color="000000"/>
              <w:right w:val="single" w:sz="4" w:space="0" w:color="auto"/>
            </w:tcBorders>
            <w:hideMark/>
          </w:tcPr>
          <w:p w:rsidR="00B736BA" w:rsidRPr="00FB7E97" w:rsidRDefault="00B736BA" w:rsidP="00AC6639">
            <w:pPr>
              <w:pStyle w:val="af7"/>
              <w:rPr>
                <w:rFonts w:ascii="Times New Roman" w:hAnsi="Times New Roman"/>
                <w:sz w:val="24"/>
                <w:szCs w:val="24"/>
              </w:rPr>
            </w:pPr>
            <w:r w:rsidRPr="00FB7E97">
              <w:rPr>
                <w:rFonts w:ascii="Times New Roman" w:hAnsi="Times New Roman"/>
                <w:sz w:val="24"/>
                <w:szCs w:val="24"/>
              </w:rPr>
              <w:t>Нуреева А.Г.</w:t>
            </w:r>
          </w:p>
        </w:tc>
        <w:tc>
          <w:tcPr>
            <w:tcW w:w="960" w:type="dxa"/>
            <w:tcBorders>
              <w:top w:val="single" w:sz="4" w:space="0" w:color="000000"/>
              <w:left w:val="single" w:sz="4" w:space="0" w:color="auto"/>
              <w:bottom w:val="single" w:sz="4" w:space="0" w:color="000000"/>
              <w:right w:val="single" w:sz="4" w:space="0" w:color="auto"/>
            </w:tcBorders>
          </w:tcPr>
          <w:p w:rsidR="00B736BA" w:rsidRPr="00FB7E97" w:rsidRDefault="00B736BA" w:rsidP="00B736BA">
            <w:pPr>
              <w:pStyle w:val="af7"/>
              <w:rPr>
                <w:rFonts w:ascii="Times New Roman" w:hAnsi="Times New Roman"/>
                <w:sz w:val="24"/>
                <w:szCs w:val="24"/>
              </w:rPr>
            </w:pPr>
            <w:r w:rsidRPr="00FB7E97">
              <w:rPr>
                <w:rFonts w:ascii="Times New Roman" w:hAnsi="Times New Roman"/>
                <w:sz w:val="24"/>
                <w:szCs w:val="24"/>
              </w:rPr>
              <w:t>9</w:t>
            </w:r>
          </w:p>
        </w:tc>
        <w:tc>
          <w:tcPr>
            <w:tcW w:w="900" w:type="dxa"/>
            <w:tcBorders>
              <w:top w:val="single" w:sz="4" w:space="0" w:color="000000"/>
              <w:left w:val="single" w:sz="4" w:space="0" w:color="auto"/>
              <w:bottom w:val="single" w:sz="4" w:space="0" w:color="000000"/>
              <w:right w:val="single" w:sz="4" w:space="0" w:color="auto"/>
            </w:tcBorders>
          </w:tcPr>
          <w:p w:rsidR="00B736BA" w:rsidRPr="00FB7E97" w:rsidRDefault="00B736BA" w:rsidP="00B736BA">
            <w:pPr>
              <w:pStyle w:val="af7"/>
              <w:rPr>
                <w:rFonts w:ascii="Times New Roman" w:hAnsi="Times New Roman"/>
                <w:sz w:val="24"/>
                <w:szCs w:val="24"/>
              </w:rPr>
            </w:pPr>
            <w:r w:rsidRPr="00FB7E97">
              <w:rPr>
                <w:rFonts w:ascii="Times New Roman" w:hAnsi="Times New Roman"/>
                <w:sz w:val="24"/>
                <w:szCs w:val="24"/>
              </w:rPr>
              <w:t>4</w:t>
            </w:r>
          </w:p>
        </w:tc>
        <w:tc>
          <w:tcPr>
            <w:tcW w:w="1048" w:type="dxa"/>
            <w:tcBorders>
              <w:top w:val="single" w:sz="4" w:space="0" w:color="000000"/>
              <w:left w:val="single" w:sz="4" w:space="0" w:color="auto"/>
              <w:bottom w:val="single" w:sz="4" w:space="0" w:color="000000"/>
              <w:right w:val="single" w:sz="4" w:space="0" w:color="000000"/>
            </w:tcBorders>
          </w:tcPr>
          <w:p w:rsidR="00B736BA" w:rsidRPr="00FB7E97" w:rsidRDefault="00B736BA" w:rsidP="00B736BA">
            <w:pPr>
              <w:pStyle w:val="af7"/>
              <w:rPr>
                <w:rFonts w:ascii="Times New Roman" w:hAnsi="Times New Roman"/>
                <w:sz w:val="24"/>
                <w:szCs w:val="24"/>
              </w:rPr>
            </w:pPr>
            <w:r w:rsidRPr="00FB7E97">
              <w:rPr>
                <w:rFonts w:ascii="Times New Roman" w:hAnsi="Times New Roman"/>
                <w:sz w:val="24"/>
                <w:szCs w:val="24"/>
              </w:rPr>
              <w:t xml:space="preserve">Повышенный </w:t>
            </w:r>
          </w:p>
        </w:tc>
      </w:tr>
      <w:tr w:rsidR="00B736BA" w:rsidRPr="00FB7E97" w:rsidTr="00B736BA">
        <w:tc>
          <w:tcPr>
            <w:tcW w:w="567" w:type="dxa"/>
            <w:tcBorders>
              <w:top w:val="single" w:sz="4" w:space="0" w:color="000000"/>
              <w:left w:val="single" w:sz="4" w:space="0" w:color="000000"/>
              <w:bottom w:val="single" w:sz="4" w:space="0" w:color="000000"/>
              <w:right w:val="single" w:sz="4" w:space="0" w:color="000000"/>
            </w:tcBorders>
            <w:hideMark/>
          </w:tcPr>
          <w:p w:rsidR="00B736BA" w:rsidRPr="00FB7E97" w:rsidRDefault="00B736BA" w:rsidP="00AC6639">
            <w:pPr>
              <w:pStyle w:val="af7"/>
              <w:rPr>
                <w:rFonts w:ascii="Times New Roman" w:hAnsi="Times New Roman"/>
                <w:sz w:val="24"/>
                <w:szCs w:val="24"/>
                <w:lang w:eastAsia="ar-SA"/>
              </w:rPr>
            </w:pPr>
            <w:r w:rsidRPr="00FB7E97">
              <w:rPr>
                <w:rFonts w:ascii="Times New Roman" w:hAnsi="Times New Roman"/>
                <w:sz w:val="24"/>
                <w:szCs w:val="24"/>
                <w:lang w:eastAsia="ar-SA"/>
              </w:rPr>
              <w:lastRenderedPageBreak/>
              <w:t>4</w:t>
            </w:r>
          </w:p>
        </w:tc>
        <w:tc>
          <w:tcPr>
            <w:tcW w:w="1873" w:type="dxa"/>
            <w:tcBorders>
              <w:top w:val="single" w:sz="4" w:space="0" w:color="000000"/>
              <w:left w:val="single" w:sz="4" w:space="0" w:color="000000"/>
              <w:bottom w:val="single" w:sz="4" w:space="0" w:color="000000"/>
              <w:right w:val="single" w:sz="4" w:space="0" w:color="000000"/>
            </w:tcBorders>
            <w:hideMark/>
          </w:tcPr>
          <w:p w:rsidR="00B736BA" w:rsidRPr="00FB7E97" w:rsidRDefault="00B736BA" w:rsidP="00AC6639">
            <w:pPr>
              <w:pStyle w:val="af7"/>
              <w:rPr>
                <w:rFonts w:ascii="Times New Roman" w:hAnsi="Times New Roman"/>
                <w:sz w:val="24"/>
                <w:szCs w:val="24"/>
              </w:rPr>
            </w:pPr>
            <w:r w:rsidRPr="00FB7E97">
              <w:rPr>
                <w:rFonts w:ascii="Times New Roman" w:hAnsi="Times New Roman"/>
                <w:sz w:val="24"/>
                <w:szCs w:val="24"/>
              </w:rPr>
              <w:t>Фаттахов Инсаф</w:t>
            </w:r>
          </w:p>
        </w:tc>
        <w:tc>
          <w:tcPr>
            <w:tcW w:w="2268" w:type="dxa"/>
            <w:tcBorders>
              <w:top w:val="single" w:sz="4" w:space="0" w:color="000000"/>
              <w:left w:val="single" w:sz="4" w:space="0" w:color="000000"/>
              <w:bottom w:val="single" w:sz="4" w:space="0" w:color="000000"/>
              <w:right w:val="single" w:sz="4" w:space="0" w:color="000000"/>
            </w:tcBorders>
            <w:hideMark/>
          </w:tcPr>
          <w:p w:rsidR="00B736BA" w:rsidRPr="00FB7E97" w:rsidRDefault="00B736BA" w:rsidP="00AC6639">
            <w:pPr>
              <w:pStyle w:val="af7"/>
              <w:rPr>
                <w:rFonts w:ascii="Times New Roman" w:hAnsi="Times New Roman"/>
                <w:sz w:val="24"/>
                <w:szCs w:val="24"/>
              </w:rPr>
            </w:pPr>
            <w:r w:rsidRPr="00FB7E97">
              <w:rPr>
                <w:rFonts w:ascii="Times New Roman" w:hAnsi="Times New Roman"/>
                <w:sz w:val="24"/>
                <w:szCs w:val="24"/>
              </w:rPr>
              <w:t>«Создание ролика в программе «</w:t>
            </w:r>
            <w:r w:rsidRPr="00FB7E97">
              <w:rPr>
                <w:rFonts w:ascii="Times New Roman" w:hAnsi="Times New Roman"/>
                <w:sz w:val="24"/>
                <w:szCs w:val="24"/>
                <w:lang w:val="en-US"/>
              </w:rPr>
              <w:t>Macromeolia</w:t>
            </w:r>
            <w:r w:rsidRPr="00FB7E97">
              <w:rPr>
                <w:rFonts w:ascii="Times New Roman" w:hAnsi="Times New Roman"/>
                <w:sz w:val="24"/>
                <w:szCs w:val="24"/>
              </w:rPr>
              <w:t xml:space="preserve"> </w:t>
            </w:r>
            <w:r w:rsidRPr="00FB7E97">
              <w:rPr>
                <w:rFonts w:ascii="Times New Roman" w:hAnsi="Times New Roman"/>
                <w:sz w:val="24"/>
                <w:szCs w:val="24"/>
                <w:lang w:val="en-US"/>
              </w:rPr>
              <w:t>flash</w:t>
            </w:r>
            <w:r w:rsidRPr="00FB7E97">
              <w:rPr>
                <w:rFonts w:ascii="Times New Roman" w:hAnsi="Times New Roman"/>
                <w:sz w:val="24"/>
                <w:szCs w:val="24"/>
              </w:rPr>
              <w:t xml:space="preserve"> </w:t>
            </w:r>
            <w:r w:rsidRPr="00FB7E97">
              <w:rPr>
                <w:rFonts w:ascii="Times New Roman" w:hAnsi="Times New Roman"/>
                <w:sz w:val="24"/>
                <w:szCs w:val="24"/>
                <w:lang w:val="en-US"/>
              </w:rPr>
              <w:t>rloyer</w:t>
            </w:r>
            <w:r w:rsidRPr="00FB7E97">
              <w:rPr>
                <w:rFonts w:ascii="Times New Roman" w:hAnsi="Times New Roman"/>
                <w:sz w:val="24"/>
                <w:szCs w:val="24"/>
              </w:rPr>
              <w:t>»</w:t>
            </w:r>
          </w:p>
        </w:tc>
        <w:tc>
          <w:tcPr>
            <w:tcW w:w="1701" w:type="dxa"/>
            <w:tcBorders>
              <w:top w:val="single" w:sz="4" w:space="0" w:color="000000"/>
              <w:left w:val="single" w:sz="4" w:space="0" w:color="000000"/>
              <w:bottom w:val="single" w:sz="4" w:space="0" w:color="000000"/>
              <w:right w:val="single" w:sz="4" w:space="0" w:color="000000"/>
            </w:tcBorders>
            <w:hideMark/>
          </w:tcPr>
          <w:p w:rsidR="00B736BA" w:rsidRPr="00FB7E97" w:rsidRDefault="00B736BA" w:rsidP="00AC6639">
            <w:pPr>
              <w:pStyle w:val="af7"/>
              <w:rPr>
                <w:rFonts w:ascii="Times New Roman" w:hAnsi="Times New Roman"/>
                <w:sz w:val="24"/>
                <w:szCs w:val="24"/>
              </w:rPr>
            </w:pPr>
            <w:r w:rsidRPr="00FB7E97">
              <w:rPr>
                <w:rFonts w:ascii="Times New Roman" w:hAnsi="Times New Roman"/>
                <w:sz w:val="24"/>
                <w:szCs w:val="24"/>
                <w:lang w:val="tt-RU"/>
              </w:rPr>
              <w:t>информатика</w:t>
            </w:r>
          </w:p>
        </w:tc>
        <w:tc>
          <w:tcPr>
            <w:tcW w:w="1628" w:type="dxa"/>
            <w:tcBorders>
              <w:top w:val="single" w:sz="4" w:space="0" w:color="000000"/>
              <w:left w:val="single" w:sz="4" w:space="0" w:color="000000"/>
              <w:bottom w:val="single" w:sz="4" w:space="0" w:color="000000"/>
              <w:right w:val="single" w:sz="4" w:space="0" w:color="auto"/>
            </w:tcBorders>
            <w:hideMark/>
          </w:tcPr>
          <w:p w:rsidR="00B736BA" w:rsidRPr="00FB7E97" w:rsidRDefault="00B736BA" w:rsidP="00AC6639">
            <w:pPr>
              <w:pStyle w:val="af7"/>
              <w:rPr>
                <w:rFonts w:ascii="Times New Roman" w:hAnsi="Times New Roman"/>
                <w:sz w:val="24"/>
                <w:szCs w:val="24"/>
              </w:rPr>
            </w:pPr>
            <w:r w:rsidRPr="00FB7E97">
              <w:rPr>
                <w:rFonts w:ascii="Times New Roman" w:hAnsi="Times New Roman"/>
                <w:sz w:val="24"/>
                <w:szCs w:val="24"/>
              </w:rPr>
              <w:t>Нуреева А.Г.</w:t>
            </w:r>
          </w:p>
        </w:tc>
        <w:tc>
          <w:tcPr>
            <w:tcW w:w="960" w:type="dxa"/>
            <w:tcBorders>
              <w:top w:val="single" w:sz="4" w:space="0" w:color="000000"/>
              <w:left w:val="single" w:sz="4" w:space="0" w:color="auto"/>
              <w:bottom w:val="single" w:sz="4" w:space="0" w:color="000000"/>
              <w:right w:val="single" w:sz="4" w:space="0" w:color="auto"/>
            </w:tcBorders>
          </w:tcPr>
          <w:p w:rsidR="00B736BA" w:rsidRPr="00FB7E97" w:rsidRDefault="00B736BA" w:rsidP="00B736BA">
            <w:pPr>
              <w:pStyle w:val="af7"/>
              <w:rPr>
                <w:rFonts w:ascii="Times New Roman" w:hAnsi="Times New Roman"/>
                <w:sz w:val="24"/>
                <w:szCs w:val="24"/>
              </w:rPr>
            </w:pPr>
            <w:r w:rsidRPr="00FB7E97">
              <w:rPr>
                <w:rFonts w:ascii="Times New Roman" w:hAnsi="Times New Roman"/>
                <w:sz w:val="24"/>
                <w:szCs w:val="24"/>
              </w:rPr>
              <w:t>10</w:t>
            </w:r>
          </w:p>
        </w:tc>
        <w:tc>
          <w:tcPr>
            <w:tcW w:w="900" w:type="dxa"/>
            <w:tcBorders>
              <w:top w:val="single" w:sz="4" w:space="0" w:color="000000"/>
              <w:left w:val="single" w:sz="4" w:space="0" w:color="auto"/>
              <w:bottom w:val="single" w:sz="4" w:space="0" w:color="000000"/>
              <w:right w:val="single" w:sz="4" w:space="0" w:color="auto"/>
            </w:tcBorders>
          </w:tcPr>
          <w:p w:rsidR="00B736BA" w:rsidRPr="00FB7E97" w:rsidRDefault="00B736BA" w:rsidP="00B736BA">
            <w:pPr>
              <w:pStyle w:val="af7"/>
              <w:rPr>
                <w:rFonts w:ascii="Times New Roman" w:hAnsi="Times New Roman"/>
                <w:sz w:val="24"/>
                <w:szCs w:val="24"/>
              </w:rPr>
            </w:pPr>
            <w:r w:rsidRPr="00FB7E97">
              <w:rPr>
                <w:rFonts w:ascii="Times New Roman" w:hAnsi="Times New Roman"/>
                <w:sz w:val="24"/>
                <w:szCs w:val="24"/>
              </w:rPr>
              <w:t>5</w:t>
            </w:r>
          </w:p>
        </w:tc>
        <w:tc>
          <w:tcPr>
            <w:tcW w:w="1048" w:type="dxa"/>
            <w:tcBorders>
              <w:top w:val="single" w:sz="4" w:space="0" w:color="000000"/>
              <w:left w:val="single" w:sz="4" w:space="0" w:color="auto"/>
              <w:bottom w:val="single" w:sz="4" w:space="0" w:color="000000"/>
              <w:right w:val="single" w:sz="4" w:space="0" w:color="000000"/>
            </w:tcBorders>
          </w:tcPr>
          <w:p w:rsidR="00B736BA" w:rsidRPr="00FB7E97" w:rsidRDefault="00B736BA" w:rsidP="00B736BA">
            <w:pPr>
              <w:pStyle w:val="af7"/>
              <w:rPr>
                <w:rFonts w:ascii="Times New Roman" w:hAnsi="Times New Roman"/>
                <w:sz w:val="24"/>
                <w:szCs w:val="24"/>
              </w:rPr>
            </w:pPr>
            <w:r w:rsidRPr="00FB7E97">
              <w:rPr>
                <w:rFonts w:ascii="Times New Roman" w:hAnsi="Times New Roman"/>
                <w:sz w:val="24"/>
                <w:szCs w:val="24"/>
              </w:rPr>
              <w:t xml:space="preserve">Высокий </w:t>
            </w:r>
          </w:p>
        </w:tc>
      </w:tr>
    </w:tbl>
    <w:p w:rsidR="007C6075" w:rsidRPr="00FB7E97" w:rsidRDefault="007C6075" w:rsidP="00111226">
      <w:pPr>
        <w:shd w:val="clear" w:color="auto" w:fill="FFFFFF"/>
        <w:spacing w:after="0" w:line="294" w:lineRule="atLeast"/>
        <w:jc w:val="center"/>
        <w:rPr>
          <w:rFonts w:ascii="Times New Roman" w:eastAsia="Times New Roman" w:hAnsi="Times New Roman" w:cs="Times New Roman"/>
          <w:b/>
          <w:color w:val="000000"/>
          <w:sz w:val="24"/>
          <w:szCs w:val="24"/>
          <w:lang w:eastAsia="ru-RU"/>
        </w:rPr>
      </w:pPr>
    </w:p>
    <w:p w:rsidR="00B736BA" w:rsidRPr="00FB7E97" w:rsidRDefault="0050393D" w:rsidP="00B736BA">
      <w:pPr>
        <w:spacing w:after="80" w:line="240" w:lineRule="auto"/>
        <w:jc w:val="center"/>
        <w:rPr>
          <w:rFonts w:ascii="Times New Roman" w:hAnsi="Times New Roman" w:cs="Times New Roman"/>
          <w:b/>
          <w:sz w:val="24"/>
          <w:szCs w:val="24"/>
        </w:rPr>
      </w:pPr>
      <w:r w:rsidRPr="00FB7E97">
        <w:rPr>
          <w:rFonts w:ascii="Times New Roman" w:hAnsi="Times New Roman" w:cs="Times New Roman"/>
          <w:b/>
          <w:sz w:val="24"/>
          <w:szCs w:val="24"/>
        </w:rPr>
        <w:t>Результат выполнения</w:t>
      </w:r>
      <w:r w:rsidR="00B736BA" w:rsidRPr="00FB7E97">
        <w:rPr>
          <w:rFonts w:ascii="Times New Roman" w:hAnsi="Times New Roman" w:cs="Times New Roman"/>
          <w:b/>
          <w:sz w:val="24"/>
          <w:szCs w:val="24"/>
        </w:rPr>
        <w:t xml:space="preserve"> итоговых индивидуальных проектных работ обучающихся </w:t>
      </w:r>
      <w:proofErr w:type="gramStart"/>
      <w:r w:rsidR="00B736BA" w:rsidRPr="00FB7E97">
        <w:rPr>
          <w:rFonts w:ascii="Times New Roman" w:hAnsi="Times New Roman" w:cs="Times New Roman"/>
          <w:b/>
          <w:sz w:val="24"/>
          <w:szCs w:val="24"/>
        </w:rPr>
        <w:t>11  класса</w:t>
      </w:r>
      <w:proofErr w:type="gramEnd"/>
    </w:p>
    <w:p w:rsidR="003B15EF" w:rsidRPr="00FB7E97" w:rsidRDefault="00B736BA" w:rsidP="00B736BA">
      <w:pPr>
        <w:spacing w:after="80" w:line="240" w:lineRule="auto"/>
        <w:jc w:val="center"/>
        <w:rPr>
          <w:rFonts w:ascii="Times New Roman" w:hAnsi="Times New Roman" w:cs="Times New Roman"/>
          <w:b/>
          <w:sz w:val="24"/>
          <w:szCs w:val="24"/>
        </w:rPr>
      </w:pPr>
      <w:r w:rsidRPr="00FB7E97">
        <w:rPr>
          <w:rFonts w:ascii="Times New Roman" w:hAnsi="Times New Roman" w:cs="Times New Roman"/>
          <w:b/>
          <w:sz w:val="24"/>
          <w:szCs w:val="24"/>
        </w:rPr>
        <w:t xml:space="preserve"> </w:t>
      </w:r>
    </w:p>
    <w:tbl>
      <w:tblPr>
        <w:tblW w:w="0" w:type="auto"/>
        <w:tblInd w:w="-9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9"/>
        <w:gridCol w:w="1588"/>
        <w:gridCol w:w="1888"/>
        <w:gridCol w:w="1800"/>
        <w:gridCol w:w="1643"/>
        <w:gridCol w:w="1205"/>
        <w:gridCol w:w="953"/>
        <w:gridCol w:w="1579"/>
      </w:tblGrid>
      <w:tr w:rsidR="003B15EF" w:rsidRPr="00FB7E97" w:rsidTr="003B15EF">
        <w:trPr>
          <w:trHeight w:val="570"/>
        </w:trPr>
        <w:tc>
          <w:tcPr>
            <w:tcW w:w="540" w:type="dxa"/>
            <w:shd w:val="clear" w:color="auto" w:fill="auto"/>
          </w:tcPr>
          <w:p w:rsidR="003B15EF" w:rsidRPr="00FB7E97" w:rsidRDefault="003B15EF" w:rsidP="00AC6639">
            <w:pPr>
              <w:spacing w:after="0" w:line="240" w:lineRule="auto"/>
              <w:rPr>
                <w:rFonts w:ascii="Times New Roman" w:hAnsi="Times New Roman"/>
                <w:bCs/>
                <w:sz w:val="24"/>
                <w:szCs w:val="24"/>
              </w:rPr>
            </w:pPr>
            <w:r w:rsidRPr="00FB7E97">
              <w:rPr>
                <w:rFonts w:ascii="Times New Roman" w:hAnsi="Times New Roman"/>
                <w:bCs/>
                <w:sz w:val="24"/>
                <w:szCs w:val="24"/>
              </w:rPr>
              <w:t>№</w:t>
            </w:r>
          </w:p>
          <w:p w:rsidR="003B15EF" w:rsidRPr="00FB7E97" w:rsidRDefault="003B15EF" w:rsidP="00AC6639">
            <w:pPr>
              <w:spacing w:after="0" w:line="240" w:lineRule="auto"/>
              <w:rPr>
                <w:rFonts w:ascii="Times New Roman" w:hAnsi="Times New Roman"/>
                <w:bCs/>
                <w:sz w:val="24"/>
                <w:szCs w:val="24"/>
              </w:rPr>
            </w:pPr>
            <w:r w:rsidRPr="00FB7E97">
              <w:rPr>
                <w:rFonts w:ascii="Times New Roman" w:hAnsi="Times New Roman"/>
                <w:bCs/>
                <w:sz w:val="24"/>
                <w:szCs w:val="24"/>
              </w:rPr>
              <w:t>п/п</w:t>
            </w:r>
          </w:p>
        </w:tc>
        <w:tc>
          <w:tcPr>
            <w:tcW w:w="1721" w:type="dxa"/>
            <w:shd w:val="clear" w:color="auto" w:fill="auto"/>
          </w:tcPr>
          <w:p w:rsidR="003B15EF" w:rsidRPr="00FB7E97" w:rsidRDefault="003B15EF" w:rsidP="00AC6639">
            <w:pPr>
              <w:spacing w:after="0" w:line="240" w:lineRule="auto"/>
              <w:rPr>
                <w:rFonts w:ascii="Times New Roman" w:hAnsi="Times New Roman"/>
                <w:bCs/>
                <w:sz w:val="24"/>
                <w:szCs w:val="24"/>
              </w:rPr>
            </w:pPr>
            <w:r w:rsidRPr="00FB7E97">
              <w:rPr>
                <w:rFonts w:ascii="Times New Roman" w:hAnsi="Times New Roman"/>
                <w:bCs/>
                <w:sz w:val="24"/>
                <w:szCs w:val="24"/>
              </w:rPr>
              <w:t>ФИО учащихся</w:t>
            </w:r>
          </w:p>
        </w:tc>
        <w:tc>
          <w:tcPr>
            <w:tcW w:w="2126" w:type="dxa"/>
            <w:shd w:val="clear" w:color="auto" w:fill="auto"/>
          </w:tcPr>
          <w:p w:rsidR="003B15EF" w:rsidRPr="00FB7E97" w:rsidRDefault="003B15EF" w:rsidP="00AC6639">
            <w:pPr>
              <w:spacing w:after="0" w:line="240" w:lineRule="auto"/>
              <w:rPr>
                <w:rFonts w:ascii="Times New Roman" w:hAnsi="Times New Roman"/>
                <w:bCs/>
                <w:sz w:val="24"/>
                <w:szCs w:val="24"/>
              </w:rPr>
            </w:pPr>
            <w:r w:rsidRPr="00FB7E97">
              <w:rPr>
                <w:rFonts w:ascii="Times New Roman" w:hAnsi="Times New Roman"/>
                <w:bCs/>
                <w:sz w:val="24"/>
                <w:szCs w:val="24"/>
              </w:rPr>
              <w:t>предмет</w:t>
            </w:r>
          </w:p>
        </w:tc>
        <w:tc>
          <w:tcPr>
            <w:tcW w:w="2835" w:type="dxa"/>
            <w:shd w:val="clear" w:color="auto" w:fill="auto"/>
          </w:tcPr>
          <w:p w:rsidR="003B15EF" w:rsidRPr="00FB7E97" w:rsidRDefault="003B15EF" w:rsidP="00AC6639">
            <w:pPr>
              <w:spacing w:after="0" w:line="240" w:lineRule="auto"/>
              <w:rPr>
                <w:rFonts w:ascii="Times New Roman" w:hAnsi="Times New Roman"/>
                <w:bCs/>
                <w:sz w:val="24"/>
                <w:szCs w:val="24"/>
              </w:rPr>
            </w:pPr>
            <w:r w:rsidRPr="00FB7E97">
              <w:rPr>
                <w:rFonts w:ascii="Times New Roman" w:hAnsi="Times New Roman"/>
                <w:bCs/>
                <w:sz w:val="24"/>
                <w:szCs w:val="24"/>
              </w:rPr>
              <w:t>Тема проекта</w:t>
            </w:r>
          </w:p>
        </w:tc>
        <w:tc>
          <w:tcPr>
            <w:tcW w:w="1985" w:type="dxa"/>
            <w:shd w:val="clear" w:color="auto" w:fill="auto"/>
          </w:tcPr>
          <w:p w:rsidR="003B15EF" w:rsidRPr="00FB7E97" w:rsidRDefault="003B15EF" w:rsidP="00AC6639">
            <w:pPr>
              <w:spacing w:after="0" w:line="240" w:lineRule="auto"/>
              <w:rPr>
                <w:rFonts w:ascii="Times New Roman" w:hAnsi="Times New Roman"/>
                <w:bCs/>
                <w:sz w:val="24"/>
                <w:szCs w:val="24"/>
              </w:rPr>
            </w:pPr>
            <w:r w:rsidRPr="00FB7E97">
              <w:rPr>
                <w:rFonts w:ascii="Times New Roman" w:hAnsi="Times New Roman"/>
                <w:bCs/>
                <w:sz w:val="24"/>
                <w:szCs w:val="24"/>
              </w:rPr>
              <w:t>Руководитель проекта</w:t>
            </w:r>
          </w:p>
        </w:tc>
        <w:tc>
          <w:tcPr>
            <w:tcW w:w="1044" w:type="dxa"/>
            <w:shd w:val="clear" w:color="auto" w:fill="auto"/>
          </w:tcPr>
          <w:p w:rsidR="003B15EF" w:rsidRPr="00FB7E97" w:rsidRDefault="003B15EF" w:rsidP="00AC6639">
            <w:pPr>
              <w:spacing w:after="0" w:line="240" w:lineRule="auto"/>
              <w:rPr>
                <w:rFonts w:ascii="Times New Roman" w:hAnsi="Times New Roman"/>
                <w:bCs/>
                <w:sz w:val="24"/>
                <w:szCs w:val="24"/>
              </w:rPr>
            </w:pPr>
            <w:r w:rsidRPr="00FB7E97">
              <w:rPr>
                <w:rFonts w:ascii="Times New Roman" w:hAnsi="Times New Roman"/>
                <w:bCs/>
                <w:sz w:val="24"/>
                <w:szCs w:val="24"/>
              </w:rPr>
              <w:t>Итоговый бал</w:t>
            </w:r>
          </w:p>
        </w:tc>
        <w:tc>
          <w:tcPr>
            <w:tcW w:w="600" w:type="dxa"/>
            <w:shd w:val="clear" w:color="auto" w:fill="auto"/>
          </w:tcPr>
          <w:p w:rsidR="003B15EF" w:rsidRPr="00FB7E97" w:rsidRDefault="003B15EF" w:rsidP="00AC6639">
            <w:pPr>
              <w:spacing w:after="0" w:line="240" w:lineRule="auto"/>
              <w:rPr>
                <w:rFonts w:ascii="Times New Roman" w:hAnsi="Times New Roman"/>
                <w:bCs/>
                <w:sz w:val="24"/>
                <w:szCs w:val="24"/>
              </w:rPr>
            </w:pPr>
            <w:r w:rsidRPr="00FB7E97">
              <w:rPr>
                <w:rFonts w:ascii="Times New Roman" w:hAnsi="Times New Roman"/>
                <w:bCs/>
                <w:sz w:val="24"/>
                <w:szCs w:val="24"/>
              </w:rPr>
              <w:t xml:space="preserve">Оценка </w:t>
            </w:r>
          </w:p>
        </w:tc>
        <w:tc>
          <w:tcPr>
            <w:tcW w:w="334" w:type="dxa"/>
            <w:shd w:val="clear" w:color="auto" w:fill="auto"/>
          </w:tcPr>
          <w:p w:rsidR="003B15EF" w:rsidRPr="00FB7E97" w:rsidRDefault="003B15EF" w:rsidP="00AC6639">
            <w:pPr>
              <w:spacing w:after="0" w:line="240" w:lineRule="auto"/>
              <w:rPr>
                <w:rFonts w:ascii="Times New Roman" w:hAnsi="Times New Roman"/>
                <w:bCs/>
                <w:sz w:val="24"/>
                <w:szCs w:val="24"/>
              </w:rPr>
            </w:pPr>
            <w:r w:rsidRPr="00FB7E97">
              <w:rPr>
                <w:rFonts w:ascii="Times New Roman" w:hAnsi="Times New Roman"/>
                <w:bCs/>
                <w:sz w:val="24"/>
                <w:szCs w:val="24"/>
              </w:rPr>
              <w:t xml:space="preserve">Уровень </w:t>
            </w:r>
          </w:p>
        </w:tc>
      </w:tr>
      <w:tr w:rsidR="003B15EF" w:rsidRPr="00FB7E97" w:rsidTr="003B15EF">
        <w:tc>
          <w:tcPr>
            <w:tcW w:w="540" w:type="dxa"/>
            <w:shd w:val="clear" w:color="auto" w:fill="auto"/>
          </w:tcPr>
          <w:p w:rsidR="003B15EF" w:rsidRPr="00FB7E97" w:rsidRDefault="003B15EF" w:rsidP="00AC6639">
            <w:pPr>
              <w:pStyle w:val="af7"/>
              <w:rPr>
                <w:rFonts w:ascii="Times New Roman" w:hAnsi="Times New Roman"/>
                <w:sz w:val="24"/>
                <w:szCs w:val="24"/>
                <w:lang w:val="en-US"/>
              </w:rPr>
            </w:pPr>
            <w:r w:rsidRPr="00FB7E97">
              <w:rPr>
                <w:rFonts w:ascii="Times New Roman" w:hAnsi="Times New Roman"/>
                <w:sz w:val="24"/>
                <w:szCs w:val="24"/>
                <w:lang w:val="en-US"/>
              </w:rPr>
              <w:t>1</w:t>
            </w:r>
          </w:p>
        </w:tc>
        <w:tc>
          <w:tcPr>
            <w:tcW w:w="1721" w:type="dxa"/>
          </w:tcPr>
          <w:p w:rsidR="003B15EF" w:rsidRPr="00FB7E97" w:rsidRDefault="003B15EF" w:rsidP="00AC6639">
            <w:pPr>
              <w:pStyle w:val="af7"/>
              <w:rPr>
                <w:rFonts w:ascii="Times New Roman" w:hAnsi="Times New Roman"/>
                <w:sz w:val="24"/>
                <w:szCs w:val="24"/>
              </w:rPr>
            </w:pPr>
            <w:r w:rsidRPr="00FB7E97">
              <w:rPr>
                <w:rFonts w:ascii="Times New Roman" w:hAnsi="Times New Roman"/>
                <w:sz w:val="24"/>
                <w:szCs w:val="24"/>
              </w:rPr>
              <w:t>Хаметвалеева Дина</w:t>
            </w:r>
          </w:p>
        </w:tc>
        <w:tc>
          <w:tcPr>
            <w:tcW w:w="2126" w:type="dxa"/>
          </w:tcPr>
          <w:p w:rsidR="003B15EF" w:rsidRPr="00FB7E97" w:rsidRDefault="003B15EF" w:rsidP="00AC6639">
            <w:pPr>
              <w:pStyle w:val="af7"/>
              <w:rPr>
                <w:rFonts w:ascii="Times New Roman" w:hAnsi="Times New Roman"/>
                <w:sz w:val="24"/>
                <w:szCs w:val="24"/>
              </w:rPr>
            </w:pPr>
            <w:r w:rsidRPr="00FB7E97">
              <w:rPr>
                <w:rFonts w:ascii="Times New Roman" w:hAnsi="Times New Roman"/>
                <w:sz w:val="24"/>
                <w:szCs w:val="24"/>
              </w:rPr>
              <w:t xml:space="preserve">Обществознание </w:t>
            </w:r>
          </w:p>
        </w:tc>
        <w:tc>
          <w:tcPr>
            <w:tcW w:w="2835" w:type="dxa"/>
          </w:tcPr>
          <w:p w:rsidR="003B15EF" w:rsidRPr="00FB7E97" w:rsidRDefault="003B15EF" w:rsidP="00AC6639">
            <w:pPr>
              <w:pStyle w:val="af7"/>
              <w:rPr>
                <w:rFonts w:ascii="Times New Roman" w:hAnsi="Times New Roman"/>
                <w:sz w:val="24"/>
                <w:szCs w:val="24"/>
              </w:rPr>
            </w:pPr>
            <w:r w:rsidRPr="00FB7E97">
              <w:rPr>
                <w:rFonts w:ascii="Times New Roman" w:hAnsi="Times New Roman"/>
                <w:sz w:val="24"/>
                <w:szCs w:val="24"/>
              </w:rPr>
              <w:t>«Социальные сети: инструмент для  лучшей организации повседневности или средство развлечения»</w:t>
            </w:r>
          </w:p>
        </w:tc>
        <w:tc>
          <w:tcPr>
            <w:tcW w:w="1985" w:type="dxa"/>
          </w:tcPr>
          <w:p w:rsidR="003B15EF" w:rsidRPr="00FB7E97" w:rsidRDefault="003B15EF" w:rsidP="00AC6639">
            <w:pPr>
              <w:pStyle w:val="af7"/>
              <w:rPr>
                <w:rFonts w:ascii="Times New Roman" w:hAnsi="Times New Roman"/>
                <w:sz w:val="24"/>
                <w:szCs w:val="24"/>
              </w:rPr>
            </w:pPr>
            <w:r w:rsidRPr="00FB7E97">
              <w:rPr>
                <w:rFonts w:ascii="Times New Roman" w:hAnsi="Times New Roman"/>
                <w:sz w:val="24"/>
                <w:szCs w:val="24"/>
              </w:rPr>
              <w:t>Хуснутдинова И.Н.</w:t>
            </w:r>
          </w:p>
        </w:tc>
        <w:tc>
          <w:tcPr>
            <w:tcW w:w="1044" w:type="dxa"/>
          </w:tcPr>
          <w:p w:rsidR="003B15EF" w:rsidRPr="00FB7E97" w:rsidRDefault="003B15EF" w:rsidP="003B15EF">
            <w:pPr>
              <w:pStyle w:val="af7"/>
              <w:rPr>
                <w:rFonts w:ascii="Times New Roman" w:hAnsi="Times New Roman"/>
                <w:sz w:val="24"/>
                <w:szCs w:val="24"/>
              </w:rPr>
            </w:pPr>
            <w:r w:rsidRPr="00FB7E97">
              <w:rPr>
                <w:rFonts w:ascii="Times New Roman" w:hAnsi="Times New Roman"/>
                <w:sz w:val="24"/>
                <w:szCs w:val="24"/>
              </w:rPr>
              <w:t>10</w:t>
            </w:r>
          </w:p>
        </w:tc>
        <w:tc>
          <w:tcPr>
            <w:tcW w:w="600" w:type="dxa"/>
          </w:tcPr>
          <w:p w:rsidR="003B15EF" w:rsidRPr="00FB7E97" w:rsidRDefault="003B15EF" w:rsidP="003B15EF">
            <w:pPr>
              <w:pStyle w:val="af7"/>
              <w:rPr>
                <w:rFonts w:ascii="Times New Roman" w:hAnsi="Times New Roman"/>
                <w:sz w:val="24"/>
                <w:szCs w:val="24"/>
              </w:rPr>
            </w:pPr>
            <w:r w:rsidRPr="00FB7E97">
              <w:rPr>
                <w:rFonts w:ascii="Times New Roman" w:hAnsi="Times New Roman"/>
                <w:sz w:val="24"/>
                <w:szCs w:val="24"/>
              </w:rPr>
              <w:t>5</w:t>
            </w:r>
          </w:p>
        </w:tc>
        <w:tc>
          <w:tcPr>
            <w:tcW w:w="334" w:type="dxa"/>
          </w:tcPr>
          <w:p w:rsidR="003B15EF" w:rsidRPr="00FB7E97" w:rsidRDefault="003B15EF" w:rsidP="003B15EF">
            <w:pPr>
              <w:pStyle w:val="af7"/>
              <w:rPr>
                <w:rFonts w:ascii="Times New Roman" w:hAnsi="Times New Roman"/>
                <w:sz w:val="24"/>
                <w:szCs w:val="24"/>
              </w:rPr>
            </w:pPr>
            <w:r w:rsidRPr="00FB7E97">
              <w:rPr>
                <w:rFonts w:ascii="Times New Roman" w:hAnsi="Times New Roman"/>
                <w:sz w:val="24"/>
                <w:szCs w:val="24"/>
              </w:rPr>
              <w:t xml:space="preserve">Высокий </w:t>
            </w:r>
          </w:p>
        </w:tc>
      </w:tr>
      <w:tr w:rsidR="003B15EF" w:rsidRPr="00FB7E97" w:rsidTr="003B15EF">
        <w:tc>
          <w:tcPr>
            <w:tcW w:w="540" w:type="dxa"/>
            <w:shd w:val="clear" w:color="auto" w:fill="auto"/>
          </w:tcPr>
          <w:p w:rsidR="003B15EF" w:rsidRPr="00FB7E97" w:rsidRDefault="003B15EF" w:rsidP="00AC6639">
            <w:pPr>
              <w:pStyle w:val="af7"/>
              <w:rPr>
                <w:rFonts w:ascii="Times New Roman" w:hAnsi="Times New Roman"/>
                <w:sz w:val="24"/>
                <w:szCs w:val="24"/>
              </w:rPr>
            </w:pPr>
            <w:r w:rsidRPr="00FB7E97">
              <w:rPr>
                <w:rFonts w:ascii="Times New Roman" w:hAnsi="Times New Roman"/>
                <w:sz w:val="24"/>
                <w:szCs w:val="24"/>
              </w:rPr>
              <w:t>2</w:t>
            </w:r>
          </w:p>
        </w:tc>
        <w:tc>
          <w:tcPr>
            <w:tcW w:w="1721" w:type="dxa"/>
          </w:tcPr>
          <w:p w:rsidR="003B15EF" w:rsidRPr="00FB7E97" w:rsidRDefault="003B15EF" w:rsidP="00AC6639">
            <w:pPr>
              <w:pStyle w:val="af7"/>
              <w:rPr>
                <w:rFonts w:ascii="Times New Roman" w:hAnsi="Times New Roman"/>
                <w:sz w:val="24"/>
                <w:szCs w:val="24"/>
              </w:rPr>
            </w:pPr>
            <w:r w:rsidRPr="00FB7E97">
              <w:rPr>
                <w:rFonts w:ascii="Times New Roman" w:hAnsi="Times New Roman"/>
                <w:sz w:val="24"/>
                <w:szCs w:val="24"/>
              </w:rPr>
              <w:t>Миргазов Рамиль</w:t>
            </w:r>
          </w:p>
        </w:tc>
        <w:tc>
          <w:tcPr>
            <w:tcW w:w="2126" w:type="dxa"/>
          </w:tcPr>
          <w:p w:rsidR="003B15EF" w:rsidRPr="00FB7E97" w:rsidRDefault="003B15EF" w:rsidP="00AC6639">
            <w:pPr>
              <w:pStyle w:val="af7"/>
              <w:rPr>
                <w:rFonts w:ascii="Times New Roman" w:hAnsi="Times New Roman"/>
                <w:sz w:val="24"/>
                <w:szCs w:val="24"/>
              </w:rPr>
            </w:pPr>
            <w:r w:rsidRPr="00FB7E97">
              <w:rPr>
                <w:rFonts w:ascii="Times New Roman" w:hAnsi="Times New Roman"/>
                <w:sz w:val="24"/>
                <w:szCs w:val="24"/>
              </w:rPr>
              <w:t xml:space="preserve">Физика </w:t>
            </w:r>
          </w:p>
        </w:tc>
        <w:tc>
          <w:tcPr>
            <w:tcW w:w="2835" w:type="dxa"/>
          </w:tcPr>
          <w:p w:rsidR="003B15EF" w:rsidRPr="00FB7E97" w:rsidRDefault="003B15EF" w:rsidP="00AC6639">
            <w:pPr>
              <w:pStyle w:val="af7"/>
              <w:rPr>
                <w:rFonts w:ascii="Times New Roman" w:hAnsi="Times New Roman"/>
                <w:sz w:val="24"/>
                <w:szCs w:val="24"/>
              </w:rPr>
            </w:pPr>
            <w:r w:rsidRPr="00FB7E97">
              <w:rPr>
                <w:rFonts w:ascii="Times New Roman" w:hAnsi="Times New Roman"/>
                <w:sz w:val="24"/>
                <w:szCs w:val="24"/>
              </w:rPr>
              <w:t>«История атомной бомбы»</w:t>
            </w:r>
          </w:p>
        </w:tc>
        <w:tc>
          <w:tcPr>
            <w:tcW w:w="1985" w:type="dxa"/>
          </w:tcPr>
          <w:p w:rsidR="003B15EF" w:rsidRPr="00FB7E97" w:rsidRDefault="003B15EF" w:rsidP="00AC6639">
            <w:pPr>
              <w:pStyle w:val="af7"/>
              <w:rPr>
                <w:rFonts w:ascii="Times New Roman" w:hAnsi="Times New Roman"/>
                <w:sz w:val="24"/>
                <w:szCs w:val="24"/>
              </w:rPr>
            </w:pPr>
            <w:r w:rsidRPr="00FB7E97">
              <w:rPr>
                <w:rFonts w:ascii="Times New Roman" w:hAnsi="Times New Roman"/>
                <w:sz w:val="24"/>
                <w:szCs w:val="24"/>
              </w:rPr>
              <w:t>Кашапова З.Х.</w:t>
            </w:r>
          </w:p>
        </w:tc>
        <w:tc>
          <w:tcPr>
            <w:tcW w:w="1044" w:type="dxa"/>
          </w:tcPr>
          <w:p w:rsidR="003B15EF" w:rsidRPr="00FB7E97" w:rsidRDefault="003B15EF" w:rsidP="003B15EF">
            <w:pPr>
              <w:pStyle w:val="af7"/>
              <w:rPr>
                <w:rFonts w:ascii="Times New Roman" w:hAnsi="Times New Roman"/>
                <w:sz w:val="24"/>
                <w:szCs w:val="24"/>
              </w:rPr>
            </w:pPr>
            <w:r w:rsidRPr="00FB7E97">
              <w:rPr>
                <w:rFonts w:ascii="Times New Roman" w:hAnsi="Times New Roman"/>
                <w:sz w:val="24"/>
                <w:szCs w:val="24"/>
              </w:rPr>
              <w:t>10</w:t>
            </w:r>
          </w:p>
        </w:tc>
        <w:tc>
          <w:tcPr>
            <w:tcW w:w="600" w:type="dxa"/>
          </w:tcPr>
          <w:p w:rsidR="003B15EF" w:rsidRPr="00FB7E97" w:rsidRDefault="003B15EF" w:rsidP="003B15EF">
            <w:pPr>
              <w:pStyle w:val="af7"/>
              <w:rPr>
                <w:rFonts w:ascii="Times New Roman" w:hAnsi="Times New Roman"/>
                <w:sz w:val="24"/>
                <w:szCs w:val="24"/>
              </w:rPr>
            </w:pPr>
            <w:r w:rsidRPr="00FB7E97">
              <w:rPr>
                <w:rFonts w:ascii="Times New Roman" w:hAnsi="Times New Roman"/>
                <w:sz w:val="24"/>
                <w:szCs w:val="24"/>
              </w:rPr>
              <w:t>5</w:t>
            </w:r>
          </w:p>
        </w:tc>
        <w:tc>
          <w:tcPr>
            <w:tcW w:w="334" w:type="dxa"/>
          </w:tcPr>
          <w:p w:rsidR="003B15EF" w:rsidRPr="00FB7E97" w:rsidRDefault="003B15EF" w:rsidP="003B15EF">
            <w:pPr>
              <w:pStyle w:val="af7"/>
              <w:rPr>
                <w:rFonts w:ascii="Times New Roman" w:hAnsi="Times New Roman"/>
                <w:sz w:val="24"/>
                <w:szCs w:val="24"/>
              </w:rPr>
            </w:pPr>
            <w:r w:rsidRPr="00FB7E97">
              <w:rPr>
                <w:rFonts w:ascii="Times New Roman" w:hAnsi="Times New Roman"/>
                <w:sz w:val="24"/>
                <w:szCs w:val="24"/>
              </w:rPr>
              <w:t xml:space="preserve">Высокий </w:t>
            </w:r>
          </w:p>
        </w:tc>
      </w:tr>
      <w:tr w:rsidR="003B15EF" w:rsidRPr="00FB7E97" w:rsidTr="003B15EF">
        <w:tc>
          <w:tcPr>
            <w:tcW w:w="540" w:type="dxa"/>
            <w:shd w:val="clear" w:color="auto" w:fill="auto"/>
          </w:tcPr>
          <w:p w:rsidR="003B15EF" w:rsidRPr="00FB7E97" w:rsidRDefault="003B15EF" w:rsidP="00AC6639">
            <w:pPr>
              <w:pStyle w:val="af7"/>
              <w:rPr>
                <w:rFonts w:ascii="Times New Roman" w:hAnsi="Times New Roman"/>
                <w:sz w:val="24"/>
                <w:szCs w:val="24"/>
              </w:rPr>
            </w:pPr>
            <w:r w:rsidRPr="00FB7E97">
              <w:rPr>
                <w:rFonts w:ascii="Times New Roman" w:hAnsi="Times New Roman"/>
                <w:sz w:val="24"/>
                <w:szCs w:val="24"/>
              </w:rPr>
              <w:t>3</w:t>
            </w:r>
          </w:p>
        </w:tc>
        <w:tc>
          <w:tcPr>
            <w:tcW w:w="1721" w:type="dxa"/>
          </w:tcPr>
          <w:p w:rsidR="003B15EF" w:rsidRPr="00FB7E97" w:rsidRDefault="003B15EF" w:rsidP="00AC6639">
            <w:pPr>
              <w:pStyle w:val="af7"/>
              <w:rPr>
                <w:rFonts w:ascii="Times New Roman" w:hAnsi="Times New Roman"/>
                <w:sz w:val="24"/>
                <w:szCs w:val="24"/>
              </w:rPr>
            </w:pPr>
            <w:r w:rsidRPr="00FB7E97">
              <w:rPr>
                <w:rFonts w:ascii="Times New Roman" w:hAnsi="Times New Roman"/>
                <w:sz w:val="24"/>
                <w:szCs w:val="24"/>
              </w:rPr>
              <w:t>Собиров Юсуф</w:t>
            </w:r>
          </w:p>
        </w:tc>
        <w:tc>
          <w:tcPr>
            <w:tcW w:w="2126" w:type="dxa"/>
          </w:tcPr>
          <w:p w:rsidR="003B15EF" w:rsidRPr="00FB7E97" w:rsidRDefault="003B15EF" w:rsidP="00AC6639">
            <w:pPr>
              <w:pStyle w:val="af7"/>
              <w:rPr>
                <w:rFonts w:ascii="Times New Roman" w:hAnsi="Times New Roman"/>
                <w:sz w:val="24"/>
                <w:szCs w:val="24"/>
              </w:rPr>
            </w:pPr>
            <w:r w:rsidRPr="00FB7E97">
              <w:rPr>
                <w:rFonts w:ascii="Times New Roman" w:hAnsi="Times New Roman"/>
                <w:sz w:val="24"/>
                <w:szCs w:val="24"/>
              </w:rPr>
              <w:t>Русский язык</w:t>
            </w:r>
          </w:p>
        </w:tc>
        <w:tc>
          <w:tcPr>
            <w:tcW w:w="2835" w:type="dxa"/>
          </w:tcPr>
          <w:p w:rsidR="003B15EF" w:rsidRPr="00FB7E97" w:rsidRDefault="003B15EF" w:rsidP="00AC6639">
            <w:pPr>
              <w:pStyle w:val="af7"/>
              <w:rPr>
                <w:rFonts w:ascii="Times New Roman" w:hAnsi="Times New Roman"/>
                <w:sz w:val="24"/>
                <w:szCs w:val="24"/>
              </w:rPr>
            </w:pPr>
            <w:r w:rsidRPr="00FB7E97">
              <w:rPr>
                <w:rFonts w:ascii="Times New Roman" w:hAnsi="Times New Roman"/>
                <w:sz w:val="24"/>
                <w:szCs w:val="24"/>
              </w:rPr>
              <w:t>«Этимология обозначение имен числительных в русском языке»</w:t>
            </w:r>
          </w:p>
        </w:tc>
        <w:tc>
          <w:tcPr>
            <w:tcW w:w="1985" w:type="dxa"/>
          </w:tcPr>
          <w:p w:rsidR="003B15EF" w:rsidRPr="00FB7E97" w:rsidRDefault="003B15EF" w:rsidP="00AC6639">
            <w:pPr>
              <w:pStyle w:val="af7"/>
              <w:rPr>
                <w:rFonts w:ascii="Times New Roman" w:hAnsi="Times New Roman"/>
                <w:sz w:val="24"/>
                <w:szCs w:val="24"/>
              </w:rPr>
            </w:pPr>
            <w:r w:rsidRPr="00FB7E97">
              <w:rPr>
                <w:rFonts w:ascii="Times New Roman" w:hAnsi="Times New Roman"/>
                <w:sz w:val="24"/>
                <w:szCs w:val="24"/>
              </w:rPr>
              <w:t>Мустафина Г.Г.</w:t>
            </w:r>
          </w:p>
        </w:tc>
        <w:tc>
          <w:tcPr>
            <w:tcW w:w="1044" w:type="dxa"/>
          </w:tcPr>
          <w:p w:rsidR="003B15EF" w:rsidRPr="00FB7E97" w:rsidRDefault="003B15EF" w:rsidP="003B15EF">
            <w:pPr>
              <w:pStyle w:val="af7"/>
              <w:rPr>
                <w:rFonts w:ascii="Times New Roman" w:hAnsi="Times New Roman"/>
                <w:sz w:val="24"/>
                <w:szCs w:val="24"/>
              </w:rPr>
            </w:pPr>
            <w:r w:rsidRPr="00FB7E97">
              <w:rPr>
                <w:rFonts w:ascii="Times New Roman" w:hAnsi="Times New Roman"/>
                <w:sz w:val="24"/>
                <w:szCs w:val="24"/>
              </w:rPr>
              <w:t>8</w:t>
            </w:r>
          </w:p>
        </w:tc>
        <w:tc>
          <w:tcPr>
            <w:tcW w:w="600" w:type="dxa"/>
          </w:tcPr>
          <w:p w:rsidR="003B15EF" w:rsidRPr="00FB7E97" w:rsidRDefault="003B15EF" w:rsidP="003B15EF">
            <w:pPr>
              <w:pStyle w:val="af7"/>
              <w:rPr>
                <w:rFonts w:ascii="Times New Roman" w:hAnsi="Times New Roman"/>
                <w:sz w:val="24"/>
                <w:szCs w:val="24"/>
              </w:rPr>
            </w:pPr>
            <w:r w:rsidRPr="00FB7E97">
              <w:rPr>
                <w:rFonts w:ascii="Times New Roman" w:hAnsi="Times New Roman"/>
                <w:sz w:val="24"/>
                <w:szCs w:val="24"/>
              </w:rPr>
              <w:t>4</w:t>
            </w:r>
          </w:p>
        </w:tc>
        <w:tc>
          <w:tcPr>
            <w:tcW w:w="334" w:type="dxa"/>
          </w:tcPr>
          <w:p w:rsidR="003B15EF" w:rsidRPr="00FB7E97" w:rsidRDefault="003B15EF" w:rsidP="003B15EF">
            <w:pPr>
              <w:pStyle w:val="af7"/>
              <w:rPr>
                <w:rFonts w:ascii="Times New Roman" w:hAnsi="Times New Roman"/>
                <w:sz w:val="24"/>
                <w:szCs w:val="24"/>
              </w:rPr>
            </w:pPr>
            <w:r w:rsidRPr="00FB7E97">
              <w:rPr>
                <w:rFonts w:ascii="Times New Roman" w:hAnsi="Times New Roman"/>
                <w:sz w:val="24"/>
                <w:szCs w:val="24"/>
              </w:rPr>
              <w:t>Повышенный</w:t>
            </w:r>
          </w:p>
        </w:tc>
      </w:tr>
      <w:tr w:rsidR="003B15EF" w:rsidRPr="00FB7E97" w:rsidTr="003B15EF">
        <w:tc>
          <w:tcPr>
            <w:tcW w:w="540" w:type="dxa"/>
            <w:shd w:val="clear" w:color="auto" w:fill="auto"/>
          </w:tcPr>
          <w:p w:rsidR="003B15EF" w:rsidRPr="00FB7E97" w:rsidRDefault="003B15EF" w:rsidP="00AC6639">
            <w:pPr>
              <w:pStyle w:val="af7"/>
              <w:rPr>
                <w:rFonts w:ascii="Times New Roman" w:hAnsi="Times New Roman"/>
                <w:sz w:val="24"/>
                <w:szCs w:val="24"/>
              </w:rPr>
            </w:pPr>
            <w:r w:rsidRPr="00FB7E97">
              <w:rPr>
                <w:rFonts w:ascii="Times New Roman" w:hAnsi="Times New Roman"/>
                <w:sz w:val="24"/>
                <w:szCs w:val="24"/>
              </w:rPr>
              <w:t>4</w:t>
            </w:r>
          </w:p>
        </w:tc>
        <w:tc>
          <w:tcPr>
            <w:tcW w:w="1721" w:type="dxa"/>
          </w:tcPr>
          <w:p w:rsidR="003B15EF" w:rsidRPr="00FB7E97" w:rsidRDefault="003B15EF" w:rsidP="00AC6639">
            <w:pPr>
              <w:pStyle w:val="af7"/>
              <w:rPr>
                <w:rFonts w:ascii="Times New Roman" w:hAnsi="Times New Roman"/>
                <w:sz w:val="24"/>
                <w:szCs w:val="24"/>
              </w:rPr>
            </w:pPr>
            <w:r w:rsidRPr="00FB7E97">
              <w:rPr>
                <w:rFonts w:ascii="Times New Roman" w:hAnsi="Times New Roman"/>
                <w:sz w:val="24"/>
                <w:szCs w:val="24"/>
              </w:rPr>
              <w:t>Исмагилов Илфат</w:t>
            </w:r>
          </w:p>
        </w:tc>
        <w:tc>
          <w:tcPr>
            <w:tcW w:w="2126" w:type="dxa"/>
          </w:tcPr>
          <w:p w:rsidR="003B15EF" w:rsidRPr="00FB7E97" w:rsidRDefault="003B15EF" w:rsidP="00AC6639">
            <w:pPr>
              <w:pStyle w:val="af7"/>
              <w:rPr>
                <w:rFonts w:ascii="Times New Roman" w:hAnsi="Times New Roman"/>
                <w:sz w:val="24"/>
                <w:szCs w:val="24"/>
              </w:rPr>
            </w:pPr>
            <w:r w:rsidRPr="00FB7E97">
              <w:rPr>
                <w:rFonts w:ascii="Times New Roman" w:hAnsi="Times New Roman"/>
                <w:sz w:val="24"/>
                <w:szCs w:val="24"/>
              </w:rPr>
              <w:t xml:space="preserve">История </w:t>
            </w:r>
          </w:p>
        </w:tc>
        <w:tc>
          <w:tcPr>
            <w:tcW w:w="2835" w:type="dxa"/>
          </w:tcPr>
          <w:p w:rsidR="003B15EF" w:rsidRPr="00FB7E97" w:rsidRDefault="003B15EF" w:rsidP="00AC6639">
            <w:pPr>
              <w:pStyle w:val="af7"/>
              <w:rPr>
                <w:rFonts w:ascii="Times New Roman" w:hAnsi="Times New Roman"/>
                <w:sz w:val="24"/>
                <w:szCs w:val="24"/>
              </w:rPr>
            </w:pPr>
            <w:r w:rsidRPr="00FB7E97">
              <w:rPr>
                <w:rFonts w:ascii="Times New Roman" w:hAnsi="Times New Roman"/>
                <w:sz w:val="24"/>
                <w:szCs w:val="24"/>
              </w:rPr>
              <w:t>«История с. Тубылгытау»</w:t>
            </w:r>
          </w:p>
        </w:tc>
        <w:tc>
          <w:tcPr>
            <w:tcW w:w="1985" w:type="dxa"/>
          </w:tcPr>
          <w:p w:rsidR="003B15EF" w:rsidRPr="00FB7E97" w:rsidRDefault="003B15EF" w:rsidP="00AC6639">
            <w:pPr>
              <w:pStyle w:val="af7"/>
              <w:rPr>
                <w:rFonts w:ascii="Times New Roman" w:hAnsi="Times New Roman"/>
                <w:sz w:val="24"/>
                <w:szCs w:val="24"/>
              </w:rPr>
            </w:pPr>
            <w:r w:rsidRPr="00FB7E97">
              <w:rPr>
                <w:rFonts w:ascii="Times New Roman" w:hAnsi="Times New Roman"/>
                <w:sz w:val="24"/>
                <w:szCs w:val="24"/>
              </w:rPr>
              <w:t>Хуснутдинова И.Н.</w:t>
            </w:r>
          </w:p>
        </w:tc>
        <w:tc>
          <w:tcPr>
            <w:tcW w:w="1044" w:type="dxa"/>
          </w:tcPr>
          <w:p w:rsidR="003B15EF" w:rsidRPr="00FB7E97" w:rsidRDefault="003B15EF" w:rsidP="003B15EF">
            <w:pPr>
              <w:pStyle w:val="af7"/>
              <w:rPr>
                <w:rFonts w:ascii="Times New Roman" w:hAnsi="Times New Roman"/>
                <w:sz w:val="24"/>
                <w:szCs w:val="24"/>
              </w:rPr>
            </w:pPr>
            <w:r w:rsidRPr="00FB7E97">
              <w:rPr>
                <w:rFonts w:ascii="Times New Roman" w:hAnsi="Times New Roman"/>
                <w:sz w:val="24"/>
                <w:szCs w:val="24"/>
              </w:rPr>
              <w:t>9</w:t>
            </w:r>
          </w:p>
        </w:tc>
        <w:tc>
          <w:tcPr>
            <w:tcW w:w="600" w:type="dxa"/>
          </w:tcPr>
          <w:p w:rsidR="003B15EF" w:rsidRPr="00FB7E97" w:rsidRDefault="003B15EF" w:rsidP="003B15EF">
            <w:pPr>
              <w:pStyle w:val="af7"/>
              <w:rPr>
                <w:rFonts w:ascii="Times New Roman" w:hAnsi="Times New Roman"/>
                <w:sz w:val="24"/>
                <w:szCs w:val="24"/>
              </w:rPr>
            </w:pPr>
            <w:r w:rsidRPr="00FB7E97">
              <w:rPr>
                <w:rFonts w:ascii="Times New Roman" w:hAnsi="Times New Roman"/>
                <w:sz w:val="24"/>
                <w:szCs w:val="24"/>
              </w:rPr>
              <w:t>4</w:t>
            </w:r>
          </w:p>
        </w:tc>
        <w:tc>
          <w:tcPr>
            <w:tcW w:w="334" w:type="dxa"/>
          </w:tcPr>
          <w:p w:rsidR="003B15EF" w:rsidRPr="00FB7E97" w:rsidRDefault="003B15EF" w:rsidP="003B15EF">
            <w:pPr>
              <w:pStyle w:val="af7"/>
              <w:rPr>
                <w:rFonts w:ascii="Times New Roman" w:hAnsi="Times New Roman"/>
                <w:sz w:val="24"/>
                <w:szCs w:val="24"/>
              </w:rPr>
            </w:pPr>
            <w:r w:rsidRPr="00FB7E97">
              <w:rPr>
                <w:rFonts w:ascii="Times New Roman" w:hAnsi="Times New Roman"/>
                <w:sz w:val="24"/>
                <w:szCs w:val="24"/>
              </w:rPr>
              <w:t>Повышенный</w:t>
            </w:r>
          </w:p>
        </w:tc>
      </w:tr>
    </w:tbl>
    <w:p w:rsidR="00B736BA" w:rsidRPr="00FB7E97" w:rsidRDefault="00B736BA" w:rsidP="00B736BA">
      <w:pPr>
        <w:spacing w:after="80" w:line="240" w:lineRule="auto"/>
        <w:jc w:val="center"/>
        <w:rPr>
          <w:rFonts w:ascii="Times New Roman" w:hAnsi="Times New Roman" w:cs="Times New Roman"/>
          <w:b/>
          <w:sz w:val="24"/>
          <w:szCs w:val="24"/>
        </w:rPr>
      </w:pPr>
    </w:p>
    <w:p w:rsidR="00D267A6" w:rsidRPr="00FB7E97" w:rsidRDefault="0050393D" w:rsidP="00111226">
      <w:pPr>
        <w:shd w:val="clear" w:color="auto" w:fill="FFFFFF"/>
        <w:spacing w:after="0" w:line="294" w:lineRule="atLeast"/>
        <w:jc w:val="center"/>
        <w:rPr>
          <w:rFonts w:ascii="Times New Roman" w:hAnsi="Times New Roman" w:cs="Times New Roman"/>
          <w:b/>
          <w:sz w:val="24"/>
          <w:szCs w:val="24"/>
        </w:rPr>
      </w:pPr>
      <w:r w:rsidRPr="00FB7E97">
        <w:rPr>
          <w:rFonts w:ascii="Times New Roman" w:hAnsi="Times New Roman" w:cs="Times New Roman"/>
          <w:b/>
          <w:sz w:val="24"/>
          <w:szCs w:val="24"/>
        </w:rPr>
        <w:t>Результат</w:t>
      </w:r>
      <w:r w:rsidR="003B15EF" w:rsidRPr="00FB7E97">
        <w:rPr>
          <w:rFonts w:ascii="Times New Roman" w:hAnsi="Times New Roman" w:cs="Times New Roman"/>
          <w:b/>
          <w:sz w:val="24"/>
          <w:szCs w:val="24"/>
        </w:rPr>
        <w:t xml:space="preserve"> выполнения и защиты итоговых индивидуальных проектных работ, обучающихся по программе семейное образование</w:t>
      </w:r>
    </w:p>
    <w:tbl>
      <w:tblPr>
        <w:tblStyle w:val="18"/>
        <w:tblW w:w="11057" w:type="dxa"/>
        <w:tblInd w:w="-856" w:type="dxa"/>
        <w:tblLayout w:type="fixed"/>
        <w:tblLook w:val="04A0" w:firstRow="1" w:lastRow="0" w:firstColumn="1" w:lastColumn="0" w:noHBand="0" w:noVBand="1"/>
      </w:tblPr>
      <w:tblGrid>
        <w:gridCol w:w="425"/>
        <w:gridCol w:w="1560"/>
        <w:gridCol w:w="1418"/>
        <w:gridCol w:w="2551"/>
        <w:gridCol w:w="1467"/>
        <w:gridCol w:w="1230"/>
        <w:gridCol w:w="1245"/>
        <w:gridCol w:w="1161"/>
      </w:tblGrid>
      <w:tr w:rsidR="003B15EF" w:rsidRPr="00FB7E97" w:rsidTr="003B15EF">
        <w:trPr>
          <w:trHeight w:val="276"/>
        </w:trPr>
        <w:tc>
          <w:tcPr>
            <w:tcW w:w="425" w:type="dxa"/>
            <w:vMerge w:val="restart"/>
          </w:tcPr>
          <w:p w:rsidR="003B15EF" w:rsidRPr="00FB7E97" w:rsidRDefault="003B15EF" w:rsidP="003B15EF">
            <w:pPr>
              <w:jc w:val="center"/>
              <w:rPr>
                <w:rFonts w:ascii="Times New Roman" w:hAnsi="Times New Roman" w:cs="Times New Roman"/>
                <w:sz w:val="24"/>
                <w:szCs w:val="24"/>
              </w:rPr>
            </w:pPr>
          </w:p>
          <w:p w:rsidR="003B15EF" w:rsidRPr="00FB7E97" w:rsidRDefault="003B15EF" w:rsidP="003B15EF">
            <w:pPr>
              <w:jc w:val="center"/>
              <w:rPr>
                <w:rFonts w:ascii="Times New Roman" w:hAnsi="Times New Roman" w:cs="Times New Roman"/>
                <w:sz w:val="24"/>
                <w:szCs w:val="24"/>
              </w:rPr>
            </w:pPr>
            <w:r w:rsidRPr="00FB7E97">
              <w:rPr>
                <w:rFonts w:ascii="Times New Roman" w:hAnsi="Times New Roman" w:cs="Times New Roman"/>
                <w:sz w:val="24"/>
                <w:szCs w:val="24"/>
              </w:rPr>
              <w:t>№п\п</w:t>
            </w:r>
          </w:p>
        </w:tc>
        <w:tc>
          <w:tcPr>
            <w:tcW w:w="1560" w:type="dxa"/>
            <w:vMerge w:val="restart"/>
          </w:tcPr>
          <w:p w:rsidR="003B15EF" w:rsidRPr="00FB7E97" w:rsidRDefault="003B15EF" w:rsidP="003B15EF">
            <w:pPr>
              <w:jc w:val="center"/>
              <w:rPr>
                <w:rFonts w:ascii="Times New Roman" w:hAnsi="Times New Roman" w:cs="Times New Roman"/>
                <w:sz w:val="24"/>
                <w:szCs w:val="24"/>
              </w:rPr>
            </w:pPr>
          </w:p>
          <w:p w:rsidR="003B15EF" w:rsidRPr="00FB7E97" w:rsidRDefault="003B15EF" w:rsidP="003B15EF">
            <w:pPr>
              <w:jc w:val="center"/>
              <w:rPr>
                <w:rFonts w:ascii="Times New Roman" w:hAnsi="Times New Roman" w:cs="Times New Roman"/>
                <w:sz w:val="24"/>
                <w:szCs w:val="24"/>
              </w:rPr>
            </w:pPr>
            <w:r w:rsidRPr="00FB7E97">
              <w:rPr>
                <w:rFonts w:ascii="Times New Roman" w:hAnsi="Times New Roman" w:cs="Times New Roman"/>
                <w:sz w:val="24"/>
                <w:szCs w:val="24"/>
              </w:rPr>
              <w:t>Ф.И. О. обучающихся</w:t>
            </w:r>
          </w:p>
        </w:tc>
        <w:tc>
          <w:tcPr>
            <w:tcW w:w="1418" w:type="dxa"/>
            <w:vMerge w:val="restart"/>
          </w:tcPr>
          <w:p w:rsidR="003B15EF" w:rsidRPr="00FB7E97" w:rsidRDefault="003B15EF" w:rsidP="003B15EF">
            <w:pPr>
              <w:jc w:val="center"/>
              <w:rPr>
                <w:rFonts w:ascii="Times New Roman" w:hAnsi="Times New Roman" w:cs="Times New Roman"/>
                <w:sz w:val="24"/>
                <w:szCs w:val="24"/>
              </w:rPr>
            </w:pPr>
          </w:p>
          <w:p w:rsidR="003B15EF" w:rsidRPr="00FB7E97" w:rsidRDefault="003B15EF" w:rsidP="003B15EF">
            <w:pPr>
              <w:jc w:val="center"/>
              <w:rPr>
                <w:rFonts w:ascii="Times New Roman" w:hAnsi="Times New Roman" w:cs="Times New Roman"/>
                <w:sz w:val="24"/>
                <w:szCs w:val="24"/>
              </w:rPr>
            </w:pPr>
            <w:r w:rsidRPr="00FB7E97">
              <w:rPr>
                <w:rFonts w:ascii="Times New Roman" w:hAnsi="Times New Roman" w:cs="Times New Roman"/>
                <w:sz w:val="24"/>
                <w:szCs w:val="24"/>
              </w:rPr>
              <w:t>Предмет</w:t>
            </w:r>
          </w:p>
        </w:tc>
        <w:tc>
          <w:tcPr>
            <w:tcW w:w="2551" w:type="dxa"/>
            <w:vMerge w:val="restart"/>
          </w:tcPr>
          <w:p w:rsidR="003B15EF" w:rsidRPr="00FB7E97" w:rsidRDefault="003B15EF" w:rsidP="003B15EF">
            <w:pPr>
              <w:jc w:val="center"/>
              <w:rPr>
                <w:rFonts w:ascii="Times New Roman" w:hAnsi="Times New Roman" w:cs="Times New Roman"/>
                <w:sz w:val="24"/>
                <w:szCs w:val="24"/>
              </w:rPr>
            </w:pPr>
          </w:p>
          <w:p w:rsidR="003B15EF" w:rsidRPr="00FB7E97" w:rsidRDefault="003B15EF" w:rsidP="003B15EF">
            <w:pPr>
              <w:jc w:val="center"/>
              <w:rPr>
                <w:rFonts w:ascii="Times New Roman" w:hAnsi="Times New Roman" w:cs="Times New Roman"/>
                <w:sz w:val="24"/>
                <w:szCs w:val="24"/>
              </w:rPr>
            </w:pPr>
            <w:r w:rsidRPr="00FB7E97">
              <w:rPr>
                <w:rFonts w:ascii="Times New Roman" w:hAnsi="Times New Roman" w:cs="Times New Roman"/>
                <w:sz w:val="24"/>
                <w:szCs w:val="24"/>
              </w:rPr>
              <w:t>Тема проектной работы</w:t>
            </w:r>
          </w:p>
        </w:tc>
        <w:tc>
          <w:tcPr>
            <w:tcW w:w="1467" w:type="dxa"/>
            <w:vMerge w:val="restart"/>
          </w:tcPr>
          <w:p w:rsidR="003B15EF" w:rsidRPr="00FB7E97" w:rsidRDefault="003B15EF" w:rsidP="003B15EF">
            <w:pPr>
              <w:jc w:val="center"/>
              <w:rPr>
                <w:rFonts w:ascii="Times New Roman" w:hAnsi="Times New Roman" w:cs="Times New Roman"/>
                <w:sz w:val="24"/>
                <w:szCs w:val="24"/>
              </w:rPr>
            </w:pPr>
          </w:p>
          <w:p w:rsidR="003B15EF" w:rsidRPr="00FB7E97" w:rsidRDefault="003B15EF" w:rsidP="003B15EF">
            <w:pPr>
              <w:jc w:val="center"/>
              <w:rPr>
                <w:rFonts w:ascii="Times New Roman" w:hAnsi="Times New Roman" w:cs="Times New Roman"/>
                <w:sz w:val="24"/>
                <w:szCs w:val="24"/>
              </w:rPr>
            </w:pPr>
            <w:r w:rsidRPr="00FB7E97">
              <w:rPr>
                <w:rFonts w:ascii="Times New Roman" w:hAnsi="Times New Roman" w:cs="Times New Roman"/>
                <w:sz w:val="24"/>
                <w:szCs w:val="24"/>
              </w:rPr>
              <w:t>Руководитель проекта</w:t>
            </w:r>
          </w:p>
        </w:tc>
        <w:tc>
          <w:tcPr>
            <w:tcW w:w="1230" w:type="dxa"/>
            <w:vMerge w:val="restart"/>
          </w:tcPr>
          <w:p w:rsidR="003B15EF" w:rsidRPr="00FB7E97" w:rsidRDefault="003B15EF" w:rsidP="003B15EF">
            <w:pPr>
              <w:jc w:val="center"/>
              <w:rPr>
                <w:rFonts w:ascii="Times New Roman" w:hAnsi="Times New Roman" w:cs="Times New Roman"/>
                <w:sz w:val="24"/>
                <w:szCs w:val="24"/>
              </w:rPr>
            </w:pPr>
          </w:p>
          <w:p w:rsidR="003B15EF" w:rsidRPr="00FB7E97" w:rsidRDefault="003B15EF" w:rsidP="003B15EF">
            <w:pPr>
              <w:jc w:val="center"/>
              <w:rPr>
                <w:rFonts w:ascii="Times New Roman" w:hAnsi="Times New Roman" w:cs="Times New Roman"/>
                <w:sz w:val="24"/>
                <w:szCs w:val="24"/>
              </w:rPr>
            </w:pPr>
            <w:r w:rsidRPr="00FB7E97">
              <w:rPr>
                <w:rFonts w:ascii="Times New Roman" w:hAnsi="Times New Roman" w:cs="Times New Roman"/>
                <w:sz w:val="24"/>
                <w:szCs w:val="24"/>
              </w:rPr>
              <w:t>Итоговый бал</w:t>
            </w:r>
          </w:p>
        </w:tc>
        <w:tc>
          <w:tcPr>
            <w:tcW w:w="1245" w:type="dxa"/>
            <w:vMerge w:val="restart"/>
          </w:tcPr>
          <w:p w:rsidR="003B15EF" w:rsidRPr="00FB7E97" w:rsidRDefault="003B15EF" w:rsidP="003B15EF">
            <w:pPr>
              <w:jc w:val="center"/>
              <w:rPr>
                <w:rFonts w:ascii="Times New Roman" w:hAnsi="Times New Roman" w:cs="Times New Roman"/>
                <w:sz w:val="24"/>
                <w:szCs w:val="24"/>
              </w:rPr>
            </w:pPr>
          </w:p>
          <w:p w:rsidR="003B15EF" w:rsidRPr="00FB7E97" w:rsidRDefault="003B15EF" w:rsidP="003B15EF">
            <w:pPr>
              <w:jc w:val="center"/>
              <w:rPr>
                <w:rFonts w:ascii="Times New Roman" w:hAnsi="Times New Roman" w:cs="Times New Roman"/>
                <w:sz w:val="24"/>
                <w:szCs w:val="24"/>
              </w:rPr>
            </w:pPr>
            <w:r w:rsidRPr="00FB7E97">
              <w:rPr>
                <w:rFonts w:ascii="Times New Roman" w:hAnsi="Times New Roman" w:cs="Times New Roman"/>
                <w:sz w:val="24"/>
                <w:szCs w:val="24"/>
              </w:rPr>
              <w:t xml:space="preserve">Оценка </w:t>
            </w:r>
          </w:p>
        </w:tc>
        <w:tc>
          <w:tcPr>
            <w:tcW w:w="1161" w:type="dxa"/>
            <w:vMerge w:val="restart"/>
          </w:tcPr>
          <w:p w:rsidR="003B15EF" w:rsidRPr="00FB7E97" w:rsidRDefault="003B15EF">
            <w:pPr>
              <w:rPr>
                <w:rFonts w:ascii="Times New Roman" w:hAnsi="Times New Roman" w:cs="Times New Roman"/>
                <w:sz w:val="24"/>
                <w:szCs w:val="24"/>
              </w:rPr>
            </w:pPr>
          </w:p>
          <w:p w:rsidR="003B15EF" w:rsidRPr="00FB7E97" w:rsidRDefault="003B15EF" w:rsidP="003B15EF">
            <w:pPr>
              <w:jc w:val="center"/>
              <w:rPr>
                <w:rFonts w:ascii="Times New Roman" w:hAnsi="Times New Roman" w:cs="Times New Roman"/>
                <w:sz w:val="24"/>
                <w:szCs w:val="24"/>
              </w:rPr>
            </w:pPr>
            <w:r w:rsidRPr="00FB7E97">
              <w:rPr>
                <w:rFonts w:ascii="Times New Roman" w:hAnsi="Times New Roman" w:cs="Times New Roman"/>
                <w:sz w:val="24"/>
                <w:szCs w:val="24"/>
              </w:rPr>
              <w:t xml:space="preserve">Уровень </w:t>
            </w:r>
          </w:p>
        </w:tc>
      </w:tr>
      <w:tr w:rsidR="003B15EF" w:rsidRPr="00FB7E97" w:rsidTr="003B15EF">
        <w:trPr>
          <w:cantSplit/>
          <w:trHeight w:val="673"/>
        </w:trPr>
        <w:tc>
          <w:tcPr>
            <w:tcW w:w="425" w:type="dxa"/>
            <w:vMerge/>
          </w:tcPr>
          <w:p w:rsidR="003B15EF" w:rsidRPr="00FB7E97" w:rsidRDefault="003B15EF" w:rsidP="003B15EF">
            <w:pPr>
              <w:jc w:val="center"/>
              <w:rPr>
                <w:rFonts w:ascii="Times New Roman" w:hAnsi="Times New Roman" w:cs="Times New Roman"/>
                <w:sz w:val="24"/>
                <w:szCs w:val="24"/>
              </w:rPr>
            </w:pPr>
          </w:p>
        </w:tc>
        <w:tc>
          <w:tcPr>
            <w:tcW w:w="1560" w:type="dxa"/>
            <w:vMerge/>
          </w:tcPr>
          <w:p w:rsidR="003B15EF" w:rsidRPr="00FB7E97" w:rsidRDefault="003B15EF" w:rsidP="003B15EF">
            <w:pPr>
              <w:jc w:val="center"/>
              <w:rPr>
                <w:rFonts w:ascii="Times New Roman" w:hAnsi="Times New Roman" w:cs="Times New Roman"/>
                <w:sz w:val="24"/>
                <w:szCs w:val="24"/>
              </w:rPr>
            </w:pPr>
          </w:p>
        </w:tc>
        <w:tc>
          <w:tcPr>
            <w:tcW w:w="1418" w:type="dxa"/>
            <w:vMerge/>
          </w:tcPr>
          <w:p w:rsidR="003B15EF" w:rsidRPr="00FB7E97" w:rsidRDefault="003B15EF" w:rsidP="003B15EF">
            <w:pPr>
              <w:jc w:val="center"/>
              <w:rPr>
                <w:rFonts w:ascii="Times New Roman" w:hAnsi="Times New Roman" w:cs="Times New Roman"/>
                <w:sz w:val="24"/>
                <w:szCs w:val="24"/>
              </w:rPr>
            </w:pPr>
          </w:p>
        </w:tc>
        <w:tc>
          <w:tcPr>
            <w:tcW w:w="2551" w:type="dxa"/>
            <w:vMerge/>
          </w:tcPr>
          <w:p w:rsidR="003B15EF" w:rsidRPr="00FB7E97" w:rsidRDefault="003B15EF" w:rsidP="003B15EF">
            <w:pPr>
              <w:jc w:val="center"/>
              <w:rPr>
                <w:rFonts w:ascii="Times New Roman" w:hAnsi="Times New Roman" w:cs="Times New Roman"/>
                <w:sz w:val="24"/>
                <w:szCs w:val="24"/>
              </w:rPr>
            </w:pPr>
          </w:p>
        </w:tc>
        <w:tc>
          <w:tcPr>
            <w:tcW w:w="1467" w:type="dxa"/>
            <w:vMerge/>
          </w:tcPr>
          <w:p w:rsidR="003B15EF" w:rsidRPr="00FB7E97" w:rsidRDefault="003B15EF" w:rsidP="003B15EF">
            <w:pPr>
              <w:jc w:val="center"/>
              <w:rPr>
                <w:rFonts w:ascii="Times New Roman" w:hAnsi="Times New Roman" w:cs="Times New Roman"/>
                <w:sz w:val="24"/>
                <w:szCs w:val="24"/>
              </w:rPr>
            </w:pPr>
          </w:p>
        </w:tc>
        <w:tc>
          <w:tcPr>
            <w:tcW w:w="1230" w:type="dxa"/>
            <w:vMerge/>
          </w:tcPr>
          <w:p w:rsidR="003B15EF" w:rsidRPr="00FB7E97" w:rsidRDefault="003B15EF" w:rsidP="003B15EF">
            <w:pPr>
              <w:jc w:val="center"/>
              <w:rPr>
                <w:rFonts w:ascii="Times New Roman" w:hAnsi="Times New Roman" w:cs="Times New Roman"/>
                <w:sz w:val="24"/>
                <w:szCs w:val="24"/>
              </w:rPr>
            </w:pPr>
          </w:p>
        </w:tc>
        <w:tc>
          <w:tcPr>
            <w:tcW w:w="1245" w:type="dxa"/>
            <w:vMerge/>
          </w:tcPr>
          <w:p w:rsidR="003B15EF" w:rsidRPr="00FB7E97" w:rsidRDefault="003B15EF" w:rsidP="003B15EF">
            <w:pPr>
              <w:jc w:val="center"/>
              <w:rPr>
                <w:rFonts w:ascii="Times New Roman" w:hAnsi="Times New Roman" w:cs="Times New Roman"/>
                <w:sz w:val="24"/>
                <w:szCs w:val="24"/>
              </w:rPr>
            </w:pPr>
          </w:p>
        </w:tc>
        <w:tc>
          <w:tcPr>
            <w:tcW w:w="1161" w:type="dxa"/>
            <w:vMerge/>
          </w:tcPr>
          <w:p w:rsidR="003B15EF" w:rsidRPr="00FB7E97" w:rsidRDefault="003B15EF" w:rsidP="003B15EF">
            <w:pPr>
              <w:jc w:val="center"/>
              <w:rPr>
                <w:rFonts w:ascii="Times New Roman" w:hAnsi="Times New Roman" w:cs="Times New Roman"/>
                <w:sz w:val="24"/>
                <w:szCs w:val="24"/>
              </w:rPr>
            </w:pPr>
          </w:p>
        </w:tc>
      </w:tr>
      <w:tr w:rsidR="003B15EF" w:rsidRPr="00FB7E97" w:rsidTr="003B15EF">
        <w:trPr>
          <w:cantSplit/>
          <w:trHeight w:val="405"/>
        </w:trPr>
        <w:tc>
          <w:tcPr>
            <w:tcW w:w="425" w:type="dxa"/>
          </w:tcPr>
          <w:p w:rsidR="003B15EF" w:rsidRPr="00FB7E97" w:rsidRDefault="003B15EF" w:rsidP="003B15EF">
            <w:pPr>
              <w:jc w:val="center"/>
              <w:rPr>
                <w:rFonts w:ascii="Times New Roman" w:hAnsi="Times New Roman" w:cs="Times New Roman"/>
                <w:sz w:val="24"/>
                <w:szCs w:val="24"/>
              </w:rPr>
            </w:pPr>
            <w:r w:rsidRPr="00FB7E97">
              <w:rPr>
                <w:rFonts w:ascii="Times New Roman" w:hAnsi="Times New Roman"/>
                <w:sz w:val="24"/>
                <w:szCs w:val="24"/>
              </w:rPr>
              <w:t>1</w:t>
            </w:r>
          </w:p>
        </w:tc>
        <w:tc>
          <w:tcPr>
            <w:tcW w:w="1560" w:type="dxa"/>
          </w:tcPr>
          <w:p w:rsidR="003B15EF" w:rsidRPr="00FB7E97" w:rsidRDefault="003B15EF" w:rsidP="003B15EF">
            <w:pPr>
              <w:rPr>
                <w:rFonts w:ascii="Times New Roman" w:hAnsi="Times New Roman" w:cs="Times New Roman"/>
                <w:sz w:val="24"/>
                <w:szCs w:val="24"/>
              </w:rPr>
            </w:pPr>
            <w:r w:rsidRPr="00FB7E97">
              <w:rPr>
                <w:rFonts w:ascii="Times New Roman" w:hAnsi="Times New Roman"/>
                <w:sz w:val="24"/>
                <w:szCs w:val="24"/>
              </w:rPr>
              <w:t xml:space="preserve">Исламова Исламия </w:t>
            </w:r>
          </w:p>
        </w:tc>
        <w:tc>
          <w:tcPr>
            <w:tcW w:w="1418" w:type="dxa"/>
          </w:tcPr>
          <w:p w:rsidR="003B15EF" w:rsidRPr="00FB7E97" w:rsidRDefault="003B15EF" w:rsidP="003B15EF">
            <w:pPr>
              <w:rPr>
                <w:rFonts w:ascii="Times New Roman" w:hAnsi="Times New Roman" w:cs="Times New Roman"/>
                <w:sz w:val="24"/>
                <w:szCs w:val="24"/>
              </w:rPr>
            </w:pPr>
            <w:r w:rsidRPr="00FB7E97">
              <w:rPr>
                <w:rFonts w:ascii="Times New Roman" w:hAnsi="Times New Roman"/>
                <w:sz w:val="24"/>
                <w:szCs w:val="24"/>
              </w:rPr>
              <w:t>ОБЖ</w:t>
            </w:r>
          </w:p>
        </w:tc>
        <w:tc>
          <w:tcPr>
            <w:tcW w:w="2551" w:type="dxa"/>
          </w:tcPr>
          <w:p w:rsidR="003B15EF" w:rsidRPr="00FB7E97" w:rsidRDefault="003B15EF" w:rsidP="003B15EF">
            <w:pPr>
              <w:rPr>
                <w:rFonts w:ascii="Times New Roman" w:hAnsi="Times New Roman" w:cs="Times New Roman"/>
                <w:sz w:val="24"/>
                <w:szCs w:val="24"/>
              </w:rPr>
            </w:pPr>
            <w:r w:rsidRPr="00FB7E97">
              <w:rPr>
                <w:rFonts w:ascii="Times New Roman" w:hAnsi="Times New Roman"/>
                <w:color w:val="000000"/>
                <w:sz w:val="24"/>
                <w:szCs w:val="24"/>
                <w:shd w:val="clear" w:color="auto" w:fill="FFFFFF"/>
              </w:rPr>
              <w:t>«Гаджеты: зависимость или необходимость в современном мире?»</w:t>
            </w:r>
          </w:p>
        </w:tc>
        <w:tc>
          <w:tcPr>
            <w:tcW w:w="1467" w:type="dxa"/>
          </w:tcPr>
          <w:p w:rsidR="003B15EF" w:rsidRPr="00FB7E97" w:rsidRDefault="003B15EF" w:rsidP="003B15EF">
            <w:pPr>
              <w:rPr>
                <w:rFonts w:ascii="Times New Roman" w:hAnsi="Times New Roman" w:cs="Times New Roman"/>
                <w:sz w:val="24"/>
                <w:szCs w:val="24"/>
              </w:rPr>
            </w:pPr>
            <w:r w:rsidRPr="00FB7E97">
              <w:rPr>
                <w:rFonts w:ascii="Times New Roman" w:hAnsi="Times New Roman"/>
                <w:sz w:val="24"/>
                <w:szCs w:val="24"/>
              </w:rPr>
              <w:t>Сафарова Л.Г.</w:t>
            </w:r>
          </w:p>
        </w:tc>
        <w:tc>
          <w:tcPr>
            <w:tcW w:w="1230" w:type="dxa"/>
          </w:tcPr>
          <w:p w:rsidR="003B15EF" w:rsidRPr="00FB7E97" w:rsidRDefault="003B15EF" w:rsidP="003B15EF">
            <w:pPr>
              <w:rPr>
                <w:rFonts w:ascii="Times New Roman" w:hAnsi="Times New Roman" w:cs="Times New Roman"/>
                <w:sz w:val="24"/>
                <w:szCs w:val="24"/>
              </w:rPr>
            </w:pPr>
            <w:r w:rsidRPr="00FB7E97">
              <w:rPr>
                <w:rFonts w:ascii="Times New Roman" w:hAnsi="Times New Roman" w:cs="Times New Roman"/>
                <w:sz w:val="24"/>
                <w:szCs w:val="24"/>
              </w:rPr>
              <w:t>10</w:t>
            </w:r>
          </w:p>
        </w:tc>
        <w:tc>
          <w:tcPr>
            <w:tcW w:w="1245" w:type="dxa"/>
          </w:tcPr>
          <w:p w:rsidR="003B15EF" w:rsidRPr="00FB7E97" w:rsidRDefault="003B15EF" w:rsidP="003B15EF">
            <w:pPr>
              <w:rPr>
                <w:rFonts w:ascii="Times New Roman" w:hAnsi="Times New Roman" w:cs="Times New Roman"/>
                <w:sz w:val="24"/>
                <w:szCs w:val="24"/>
              </w:rPr>
            </w:pPr>
            <w:r w:rsidRPr="00FB7E97">
              <w:rPr>
                <w:rFonts w:ascii="Times New Roman" w:hAnsi="Times New Roman" w:cs="Times New Roman"/>
                <w:sz w:val="24"/>
                <w:szCs w:val="24"/>
              </w:rPr>
              <w:t>5</w:t>
            </w:r>
          </w:p>
        </w:tc>
        <w:tc>
          <w:tcPr>
            <w:tcW w:w="1161" w:type="dxa"/>
          </w:tcPr>
          <w:p w:rsidR="003B15EF" w:rsidRPr="00FB7E97" w:rsidRDefault="003B15EF" w:rsidP="003B15EF">
            <w:pPr>
              <w:rPr>
                <w:rFonts w:ascii="Times New Roman" w:hAnsi="Times New Roman" w:cs="Times New Roman"/>
                <w:sz w:val="24"/>
                <w:szCs w:val="24"/>
              </w:rPr>
            </w:pPr>
            <w:r w:rsidRPr="00FB7E97">
              <w:rPr>
                <w:rFonts w:ascii="Times New Roman" w:hAnsi="Times New Roman" w:cs="Times New Roman"/>
                <w:sz w:val="24"/>
                <w:szCs w:val="24"/>
              </w:rPr>
              <w:t xml:space="preserve">Высокий </w:t>
            </w:r>
          </w:p>
        </w:tc>
      </w:tr>
      <w:tr w:rsidR="003B15EF" w:rsidRPr="00FB7E97" w:rsidTr="003B15EF">
        <w:trPr>
          <w:cantSplit/>
          <w:trHeight w:val="405"/>
        </w:trPr>
        <w:tc>
          <w:tcPr>
            <w:tcW w:w="425" w:type="dxa"/>
          </w:tcPr>
          <w:p w:rsidR="003B15EF" w:rsidRPr="00FB7E97" w:rsidRDefault="003B15EF" w:rsidP="003B15EF">
            <w:pPr>
              <w:jc w:val="center"/>
              <w:rPr>
                <w:rFonts w:ascii="Times New Roman" w:hAnsi="Times New Roman" w:cs="Times New Roman"/>
                <w:sz w:val="24"/>
                <w:szCs w:val="24"/>
              </w:rPr>
            </w:pPr>
            <w:r w:rsidRPr="00FB7E97">
              <w:rPr>
                <w:rFonts w:ascii="Times New Roman" w:hAnsi="Times New Roman"/>
                <w:sz w:val="24"/>
                <w:szCs w:val="24"/>
              </w:rPr>
              <w:t>2</w:t>
            </w:r>
          </w:p>
        </w:tc>
        <w:tc>
          <w:tcPr>
            <w:tcW w:w="1560" w:type="dxa"/>
          </w:tcPr>
          <w:p w:rsidR="003B15EF" w:rsidRPr="00FB7E97" w:rsidRDefault="003B15EF" w:rsidP="003B15EF">
            <w:pPr>
              <w:rPr>
                <w:rFonts w:ascii="Times New Roman" w:hAnsi="Times New Roman" w:cs="Times New Roman"/>
                <w:sz w:val="24"/>
                <w:szCs w:val="24"/>
              </w:rPr>
            </w:pPr>
            <w:r w:rsidRPr="00FB7E97">
              <w:rPr>
                <w:rFonts w:ascii="Times New Roman" w:hAnsi="Times New Roman"/>
                <w:sz w:val="24"/>
                <w:szCs w:val="24"/>
              </w:rPr>
              <w:t>Егоров Рулан</w:t>
            </w:r>
          </w:p>
        </w:tc>
        <w:tc>
          <w:tcPr>
            <w:tcW w:w="1418" w:type="dxa"/>
          </w:tcPr>
          <w:p w:rsidR="003B15EF" w:rsidRPr="00FB7E97" w:rsidRDefault="003B15EF" w:rsidP="003B15EF">
            <w:pPr>
              <w:rPr>
                <w:rFonts w:ascii="Times New Roman" w:hAnsi="Times New Roman" w:cs="Times New Roman"/>
                <w:sz w:val="24"/>
                <w:szCs w:val="24"/>
              </w:rPr>
            </w:pPr>
            <w:r w:rsidRPr="00FB7E97">
              <w:rPr>
                <w:rFonts w:ascii="Times New Roman" w:hAnsi="Times New Roman"/>
                <w:sz w:val="24"/>
                <w:szCs w:val="24"/>
              </w:rPr>
              <w:t>ОБЖ</w:t>
            </w:r>
          </w:p>
        </w:tc>
        <w:tc>
          <w:tcPr>
            <w:tcW w:w="2551" w:type="dxa"/>
          </w:tcPr>
          <w:p w:rsidR="003B15EF" w:rsidRPr="00FB7E97" w:rsidRDefault="003B15EF" w:rsidP="003B15EF">
            <w:pPr>
              <w:rPr>
                <w:rFonts w:ascii="Times New Roman" w:hAnsi="Times New Roman" w:cs="Times New Roman"/>
                <w:sz w:val="24"/>
                <w:szCs w:val="24"/>
              </w:rPr>
            </w:pPr>
            <w:r w:rsidRPr="00FB7E97">
              <w:rPr>
                <w:rFonts w:ascii="Times New Roman" w:hAnsi="Times New Roman"/>
                <w:color w:val="222222"/>
                <w:sz w:val="24"/>
                <w:szCs w:val="24"/>
                <w:shd w:val="clear" w:color="auto" w:fill="FFFFFF"/>
              </w:rPr>
              <w:t>«Служба в армии – защита Отечества»</w:t>
            </w:r>
          </w:p>
        </w:tc>
        <w:tc>
          <w:tcPr>
            <w:tcW w:w="1467" w:type="dxa"/>
          </w:tcPr>
          <w:p w:rsidR="003B15EF" w:rsidRPr="00FB7E97" w:rsidRDefault="003B15EF" w:rsidP="003B15EF">
            <w:pPr>
              <w:rPr>
                <w:rFonts w:ascii="Times New Roman" w:hAnsi="Times New Roman" w:cs="Times New Roman"/>
                <w:sz w:val="24"/>
                <w:szCs w:val="24"/>
              </w:rPr>
            </w:pPr>
            <w:r w:rsidRPr="00FB7E97">
              <w:rPr>
                <w:rFonts w:ascii="Times New Roman" w:hAnsi="Times New Roman"/>
                <w:sz w:val="24"/>
                <w:szCs w:val="24"/>
              </w:rPr>
              <w:t>Сафарова Л.Г..</w:t>
            </w:r>
          </w:p>
        </w:tc>
        <w:tc>
          <w:tcPr>
            <w:tcW w:w="1230" w:type="dxa"/>
          </w:tcPr>
          <w:p w:rsidR="003B15EF" w:rsidRPr="00FB7E97" w:rsidRDefault="003B15EF" w:rsidP="003B15EF">
            <w:pPr>
              <w:rPr>
                <w:rFonts w:ascii="Times New Roman" w:hAnsi="Times New Roman" w:cs="Times New Roman"/>
                <w:sz w:val="24"/>
                <w:szCs w:val="24"/>
              </w:rPr>
            </w:pPr>
            <w:r w:rsidRPr="00FB7E97">
              <w:rPr>
                <w:rFonts w:ascii="Times New Roman" w:hAnsi="Times New Roman" w:cs="Times New Roman"/>
                <w:sz w:val="24"/>
                <w:szCs w:val="24"/>
              </w:rPr>
              <w:t>10</w:t>
            </w:r>
          </w:p>
        </w:tc>
        <w:tc>
          <w:tcPr>
            <w:tcW w:w="1245" w:type="dxa"/>
          </w:tcPr>
          <w:p w:rsidR="003B15EF" w:rsidRPr="00FB7E97" w:rsidRDefault="003B15EF" w:rsidP="003B15EF">
            <w:pPr>
              <w:rPr>
                <w:rFonts w:ascii="Times New Roman" w:hAnsi="Times New Roman" w:cs="Times New Roman"/>
                <w:sz w:val="24"/>
                <w:szCs w:val="24"/>
              </w:rPr>
            </w:pPr>
            <w:r w:rsidRPr="00FB7E97">
              <w:rPr>
                <w:rFonts w:ascii="Times New Roman" w:hAnsi="Times New Roman" w:cs="Times New Roman"/>
                <w:sz w:val="24"/>
                <w:szCs w:val="24"/>
              </w:rPr>
              <w:t>5</w:t>
            </w:r>
          </w:p>
        </w:tc>
        <w:tc>
          <w:tcPr>
            <w:tcW w:w="1161" w:type="dxa"/>
          </w:tcPr>
          <w:p w:rsidR="003B15EF" w:rsidRPr="00FB7E97" w:rsidRDefault="003B15EF" w:rsidP="003B15EF">
            <w:pPr>
              <w:rPr>
                <w:rFonts w:ascii="Times New Roman" w:hAnsi="Times New Roman" w:cs="Times New Roman"/>
                <w:sz w:val="24"/>
                <w:szCs w:val="24"/>
              </w:rPr>
            </w:pPr>
            <w:r w:rsidRPr="00FB7E97">
              <w:rPr>
                <w:rFonts w:ascii="Times New Roman" w:hAnsi="Times New Roman" w:cs="Times New Roman"/>
                <w:sz w:val="24"/>
                <w:szCs w:val="24"/>
              </w:rPr>
              <w:t>Высокий</w:t>
            </w:r>
          </w:p>
        </w:tc>
      </w:tr>
      <w:tr w:rsidR="003B15EF" w:rsidRPr="00FB7E97" w:rsidTr="003B15EF">
        <w:trPr>
          <w:cantSplit/>
          <w:trHeight w:val="405"/>
        </w:trPr>
        <w:tc>
          <w:tcPr>
            <w:tcW w:w="425" w:type="dxa"/>
          </w:tcPr>
          <w:p w:rsidR="003B15EF" w:rsidRPr="00FB7E97" w:rsidRDefault="003B15EF" w:rsidP="003B15EF">
            <w:pPr>
              <w:jc w:val="center"/>
              <w:rPr>
                <w:rFonts w:ascii="Times New Roman" w:hAnsi="Times New Roman"/>
                <w:sz w:val="24"/>
                <w:szCs w:val="24"/>
                <w:lang w:val="tt-RU"/>
              </w:rPr>
            </w:pPr>
            <w:r w:rsidRPr="00FB7E97">
              <w:rPr>
                <w:rFonts w:ascii="Times New Roman" w:hAnsi="Times New Roman"/>
                <w:sz w:val="24"/>
                <w:szCs w:val="24"/>
              </w:rPr>
              <w:t>3</w:t>
            </w:r>
          </w:p>
        </w:tc>
        <w:tc>
          <w:tcPr>
            <w:tcW w:w="1560" w:type="dxa"/>
          </w:tcPr>
          <w:p w:rsidR="003B15EF" w:rsidRPr="00FB7E97" w:rsidRDefault="003B15EF" w:rsidP="003B15EF">
            <w:pPr>
              <w:rPr>
                <w:rFonts w:ascii="Times New Roman" w:hAnsi="Times New Roman"/>
                <w:sz w:val="24"/>
                <w:szCs w:val="24"/>
              </w:rPr>
            </w:pPr>
            <w:r w:rsidRPr="00FB7E97">
              <w:rPr>
                <w:rFonts w:ascii="Times New Roman" w:hAnsi="Times New Roman"/>
                <w:sz w:val="24"/>
                <w:szCs w:val="24"/>
              </w:rPr>
              <w:t>Мисбахова Лейсан</w:t>
            </w:r>
          </w:p>
        </w:tc>
        <w:tc>
          <w:tcPr>
            <w:tcW w:w="1418" w:type="dxa"/>
          </w:tcPr>
          <w:p w:rsidR="003B15EF" w:rsidRPr="00FB7E97" w:rsidRDefault="003B15EF" w:rsidP="003B15EF">
            <w:pPr>
              <w:rPr>
                <w:rFonts w:ascii="Times New Roman" w:hAnsi="Times New Roman"/>
                <w:sz w:val="24"/>
                <w:szCs w:val="24"/>
              </w:rPr>
            </w:pPr>
            <w:r w:rsidRPr="00FB7E97">
              <w:rPr>
                <w:rFonts w:ascii="Times New Roman" w:hAnsi="Times New Roman"/>
                <w:sz w:val="24"/>
                <w:szCs w:val="24"/>
              </w:rPr>
              <w:t xml:space="preserve">Технология </w:t>
            </w:r>
          </w:p>
        </w:tc>
        <w:tc>
          <w:tcPr>
            <w:tcW w:w="2551" w:type="dxa"/>
          </w:tcPr>
          <w:p w:rsidR="003B15EF" w:rsidRPr="00FB7E97" w:rsidRDefault="003B15EF" w:rsidP="003B15EF">
            <w:pPr>
              <w:rPr>
                <w:rFonts w:ascii="Times New Roman" w:hAnsi="Times New Roman"/>
                <w:sz w:val="24"/>
                <w:szCs w:val="24"/>
                <w:lang w:val="tt-RU"/>
              </w:rPr>
            </w:pPr>
            <w:r w:rsidRPr="00FB7E97">
              <w:rPr>
                <w:rFonts w:ascii="Times New Roman" w:hAnsi="Times New Roman"/>
                <w:color w:val="000000"/>
                <w:sz w:val="24"/>
                <w:szCs w:val="24"/>
                <w:shd w:val="clear" w:color="auto" w:fill="FFFFFF"/>
              </w:rPr>
              <w:t>«Татар милли костюмы</w:t>
            </w:r>
            <w:r w:rsidRPr="00FB7E97">
              <w:rPr>
                <w:rFonts w:ascii="Times New Roman" w:hAnsi="Times New Roman"/>
                <w:color w:val="000000"/>
                <w:sz w:val="24"/>
                <w:szCs w:val="24"/>
                <w:shd w:val="clear" w:color="auto" w:fill="FFFFFF"/>
                <w:lang w:val="tt-RU"/>
              </w:rPr>
              <w:t>ның үзенчәлекләре”</w:t>
            </w:r>
          </w:p>
        </w:tc>
        <w:tc>
          <w:tcPr>
            <w:tcW w:w="1467" w:type="dxa"/>
          </w:tcPr>
          <w:p w:rsidR="003B15EF" w:rsidRPr="00FB7E97" w:rsidRDefault="003B15EF" w:rsidP="003B15EF">
            <w:pPr>
              <w:rPr>
                <w:rFonts w:ascii="Times New Roman" w:hAnsi="Times New Roman"/>
                <w:sz w:val="24"/>
                <w:szCs w:val="24"/>
                <w:lang w:val="tt-RU"/>
              </w:rPr>
            </w:pPr>
            <w:r w:rsidRPr="00FB7E97">
              <w:rPr>
                <w:rFonts w:ascii="Times New Roman" w:hAnsi="Times New Roman"/>
                <w:sz w:val="24"/>
                <w:szCs w:val="24"/>
                <w:lang w:val="tt-RU"/>
              </w:rPr>
              <w:t>Сабанаева Н.А.</w:t>
            </w:r>
          </w:p>
        </w:tc>
        <w:tc>
          <w:tcPr>
            <w:tcW w:w="1230" w:type="dxa"/>
          </w:tcPr>
          <w:p w:rsidR="003B15EF" w:rsidRPr="00FB7E97" w:rsidRDefault="003B15EF" w:rsidP="003B15EF">
            <w:pPr>
              <w:rPr>
                <w:rFonts w:ascii="Times New Roman" w:hAnsi="Times New Roman"/>
                <w:sz w:val="24"/>
                <w:szCs w:val="24"/>
                <w:lang w:val="tt-RU"/>
              </w:rPr>
            </w:pPr>
            <w:r w:rsidRPr="00FB7E97">
              <w:rPr>
                <w:rFonts w:ascii="Times New Roman" w:hAnsi="Times New Roman"/>
                <w:sz w:val="24"/>
                <w:szCs w:val="24"/>
                <w:lang w:val="tt-RU"/>
              </w:rPr>
              <w:t>12</w:t>
            </w:r>
          </w:p>
        </w:tc>
        <w:tc>
          <w:tcPr>
            <w:tcW w:w="1245" w:type="dxa"/>
          </w:tcPr>
          <w:p w:rsidR="003B15EF" w:rsidRPr="00FB7E97" w:rsidRDefault="003B15EF" w:rsidP="003B15EF">
            <w:pPr>
              <w:rPr>
                <w:rFonts w:ascii="Times New Roman" w:hAnsi="Times New Roman"/>
                <w:sz w:val="24"/>
                <w:szCs w:val="24"/>
                <w:lang w:val="tt-RU"/>
              </w:rPr>
            </w:pPr>
            <w:r w:rsidRPr="00FB7E97">
              <w:rPr>
                <w:rFonts w:ascii="Times New Roman" w:hAnsi="Times New Roman"/>
                <w:sz w:val="24"/>
                <w:szCs w:val="24"/>
                <w:lang w:val="tt-RU"/>
              </w:rPr>
              <w:t>5</w:t>
            </w:r>
          </w:p>
        </w:tc>
        <w:tc>
          <w:tcPr>
            <w:tcW w:w="1161" w:type="dxa"/>
          </w:tcPr>
          <w:p w:rsidR="003B15EF" w:rsidRPr="00FB7E97" w:rsidRDefault="003B15EF" w:rsidP="003B15EF">
            <w:pPr>
              <w:rPr>
                <w:rFonts w:ascii="Times New Roman" w:hAnsi="Times New Roman"/>
                <w:sz w:val="24"/>
                <w:szCs w:val="24"/>
                <w:lang w:val="tt-RU"/>
              </w:rPr>
            </w:pPr>
            <w:r w:rsidRPr="00FB7E97">
              <w:rPr>
                <w:rFonts w:ascii="Times New Roman" w:hAnsi="Times New Roman" w:cs="Times New Roman"/>
                <w:sz w:val="24"/>
                <w:szCs w:val="24"/>
              </w:rPr>
              <w:t>Высокий</w:t>
            </w:r>
          </w:p>
        </w:tc>
      </w:tr>
    </w:tbl>
    <w:p w:rsidR="003B15EF" w:rsidRPr="00FB7E97" w:rsidRDefault="003B15EF" w:rsidP="00111226">
      <w:pPr>
        <w:shd w:val="clear" w:color="auto" w:fill="FFFFFF"/>
        <w:spacing w:after="0" w:line="294" w:lineRule="atLeast"/>
        <w:jc w:val="center"/>
        <w:rPr>
          <w:rFonts w:ascii="Times New Roman" w:eastAsia="Times New Roman" w:hAnsi="Times New Roman" w:cs="Times New Roman"/>
          <w:b/>
          <w:color w:val="000000"/>
          <w:sz w:val="24"/>
          <w:szCs w:val="24"/>
          <w:lang w:eastAsia="ru-RU"/>
        </w:rPr>
      </w:pPr>
    </w:p>
    <w:p w:rsidR="00111226" w:rsidRPr="00FB7E97" w:rsidRDefault="00111226" w:rsidP="00111226">
      <w:pPr>
        <w:shd w:val="clear" w:color="auto" w:fill="FFFFFF"/>
        <w:spacing w:after="0" w:line="294" w:lineRule="atLeast"/>
        <w:jc w:val="center"/>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Участие по предметам</w:t>
      </w:r>
    </w:p>
    <w:p w:rsidR="00111226" w:rsidRPr="00FB7E97" w:rsidRDefault="00111226" w:rsidP="00111226">
      <w:pPr>
        <w:shd w:val="clear" w:color="auto" w:fill="FFFFFF"/>
        <w:spacing w:after="0" w:line="294" w:lineRule="atLeast"/>
        <w:jc w:val="center"/>
        <w:rPr>
          <w:rFonts w:ascii="Times New Roman" w:eastAsia="Times New Roman" w:hAnsi="Times New Roman" w:cs="Times New Roman"/>
          <w:b/>
          <w:color w:val="000000"/>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16"/>
        <w:gridCol w:w="3400"/>
        <w:gridCol w:w="3379"/>
      </w:tblGrid>
      <w:tr w:rsidR="00111226" w:rsidRPr="00FB7E97" w:rsidTr="001806AB">
        <w:tc>
          <w:tcPr>
            <w:tcW w:w="3416" w:type="dxa"/>
            <w:shd w:val="clear" w:color="auto" w:fill="auto"/>
          </w:tcPr>
          <w:p w:rsidR="00111226" w:rsidRPr="00FB7E97" w:rsidRDefault="00111226" w:rsidP="00111226">
            <w:pPr>
              <w:spacing w:after="0" w:line="294" w:lineRule="atLeast"/>
              <w:jc w:val="center"/>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 xml:space="preserve">Предмет </w:t>
            </w:r>
          </w:p>
        </w:tc>
        <w:tc>
          <w:tcPr>
            <w:tcW w:w="3400" w:type="dxa"/>
            <w:shd w:val="clear" w:color="auto" w:fill="auto"/>
          </w:tcPr>
          <w:p w:rsidR="00111226" w:rsidRPr="00FB7E97" w:rsidRDefault="00111226" w:rsidP="00111226">
            <w:pPr>
              <w:spacing w:after="0" w:line="294" w:lineRule="atLeast"/>
              <w:jc w:val="center"/>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 xml:space="preserve">Руководитель </w:t>
            </w:r>
          </w:p>
        </w:tc>
        <w:tc>
          <w:tcPr>
            <w:tcW w:w="3379" w:type="dxa"/>
            <w:shd w:val="clear" w:color="auto" w:fill="auto"/>
          </w:tcPr>
          <w:p w:rsidR="00111226" w:rsidRPr="00FB7E97" w:rsidRDefault="00111226" w:rsidP="00111226">
            <w:pPr>
              <w:spacing w:after="0" w:line="294" w:lineRule="atLeast"/>
              <w:jc w:val="center"/>
              <w:rPr>
                <w:rFonts w:ascii="Times New Roman" w:eastAsia="Times New Roman" w:hAnsi="Times New Roman" w:cs="Times New Roman"/>
                <w:b/>
                <w:color w:val="000000"/>
                <w:sz w:val="24"/>
                <w:szCs w:val="24"/>
                <w:lang w:eastAsia="ru-RU"/>
              </w:rPr>
            </w:pPr>
            <w:r w:rsidRPr="00FB7E97">
              <w:rPr>
                <w:rFonts w:ascii="Times New Roman" w:eastAsia="Times New Roman" w:hAnsi="Times New Roman" w:cs="Times New Roman"/>
                <w:b/>
                <w:color w:val="000000"/>
                <w:sz w:val="24"/>
                <w:szCs w:val="24"/>
                <w:lang w:eastAsia="ru-RU"/>
              </w:rPr>
              <w:t xml:space="preserve">Количество </w:t>
            </w:r>
          </w:p>
        </w:tc>
      </w:tr>
      <w:tr w:rsidR="00111226" w:rsidRPr="00FB7E97" w:rsidTr="001806AB">
        <w:tc>
          <w:tcPr>
            <w:tcW w:w="3416" w:type="dxa"/>
            <w:shd w:val="clear" w:color="auto" w:fill="auto"/>
          </w:tcPr>
          <w:p w:rsidR="00111226" w:rsidRPr="00FB7E97" w:rsidRDefault="00AC3EED" w:rsidP="00111226">
            <w:pPr>
              <w:spacing w:after="0" w:line="294" w:lineRule="atLeast"/>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lastRenderedPageBreak/>
              <w:t>Окружающий мир 4</w:t>
            </w:r>
            <w:r w:rsidR="00111226" w:rsidRPr="00FB7E97">
              <w:rPr>
                <w:rFonts w:ascii="Times New Roman" w:eastAsia="Times New Roman" w:hAnsi="Times New Roman" w:cs="Times New Roman"/>
                <w:color w:val="000000"/>
                <w:sz w:val="24"/>
                <w:szCs w:val="24"/>
                <w:lang w:eastAsia="ru-RU"/>
              </w:rPr>
              <w:t xml:space="preserve"> класс</w:t>
            </w:r>
          </w:p>
        </w:tc>
        <w:tc>
          <w:tcPr>
            <w:tcW w:w="3400" w:type="dxa"/>
            <w:shd w:val="clear" w:color="auto" w:fill="auto"/>
          </w:tcPr>
          <w:p w:rsidR="00111226" w:rsidRPr="00FB7E97" w:rsidRDefault="00111226" w:rsidP="00111226">
            <w:pPr>
              <w:spacing w:after="0" w:line="294" w:lineRule="atLeast"/>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Гайфутдинова А.Х.</w:t>
            </w:r>
          </w:p>
        </w:tc>
        <w:tc>
          <w:tcPr>
            <w:tcW w:w="3379" w:type="dxa"/>
            <w:shd w:val="clear" w:color="auto" w:fill="auto"/>
          </w:tcPr>
          <w:p w:rsidR="00111226" w:rsidRPr="00FB7E97" w:rsidRDefault="00AC3EED" w:rsidP="00111226">
            <w:pPr>
              <w:spacing w:after="0" w:line="294" w:lineRule="atLeast"/>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12</w:t>
            </w:r>
          </w:p>
        </w:tc>
      </w:tr>
      <w:tr w:rsidR="00111226" w:rsidRPr="00FB7E97" w:rsidTr="001806AB">
        <w:tc>
          <w:tcPr>
            <w:tcW w:w="3416" w:type="dxa"/>
            <w:shd w:val="clear" w:color="auto" w:fill="auto"/>
          </w:tcPr>
          <w:p w:rsidR="00111226" w:rsidRPr="00FB7E97" w:rsidRDefault="001806AB" w:rsidP="00AC3EED">
            <w:pPr>
              <w:spacing w:after="0" w:line="294" w:lineRule="atLeast"/>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xml:space="preserve">Технология </w:t>
            </w:r>
            <w:r w:rsidR="00AC3EED" w:rsidRPr="00FB7E97">
              <w:rPr>
                <w:rFonts w:ascii="Times New Roman" w:eastAsia="Times New Roman" w:hAnsi="Times New Roman" w:cs="Times New Roman"/>
                <w:color w:val="000000"/>
                <w:sz w:val="24"/>
                <w:szCs w:val="24"/>
                <w:lang w:eastAsia="ru-RU"/>
              </w:rPr>
              <w:t>1 кл</w:t>
            </w:r>
          </w:p>
        </w:tc>
        <w:tc>
          <w:tcPr>
            <w:tcW w:w="3400" w:type="dxa"/>
            <w:shd w:val="clear" w:color="auto" w:fill="auto"/>
          </w:tcPr>
          <w:p w:rsidR="00111226" w:rsidRPr="00FB7E97" w:rsidRDefault="00AC3EED" w:rsidP="00111226">
            <w:pPr>
              <w:spacing w:after="0" w:line="294" w:lineRule="atLeast"/>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Фахрутдинова Г.З.</w:t>
            </w:r>
          </w:p>
        </w:tc>
        <w:tc>
          <w:tcPr>
            <w:tcW w:w="3379" w:type="dxa"/>
            <w:shd w:val="clear" w:color="auto" w:fill="auto"/>
          </w:tcPr>
          <w:p w:rsidR="00111226" w:rsidRPr="00FB7E97" w:rsidRDefault="00111226" w:rsidP="00111226">
            <w:pPr>
              <w:spacing w:after="0" w:line="294" w:lineRule="atLeast"/>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w:t>
            </w:r>
          </w:p>
        </w:tc>
      </w:tr>
      <w:tr w:rsidR="00111226" w:rsidRPr="00FB7E97" w:rsidTr="001806AB">
        <w:tc>
          <w:tcPr>
            <w:tcW w:w="3416" w:type="dxa"/>
            <w:shd w:val="clear" w:color="auto" w:fill="auto"/>
          </w:tcPr>
          <w:p w:rsidR="00111226" w:rsidRPr="00FB7E97" w:rsidRDefault="001806AB" w:rsidP="00111226">
            <w:pPr>
              <w:spacing w:after="0" w:line="294" w:lineRule="atLeast"/>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Окружающий мир</w:t>
            </w:r>
            <w:r w:rsidR="00AC3EED" w:rsidRPr="00FB7E97">
              <w:rPr>
                <w:rFonts w:ascii="Times New Roman" w:eastAsia="Times New Roman" w:hAnsi="Times New Roman" w:cs="Times New Roman"/>
                <w:color w:val="000000"/>
                <w:sz w:val="24"/>
                <w:szCs w:val="24"/>
                <w:lang w:eastAsia="ru-RU"/>
              </w:rPr>
              <w:t xml:space="preserve">, технология </w:t>
            </w:r>
            <w:r w:rsidRPr="00FB7E97">
              <w:rPr>
                <w:rFonts w:ascii="Times New Roman" w:eastAsia="Times New Roman" w:hAnsi="Times New Roman" w:cs="Times New Roman"/>
                <w:color w:val="000000"/>
                <w:sz w:val="24"/>
                <w:szCs w:val="24"/>
                <w:lang w:eastAsia="ru-RU"/>
              </w:rPr>
              <w:t xml:space="preserve"> 1</w:t>
            </w:r>
            <w:r w:rsidR="00AC3EED" w:rsidRPr="00FB7E97">
              <w:rPr>
                <w:rFonts w:ascii="Times New Roman" w:eastAsia="Times New Roman" w:hAnsi="Times New Roman" w:cs="Times New Roman"/>
                <w:color w:val="000000"/>
                <w:sz w:val="24"/>
                <w:szCs w:val="24"/>
                <w:lang w:eastAsia="ru-RU"/>
              </w:rPr>
              <w:t>, 2</w:t>
            </w:r>
            <w:r w:rsidR="00111226" w:rsidRPr="00FB7E97">
              <w:rPr>
                <w:rFonts w:ascii="Times New Roman" w:eastAsia="Times New Roman" w:hAnsi="Times New Roman" w:cs="Times New Roman"/>
                <w:color w:val="000000"/>
                <w:sz w:val="24"/>
                <w:szCs w:val="24"/>
                <w:lang w:eastAsia="ru-RU"/>
              </w:rPr>
              <w:t xml:space="preserve"> класс</w:t>
            </w:r>
          </w:p>
        </w:tc>
        <w:tc>
          <w:tcPr>
            <w:tcW w:w="3400" w:type="dxa"/>
            <w:shd w:val="clear" w:color="auto" w:fill="auto"/>
          </w:tcPr>
          <w:p w:rsidR="00111226" w:rsidRPr="00FB7E97" w:rsidRDefault="00111226" w:rsidP="00111226">
            <w:pPr>
              <w:spacing w:after="0" w:line="294" w:lineRule="atLeast"/>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Сулейманова Г.И.</w:t>
            </w:r>
          </w:p>
        </w:tc>
        <w:tc>
          <w:tcPr>
            <w:tcW w:w="3379" w:type="dxa"/>
            <w:shd w:val="clear" w:color="auto" w:fill="auto"/>
          </w:tcPr>
          <w:p w:rsidR="00111226" w:rsidRPr="00FB7E97" w:rsidRDefault="00AC3EED" w:rsidP="00111226">
            <w:pPr>
              <w:spacing w:after="0" w:line="294" w:lineRule="atLeast"/>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5</w:t>
            </w:r>
          </w:p>
        </w:tc>
      </w:tr>
      <w:tr w:rsidR="00111226" w:rsidRPr="00FB7E97" w:rsidTr="001806AB">
        <w:tc>
          <w:tcPr>
            <w:tcW w:w="3416" w:type="dxa"/>
            <w:shd w:val="clear" w:color="auto" w:fill="auto"/>
          </w:tcPr>
          <w:p w:rsidR="00111226" w:rsidRPr="00FB7E97" w:rsidRDefault="00AC3EED" w:rsidP="00111226">
            <w:pPr>
              <w:spacing w:after="0" w:line="294" w:lineRule="atLeast"/>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Русский язык и литература</w:t>
            </w:r>
          </w:p>
        </w:tc>
        <w:tc>
          <w:tcPr>
            <w:tcW w:w="3400" w:type="dxa"/>
            <w:shd w:val="clear" w:color="auto" w:fill="auto"/>
          </w:tcPr>
          <w:p w:rsidR="00111226" w:rsidRPr="00FB7E97" w:rsidRDefault="00AC3EED" w:rsidP="00111226">
            <w:pPr>
              <w:spacing w:after="0" w:line="294" w:lineRule="atLeast"/>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Газымова Р.М.</w:t>
            </w:r>
            <w:r w:rsidR="00111226" w:rsidRPr="00FB7E97">
              <w:rPr>
                <w:rFonts w:ascii="Times New Roman" w:eastAsia="Times New Roman" w:hAnsi="Times New Roman" w:cs="Times New Roman"/>
                <w:color w:val="000000"/>
                <w:sz w:val="24"/>
                <w:szCs w:val="24"/>
                <w:lang w:eastAsia="ru-RU"/>
              </w:rPr>
              <w:t xml:space="preserve"> </w:t>
            </w:r>
          </w:p>
        </w:tc>
        <w:tc>
          <w:tcPr>
            <w:tcW w:w="3379" w:type="dxa"/>
            <w:shd w:val="clear" w:color="auto" w:fill="auto"/>
          </w:tcPr>
          <w:p w:rsidR="00111226" w:rsidRPr="00FB7E97" w:rsidRDefault="00AC3EED" w:rsidP="00111226">
            <w:pPr>
              <w:spacing w:after="0" w:line="294" w:lineRule="atLeast"/>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2</w:t>
            </w:r>
          </w:p>
        </w:tc>
      </w:tr>
      <w:tr w:rsidR="001806AB" w:rsidRPr="00FB7E97" w:rsidTr="001806AB">
        <w:tc>
          <w:tcPr>
            <w:tcW w:w="3416" w:type="dxa"/>
            <w:shd w:val="clear" w:color="auto" w:fill="auto"/>
          </w:tcPr>
          <w:p w:rsidR="001806AB" w:rsidRPr="00FB7E97" w:rsidRDefault="00AC3EED" w:rsidP="00111226">
            <w:pPr>
              <w:spacing w:after="0" w:line="294" w:lineRule="atLeast"/>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xml:space="preserve">Родной язык </w:t>
            </w:r>
          </w:p>
        </w:tc>
        <w:tc>
          <w:tcPr>
            <w:tcW w:w="3400" w:type="dxa"/>
            <w:shd w:val="clear" w:color="auto" w:fill="auto"/>
          </w:tcPr>
          <w:p w:rsidR="001806AB" w:rsidRPr="00FB7E97" w:rsidRDefault="00AC3EED" w:rsidP="00111226">
            <w:pPr>
              <w:spacing w:after="0" w:line="294" w:lineRule="atLeast"/>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Зарипова Ф.Р.</w:t>
            </w:r>
          </w:p>
        </w:tc>
        <w:tc>
          <w:tcPr>
            <w:tcW w:w="3379" w:type="dxa"/>
            <w:shd w:val="clear" w:color="auto" w:fill="auto"/>
          </w:tcPr>
          <w:p w:rsidR="001806AB" w:rsidRPr="00FB7E97" w:rsidRDefault="00AC3EED" w:rsidP="00111226">
            <w:pPr>
              <w:spacing w:after="0" w:line="294" w:lineRule="atLeast"/>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2</w:t>
            </w:r>
          </w:p>
        </w:tc>
      </w:tr>
      <w:tr w:rsidR="00111226" w:rsidRPr="00FB7E97" w:rsidTr="001806AB">
        <w:tc>
          <w:tcPr>
            <w:tcW w:w="3416" w:type="dxa"/>
            <w:shd w:val="clear" w:color="auto" w:fill="auto"/>
          </w:tcPr>
          <w:p w:rsidR="00111226" w:rsidRPr="00FB7E97" w:rsidRDefault="00111226" w:rsidP="00111226">
            <w:pPr>
              <w:spacing w:after="0" w:line="294" w:lineRule="atLeast"/>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xml:space="preserve">Биология </w:t>
            </w:r>
          </w:p>
        </w:tc>
        <w:tc>
          <w:tcPr>
            <w:tcW w:w="3400" w:type="dxa"/>
            <w:shd w:val="clear" w:color="auto" w:fill="auto"/>
          </w:tcPr>
          <w:p w:rsidR="00111226" w:rsidRPr="00FB7E97" w:rsidRDefault="00111226" w:rsidP="00111226">
            <w:pPr>
              <w:spacing w:after="0" w:line="294" w:lineRule="atLeast"/>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Вагизова Ф.Г.</w:t>
            </w:r>
          </w:p>
        </w:tc>
        <w:tc>
          <w:tcPr>
            <w:tcW w:w="3379" w:type="dxa"/>
            <w:shd w:val="clear" w:color="auto" w:fill="auto"/>
          </w:tcPr>
          <w:p w:rsidR="00111226" w:rsidRPr="00FB7E97" w:rsidRDefault="00AC3EED" w:rsidP="00111226">
            <w:pPr>
              <w:spacing w:after="0" w:line="294" w:lineRule="atLeast"/>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5</w:t>
            </w:r>
          </w:p>
        </w:tc>
      </w:tr>
      <w:tr w:rsidR="00111226" w:rsidRPr="00FB7E97" w:rsidTr="001806AB">
        <w:tc>
          <w:tcPr>
            <w:tcW w:w="3416" w:type="dxa"/>
            <w:shd w:val="clear" w:color="auto" w:fill="auto"/>
          </w:tcPr>
          <w:p w:rsidR="00111226" w:rsidRPr="00FB7E97" w:rsidRDefault="00AC3EED" w:rsidP="00111226">
            <w:pPr>
              <w:spacing w:after="0" w:line="294" w:lineRule="atLeast"/>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xml:space="preserve">Информатика </w:t>
            </w:r>
          </w:p>
        </w:tc>
        <w:tc>
          <w:tcPr>
            <w:tcW w:w="3400" w:type="dxa"/>
            <w:shd w:val="clear" w:color="auto" w:fill="auto"/>
          </w:tcPr>
          <w:p w:rsidR="00111226" w:rsidRPr="00FB7E97" w:rsidRDefault="00AC3EED" w:rsidP="00111226">
            <w:pPr>
              <w:spacing w:after="0" w:line="294" w:lineRule="atLeast"/>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Нуреева А.Г.</w:t>
            </w:r>
          </w:p>
        </w:tc>
        <w:tc>
          <w:tcPr>
            <w:tcW w:w="3379" w:type="dxa"/>
            <w:shd w:val="clear" w:color="auto" w:fill="auto"/>
          </w:tcPr>
          <w:p w:rsidR="00111226" w:rsidRPr="00FB7E97" w:rsidRDefault="00AC3EED" w:rsidP="00111226">
            <w:pPr>
              <w:spacing w:after="0" w:line="294" w:lineRule="atLeast"/>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5</w:t>
            </w:r>
          </w:p>
        </w:tc>
      </w:tr>
      <w:tr w:rsidR="00111226" w:rsidRPr="00FB7E97" w:rsidTr="001806AB">
        <w:tc>
          <w:tcPr>
            <w:tcW w:w="3416" w:type="dxa"/>
            <w:shd w:val="clear" w:color="auto" w:fill="auto"/>
          </w:tcPr>
          <w:p w:rsidR="00111226" w:rsidRPr="00FB7E97" w:rsidRDefault="00AC3EED" w:rsidP="00111226">
            <w:pPr>
              <w:spacing w:after="0" w:line="294" w:lineRule="atLeast"/>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xml:space="preserve">Физика </w:t>
            </w:r>
          </w:p>
        </w:tc>
        <w:tc>
          <w:tcPr>
            <w:tcW w:w="3400" w:type="dxa"/>
            <w:shd w:val="clear" w:color="auto" w:fill="auto"/>
          </w:tcPr>
          <w:p w:rsidR="00111226" w:rsidRPr="00FB7E97" w:rsidRDefault="00AC3EED" w:rsidP="00111226">
            <w:pPr>
              <w:spacing w:after="0" w:line="294" w:lineRule="atLeast"/>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Кашапова З.Х.</w:t>
            </w:r>
            <w:r w:rsidR="00111226" w:rsidRPr="00FB7E97">
              <w:rPr>
                <w:rFonts w:ascii="Times New Roman" w:eastAsia="Times New Roman" w:hAnsi="Times New Roman" w:cs="Times New Roman"/>
                <w:color w:val="000000"/>
                <w:sz w:val="24"/>
                <w:szCs w:val="24"/>
                <w:lang w:eastAsia="ru-RU"/>
              </w:rPr>
              <w:t>.</w:t>
            </w:r>
          </w:p>
        </w:tc>
        <w:tc>
          <w:tcPr>
            <w:tcW w:w="3379" w:type="dxa"/>
            <w:shd w:val="clear" w:color="auto" w:fill="auto"/>
          </w:tcPr>
          <w:p w:rsidR="00111226" w:rsidRPr="00FB7E97" w:rsidRDefault="00AC3EED" w:rsidP="00111226">
            <w:pPr>
              <w:spacing w:after="0" w:line="294" w:lineRule="atLeast"/>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w:t>
            </w:r>
          </w:p>
        </w:tc>
      </w:tr>
      <w:tr w:rsidR="00AC3EED" w:rsidRPr="00FB7E97" w:rsidTr="001806AB">
        <w:tc>
          <w:tcPr>
            <w:tcW w:w="3416" w:type="dxa"/>
            <w:shd w:val="clear" w:color="auto" w:fill="auto"/>
          </w:tcPr>
          <w:p w:rsidR="00AC3EED" w:rsidRPr="00FB7E97" w:rsidRDefault="00AC3EED" w:rsidP="00111226">
            <w:pPr>
              <w:spacing w:after="0" w:line="294" w:lineRule="atLeast"/>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xml:space="preserve">Технология </w:t>
            </w:r>
          </w:p>
        </w:tc>
        <w:tc>
          <w:tcPr>
            <w:tcW w:w="3400" w:type="dxa"/>
            <w:shd w:val="clear" w:color="auto" w:fill="auto"/>
          </w:tcPr>
          <w:p w:rsidR="00AC3EED" w:rsidRPr="00FB7E97" w:rsidRDefault="00AC3EED" w:rsidP="00111226">
            <w:pPr>
              <w:spacing w:after="0" w:line="294" w:lineRule="atLeast"/>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Сабанаева Н.А.</w:t>
            </w:r>
          </w:p>
        </w:tc>
        <w:tc>
          <w:tcPr>
            <w:tcW w:w="3379" w:type="dxa"/>
            <w:shd w:val="clear" w:color="auto" w:fill="auto"/>
          </w:tcPr>
          <w:p w:rsidR="00AC3EED" w:rsidRPr="00FB7E97" w:rsidRDefault="00AC3EED" w:rsidP="00111226">
            <w:pPr>
              <w:spacing w:after="0" w:line="294" w:lineRule="atLeast"/>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4</w:t>
            </w:r>
          </w:p>
        </w:tc>
      </w:tr>
      <w:tr w:rsidR="00111226" w:rsidRPr="00FB7E97" w:rsidTr="001806AB">
        <w:tc>
          <w:tcPr>
            <w:tcW w:w="3416" w:type="dxa"/>
            <w:shd w:val="clear" w:color="auto" w:fill="auto"/>
          </w:tcPr>
          <w:p w:rsidR="00111226" w:rsidRPr="00FB7E97" w:rsidRDefault="00111226" w:rsidP="00111226">
            <w:pPr>
              <w:spacing w:after="0" w:line="294" w:lineRule="atLeast"/>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xml:space="preserve">Математика </w:t>
            </w:r>
          </w:p>
        </w:tc>
        <w:tc>
          <w:tcPr>
            <w:tcW w:w="3400" w:type="dxa"/>
            <w:shd w:val="clear" w:color="auto" w:fill="auto"/>
          </w:tcPr>
          <w:p w:rsidR="00111226" w:rsidRPr="00FB7E97" w:rsidRDefault="001806AB" w:rsidP="00111226">
            <w:pPr>
              <w:spacing w:after="0" w:line="294" w:lineRule="atLeast"/>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Шакирова Л.В</w:t>
            </w:r>
          </w:p>
        </w:tc>
        <w:tc>
          <w:tcPr>
            <w:tcW w:w="3379" w:type="dxa"/>
            <w:shd w:val="clear" w:color="auto" w:fill="auto"/>
          </w:tcPr>
          <w:p w:rsidR="00111226" w:rsidRPr="00FB7E97" w:rsidRDefault="00AC3EED" w:rsidP="00111226">
            <w:pPr>
              <w:spacing w:after="0" w:line="294" w:lineRule="atLeast"/>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2</w:t>
            </w:r>
          </w:p>
        </w:tc>
      </w:tr>
      <w:tr w:rsidR="00111226" w:rsidRPr="00FB7E97" w:rsidTr="001806AB">
        <w:tc>
          <w:tcPr>
            <w:tcW w:w="3416" w:type="dxa"/>
            <w:shd w:val="clear" w:color="auto" w:fill="auto"/>
          </w:tcPr>
          <w:p w:rsidR="00111226" w:rsidRPr="00FB7E97" w:rsidRDefault="00AC3EED" w:rsidP="00111226">
            <w:pPr>
              <w:spacing w:after="0" w:line="294" w:lineRule="atLeast"/>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xml:space="preserve">Английский язык </w:t>
            </w:r>
          </w:p>
        </w:tc>
        <w:tc>
          <w:tcPr>
            <w:tcW w:w="3400" w:type="dxa"/>
            <w:shd w:val="clear" w:color="auto" w:fill="auto"/>
          </w:tcPr>
          <w:p w:rsidR="00111226" w:rsidRPr="00FB7E97" w:rsidRDefault="00AC3EED" w:rsidP="00111226">
            <w:pPr>
              <w:spacing w:after="0" w:line="294" w:lineRule="atLeast"/>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Хаметвалоеева А.Р.</w:t>
            </w:r>
          </w:p>
        </w:tc>
        <w:tc>
          <w:tcPr>
            <w:tcW w:w="3379" w:type="dxa"/>
            <w:shd w:val="clear" w:color="auto" w:fill="auto"/>
          </w:tcPr>
          <w:p w:rsidR="00111226" w:rsidRPr="00FB7E97" w:rsidRDefault="00111226" w:rsidP="00111226">
            <w:pPr>
              <w:spacing w:after="0" w:line="294" w:lineRule="atLeast"/>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w:t>
            </w:r>
          </w:p>
        </w:tc>
      </w:tr>
      <w:tr w:rsidR="00111226" w:rsidRPr="00FB7E97" w:rsidTr="001806AB">
        <w:tc>
          <w:tcPr>
            <w:tcW w:w="3416" w:type="dxa"/>
            <w:shd w:val="clear" w:color="auto" w:fill="auto"/>
          </w:tcPr>
          <w:p w:rsidR="00111226" w:rsidRPr="00FB7E97" w:rsidRDefault="00111226" w:rsidP="00111226">
            <w:pPr>
              <w:spacing w:after="0" w:line="294" w:lineRule="atLeast"/>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Русский язык и литература</w:t>
            </w:r>
          </w:p>
        </w:tc>
        <w:tc>
          <w:tcPr>
            <w:tcW w:w="3400" w:type="dxa"/>
            <w:shd w:val="clear" w:color="auto" w:fill="auto"/>
          </w:tcPr>
          <w:p w:rsidR="00111226" w:rsidRPr="00FB7E97" w:rsidRDefault="00111226" w:rsidP="00111226">
            <w:pPr>
              <w:shd w:val="clear" w:color="auto" w:fill="FFFFFF"/>
              <w:spacing w:after="0" w:line="294" w:lineRule="atLeast"/>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Мустафина Г.Г.</w:t>
            </w:r>
          </w:p>
        </w:tc>
        <w:tc>
          <w:tcPr>
            <w:tcW w:w="3379" w:type="dxa"/>
            <w:shd w:val="clear" w:color="auto" w:fill="auto"/>
          </w:tcPr>
          <w:p w:rsidR="00111226" w:rsidRPr="00FB7E97" w:rsidRDefault="001806AB" w:rsidP="00111226">
            <w:pPr>
              <w:spacing w:after="0" w:line="294" w:lineRule="atLeast"/>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2</w:t>
            </w:r>
          </w:p>
        </w:tc>
      </w:tr>
      <w:tr w:rsidR="00AC3EED" w:rsidRPr="00FB7E97" w:rsidTr="001806AB">
        <w:tc>
          <w:tcPr>
            <w:tcW w:w="3416" w:type="dxa"/>
            <w:shd w:val="clear" w:color="auto" w:fill="auto"/>
          </w:tcPr>
          <w:p w:rsidR="00AC3EED" w:rsidRPr="00FB7E97" w:rsidRDefault="00AC3EED" w:rsidP="00111226">
            <w:pPr>
              <w:spacing w:after="0" w:line="294" w:lineRule="atLeast"/>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История</w:t>
            </w:r>
          </w:p>
        </w:tc>
        <w:tc>
          <w:tcPr>
            <w:tcW w:w="3400" w:type="dxa"/>
            <w:vMerge w:val="restart"/>
            <w:shd w:val="clear" w:color="auto" w:fill="auto"/>
          </w:tcPr>
          <w:p w:rsidR="00AC3EED" w:rsidRPr="00FB7E97" w:rsidRDefault="00AC3EED" w:rsidP="00111226">
            <w:pPr>
              <w:shd w:val="clear" w:color="auto" w:fill="FFFFFF"/>
              <w:spacing w:after="0" w:line="294" w:lineRule="atLeast"/>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Хуснутдинова И.Н.</w:t>
            </w:r>
          </w:p>
          <w:p w:rsidR="00AC3EED" w:rsidRPr="00FB7E97" w:rsidRDefault="00AC3EED" w:rsidP="00111226">
            <w:pPr>
              <w:shd w:val="clear" w:color="auto" w:fill="FFFFFF"/>
              <w:spacing w:after="0" w:line="294" w:lineRule="atLeast"/>
              <w:jc w:val="center"/>
              <w:rPr>
                <w:rFonts w:ascii="Times New Roman" w:eastAsia="Times New Roman" w:hAnsi="Times New Roman" w:cs="Times New Roman"/>
                <w:color w:val="000000"/>
                <w:sz w:val="24"/>
                <w:szCs w:val="24"/>
                <w:lang w:eastAsia="ru-RU"/>
              </w:rPr>
            </w:pPr>
          </w:p>
        </w:tc>
        <w:tc>
          <w:tcPr>
            <w:tcW w:w="3379" w:type="dxa"/>
            <w:vMerge w:val="restart"/>
            <w:shd w:val="clear" w:color="auto" w:fill="auto"/>
          </w:tcPr>
          <w:p w:rsidR="00AC3EED" w:rsidRPr="00FB7E97" w:rsidRDefault="00AC3EED" w:rsidP="00AC3EED">
            <w:pPr>
              <w:spacing w:after="0" w:line="294" w:lineRule="atLeast"/>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7</w:t>
            </w:r>
          </w:p>
        </w:tc>
      </w:tr>
      <w:tr w:rsidR="00AC3EED" w:rsidRPr="00FB7E97" w:rsidTr="001806AB">
        <w:tc>
          <w:tcPr>
            <w:tcW w:w="3416" w:type="dxa"/>
            <w:shd w:val="clear" w:color="auto" w:fill="auto"/>
          </w:tcPr>
          <w:p w:rsidR="00AC3EED" w:rsidRPr="00FB7E97" w:rsidRDefault="00AC3EED" w:rsidP="00111226">
            <w:pPr>
              <w:spacing w:after="0" w:line="294" w:lineRule="atLeast"/>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xml:space="preserve">Обществознание </w:t>
            </w:r>
          </w:p>
        </w:tc>
        <w:tc>
          <w:tcPr>
            <w:tcW w:w="3400" w:type="dxa"/>
            <w:vMerge/>
            <w:shd w:val="clear" w:color="auto" w:fill="auto"/>
          </w:tcPr>
          <w:p w:rsidR="00AC3EED" w:rsidRPr="00FB7E97" w:rsidRDefault="00AC3EED" w:rsidP="00111226">
            <w:pPr>
              <w:shd w:val="clear" w:color="auto" w:fill="FFFFFF"/>
              <w:spacing w:after="0" w:line="294" w:lineRule="atLeast"/>
              <w:jc w:val="center"/>
              <w:rPr>
                <w:rFonts w:ascii="Times New Roman" w:eastAsia="Times New Roman" w:hAnsi="Times New Roman" w:cs="Times New Roman"/>
                <w:color w:val="000000"/>
                <w:sz w:val="24"/>
                <w:szCs w:val="24"/>
                <w:lang w:eastAsia="ru-RU"/>
              </w:rPr>
            </w:pPr>
          </w:p>
        </w:tc>
        <w:tc>
          <w:tcPr>
            <w:tcW w:w="3379" w:type="dxa"/>
            <w:vMerge/>
            <w:shd w:val="clear" w:color="auto" w:fill="auto"/>
          </w:tcPr>
          <w:p w:rsidR="00AC3EED" w:rsidRPr="00FB7E97" w:rsidRDefault="00AC3EED" w:rsidP="00111226">
            <w:pPr>
              <w:spacing w:after="0" w:line="294" w:lineRule="atLeast"/>
              <w:jc w:val="center"/>
              <w:rPr>
                <w:rFonts w:ascii="Times New Roman" w:eastAsia="Times New Roman" w:hAnsi="Times New Roman" w:cs="Times New Roman"/>
                <w:color w:val="000000"/>
                <w:sz w:val="24"/>
                <w:szCs w:val="24"/>
                <w:lang w:eastAsia="ru-RU"/>
              </w:rPr>
            </w:pPr>
          </w:p>
        </w:tc>
      </w:tr>
      <w:tr w:rsidR="00111226" w:rsidRPr="00FB7E97" w:rsidTr="001806AB">
        <w:tc>
          <w:tcPr>
            <w:tcW w:w="3416" w:type="dxa"/>
            <w:shd w:val="clear" w:color="auto" w:fill="auto"/>
          </w:tcPr>
          <w:p w:rsidR="00111226" w:rsidRPr="00FB7E97" w:rsidRDefault="00111226" w:rsidP="00111226">
            <w:pPr>
              <w:spacing w:after="0" w:line="294" w:lineRule="atLeast"/>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Физическая культура</w:t>
            </w:r>
          </w:p>
        </w:tc>
        <w:tc>
          <w:tcPr>
            <w:tcW w:w="3400" w:type="dxa"/>
            <w:shd w:val="clear" w:color="auto" w:fill="auto"/>
          </w:tcPr>
          <w:p w:rsidR="00111226" w:rsidRPr="00FB7E97" w:rsidRDefault="001806AB" w:rsidP="00111226">
            <w:pPr>
              <w:shd w:val="clear" w:color="auto" w:fill="FFFFFF"/>
              <w:spacing w:after="0" w:line="294" w:lineRule="atLeast"/>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Сафарова Л.Г.</w:t>
            </w:r>
          </w:p>
        </w:tc>
        <w:tc>
          <w:tcPr>
            <w:tcW w:w="3379" w:type="dxa"/>
            <w:shd w:val="clear" w:color="auto" w:fill="auto"/>
          </w:tcPr>
          <w:p w:rsidR="00111226" w:rsidRPr="00FB7E97" w:rsidRDefault="00AC3EED" w:rsidP="00111226">
            <w:pPr>
              <w:spacing w:after="0" w:line="294" w:lineRule="atLeast"/>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w:t>
            </w:r>
          </w:p>
        </w:tc>
      </w:tr>
      <w:tr w:rsidR="00111226" w:rsidRPr="00FB7E97" w:rsidTr="001806AB">
        <w:tc>
          <w:tcPr>
            <w:tcW w:w="3416" w:type="dxa"/>
            <w:shd w:val="clear" w:color="auto" w:fill="auto"/>
          </w:tcPr>
          <w:p w:rsidR="00111226" w:rsidRPr="00FB7E97" w:rsidRDefault="00AC3EED" w:rsidP="00111226">
            <w:pPr>
              <w:spacing w:after="0" w:line="294" w:lineRule="atLeast"/>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xml:space="preserve">Музыка </w:t>
            </w:r>
          </w:p>
        </w:tc>
        <w:tc>
          <w:tcPr>
            <w:tcW w:w="3400" w:type="dxa"/>
            <w:shd w:val="clear" w:color="auto" w:fill="auto"/>
          </w:tcPr>
          <w:p w:rsidR="00111226" w:rsidRPr="00FB7E97" w:rsidRDefault="00111226" w:rsidP="00111226">
            <w:pPr>
              <w:shd w:val="clear" w:color="auto" w:fill="FFFFFF"/>
              <w:spacing w:after="0" w:line="294" w:lineRule="atLeast"/>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Сафарова Л.Г.</w:t>
            </w:r>
          </w:p>
        </w:tc>
        <w:tc>
          <w:tcPr>
            <w:tcW w:w="3379" w:type="dxa"/>
            <w:shd w:val="clear" w:color="auto" w:fill="auto"/>
          </w:tcPr>
          <w:p w:rsidR="00111226" w:rsidRPr="00FB7E97" w:rsidRDefault="00AC3EED" w:rsidP="00111226">
            <w:pPr>
              <w:spacing w:after="0" w:line="294" w:lineRule="atLeast"/>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w:t>
            </w:r>
          </w:p>
        </w:tc>
      </w:tr>
      <w:tr w:rsidR="001806AB" w:rsidRPr="00FB7E97" w:rsidTr="001806AB">
        <w:tc>
          <w:tcPr>
            <w:tcW w:w="3416" w:type="dxa"/>
            <w:shd w:val="clear" w:color="auto" w:fill="auto"/>
          </w:tcPr>
          <w:p w:rsidR="001806AB" w:rsidRPr="00FB7E97" w:rsidRDefault="001806AB" w:rsidP="00111226">
            <w:pPr>
              <w:spacing w:after="0" w:line="294" w:lineRule="atLeast"/>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ОБЖ</w:t>
            </w:r>
          </w:p>
        </w:tc>
        <w:tc>
          <w:tcPr>
            <w:tcW w:w="3400" w:type="dxa"/>
            <w:shd w:val="clear" w:color="auto" w:fill="auto"/>
          </w:tcPr>
          <w:p w:rsidR="001806AB" w:rsidRPr="00FB7E97" w:rsidRDefault="001806AB" w:rsidP="00111226">
            <w:pPr>
              <w:shd w:val="clear" w:color="auto" w:fill="FFFFFF"/>
              <w:spacing w:after="0" w:line="294" w:lineRule="atLeast"/>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Сафарова Л.Г.</w:t>
            </w:r>
          </w:p>
        </w:tc>
        <w:tc>
          <w:tcPr>
            <w:tcW w:w="3379" w:type="dxa"/>
            <w:shd w:val="clear" w:color="auto" w:fill="auto"/>
          </w:tcPr>
          <w:p w:rsidR="001806AB" w:rsidRPr="00FB7E97" w:rsidRDefault="00AC3EED" w:rsidP="00111226">
            <w:pPr>
              <w:spacing w:after="0" w:line="294" w:lineRule="atLeast"/>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3</w:t>
            </w:r>
          </w:p>
        </w:tc>
      </w:tr>
      <w:tr w:rsidR="00111226" w:rsidRPr="00FB7E97" w:rsidTr="001806AB">
        <w:tc>
          <w:tcPr>
            <w:tcW w:w="3416" w:type="dxa"/>
            <w:shd w:val="clear" w:color="auto" w:fill="auto"/>
          </w:tcPr>
          <w:p w:rsidR="00111226" w:rsidRPr="00FB7E97" w:rsidRDefault="00111226" w:rsidP="00111226">
            <w:pPr>
              <w:spacing w:after="0" w:line="294" w:lineRule="atLeast"/>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ИТОГО</w:t>
            </w:r>
          </w:p>
        </w:tc>
        <w:tc>
          <w:tcPr>
            <w:tcW w:w="3400" w:type="dxa"/>
            <w:shd w:val="clear" w:color="auto" w:fill="auto"/>
          </w:tcPr>
          <w:p w:rsidR="00111226" w:rsidRPr="00FB7E97" w:rsidRDefault="00111226" w:rsidP="00111226">
            <w:pPr>
              <w:shd w:val="clear" w:color="auto" w:fill="FFFFFF"/>
              <w:spacing w:after="0" w:line="294" w:lineRule="atLeast"/>
              <w:jc w:val="center"/>
              <w:rPr>
                <w:rFonts w:ascii="Times New Roman" w:eastAsia="Times New Roman" w:hAnsi="Times New Roman" w:cs="Times New Roman"/>
                <w:color w:val="000000"/>
                <w:sz w:val="24"/>
                <w:szCs w:val="24"/>
                <w:lang w:eastAsia="ru-RU"/>
              </w:rPr>
            </w:pPr>
          </w:p>
        </w:tc>
        <w:tc>
          <w:tcPr>
            <w:tcW w:w="3379" w:type="dxa"/>
            <w:shd w:val="clear" w:color="auto" w:fill="auto"/>
          </w:tcPr>
          <w:p w:rsidR="00111226" w:rsidRPr="00FB7E97" w:rsidRDefault="00AC3EED" w:rsidP="00111226">
            <w:pPr>
              <w:spacing w:after="0" w:line="294" w:lineRule="atLeast"/>
              <w:jc w:val="center"/>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56</w:t>
            </w:r>
          </w:p>
        </w:tc>
      </w:tr>
    </w:tbl>
    <w:p w:rsidR="00111226" w:rsidRPr="00FB7E97" w:rsidRDefault="00111226" w:rsidP="00111226">
      <w:pPr>
        <w:shd w:val="clear" w:color="auto" w:fill="FFFFFF"/>
        <w:spacing w:after="0" w:line="302" w:lineRule="atLeast"/>
        <w:rPr>
          <w:rFonts w:ascii="Arial" w:eastAsia="Times New Roman" w:hAnsi="Arial" w:cs="Arial"/>
          <w:color w:val="000000"/>
          <w:sz w:val="24"/>
          <w:szCs w:val="24"/>
          <w:lang w:eastAsia="ru-RU"/>
        </w:rPr>
      </w:pPr>
      <w:r w:rsidRPr="00FB7E97">
        <w:rPr>
          <w:rFonts w:ascii="Times New Roman" w:eastAsia="Times New Roman" w:hAnsi="Times New Roman" w:cs="Times New Roman"/>
          <w:color w:val="000000"/>
          <w:sz w:val="24"/>
          <w:szCs w:val="24"/>
          <w:lang w:eastAsia="ru-RU"/>
        </w:rPr>
        <w:t>Работа огромная. Осуществить такое количество проектов – огромная нагрузка на учителя.</w:t>
      </w:r>
    </w:p>
    <w:p w:rsidR="00111226" w:rsidRPr="00FB7E97" w:rsidRDefault="00111226" w:rsidP="00111226">
      <w:pPr>
        <w:shd w:val="clear" w:color="auto" w:fill="FFFFFF"/>
        <w:spacing w:after="0" w:line="302" w:lineRule="atLeast"/>
        <w:rPr>
          <w:rFonts w:ascii="Arial" w:eastAsia="Times New Roman" w:hAnsi="Arial" w:cs="Arial"/>
          <w:color w:val="000000"/>
          <w:sz w:val="24"/>
          <w:szCs w:val="24"/>
          <w:lang w:eastAsia="ru-RU"/>
        </w:rPr>
      </w:pPr>
      <w:r w:rsidRPr="00FB7E97">
        <w:rPr>
          <w:rFonts w:ascii="Times New Roman" w:eastAsia="Times New Roman" w:hAnsi="Times New Roman" w:cs="Times New Roman"/>
          <w:color w:val="000000"/>
          <w:sz w:val="24"/>
          <w:szCs w:val="24"/>
          <w:lang w:eastAsia="ru-RU"/>
        </w:rPr>
        <w:t>Таким образом, проектная деятельность – важная составляющая процесса обучения в соответствии с требованиями ФГОС. Она позволяет повысить познавательную активность, мотивацию учащихся, обеспечить деятельностный подход в обучении, разнообразить формы работы учителя и учащихся.</w:t>
      </w:r>
    </w:p>
    <w:p w:rsidR="00111226" w:rsidRPr="00FB7E97" w:rsidRDefault="00111226" w:rsidP="00111226">
      <w:pPr>
        <w:shd w:val="clear" w:color="auto" w:fill="FFFFFF"/>
        <w:spacing w:after="0" w:line="302" w:lineRule="atLeast"/>
        <w:rPr>
          <w:rFonts w:ascii="Arial" w:eastAsia="Times New Roman" w:hAnsi="Arial" w:cs="Arial"/>
          <w:color w:val="000000"/>
          <w:sz w:val="24"/>
          <w:szCs w:val="24"/>
          <w:lang w:eastAsia="ru-RU"/>
        </w:rPr>
      </w:pPr>
      <w:r w:rsidRPr="00FB7E97">
        <w:rPr>
          <w:rFonts w:ascii="Times New Roman" w:eastAsia="Times New Roman" w:hAnsi="Times New Roman" w:cs="Times New Roman"/>
          <w:color w:val="000000"/>
          <w:sz w:val="24"/>
          <w:szCs w:val="24"/>
          <w:lang w:eastAsia="ru-RU"/>
        </w:rPr>
        <w:t>В работе с проектами выделены как плюсы, так и минусы.</w:t>
      </w:r>
    </w:p>
    <w:p w:rsidR="00111226" w:rsidRPr="00FB7E97" w:rsidRDefault="00111226" w:rsidP="00111226">
      <w:pPr>
        <w:shd w:val="clear" w:color="auto" w:fill="FFFFFF"/>
        <w:spacing w:after="0" w:line="302" w:lineRule="atLeast"/>
        <w:rPr>
          <w:rFonts w:ascii="Arial" w:eastAsia="Times New Roman" w:hAnsi="Arial" w:cs="Arial"/>
          <w:color w:val="000000"/>
          <w:sz w:val="24"/>
          <w:szCs w:val="24"/>
          <w:lang w:eastAsia="ru-RU"/>
        </w:rPr>
      </w:pPr>
      <w:r w:rsidRPr="00FB7E97">
        <w:rPr>
          <w:rFonts w:ascii="Times New Roman" w:eastAsia="Times New Roman" w:hAnsi="Times New Roman" w:cs="Times New Roman"/>
          <w:color w:val="000000"/>
          <w:sz w:val="24"/>
          <w:szCs w:val="24"/>
          <w:lang w:eastAsia="ru-RU"/>
        </w:rPr>
        <w:t>Плюсы:</w:t>
      </w:r>
    </w:p>
    <w:p w:rsidR="00111226" w:rsidRPr="00FB7E97" w:rsidRDefault="00111226" w:rsidP="0052768B">
      <w:pPr>
        <w:numPr>
          <w:ilvl w:val="0"/>
          <w:numId w:val="11"/>
        </w:numPr>
        <w:shd w:val="clear" w:color="auto" w:fill="FFFFFF"/>
        <w:spacing w:after="0" w:line="294" w:lineRule="atLeast"/>
        <w:ind w:left="0"/>
        <w:rPr>
          <w:rFonts w:ascii="Arial" w:eastAsia="Times New Roman" w:hAnsi="Arial" w:cs="Arial"/>
          <w:color w:val="000000"/>
          <w:sz w:val="24"/>
          <w:szCs w:val="24"/>
          <w:lang w:eastAsia="ru-RU"/>
        </w:rPr>
      </w:pPr>
      <w:r w:rsidRPr="00FB7E97">
        <w:rPr>
          <w:rFonts w:ascii="Times New Roman" w:eastAsia="Times New Roman" w:hAnsi="Times New Roman" w:cs="Times New Roman"/>
          <w:color w:val="000000"/>
          <w:sz w:val="24"/>
          <w:szCs w:val="24"/>
          <w:lang w:eastAsia="ru-RU"/>
        </w:rPr>
        <w:t>Создают ситуацию успеха.</w:t>
      </w:r>
    </w:p>
    <w:p w:rsidR="00111226" w:rsidRPr="00FB7E97" w:rsidRDefault="00111226" w:rsidP="0052768B">
      <w:pPr>
        <w:numPr>
          <w:ilvl w:val="0"/>
          <w:numId w:val="11"/>
        </w:numPr>
        <w:shd w:val="clear" w:color="auto" w:fill="FFFFFF"/>
        <w:spacing w:after="0" w:line="294" w:lineRule="atLeast"/>
        <w:ind w:left="0"/>
        <w:rPr>
          <w:rFonts w:ascii="Arial" w:eastAsia="Times New Roman" w:hAnsi="Arial" w:cs="Arial"/>
          <w:color w:val="000000"/>
          <w:sz w:val="24"/>
          <w:szCs w:val="24"/>
          <w:lang w:eastAsia="ru-RU"/>
        </w:rPr>
      </w:pPr>
      <w:r w:rsidRPr="00FB7E97">
        <w:rPr>
          <w:rFonts w:ascii="Times New Roman" w:eastAsia="Times New Roman" w:hAnsi="Times New Roman" w:cs="Times New Roman"/>
          <w:color w:val="000000"/>
          <w:sz w:val="24"/>
          <w:szCs w:val="24"/>
          <w:lang w:eastAsia="ru-RU"/>
        </w:rPr>
        <w:t>Помогают строить новые отношения в сотрудничестве.</w:t>
      </w:r>
    </w:p>
    <w:p w:rsidR="00111226" w:rsidRPr="00FB7E97" w:rsidRDefault="00111226" w:rsidP="0052768B">
      <w:pPr>
        <w:numPr>
          <w:ilvl w:val="0"/>
          <w:numId w:val="11"/>
        </w:numPr>
        <w:shd w:val="clear" w:color="auto" w:fill="FFFFFF"/>
        <w:spacing w:after="0" w:line="294" w:lineRule="atLeast"/>
        <w:ind w:left="0"/>
        <w:rPr>
          <w:rFonts w:ascii="Arial" w:eastAsia="Times New Roman" w:hAnsi="Arial" w:cs="Arial"/>
          <w:color w:val="000000"/>
          <w:sz w:val="24"/>
          <w:szCs w:val="24"/>
          <w:lang w:eastAsia="ru-RU"/>
        </w:rPr>
      </w:pPr>
      <w:r w:rsidRPr="00FB7E97">
        <w:rPr>
          <w:rFonts w:ascii="Times New Roman" w:eastAsia="Times New Roman" w:hAnsi="Times New Roman" w:cs="Times New Roman"/>
          <w:color w:val="000000"/>
          <w:sz w:val="24"/>
          <w:szCs w:val="24"/>
          <w:lang w:eastAsia="ru-RU"/>
        </w:rPr>
        <w:t>Способствуют проявлению организаторских способностей у детей.</w:t>
      </w:r>
    </w:p>
    <w:p w:rsidR="00111226" w:rsidRPr="00FB7E97" w:rsidRDefault="00111226" w:rsidP="0052768B">
      <w:pPr>
        <w:numPr>
          <w:ilvl w:val="0"/>
          <w:numId w:val="11"/>
        </w:numPr>
        <w:shd w:val="clear" w:color="auto" w:fill="FFFFFF"/>
        <w:spacing w:after="0" w:line="294" w:lineRule="atLeast"/>
        <w:ind w:left="0"/>
        <w:rPr>
          <w:rFonts w:ascii="Arial" w:eastAsia="Times New Roman" w:hAnsi="Arial" w:cs="Arial"/>
          <w:color w:val="000000"/>
          <w:sz w:val="24"/>
          <w:szCs w:val="24"/>
          <w:lang w:eastAsia="ru-RU"/>
        </w:rPr>
      </w:pPr>
      <w:r w:rsidRPr="00FB7E97">
        <w:rPr>
          <w:rFonts w:ascii="Times New Roman" w:eastAsia="Times New Roman" w:hAnsi="Times New Roman" w:cs="Times New Roman"/>
          <w:color w:val="000000"/>
          <w:sz w:val="24"/>
          <w:szCs w:val="24"/>
          <w:lang w:eastAsia="ru-RU"/>
        </w:rPr>
        <w:t>Осуществляется преемственность. Дети подготовлены к выполнению проектов в среднем звене.</w:t>
      </w:r>
    </w:p>
    <w:p w:rsidR="00111226" w:rsidRPr="00FB7E97" w:rsidRDefault="00111226" w:rsidP="0052768B">
      <w:pPr>
        <w:numPr>
          <w:ilvl w:val="0"/>
          <w:numId w:val="11"/>
        </w:numPr>
        <w:shd w:val="clear" w:color="auto" w:fill="FFFFFF"/>
        <w:spacing w:after="0" w:line="294" w:lineRule="atLeast"/>
        <w:ind w:left="0"/>
        <w:rPr>
          <w:rFonts w:ascii="Arial" w:eastAsia="Times New Roman" w:hAnsi="Arial" w:cs="Arial"/>
          <w:color w:val="000000"/>
          <w:sz w:val="24"/>
          <w:szCs w:val="24"/>
          <w:lang w:eastAsia="ru-RU"/>
        </w:rPr>
      </w:pPr>
      <w:r w:rsidRPr="00FB7E97">
        <w:rPr>
          <w:rFonts w:ascii="Times New Roman" w:eastAsia="Times New Roman" w:hAnsi="Times New Roman" w:cs="Times New Roman"/>
          <w:color w:val="000000"/>
          <w:sz w:val="24"/>
          <w:szCs w:val="24"/>
          <w:lang w:eastAsia="ru-RU"/>
        </w:rPr>
        <w:t>Активизировалась роль родителей в учебной деятельности.</w:t>
      </w:r>
    </w:p>
    <w:p w:rsidR="00111226" w:rsidRPr="00FB7E97" w:rsidRDefault="00111226" w:rsidP="00111226">
      <w:pPr>
        <w:shd w:val="clear" w:color="auto" w:fill="FFFFFF"/>
        <w:spacing w:after="0" w:line="294" w:lineRule="atLeast"/>
        <w:rPr>
          <w:rFonts w:ascii="Arial" w:eastAsia="Times New Roman" w:hAnsi="Arial" w:cs="Arial"/>
          <w:color w:val="000000"/>
          <w:sz w:val="24"/>
          <w:szCs w:val="24"/>
          <w:lang w:eastAsia="ru-RU"/>
        </w:rPr>
      </w:pPr>
      <w:r w:rsidRPr="00FB7E97">
        <w:rPr>
          <w:rFonts w:ascii="Times New Roman" w:eastAsia="Times New Roman" w:hAnsi="Times New Roman" w:cs="Times New Roman"/>
          <w:color w:val="000000"/>
          <w:sz w:val="24"/>
          <w:szCs w:val="24"/>
          <w:lang w:eastAsia="ru-RU"/>
        </w:rPr>
        <w:t>Минусы:</w:t>
      </w:r>
    </w:p>
    <w:p w:rsidR="00111226" w:rsidRPr="00FB7E97" w:rsidRDefault="00111226" w:rsidP="0052768B">
      <w:pPr>
        <w:numPr>
          <w:ilvl w:val="0"/>
          <w:numId w:val="12"/>
        </w:numPr>
        <w:spacing w:after="0" w:line="240" w:lineRule="auto"/>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Нехватка времени на уроках.</w:t>
      </w:r>
    </w:p>
    <w:p w:rsidR="00111226" w:rsidRPr="00FB7E97" w:rsidRDefault="00111226" w:rsidP="00111226">
      <w:pPr>
        <w:spacing w:after="0" w:line="240" w:lineRule="auto"/>
        <w:ind w:left="720"/>
        <w:rPr>
          <w:rFonts w:ascii="Times New Roman" w:eastAsia="Calibri" w:hAnsi="Times New Roman" w:cs="Times New Roman"/>
          <w:sz w:val="24"/>
          <w:szCs w:val="24"/>
        </w:rPr>
      </w:pPr>
      <w:r w:rsidRPr="00FB7E97">
        <w:rPr>
          <w:rFonts w:ascii="Times New Roman" w:eastAsia="Calibri" w:hAnsi="Times New Roman" w:cs="Times New Roman"/>
          <w:sz w:val="24"/>
          <w:szCs w:val="24"/>
        </w:rPr>
        <w:t>2. Учащиеся школы в сотрудничестве с педагогами активно придумывают идеи проектов и реализуют их, но, к сожалению, не все проекты имеют выход на конкурсы.</w:t>
      </w:r>
    </w:p>
    <w:p w:rsidR="00111226" w:rsidRPr="00FB7E97" w:rsidRDefault="00111226" w:rsidP="00111226">
      <w:pPr>
        <w:shd w:val="clear" w:color="auto" w:fill="FFFFFF"/>
        <w:spacing w:after="0" w:line="294" w:lineRule="atLeast"/>
        <w:rPr>
          <w:rFonts w:ascii="Arial" w:eastAsia="Times New Roman" w:hAnsi="Arial" w:cs="Arial"/>
          <w:color w:val="000000"/>
          <w:sz w:val="24"/>
          <w:szCs w:val="24"/>
          <w:lang w:eastAsia="ru-RU"/>
        </w:rPr>
      </w:pPr>
    </w:p>
    <w:p w:rsidR="00111226" w:rsidRPr="00FB7E97" w:rsidRDefault="00111226" w:rsidP="00111226">
      <w:pPr>
        <w:shd w:val="clear" w:color="auto" w:fill="FFFFFF"/>
        <w:spacing w:after="0" w:line="294" w:lineRule="atLeast"/>
        <w:rPr>
          <w:rFonts w:ascii="Arial" w:eastAsia="Times New Roman" w:hAnsi="Arial" w:cs="Arial"/>
          <w:color w:val="000000"/>
          <w:sz w:val="24"/>
          <w:szCs w:val="24"/>
          <w:lang w:eastAsia="ru-RU"/>
        </w:rPr>
      </w:pPr>
      <w:r w:rsidRPr="00FB7E97">
        <w:rPr>
          <w:rFonts w:ascii="Times New Roman" w:eastAsia="Times New Roman" w:hAnsi="Times New Roman" w:cs="Times New Roman"/>
          <w:color w:val="000000"/>
          <w:sz w:val="24"/>
          <w:szCs w:val="24"/>
          <w:lang w:eastAsia="ru-RU"/>
        </w:rPr>
        <w:t>Вывод:</w:t>
      </w:r>
    </w:p>
    <w:p w:rsidR="00111226" w:rsidRPr="00FB7E97" w:rsidRDefault="00111226" w:rsidP="00111226">
      <w:pPr>
        <w:shd w:val="clear" w:color="auto" w:fill="FFFFFF"/>
        <w:spacing w:after="0" w:line="294" w:lineRule="atLeast"/>
        <w:rPr>
          <w:rFonts w:ascii="Arial" w:eastAsia="Times New Roman" w:hAnsi="Arial" w:cs="Arial"/>
          <w:color w:val="000000"/>
          <w:sz w:val="24"/>
          <w:szCs w:val="24"/>
          <w:lang w:eastAsia="ru-RU"/>
        </w:rPr>
      </w:pPr>
      <w:r w:rsidRPr="00FB7E97">
        <w:rPr>
          <w:rFonts w:ascii="Times New Roman" w:eastAsia="Times New Roman" w:hAnsi="Times New Roman" w:cs="Times New Roman"/>
          <w:color w:val="000000"/>
          <w:sz w:val="24"/>
          <w:szCs w:val="24"/>
          <w:lang w:eastAsia="ru-RU"/>
        </w:rPr>
        <w:t>Подводя итоги работы за год по освоению проектной технологии в школе, можно констатировать, что педагогический коллектив успешно ее осваивает.</w:t>
      </w:r>
    </w:p>
    <w:p w:rsidR="00111226" w:rsidRPr="00FB7E97" w:rsidRDefault="00111226" w:rsidP="00111226">
      <w:pPr>
        <w:shd w:val="clear" w:color="auto" w:fill="FFFFFF"/>
        <w:spacing w:after="0" w:line="294" w:lineRule="atLeast"/>
        <w:rPr>
          <w:rFonts w:ascii="Arial" w:eastAsia="Times New Roman" w:hAnsi="Arial" w:cs="Arial"/>
          <w:color w:val="000000"/>
          <w:sz w:val="24"/>
          <w:szCs w:val="24"/>
          <w:lang w:eastAsia="ru-RU"/>
        </w:rPr>
      </w:pPr>
      <w:r w:rsidRPr="00FB7E97">
        <w:rPr>
          <w:rFonts w:ascii="Times New Roman" w:eastAsia="Times New Roman" w:hAnsi="Times New Roman" w:cs="Times New Roman"/>
          <w:color w:val="000000"/>
          <w:sz w:val="24"/>
          <w:szCs w:val="24"/>
          <w:lang w:eastAsia="ru-RU"/>
        </w:rPr>
        <w:t>Проектная деятельность в новом формате требует дальнейшего осмысления и доработки, чему будет уделяться внимание при работе в следующем учебном году.</w:t>
      </w:r>
    </w:p>
    <w:p w:rsidR="00111226" w:rsidRPr="00FB7E97" w:rsidRDefault="001806AB" w:rsidP="007C6075">
      <w:pPr>
        <w:shd w:val="clear" w:color="auto" w:fill="FFFFFF"/>
        <w:spacing w:after="0" w:line="294" w:lineRule="atLeast"/>
        <w:rPr>
          <w:rFonts w:ascii="Arial" w:eastAsia="Times New Roman" w:hAnsi="Arial" w:cs="Arial"/>
          <w:color w:val="232323"/>
          <w:sz w:val="24"/>
          <w:szCs w:val="24"/>
          <w:lang w:eastAsia="ru-RU"/>
        </w:rPr>
      </w:pPr>
      <w:r w:rsidRPr="00FB7E97">
        <w:rPr>
          <w:rFonts w:ascii="Times New Roman" w:eastAsia="Calibri" w:hAnsi="Times New Roman" w:cs="Times New Roman"/>
          <w:b/>
          <w:i/>
          <w:sz w:val="24"/>
          <w:szCs w:val="24"/>
        </w:rPr>
        <w:t>Задачи на 2021-</w:t>
      </w:r>
      <w:proofErr w:type="gramStart"/>
      <w:r w:rsidRPr="00FB7E97">
        <w:rPr>
          <w:rFonts w:ascii="Times New Roman" w:eastAsia="Calibri" w:hAnsi="Times New Roman" w:cs="Times New Roman"/>
          <w:b/>
          <w:i/>
          <w:sz w:val="24"/>
          <w:szCs w:val="24"/>
        </w:rPr>
        <w:t>2022</w:t>
      </w:r>
      <w:r w:rsidR="00111226" w:rsidRPr="00FB7E97">
        <w:rPr>
          <w:rFonts w:ascii="Times New Roman" w:eastAsia="Calibri" w:hAnsi="Times New Roman" w:cs="Times New Roman"/>
          <w:b/>
          <w:i/>
          <w:sz w:val="24"/>
          <w:szCs w:val="24"/>
        </w:rPr>
        <w:t xml:space="preserve">  учебный</w:t>
      </w:r>
      <w:proofErr w:type="gramEnd"/>
      <w:r w:rsidR="00111226" w:rsidRPr="00FB7E97">
        <w:rPr>
          <w:rFonts w:ascii="Times New Roman" w:eastAsia="Calibri" w:hAnsi="Times New Roman" w:cs="Times New Roman"/>
          <w:b/>
          <w:i/>
          <w:sz w:val="24"/>
          <w:szCs w:val="24"/>
        </w:rPr>
        <w:t xml:space="preserve"> год:</w:t>
      </w:r>
    </w:p>
    <w:p w:rsidR="00111226" w:rsidRPr="00FB7E97" w:rsidRDefault="00111226" w:rsidP="0052768B">
      <w:pPr>
        <w:numPr>
          <w:ilvl w:val="0"/>
          <w:numId w:val="13"/>
        </w:numPr>
        <w:spacing w:after="0" w:line="240" w:lineRule="auto"/>
        <w:contextualSpacing/>
        <w:rPr>
          <w:rFonts w:ascii="Times New Roman" w:eastAsia="Calibri" w:hAnsi="Times New Roman" w:cs="Times New Roman"/>
          <w:sz w:val="24"/>
          <w:szCs w:val="24"/>
        </w:rPr>
      </w:pPr>
      <w:r w:rsidRPr="00FB7E97">
        <w:rPr>
          <w:rFonts w:ascii="Times New Roman" w:eastAsia="Calibri" w:hAnsi="Times New Roman" w:cs="Times New Roman"/>
          <w:color w:val="000000"/>
          <w:sz w:val="24"/>
          <w:szCs w:val="24"/>
          <w:shd w:val="clear" w:color="auto" w:fill="FFFFFF"/>
        </w:rPr>
        <w:t>Создать условия для успешной социализации и эффективной самореализации учащихся, развития потенциала учащихся и его использование в интересах инновационного социально-ориентированного развития страны через проектную деятельность.</w:t>
      </w:r>
    </w:p>
    <w:p w:rsidR="00111226" w:rsidRPr="00FB7E97" w:rsidRDefault="00111226" w:rsidP="0052768B">
      <w:pPr>
        <w:numPr>
          <w:ilvl w:val="0"/>
          <w:numId w:val="13"/>
        </w:numPr>
        <w:spacing w:after="0" w:line="240" w:lineRule="auto"/>
        <w:contextualSpacing/>
        <w:rPr>
          <w:rFonts w:ascii="Times New Roman" w:eastAsia="Calibri" w:hAnsi="Times New Roman" w:cs="Times New Roman"/>
          <w:sz w:val="24"/>
          <w:szCs w:val="24"/>
        </w:rPr>
      </w:pPr>
      <w:r w:rsidRPr="00FB7E97">
        <w:rPr>
          <w:rFonts w:ascii="Times New Roman" w:eastAsia="Calibri" w:hAnsi="Times New Roman" w:cs="Times New Roman"/>
          <w:color w:val="000000"/>
          <w:sz w:val="24"/>
          <w:szCs w:val="24"/>
          <w:shd w:val="clear" w:color="auto" w:fill="FFFFFF"/>
        </w:rPr>
        <w:t>Обеспечить поддержку научной, творческой и предпринимательской активности учащихся через проектную деятельность.</w:t>
      </w:r>
    </w:p>
    <w:p w:rsidR="00111226" w:rsidRPr="00FB7E97" w:rsidRDefault="00111226" w:rsidP="0052768B">
      <w:pPr>
        <w:numPr>
          <w:ilvl w:val="0"/>
          <w:numId w:val="13"/>
        </w:numPr>
        <w:spacing w:after="0" w:line="240" w:lineRule="auto"/>
        <w:contextualSpacing/>
        <w:rPr>
          <w:rFonts w:ascii="Times New Roman" w:eastAsia="Calibri" w:hAnsi="Times New Roman" w:cs="Times New Roman"/>
          <w:sz w:val="24"/>
          <w:szCs w:val="24"/>
        </w:rPr>
      </w:pPr>
      <w:r w:rsidRPr="00FB7E97">
        <w:rPr>
          <w:rFonts w:ascii="Times New Roman" w:eastAsia="Calibri" w:hAnsi="Times New Roman" w:cs="Times New Roman"/>
          <w:sz w:val="24"/>
          <w:szCs w:val="24"/>
        </w:rPr>
        <w:lastRenderedPageBreak/>
        <w:t xml:space="preserve">Улучшить результат участия учащихся в муниципальных, </w:t>
      </w:r>
      <w:proofErr w:type="gramStart"/>
      <w:r w:rsidRPr="00FB7E97">
        <w:rPr>
          <w:rFonts w:ascii="Times New Roman" w:eastAsia="Calibri" w:hAnsi="Times New Roman" w:cs="Times New Roman"/>
          <w:sz w:val="24"/>
          <w:szCs w:val="24"/>
        </w:rPr>
        <w:t>республиканских  и</w:t>
      </w:r>
      <w:proofErr w:type="gramEnd"/>
      <w:r w:rsidRPr="00FB7E97">
        <w:rPr>
          <w:rFonts w:ascii="Times New Roman" w:eastAsia="Calibri" w:hAnsi="Times New Roman" w:cs="Times New Roman"/>
          <w:sz w:val="24"/>
          <w:szCs w:val="24"/>
        </w:rPr>
        <w:t xml:space="preserve"> всероссийских конкурсах и олимпиад.</w:t>
      </w:r>
    </w:p>
    <w:p w:rsidR="008832DC" w:rsidRPr="00FB7E97" w:rsidRDefault="008832DC" w:rsidP="008832DC">
      <w:pPr>
        <w:spacing w:after="0" w:line="240" w:lineRule="auto"/>
        <w:ind w:left="720"/>
        <w:contextualSpacing/>
        <w:rPr>
          <w:rFonts w:ascii="Times New Roman" w:eastAsia="Calibri" w:hAnsi="Times New Roman" w:cs="Times New Roman"/>
          <w:sz w:val="24"/>
          <w:szCs w:val="24"/>
        </w:rPr>
      </w:pPr>
    </w:p>
    <w:p w:rsidR="007340DC" w:rsidRPr="00FB7E97" w:rsidRDefault="007A1361" w:rsidP="00533E88">
      <w:pPr>
        <w:keepNext/>
        <w:keepLines/>
        <w:spacing w:after="6"/>
        <w:jc w:val="center"/>
        <w:outlineLvl w:val="0"/>
        <w:rPr>
          <w:rFonts w:ascii="Times New Roman" w:hAnsi="Times New Roman" w:cs="Times New Roman"/>
          <w:b/>
          <w:sz w:val="24"/>
          <w:szCs w:val="24"/>
        </w:rPr>
      </w:pPr>
      <w:r w:rsidRPr="00FB7E97">
        <w:rPr>
          <w:rFonts w:ascii="Times New Roman" w:hAnsi="Times New Roman" w:cs="Times New Roman"/>
          <w:b/>
          <w:sz w:val="24"/>
          <w:szCs w:val="24"/>
        </w:rPr>
        <w:t>9</w:t>
      </w:r>
      <w:r w:rsidR="00533E88" w:rsidRPr="00FB7E97">
        <w:rPr>
          <w:rFonts w:ascii="Times New Roman" w:hAnsi="Times New Roman" w:cs="Times New Roman"/>
          <w:b/>
          <w:sz w:val="24"/>
          <w:szCs w:val="24"/>
        </w:rPr>
        <w:t xml:space="preserve">. </w:t>
      </w:r>
      <w:r w:rsidR="007340DC" w:rsidRPr="00FB7E97">
        <w:rPr>
          <w:rFonts w:ascii="Times New Roman" w:hAnsi="Times New Roman" w:cs="Times New Roman"/>
          <w:b/>
          <w:sz w:val="24"/>
          <w:szCs w:val="24"/>
        </w:rPr>
        <w:t>Работа по федеральным государственным образовательным стандартам.</w:t>
      </w:r>
    </w:p>
    <w:p w:rsidR="007340DC" w:rsidRPr="00FB7E97" w:rsidRDefault="00533E88" w:rsidP="00533E88">
      <w:pPr>
        <w:spacing w:after="43" w:line="237" w:lineRule="auto"/>
        <w:ind w:right="-15"/>
        <w:rPr>
          <w:rFonts w:ascii="Times New Roman" w:hAnsi="Times New Roman" w:cs="Times New Roman"/>
          <w:b/>
          <w:sz w:val="24"/>
          <w:szCs w:val="24"/>
        </w:rPr>
      </w:pPr>
      <w:r w:rsidRPr="00FB7E97">
        <w:rPr>
          <w:rFonts w:ascii="Times New Roman" w:hAnsi="Times New Roman" w:cs="Times New Roman"/>
          <w:b/>
          <w:sz w:val="24"/>
          <w:szCs w:val="24"/>
        </w:rPr>
        <w:t xml:space="preserve">                                                                      </w:t>
      </w:r>
      <w:r w:rsidR="007340DC" w:rsidRPr="00FB7E97">
        <w:rPr>
          <w:rFonts w:ascii="Times New Roman" w:hAnsi="Times New Roman" w:cs="Times New Roman"/>
          <w:b/>
          <w:sz w:val="24"/>
          <w:szCs w:val="24"/>
        </w:rPr>
        <w:t>ФГОС НОО</w:t>
      </w:r>
    </w:p>
    <w:p w:rsidR="007340DC" w:rsidRPr="00FB7E97" w:rsidRDefault="007340DC" w:rsidP="008870DF">
      <w:pPr>
        <w:spacing w:after="50" w:line="242" w:lineRule="auto"/>
        <w:ind w:left="-426" w:right="7" w:firstLine="786"/>
        <w:jc w:val="both"/>
        <w:rPr>
          <w:rFonts w:ascii="Times New Roman" w:hAnsi="Times New Roman" w:cs="Times New Roman"/>
          <w:sz w:val="24"/>
          <w:szCs w:val="24"/>
        </w:rPr>
      </w:pPr>
      <w:r w:rsidRPr="00FB7E97">
        <w:rPr>
          <w:rFonts w:ascii="Times New Roman" w:hAnsi="Times New Roman" w:cs="Times New Roman"/>
          <w:sz w:val="24"/>
          <w:szCs w:val="24"/>
        </w:rPr>
        <w:t xml:space="preserve">Главной целью образования по ФГОС в нашей школе становится не передача знаний и социального опыта, а развитие личности ученика, доброжелательного, коммуникативного, осознанно выполняющего правила здорового и безопасного образа жизни, готового обучаться в средней школе. Учителя в своей работе руководствуются основной идеей, заложенной в концепции модернизации образования: оптимальное развитие каждого ребенка на основе педагогической поддержки его индивидуальности в условиях специально организованной учебной деятельности. </w:t>
      </w:r>
    </w:p>
    <w:p w:rsidR="007340DC" w:rsidRPr="00FB7E97" w:rsidRDefault="007340DC" w:rsidP="008870DF">
      <w:pPr>
        <w:spacing w:after="50" w:line="242" w:lineRule="auto"/>
        <w:ind w:left="-426" w:right="7" w:firstLine="786"/>
        <w:jc w:val="both"/>
        <w:rPr>
          <w:rFonts w:ascii="Times New Roman" w:hAnsi="Times New Roman" w:cs="Times New Roman"/>
          <w:sz w:val="24"/>
          <w:szCs w:val="24"/>
        </w:rPr>
      </w:pPr>
      <w:r w:rsidRPr="00FB7E97">
        <w:rPr>
          <w:rFonts w:ascii="Times New Roman" w:hAnsi="Times New Roman" w:cs="Times New Roman"/>
          <w:sz w:val="24"/>
          <w:szCs w:val="24"/>
        </w:rPr>
        <w:t xml:space="preserve">Учителя, работающие по ФГОС, совершенствуют навыки работы с детьми, постоянно заняты самообразованием, посещены ими проводимые районные семинары, по мере необходимости повышают свою квалификацию на курсах. </w:t>
      </w:r>
    </w:p>
    <w:p w:rsidR="007340DC" w:rsidRPr="00FB7E97" w:rsidRDefault="007340DC" w:rsidP="008870DF">
      <w:pPr>
        <w:spacing w:after="50" w:line="242" w:lineRule="auto"/>
        <w:ind w:left="-426" w:right="7" w:hanging="10"/>
        <w:jc w:val="both"/>
        <w:rPr>
          <w:rFonts w:ascii="Times New Roman" w:hAnsi="Times New Roman" w:cs="Times New Roman"/>
          <w:sz w:val="24"/>
          <w:szCs w:val="24"/>
        </w:rPr>
      </w:pPr>
      <w:r w:rsidRPr="00FB7E97">
        <w:rPr>
          <w:rFonts w:ascii="Times New Roman" w:hAnsi="Times New Roman" w:cs="Times New Roman"/>
          <w:sz w:val="24"/>
          <w:szCs w:val="24"/>
        </w:rPr>
        <w:t xml:space="preserve">В течение учебного года в начальных классах посещались уроки и внеклассные мероприятия со стороны администрации.  </w:t>
      </w:r>
    </w:p>
    <w:p w:rsidR="007340DC" w:rsidRPr="00FB7E97" w:rsidRDefault="007340DC" w:rsidP="008870DF">
      <w:pPr>
        <w:spacing w:after="50" w:line="242" w:lineRule="auto"/>
        <w:ind w:left="-426" w:right="7" w:firstLine="786"/>
        <w:jc w:val="both"/>
        <w:rPr>
          <w:rFonts w:ascii="Times New Roman" w:hAnsi="Times New Roman" w:cs="Times New Roman"/>
          <w:sz w:val="24"/>
          <w:szCs w:val="24"/>
        </w:rPr>
      </w:pPr>
      <w:r w:rsidRPr="00FB7E97">
        <w:rPr>
          <w:rFonts w:ascii="Times New Roman" w:hAnsi="Times New Roman" w:cs="Times New Roman"/>
          <w:sz w:val="24"/>
          <w:szCs w:val="24"/>
        </w:rPr>
        <w:t xml:space="preserve">Все посещенные уроки в целом соответствуют требованиям ФГОС, проводятся на хорошем методическом уровне, в соответствии с разработанными рабочими программами. На уроках учителя используют разнообразные виды и формы заданий, развивающие вопросы, наглядность, продумывают процесс формирования УУД, используют активные формы работы, разнообразные занятия, соревновательные моменты. Уроки нацелены на формирование универсальных учебных действий, используются информационнокоммуникационные технологии. Содержание теории связано с практикой, используется жизненный опыт учеников с целью развития у них познавательной активности и самостоятельности. Реализуется системно-деятельностный подход, организуется индивидуальная работа. Формируются навыки самоконтроля и самооценки. Учащиеся демонстрируют личностные результаты: готовность и способность к саморазвитию, сформированность мотивации к учению и познанию; метапредметные результаты: предметные результаты: преобразование и применение опыта специфической для каждой предметной области деятельности по получению нового знания. </w:t>
      </w:r>
    </w:p>
    <w:p w:rsidR="00AA0451" w:rsidRPr="00FB7E97" w:rsidRDefault="00AA0451" w:rsidP="008870DF">
      <w:pPr>
        <w:spacing w:after="36" w:line="240" w:lineRule="auto"/>
        <w:jc w:val="center"/>
        <w:rPr>
          <w:rFonts w:ascii="Times New Roman" w:hAnsi="Times New Roman" w:cs="Times New Roman"/>
          <w:b/>
          <w:sz w:val="24"/>
          <w:szCs w:val="24"/>
        </w:rPr>
      </w:pPr>
    </w:p>
    <w:p w:rsidR="00AA0451" w:rsidRPr="00FB7E97" w:rsidRDefault="00AA0451" w:rsidP="008870DF">
      <w:pPr>
        <w:spacing w:after="36" w:line="240" w:lineRule="auto"/>
        <w:jc w:val="center"/>
        <w:rPr>
          <w:rFonts w:ascii="Times New Roman" w:hAnsi="Times New Roman" w:cs="Times New Roman"/>
          <w:b/>
          <w:sz w:val="24"/>
          <w:szCs w:val="24"/>
        </w:rPr>
      </w:pPr>
    </w:p>
    <w:p w:rsidR="007340DC" w:rsidRPr="00FB7E97" w:rsidRDefault="007340DC" w:rsidP="008870DF">
      <w:pPr>
        <w:spacing w:after="36" w:line="240" w:lineRule="auto"/>
        <w:jc w:val="center"/>
        <w:rPr>
          <w:rFonts w:ascii="Times New Roman" w:hAnsi="Times New Roman" w:cs="Times New Roman"/>
          <w:b/>
          <w:sz w:val="24"/>
          <w:szCs w:val="24"/>
        </w:rPr>
      </w:pPr>
      <w:r w:rsidRPr="00FB7E97">
        <w:rPr>
          <w:rFonts w:ascii="Times New Roman" w:hAnsi="Times New Roman" w:cs="Times New Roman"/>
          <w:b/>
          <w:sz w:val="24"/>
          <w:szCs w:val="24"/>
        </w:rPr>
        <w:t>ФГОС ООО</w:t>
      </w:r>
    </w:p>
    <w:p w:rsidR="007340DC" w:rsidRPr="00FB7E97" w:rsidRDefault="007340DC" w:rsidP="008870DF">
      <w:pPr>
        <w:spacing w:after="50" w:line="242" w:lineRule="auto"/>
        <w:ind w:left="-426" w:right="7" w:firstLine="786"/>
        <w:jc w:val="both"/>
        <w:rPr>
          <w:rFonts w:ascii="Times New Roman" w:hAnsi="Times New Roman" w:cs="Times New Roman"/>
          <w:sz w:val="24"/>
          <w:szCs w:val="24"/>
        </w:rPr>
      </w:pPr>
      <w:r w:rsidRPr="00FB7E97">
        <w:rPr>
          <w:rFonts w:ascii="Times New Roman" w:hAnsi="Times New Roman" w:cs="Times New Roman"/>
          <w:sz w:val="24"/>
          <w:szCs w:val="24"/>
        </w:rPr>
        <w:t>В и</w:t>
      </w:r>
      <w:r w:rsidR="00AC3EED" w:rsidRPr="00FB7E97">
        <w:rPr>
          <w:rFonts w:ascii="Times New Roman" w:hAnsi="Times New Roman" w:cs="Times New Roman"/>
          <w:sz w:val="24"/>
          <w:szCs w:val="24"/>
        </w:rPr>
        <w:t xml:space="preserve">стекшем учебном году ученики 5 -9 </w:t>
      </w:r>
      <w:r w:rsidRPr="00FB7E97">
        <w:rPr>
          <w:rFonts w:ascii="Times New Roman" w:hAnsi="Times New Roman" w:cs="Times New Roman"/>
          <w:sz w:val="24"/>
          <w:szCs w:val="24"/>
        </w:rPr>
        <w:t xml:space="preserve">классов обучались по ФГОС ООО. Все учителя, ведущие уроки в данном классе, прошли курсы повышения квалификации, участвовали в обучающих семинарах в течение года по данной проблеме. Вопросы введения ФГОС ООО обсуждались на заседаниях методических объединений, совещаниях при завуче, педсоветах. С целью обмена опытом в течение года учителя основной школы посещали открытые уроки в соответствии с ФГОС учителей школы, района. </w:t>
      </w:r>
    </w:p>
    <w:p w:rsidR="007340DC" w:rsidRPr="00FB7E97" w:rsidRDefault="007340DC" w:rsidP="008870DF">
      <w:pPr>
        <w:spacing w:after="50" w:line="242" w:lineRule="auto"/>
        <w:ind w:left="-426" w:right="7" w:hanging="10"/>
        <w:jc w:val="both"/>
        <w:rPr>
          <w:rFonts w:ascii="Times New Roman" w:hAnsi="Times New Roman" w:cs="Times New Roman"/>
          <w:sz w:val="24"/>
          <w:szCs w:val="24"/>
        </w:rPr>
      </w:pPr>
      <w:r w:rsidRPr="00FB7E97">
        <w:rPr>
          <w:rFonts w:ascii="Times New Roman" w:hAnsi="Times New Roman" w:cs="Times New Roman"/>
          <w:sz w:val="24"/>
          <w:szCs w:val="24"/>
        </w:rPr>
        <w:t xml:space="preserve">        Общие выводы по посещению уроков: содержание уроков в целом соответствуют поставленным учителями задачам. Учителя стараются на каждом этапе урока развивать личностные, познавательные, коммуникативные учебные действия. Структура уроков в основном выдержана с требованиями ФГОС. Учителя используют различные формы и методы работы для повышения мотивации учащихся к урокам, повышения качества знания. Системность в проведении уроков заметна. Можно отметить недостаточную работу по развитию самооценивания, проведения учебной рефлексии. </w:t>
      </w:r>
    </w:p>
    <w:p w:rsidR="007340DC" w:rsidRPr="00FB7E97" w:rsidRDefault="007340DC" w:rsidP="008870DF">
      <w:pPr>
        <w:spacing w:after="50" w:line="242" w:lineRule="auto"/>
        <w:ind w:left="-426" w:right="7" w:firstLine="786"/>
        <w:jc w:val="both"/>
        <w:rPr>
          <w:rFonts w:ascii="Times New Roman" w:hAnsi="Times New Roman" w:cs="Times New Roman"/>
          <w:sz w:val="24"/>
          <w:szCs w:val="24"/>
        </w:rPr>
      </w:pPr>
      <w:r w:rsidRPr="00FB7E97">
        <w:rPr>
          <w:rFonts w:ascii="Times New Roman" w:hAnsi="Times New Roman" w:cs="Times New Roman"/>
          <w:sz w:val="24"/>
          <w:szCs w:val="24"/>
        </w:rPr>
        <w:t xml:space="preserve">На </w:t>
      </w:r>
      <w:proofErr w:type="gramStart"/>
      <w:r w:rsidRPr="00FB7E97">
        <w:rPr>
          <w:rFonts w:ascii="Times New Roman" w:hAnsi="Times New Roman" w:cs="Times New Roman"/>
          <w:sz w:val="24"/>
          <w:szCs w:val="24"/>
        </w:rPr>
        <w:t>уроках  ученики</w:t>
      </w:r>
      <w:proofErr w:type="gramEnd"/>
      <w:r w:rsidRPr="00FB7E97">
        <w:rPr>
          <w:rFonts w:ascii="Times New Roman" w:hAnsi="Times New Roman" w:cs="Times New Roman"/>
          <w:sz w:val="24"/>
          <w:szCs w:val="24"/>
        </w:rPr>
        <w:t xml:space="preserve"> активны, умеют определить тему урока, спланировать цели, определить затруднения. В основном все дети в классе объективно себя оценивают, могутпрокомментировать оценку одноклассника. Ученики любознательны, с удовольствием выполняют творческие задания. Дисциплина на уроках хорошая. </w:t>
      </w:r>
    </w:p>
    <w:p w:rsidR="007340DC" w:rsidRPr="00FB7E97" w:rsidRDefault="007340DC" w:rsidP="008870DF">
      <w:pPr>
        <w:spacing w:after="50" w:line="242" w:lineRule="auto"/>
        <w:ind w:left="-426" w:right="7" w:firstLine="786"/>
        <w:jc w:val="both"/>
        <w:rPr>
          <w:rFonts w:ascii="Times New Roman" w:hAnsi="Times New Roman" w:cs="Times New Roman"/>
          <w:sz w:val="24"/>
          <w:szCs w:val="24"/>
        </w:rPr>
      </w:pPr>
      <w:r w:rsidRPr="00FB7E97">
        <w:rPr>
          <w:rFonts w:ascii="Times New Roman" w:hAnsi="Times New Roman" w:cs="Times New Roman"/>
          <w:sz w:val="24"/>
          <w:szCs w:val="24"/>
        </w:rPr>
        <w:t xml:space="preserve">Следует отметить, что учителя набирают опыт работы в соответствии с ФГОС ООО, занимаются самообразованием. Системность в проведении уроков заметна. </w:t>
      </w:r>
    </w:p>
    <w:p w:rsidR="007340DC" w:rsidRPr="00FB7E97" w:rsidRDefault="007340DC" w:rsidP="008870DF">
      <w:pPr>
        <w:spacing w:after="51" w:line="240" w:lineRule="auto"/>
        <w:ind w:left="360"/>
        <w:jc w:val="both"/>
        <w:rPr>
          <w:rFonts w:ascii="Times New Roman" w:hAnsi="Times New Roman" w:cs="Times New Roman"/>
          <w:sz w:val="24"/>
          <w:szCs w:val="24"/>
        </w:rPr>
      </w:pPr>
      <w:r w:rsidRPr="00FB7E97">
        <w:rPr>
          <w:rFonts w:ascii="Times New Roman" w:hAnsi="Times New Roman" w:cs="Times New Roman"/>
          <w:sz w:val="24"/>
          <w:szCs w:val="24"/>
        </w:rPr>
        <w:lastRenderedPageBreak/>
        <w:t xml:space="preserve"> </w:t>
      </w:r>
    </w:p>
    <w:p w:rsidR="007340DC" w:rsidRPr="00FB7E97" w:rsidRDefault="007A1361" w:rsidP="008870DF">
      <w:pPr>
        <w:spacing w:after="45" w:line="242" w:lineRule="auto"/>
        <w:ind w:left="3179" w:right="-15" w:hanging="10"/>
        <w:rPr>
          <w:rFonts w:ascii="Times New Roman" w:hAnsi="Times New Roman" w:cs="Times New Roman"/>
          <w:b/>
          <w:sz w:val="24"/>
          <w:szCs w:val="24"/>
        </w:rPr>
      </w:pPr>
      <w:r w:rsidRPr="00FB7E97">
        <w:rPr>
          <w:rFonts w:ascii="Times New Roman" w:hAnsi="Times New Roman" w:cs="Times New Roman"/>
          <w:b/>
          <w:sz w:val="24"/>
          <w:szCs w:val="24"/>
        </w:rPr>
        <w:t>10</w:t>
      </w:r>
      <w:r w:rsidR="00533E88" w:rsidRPr="00FB7E97">
        <w:rPr>
          <w:rFonts w:ascii="Times New Roman" w:hAnsi="Times New Roman" w:cs="Times New Roman"/>
          <w:b/>
          <w:sz w:val="24"/>
          <w:szCs w:val="24"/>
        </w:rPr>
        <w:t xml:space="preserve">. </w:t>
      </w:r>
      <w:r w:rsidR="007340DC" w:rsidRPr="00FB7E97">
        <w:rPr>
          <w:rFonts w:ascii="Times New Roman" w:hAnsi="Times New Roman" w:cs="Times New Roman"/>
          <w:b/>
          <w:sz w:val="24"/>
          <w:szCs w:val="24"/>
        </w:rPr>
        <w:t xml:space="preserve"> Организация внутришкольного контроля.</w:t>
      </w:r>
    </w:p>
    <w:p w:rsidR="007340DC" w:rsidRPr="00FB7E97" w:rsidRDefault="00533E88" w:rsidP="008870DF">
      <w:pPr>
        <w:spacing w:after="43" w:line="237" w:lineRule="auto"/>
        <w:ind w:left="-426" w:right="-15"/>
        <w:jc w:val="both"/>
        <w:rPr>
          <w:rFonts w:ascii="Times New Roman" w:hAnsi="Times New Roman" w:cs="Times New Roman"/>
          <w:sz w:val="24"/>
          <w:szCs w:val="24"/>
        </w:rPr>
      </w:pPr>
      <w:r w:rsidRPr="00FB7E97">
        <w:rPr>
          <w:rFonts w:ascii="Times New Roman" w:hAnsi="Times New Roman" w:cs="Times New Roman"/>
          <w:sz w:val="24"/>
          <w:szCs w:val="24"/>
        </w:rPr>
        <w:t xml:space="preserve">       </w:t>
      </w:r>
      <w:r w:rsidR="007340DC" w:rsidRPr="00FB7E97">
        <w:rPr>
          <w:rFonts w:ascii="Times New Roman" w:hAnsi="Times New Roman" w:cs="Times New Roman"/>
          <w:sz w:val="24"/>
          <w:szCs w:val="24"/>
        </w:rPr>
        <w:t xml:space="preserve">Формы контроля, </w:t>
      </w:r>
      <w:proofErr w:type="gramStart"/>
      <w:r w:rsidR="007340DC" w:rsidRPr="00FB7E97">
        <w:rPr>
          <w:rFonts w:ascii="Times New Roman" w:hAnsi="Times New Roman" w:cs="Times New Roman"/>
          <w:sz w:val="24"/>
          <w:szCs w:val="24"/>
        </w:rPr>
        <w:t>использованные  в</w:t>
      </w:r>
      <w:proofErr w:type="gramEnd"/>
      <w:r w:rsidR="007340DC" w:rsidRPr="00FB7E97">
        <w:rPr>
          <w:rFonts w:ascii="Times New Roman" w:hAnsi="Times New Roman" w:cs="Times New Roman"/>
          <w:sz w:val="24"/>
          <w:szCs w:val="24"/>
        </w:rPr>
        <w:t xml:space="preserve"> 2</w:t>
      </w:r>
      <w:r w:rsidR="00AC3EED" w:rsidRPr="00FB7E97">
        <w:rPr>
          <w:rFonts w:ascii="Times New Roman" w:hAnsi="Times New Roman" w:cs="Times New Roman"/>
          <w:sz w:val="24"/>
          <w:szCs w:val="24"/>
        </w:rPr>
        <w:t>021-2022</w:t>
      </w:r>
      <w:r w:rsidR="007340DC" w:rsidRPr="00FB7E97">
        <w:rPr>
          <w:rFonts w:ascii="Times New Roman" w:hAnsi="Times New Roman" w:cs="Times New Roman"/>
          <w:sz w:val="24"/>
          <w:szCs w:val="24"/>
        </w:rPr>
        <w:t xml:space="preserve"> учебном году: </w:t>
      </w:r>
    </w:p>
    <w:p w:rsidR="007340DC" w:rsidRPr="00FB7E97" w:rsidRDefault="007340DC" w:rsidP="008870DF">
      <w:pPr>
        <w:spacing w:after="50" w:line="242" w:lineRule="auto"/>
        <w:ind w:left="-426" w:right="7"/>
        <w:jc w:val="both"/>
        <w:rPr>
          <w:rFonts w:ascii="Times New Roman" w:hAnsi="Times New Roman" w:cs="Times New Roman"/>
          <w:sz w:val="24"/>
          <w:szCs w:val="24"/>
        </w:rPr>
      </w:pPr>
      <w:r w:rsidRPr="00FB7E97">
        <w:rPr>
          <w:rFonts w:ascii="Times New Roman" w:hAnsi="Times New Roman" w:cs="Times New Roman"/>
          <w:sz w:val="24"/>
          <w:szCs w:val="24"/>
        </w:rPr>
        <w:t xml:space="preserve">-классно -обобщающий </w:t>
      </w:r>
      <w:proofErr w:type="gramStart"/>
      <w:r w:rsidRPr="00FB7E97">
        <w:rPr>
          <w:rFonts w:ascii="Times New Roman" w:hAnsi="Times New Roman" w:cs="Times New Roman"/>
          <w:sz w:val="24"/>
          <w:szCs w:val="24"/>
        </w:rPr>
        <w:t>контроль  с</w:t>
      </w:r>
      <w:proofErr w:type="gramEnd"/>
      <w:r w:rsidRPr="00FB7E97">
        <w:rPr>
          <w:rFonts w:ascii="Times New Roman" w:hAnsi="Times New Roman" w:cs="Times New Roman"/>
          <w:sz w:val="24"/>
          <w:szCs w:val="24"/>
        </w:rPr>
        <w:t xml:space="preserve"> 1-11 класс , уровень ЗУН (срезы, контрольные работы по русскому языку , математике, татарскому языку  ); </w:t>
      </w:r>
    </w:p>
    <w:p w:rsidR="007340DC" w:rsidRPr="00FB7E97" w:rsidRDefault="007340DC" w:rsidP="008870DF">
      <w:pPr>
        <w:spacing w:after="50" w:line="242" w:lineRule="auto"/>
        <w:ind w:left="-426" w:right="7" w:hanging="10"/>
        <w:jc w:val="both"/>
        <w:rPr>
          <w:rFonts w:ascii="Times New Roman" w:hAnsi="Times New Roman" w:cs="Times New Roman"/>
          <w:sz w:val="24"/>
          <w:szCs w:val="24"/>
        </w:rPr>
      </w:pPr>
      <w:r w:rsidRPr="00FB7E97">
        <w:rPr>
          <w:rFonts w:ascii="Times New Roman" w:hAnsi="Times New Roman" w:cs="Times New Roman"/>
          <w:sz w:val="24"/>
          <w:szCs w:val="24"/>
        </w:rPr>
        <w:t xml:space="preserve">-обзорный контроль (тематический вид) – обеспеченность обучающихся учебной литературой, состояние школьной документации, состояние учебных кабинетов на конец учебного года , контроль календарно- тематического планирования и программ, календарно- тематическое планирование дополнительных занятий за счет школьного компонента , надомного обучения; выполнение программ и минимума контрольных, проверочных и лабораторных работ по всем предметам; выполнение программ обучения на дому; организация работы кружков; секций;  работа с отстающими и «трудными» учащимися; уровень подготовленности первоклассников к обучению в школе;  усвоение программ букварного периода ; работа над вычислительными навыками учащихся 4-х классов; работа над разными видами задач в 3-х классах ; готовность к новому учебному году ; организация  физкультурно-оздоровительной работы ; состояние охраны труда и техники безопасности; обеспеченность учащихся питанием;  </w:t>
      </w:r>
    </w:p>
    <w:p w:rsidR="007340DC" w:rsidRPr="00FB7E97" w:rsidRDefault="007340DC" w:rsidP="002B087C">
      <w:pPr>
        <w:spacing w:after="50" w:line="242" w:lineRule="auto"/>
        <w:ind w:left="-426" w:right="7"/>
        <w:jc w:val="both"/>
        <w:rPr>
          <w:rFonts w:ascii="Times New Roman" w:hAnsi="Times New Roman" w:cs="Times New Roman"/>
          <w:sz w:val="24"/>
          <w:szCs w:val="24"/>
        </w:rPr>
      </w:pPr>
      <w:r w:rsidRPr="00FB7E97">
        <w:rPr>
          <w:rFonts w:ascii="Times New Roman" w:hAnsi="Times New Roman" w:cs="Times New Roman"/>
          <w:sz w:val="24"/>
          <w:szCs w:val="24"/>
        </w:rPr>
        <w:t xml:space="preserve"> -административный контроль за уровнем знаний и умений по предметам- стартовый контроль, рубежный контроль (по четвертям, полугодиям), итоговый контроль (годовой на конец учебного года в переводных классах), предварительны</w:t>
      </w:r>
      <w:r w:rsidR="002B087C" w:rsidRPr="00FB7E97">
        <w:rPr>
          <w:rFonts w:ascii="Times New Roman" w:hAnsi="Times New Roman" w:cs="Times New Roman"/>
          <w:sz w:val="24"/>
          <w:szCs w:val="24"/>
        </w:rPr>
        <w:t xml:space="preserve">й контроль (перед экзаменами в </w:t>
      </w:r>
      <w:r w:rsidRPr="00FB7E97">
        <w:rPr>
          <w:rFonts w:ascii="Times New Roman" w:hAnsi="Times New Roman" w:cs="Times New Roman"/>
          <w:sz w:val="24"/>
          <w:szCs w:val="24"/>
        </w:rPr>
        <w:t xml:space="preserve">выпускных классах), итоговый контроль (итоговая аттестация в выпускных классах); </w:t>
      </w:r>
    </w:p>
    <w:p w:rsidR="007340DC" w:rsidRPr="00FB7E97" w:rsidRDefault="007340DC" w:rsidP="008870DF">
      <w:pPr>
        <w:spacing w:after="50" w:line="242" w:lineRule="auto"/>
        <w:ind w:left="-426" w:right="7" w:hanging="10"/>
        <w:jc w:val="both"/>
        <w:rPr>
          <w:rFonts w:ascii="Times New Roman" w:hAnsi="Times New Roman" w:cs="Times New Roman"/>
          <w:sz w:val="24"/>
          <w:szCs w:val="24"/>
        </w:rPr>
      </w:pPr>
      <w:r w:rsidRPr="00FB7E97">
        <w:rPr>
          <w:rFonts w:ascii="Times New Roman" w:hAnsi="Times New Roman" w:cs="Times New Roman"/>
          <w:sz w:val="24"/>
          <w:szCs w:val="24"/>
        </w:rPr>
        <w:t xml:space="preserve">-тематически- обобщающий контроль- развитие самостоятельной </w:t>
      </w:r>
      <w:proofErr w:type="gramStart"/>
      <w:r w:rsidRPr="00FB7E97">
        <w:rPr>
          <w:rFonts w:ascii="Times New Roman" w:hAnsi="Times New Roman" w:cs="Times New Roman"/>
          <w:sz w:val="24"/>
          <w:szCs w:val="24"/>
        </w:rPr>
        <w:t>познавательной  деятельности</w:t>
      </w:r>
      <w:proofErr w:type="gramEnd"/>
      <w:r w:rsidRPr="00FB7E97">
        <w:rPr>
          <w:rFonts w:ascii="Times New Roman" w:hAnsi="Times New Roman" w:cs="Times New Roman"/>
          <w:sz w:val="24"/>
          <w:szCs w:val="24"/>
        </w:rPr>
        <w:t xml:space="preserve"> учащихся на уроке и вне школы; применение системно- деятельностного подхода на уроках и во внеурочное время, выполнение требований ФГОС. Методы контроля: </w:t>
      </w:r>
    </w:p>
    <w:p w:rsidR="007340DC" w:rsidRPr="00FB7E97" w:rsidRDefault="007340DC" w:rsidP="008870DF">
      <w:pPr>
        <w:spacing w:after="50" w:line="242" w:lineRule="auto"/>
        <w:ind w:left="370" w:right="7" w:hanging="10"/>
        <w:jc w:val="both"/>
        <w:rPr>
          <w:rFonts w:ascii="Times New Roman" w:hAnsi="Times New Roman" w:cs="Times New Roman"/>
          <w:sz w:val="24"/>
          <w:szCs w:val="24"/>
        </w:rPr>
      </w:pPr>
      <w:r w:rsidRPr="00FB7E97">
        <w:rPr>
          <w:rFonts w:ascii="Times New Roman" w:hAnsi="Times New Roman" w:cs="Times New Roman"/>
          <w:sz w:val="24"/>
          <w:szCs w:val="24"/>
        </w:rPr>
        <w:t>-</w:t>
      </w:r>
      <w:proofErr w:type="gramStart"/>
      <w:r w:rsidRPr="00FB7E97">
        <w:rPr>
          <w:rFonts w:ascii="Times New Roman" w:hAnsi="Times New Roman" w:cs="Times New Roman"/>
          <w:sz w:val="24"/>
          <w:szCs w:val="24"/>
        </w:rPr>
        <w:t>наблюдение(</w:t>
      </w:r>
      <w:proofErr w:type="gramEnd"/>
      <w:r w:rsidRPr="00FB7E97">
        <w:rPr>
          <w:rFonts w:ascii="Times New Roman" w:hAnsi="Times New Roman" w:cs="Times New Roman"/>
          <w:sz w:val="24"/>
          <w:szCs w:val="24"/>
        </w:rPr>
        <w:t xml:space="preserve">посещение уроков); </w:t>
      </w:r>
    </w:p>
    <w:p w:rsidR="007340DC" w:rsidRPr="00FB7E97" w:rsidRDefault="007340DC" w:rsidP="008870DF">
      <w:pPr>
        <w:spacing w:after="50" w:line="242" w:lineRule="auto"/>
        <w:ind w:left="370" w:right="7" w:hanging="10"/>
        <w:jc w:val="both"/>
        <w:rPr>
          <w:rFonts w:ascii="Times New Roman" w:hAnsi="Times New Roman" w:cs="Times New Roman"/>
          <w:sz w:val="24"/>
          <w:szCs w:val="24"/>
        </w:rPr>
      </w:pPr>
      <w:r w:rsidRPr="00FB7E97">
        <w:rPr>
          <w:rFonts w:ascii="Times New Roman" w:hAnsi="Times New Roman" w:cs="Times New Roman"/>
          <w:sz w:val="24"/>
          <w:szCs w:val="24"/>
        </w:rPr>
        <w:t xml:space="preserve">-изучение документации; </w:t>
      </w:r>
    </w:p>
    <w:p w:rsidR="007340DC" w:rsidRPr="00FB7E97" w:rsidRDefault="007340DC" w:rsidP="008870DF">
      <w:pPr>
        <w:spacing w:after="50" w:line="242" w:lineRule="auto"/>
        <w:ind w:left="370" w:right="7" w:hanging="10"/>
        <w:jc w:val="both"/>
        <w:rPr>
          <w:rFonts w:ascii="Times New Roman" w:hAnsi="Times New Roman" w:cs="Times New Roman"/>
          <w:sz w:val="24"/>
          <w:szCs w:val="24"/>
        </w:rPr>
      </w:pPr>
      <w:r w:rsidRPr="00FB7E97">
        <w:rPr>
          <w:rFonts w:ascii="Times New Roman" w:hAnsi="Times New Roman" w:cs="Times New Roman"/>
          <w:sz w:val="24"/>
          <w:szCs w:val="24"/>
        </w:rPr>
        <w:t xml:space="preserve">-проверка </w:t>
      </w:r>
      <w:proofErr w:type="gramStart"/>
      <w:r w:rsidRPr="00FB7E97">
        <w:rPr>
          <w:rFonts w:ascii="Times New Roman" w:hAnsi="Times New Roman" w:cs="Times New Roman"/>
          <w:sz w:val="24"/>
          <w:szCs w:val="24"/>
        </w:rPr>
        <w:t>знаний(</w:t>
      </w:r>
      <w:proofErr w:type="gramEnd"/>
      <w:r w:rsidRPr="00FB7E97">
        <w:rPr>
          <w:rFonts w:ascii="Times New Roman" w:hAnsi="Times New Roman" w:cs="Times New Roman"/>
          <w:sz w:val="24"/>
          <w:szCs w:val="24"/>
        </w:rPr>
        <w:t xml:space="preserve">срезы, тесты, контрольные, практические работы); </w:t>
      </w:r>
    </w:p>
    <w:p w:rsidR="007340DC" w:rsidRPr="00FB7E97" w:rsidRDefault="007340DC" w:rsidP="008870DF">
      <w:pPr>
        <w:spacing w:after="50" w:line="242" w:lineRule="auto"/>
        <w:ind w:left="370" w:right="7" w:hanging="10"/>
        <w:jc w:val="both"/>
        <w:rPr>
          <w:rFonts w:ascii="Times New Roman" w:hAnsi="Times New Roman" w:cs="Times New Roman"/>
          <w:sz w:val="24"/>
          <w:szCs w:val="24"/>
        </w:rPr>
      </w:pPr>
      <w:r w:rsidRPr="00FB7E97">
        <w:rPr>
          <w:rFonts w:ascii="Times New Roman" w:hAnsi="Times New Roman" w:cs="Times New Roman"/>
          <w:sz w:val="24"/>
          <w:szCs w:val="24"/>
        </w:rPr>
        <w:t xml:space="preserve">-анкетирование; </w:t>
      </w:r>
    </w:p>
    <w:p w:rsidR="007340DC" w:rsidRPr="00FB7E97" w:rsidRDefault="007340DC" w:rsidP="008870DF">
      <w:pPr>
        <w:spacing w:after="50" w:line="242" w:lineRule="auto"/>
        <w:ind w:left="370" w:right="7" w:hanging="10"/>
        <w:jc w:val="both"/>
        <w:rPr>
          <w:rFonts w:ascii="Times New Roman" w:hAnsi="Times New Roman" w:cs="Times New Roman"/>
          <w:sz w:val="24"/>
          <w:szCs w:val="24"/>
        </w:rPr>
      </w:pPr>
      <w:r w:rsidRPr="00FB7E97">
        <w:rPr>
          <w:rFonts w:ascii="Times New Roman" w:hAnsi="Times New Roman" w:cs="Times New Roman"/>
          <w:sz w:val="24"/>
          <w:szCs w:val="24"/>
        </w:rPr>
        <w:t xml:space="preserve">-анализ </w:t>
      </w:r>
    </w:p>
    <w:p w:rsidR="007340DC" w:rsidRPr="00FB7E97" w:rsidRDefault="007340DC" w:rsidP="008870DF">
      <w:pPr>
        <w:spacing w:after="46" w:line="240" w:lineRule="auto"/>
        <w:ind w:left="360"/>
        <w:jc w:val="both"/>
        <w:rPr>
          <w:rFonts w:ascii="Times New Roman" w:hAnsi="Times New Roman" w:cs="Times New Roman"/>
          <w:sz w:val="24"/>
          <w:szCs w:val="24"/>
        </w:rPr>
      </w:pPr>
      <w:r w:rsidRPr="00FB7E97">
        <w:rPr>
          <w:rFonts w:ascii="Times New Roman" w:hAnsi="Times New Roman" w:cs="Times New Roman"/>
          <w:sz w:val="24"/>
          <w:szCs w:val="24"/>
        </w:rPr>
        <w:t xml:space="preserve"> </w:t>
      </w:r>
    </w:p>
    <w:p w:rsidR="007340DC" w:rsidRPr="00FB7E97" w:rsidRDefault="007340DC" w:rsidP="008870DF">
      <w:pPr>
        <w:spacing w:after="50" w:line="242" w:lineRule="auto"/>
        <w:ind w:left="-426" w:right="7" w:hanging="796"/>
        <w:jc w:val="both"/>
        <w:rPr>
          <w:rFonts w:ascii="Times New Roman" w:hAnsi="Times New Roman" w:cs="Times New Roman"/>
          <w:sz w:val="24"/>
          <w:szCs w:val="24"/>
        </w:rPr>
      </w:pPr>
      <w:r w:rsidRPr="00FB7E97">
        <w:rPr>
          <w:rFonts w:ascii="Times New Roman" w:hAnsi="Times New Roman" w:cs="Times New Roman"/>
          <w:sz w:val="24"/>
          <w:szCs w:val="24"/>
        </w:rPr>
        <w:t xml:space="preserve">           Администрацией школы посещались уроки в рабочем </w:t>
      </w:r>
      <w:proofErr w:type="gramStart"/>
      <w:r w:rsidRPr="00FB7E97">
        <w:rPr>
          <w:rFonts w:ascii="Times New Roman" w:hAnsi="Times New Roman" w:cs="Times New Roman"/>
          <w:sz w:val="24"/>
          <w:szCs w:val="24"/>
        </w:rPr>
        <w:t>порядке  по</w:t>
      </w:r>
      <w:proofErr w:type="gramEnd"/>
      <w:r w:rsidRPr="00FB7E97">
        <w:rPr>
          <w:rFonts w:ascii="Times New Roman" w:hAnsi="Times New Roman" w:cs="Times New Roman"/>
          <w:sz w:val="24"/>
          <w:szCs w:val="24"/>
        </w:rPr>
        <w:t xml:space="preserve"> плану внутришкольного контроля. Основные направления посещений и контроля уроков: </w:t>
      </w:r>
    </w:p>
    <w:p w:rsidR="007340DC" w:rsidRPr="00FB7E97" w:rsidRDefault="007340DC" w:rsidP="008870DF">
      <w:pPr>
        <w:spacing w:after="50" w:line="242" w:lineRule="auto"/>
        <w:ind w:left="370" w:right="7" w:hanging="10"/>
        <w:jc w:val="both"/>
        <w:rPr>
          <w:rFonts w:ascii="Times New Roman" w:hAnsi="Times New Roman" w:cs="Times New Roman"/>
          <w:sz w:val="24"/>
          <w:szCs w:val="24"/>
        </w:rPr>
      </w:pPr>
      <w:r w:rsidRPr="00FB7E97">
        <w:rPr>
          <w:rFonts w:ascii="Times New Roman" w:hAnsi="Times New Roman" w:cs="Times New Roman"/>
          <w:sz w:val="24"/>
          <w:szCs w:val="24"/>
        </w:rPr>
        <w:t xml:space="preserve">1.Формы и методы, применяемые на уроках. </w:t>
      </w:r>
    </w:p>
    <w:p w:rsidR="007340DC" w:rsidRPr="00FB7E97" w:rsidRDefault="007340DC" w:rsidP="008870DF">
      <w:pPr>
        <w:spacing w:after="50" w:line="242" w:lineRule="auto"/>
        <w:ind w:left="370" w:right="7" w:hanging="10"/>
        <w:jc w:val="both"/>
        <w:rPr>
          <w:rFonts w:ascii="Times New Roman" w:hAnsi="Times New Roman" w:cs="Times New Roman"/>
          <w:sz w:val="24"/>
          <w:szCs w:val="24"/>
        </w:rPr>
      </w:pPr>
      <w:r w:rsidRPr="00FB7E97">
        <w:rPr>
          <w:rFonts w:ascii="Times New Roman" w:hAnsi="Times New Roman" w:cs="Times New Roman"/>
          <w:sz w:val="24"/>
          <w:szCs w:val="24"/>
        </w:rPr>
        <w:t xml:space="preserve">2.Самостоятельная работа учащихся, ее содержание и организация. </w:t>
      </w:r>
    </w:p>
    <w:p w:rsidR="007340DC" w:rsidRPr="00FB7E97" w:rsidRDefault="007340DC" w:rsidP="008870DF">
      <w:pPr>
        <w:spacing w:after="50" w:line="242" w:lineRule="auto"/>
        <w:ind w:left="370" w:right="7" w:hanging="10"/>
        <w:jc w:val="both"/>
        <w:rPr>
          <w:rFonts w:ascii="Times New Roman" w:hAnsi="Times New Roman" w:cs="Times New Roman"/>
          <w:sz w:val="24"/>
          <w:szCs w:val="24"/>
        </w:rPr>
      </w:pPr>
      <w:r w:rsidRPr="00FB7E97">
        <w:rPr>
          <w:rFonts w:ascii="Times New Roman" w:hAnsi="Times New Roman" w:cs="Times New Roman"/>
          <w:sz w:val="24"/>
          <w:szCs w:val="24"/>
        </w:rPr>
        <w:t xml:space="preserve">3.Классно – обобщающий контроль. </w:t>
      </w:r>
    </w:p>
    <w:p w:rsidR="007340DC" w:rsidRPr="00FB7E97" w:rsidRDefault="007340DC" w:rsidP="008870DF">
      <w:pPr>
        <w:spacing w:after="50" w:line="242" w:lineRule="auto"/>
        <w:ind w:left="370" w:right="7" w:hanging="10"/>
        <w:jc w:val="both"/>
        <w:rPr>
          <w:rFonts w:ascii="Times New Roman" w:hAnsi="Times New Roman" w:cs="Times New Roman"/>
          <w:sz w:val="24"/>
          <w:szCs w:val="24"/>
        </w:rPr>
      </w:pPr>
      <w:r w:rsidRPr="00FB7E97">
        <w:rPr>
          <w:rFonts w:ascii="Times New Roman" w:hAnsi="Times New Roman" w:cs="Times New Roman"/>
          <w:sz w:val="24"/>
          <w:szCs w:val="24"/>
        </w:rPr>
        <w:t>4</w:t>
      </w:r>
      <w:r w:rsidR="002B087C" w:rsidRPr="00FB7E97">
        <w:rPr>
          <w:rFonts w:ascii="Times New Roman" w:hAnsi="Times New Roman" w:cs="Times New Roman"/>
          <w:sz w:val="24"/>
          <w:szCs w:val="24"/>
        </w:rPr>
        <w:t xml:space="preserve">. </w:t>
      </w:r>
      <w:r w:rsidRPr="00FB7E97">
        <w:rPr>
          <w:rFonts w:ascii="Times New Roman" w:hAnsi="Times New Roman" w:cs="Times New Roman"/>
          <w:sz w:val="24"/>
          <w:szCs w:val="24"/>
        </w:rPr>
        <w:t xml:space="preserve">Применение ИКТ на уроках и во внеурочной деятельности </w:t>
      </w:r>
    </w:p>
    <w:p w:rsidR="007340DC" w:rsidRPr="00FB7E97" w:rsidRDefault="007340DC" w:rsidP="008870DF">
      <w:pPr>
        <w:spacing w:after="50" w:line="242" w:lineRule="auto"/>
        <w:ind w:left="-426" w:right="7" w:hanging="10"/>
        <w:jc w:val="both"/>
        <w:rPr>
          <w:rFonts w:ascii="Times New Roman" w:hAnsi="Times New Roman" w:cs="Times New Roman"/>
          <w:sz w:val="24"/>
          <w:szCs w:val="24"/>
        </w:rPr>
      </w:pPr>
      <w:r w:rsidRPr="00FB7E97">
        <w:rPr>
          <w:rFonts w:ascii="Times New Roman" w:hAnsi="Times New Roman" w:cs="Times New Roman"/>
          <w:sz w:val="24"/>
          <w:szCs w:val="24"/>
        </w:rPr>
        <w:t xml:space="preserve"> Итоги контроля подводились на малых педагогических советах и совещаниях при директоре. </w:t>
      </w:r>
    </w:p>
    <w:p w:rsidR="007340DC" w:rsidRPr="00FB7E97" w:rsidRDefault="007340DC" w:rsidP="008870DF">
      <w:pPr>
        <w:spacing w:after="53" w:line="241" w:lineRule="auto"/>
        <w:ind w:left="-284" w:right="8"/>
        <w:jc w:val="both"/>
        <w:rPr>
          <w:rFonts w:ascii="Times New Roman" w:hAnsi="Times New Roman" w:cs="Times New Roman"/>
          <w:sz w:val="24"/>
          <w:szCs w:val="24"/>
        </w:rPr>
      </w:pPr>
      <w:r w:rsidRPr="00FB7E97">
        <w:rPr>
          <w:rFonts w:ascii="Times New Roman" w:hAnsi="Times New Roman" w:cs="Times New Roman"/>
          <w:sz w:val="24"/>
          <w:szCs w:val="24"/>
        </w:rPr>
        <w:t>Уроки в основном посещались с целью № 15: «</w:t>
      </w:r>
      <w:proofErr w:type="gramStart"/>
      <w:r w:rsidRPr="00FB7E97">
        <w:rPr>
          <w:rFonts w:ascii="Times New Roman" w:hAnsi="Times New Roman" w:cs="Times New Roman"/>
          <w:sz w:val="24"/>
          <w:szCs w:val="24"/>
        </w:rPr>
        <w:t>Способы  активизации</w:t>
      </w:r>
      <w:proofErr w:type="gramEnd"/>
      <w:r w:rsidRPr="00FB7E97">
        <w:rPr>
          <w:rFonts w:ascii="Times New Roman" w:hAnsi="Times New Roman" w:cs="Times New Roman"/>
          <w:sz w:val="24"/>
          <w:szCs w:val="24"/>
        </w:rPr>
        <w:t xml:space="preserve"> познавательной деятельности учащихся», и методическими рекомендациями ИРО РТ, где обращалось внимание на : как дается и проверяется домашнее задание, как ставятся цели урока и этапов , разные виды самостоятельных работ  и их время , использование дидактического оборудования , формы работы  учащихся. </w:t>
      </w:r>
    </w:p>
    <w:p w:rsidR="007340DC" w:rsidRPr="00FB7E97" w:rsidRDefault="007340DC" w:rsidP="008870DF">
      <w:pPr>
        <w:spacing w:after="53" w:line="241" w:lineRule="auto"/>
        <w:ind w:left="-284" w:right="8"/>
        <w:jc w:val="both"/>
        <w:rPr>
          <w:rFonts w:ascii="Times New Roman" w:hAnsi="Times New Roman" w:cs="Times New Roman"/>
          <w:sz w:val="24"/>
          <w:szCs w:val="24"/>
        </w:rPr>
      </w:pPr>
      <w:r w:rsidRPr="00FB7E97">
        <w:rPr>
          <w:rFonts w:ascii="Times New Roman" w:hAnsi="Times New Roman" w:cs="Times New Roman"/>
          <w:sz w:val="24"/>
          <w:szCs w:val="24"/>
        </w:rPr>
        <w:t xml:space="preserve">    В прошлом учебном году заметно повысилось качество учебного процесса. Содержание большинства посещенных администрацией </w:t>
      </w:r>
      <w:proofErr w:type="gramStart"/>
      <w:r w:rsidRPr="00FB7E97">
        <w:rPr>
          <w:rFonts w:ascii="Times New Roman" w:hAnsi="Times New Roman" w:cs="Times New Roman"/>
          <w:sz w:val="24"/>
          <w:szCs w:val="24"/>
        </w:rPr>
        <w:t>школы  уроков</w:t>
      </w:r>
      <w:proofErr w:type="gramEnd"/>
      <w:r w:rsidRPr="00FB7E97">
        <w:rPr>
          <w:rFonts w:ascii="Times New Roman" w:hAnsi="Times New Roman" w:cs="Times New Roman"/>
          <w:sz w:val="24"/>
          <w:szCs w:val="24"/>
        </w:rPr>
        <w:t xml:space="preserve"> характеризуются достаточно высоким научным уровнем, доступностью, связью с жизнью и практикой, новизной и проблемностью. </w:t>
      </w:r>
    </w:p>
    <w:p w:rsidR="00683BAF" w:rsidRPr="00FB7E97" w:rsidRDefault="007340DC" w:rsidP="002B087C">
      <w:pPr>
        <w:spacing w:after="53" w:line="241" w:lineRule="auto"/>
        <w:ind w:left="-284" w:right="8"/>
        <w:jc w:val="both"/>
        <w:rPr>
          <w:rFonts w:ascii="Times New Roman" w:hAnsi="Times New Roman" w:cs="Times New Roman"/>
          <w:sz w:val="24"/>
          <w:szCs w:val="24"/>
        </w:rPr>
      </w:pPr>
      <w:r w:rsidRPr="00FB7E97">
        <w:rPr>
          <w:rFonts w:ascii="Times New Roman" w:hAnsi="Times New Roman" w:cs="Times New Roman"/>
          <w:sz w:val="24"/>
          <w:szCs w:val="24"/>
        </w:rPr>
        <w:t xml:space="preserve">       Учителя стали применять разнообразные формы самостоятельной работы на всех этапах урока, способствующих подготовке школьников к активной деятельности, к самостоятельному пониманию и углублению знаний, закреплению умений и навыков, При посещении большинства </w:t>
      </w:r>
      <w:proofErr w:type="gramStart"/>
      <w:r w:rsidRPr="00FB7E97">
        <w:rPr>
          <w:rFonts w:ascii="Times New Roman" w:hAnsi="Times New Roman" w:cs="Times New Roman"/>
          <w:sz w:val="24"/>
          <w:szCs w:val="24"/>
        </w:rPr>
        <w:t>уроков ,классно</w:t>
      </w:r>
      <w:proofErr w:type="gramEnd"/>
      <w:r w:rsidRPr="00FB7E97">
        <w:rPr>
          <w:rFonts w:ascii="Times New Roman" w:hAnsi="Times New Roman" w:cs="Times New Roman"/>
          <w:sz w:val="24"/>
          <w:szCs w:val="24"/>
        </w:rPr>
        <w:t xml:space="preserve"> – </w:t>
      </w:r>
      <w:r w:rsidRPr="00FB7E97">
        <w:rPr>
          <w:rFonts w:ascii="Times New Roman" w:hAnsi="Times New Roman" w:cs="Times New Roman"/>
          <w:sz w:val="24"/>
          <w:szCs w:val="24"/>
        </w:rPr>
        <w:lastRenderedPageBreak/>
        <w:t xml:space="preserve">обобщающего контроля выявлены следующие недостатки: не на достаточном уровне используются методы, активизирующие мышление учащихся. Не выполняются требования ФГОС. А именно </w:t>
      </w:r>
      <w:r w:rsidR="002B087C" w:rsidRPr="00FB7E97">
        <w:rPr>
          <w:rFonts w:ascii="Times New Roman" w:hAnsi="Times New Roman" w:cs="Times New Roman"/>
          <w:sz w:val="24"/>
          <w:szCs w:val="24"/>
        </w:rPr>
        <w:t xml:space="preserve">учитель продолжает вести уроки </w:t>
      </w:r>
      <w:proofErr w:type="gramStart"/>
      <w:r w:rsidRPr="00FB7E97">
        <w:rPr>
          <w:rFonts w:ascii="Times New Roman" w:hAnsi="Times New Roman" w:cs="Times New Roman"/>
          <w:sz w:val="24"/>
          <w:szCs w:val="24"/>
        </w:rPr>
        <w:t>« по</w:t>
      </w:r>
      <w:proofErr w:type="gramEnd"/>
      <w:r w:rsidRPr="00FB7E97">
        <w:rPr>
          <w:rFonts w:ascii="Times New Roman" w:hAnsi="Times New Roman" w:cs="Times New Roman"/>
          <w:sz w:val="24"/>
          <w:szCs w:val="24"/>
        </w:rPr>
        <w:t xml:space="preserve"> – старинке». Значительная часть учащихся охвачена работой по усвоению знаний лишь на уровне решения стандартных задач </w:t>
      </w:r>
      <w:proofErr w:type="gramStart"/>
      <w:r w:rsidRPr="00FB7E97">
        <w:rPr>
          <w:rFonts w:ascii="Times New Roman" w:hAnsi="Times New Roman" w:cs="Times New Roman"/>
          <w:sz w:val="24"/>
          <w:szCs w:val="24"/>
        </w:rPr>
        <w:t>( уроки</w:t>
      </w:r>
      <w:proofErr w:type="gramEnd"/>
      <w:r w:rsidRPr="00FB7E97">
        <w:rPr>
          <w:rFonts w:ascii="Times New Roman" w:hAnsi="Times New Roman" w:cs="Times New Roman"/>
          <w:sz w:val="24"/>
          <w:szCs w:val="24"/>
        </w:rPr>
        <w:t xml:space="preserve"> химии, математики и физики). Несвоевременно приводится работа по ликвидации пробелов в знаниях учащихся. На уроках слабо решаются воспитательные и развивающие задачи, не соблюдаются единые требования преподавания, не прослеживается дифференцированный подход к учащимся, домашнее задание дается со звонком и не комментируется, учителя не </w:t>
      </w:r>
      <w:proofErr w:type="gramStart"/>
      <w:r w:rsidRPr="00FB7E97">
        <w:rPr>
          <w:rFonts w:ascii="Times New Roman" w:hAnsi="Times New Roman" w:cs="Times New Roman"/>
          <w:sz w:val="24"/>
          <w:szCs w:val="24"/>
        </w:rPr>
        <w:t>достаточно  работают</w:t>
      </w:r>
      <w:proofErr w:type="gramEnd"/>
      <w:r w:rsidRPr="00FB7E97">
        <w:rPr>
          <w:rFonts w:ascii="Times New Roman" w:hAnsi="Times New Roman" w:cs="Times New Roman"/>
          <w:sz w:val="24"/>
          <w:szCs w:val="24"/>
        </w:rPr>
        <w:t xml:space="preserve"> над культурой речи  учащихся. Не на должном уровне используются интерактивные устройства. Ежедневно осуществлялся контроль за посещаемостью учащимися учебных занятий. Случаи пропусков, ухода с уроков без ува</w:t>
      </w:r>
      <w:r w:rsidR="00683BAF" w:rsidRPr="00FB7E97">
        <w:rPr>
          <w:rFonts w:ascii="Times New Roman" w:hAnsi="Times New Roman" w:cs="Times New Roman"/>
          <w:sz w:val="24"/>
          <w:szCs w:val="24"/>
        </w:rPr>
        <w:t xml:space="preserve">жительной причины фиксировали </w:t>
      </w:r>
      <w:r w:rsidRPr="00FB7E97">
        <w:rPr>
          <w:rFonts w:ascii="Times New Roman" w:hAnsi="Times New Roman" w:cs="Times New Roman"/>
          <w:sz w:val="24"/>
          <w:szCs w:val="24"/>
        </w:rPr>
        <w:t>учителями</w:t>
      </w:r>
      <w:r w:rsidR="00683BAF" w:rsidRPr="00FB7E97">
        <w:rPr>
          <w:rFonts w:ascii="Times New Roman" w:hAnsi="Times New Roman" w:cs="Times New Roman"/>
          <w:sz w:val="24"/>
          <w:szCs w:val="24"/>
        </w:rPr>
        <w:t xml:space="preserve"> </w:t>
      </w:r>
      <w:r w:rsidRPr="00FB7E97">
        <w:rPr>
          <w:rFonts w:ascii="Times New Roman" w:hAnsi="Times New Roman" w:cs="Times New Roman"/>
          <w:sz w:val="24"/>
          <w:szCs w:val="24"/>
        </w:rPr>
        <w:t xml:space="preserve">предметниками в журнале посещаемости и детально анализировались </w:t>
      </w:r>
      <w:proofErr w:type="gramStart"/>
      <w:r w:rsidRPr="00FB7E97">
        <w:rPr>
          <w:rFonts w:ascii="Times New Roman" w:hAnsi="Times New Roman" w:cs="Times New Roman"/>
          <w:sz w:val="24"/>
          <w:szCs w:val="24"/>
        </w:rPr>
        <w:t>педагогом  с</w:t>
      </w:r>
      <w:proofErr w:type="gramEnd"/>
      <w:r w:rsidRPr="00FB7E97">
        <w:rPr>
          <w:rFonts w:ascii="Times New Roman" w:hAnsi="Times New Roman" w:cs="Times New Roman"/>
          <w:sz w:val="24"/>
          <w:szCs w:val="24"/>
        </w:rPr>
        <w:t xml:space="preserve"> классными руководителями и членами администрации. По результатам оперативно принимались необходимые меры. </w:t>
      </w:r>
    </w:p>
    <w:p w:rsidR="00683BAF" w:rsidRPr="00FB7E97" w:rsidRDefault="007340DC" w:rsidP="008870DF">
      <w:pPr>
        <w:spacing w:after="53" w:line="241" w:lineRule="auto"/>
        <w:ind w:left="-284" w:right="8"/>
        <w:jc w:val="both"/>
        <w:rPr>
          <w:rFonts w:ascii="Times New Roman" w:hAnsi="Times New Roman" w:cs="Times New Roman"/>
          <w:sz w:val="24"/>
          <w:szCs w:val="24"/>
        </w:rPr>
      </w:pPr>
      <w:r w:rsidRPr="00FB7E97">
        <w:rPr>
          <w:rFonts w:ascii="Times New Roman" w:hAnsi="Times New Roman" w:cs="Times New Roman"/>
          <w:sz w:val="24"/>
          <w:szCs w:val="24"/>
        </w:rPr>
        <w:t xml:space="preserve">Выводы: </w:t>
      </w:r>
    </w:p>
    <w:p w:rsidR="007340DC" w:rsidRPr="00FB7E97" w:rsidRDefault="00683BAF" w:rsidP="008870DF">
      <w:pPr>
        <w:spacing w:after="53" w:line="241" w:lineRule="auto"/>
        <w:ind w:left="-284" w:right="8"/>
        <w:jc w:val="both"/>
        <w:rPr>
          <w:rFonts w:ascii="Times New Roman" w:hAnsi="Times New Roman" w:cs="Times New Roman"/>
          <w:sz w:val="24"/>
          <w:szCs w:val="24"/>
        </w:rPr>
      </w:pPr>
      <w:r w:rsidRPr="00FB7E97">
        <w:rPr>
          <w:rFonts w:ascii="Times New Roman" w:hAnsi="Times New Roman" w:cs="Times New Roman"/>
          <w:sz w:val="24"/>
          <w:szCs w:val="24"/>
        </w:rPr>
        <w:t xml:space="preserve">      </w:t>
      </w:r>
      <w:r w:rsidR="007340DC" w:rsidRPr="00FB7E97">
        <w:rPr>
          <w:rFonts w:ascii="Times New Roman" w:hAnsi="Times New Roman" w:cs="Times New Roman"/>
          <w:sz w:val="24"/>
          <w:szCs w:val="24"/>
        </w:rPr>
        <w:t xml:space="preserve">Уровень компетентности и методической подготовленности членов администрации школы достаточен для </w:t>
      </w:r>
      <w:proofErr w:type="gramStart"/>
      <w:r w:rsidR="007340DC" w:rsidRPr="00FB7E97">
        <w:rPr>
          <w:rFonts w:ascii="Times New Roman" w:hAnsi="Times New Roman" w:cs="Times New Roman"/>
          <w:sz w:val="24"/>
          <w:szCs w:val="24"/>
        </w:rPr>
        <w:t>обеспечения  квалифицированного</w:t>
      </w:r>
      <w:proofErr w:type="gramEnd"/>
      <w:r w:rsidR="007340DC" w:rsidRPr="00FB7E97">
        <w:rPr>
          <w:rFonts w:ascii="Times New Roman" w:hAnsi="Times New Roman" w:cs="Times New Roman"/>
          <w:sz w:val="24"/>
          <w:szCs w:val="24"/>
        </w:rPr>
        <w:t xml:space="preserve"> руководства всеми направлениями учебно-воспитательного процесса. Анализ </w:t>
      </w:r>
      <w:proofErr w:type="gramStart"/>
      <w:r w:rsidR="007340DC" w:rsidRPr="00FB7E97">
        <w:rPr>
          <w:rFonts w:ascii="Times New Roman" w:hAnsi="Times New Roman" w:cs="Times New Roman"/>
          <w:sz w:val="24"/>
          <w:szCs w:val="24"/>
        </w:rPr>
        <w:t>хода  и</w:t>
      </w:r>
      <w:proofErr w:type="gramEnd"/>
      <w:r w:rsidR="007340DC" w:rsidRPr="00FB7E97">
        <w:rPr>
          <w:rFonts w:ascii="Times New Roman" w:hAnsi="Times New Roman" w:cs="Times New Roman"/>
          <w:sz w:val="24"/>
          <w:szCs w:val="24"/>
        </w:rPr>
        <w:t xml:space="preserve"> итогов учебно-воспитательного процесса достоверен  и в достаточной мере полон и глубок. Практически все намеченные мероприятия выполнены. Формы и методы контроля соответствуют задачам, которые ставил педагогический коллектив школы на учебный год. </w:t>
      </w:r>
    </w:p>
    <w:p w:rsidR="007340DC" w:rsidRPr="00FB7E97" w:rsidRDefault="007340DC" w:rsidP="008870DF">
      <w:pPr>
        <w:spacing w:after="54" w:line="240" w:lineRule="auto"/>
        <w:ind w:left="360"/>
        <w:jc w:val="both"/>
        <w:rPr>
          <w:rFonts w:ascii="Times New Roman" w:hAnsi="Times New Roman" w:cs="Times New Roman"/>
          <w:sz w:val="24"/>
          <w:szCs w:val="24"/>
        </w:rPr>
      </w:pPr>
      <w:r w:rsidRPr="00FB7E97">
        <w:rPr>
          <w:rFonts w:ascii="Times New Roman" w:hAnsi="Times New Roman" w:cs="Times New Roman"/>
          <w:sz w:val="24"/>
          <w:szCs w:val="24"/>
        </w:rPr>
        <w:t xml:space="preserve"> </w:t>
      </w:r>
    </w:p>
    <w:p w:rsidR="007340DC" w:rsidRPr="00FB7E97" w:rsidRDefault="007A1361" w:rsidP="008870DF">
      <w:pPr>
        <w:spacing w:after="45" w:line="242" w:lineRule="auto"/>
        <w:ind w:left="3431" w:right="-15" w:hanging="10"/>
        <w:rPr>
          <w:rFonts w:ascii="Times New Roman" w:hAnsi="Times New Roman" w:cs="Times New Roman"/>
          <w:b/>
          <w:sz w:val="24"/>
          <w:szCs w:val="24"/>
        </w:rPr>
      </w:pPr>
      <w:r w:rsidRPr="00FB7E97">
        <w:rPr>
          <w:rFonts w:ascii="Times New Roman" w:hAnsi="Times New Roman" w:cs="Times New Roman"/>
          <w:b/>
          <w:sz w:val="24"/>
          <w:szCs w:val="24"/>
        </w:rPr>
        <w:t>11</w:t>
      </w:r>
      <w:r w:rsidR="007340DC" w:rsidRPr="00FB7E97">
        <w:rPr>
          <w:rFonts w:ascii="Times New Roman" w:hAnsi="Times New Roman" w:cs="Times New Roman"/>
          <w:b/>
          <w:sz w:val="24"/>
          <w:szCs w:val="24"/>
        </w:rPr>
        <w:t>.</w:t>
      </w:r>
      <w:r w:rsidR="00533E88" w:rsidRPr="00FB7E97">
        <w:rPr>
          <w:rFonts w:ascii="Times New Roman" w:hAnsi="Times New Roman" w:cs="Times New Roman"/>
          <w:b/>
          <w:sz w:val="24"/>
          <w:szCs w:val="24"/>
        </w:rPr>
        <w:t xml:space="preserve"> </w:t>
      </w:r>
      <w:r w:rsidR="007340DC" w:rsidRPr="00FB7E97">
        <w:rPr>
          <w:rFonts w:ascii="Times New Roman" w:hAnsi="Times New Roman" w:cs="Times New Roman"/>
          <w:b/>
          <w:sz w:val="24"/>
          <w:szCs w:val="24"/>
        </w:rPr>
        <w:t xml:space="preserve">Организация методической </w:t>
      </w:r>
      <w:r w:rsidR="0041293B" w:rsidRPr="00FB7E97">
        <w:rPr>
          <w:rFonts w:ascii="Times New Roman" w:hAnsi="Times New Roman" w:cs="Times New Roman"/>
          <w:b/>
          <w:sz w:val="24"/>
          <w:szCs w:val="24"/>
        </w:rPr>
        <w:t>работы в лицее</w:t>
      </w:r>
      <w:r w:rsidR="007340DC" w:rsidRPr="00FB7E97">
        <w:rPr>
          <w:rFonts w:ascii="Times New Roman" w:hAnsi="Times New Roman" w:cs="Times New Roman"/>
          <w:b/>
          <w:sz w:val="24"/>
          <w:szCs w:val="24"/>
        </w:rPr>
        <w:t>.</w:t>
      </w:r>
    </w:p>
    <w:p w:rsidR="00683BAF" w:rsidRPr="00FB7E97" w:rsidRDefault="00683BAF" w:rsidP="008870DF">
      <w:pPr>
        <w:spacing w:after="50" w:line="242" w:lineRule="auto"/>
        <w:ind w:right="7"/>
        <w:jc w:val="both"/>
        <w:rPr>
          <w:rFonts w:ascii="Times New Roman" w:hAnsi="Times New Roman" w:cs="Times New Roman"/>
          <w:sz w:val="24"/>
          <w:szCs w:val="24"/>
        </w:rPr>
      </w:pPr>
      <w:r w:rsidRPr="00FB7E97">
        <w:rPr>
          <w:rFonts w:ascii="Times New Roman" w:hAnsi="Times New Roman" w:cs="Times New Roman"/>
          <w:sz w:val="24"/>
          <w:szCs w:val="24"/>
        </w:rPr>
        <w:t xml:space="preserve">     </w:t>
      </w:r>
      <w:r w:rsidR="007340DC" w:rsidRPr="00FB7E97">
        <w:rPr>
          <w:rFonts w:ascii="Times New Roman" w:hAnsi="Times New Roman" w:cs="Times New Roman"/>
          <w:sz w:val="24"/>
          <w:szCs w:val="24"/>
        </w:rPr>
        <w:t xml:space="preserve">Методическая работа была направлена на выполнение поставленных задач и реализацию целей через образовательную программу школы и учебно-воспитательный процесс. Для решения поставленных задач использовались следующие формы методической работы: тематические педагогические советы, школьные методические объединения, работа учителей над темами самообразования, открытые уроки и их анализ, предметные недели, организация и контроль курсовой подготовки учителей, аттестация, психологопедагогические семинары, организация работы с одаренными и слабоуспевающими детьми, мониторинг качества обучения  и результативности проводимых мероприятий, участие в конкурсах, олимпиадах различных уровней, научно – практические конференции. </w:t>
      </w:r>
    </w:p>
    <w:p w:rsidR="007340DC" w:rsidRPr="00FB7E97" w:rsidRDefault="00683BAF" w:rsidP="008870DF">
      <w:pPr>
        <w:spacing w:after="50" w:line="242" w:lineRule="auto"/>
        <w:ind w:right="7"/>
        <w:jc w:val="both"/>
        <w:rPr>
          <w:rFonts w:ascii="Times New Roman" w:hAnsi="Times New Roman" w:cs="Times New Roman"/>
          <w:sz w:val="24"/>
          <w:szCs w:val="24"/>
        </w:rPr>
      </w:pPr>
      <w:r w:rsidRPr="00FB7E97">
        <w:rPr>
          <w:rFonts w:ascii="Times New Roman" w:hAnsi="Times New Roman" w:cs="Times New Roman"/>
          <w:sz w:val="24"/>
          <w:szCs w:val="24"/>
        </w:rPr>
        <w:t xml:space="preserve">     </w:t>
      </w:r>
      <w:r w:rsidR="007340DC" w:rsidRPr="00FB7E97">
        <w:rPr>
          <w:rFonts w:ascii="Times New Roman" w:hAnsi="Times New Roman" w:cs="Times New Roman"/>
          <w:sz w:val="24"/>
          <w:szCs w:val="24"/>
        </w:rPr>
        <w:t xml:space="preserve">Значительные изменения в содержании образования ставят перед учителем задачу не только хорошо владеть своим предметом, но и уметь свободно ориентироваться в соответствующей области знаний, осуществлять интеграцию в рамках смежных дисциплин. В этой ситуации остро «востребована» профессиональная компетентность педагога, которая в значительной степени достигается непрерывным образованием и повышением квалификации, поэтому важным направлением методической работы является постоянное совершенствование педагогического мастерства учительских кадров через систему курсовой переподготовки. </w:t>
      </w:r>
    </w:p>
    <w:p w:rsidR="007340DC" w:rsidRPr="00FB7E97" w:rsidRDefault="00683BAF" w:rsidP="008870DF">
      <w:pPr>
        <w:spacing w:after="50" w:line="242" w:lineRule="auto"/>
        <w:ind w:right="7"/>
        <w:jc w:val="both"/>
        <w:rPr>
          <w:rFonts w:ascii="Times New Roman" w:hAnsi="Times New Roman" w:cs="Times New Roman"/>
          <w:sz w:val="24"/>
          <w:szCs w:val="24"/>
        </w:rPr>
      </w:pPr>
      <w:r w:rsidRPr="00FB7E97">
        <w:rPr>
          <w:rFonts w:ascii="Times New Roman" w:hAnsi="Times New Roman" w:cs="Times New Roman"/>
          <w:sz w:val="24"/>
          <w:szCs w:val="24"/>
        </w:rPr>
        <w:t xml:space="preserve">    </w:t>
      </w:r>
      <w:r w:rsidR="007340DC" w:rsidRPr="00FB7E97">
        <w:rPr>
          <w:rFonts w:ascii="Times New Roman" w:hAnsi="Times New Roman" w:cs="Times New Roman"/>
          <w:sz w:val="24"/>
          <w:szCs w:val="24"/>
        </w:rPr>
        <w:t xml:space="preserve">Для того чтобы оказать реальную помощь учителю в организации самообразования, необходимо знать потребности, запросы, интересы личности в сфере профессиональной деятельности. Специально организованная методическая работа в школе построена с учетом индивидуальных потребностей учителей. В таком случае учитель, участвуя в коллективных формах повышения квалификации, находит ответы на интересующие его вопросы. </w:t>
      </w:r>
    </w:p>
    <w:p w:rsidR="00683BAF" w:rsidRPr="00FB7E97" w:rsidRDefault="00683BAF" w:rsidP="008870DF">
      <w:pPr>
        <w:spacing w:after="50" w:line="242" w:lineRule="auto"/>
        <w:ind w:right="7"/>
        <w:jc w:val="both"/>
        <w:rPr>
          <w:rFonts w:ascii="Times New Roman" w:hAnsi="Times New Roman" w:cs="Times New Roman"/>
          <w:sz w:val="24"/>
          <w:szCs w:val="24"/>
        </w:rPr>
      </w:pPr>
      <w:r w:rsidRPr="00FB7E97">
        <w:rPr>
          <w:rFonts w:ascii="Times New Roman" w:hAnsi="Times New Roman" w:cs="Times New Roman"/>
          <w:sz w:val="24"/>
          <w:szCs w:val="24"/>
        </w:rPr>
        <w:t xml:space="preserve">   </w:t>
      </w:r>
      <w:r w:rsidR="007340DC" w:rsidRPr="00FB7E97">
        <w:rPr>
          <w:rFonts w:ascii="Times New Roman" w:hAnsi="Times New Roman" w:cs="Times New Roman"/>
          <w:sz w:val="24"/>
          <w:szCs w:val="24"/>
        </w:rPr>
        <w:t xml:space="preserve">При организации работы приняты во внимание наиболее характерные трудности педагогов своей школы в построении целостного педагогического процесса. Совместное обсуждение проблем, имеющих отношение к каждому учителю, безусловно, стимулирует его самообразовательную деятельность и повышает результативность. </w:t>
      </w:r>
    </w:p>
    <w:p w:rsidR="00683BAF" w:rsidRPr="00FB7E97" w:rsidRDefault="007340DC" w:rsidP="008870DF">
      <w:pPr>
        <w:spacing w:after="50" w:line="242" w:lineRule="auto"/>
        <w:ind w:right="7"/>
        <w:jc w:val="both"/>
        <w:rPr>
          <w:rFonts w:ascii="Times New Roman" w:hAnsi="Times New Roman" w:cs="Times New Roman"/>
          <w:sz w:val="24"/>
          <w:szCs w:val="24"/>
        </w:rPr>
      </w:pPr>
      <w:r w:rsidRPr="00FB7E97">
        <w:rPr>
          <w:rFonts w:ascii="Times New Roman" w:hAnsi="Times New Roman" w:cs="Times New Roman"/>
          <w:sz w:val="24"/>
          <w:szCs w:val="24"/>
        </w:rPr>
        <w:t xml:space="preserve">Проведение предметных недель </w:t>
      </w:r>
    </w:p>
    <w:p w:rsidR="007340DC" w:rsidRPr="00FB7E97" w:rsidRDefault="00683BAF" w:rsidP="008870DF">
      <w:pPr>
        <w:spacing w:after="50" w:line="242" w:lineRule="auto"/>
        <w:ind w:right="7"/>
        <w:jc w:val="both"/>
        <w:rPr>
          <w:rFonts w:ascii="Times New Roman" w:hAnsi="Times New Roman" w:cs="Times New Roman"/>
          <w:b/>
          <w:sz w:val="24"/>
          <w:szCs w:val="24"/>
        </w:rPr>
      </w:pPr>
      <w:r w:rsidRPr="00FB7E97">
        <w:rPr>
          <w:rFonts w:ascii="Times New Roman" w:hAnsi="Times New Roman" w:cs="Times New Roman"/>
          <w:sz w:val="24"/>
          <w:szCs w:val="24"/>
        </w:rPr>
        <w:lastRenderedPageBreak/>
        <w:t>Традиционным видом в лицее</w:t>
      </w:r>
      <w:r w:rsidR="007340DC" w:rsidRPr="00FB7E97">
        <w:rPr>
          <w:rFonts w:ascii="Times New Roman" w:hAnsi="Times New Roman" w:cs="Times New Roman"/>
          <w:sz w:val="24"/>
          <w:szCs w:val="24"/>
        </w:rPr>
        <w:t xml:space="preserve"> является пров</w:t>
      </w:r>
      <w:r w:rsidR="00AC3EED" w:rsidRPr="00FB7E97">
        <w:rPr>
          <w:rFonts w:ascii="Times New Roman" w:hAnsi="Times New Roman" w:cs="Times New Roman"/>
          <w:sz w:val="24"/>
          <w:szCs w:val="24"/>
        </w:rPr>
        <w:t>едение предметных недель. В 2021-</w:t>
      </w:r>
      <w:proofErr w:type="gramStart"/>
      <w:r w:rsidR="00AC3EED" w:rsidRPr="00FB7E97">
        <w:rPr>
          <w:rFonts w:ascii="Times New Roman" w:hAnsi="Times New Roman" w:cs="Times New Roman"/>
          <w:sz w:val="24"/>
          <w:szCs w:val="24"/>
        </w:rPr>
        <w:t>2022</w:t>
      </w:r>
      <w:r w:rsidR="007340DC" w:rsidRPr="00FB7E97">
        <w:rPr>
          <w:rFonts w:ascii="Times New Roman" w:hAnsi="Times New Roman" w:cs="Times New Roman"/>
          <w:sz w:val="24"/>
          <w:szCs w:val="24"/>
        </w:rPr>
        <w:t xml:space="preserve">  учебном</w:t>
      </w:r>
      <w:proofErr w:type="gramEnd"/>
      <w:r w:rsidR="007340DC" w:rsidRPr="00FB7E97">
        <w:rPr>
          <w:rFonts w:ascii="Times New Roman" w:hAnsi="Times New Roman" w:cs="Times New Roman"/>
          <w:sz w:val="24"/>
          <w:szCs w:val="24"/>
        </w:rPr>
        <w:t xml:space="preserve"> году были проведены  </w:t>
      </w:r>
      <w:r w:rsidR="007340DC" w:rsidRPr="00FB7E97">
        <w:rPr>
          <w:rFonts w:ascii="Times New Roman" w:hAnsi="Times New Roman" w:cs="Times New Roman"/>
          <w:b/>
          <w:sz w:val="24"/>
          <w:szCs w:val="24"/>
        </w:rPr>
        <w:t xml:space="preserve">предметные недели согласно графика: </w:t>
      </w:r>
    </w:p>
    <w:tbl>
      <w:tblPr>
        <w:tblStyle w:val="TableGrid4"/>
        <w:tblW w:w="9650" w:type="dxa"/>
        <w:tblInd w:w="355" w:type="dxa"/>
        <w:tblCellMar>
          <w:left w:w="163" w:type="dxa"/>
          <w:right w:w="115" w:type="dxa"/>
        </w:tblCellMar>
        <w:tblLook w:val="04A0" w:firstRow="1" w:lastRow="0" w:firstColumn="1" w:lastColumn="0" w:noHBand="0" w:noVBand="1"/>
      </w:tblPr>
      <w:tblGrid>
        <w:gridCol w:w="831"/>
        <w:gridCol w:w="4416"/>
        <w:gridCol w:w="2026"/>
        <w:gridCol w:w="2377"/>
      </w:tblGrid>
      <w:tr w:rsidR="007340DC" w:rsidRPr="00FB7E97" w:rsidTr="00FD63D8">
        <w:trPr>
          <w:trHeight w:val="540"/>
        </w:trPr>
        <w:tc>
          <w:tcPr>
            <w:tcW w:w="9650" w:type="dxa"/>
            <w:gridSpan w:val="4"/>
            <w:tcBorders>
              <w:top w:val="single" w:sz="4" w:space="0" w:color="000000"/>
              <w:left w:val="single" w:sz="4" w:space="0" w:color="000000"/>
              <w:bottom w:val="single" w:sz="4" w:space="0" w:color="000000"/>
              <w:right w:val="single" w:sz="4" w:space="0" w:color="000000"/>
            </w:tcBorders>
          </w:tcPr>
          <w:p w:rsidR="007340DC" w:rsidRPr="00FB7E97" w:rsidRDefault="007340DC" w:rsidP="008870DF">
            <w:pPr>
              <w:spacing w:line="276" w:lineRule="auto"/>
              <w:jc w:val="both"/>
              <w:rPr>
                <w:rFonts w:ascii="Times New Roman" w:eastAsiaTheme="minorHAnsi" w:hAnsi="Times New Roman" w:cs="Times New Roman"/>
                <w:b/>
                <w:sz w:val="24"/>
                <w:szCs w:val="24"/>
                <w:lang w:eastAsia="en-US"/>
              </w:rPr>
            </w:pPr>
            <w:r w:rsidRPr="00FB7E97">
              <w:rPr>
                <w:rFonts w:ascii="Times New Roman" w:eastAsiaTheme="minorHAnsi" w:hAnsi="Times New Roman" w:cs="Times New Roman"/>
                <w:b/>
                <w:sz w:val="24"/>
                <w:szCs w:val="24"/>
                <w:lang w:eastAsia="en-US"/>
              </w:rPr>
              <w:t xml:space="preserve">Цель: развитие интересов и раскрытие творческого потенциала учащихся </w:t>
            </w:r>
          </w:p>
        </w:tc>
      </w:tr>
      <w:tr w:rsidR="007340DC" w:rsidRPr="00FB7E97" w:rsidTr="00683BAF">
        <w:trPr>
          <w:trHeight w:val="286"/>
        </w:trPr>
        <w:tc>
          <w:tcPr>
            <w:tcW w:w="831" w:type="dxa"/>
            <w:tcBorders>
              <w:top w:val="single" w:sz="4" w:space="0" w:color="000000"/>
              <w:left w:val="single" w:sz="4" w:space="0" w:color="000000"/>
              <w:bottom w:val="single" w:sz="4" w:space="0" w:color="000000"/>
              <w:right w:val="single" w:sz="4" w:space="0" w:color="000000"/>
            </w:tcBorders>
          </w:tcPr>
          <w:p w:rsidR="007340DC" w:rsidRPr="00FB7E97" w:rsidRDefault="007340DC" w:rsidP="008870DF">
            <w:pPr>
              <w:spacing w:line="276" w:lineRule="auto"/>
              <w:jc w:val="both"/>
              <w:rPr>
                <w:rFonts w:ascii="Times New Roman" w:eastAsiaTheme="minorHAnsi" w:hAnsi="Times New Roman" w:cs="Times New Roman"/>
                <w:sz w:val="24"/>
                <w:szCs w:val="24"/>
                <w:lang w:eastAsia="en-US"/>
              </w:rPr>
            </w:pPr>
            <w:r w:rsidRPr="00FB7E97">
              <w:rPr>
                <w:rFonts w:ascii="Times New Roman" w:eastAsiaTheme="minorHAnsi" w:hAnsi="Times New Roman" w:cs="Times New Roman"/>
                <w:sz w:val="24"/>
                <w:szCs w:val="24"/>
                <w:lang w:eastAsia="en-US"/>
              </w:rPr>
              <w:t>№п/п</w:t>
            </w:r>
          </w:p>
        </w:tc>
        <w:tc>
          <w:tcPr>
            <w:tcW w:w="4416" w:type="dxa"/>
            <w:tcBorders>
              <w:top w:val="single" w:sz="4" w:space="0" w:color="000000"/>
              <w:left w:val="single" w:sz="4" w:space="0" w:color="000000"/>
              <w:bottom w:val="single" w:sz="4" w:space="0" w:color="000000"/>
              <w:right w:val="single" w:sz="4" w:space="0" w:color="000000"/>
            </w:tcBorders>
          </w:tcPr>
          <w:p w:rsidR="007340DC" w:rsidRPr="00FB7E97" w:rsidRDefault="007340DC" w:rsidP="008870DF">
            <w:pPr>
              <w:spacing w:line="276" w:lineRule="auto"/>
              <w:jc w:val="both"/>
              <w:rPr>
                <w:rFonts w:ascii="Times New Roman" w:eastAsiaTheme="minorHAnsi" w:hAnsi="Times New Roman" w:cs="Times New Roman"/>
                <w:sz w:val="24"/>
                <w:szCs w:val="24"/>
                <w:lang w:eastAsia="en-US"/>
              </w:rPr>
            </w:pPr>
            <w:r w:rsidRPr="00FB7E97">
              <w:rPr>
                <w:rFonts w:ascii="Times New Roman" w:eastAsiaTheme="minorHAnsi" w:hAnsi="Times New Roman" w:cs="Times New Roman"/>
                <w:sz w:val="24"/>
                <w:szCs w:val="24"/>
                <w:lang w:eastAsia="en-US"/>
              </w:rPr>
              <w:t xml:space="preserve"> </w:t>
            </w:r>
            <w:r w:rsidRPr="00FB7E97">
              <w:rPr>
                <w:rFonts w:ascii="Times New Roman" w:eastAsiaTheme="minorHAnsi" w:hAnsi="Times New Roman" w:cs="Times New Roman"/>
                <w:sz w:val="24"/>
                <w:szCs w:val="24"/>
                <w:lang w:eastAsia="en-US"/>
              </w:rPr>
              <w:tab/>
              <w:t xml:space="preserve">Предмет </w:t>
            </w:r>
          </w:p>
        </w:tc>
        <w:tc>
          <w:tcPr>
            <w:tcW w:w="2026" w:type="dxa"/>
            <w:tcBorders>
              <w:top w:val="single" w:sz="4" w:space="0" w:color="000000"/>
              <w:left w:val="single" w:sz="4" w:space="0" w:color="000000"/>
              <w:bottom w:val="single" w:sz="4" w:space="0" w:color="000000"/>
              <w:right w:val="single" w:sz="4" w:space="0" w:color="000000"/>
            </w:tcBorders>
          </w:tcPr>
          <w:p w:rsidR="007340DC" w:rsidRPr="00FB7E97" w:rsidRDefault="007340DC" w:rsidP="008870DF">
            <w:pPr>
              <w:spacing w:line="276" w:lineRule="auto"/>
              <w:jc w:val="both"/>
              <w:rPr>
                <w:rFonts w:ascii="Times New Roman" w:eastAsiaTheme="minorHAnsi" w:hAnsi="Times New Roman" w:cs="Times New Roman"/>
                <w:sz w:val="24"/>
                <w:szCs w:val="24"/>
                <w:lang w:eastAsia="en-US"/>
              </w:rPr>
            </w:pPr>
            <w:r w:rsidRPr="00FB7E97">
              <w:rPr>
                <w:rFonts w:ascii="Times New Roman" w:eastAsiaTheme="minorHAnsi" w:hAnsi="Times New Roman" w:cs="Times New Roman"/>
                <w:sz w:val="24"/>
                <w:szCs w:val="24"/>
                <w:lang w:eastAsia="en-US"/>
              </w:rPr>
              <w:t xml:space="preserve">Сроки </w:t>
            </w:r>
          </w:p>
        </w:tc>
        <w:tc>
          <w:tcPr>
            <w:tcW w:w="2377" w:type="dxa"/>
            <w:tcBorders>
              <w:top w:val="single" w:sz="4" w:space="0" w:color="000000"/>
              <w:left w:val="single" w:sz="4" w:space="0" w:color="000000"/>
              <w:bottom w:val="single" w:sz="4" w:space="0" w:color="000000"/>
              <w:right w:val="single" w:sz="4" w:space="0" w:color="000000"/>
            </w:tcBorders>
          </w:tcPr>
          <w:p w:rsidR="007340DC" w:rsidRPr="00FB7E97" w:rsidRDefault="007340DC" w:rsidP="008870DF">
            <w:pPr>
              <w:spacing w:line="276" w:lineRule="auto"/>
              <w:jc w:val="both"/>
              <w:rPr>
                <w:rFonts w:ascii="Times New Roman" w:eastAsiaTheme="minorHAnsi" w:hAnsi="Times New Roman" w:cs="Times New Roman"/>
                <w:sz w:val="24"/>
                <w:szCs w:val="24"/>
                <w:lang w:eastAsia="en-US"/>
              </w:rPr>
            </w:pPr>
            <w:r w:rsidRPr="00FB7E97">
              <w:rPr>
                <w:rFonts w:ascii="Times New Roman" w:eastAsiaTheme="minorHAnsi" w:hAnsi="Times New Roman" w:cs="Times New Roman"/>
                <w:sz w:val="24"/>
                <w:szCs w:val="24"/>
                <w:lang w:eastAsia="en-US"/>
              </w:rPr>
              <w:t xml:space="preserve">Ответственный </w:t>
            </w:r>
          </w:p>
        </w:tc>
      </w:tr>
      <w:tr w:rsidR="00683BAF" w:rsidRPr="00FB7E97" w:rsidTr="00683BAF">
        <w:trPr>
          <w:trHeight w:val="286"/>
        </w:trPr>
        <w:tc>
          <w:tcPr>
            <w:tcW w:w="831" w:type="dxa"/>
            <w:tcBorders>
              <w:top w:val="single" w:sz="4" w:space="0" w:color="000000"/>
              <w:left w:val="single" w:sz="4" w:space="0" w:color="000000"/>
              <w:bottom w:val="single" w:sz="4" w:space="0" w:color="000000"/>
              <w:right w:val="single" w:sz="4" w:space="0" w:color="000000"/>
            </w:tcBorders>
          </w:tcPr>
          <w:p w:rsidR="00683BAF" w:rsidRPr="00FB7E97" w:rsidRDefault="00BC059B" w:rsidP="008870DF">
            <w:pPr>
              <w:jc w:val="both"/>
              <w:rPr>
                <w:rFonts w:ascii="Times New Roman" w:eastAsiaTheme="minorHAnsi" w:hAnsi="Times New Roman" w:cs="Times New Roman"/>
                <w:sz w:val="24"/>
                <w:szCs w:val="24"/>
                <w:lang w:eastAsia="en-US"/>
              </w:rPr>
            </w:pPr>
            <w:r w:rsidRPr="00FB7E97">
              <w:rPr>
                <w:rFonts w:ascii="Times New Roman" w:eastAsiaTheme="minorHAnsi" w:hAnsi="Times New Roman" w:cs="Times New Roman"/>
                <w:sz w:val="24"/>
                <w:szCs w:val="24"/>
                <w:lang w:eastAsia="en-US"/>
              </w:rPr>
              <w:t>1</w:t>
            </w:r>
            <w:r w:rsidR="00683BAF" w:rsidRPr="00FB7E97">
              <w:rPr>
                <w:rFonts w:ascii="Times New Roman" w:eastAsiaTheme="minorHAnsi" w:hAnsi="Times New Roman" w:cs="Times New Roman"/>
                <w:sz w:val="24"/>
                <w:szCs w:val="24"/>
                <w:lang w:eastAsia="en-US"/>
              </w:rPr>
              <w:t>.</w:t>
            </w:r>
          </w:p>
        </w:tc>
        <w:tc>
          <w:tcPr>
            <w:tcW w:w="4416" w:type="dxa"/>
            <w:tcBorders>
              <w:top w:val="single" w:sz="4" w:space="0" w:color="000000"/>
              <w:left w:val="single" w:sz="4" w:space="0" w:color="000000"/>
              <w:bottom w:val="single" w:sz="4" w:space="0" w:color="000000"/>
              <w:right w:val="single" w:sz="4" w:space="0" w:color="000000"/>
            </w:tcBorders>
          </w:tcPr>
          <w:p w:rsidR="00683BAF" w:rsidRPr="00FB7E97" w:rsidRDefault="00683BAF" w:rsidP="008870DF">
            <w:pPr>
              <w:ind w:left="653"/>
              <w:jc w:val="both"/>
              <w:rPr>
                <w:rFonts w:ascii="Times New Roman" w:eastAsiaTheme="minorHAnsi" w:hAnsi="Times New Roman" w:cs="Times New Roman"/>
                <w:sz w:val="24"/>
                <w:szCs w:val="24"/>
                <w:lang w:eastAsia="en-US"/>
              </w:rPr>
            </w:pPr>
            <w:r w:rsidRPr="00FB7E97">
              <w:rPr>
                <w:rFonts w:ascii="Times New Roman" w:eastAsiaTheme="minorHAnsi" w:hAnsi="Times New Roman" w:cs="Times New Roman"/>
                <w:sz w:val="24"/>
                <w:szCs w:val="24"/>
                <w:lang w:eastAsia="en-US"/>
              </w:rPr>
              <w:t>Физической культры и ОБЖ</w:t>
            </w:r>
          </w:p>
        </w:tc>
        <w:tc>
          <w:tcPr>
            <w:tcW w:w="2026" w:type="dxa"/>
            <w:tcBorders>
              <w:top w:val="single" w:sz="4" w:space="0" w:color="000000"/>
              <w:left w:val="single" w:sz="4" w:space="0" w:color="000000"/>
              <w:bottom w:val="single" w:sz="4" w:space="0" w:color="000000"/>
              <w:right w:val="single" w:sz="4" w:space="0" w:color="000000"/>
            </w:tcBorders>
          </w:tcPr>
          <w:p w:rsidR="00683BAF" w:rsidRPr="00FB7E97" w:rsidRDefault="00683BAF" w:rsidP="008870DF">
            <w:pPr>
              <w:jc w:val="both"/>
              <w:rPr>
                <w:rFonts w:ascii="Times New Roman" w:eastAsiaTheme="minorHAnsi" w:hAnsi="Times New Roman" w:cs="Times New Roman"/>
                <w:sz w:val="24"/>
                <w:szCs w:val="24"/>
                <w:lang w:eastAsia="en-US"/>
              </w:rPr>
            </w:pPr>
            <w:r w:rsidRPr="00FB7E97">
              <w:rPr>
                <w:rFonts w:ascii="Times New Roman" w:eastAsiaTheme="minorHAnsi" w:hAnsi="Times New Roman" w:cs="Times New Roman"/>
                <w:sz w:val="24"/>
                <w:szCs w:val="24"/>
                <w:lang w:eastAsia="en-US"/>
              </w:rPr>
              <w:t>Февраль, 1месяц</w:t>
            </w:r>
          </w:p>
        </w:tc>
        <w:tc>
          <w:tcPr>
            <w:tcW w:w="2377" w:type="dxa"/>
            <w:tcBorders>
              <w:top w:val="single" w:sz="4" w:space="0" w:color="000000"/>
              <w:left w:val="single" w:sz="4" w:space="0" w:color="000000"/>
              <w:bottom w:val="single" w:sz="4" w:space="0" w:color="000000"/>
              <w:right w:val="single" w:sz="4" w:space="0" w:color="000000"/>
            </w:tcBorders>
          </w:tcPr>
          <w:p w:rsidR="00683BAF" w:rsidRPr="00FB7E97" w:rsidRDefault="00683BAF" w:rsidP="008870DF">
            <w:pPr>
              <w:jc w:val="both"/>
              <w:rPr>
                <w:rFonts w:ascii="Times New Roman" w:eastAsiaTheme="minorHAnsi" w:hAnsi="Times New Roman" w:cs="Times New Roman"/>
                <w:sz w:val="24"/>
                <w:szCs w:val="24"/>
                <w:lang w:eastAsia="en-US"/>
              </w:rPr>
            </w:pPr>
            <w:r w:rsidRPr="00FB7E97">
              <w:rPr>
                <w:rFonts w:ascii="Times New Roman" w:eastAsiaTheme="minorHAnsi" w:hAnsi="Times New Roman" w:cs="Times New Roman"/>
                <w:sz w:val="24"/>
                <w:szCs w:val="24"/>
                <w:lang w:eastAsia="en-US"/>
              </w:rPr>
              <w:t>Габутдинова Г.Г.</w:t>
            </w:r>
          </w:p>
        </w:tc>
      </w:tr>
      <w:tr w:rsidR="00683BAF" w:rsidRPr="00FB7E97" w:rsidTr="00683BAF">
        <w:trPr>
          <w:trHeight w:val="286"/>
        </w:trPr>
        <w:tc>
          <w:tcPr>
            <w:tcW w:w="831" w:type="dxa"/>
            <w:tcBorders>
              <w:top w:val="single" w:sz="4" w:space="0" w:color="000000"/>
              <w:left w:val="single" w:sz="4" w:space="0" w:color="000000"/>
              <w:bottom w:val="single" w:sz="4" w:space="0" w:color="000000"/>
              <w:right w:val="single" w:sz="4" w:space="0" w:color="000000"/>
            </w:tcBorders>
          </w:tcPr>
          <w:p w:rsidR="00683BAF" w:rsidRPr="00FB7E97" w:rsidRDefault="00BC059B" w:rsidP="008870DF">
            <w:pPr>
              <w:jc w:val="both"/>
              <w:rPr>
                <w:rFonts w:ascii="Times New Roman" w:eastAsiaTheme="minorHAnsi" w:hAnsi="Times New Roman" w:cs="Times New Roman"/>
                <w:sz w:val="24"/>
                <w:szCs w:val="24"/>
                <w:lang w:eastAsia="en-US"/>
              </w:rPr>
            </w:pPr>
            <w:r w:rsidRPr="00FB7E97">
              <w:rPr>
                <w:rFonts w:ascii="Times New Roman" w:eastAsiaTheme="minorHAnsi" w:hAnsi="Times New Roman" w:cs="Times New Roman"/>
                <w:sz w:val="24"/>
                <w:szCs w:val="24"/>
                <w:lang w:eastAsia="en-US"/>
              </w:rPr>
              <w:t>2.</w:t>
            </w:r>
          </w:p>
        </w:tc>
        <w:tc>
          <w:tcPr>
            <w:tcW w:w="4416" w:type="dxa"/>
            <w:tcBorders>
              <w:top w:val="single" w:sz="4" w:space="0" w:color="000000"/>
              <w:left w:val="single" w:sz="4" w:space="0" w:color="000000"/>
              <w:bottom w:val="single" w:sz="4" w:space="0" w:color="000000"/>
              <w:right w:val="single" w:sz="4" w:space="0" w:color="000000"/>
            </w:tcBorders>
          </w:tcPr>
          <w:p w:rsidR="00683BAF" w:rsidRPr="00FB7E97" w:rsidRDefault="00A53F59" w:rsidP="008870DF">
            <w:pPr>
              <w:ind w:left="653"/>
              <w:jc w:val="both"/>
              <w:rPr>
                <w:rFonts w:ascii="Times New Roman" w:eastAsiaTheme="minorHAnsi" w:hAnsi="Times New Roman" w:cs="Times New Roman"/>
                <w:sz w:val="24"/>
                <w:szCs w:val="24"/>
                <w:lang w:eastAsia="en-US"/>
              </w:rPr>
            </w:pPr>
            <w:r w:rsidRPr="00FB7E97">
              <w:rPr>
                <w:rFonts w:ascii="Times New Roman" w:eastAsiaTheme="minorHAnsi" w:hAnsi="Times New Roman" w:cs="Times New Roman"/>
                <w:sz w:val="24"/>
                <w:szCs w:val="24"/>
                <w:lang w:eastAsia="en-US"/>
              </w:rPr>
              <w:t>Начальные классы</w:t>
            </w:r>
          </w:p>
        </w:tc>
        <w:tc>
          <w:tcPr>
            <w:tcW w:w="2026" w:type="dxa"/>
            <w:tcBorders>
              <w:top w:val="single" w:sz="4" w:space="0" w:color="000000"/>
              <w:left w:val="single" w:sz="4" w:space="0" w:color="000000"/>
              <w:bottom w:val="single" w:sz="4" w:space="0" w:color="000000"/>
              <w:right w:val="single" w:sz="4" w:space="0" w:color="000000"/>
            </w:tcBorders>
          </w:tcPr>
          <w:p w:rsidR="00683BAF" w:rsidRPr="00FB7E97" w:rsidRDefault="00683BAF" w:rsidP="008870DF">
            <w:pPr>
              <w:jc w:val="both"/>
              <w:rPr>
                <w:rFonts w:ascii="Times New Roman" w:eastAsiaTheme="minorHAnsi" w:hAnsi="Times New Roman" w:cs="Times New Roman"/>
                <w:sz w:val="24"/>
                <w:szCs w:val="24"/>
                <w:lang w:eastAsia="en-US"/>
              </w:rPr>
            </w:pPr>
            <w:r w:rsidRPr="00FB7E97">
              <w:rPr>
                <w:rFonts w:ascii="Times New Roman" w:eastAsiaTheme="minorHAnsi" w:hAnsi="Times New Roman" w:cs="Times New Roman"/>
                <w:sz w:val="24"/>
                <w:szCs w:val="24"/>
                <w:lang w:eastAsia="en-US"/>
              </w:rPr>
              <w:t>Март 2 недели</w:t>
            </w:r>
          </w:p>
        </w:tc>
        <w:tc>
          <w:tcPr>
            <w:tcW w:w="2377" w:type="dxa"/>
            <w:tcBorders>
              <w:top w:val="single" w:sz="4" w:space="0" w:color="000000"/>
              <w:left w:val="single" w:sz="4" w:space="0" w:color="000000"/>
              <w:bottom w:val="single" w:sz="4" w:space="0" w:color="000000"/>
              <w:right w:val="single" w:sz="4" w:space="0" w:color="000000"/>
            </w:tcBorders>
          </w:tcPr>
          <w:p w:rsidR="00683BAF" w:rsidRPr="00FB7E97" w:rsidRDefault="00A53F59" w:rsidP="008870DF">
            <w:pPr>
              <w:jc w:val="both"/>
              <w:rPr>
                <w:rFonts w:ascii="Times New Roman" w:eastAsiaTheme="minorHAnsi" w:hAnsi="Times New Roman" w:cs="Times New Roman"/>
                <w:sz w:val="24"/>
                <w:szCs w:val="24"/>
                <w:lang w:eastAsia="en-US"/>
              </w:rPr>
            </w:pPr>
            <w:r w:rsidRPr="00FB7E97">
              <w:rPr>
                <w:rFonts w:ascii="Times New Roman" w:eastAsiaTheme="minorHAnsi" w:hAnsi="Times New Roman" w:cs="Times New Roman"/>
                <w:sz w:val="24"/>
                <w:szCs w:val="24"/>
                <w:lang w:eastAsia="en-US"/>
              </w:rPr>
              <w:t>Сулейманова Г.И</w:t>
            </w:r>
          </w:p>
          <w:p w:rsidR="00A53F59" w:rsidRPr="00FB7E97" w:rsidRDefault="00A53F59" w:rsidP="008870DF">
            <w:pPr>
              <w:jc w:val="both"/>
              <w:rPr>
                <w:rFonts w:ascii="Times New Roman" w:eastAsiaTheme="minorHAnsi" w:hAnsi="Times New Roman" w:cs="Times New Roman"/>
                <w:sz w:val="24"/>
                <w:szCs w:val="24"/>
                <w:lang w:eastAsia="en-US"/>
              </w:rPr>
            </w:pPr>
            <w:r w:rsidRPr="00FB7E97">
              <w:rPr>
                <w:rFonts w:ascii="Times New Roman" w:eastAsiaTheme="minorHAnsi" w:hAnsi="Times New Roman" w:cs="Times New Roman"/>
                <w:sz w:val="24"/>
                <w:szCs w:val="24"/>
                <w:lang w:eastAsia="en-US"/>
              </w:rPr>
              <w:t>Гайфутдинова А.Х.</w:t>
            </w:r>
          </w:p>
        </w:tc>
      </w:tr>
    </w:tbl>
    <w:p w:rsidR="00AA0451" w:rsidRPr="00FB7E97" w:rsidRDefault="00683BAF" w:rsidP="002800E1">
      <w:pPr>
        <w:jc w:val="both"/>
        <w:rPr>
          <w:rFonts w:ascii="Times New Roman" w:hAnsi="Times New Roman" w:cs="Times New Roman"/>
          <w:sz w:val="24"/>
          <w:szCs w:val="24"/>
        </w:rPr>
      </w:pPr>
      <w:r w:rsidRPr="00FB7E97">
        <w:rPr>
          <w:rFonts w:ascii="Times New Roman" w:hAnsi="Times New Roman" w:cs="Times New Roman"/>
          <w:sz w:val="24"/>
          <w:szCs w:val="24"/>
        </w:rPr>
        <w:t xml:space="preserve">      По итогам проведения получены положительные отзывы со стороны детей и коллектива школы. За учебный год учителями проведены все запланированные недели. Материалы проведения предметных недель учителями оформлены.</w:t>
      </w:r>
      <w:r w:rsidR="007C6075" w:rsidRPr="00FB7E97">
        <w:rPr>
          <w:rFonts w:ascii="Times New Roman" w:hAnsi="Times New Roman" w:cs="Times New Roman"/>
          <w:sz w:val="24"/>
          <w:szCs w:val="24"/>
        </w:rPr>
        <w:t xml:space="preserve"> Мероприятия проведены </w:t>
      </w:r>
      <w:proofErr w:type="gramStart"/>
      <w:r w:rsidR="007C6075" w:rsidRPr="00FB7E97">
        <w:rPr>
          <w:rFonts w:ascii="Times New Roman" w:hAnsi="Times New Roman" w:cs="Times New Roman"/>
          <w:sz w:val="24"/>
          <w:szCs w:val="24"/>
        </w:rPr>
        <w:t xml:space="preserve">согласно </w:t>
      </w:r>
      <w:r w:rsidRPr="00FB7E97">
        <w:rPr>
          <w:rFonts w:ascii="Times New Roman" w:hAnsi="Times New Roman" w:cs="Times New Roman"/>
          <w:sz w:val="24"/>
          <w:szCs w:val="24"/>
        </w:rPr>
        <w:t>планов</w:t>
      </w:r>
      <w:proofErr w:type="gramEnd"/>
      <w:r w:rsidRPr="00FB7E97">
        <w:rPr>
          <w:rFonts w:ascii="Times New Roman" w:hAnsi="Times New Roman" w:cs="Times New Roman"/>
          <w:sz w:val="24"/>
          <w:szCs w:val="24"/>
        </w:rPr>
        <w:t xml:space="preserve"> проведения. Подведены итоги </w:t>
      </w:r>
      <w:proofErr w:type="gramStart"/>
      <w:r w:rsidRPr="00FB7E97">
        <w:rPr>
          <w:rFonts w:ascii="Times New Roman" w:hAnsi="Times New Roman" w:cs="Times New Roman"/>
          <w:sz w:val="24"/>
          <w:szCs w:val="24"/>
        </w:rPr>
        <w:t>по  результатам</w:t>
      </w:r>
      <w:proofErr w:type="gramEnd"/>
      <w:r w:rsidRPr="00FB7E97">
        <w:rPr>
          <w:rFonts w:ascii="Times New Roman" w:hAnsi="Times New Roman" w:cs="Times New Roman"/>
          <w:sz w:val="24"/>
          <w:szCs w:val="24"/>
        </w:rPr>
        <w:t xml:space="preserve"> предметных недель каждым ответственным за проводимую неделю учителем. Проводимые мероприятия объединяли всех учеников школы, к ним велась тщательная подготовка   в классах, за выступления дети поощрялись дипломами. Для развития интереса учащихся к предмету, выявления способных и талантливых детей учителя в ходе проведения предметных недель использовали нетрадиционные формы работы: конкурсы, познавательные игры, семинары, эксперименты, игры и др. в следующем учебном году планируется продолжи</w:t>
      </w:r>
      <w:r w:rsidR="002800E1" w:rsidRPr="00FB7E97">
        <w:rPr>
          <w:rFonts w:ascii="Times New Roman" w:hAnsi="Times New Roman" w:cs="Times New Roman"/>
          <w:sz w:val="24"/>
          <w:szCs w:val="24"/>
        </w:rPr>
        <w:t>ть работу в том же направлении.</w:t>
      </w:r>
    </w:p>
    <w:p w:rsidR="00AA0451" w:rsidRPr="00FB7E97" w:rsidRDefault="00AA0451" w:rsidP="00AA0451">
      <w:pPr>
        <w:shd w:val="clear" w:color="auto" w:fill="FFFFFF"/>
        <w:spacing w:after="0" w:line="240" w:lineRule="auto"/>
        <w:jc w:val="center"/>
        <w:rPr>
          <w:rFonts w:asciiTheme="majorBidi" w:eastAsia="Times New Roman" w:hAnsiTheme="majorBidi" w:cstheme="majorBidi"/>
          <w:color w:val="000000"/>
          <w:sz w:val="24"/>
          <w:szCs w:val="24"/>
          <w:lang w:val="tt-RU" w:eastAsia="ru-RU"/>
        </w:rPr>
      </w:pPr>
    </w:p>
    <w:p w:rsidR="00AA0451" w:rsidRPr="00FB7E97" w:rsidRDefault="00AA0451" w:rsidP="00AA0451">
      <w:pPr>
        <w:shd w:val="clear" w:color="auto" w:fill="FFFFFF"/>
        <w:spacing w:after="0" w:line="240" w:lineRule="auto"/>
        <w:jc w:val="center"/>
        <w:rPr>
          <w:rFonts w:asciiTheme="majorBidi" w:eastAsia="Times New Roman" w:hAnsiTheme="majorBidi" w:cstheme="majorBidi"/>
          <w:color w:val="000000"/>
          <w:sz w:val="24"/>
          <w:szCs w:val="24"/>
          <w:lang w:val="tt-RU" w:eastAsia="ru-RU"/>
        </w:rPr>
      </w:pPr>
    </w:p>
    <w:p w:rsidR="00AA0451" w:rsidRPr="00FB7E97" w:rsidRDefault="00AA0451" w:rsidP="00AA0451">
      <w:pPr>
        <w:shd w:val="clear" w:color="auto" w:fill="FFFFFF"/>
        <w:spacing w:after="0" w:line="240" w:lineRule="auto"/>
        <w:jc w:val="center"/>
        <w:rPr>
          <w:rFonts w:asciiTheme="majorBidi" w:eastAsia="Times New Roman" w:hAnsiTheme="majorBidi" w:cstheme="majorBidi"/>
          <w:color w:val="000000"/>
          <w:sz w:val="24"/>
          <w:szCs w:val="24"/>
          <w:lang w:val="tt-RU" w:eastAsia="ru-RU"/>
        </w:rPr>
      </w:pPr>
      <w:r w:rsidRPr="00FB7E97">
        <w:rPr>
          <w:rFonts w:asciiTheme="majorBidi" w:eastAsia="Times New Roman" w:hAnsiTheme="majorBidi" w:cstheme="majorBidi"/>
          <w:color w:val="000000"/>
          <w:sz w:val="24"/>
          <w:szCs w:val="24"/>
          <w:lang w:val="tt-RU" w:eastAsia="ru-RU"/>
        </w:rPr>
        <w:t xml:space="preserve">МБОУ Зирекле лицеенда уздырылачак </w:t>
      </w:r>
    </w:p>
    <w:p w:rsidR="00AA0451" w:rsidRPr="00FB7E97" w:rsidRDefault="00AA0451" w:rsidP="00AA0451">
      <w:pPr>
        <w:shd w:val="clear" w:color="auto" w:fill="FFFFFF"/>
        <w:spacing w:after="0" w:line="240" w:lineRule="auto"/>
        <w:jc w:val="center"/>
        <w:rPr>
          <w:rFonts w:asciiTheme="majorBidi" w:eastAsia="Times New Roman" w:hAnsiTheme="majorBidi" w:cstheme="majorBidi"/>
          <w:color w:val="000000"/>
          <w:sz w:val="24"/>
          <w:szCs w:val="24"/>
          <w:lang w:val="tt-RU" w:eastAsia="ru-RU"/>
        </w:rPr>
      </w:pPr>
      <w:r w:rsidRPr="00FB7E97">
        <w:rPr>
          <w:rFonts w:asciiTheme="majorBidi" w:eastAsia="Times New Roman" w:hAnsiTheme="majorBidi" w:cstheme="majorBidi"/>
          <w:color w:val="000000"/>
          <w:sz w:val="24"/>
          <w:szCs w:val="24"/>
          <w:lang w:val="tt-RU" w:eastAsia="ru-RU"/>
        </w:rPr>
        <w:t>“Туган телләр һәм халыклар бердәмлеге” елына багышланган</w:t>
      </w:r>
    </w:p>
    <w:p w:rsidR="00AA0451" w:rsidRPr="00FB7E97" w:rsidRDefault="00AA0451" w:rsidP="00AA0451">
      <w:pPr>
        <w:shd w:val="clear" w:color="auto" w:fill="FFFFFF"/>
        <w:spacing w:after="0" w:line="240" w:lineRule="auto"/>
        <w:jc w:val="center"/>
        <w:rPr>
          <w:rFonts w:asciiTheme="majorBidi" w:eastAsia="Times New Roman" w:hAnsiTheme="majorBidi" w:cstheme="majorBidi"/>
          <w:color w:val="000000"/>
          <w:sz w:val="24"/>
          <w:szCs w:val="24"/>
          <w:lang w:eastAsia="ru-RU"/>
        </w:rPr>
      </w:pPr>
      <w:r w:rsidRPr="00FB7E97">
        <w:rPr>
          <w:rFonts w:asciiTheme="majorBidi" w:eastAsia="Times New Roman" w:hAnsiTheme="majorBidi" w:cstheme="majorBidi"/>
          <w:color w:val="000000"/>
          <w:sz w:val="24"/>
          <w:szCs w:val="24"/>
          <w:lang w:eastAsia="ru-RU"/>
        </w:rPr>
        <w:t>башлангыч сыйныфлар атналыгы планы</w:t>
      </w:r>
    </w:p>
    <w:p w:rsidR="00AA0451" w:rsidRPr="00FB7E97" w:rsidRDefault="00AA0451" w:rsidP="00AA0451">
      <w:pPr>
        <w:shd w:val="clear" w:color="auto" w:fill="FFFFFF"/>
        <w:spacing w:after="0" w:line="240" w:lineRule="auto"/>
        <w:jc w:val="center"/>
        <w:rPr>
          <w:rFonts w:asciiTheme="majorBidi" w:eastAsia="Times New Roman" w:hAnsiTheme="majorBidi" w:cstheme="majorBidi"/>
          <w:color w:val="000000"/>
          <w:sz w:val="24"/>
          <w:szCs w:val="24"/>
          <w:lang w:eastAsia="ru-RU"/>
        </w:rPr>
      </w:pPr>
      <w:r w:rsidRPr="00FB7E97">
        <w:rPr>
          <w:rFonts w:asciiTheme="majorBidi" w:eastAsia="Times New Roman" w:hAnsiTheme="majorBidi" w:cstheme="majorBidi"/>
          <w:color w:val="000000"/>
          <w:sz w:val="24"/>
          <w:szCs w:val="24"/>
          <w:lang w:eastAsia="ru-RU"/>
        </w:rPr>
        <w:t>(20</w:t>
      </w:r>
      <w:r w:rsidR="00AC3EED" w:rsidRPr="00FB7E97">
        <w:rPr>
          <w:rFonts w:asciiTheme="majorBidi" w:eastAsia="Times New Roman" w:hAnsiTheme="majorBidi" w:cstheme="majorBidi"/>
          <w:color w:val="000000"/>
          <w:sz w:val="24"/>
          <w:szCs w:val="24"/>
          <w:lang w:val="tt-RU" w:eastAsia="ru-RU"/>
        </w:rPr>
        <w:t>21</w:t>
      </w:r>
      <w:r w:rsidRPr="00FB7E97">
        <w:rPr>
          <w:rFonts w:asciiTheme="majorBidi" w:eastAsia="Times New Roman" w:hAnsiTheme="majorBidi" w:cstheme="majorBidi"/>
          <w:color w:val="000000"/>
          <w:sz w:val="24"/>
          <w:szCs w:val="24"/>
          <w:lang w:eastAsia="ru-RU"/>
        </w:rPr>
        <w:t>-20</w:t>
      </w:r>
      <w:r w:rsidR="00AC3EED" w:rsidRPr="00FB7E97">
        <w:rPr>
          <w:rFonts w:asciiTheme="majorBidi" w:eastAsia="Times New Roman" w:hAnsiTheme="majorBidi" w:cstheme="majorBidi"/>
          <w:color w:val="000000"/>
          <w:sz w:val="24"/>
          <w:szCs w:val="24"/>
          <w:lang w:val="tt-RU" w:eastAsia="ru-RU"/>
        </w:rPr>
        <w:t>22</w:t>
      </w:r>
      <w:r w:rsidRPr="00FB7E97">
        <w:rPr>
          <w:rFonts w:asciiTheme="majorBidi" w:eastAsia="Times New Roman" w:hAnsiTheme="majorBidi" w:cstheme="majorBidi"/>
          <w:color w:val="000000"/>
          <w:sz w:val="24"/>
          <w:szCs w:val="24"/>
          <w:lang w:eastAsia="ru-RU"/>
        </w:rPr>
        <w:t xml:space="preserve"> нче уку елы).</w:t>
      </w:r>
    </w:p>
    <w:p w:rsidR="00AA0451" w:rsidRPr="00FB7E97" w:rsidRDefault="00AA0451" w:rsidP="00AA0451">
      <w:pPr>
        <w:shd w:val="clear" w:color="auto" w:fill="FFFFFF"/>
        <w:spacing w:after="0" w:line="240" w:lineRule="auto"/>
        <w:jc w:val="center"/>
        <w:rPr>
          <w:rFonts w:asciiTheme="majorBidi" w:eastAsia="Times New Roman" w:hAnsiTheme="majorBidi" w:cstheme="majorBidi"/>
          <w:color w:val="000000"/>
          <w:sz w:val="24"/>
          <w:szCs w:val="24"/>
          <w:lang w:eastAsia="ru-RU"/>
        </w:rPr>
      </w:pPr>
    </w:p>
    <w:tbl>
      <w:tblPr>
        <w:tblW w:w="0" w:type="auto"/>
        <w:tblInd w:w="-108" w:type="dxa"/>
        <w:shd w:val="clear" w:color="auto" w:fill="FFFFFF"/>
        <w:tblCellMar>
          <w:top w:w="15" w:type="dxa"/>
          <w:left w:w="15" w:type="dxa"/>
          <w:bottom w:w="15" w:type="dxa"/>
          <w:right w:w="15" w:type="dxa"/>
        </w:tblCellMar>
        <w:tblLook w:val="04A0" w:firstRow="1" w:lastRow="0" w:firstColumn="1" w:lastColumn="0" w:noHBand="0" w:noVBand="1"/>
      </w:tblPr>
      <w:tblGrid>
        <w:gridCol w:w="543"/>
        <w:gridCol w:w="3369"/>
        <w:gridCol w:w="1289"/>
        <w:gridCol w:w="1560"/>
        <w:gridCol w:w="2682"/>
      </w:tblGrid>
      <w:tr w:rsidR="00AA0451" w:rsidRPr="00FB7E97" w:rsidTr="00F557AB">
        <w:tc>
          <w:tcPr>
            <w:tcW w:w="5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AA0451" w:rsidRPr="00FB7E97" w:rsidRDefault="00AA0451" w:rsidP="00F557AB">
            <w:pPr>
              <w:spacing w:after="0" w:line="240" w:lineRule="auto"/>
              <w:jc w:val="center"/>
              <w:rPr>
                <w:rFonts w:asciiTheme="majorBidi" w:eastAsia="Times New Roman" w:hAnsiTheme="majorBidi" w:cstheme="majorBidi"/>
                <w:color w:val="000000"/>
                <w:sz w:val="24"/>
                <w:szCs w:val="24"/>
                <w:lang w:eastAsia="ru-RU"/>
              </w:rPr>
            </w:pPr>
            <w:r w:rsidRPr="00FB7E97">
              <w:rPr>
                <w:rFonts w:asciiTheme="majorBidi" w:eastAsia="Times New Roman" w:hAnsiTheme="majorBidi" w:cstheme="majorBidi"/>
                <w:color w:val="000000"/>
                <w:sz w:val="24"/>
                <w:szCs w:val="24"/>
                <w:lang w:eastAsia="ru-RU"/>
              </w:rPr>
              <w:t>№</w:t>
            </w:r>
          </w:p>
        </w:tc>
        <w:tc>
          <w:tcPr>
            <w:tcW w:w="33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AA0451" w:rsidRPr="00FB7E97" w:rsidRDefault="00AA0451" w:rsidP="00F557AB">
            <w:pPr>
              <w:spacing w:after="0" w:line="240" w:lineRule="auto"/>
              <w:jc w:val="center"/>
              <w:rPr>
                <w:rFonts w:asciiTheme="majorBidi" w:eastAsia="Times New Roman" w:hAnsiTheme="majorBidi" w:cstheme="majorBidi"/>
                <w:color w:val="000000"/>
                <w:sz w:val="24"/>
                <w:szCs w:val="24"/>
                <w:lang w:eastAsia="ru-RU"/>
              </w:rPr>
            </w:pPr>
            <w:r w:rsidRPr="00FB7E97">
              <w:rPr>
                <w:rFonts w:asciiTheme="majorBidi" w:eastAsia="Times New Roman" w:hAnsiTheme="majorBidi" w:cstheme="majorBidi"/>
                <w:color w:val="000000"/>
                <w:sz w:val="24"/>
                <w:szCs w:val="24"/>
                <w:lang w:eastAsia="ru-RU"/>
              </w:rPr>
              <w:t>Чара</w:t>
            </w:r>
          </w:p>
        </w:tc>
        <w:tc>
          <w:tcPr>
            <w:tcW w:w="12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AA0451" w:rsidRPr="00FB7E97" w:rsidRDefault="00AA0451" w:rsidP="00F557AB">
            <w:pPr>
              <w:spacing w:after="0" w:line="240" w:lineRule="auto"/>
              <w:jc w:val="center"/>
              <w:rPr>
                <w:rFonts w:asciiTheme="majorBidi" w:eastAsia="Times New Roman" w:hAnsiTheme="majorBidi" w:cstheme="majorBidi"/>
                <w:color w:val="000000"/>
                <w:sz w:val="24"/>
                <w:szCs w:val="24"/>
                <w:lang w:eastAsia="ru-RU"/>
              </w:rPr>
            </w:pPr>
            <w:r w:rsidRPr="00FB7E97">
              <w:rPr>
                <w:rFonts w:asciiTheme="majorBidi" w:eastAsia="Times New Roman" w:hAnsiTheme="majorBidi" w:cstheme="majorBidi"/>
                <w:color w:val="000000"/>
                <w:sz w:val="24"/>
                <w:szCs w:val="24"/>
                <w:lang w:eastAsia="ru-RU"/>
              </w:rPr>
              <w:t>Сыйныф</w:t>
            </w:r>
          </w:p>
        </w:tc>
        <w:tc>
          <w:tcPr>
            <w:tcW w:w="1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AA0451" w:rsidRPr="00FB7E97" w:rsidRDefault="00AA0451" w:rsidP="00F557AB">
            <w:pPr>
              <w:spacing w:after="0" w:line="240" w:lineRule="auto"/>
              <w:jc w:val="center"/>
              <w:rPr>
                <w:rFonts w:asciiTheme="majorBidi" w:eastAsia="Times New Roman" w:hAnsiTheme="majorBidi" w:cstheme="majorBidi"/>
                <w:color w:val="000000"/>
                <w:sz w:val="24"/>
                <w:szCs w:val="24"/>
                <w:lang w:eastAsia="ru-RU"/>
              </w:rPr>
            </w:pPr>
            <w:r w:rsidRPr="00FB7E97">
              <w:rPr>
                <w:rFonts w:asciiTheme="majorBidi" w:eastAsia="Times New Roman" w:hAnsiTheme="majorBidi" w:cstheme="majorBidi"/>
                <w:color w:val="000000"/>
                <w:sz w:val="24"/>
                <w:szCs w:val="24"/>
                <w:lang w:eastAsia="ru-RU"/>
              </w:rPr>
              <w:t>Вакыты</w:t>
            </w:r>
          </w:p>
        </w:tc>
        <w:tc>
          <w:tcPr>
            <w:tcW w:w="268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AA0451" w:rsidRPr="00FB7E97" w:rsidRDefault="00AA0451" w:rsidP="00F557AB">
            <w:pPr>
              <w:spacing w:after="0" w:line="240" w:lineRule="auto"/>
              <w:jc w:val="center"/>
              <w:rPr>
                <w:rFonts w:asciiTheme="majorBidi" w:eastAsia="Times New Roman" w:hAnsiTheme="majorBidi" w:cstheme="majorBidi"/>
                <w:color w:val="000000"/>
                <w:sz w:val="24"/>
                <w:szCs w:val="24"/>
                <w:lang w:eastAsia="ru-RU"/>
              </w:rPr>
            </w:pPr>
            <w:r w:rsidRPr="00FB7E97">
              <w:rPr>
                <w:rFonts w:asciiTheme="majorBidi" w:eastAsia="Times New Roman" w:hAnsiTheme="majorBidi" w:cstheme="majorBidi"/>
                <w:color w:val="000000"/>
                <w:sz w:val="24"/>
                <w:szCs w:val="24"/>
                <w:lang w:eastAsia="ru-RU"/>
              </w:rPr>
              <w:t>Җаваплы</w:t>
            </w:r>
          </w:p>
        </w:tc>
      </w:tr>
      <w:tr w:rsidR="00AA0451" w:rsidRPr="00FB7E97" w:rsidTr="00F557AB">
        <w:tc>
          <w:tcPr>
            <w:tcW w:w="5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AA0451" w:rsidRPr="00FB7E97" w:rsidRDefault="00AA0451" w:rsidP="00F557AB">
            <w:pPr>
              <w:spacing w:after="0" w:line="240" w:lineRule="auto"/>
              <w:jc w:val="center"/>
              <w:rPr>
                <w:rFonts w:asciiTheme="majorBidi" w:eastAsia="Times New Roman" w:hAnsiTheme="majorBidi" w:cstheme="majorBidi"/>
                <w:color w:val="000000"/>
                <w:sz w:val="24"/>
                <w:szCs w:val="24"/>
                <w:lang w:eastAsia="ru-RU"/>
              </w:rPr>
            </w:pPr>
            <w:r w:rsidRPr="00FB7E97">
              <w:rPr>
                <w:rFonts w:asciiTheme="majorBidi" w:eastAsia="Times New Roman" w:hAnsiTheme="majorBidi" w:cstheme="majorBidi"/>
                <w:color w:val="000000"/>
                <w:sz w:val="24"/>
                <w:szCs w:val="24"/>
                <w:lang w:eastAsia="ru-RU"/>
              </w:rPr>
              <w:t>1</w:t>
            </w:r>
          </w:p>
        </w:tc>
        <w:tc>
          <w:tcPr>
            <w:tcW w:w="33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AA0451" w:rsidRPr="00FB7E97" w:rsidRDefault="00AA0451" w:rsidP="00F557AB">
            <w:pPr>
              <w:rPr>
                <w:rFonts w:asciiTheme="majorBidi" w:hAnsiTheme="majorBidi" w:cstheme="majorBidi"/>
                <w:color w:val="000000"/>
                <w:sz w:val="24"/>
                <w:szCs w:val="24"/>
                <w:shd w:val="clear" w:color="auto" w:fill="FFFFFF"/>
                <w:lang w:val="tt-RU"/>
              </w:rPr>
            </w:pPr>
            <w:r w:rsidRPr="00FB7E97">
              <w:rPr>
                <w:rFonts w:asciiTheme="majorBidi" w:hAnsiTheme="majorBidi" w:cstheme="majorBidi"/>
                <w:color w:val="000000"/>
                <w:sz w:val="24"/>
                <w:szCs w:val="24"/>
                <w:shd w:val="clear" w:color="auto" w:fill="FFFFFF"/>
                <w:lang w:val="tt-RU"/>
              </w:rPr>
              <w:t>Иҗади проектлар яклау</w:t>
            </w:r>
          </w:p>
          <w:p w:rsidR="00AA0451" w:rsidRPr="00FB7E97" w:rsidRDefault="00AA0451" w:rsidP="00F557AB">
            <w:pPr>
              <w:spacing w:after="0" w:line="240" w:lineRule="auto"/>
              <w:jc w:val="center"/>
              <w:rPr>
                <w:rFonts w:asciiTheme="majorBidi" w:eastAsia="Times New Roman" w:hAnsiTheme="majorBidi" w:cstheme="majorBidi"/>
                <w:color w:val="000000"/>
                <w:sz w:val="24"/>
                <w:szCs w:val="24"/>
                <w:lang w:val="tt-RU" w:eastAsia="ru-RU"/>
              </w:rPr>
            </w:pPr>
          </w:p>
        </w:tc>
        <w:tc>
          <w:tcPr>
            <w:tcW w:w="12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AA0451" w:rsidRPr="00FB7E97" w:rsidRDefault="00AA0451" w:rsidP="00F557AB">
            <w:pPr>
              <w:spacing w:after="0" w:line="240" w:lineRule="auto"/>
              <w:jc w:val="center"/>
              <w:rPr>
                <w:rFonts w:asciiTheme="majorBidi" w:eastAsia="Times New Roman" w:hAnsiTheme="majorBidi" w:cstheme="majorBidi"/>
                <w:color w:val="000000"/>
                <w:sz w:val="24"/>
                <w:szCs w:val="24"/>
                <w:lang w:val="tt-RU" w:eastAsia="ru-RU"/>
              </w:rPr>
            </w:pPr>
          </w:p>
          <w:p w:rsidR="00AA0451" w:rsidRPr="00FB7E97" w:rsidRDefault="00AA0451" w:rsidP="00F557AB">
            <w:pPr>
              <w:spacing w:after="0" w:line="240" w:lineRule="auto"/>
              <w:jc w:val="center"/>
              <w:rPr>
                <w:rFonts w:asciiTheme="majorBidi" w:eastAsia="Times New Roman" w:hAnsiTheme="majorBidi" w:cstheme="majorBidi"/>
                <w:color w:val="000000"/>
                <w:sz w:val="24"/>
                <w:szCs w:val="24"/>
                <w:lang w:val="tt-RU" w:eastAsia="ru-RU"/>
              </w:rPr>
            </w:pPr>
            <w:r w:rsidRPr="00FB7E97">
              <w:rPr>
                <w:rFonts w:asciiTheme="majorBidi" w:eastAsia="Times New Roman" w:hAnsiTheme="majorBidi" w:cstheme="majorBidi"/>
                <w:color w:val="000000"/>
                <w:sz w:val="24"/>
                <w:szCs w:val="24"/>
                <w:lang w:val="tt-RU" w:eastAsia="ru-RU"/>
              </w:rPr>
              <w:t>1-4</w:t>
            </w:r>
          </w:p>
        </w:tc>
        <w:tc>
          <w:tcPr>
            <w:tcW w:w="1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AA0451" w:rsidRPr="00FB7E97" w:rsidRDefault="00AA0451" w:rsidP="00F557AB">
            <w:pPr>
              <w:spacing w:after="0" w:line="240" w:lineRule="auto"/>
              <w:rPr>
                <w:rFonts w:asciiTheme="majorBidi" w:eastAsia="Times New Roman" w:hAnsiTheme="majorBidi" w:cstheme="majorBidi"/>
                <w:color w:val="000000"/>
                <w:sz w:val="24"/>
                <w:szCs w:val="24"/>
                <w:lang w:val="tt-RU" w:eastAsia="ru-RU"/>
              </w:rPr>
            </w:pPr>
            <w:r w:rsidRPr="00FB7E97">
              <w:rPr>
                <w:rFonts w:asciiTheme="majorBidi" w:eastAsia="Times New Roman" w:hAnsiTheme="majorBidi" w:cstheme="majorBidi"/>
                <w:color w:val="000000"/>
                <w:sz w:val="24"/>
                <w:szCs w:val="24"/>
                <w:lang w:val="tt-RU" w:eastAsia="ru-RU"/>
              </w:rPr>
              <w:t>15.02</w:t>
            </w:r>
          </w:p>
        </w:tc>
        <w:tc>
          <w:tcPr>
            <w:tcW w:w="268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AA0451" w:rsidRPr="00FB7E97" w:rsidRDefault="00AA0451" w:rsidP="00F557AB">
            <w:pPr>
              <w:spacing w:after="0" w:line="240" w:lineRule="auto"/>
              <w:jc w:val="center"/>
              <w:rPr>
                <w:rFonts w:asciiTheme="majorBidi" w:eastAsia="Times New Roman" w:hAnsiTheme="majorBidi" w:cstheme="majorBidi"/>
                <w:color w:val="000000"/>
                <w:sz w:val="24"/>
                <w:szCs w:val="24"/>
                <w:lang w:val="tt-RU" w:eastAsia="ru-RU"/>
              </w:rPr>
            </w:pPr>
            <w:r w:rsidRPr="00FB7E97">
              <w:rPr>
                <w:rFonts w:asciiTheme="majorBidi" w:eastAsia="Times New Roman" w:hAnsiTheme="majorBidi" w:cstheme="majorBidi"/>
                <w:color w:val="000000"/>
                <w:sz w:val="24"/>
                <w:szCs w:val="24"/>
                <w:lang w:val="tt-RU" w:eastAsia="ru-RU"/>
              </w:rPr>
              <w:t>Габутдинова Г.Г.</w:t>
            </w:r>
          </w:p>
          <w:p w:rsidR="00AA0451" w:rsidRPr="00FB7E97" w:rsidRDefault="00AA0451" w:rsidP="00F557AB">
            <w:pPr>
              <w:spacing w:after="0" w:line="240" w:lineRule="auto"/>
              <w:jc w:val="center"/>
              <w:rPr>
                <w:rFonts w:asciiTheme="majorBidi" w:eastAsia="Times New Roman" w:hAnsiTheme="majorBidi" w:cstheme="majorBidi"/>
                <w:color w:val="000000"/>
                <w:sz w:val="24"/>
                <w:szCs w:val="24"/>
                <w:lang w:val="tt-RU" w:eastAsia="ru-RU"/>
              </w:rPr>
            </w:pPr>
            <w:r w:rsidRPr="00FB7E97">
              <w:rPr>
                <w:rFonts w:asciiTheme="majorBidi" w:eastAsia="Times New Roman" w:hAnsiTheme="majorBidi" w:cstheme="majorBidi"/>
                <w:color w:val="000000"/>
                <w:sz w:val="24"/>
                <w:szCs w:val="24"/>
                <w:lang w:val="tt-RU" w:eastAsia="ru-RU"/>
              </w:rPr>
              <w:t>Гайфутдинова А.Х.</w:t>
            </w:r>
          </w:p>
          <w:p w:rsidR="00AA0451" w:rsidRPr="00FB7E97" w:rsidRDefault="00AA0451" w:rsidP="00F557AB">
            <w:pPr>
              <w:spacing w:after="0" w:line="240" w:lineRule="auto"/>
              <w:jc w:val="center"/>
              <w:rPr>
                <w:rFonts w:asciiTheme="majorBidi" w:eastAsia="Times New Roman" w:hAnsiTheme="majorBidi" w:cstheme="majorBidi"/>
                <w:color w:val="000000"/>
                <w:sz w:val="24"/>
                <w:szCs w:val="24"/>
                <w:lang w:val="tt-RU" w:eastAsia="ru-RU"/>
              </w:rPr>
            </w:pPr>
            <w:r w:rsidRPr="00FB7E97">
              <w:rPr>
                <w:rFonts w:asciiTheme="majorBidi" w:eastAsia="Times New Roman" w:hAnsiTheme="majorBidi" w:cstheme="majorBidi"/>
                <w:color w:val="000000"/>
                <w:sz w:val="24"/>
                <w:szCs w:val="24"/>
                <w:lang w:val="tt-RU" w:eastAsia="ru-RU"/>
              </w:rPr>
              <w:t>Сулейманова Г.И.</w:t>
            </w:r>
          </w:p>
        </w:tc>
      </w:tr>
      <w:tr w:rsidR="00AA0451" w:rsidRPr="00FB7E97" w:rsidTr="00AA0451">
        <w:trPr>
          <w:trHeight w:val="1162"/>
        </w:trPr>
        <w:tc>
          <w:tcPr>
            <w:tcW w:w="5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AA0451" w:rsidRPr="00FB7E97" w:rsidRDefault="00AA0451" w:rsidP="00F557AB">
            <w:pPr>
              <w:spacing w:after="0" w:line="240" w:lineRule="auto"/>
              <w:jc w:val="center"/>
              <w:rPr>
                <w:rFonts w:asciiTheme="majorBidi" w:eastAsia="Times New Roman" w:hAnsiTheme="majorBidi" w:cstheme="majorBidi"/>
                <w:color w:val="000000"/>
                <w:sz w:val="24"/>
                <w:szCs w:val="24"/>
                <w:lang w:val="tt-RU" w:eastAsia="ru-RU"/>
              </w:rPr>
            </w:pPr>
            <w:r w:rsidRPr="00FB7E97">
              <w:rPr>
                <w:rFonts w:asciiTheme="majorBidi" w:eastAsia="Times New Roman" w:hAnsiTheme="majorBidi" w:cstheme="majorBidi"/>
                <w:color w:val="000000"/>
                <w:sz w:val="24"/>
                <w:szCs w:val="24"/>
                <w:lang w:val="tt-RU" w:eastAsia="ru-RU"/>
              </w:rPr>
              <w:t>2</w:t>
            </w:r>
          </w:p>
        </w:tc>
        <w:tc>
          <w:tcPr>
            <w:tcW w:w="33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AA0451" w:rsidRPr="00FB7E97" w:rsidRDefault="00AA0451" w:rsidP="00F557AB">
            <w:pPr>
              <w:spacing w:after="0" w:line="240" w:lineRule="auto"/>
              <w:jc w:val="center"/>
              <w:rPr>
                <w:rFonts w:asciiTheme="majorBidi" w:eastAsia="Times New Roman" w:hAnsiTheme="majorBidi" w:cstheme="majorBidi"/>
                <w:color w:val="000000"/>
                <w:sz w:val="24"/>
                <w:szCs w:val="24"/>
                <w:lang w:val="tt-RU" w:eastAsia="ru-RU"/>
              </w:rPr>
            </w:pPr>
            <w:r w:rsidRPr="00FB7E97">
              <w:rPr>
                <w:rFonts w:asciiTheme="majorBidi" w:hAnsiTheme="majorBidi" w:cstheme="majorBidi"/>
                <w:color w:val="000000"/>
                <w:sz w:val="24"/>
                <w:szCs w:val="24"/>
                <w:shd w:val="clear" w:color="auto" w:fill="FFFFFF"/>
                <w:lang w:val="tt-RU"/>
              </w:rPr>
              <w:t>1-4 сыйныфлар каршында 6 нчы сыйныф укучыларының М.Җәлилнең тормышы һәм иҗаты турында чыгышлары.</w:t>
            </w:r>
          </w:p>
        </w:tc>
        <w:tc>
          <w:tcPr>
            <w:tcW w:w="12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AA0451" w:rsidRPr="00FB7E97" w:rsidRDefault="00AA0451" w:rsidP="00F557AB">
            <w:pPr>
              <w:spacing w:after="0" w:line="240" w:lineRule="auto"/>
              <w:jc w:val="center"/>
              <w:rPr>
                <w:rFonts w:asciiTheme="majorBidi" w:eastAsia="Times New Roman" w:hAnsiTheme="majorBidi" w:cstheme="majorBidi"/>
                <w:color w:val="000000"/>
                <w:sz w:val="24"/>
                <w:szCs w:val="24"/>
                <w:lang w:eastAsia="ru-RU"/>
              </w:rPr>
            </w:pPr>
            <w:r w:rsidRPr="00FB7E97">
              <w:rPr>
                <w:rFonts w:asciiTheme="majorBidi" w:eastAsia="Times New Roman" w:hAnsiTheme="majorBidi" w:cstheme="majorBidi"/>
                <w:color w:val="000000"/>
                <w:sz w:val="24"/>
                <w:szCs w:val="24"/>
                <w:lang w:eastAsia="ru-RU"/>
              </w:rPr>
              <w:t>1-4</w:t>
            </w:r>
          </w:p>
        </w:tc>
        <w:tc>
          <w:tcPr>
            <w:tcW w:w="1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AA0451" w:rsidRPr="00FB7E97" w:rsidRDefault="00AA0451" w:rsidP="00F557AB">
            <w:pPr>
              <w:spacing w:after="0" w:line="240" w:lineRule="auto"/>
              <w:rPr>
                <w:rFonts w:asciiTheme="majorBidi" w:eastAsia="Times New Roman" w:hAnsiTheme="majorBidi" w:cstheme="majorBidi"/>
                <w:color w:val="000000"/>
                <w:sz w:val="24"/>
                <w:szCs w:val="24"/>
                <w:lang w:val="tt-RU" w:eastAsia="ru-RU"/>
              </w:rPr>
            </w:pPr>
            <w:r w:rsidRPr="00FB7E97">
              <w:rPr>
                <w:rFonts w:asciiTheme="majorBidi" w:eastAsia="Times New Roman" w:hAnsiTheme="majorBidi" w:cstheme="majorBidi"/>
                <w:color w:val="000000"/>
                <w:sz w:val="24"/>
                <w:szCs w:val="24"/>
                <w:lang w:val="tt-RU" w:eastAsia="ru-RU"/>
              </w:rPr>
              <w:t>16.02</w:t>
            </w:r>
          </w:p>
        </w:tc>
        <w:tc>
          <w:tcPr>
            <w:tcW w:w="268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AA0451" w:rsidRPr="00FB7E97" w:rsidRDefault="00AA0451" w:rsidP="00F557AB">
            <w:pPr>
              <w:spacing w:after="0" w:line="240" w:lineRule="auto"/>
              <w:rPr>
                <w:rFonts w:asciiTheme="majorBidi" w:eastAsia="Times New Roman" w:hAnsiTheme="majorBidi" w:cstheme="majorBidi"/>
                <w:color w:val="000000"/>
                <w:sz w:val="24"/>
                <w:szCs w:val="24"/>
                <w:lang w:eastAsia="ru-RU"/>
              </w:rPr>
            </w:pPr>
            <w:r w:rsidRPr="00FB7E97">
              <w:rPr>
                <w:rFonts w:asciiTheme="majorBidi" w:eastAsia="Times New Roman" w:hAnsiTheme="majorBidi" w:cstheme="majorBidi"/>
                <w:color w:val="000000"/>
                <w:sz w:val="24"/>
                <w:szCs w:val="24"/>
                <w:lang w:val="tt-RU" w:eastAsia="ru-RU"/>
              </w:rPr>
              <w:t>Зарипова Ф.Р.</w:t>
            </w:r>
          </w:p>
        </w:tc>
      </w:tr>
      <w:tr w:rsidR="00AA0451" w:rsidRPr="00FB7E97" w:rsidTr="00F557AB">
        <w:tc>
          <w:tcPr>
            <w:tcW w:w="5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AA0451" w:rsidRPr="00FB7E97" w:rsidRDefault="00AA0451" w:rsidP="00F557AB">
            <w:pPr>
              <w:spacing w:after="0" w:line="240" w:lineRule="auto"/>
              <w:jc w:val="center"/>
              <w:rPr>
                <w:rFonts w:asciiTheme="majorBidi" w:eastAsia="Times New Roman" w:hAnsiTheme="majorBidi" w:cstheme="majorBidi"/>
                <w:color w:val="000000"/>
                <w:sz w:val="24"/>
                <w:szCs w:val="24"/>
                <w:lang w:val="tt-RU" w:eastAsia="ru-RU"/>
              </w:rPr>
            </w:pPr>
            <w:r w:rsidRPr="00FB7E97">
              <w:rPr>
                <w:rFonts w:asciiTheme="majorBidi" w:eastAsia="Times New Roman" w:hAnsiTheme="majorBidi" w:cstheme="majorBidi"/>
                <w:color w:val="000000"/>
                <w:sz w:val="24"/>
                <w:szCs w:val="24"/>
                <w:lang w:val="tt-RU" w:eastAsia="ru-RU"/>
              </w:rPr>
              <w:t>3</w:t>
            </w:r>
          </w:p>
        </w:tc>
        <w:tc>
          <w:tcPr>
            <w:tcW w:w="33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AA0451" w:rsidRPr="00FB7E97" w:rsidRDefault="00AA0451" w:rsidP="00F557AB">
            <w:pPr>
              <w:spacing w:after="0" w:line="240" w:lineRule="auto"/>
              <w:jc w:val="center"/>
              <w:rPr>
                <w:rFonts w:asciiTheme="majorBidi" w:eastAsia="Times New Roman" w:hAnsiTheme="majorBidi" w:cstheme="majorBidi"/>
                <w:color w:val="000000"/>
                <w:sz w:val="24"/>
                <w:szCs w:val="24"/>
                <w:lang w:eastAsia="ru-RU"/>
              </w:rPr>
            </w:pPr>
          </w:p>
          <w:p w:rsidR="00AA0451" w:rsidRPr="00FB7E97" w:rsidRDefault="00AA0451" w:rsidP="00F557AB">
            <w:pPr>
              <w:rPr>
                <w:rFonts w:asciiTheme="majorBidi" w:hAnsiTheme="majorBidi" w:cstheme="majorBidi"/>
                <w:color w:val="000000"/>
                <w:sz w:val="24"/>
                <w:szCs w:val="24"/>
                <w:shd w:val="clear" w:color="auto" w:fill="FFFFFF"/>
                <w:lang w:val="tt-RU"/>
              </w:rPr>
            </w:pPr>
            <w:r w:rsidRPr="00FB7E97">
              <w:rPr>
                <w:rFonts w:asciiTheme="majorBidi" w:hAnsiTheme="majorBidi" w:cstheme="majorBidi"/>
                <w:color w:val="000000"/>
                <w:sz w:val="24"/>
                <w:szCs w:val="24"/>
                <w:shd w:val="clear" w:color="auto" w:fill="FFFFFF"/>
                <w:lang w:val="tt-RU"/>
              </w:rPr>
              <w:t>Җырлар бәйгесе</w:t>
            </w:r>
          </w:p>
        </w:tc>
        <w:tc>
          <w:tcPr>
            <w:tcW w:w="12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AA0451" w:rsidRPr="00FB7E97" w:rsidRDefault="00AA0451" w:rsidP="00F557AB">
            <w:pPr>
              <w:spacing w:after="0" w:line="240" w:lineRule="auto"/>
              <w:jc w:val="center"/>
              <w:rPr>
                <w:rFonts w:asciiTheme="majorBidi" w:eastAsia="Times New Roman" w:hAnsiTheme="majorBidi" w:cstheme="majorBidi"/>
                <w:color w:val="000000"/>
                <w:sz w:val="24"/>
                <w:szCs w:val="24"/>
                <w:lang w:val="tt-RU" w:eastAsia="ru-RU"/>
              </w:rPr>
            </w:pPr>
            <w:r w:rsidRPr="00FB7E97">
              <w:rPr>
                <w:rFonts w:asciiTheme="majorBidi" w:eastAsia="Times New Roman" w:hAnsiTheme="majorBidi" w:cstheme="majorBidi"/>
                <w:color w:val="000000"/>
                <w:sz w:val="24"/>
                <w:szCs w:val="24"/>
                <w:lang w:val="tt-RU" w:eastAsia="ru-RU"/>
              </w:rPr>
              <w:t>1-4</w:t>
            </w:r>
          </w:p>
        </w:tc>
        <w:tc>
          <w:tcPr>
            <w:tcW w:w="1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AA0451" w:rsidRPr="00FB7E97" w:rsidRDefault="00AA0451" w:rsidP="00F557AB">
            <w:pPr>
              <w:spacing w:after="0" w:line="240" w:lineRule="auto"/>
              <w:rPr>
                <w:rFonts w:asciiTheme="majorBidi" w:eastAsia="Times New Roman" w:hAnsiTheme="majorBidi" w:cstheme="majorBidi"/>
                <w:color w:val="000000"/>
                <w:sz w:val="24"/>
                <w:szCs w:val="24"/>
                <w:lang w:val="tt-RU" w:eastAsia="ru-RU"/>
              </w:rPr>
            </w:pPr>
            <w:r w:rsidRPr="00FB7E97">
              <w:rPr>
                <w:rFonts w:asciiTheme="majorBidi" w:eastAsia="Times New Roman" w:hAnsiTheme="majorBidi" w:cstheme="majorBidi"/>
                <w:color w:val="000000"/>
                <w:sz w:val="24"/>
                <w:szCs w:val="24"/>
                <w:lang w:val="tt-RU" w:eastAsia="ru-RU"/>
              </w:rPr>
              <w:t>16.02</w:t>
            </w:r>
          </w:p>
        </w:tc>
        <w:tc>
          <w:tcPr>
            <w:tcW w:w="268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AA0451" w:rsidRPr="00FB7E97" w:rsidRDefault="00AA0451" w:rsidP="00F557AB">
            <w:pPr>
              <w:spacing w:after="0" w:line="240" w:lineRule="auto"/>
              <w:jc w:val="center"/>
              <w:rPr>
                <w:rFonts w:asciiTheme="majorBidi" w:eastAsia="Times New Roman" w:hAnsiTheme="majorBidi" w:cstheme="majorBidi"/>
                <w:color w:val="000000"/>
                <w:sz w:val="24"/>
                <w:szCs w:val="24"/>
                <w:lang w:val="tt-RU" w:eastAsia="ru-RU"/>
              </w:rPr>
            </w:pPr>
            <w:r w:rsidRPr="00FB7E97">
              <w:rPr>
                <w:rFonts w:asciiTheme="majorBidi" w:eastAsia="Times New Roman" w:hAnsiTheme="majorBidi" w:cstheme="majorBidi"/>
                <w:color w:val="000000"/>
                <w:sz w:val="24"/>
                <w:szCs w:val="24"/>
                <w:lang w:val="tt-RU" w:eastAsia="ru-RU"/>
              </w:rPr>
              <w:t>Сафарова Л.Г</w:t>
            </w:r>
          </w:p>
        </w:tc>
      </w:tr>
      <w:tr w:rsidR="00AA0451" w:rsidRPr="00FB7E97" w:rsidTr="00F557AB">
        <w:trPr>
          <w:trHeight w:val="821"/>
        </w:trPr>
        <w:tc>
          <w:tcPr>
            <w:tcW w:w="5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AA0451" w:rsidRPr="00FB7E97" w:rsidRDefault="00AA0451" w:rsidP="00F557AB">
            <w:pPr>
              <w:spacing w:after="0" w:line="240" w:lineRule="auto"/>
              <w:jc w:val="center"/>
              <w:rPr>
                <w:rFonts w:asciiTheme="majorBidi" w:eastAsia="Times New Roman" w:hAnsiTheme="majorBidi" w:cstheme="majorBidi"/>
                <w:color w:val="000000"/>
                <w:sz w:val="24"/>
                <w:szCs w:val="24"/>
                <w:lang w:val="tt-RU" w:eastAsia="ru-RU"/>
              </w:rPr>
            </w:pPr>
            <w:r w:rsidRPr="00FB7E97">
              <w:rPr>
                <w:rFonts w:asciiTheme="majorBidi" w:eastAsia="Times New Roman" w:hAnsiTheme="majorBidi" w:cstheme="majorBidi"/>
                <w:color w:val="000000"/>
                <w:sz w:val="24"/>
                <w:szCs w:val="24"/>
                <w:lang w:val="tt-RU" w:eastAsia="ru-RU"/>
              </w:rPr>
              <w:t>4.</w:t>
            </w:r>
          </w:p>
        </w:tc>
        <w:tc>
          <w:tcPr>
            <w:tcW w:w="33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AA0451" w:rsidRPr="00FB7E97" w:rsidRDefault="00AA0451" w:rsidP="00F557AB">
            <w:pPr>
              <w:spacing w:after="0" w:line="240" w:lineRule="auto"/>
              <w:jc w:val="center"/>
              <w:rPr>
                <w:rFonts w:asciiTheme="majorBidi" w:eastAsia="Times New Roman" w:hAnsiTheme="majorBidi" w:cstheme="majorBidi"/>
                <w:color w:val="000000"/>
                <w:sz w:val="24"/>
                <w:szCs w:val="24"/>
                <w:lang w:val="tt-RU" w:eastAsia="ru-RU"/>
              </w:rPr>
            </w:pPr>
            <w:r w:rsidRPr="00FB7E97">
              <w:rPr>
                <w:rFonts w:asciiTheme="majorBidi" w:eastAsia="Times New Roman" w:hAnsiTheme="majorBidi" w:cstheme="majorBidi"/>
                <w:color w:val="000000"/>
                <w:sz w:val="24"/>
                <w:szCs w:val="24"/>
                <w:lang w:val="tt-RU" w:eastAsia="ru-RU"/>
              </w:rPr>
              <w:t>Табышмак әйтәм- җавабын тап.</w:t>
            </w:r>
          </w:p>
        </w:tc>
        <w:tc>
          <w:tcPr>
            <w:tcW w:w="12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AA0451" w:rsidRPr="00FB7E97" w:rsidRDefault="00AA0451" w:rsidP="00F557AB">
            <w:pPr>
              <w:spacing w:after="0" w:line="240" w:lineRule="auto"/>
              <w:jc w:val="center"/>
              <w:rPr>
                <w:rFonts w:asciiTheme="majorBidi" w:eastAsia="Times New Roman" w:hAnsiTheme="majorBidi" w:cstheme="majorBidi"/>
                <w:color w:val="000000"/>
                <w:sz w:val="24"/>
                <w:szCs w:val="24"/>
                <w:lang w:val="tt-RU" w:eastAsia="ru-RU"/>
              </w:rPr>
            </w:pPr>
            <w:r w:rsidRPr="00FB7E97">
              <w:rPr>
                <w:rFonts w:asciiTheme="majorBidi" w:eastAsia="Times New Roman" w:hAnsiTheme="majorBidi" w:cstheme="majorBidi"/>
                <w:color w:val="000000"/>
                <w:sz w:val="24"/>
                <w:szCs w:val="24"/>
                <w:lang w:val="tt-RU" w:eastAsia="ru-RU"/>
              </w:rPr>
              <w:t>1-11</w:t>
            </w:r>
          </w:p>
          <w:p w:rsidR="00AA0451" w:rsidRPr="00FB7E97" w:rsidRDefault="00AA0451" w:rsidP="00F557AB">
            <w:pPr>
              <w:spacing w:after="0" w:line="240" w:lineRule="auto"/>
              <w:rPr>
                <w:rFonts w:asciiTheme="majorBidi" w:eastAsia="Times New Roman" w:hAnsiTheme="majorBidi" w:cstheme="majorBidi"/>
                <w:color w:val="000000"/>
                <w:sz w:val="24"/>
                <w:szCs w:val="24"/>
                <w:lang w:val="tt-RU" w:eastAsia="ru-RU"/>
              </w:rPr>
            </w:pPr>
          </w:p>
        </w:tc>
        <w:tc>
          <w:tcPr>
            <w:tcW w:w="1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AA0451" w:rsidRPr="00FB7E97" w:rsidRDefault="00AA0451" w:rsidP="00F557AB">
            <w:pPr>
              <w:spacing w:after="0" w:line="240" w:lineRule="auto"/>
              <w:rPr>
                <w:rFonts w:asciiTheme="majorBidi" w:eastAsia="Times New Roman" w:hAnsiTheme="majorBidi" w:cstheme="majorBidi"/>
                <w:color w:val="000000"/>
                <w:sz w:val="24"/>
                <w:szCs w:val="24"/>
                <w:lang w:val="tt-RU" w:eastAsia="ru-RU"/>
              </w:rPr>
            </w:pPr>
            <w:r w:rsidRPr="00FB7E97">
              <w:rPr>
                <w:rFonts w:asciiTheme="majorBidi" w:eastAsia="Times New Roman" w:hAnsiTheme="majorBidi" w:cstheme="majorBidi"/>
                <w:color w:val="000000"/>
                <w:sz w:val="24"/>
                <w:szCs w:val="24"/>
                <w:lang w:val="tt-RU" w:eastAsia="ru-RU"/>
              </w:rPr>
              <w:t>17.02</w:t>
            </w:r>
          </w:p>
        </w:tc>
        <w:tc>
          <w:tcPr>
            <w:tcW w:w="268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AA0451" w:rsidRPr="00FB7E97" w:rsidRDefault="00AA0451" w:rsidP="00F557AB">
            <w:pPr>
              <w:spacing w:after="0" w:line="240" w:lineRule="auto"/>
              <w:jc w:val="center"/>
              <w:rPr>
                <w:rFonts w:asciiTheme="majorBidi" w:eastAsia="Times New Roman" w:hAnsiTheme="majorBidi" w:cstheme="majorBidi"/>
                <w:color w:val="000000"/>
                <w:sz w:val="24"/>
                <w:szCs w:val="24"/>
                <w:lang w:val="tt-RU" w:eastAsia="ru-RU"/>
              </w:rPr>
            </w:pPr>
            <w:r w:rsidRPr="00FB7E97">
              <w:rPr>
                <w:rFonts w:asciiTheme="majorBidi" w:eastAsia="Times New Roman" w:hAnsiTheme="majorBidi" w:cstheme="majorBidi"/>
                <w:color w:val="000000"/>
                <w:sz w:val="24"/>
                <w:szCs w:val="24"/>
                <w:lang w:val="tt-RU" w:eastAsia="ru-RU"/>
              </w:rPr>
              <w:t>Гайфутдинова А.Х.</w:t>
            </w:r>
          </w:p>
          <w:p w:rsidR="00AA0451" w:rsidRPr="00FB7E97" w:rsidRDefault="00AA0451" w:rsidP="00F557AB">
            <w:pPr>
              <w:spacing w:after="0" w:line="240" w:lineRule="auto"/>
              <w:jc w:val="center"/>
              <w:rPr>
                <w:rFonts w:asciiTheme="majorBidi" w:eastAsia="Times New Roman" w:hAnsiTheme="majorBidi" w:cstheme="majorBidi"/>
                <w:color w:val="000000"/>
                <w:sz w:val="24"/>
                <w:szCs w:val="24"/>
                <w:lang w:val="tt-RU" w:eastAsia="ru-RU"/>
              </w:rPr>
            </w:pPr>
            <w:r w:rsidRPr="00FB7E97">
              <w:rPr>
                <w:rFonts w:asciiTheme="majorBidi" w:eastAsia="Times New Roman" w:hAnsiTheme="majorBidi" w:cstheme="majorBidi"/>
                <w:color w:val="000000"/>
                <w:sz w:val="24"/>
                <w:szCs w:val="24"/>
                <w:lang w:val="tt-RU" w:eastAsia="ru-RU"/>
              </w:rPr>
              <w:t>Сулейманова Г.И.</w:t>
            </w:r>
          </w:p>
        </w:tc>
      </w:tr>
      <w:tr w:rsidR="00AA0451" w:rsidRPr="00FB7E97" w:rsidTr="00F557AB">
        <w:trPr>
          <w:trHeight w:val="821"/>
        </w:trPr>
        <w:tc>
          <w:tcPr>
            <w:tcW w:w="5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AA0451" w:rsidRPr="00FB7E97" w:rsidRDefault="00AA0451" w:rsidP="00F557AB">
            <w:pPr>
              <w:spacing w:after="0" w:line="240" w:lineRule="auto"/>
              <w:jc w:val="center"/>
              <w:rPr>
                <w:rFonts w:asciiTheme="majorBidi" w:eastAsia="Times New Roman" w:hAnsiTheme="majorBidi" w:cstheme="majorBidi"/>
                <w:color w:val="000000"/>
                <w:sz w:val="24"/>
                <w:szCs w:val="24"/>
                <w:lang w:val="tt-RU" w:eastAsia="ru-RU"/>
              </w:rPr>
            </w:pPr>
            <w:r w:rsidRPr="00FB7E97">
              <w:rPr>
                <w:rFonts w:asciiTheme="majorBidi" w:eastAsia="Times New Roman" w:hAnsiTheme="majorBidi" w:cstheme="majorBidi"/>
                <w:color w:val="000000"/>
                <w:sz w:val="24"/>
                <w:szCs w:val="24"/>
                <w:lang w:val="tt-RU" w:eastAsia="ru-RU"/>
              </w:rPr>
              <w:t>5</w:t>
            </w:r>
          </w:p>
        </w:tc>
        <w:tc>
          <w:tcPr>
            <w:tcW w:w="33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AA0451" w:rsidRPr="00FB7E97" w:rsidRDefault="00AA0451" w:rsidP="00F557AB">
            <w:pPr>
              <w:spacing w:after="0" w:line="240" w:lineRule="auto"/>
              <w:jc w:val="center"/>
              <w:rPr>
                <w:rFonts w:asciiTheme="majorBidi" w:eastAsia="Times New Roman" w:hAnsiTheme="majorBidi" w:cstheme="majorBidi"/>
                <w:color w:val="000000"/>
                <w:sz w:val="24"/>
                <w:szCs w:val="24"/>
                <w:lang w:val="tt-RU" w:eastAsia="ru-RU"/>
              </w:rPr>
            </w:pPr>
            <w:r w:rsidRPr="00FB7E97">
              <w:rPr>
                <w:rFonts w:asciiTheme="majorBidi" w:eastAsia="Times New Roman" w:hAnsiTheme="majorBidi" w:cstheme="majorBidi"/>
                <w:color w:val="000000"/>
                <w:sz w:val="24"/>
                <w:szCs w:val="24"/>
                <w:lang w:val="tt-RU" w:eastAsia="ru-RU"/>
              </w:rPr>
              <w:t>Татарча мультфильмнар карау.</w:t>
            </w:r>
          </w:p>
        </w:tc>
        <w:tc>
          <w:tcPr>
            <w:tcW w:w="12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AA0451" w:rsidRPr="00FB7E97" w:rsidRDefault="00AA0451" w:rsidP="00F557AB">
            <w:pPr>
              <w:spacing w:after="0" w:line="240" w:lineRule="auto"/>
              <w:jc w:val="center"/>
              <w:rPr>
                <w:rFonts w:asciiTheme="majorBidi" w:eastAsia="Times New Roman" w:hAnsiTheme="majorBidi" w:cstheme="majorBidi"/>
                <w:color w:val="000000"/>
                <w:sz w:val="24"/>
                <w:szCs w:val="24"/>
                <w:lang w:val="tt-RU" w:eastAsia="ru-RU"/>
              </w:rPr>
            </w:pPr>
            <w:r w:rsidRPr="00FB7E97">
              <w:rPr>
                <w:rFonts w:asciiTheme="majorBidi" w:eastAsia="Times New Roman" w:hAnsiTheme="majorBidi" w:cstheme="majorBidi"/>
                <w:color w:val="000000"/>
                <w:sz w:val="24"/>
                <w:szCs w:val="24"/>
                <w:lang w:val="tt-RU" w:eastAsia="ru-RU"/>
              </w:rPr>
              <w:t>1-4</w:t>
            </w:r>
          </w:p>
        </w:tc>
        <w:tc>
          <w:tcPr>
            <w:tcW w:w="1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AA0451" w:rsidRPr="00FB7E97" w:rsidRDefault="00AA0451" w:rsidP="00F557AB">
            <w:pPr>
              <w:spacing w:after="0" w:line="240" w:lineRule="auto"/>
              <w:rPr>
                <w:rFonts w:asciiTheme="majorBidi" w:eastAsia="Times New Roman" w:hAnsiTheme="majorBidi" w:cstheme="majorBidi"/>
                <w:color w:val="000000"/>
                <w:sz w:val="24"/>
                <w:szCs w:val="24"/>
                <w:lang w:val="tt-RU" w:eastAsia="ru-RU"/>
              </w:rPr>
            </w:pPr>
            <w:r w:rsidRPr="00FB7E97">
              <w:rPr>
                <w:rFonts w:asciiTheme="majorBidi" w:eastAsia="Times New Roman" w:hAnsiTheme="majorBidi" w:cstheme="majorBidi"/>
                <w:color w:val="000000"/>
                <w:sz w:val="24"/>
                <w:szCs w:val="24"/>
                <w:lang w:val="tt-RU" w:eastAsia="ru-RU"/>
              </w:rPr>
              <w:t>17.02</w:t>
            </w:r>
          </w:p>
        </w:tc>
        <w:tc>
          <w:tcPr>
            <w:tcW w:w="268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AA0451" w:rsidRPr="00FB7E97" w:rsidRDefault="00AA0451" w:rsidP="00F557AB">
            <w:pPr>
              <w:spacing w:after="0" w:line="240" w:lineRule="auto"/>
              <w:jc w:val="center"/>
              <w:rPr>
                <w:rFonts w:asciiTheme="majorBidi" w:eastAsia="Times New Roman" w:hAnsiTheme="majorBidi" w:cstheme="majorBidi"/>
                <w:color w:val="000000"/>
                <w:sz w:val="24"/>
                <w:szCs w:val="24"/>
                <w:lang w:val="tt-RU" w:eastAsia="ru-RU"/>
              </w:rPr>
            </w:pPr>
            <w:r w:rsidRPr="00FB7E97">
              <w:rPr>
                <w:rFonts w:asciiTheme="majorBidi" w:eastAsia="Times New Roman" w:hAnsiTheme="majorBidi" w:cstheme="majorBidi"/>
                <w:color w:val="000000"/>
                <w:sz w:val="24"/>
                <w:szCs w:val="24"/>
                <w:lang w:val="tt-RU" w:eastAsia="ru-RU"/>
              </w:rPr>
              <w:t>Сулейманова Г.И.</w:t>
            </w:r>
          </w:p>
        </w:tc>
      </w:tr>
      <w:tr w:rsidR="00AA0451" w:rsidRPr="00EA4314" w:rsidTr="00F557AB">
        <w:trPr>
          <w:trHeight w:val="821"/>
        </w:trPr>
        <w:tc>
          <w:tcPr>
            <w:tcW w:w="5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AA0451" w:rsidRPr="00FB7E97" w:rsidRDefault="00AA0451" w:rsidP="00F557AB">
            <w:pPr>
              <w:spacing w:after="0" w:line="240" w:lineRule="auto"/>
              <w:jc w:val="center"/>
              <w:rPr>
                <w:rFonts w:asciiTheme="majorBidi" w:eastAsia="Times New Roman" w:hAnsiTheme="majorBidi" w:cstheme="majorBidi"/>
                <w:color w:val="000000"/>
                <w:sz w:val="24"/>
                <w:szCs w:val="24"/>
                <w:lang w:val="tt-RU" w:eastAsia="ru-RU"/>
              </w:rPr>
            </w:pPr>
            <w:r w:rsidRPr="00FB7E97">
              <w:rPr>
                <w:rFonts w:asciiTheme="majorBidi" w:eastAsia="Times New Roman" w:hAnsiTheme="majorBidi" w:cstheme="majorBidi"/>
                <w:color w:val="000000"/>
                <w:sz w:val="24"/>
                <w:szCs w:val="24"/>
                <w:lang w:val="tt-RU" w:eastAsia="ru-RU"/>
              </w:rPr>
              <w:t>6</w:t>
            </w:r>
          </w:p>
        </w:tc>
        <w:tc>
          <w:tcPr>
            <w:tcW w:w="33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AA0451" w:rsidRPr="00FB7E97" w:rsidRDefault="00AA0451" w:rsidP="00F557AB">
            <w:pPr>
              <w:spacing w:after="0" w:line="240" w:lineRule="auto"/>
              <w:jc w:val="center"/>
              <w:rPr>
                <w:rFonts w:asciiTheme="majorBidi" w:eastAsia="Times New Roman" w:hAnsiTheme="majorBidi" w:cstheme="majorBidi"/>
                <w:color w:val="000000"/>
                <w:sz w:val="24"/>
                <w:szCs w:val="24"/>
                <w:lang w:val="tt-RU" w:eastAsia="ru-RU"/>
              </w:rPr>
            </w:pPr>
            <w:r w:rsidRPr="00FB7E97">
              <w:rPr>
                <w:rFonts w:asciiTheme="majorBidi" w:eastAsia="Times New Roman" w:hAnsiTheme="majorBidi" w:cstheme="majorBidi"/>
                <w:color w:val="000000"/>
                <w:sz w:val="24"/>
                <w:szCs w:val="24"/>
                <w:lang w:val="tt-RU" w:eastAsia="ru-RU"/>
              </w:rPr>
              <w:t>Авыл көнкүреш музеена экскурсия</w:t>
            </w:r>
          </w:p>
        </w:tc>
        <w:tc>
          <w:tcPr>
            <w:tcW w:w="12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AA0451" w:rsidRPr="00FB7E97" w:rsidRDefault="00AA0451" w:rsidP="00F557AB">
            <w:pPr>
              <w:spacing w:after="0" w:line="240" w:lineRule="auto"/>
              <w:jc w:val="center"/>
              <w:rPr>
                <w:rFonts w:asciiTheme="majorBidi" w:eastAsia="Times New Roman" w:hAnsiTheme="majorBidi" w:cstheme="majorBidi"/>
                <w:color w:val="000000"/>
                <w:sz w:val="24"/>
                <w:szCs w:val="24"/>
                <w:lang w:val="tt-RU" w:eastAsia="ru-RU"/>
              </w:rPr>
            </w:pPr>
            <w:r w:rsidRPr="00FB7E97">
              <w:rPr>
                <w:rFonts w:asciiTheme="majorBidi" w:eastAsia="Times New Roman" w:hAnsiTheme="majorBidi" w:cstheme="majorBidi"/>
                <w:color w:val="000000"/>
                <w:sz w:val="24"/>
                <w:szCs w:val="24"/>
                <w:lang w:val="tt-RU" w:eastAsia="ru-RU"/>
              </w:rPr>
              <w:t>1-4</w:t>
            </w:r>
          </w:p>
        </w:tc>
        <w:tc>
          <w:tcPr>
            <w:tcW w:w="1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AA0451" w:rsidRPr="00FB7E97" w:rsidRDefault="00AA0451" w:rsidP="00F557AB">
            <w:pPr>
              <w:spacing w:after="0" w:line="240" w:lineRule="auto"/>
              <w:rPr>
                <w:rFonts w:asciiTheme="majorBidi" w:eastAsia="Times New Roman" w:hAnsiTheme="majorBidi" w:cstheme="majorBidi"/>
                <w:color w:val="000000"/>
                <w:sz w:val="24"/>
                <w:szCs w:val="24"/>
                <w:lang w:val="tt-RU" w:eastAsia="ru-RU"/>
              </w:rPr>
            </w:pPr>
            <w:r w:rsidRPr="00FB7E97">
              <w:rPr>
                <w:rFonts w:asciiTheme="majorBidi" w:eastAsia="Times New Roman" w:hAnsiTheme="majorBidi" w:cstheme="majorBidi"/>
                <w:color w:val="000000"/>
                <w:sz w:val="24"/>
                <w:szCs w:val="24"/>
                <w:lang w:val="tt-RU" w:eastAsia="ru-RU"/>
              </w:rPr>
              <w:t>18.02</w:t>
            </w:r>
          </w:p>
        </w:tc>
        <w:tc>
          <w:tcPr>
            <w:tcW w:w="268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AA0451" w:rsidRPr="00FB7E97" w:rsidRDefault="00AA0451" w:rsidP="00F557AB">
            <w:pPr>
              <w:spacing w:after="0" w:line="240" w:lineRule="auto"/>
              <w:jc w:val="center"/>
              <w:rPr>
                <w:rFonts w:asciiTheme="majorBidi" w:eastAsia="Times New Roman" w:hAnsiTheme="majorBidi" w:cstheme="majorBidi"/>
                <w:color w:val="000000"/>
                <w:sz w:val="24"/>
                <w:szCs w:val="24"/>
                <w:lang w:val="tt-RU" w:eastAsia="ru-RU"/>
              </w:rPr>
            </w:pPr>
            <w:r w:rsidRPr="00FB7E97">
              <w:rPr>
                <w:rFonts w:asciiTheme="majorBidi" w:eastAsia="Times New Roman" w:hAnsiTheme="majorBidi" w:cstheme="majorBidi"/>
                <w:color w:val="000000"/>
                <w:sz w:val="24"/>
                <w:szCs w:val="24"/>
                <w:lang w:val="tt-RU" w:eastAsia="ru-RU"/>
              </w:rPr>
              <w:t>Лотфуллина Л.З.</w:t>
            </w:r>
          </w:p>
          <w:p w:rsidR="00AA0451" w:rsidRPr="00FB7E97" w:rsidRDefault="00AA0451" w:rsidP="00F557AB">
            <w:pPr>
              <w:spacing w:after="0" w:line="240" w:lineRule="auto"/>
              <w:jc w:val="center"/>
              <w:rPr>
                <w:rFonts w:asciiTheme="majorBidi" w:eastAsia="Times New Roman" w:hAnsiTheme="majorBidi" w:cstheme="majorBidi"/>
                <w:color w:val="000000"/>
                <w:sz w:val="24"/>
                <w:szCs w:val="24"/>
                <w:lang w:val="tt-RU" w:eastAsia="ru-RU"/>
              </w:rPr>
            </w:pPr>
            <w:r w:rsidRPr="00FB7E97">
              <w:rPr>
                <w:rFonts w:asciiTheme="majorBidi" w:eastAsia="Times New Roman" w:hAnsiTheme="majorBidi" w:cstheme="majorBidi"/>
                <w:color w:val="000000"/>
                <w:sz w:val="24"/>
                <w:szCs w:val="24"/>
                <w:lang w:val="tt-RU" w:eastAsia="ru-RU"/>
              </w:rPr>
              <w:t>Сыйныф җитәкчеләре.</w:t>
            </w:r>
          </w:p>
        </w:tc>
      </w:tr>
      <w:tr w:rsidR="00AA0451" w:rsidRPr="00FB7E97" w:rsidTr="00F557AB">
        <w:trPr>
          <w:trHeight w:val="821"/>
        </w:trPr>
        <w:tc>
          <w:tcPr>
            <w:tcW w:w="5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AA0451" w:rsidRPr="00FB7E97" w:rsidRDefault="00AA0451" w:rsidP="00F557AB">
            <w:pPr>
              <w:spacing w:after="0" w:line="240" w:lineRule="auto"/>
              <w:jc w:val="center"/>
              <w:rPr>
                <w:rFonts w:asciiTheme="majorBidi" w:eastAsia="Times New Roman" w:hAnsiTheme="majorBidi" w:cstheme="majorBidi"/>
                <w:color w:val="000000"/>
                <w:sz w:val="24"/>
                <w:szCs w:val="24"/>
                <w:lang w:val="tt-RU" w:eastAsia="ru-RU"/>
              </w:rPr>
            </w:pPr>
            <w:r w:rsidRPr="00FB7E97">
              <w:rPr>
                <w:rFonts w:asciiTheme="majorBidi" w:eastAsia="Times New Roman" w:hAnsiTheme="majorBidi" w:cstheme="majorBidi"/>
                <w:color w:val="000000"/>
                <w:sz w:val="24"/>
                <w:szCs w:val="24"/>
                <w:lang w:val="tt-RU" w:eastAsia="ru-RU"/>
              </w:rPr>
              <w:lastRenderedPageBreak/>
              <w:t>7</w:t>
            </w:r>
          </w:p>
        </w:tc>
        <w:tc>
          <w:tcPr>
            <w:tcW w:w="33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AA0451" w:rsidRPr="00FB7E97" w:rsidRDefault="00AA0451" w:rsidP="00F557AB">
            <w:pPr>
              <w:spacing w:after="0" w:line="240" w:lineRule="auto"/>
              <w:jc w:val="center"/>
              <w:rPr>
                <w:rFonts w:asciiTheme="majorBidi" w:eastAsia="Times New Roman" w:hAnsiTheme="majorBidi" w:cstheme="majorBidi"/>
                <w:color w:val="000000"/>
                <w:sz w:val="24"/>
                <w:szCs w:val="24"/>
                <w:lang w:val="tt-RU" w:eastAsia="ru-RU"/>
              </w:rPr>
            </w:pPr>
            <w:r w:rsidRPr="00FB7E97">
              <w:rPr>
                <w:rFonts w:asciiTheme="majorBidi" w:eastAsia="Times New Roman" w:hAnsiTheme="majorBidi" w:cstheme="majorBidi"/>
                <w:color w:val="000000"/>
                <w:sz w:val="24"/>
                <w:szCs w:val="24"/>
                <w:lang w:val="tt-RU" w:eastAsia="ru-RU"/>
              </w:rPr>
              <w:t>Тәнәфесләрдә күңелле җырлы-биюле уеннар</w:t>
            </w:r>
          </w:p>
        </w:tc>
        <w:tc>
          <w:tcPr>
            <w:tcW w:w="12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AA0451" w:rsidRPr="00FB7E97" w:rsidRDefault="00AA0451" w:rsidP="00F557AB">
            <w:pPr>
              <w:spacing w:after="0" w:line="240" w:lineRule="auto"/>
              <w:jc w:val="center"/>
              <w:rPr>
                <w:rFonts w:asciiTheme="majorBidi" w:eastAsia="Times New Roman" w:hAnsiTheme="majorBidi" w:cstheme="majorBidi"/>
                <w:color w:val="000000"/>
                <w:sz w:val="24"/>
                <w:szCs w:val="24"/>
                <w:lang w:val="tt-RU" w:eastAsia="ru-RU"/>
              </w:rPr>
            </w:pPr>
            <w:r w:rsidRPr="00FB7E97">
              <w:rPr>
                <w:rFonts w:asciiTheme="majorBidi" w:eastAsia="Times New Roman" w:hAnsiTheme="majorBidi" w:cstheme="majorBidi"/>
                <w:color w:val="000000"/>
                <w:sz w:val="24"/>
                <w:szCs w:val="24"/>
                <w:lang w:val="tt-RU" w:eastAsia="ru-RU"/>
              </w:rPr>
              <w:t>1-4</w:t>
            </w:r>
          </w:p>
        </w:tc>
        <w:tc>
          <w:tcPr>
            <w:tcW w:w="1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AA0451" w:rsidRPr="00FB7E97" w:rsidRDefault="00AA0451" w:rsidP="00F557AB">
            <w:pPr>
              <w:spacing w:after="0" w:line="240" w:lineRule="auto"/>
              <w:rPr>
                <w:rFonts w:asciiTheme="majorBidi" w:eastAsia="Times New Roman" w:hAnsiTheme="majorBidi" w:cstheme="majorBidi"/>
                <w:color w:val="000000"/>
                <w:sz w:val="24"/>
                <w:szCs w:val="24"/>
                <w:lang w:val="tt-RU" w:eastAsia="ru-RU"/>
              </w:rPr>
            </w:pPr>
            <w:r w:rsidRPr="00FB7E97">
              <w:rPr>
                <w:rFonts w:asciiTheme="majorBidi" w:eastAsia="Times New Roman" w:hAnsiTheme="majorBidi" w:cstheme="majorBidi"/>
                <w:color w:val="000000"/>
                <w:sz w:val="24"/>
                <w:szCs w:val="24"/>
                <w:lang w:val="tt-RU" w:eastAsia="ru-RU"/>
              </w:rPr>
              <w:t>18.02</w:t>
            </w:r>
          </w:p>
        </w:tc>
        <w:tc>
          <w:tcPr>
            <w:tcW w:w="268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AA0451" w:rsidRPr="00FB7E97" w:rsidRDefault="00AA0451" w:rsidP="00F557AB">
            <w:pPr>
              <w:spacing w:after="0" w:line="240" w:lineRule="auto"/>
              <w:jc w:val="center"/>
              <w:rPr>
                <w:rFonts w:asciiTheme="majorBidi" w:eastAsia="Times New Roman" w:hAnsiTheme="majorBidi" w:cstheme="majorBidi"/>
                <w:color w:val="000000"/>
                <w:sz w:val="24"/>
                <w:szCs w:val="24"/>
                <w:lang w:val="tt-RU" w:eastAsia="ru-RU"/>
              </w:rPr>
            </w:pPr>
            <w:r w:rsidRPr="00FB7E97">
              <w:rPr>
                <w:rFonts w:asciiTheme="majorBidi" w:eastAsia="Times New Roman" w:hAnsiTheme="majorBidi" w:cstheme="majorBidi"/>
                <w:color w:val="000000"/>
                <w:sz w:val="24"/>
                <w:szCs w:val="24"/>
                <w:lang w:val="tt-RU" w:eastAsia="ru-RU"/>
              </w:rPr>
              <w:t>Сыйныф җитәкчеләре.</w:t>
            </w:r>
          </w:p>
        </w:tc>
      </w:tr>
      <w:tr w:rsidR="00AA0451" w:rsidRPr="00FB7E97" w:rsidTr="00F557AB">
        <w:tc>
          <w:tcPr>
            <w:tcW w:w="5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AA0451" w:rsidRPr="00FB7E97" w:rsidRDefault="00AA0451" w:rsidP="00F557AB">
            <w:pPr>
              <w:spacing w:after="0" w:line="240" w:lineRule="auto"/>
              <w:jc w:val="center"/>
              <w:rPr>
                <w:rFonts w:asciiTheme="majorBidi" w:eastAsia="Times New Roman" w:hAnsiTheme="majorBidi" w:cstheme="majorBidi"/>
                <w:color w:val="000000"/>
                <w:sz w:val="24"/>
                <w:szCs w:val="24"/>
                <w:lang w:val="tt-RU" w:eastAsia="ru-RU"/>
              </w:rPr>
            </w:pPr>
            <w:r w:rsidRPr="00FB7E97">
              <w:rPr>
                <w:rFonts w:asciiTheme="majorBidi" w:eastAsia="Times New Roman" w:hAnsiTheme="majorBidi" w:cstheme="majorBidi"/>
                <w:color w:val="000000"/>
                <w:sz w:val="24"/>
                <w:szCs w:val="24"/>
                <w:lang w:val="tt-RU" w:eastAsia="ru-RU"/>
              </w:rPr>
              <w:t>7</w:t>
            </w:r>
          </w:p>
        </w:tc>
        <w:tc>
          <w:tcPr>
            <w:tcW w:w="33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AA0451" w:rsidRPr="00FB7E97" w:rsidRDefault="00AA0451" w:rsidP="00F557AB">
            <w:pPr>
              <w:spacing w:after="0" w:line="240" w:lineRule="auto"/>
              <w:jc w:val="center"/>
              <w:rPr>
                <w:rFonts w:asciiTheme="majorBidi" w:eastAsia="Times New Roman" w:hAnsiTheme="majorBidi" w:cstheme="majorBidi"/>
                <w:color w:val="000000"/>
                <w:sz w:val="24"/>
                <w:szCs w:val="24"/>
                <w:lang w:val="tt-RU" w:eastAsia="ru-RU"/>
              </w:rPr>
            </w:pPr>
            <w:r w:rsidRPr="00FB7E97">
              <w:rPr>
                <w:rFonts w:asciiTheme="majorBidi" w:eastAsia="Times New Roman" w:hAnsiTheme="majorBidi" w:cstheme="majorBidi"/>
                <w:color w:val="000000"/>
                <w:sz w:val="24"/>
                <w:szCs w:val="24"/>
                <w:lang w:val="tt-RU" w:eastAsia="ru-RU"/>
              </w:rPr>
              <w:t>“Тормыш баскычлары” -</w:t>
            </w:r>
          </w:p>
          <w:p w:rsidR="00AA0451" w:rsidRPr="00FB7E97" w:rsidRDefault="00AA0451" w:rsidP="00F557AB">
            <w:pPr>
              <w:spacing w:after="0" w:line="240" w:lineRule="auto"/>
              <w:jc w:val="center"/>
              <w:rPr>
                <w:rFonts w:asciiTheme="majorBidi" w:eastAsia="Times New Roman" w:hAnsiTheme="majorBidi" w:cstheme="majorBidi"/>
                <w:color w:val="000000"/>
                <w:sz w:val="24"/>
                <w:szCs w:val="24"/>
                <w:lang w:val="tt-RU" w:eastAsia="ru-RU"/>
              </w:rPr>
            </w:pPr>
            <w:r w:rsidRPr="00FB7E97">
              <w:rPr>
                <w:rFonts w:asciiTheme="majorBidi" w:eastAsia="Times New Roman" w:hAnsiTheme="majorBidi" w:cstheme="majorBidi"/>
                <w:color w:val="000000"/>
                <w:sz w:val="24"/>
                <w:szCs w:val="24"/>
                <w:lang w:val="tt-RU" w:eastAsia="ru-RU"/>
              </w:rPr>
              <w:t>Г. Тукай мәсәльләренә иллюстрацияләр ясау.</w:t>
            </w:r>
          </w:p>
        </w:tc>
        <w:tc>
          <w:tcPr>
            <w:tcW w:w="12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AA0451" w:rsidRPr="00FB7E97" w:rsidRDefault="00AA0451" w:rsidP="00F557AB">
            <w:pPr>
              <w:spacing w:after="0" w:line="240" w:lineRule="auto"/>
              <w:jc w:val="center"/>
              <w:rPr>
                <w:rFonts w:asciiTheme="majorBidi" w:eastAsia="Times New Roman" w:hAnsiTheme="majorBidi" w:cstheme="majorBidi"/>
                <w:color w:val="000000"/>
                <w:sz w:val="24"/>
                <w:szCs w:val="24"/>
                <w:lang w:val="tt-RU" w:eastAsia="ru-RU"/>
              </w:rPr>
            </w:pPr>
            <w:r w:rsidRPr="00FB7E97">
              <w:rPr>
                <w:rFonts w:asciiTheme="majorBidi" w:eastAsia="Times New Roman" w:hAnsiTheme="majorBidi" w:cstheme="majorBidi"/>
                <w:color w:val="000000"/>
                <w:sz w:val="24"/>
                <w:szCs w:val="24"/>
                <w:lang w:eastAsia="ru-RU"/>
              </w:rPr>
              <w:t>1-</w:t>
            </w:r>
            <w:r w:rsidRPr="00FB7E97">
              <w:rPr>
                <w:rFonts w:asciiTheme="majorBidi" w:eastAsia="Times New Roman" w:hAnsiTheme="majorBidi" w:cstheme="majorBidi"/>
                <w:color w:val="000000"/>
                <w:sz w:val="24"/>
                <w:szCs w:val="24"/>
                <w:lang w:val="tt-RU" w:eastAsia="ru-RU"/>
              </w:rPr>
              <w:t>4</w:t>
            </w:r>
          </w:p>
        </w:tc>
        <w:tc>
          <w:tcPr>
            <w:tcW w:w="1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AA0451" w:rsidRPr="00FB7E97" w:rsidRDefault="00AA0451" w:rsidP="00F557AB">
            <w:pPr>
              <w:spacing w:after="0" w:line="240" w:lineRule="auto"/>
              <w:rPr>
                <w:rFonts w:asciiTheme="majorBidi" w:eastAsia="Times New Roman" w:hAnsiTheme="majorBidi" w:cstheme="majorBidi"/>
                <w:color w:val="000000"/>
                <w:sz w:val="24"/>
                <w:szCs w:val="24"/>
                <w:lang w:eastAsia="ru-RU"/>
              </w:rPr>
            </w:pPr>
            <w:r w:rsidRPr="00FB7E97">
              <w:rPr>
                <w:rFonts w:asciiTheme="majorBidi" w:eastAsia="Times New Roman" w:hAnsiTheme="majorBidi" w:cstheme="majorBidi"/>
                <w:color w:val="000000"/>
                <w:sz w:val="24"/>
                <w:szCs w:val="24"/>
                <w:lang w:val="tt-RU" w:eastAsia="ru-RU"/>
              </w:rPr>
              <w:t xml:space="preserve">Атна </w:t>
            </w:r>
            <w:r w:rsidRPr="00FB7E97">
              <w:rPr>
                <w:rFonts w:asciiTheme="majorBidi" w:eastAsia="Times New Roman" w:hAnsiTheme="majorBidi" w:cstheme="majorBidi"/>
                <w:color w:val="000000"/>
                <w:sz w:val="24"/>
                <w:szCs w:val="24"/>
                <w:lang w:eastAsia="ru-RU"/>
              </w:rPr>
              <w:t>дәвамында</w:t>
            </w:r>
          </w:p>
        </w:tc>
        <w:tc>
          <w:tcPr>
            <w:tcW w:w="268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AA0451" w:rsidRPr="00FB7E97" w:rsidRDefault="00AA0451" w:rsidP="00F557AB">
            <w:pPr>
              <w:spacing w:after="0" w:line="240" w:lineRule="auto"/>
              <w:jc w:val="center"/>
              <w:rPr>
                <w:rFonts w:asciiTheme="majorBidi" w:eastAsia="Times New Roman" w:hAnsiTheme="majorBidi" w:cstheme="majorBidi"/>
                <w:color w:val="000000"/>
                <w:sz w:val="24"/>
                <w:szCs w:val="24"/>
                <w:lang w:val="tt-RU" w:eastAsia="ru-RU"/>
              </w:rPr>
            </w:pPr>
            <w:r w:rsidRPr="00FB7E97">
              <w:rPr>
                <w:rFonts w:asciiTheme="majorBidi" w:eastAsia="Times New Roman" w:hAnsiTheme="majorBidi" w:cstheme="majorBidi"/>
                <w:color w:val="000000"/>
                <w:sz w:val="24"/>
                <w:szCs w:val="24"/>
                <w:lang w:val="tt-RU" w:eastAsia="ru-RU"/>
              </w:rPr>
              <w:t>Фахрутдинова Г.З.</w:t>
            </w:r>
          </w:p>
        </w:tc>
      </w:tr>
      <w:tr w:rsidR="00AA0451" w:rsidRPr="00FB7E97" w:rsidTr="00F557AB">
        <w:trPr>
          <w:trHeight w:val="1060"/>
        </w:trPr>
        <w:tc>
          <w:tcPr>
            <w:tcW w:w="5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AA0451" w:rsidRPr="00FB7E97" w:rsidRDefault="00AA0451" w:rsidP="00F557AB">
            <w:pPr>
              <w:spacing w:after="0" w:line="240" w:lineRule="auto"/>
              <w:jc w:val="center"/>
              <w:rPr>
                <w:rFonts w:asciiTheme="majorBidi" w:eastAsia="Times New Roman" w:hAnsiTheme="majorBidi" w:cstheme="majorBidi"/>
                <w:color w:val="000000"/>
                <w:sz w:val="24"/>
                <w:szCs w:val="24"/>
                <w:lang w:val="tt-RU" w:eastAsia="ru-RU"/>
              </w:rPr>
            </w:pPr>
            <w:r w:rsidRPr="00FB7E97">
              <w:rPr>
                <w:rFonts w:asciiTheme="majorBidi" w:eastAsia="Times New Roman" w:hAnsiTheme="majorBidi" w:cstheme="majorBidi"/>
                <w:color w:val="000000"/>
                <w:sz w:val="24"/>
                <w:szCs w:val="24"/>
                <w:lang w:val="tt-RU" w:eastAsia="ru-RU"/>
              </w:rPr>
              <w:t>8</w:t>
            </w:r>
          </w:p>
        </w:tc>
        <w:tc>
          <w:tcPr>
            <w:tcW w:w="33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AA0451" w:rsidRPr="00FB7E97" w:rsidRDefault="00AA0451" w:rsidP="00F557AB">
            <w:pPr>
              <w:rPr>
                <w:rFonts w:asciiTheme="majorBidi" w:hAnsiTheme="majorBidi" w:cstheme="majorBidi"/>
                <w:sz w:val="24"/>
                <w:szCs w:val="24"/>
              </w:rPr>
            </w:pPr>
            <w:r w:rsidRPr="00FB7E97">
              <w:rPr>
                <w:rFonts w:asciiTheme="majorBidi" w:hAnsiTheme="majorBidi" w:cstheme="majorBidi"/>
                <w:sz w:val="24"/>
                <w:szCs w:val="24"/>
              </w:rPr>
              <w:t>Татар халык уеннары</w:t>
            </w:r>
          </w:p>
          <w:p w:rsidR="00AA0451" w:rsidRPr="00FB7E97" w:rsidRDefault="00AA0451" w:rsidP="00F557AB">
            <w:pPr>
              <w:rPr>
                <w:rFonts w:asciiTheme="majorBidi" w:hAnsiTheme="majorBidi" w:cstheme="majorBidi"/>
                <w:sz w:val="24"/>
                <w:szCs w:val="24"/>
              </w:rPr>
            </w:pPr>
            <w:r w:rsidRPr="00FB7E97">
              <w:rPr>
                <w:rFonts w:asciiTheme="majorBidi" w:hAnsiTheme="majorBidi" w:cstheme="majorBidi"/>
                <w:sz w:val="24"/>
                <w:szCs w:val="24"/>
              </w:rPr>
              <w:t>(дидактик уеннар)</w:t>
            </w:r>
          </w:p>
        </w:tc>
        <w:tc>
          <w:tcPr>
            <w:tcW w:w="12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AA0451" w:rsidRPr="00FB7E97" w:rsidRDefault="00AA0451" w:rsidP="00F557AB">
            <w:pPr>
              <w:spacing w:after="0" w:line="240" w:lineRule="auto"/>
              <w:jc w:val="center"/>
              <w:rPr>
                <w:rFonts w:asciiTheme="majorBidi" w:eastAsia="Times New Roman" w:hAnsiTheme="majorBidi" w:cstheme="majorBidi"/>
                <w:color w:val="000000"/>
                <w:sz w:val="24"/>
                <w:szCs w:val="24"/>
                <w:lang w:val="tt-RU" w:eastAsia="ru-RU"/>
              </w:rPr>
            </w:pPr>
            <w:r w:rsidRPr="00FB7E97">
              <w:rPr>
                <w:rFonts w:asciiTheme="majorBidi" w:eastAsia="Times New Roman" w:hAnsiTheme="majorBidi" w:cstheme="majorBidi"/>
                <w:color w:val="000000"/>
                <w:sz w:val="24"/>
                <w:szCs w:val="24"/>
                <w:lang w:val="tt-RU" w:eastAsia="ru-RU"/>
              </w:rPr>
              <w:t>1-4</w:t>
            </w:r>
          </w:p>
        </w:tc>
        <w:tc>
          <w:tcPr>
            <w:tcW w:w="1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AA0451" w:rsidRPr="00FB7E97" w:rsidRDefault="00AA0451" w:rsidP="00F557AB">
            <w:pPr>
              <w:spacing w:after="0" w:line="240" w:lineRule="auto"/>
              <w:rPr>
                <w:rFonts w:asciiTheme="majorBidi" w:eastAsia="Times New Roman" w:hAnsiTheme="majorBidi" w:cstheme="majorBidi"/>
                <w:color w:val="000000"/>
                <w:sz w:val="24"/>
                <w:szCs w:val="24"/>
                <w:lang w:val="tt-RU" w:eastAsia="ru-RU"/>
              </w:rPr>
            </w:pPr>
            <w:r w:rsidRPr="00FB7E97">
              <w:rPr>
                <w:rFonts w:asciiTheme="majorBidi" w:eastAsia="Times New Roman" w:hAnsiTheme="majorBidi" w:cstheme="majorBidi"/>
                <w:color w:val="000000"/>
                <w:sz w:val="24"/>
                <w:szCs w:val="24"/>
                <w:lang w:val="tt-RU" w:eastAsia="ru-RU"/>
              </w:rPr>
              <w:t>19.02</w:t>
            </w:r>
          </w:p>
        </w:tc>
        <w:tc>
          <w:tcPr>
            <w:tcW w:w="268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AA0451" w:rsidRPr="00FB7E97" w:rsidRDefault="00AA0451" w:rsidP="00F557AB">
            <w:pPr>
              <w:spacing w:after="0" w:line="240" w:lineRule="auto"/>
              <w:jc w:val="center"/>
              <w:rPr>
                <w:rFonts w:asciiTheme="majorBidi" w:eastAsia="Times New Roman" w:hAnsiTheme="majorBidi" w:cstheme="majorBidi"/>
                <w:color w:val="000000"/>
                <w:sz w:val="24"/>
                <w:szCs w:val="24"/>
                <w:lang w:val="tt-RU" w:eastAsia="ru-RU"/>
              </w:rPr>
            </w:pPr>
            <w:r w:rsidRPr="00FB7E97">
              <w:rPr>
                <w:rFonts w:asciiTheme="majorBidi" w:eastAsia="Times New Roman" w:hAnsiTheme="majorBidi" w:cstheme="majorBidi"/>
                <w:color w:val="000000"/>
                <w:sz w:val="24"/>
                <w:szCs w:val="24"/>
                <w:lang w:val="tt-RU" w:eastAsia="ru-RU"/>
              </w:rPr>
              <w:t>Гайфутдинова А.Х.</w:t>
            </w:r>
          </w:p>
          <w:p w:rsidR="00AA0451" w:rsidRPr="00FB7E97" w:rsidRDefault="00AA0451" w:rsidP="00F557AB">
            <w:pPr>
              <w:spacing w:after="0" w:line="240" w:lineRule="auto"/>
              <w:jc w:val="center"/>
              <w:rPr>
                <w:rFonts w:asciiTheme="majorBidi" w:eastAsia="Times New Roman" w:hAnsiTheme="majorBidi" w:cstheme="majorBidi"/>
                <w:color w:val="000000"/>
                <w:sz w:val="24"/>
                <w:szCs w:val="24"/>
                <w:lang w:val="tt-RU" w:eastAsia="ru-RU"/>
              </w:rPr>
            </w:pPr>
            <w:r w:rsidRPr="00FB7E97">
              <w:rPr>
                <w:rFonts w:asciiTheme="majorBidi" w:eastAsia="Times New Roman" w:hAnsiTheme="majorBidi" w:cstheme="majorBidi"/>
                <w:color w:val="000000"/>
                <w:sz w:val="24"/>
                <w:szCs w:val="24"/>
                <w:lang w:val="tt-RU" w:eastAsia="ru-RU"/>
              </w:rPr>
              <w:t>Сулейманова Г.И. Фахрутдинова Г.З.</w:t>
            </w:r>
          </w:p>
        </w:tc>
      </w:tr>
      <w:tr w:rsidR="00AA0451" w:rsidRPr="00FB7E97" w:rsidTr="00F557AB">
        <w:tc>
          <w:tcPr>
            <w:tcW w:w="5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AA0451" w:rsidRPr="00FB7E97" w:rsidRDefault="00AA0451" w:rsidP="00F557AB">
            <w:pPr>
              <w:spacing w:after="0" w:line="240" w:lineRule="auto"/>
              <w:jc w:val="center"/>
              <w:rPr>
                <w:rFonts w:asciiTheme="majorBidi" w:eastAsia="Times New Roman" w:hAnsiTheme="majorBidi" w:cstheme="majorBidi"/>
                <w:color w:val="000000"/>
                <w:sz w:val="24"/>
                <w:szCs w:val="24"/>
                <w:lang w:val="tt-RU" w:eastAsia="ru-RU"/>
              </w:rPr>
            </w:pPr>
            <w:r w:rsidRPr="00FB7E97">
              <w:rPr>
                <w:rFonts w:asciiTheme="majorBidi" w:eastAsia="Times New Roman" w:hAnsiTheme="majorBidi" w:cstheme="majorBidi"/>
                <w:color w:val="000000"/>
                <w:sz w:val="24"/>
                <w:szCs w:val="24"/>
                <w:lang w:val="tt-RU" w:eastAsia="ru-RU"/>
              </w:rPr>
              <w:t>9</w:t>
            </w:r>
          </w:p>
        </w:tc>
        <w:tc>
          <w:tcPr>
            <w:tcW w:w="33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AA0451" w:rsidRPr="00FB7E97" w:rsidRDefault="00AA0451" w:rsidP="00F557AB">
            <w:pPr>
              <w:rPr>
                <w:rFonts w:asciiTheme="majorBidi" w:hAnsiTheme="majorBidi" w:cstheme="majorBidi"/>
                <w:color w:val="000000"/>
                <w:sz w:val="24"/>
                <w:szCs w:val="24"/>
                <w:shd w:val="clear" w:color="auto" w:fill="FFFFFF"/>
              </w:rPr>
            </w:pPr>
            <w:r w:rsidRPr="00FB7E97">
              <w:rPr>
                <w:rFonts w:asciiTheme="majorBidi" w:hAnsiTheme="majorBidi" w:cstheme="majorBidi"/>
                <w:color w:val="000000"/>
                <w:sz w:val="24"/>
                <w:szCs w:val="24"/>
                <w:shd w:val="clear" w:color="auto" w:fill="FFFFFF"/>
              </w:rPr>
              <w:t xml:space="preserve">Квест «Туган телем- татар теле!» </w:t>
            </w:r>
          </w:p>
        </w:tc>
        <w:tc>
          <w:tcPr>
            <w:tcW w:w="12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AA0451" w:rsidRPr="00FB7E97" w:rsidRDefault="00AA0451" w:rsidP="00F557AB">
            <w:pPr>
              <w:spacing w:after="0" w:line="240" w:lineRule="auto"/>
              <w:jc w:val="center"/>
              <w:rPr>
                <w:rFonts w:asciiTheme="majorBidi" w:eastAsia="Times New Roman" w:hAnsiTheme="majorBidi" w:cstheme="majorBidi"/>
                <w:color w:val="000000"/>
                <w:sz w:val="24"/>
                <w:szCs w:val="24"/>
                <w:lang w:val="tt-RU" w:eastAsia="ru-RU"/>
              </w:rPr>
            </w:pPr>
            <w:r w:rsidRPr="00FB7E97">
              <w:rPr>
                <w:rFonts w:asciiTheme="majorBidi" w:eastAsia="Times New Roman" w:hAnsiTheme="majorBidi" w:cstheme="majorBidi"/>
                <w:color w:val="000000"/>
                <w:sz w:val="24"/>
                <w:szCs w:val="24"/>
                <w:lang w:val="tt-RU" w:eastAsia="ru-RU"/>
              </w:rPr>
              <w:t xml:space="preserve">1-4 </w:t>
            </w:r>
          </w:p>
        </w:tc>
        <w:tc>
          <w:tcPr>
            <w:tcW w:w="1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AA0451" w:rsidRPr="00FB7E97" w:rsidRDefault="00AA0451" w:rsidP="00F557AB">
            <w:pPr>
              <w:spacing w:after="0" w:line="240" w:lineRule="auto"/>
              <w:rPr>
                <w:rFonts w:asciiTheme="majorBidi" w:eastAsia="Times New Roman" w:hAnsiTheme="majorBidi" w:cstheme="majorBidi"/>
                <w:color w:val="000000"/>
                <w:sz w:val="24"/>
                <w:szCs w:val="24"/>
                <w:lang w:val="tt-RU" w:eastAsia="ru-RU"/>
              </w:rPr>
            </w:pPr>
            <w:r w:rsidRPr="00FB7E97">
              <w:rPr>
                <w:rFonts w:asciiTheme="majorBidi" w:eastAsia="Times New Roman" w:hAnsiTheme="majorBidi" w:cstheme="majorBidi"/>
                <w:color w:val="000000"/>
                <w:sz w:val="24"/>
                <w:szCs w:val="24"/>
                <w:lang w:val="tt-RU" w:eastAsia="ru-RU"/>
              </w:rPr>
              <w:t>20.02</w:t>
            </w:r>
          </w:p>
        </w:tc>
        <w:tc>
          <w:tcPr>
            <w:tcW w:w="268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AA0451" w:rsidRPr="00FB7E97" w:rsidRDefault="00AA0451" w:rsidP="00F557AB">
            <w:pPr>
              <w:spacing w:after="0" w:line="240" w:lineRule="auto"/>
              <w:jc w:val="center"/>
              <w:rPr>
                <w:rFonts w:asciiTheme="majorBidi" w:eastAsia="Times New Roman" w:hAnsiTheme="majorBidi" w:cstheme="majorBidi"/>
                <w:color w:val="000000"/>
                <w:sz w:val="24"/>
                <w:szCs w:val="24"/>
                <w:lang w:val="tt-RU" w:eastAsia="ru-RU"/>
              </w:rPr>
            </w:pPr>
            <w:r w:rsidRPr="00FB7E97">
              <w:rPr>
                <w:rFonts w:asciiTheme="majorBidi" w:eastAsia="Times New Roman" w:hAnsiTheme="majorBidi" w:cstheme="majorBidi"/>
                <w:color w:val="000000"/>
                <w:sz w:val="24"/>
                <w:szCs w:val="24"/>
                <w:lang w:val="tt-RU" w:eastAsia="ru-RU"/>
              </w:rPr>
              <w:t>Гайфутдинова А.Х.</w:t>
            </w:r>
          </w:p>
          <w:p w:rsidR="00AA0451" w:rsidRPr="00FB7E97" w:rsidRDefault="00AA0451" w:rsidP="00F557AB">
            <w:pPr>
              <w:spacing w:after="0" w:line="240" w:lineRule="auto"/>
              <w:jc w:val="center"/>
              <w:rPr>
                <w:rFonts w:asciiTheme="majorBidi" w:eastAsia="Times New Roman" w:hAnsiTheme="majorBidi" w:cstheme="majorBidi"/>
                <w:color w:val="000000"/>
                <w:sz w:val="24"/>
                <w:szCs w:val="24"/>
                <w:lang w:val="tt-RU" w:eastAsia="ru-RU"/>
              </w:rPr>
            </w:pPr>
            <w:r w:rsidRPr="00FB7E97">
              <w:rPr>
                <w:rFonts w:asciiTheme="majorBidi" w:eastAsia="Times New Roman" w:hAnsiTheme="majorBidi" w:cstheme="majorBidi"/>
                <w:color w:val="000000"/>
                <w:sz w:val="24"/>
                <w:szCs w:val="24"/>
                <w:lang w:val="tt-RU" w:eastAsia="ru-RU"/>
              </w:rPr>
              <w:t>Сулейманова Г.И. Фахрутдинова Г.З.</w:t>
            </w:r>
          </w:p>
        </w:tc>
      </w:tr>
    </w:tbl>
    <w:p w:rsidR="00BC059B" w:rsidRPr="00FB7E97" w:rsidRDefault="00BC059B" w:rsidP="00BC059B">
      <w:pPr>
        <w:spacing w:after="0" w:line="240" w:lineRule="auto"/>
        <w:jc w:val="center"/>
        <w:rPr>
          <w:rFonts w:ascii="Times New Roman" w:eastAsia="Times New Roman" w:hAnsi="Times New Roman" w:cs="Times New Roman"/>
          <w:sz w:val="24"/>
          <w:szCs w:val="24"/>
          <w:lang w:eastAsia="ru-RU"/>
        </w:rPr>
      </w:pPr>
    </w:p>
    <w:p w:rsidR="00BC059B" w:rsidRPr="00FB7E97" w:rsidRDefault="00BC059B" w:rsidP="00BC059B">
      <w:pPr>
        <w:jc w:val="center"/>
        <w:rPr>
          <w:rFonts w:ascii="Times New Roman" w:eastAsia="Calibri" w:hAnsi="Times New Roman" w:cs="Times New Roman"/>
          <w:b/>
          <w:sz w:val="24"/>
          <w:szCs w:val="24"/>
        </w:rPr>
      </w:pPr>
      <w:r w:rsidRPr="00FB7E97">
        <w:rPr>
          <w:rFonts w:ascii="Times New Roman" w:eastAsia="Calibri" w:hAnsi="Times New Roman" w:cs="Times New Roman"/>
          <w:b/>
          <w:sz w:val="24"/>
          <w:szCs w:val="24"/>
        </w:rPr>
        <w:t xml:space="preserve">План проведения военно-патриотического месячника </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5245"/>
        <w:gridCol w:w="3543"/>
      </w:tblGrid>
      <w:tr w:rsidR="00BC059B" w:rsidRPr="00FB7E97" w:rsidTr="00AE44D5">
        <w:tc>
          <w:tcPr>
            <w:tcW w:w="959" w:type="dxa"/>
            <w:shd w:val="clear" w:color="auto" w:fill="auto"/>
          </w:tcPr>
          <w:p w:rsidR="00BC059B" w:rsidRPr="00FB7E97" w:rsidRDefault="00BC059B" w:rsidP="00BC059B">
            <w:pPr>
              <w:spacing w:after="0" w:line="240" w:lineRule="auto"/>
              <w:jc w:val="center"/>
              <w:rPr>
                <w:rFonts w:ascii="Times New Roman" w:eastAsia="Calibri" w:hAnsi="Times New Roman" w:cs="Times New Roman"/>
                <w:sz w:val="24"/>
                <w:szCs w:val="24"/>
              </w:rPr>
            </w:pPr>
            <w:r w:rsidRPr="00FB7E97">
              <w:rPr>
                <w:rFonts w:ascii="Times New Roman" w:eastAsia="Calibri" w:hAnsi="Times New Roman" w:cs="Times New Roman"/>
                <w:sz w:val="24"/>
                <w:szCs w:val="24"/>
              </w:rPr>
              <w:t xml:space="preserve">Дата </w:t>
            </w:r>
          </w:p>
        </w:tc>
        <w:tc>
          <w:tcPr>
            <w:tcW w:w="5245" w:type="dxa"/>
            <w:shd w:val="clear" w:color="auto" w:fill="auto"/>
          </w:tcPr>
          <w:p w:rsidR="00BC059B" w:rsidRPr="00FB7E97" w:rsidRDefault="00BC059B" w:rsidP="00BC059B">
            <w:pPr>
              <w:spacing w:after="0" w:line="240" w:lineRule="auto"/>
              <w:jc w:val="center"/>
              <w:rPr>
                <w:rFonts w:ascii="Times New Roman" w:eastAsia="Calibri" w:hAnsi="Times New Roman" w:cs="Times New Roman"/>
                <w:sz w:val="24"/>
                <w:szCs w:val="24"/>
              </w:rPr>
            </w:pPr>
            <w:r w:rsidRPr="00FB7E97">
              <w:rPr>
                <w:rFonts w:ascii="Times New Roman" w:eastAsia="Calibri" w:hAnsi="Times New Roman" w:cs="Times New Roman"/>
                <w:sz w:val="24"/>
                <w:szCs w:val="24"/>
              </w:rPr>
              <w:t xml:space="preserve">Содержание </w:t>
            </w:r>
          </w:p>
        </w:tc>
        <w:tc>
          <w:tcPr>
            <w:tcW w:w="3543" w:type="dxa"/>
            <w:shd w:val="clear" w:color="auto" w:fill="auto"/>
          </w:tcPr>
          <w:p w:rsidR="00BC059B" w:rsidRPr="00FB7E97" w:rsidRDefault="00BC059B" w:rsidP="00BC059B">
            <w:pPr>
              <w:spacing w:after="0" w:line="240" w:lineRule="auto"/>
              <w:jc w:val="center"/>
              <w:rPr>
                <w:rFonts w:ascii="Times New Roman" w:eastAsia="Calibri" w:hAnsi="Times New Roman" w:cs="Times New Roman"/>
                <w:sz w:val="24"/>
                <w:szCs w:val="24"/>
              </w:rPr>
            </w:pPr>
            <w:r w:rsidRPr="00FB7E97">
              <w:rPr>
                <w:rFonts w:ascii="Times New Roman" w:eastAsia="Calibri" w:hAnsi="Times New Roman" w:cs="Times New Roman"/>
                <w:sz w:val="24"/>
                <w:szCs w:val="24"/>
              </w:rPr>
              <w:t>Ответственные</w:t>
            </w:r>
          </w:p>
        </w:tc>
      </w:tr>
      <w:tr w:rsidR="00BC059B" w:rsidRPr="00FB7E97" w:rsidTr="00AE44D5">
        <w:tc>
          <w:tcPr>
            <w:tcW w:w="959" w:type="dxa"/>
            <w:shd w:val="clear" w:color="auto" w:fill="auto"/>
          </w:tcPr>
          <w:p w:rsidR="00BC059B" w:rsidRPr="00FB7E97" w:rsidRDefault="00BC059B" w:rsidP="00BC059B">
            <w:pPr>
              <w:spacing w:after="0" w:line="240" w:lineRule="auto"/>
              <w:rPr>
                <w:rFonts w:ascii="Times New Roman" w:eastAsia="Calibri" w:hAnsi="Times New Roman" w:cs="Times New Roman"/>
                <w:sz w:val="24"/>
                <w:szCs w:val="24"/>
              </w:rPr>
            </w:pPr>
            <w:r w:rsidRPr="00FB7E97">
              <w:rPr>
                <w:rFonts w:ascii="Times New Roman" w:eastAsia="Calibri" w:hAnsi="Times New Roman" w:cs="Times New Roman"/>
                <w:sz w:val="24"/>
                <w:szCs w:val="24"/>
              </w:rPr>
              <w:t>3.02</w:t>
            </w:r>
          </w:p>
        </w:tc>
        <w:tc>
          <w:tcPr>
            <w:tcW w:w="5245" w:type="dxa"/>
            <w:shd w:val="clear" w:color="auto" w:fill="auto"/>
          </w:tcPr>
          <w:p w:rsidR="00BC059B" w:rsidRPr="00FB7E97" w:rsidRDefault="00BC059B" w:rsidP="00BC059B">
            <w:pPr>
              <w:spacing w:after="0" w:line="240" w:lineRule="auto"/>
              <w:rPr>
                <w:rFonts w:ascii="Times New Roman" w:eastAsia="Calibri" w:hAnsi="Times New Roman" w:cs="Times New Roman"/>
                <w:sz w:val="24"/>
                <w:szCs w:val="24"/>
              </w:rPr>
            </w:pPr>
            <w:r w:rsidRPr="00FB7E97">
              <w:rPr>
                <w:rFonts w:ascii="Times New Roman" w:eastAsia="Calibri" w:hAnsi="Times New Roman" w:cs="Times New Roman"/>
                <w:sz w:val="24"/>
                <w:szCs w:val="24"/>
              </w:rPr>
              <w:t>Открытие месячника</w:t>
            </w:r>
          </w:p>
        </w:tc>
        <w:tc>
          <w:tcPr>
            <w:tcW w:w="3543" w:type="dxa"/>
            <w:shd w:val="clear" w:color="auto" w:fill="auto"/>
          </w:tcPr>
          <w:p w:rsidR="00BC059B" w:rsidRPr="00FB7E97" w:rsidRDefault="00BC059B" w:rsidP="00BC059B">
            <w:pPr>
              <w:spacing w:after="0" w:line="240" w:lineRule="auto"/>
              <w:rPr>
                <w:rFonts w:ascii="Times New Roman" w:eastAsia="Calibri" w:hAnsi="Times New Roman" w:cs="Times New Roman"/>
                <w:sz w:val="24"/>
                <w:szCs w:val="24"/>
              </w:rPr>
            </w:pPr>
            <w:r w:rsidRPr="00FB7E97">
              <w:rPr>
                <w:rFonts w:ascii="Times New Roman" w:eastAsia="Calibri" w:hAnsi="Times New Roman" w:cs="Times New Roman"/>
                <w:sz w:val="24"/>
                <w:szCs w:val="24"/>
              </w:rPr>
              <w:t>Г.Г. Габутдинова</w:t>
            </w:r>
          </w:p>
        </w:tc>
      </w:tr>
      <w:tr w:rsidR="00BC059B" w:rsidRPr="00FB7E97" w:rsidTr="00AE44D5">
        <w:tc>
          <w:tcPr>
            <w:tcW w:w="959" w:type="dxa"/>
            <w:shd w:val="clear" w:color="auto" w:fill="auto"/>
          </w:tcPr>
          <w:p w:rsidR="00BC059B" w:rsidRPr="00FB7E97" w:rsidRDefault="00BC059B" w:rsidP="00BC059B">
            <w:pPr>
              <w:spacing w:after="0" w:line="240" w:lineRule="auto"/>
              <w:rPr>
                <w:rFonts w:ascii="Times New Roman" w:eastAsia="Calibri" w:hAnsi="Times New Roman" w:cs="Times New Roman"/>
                <w:sz w:val="24"/>
                <w:szCs w:val="24"/>
              </w:rPr>
            </w:pPr>
            <w:r w:rsidRPr="00FB7E97">
              <w:rPr>
                <w:rFonts w:ascii="Times New Roman" w:eastAsia="Calibri" w:hAnsi="Times New Roman" w:cs="Times New Roman"/>
                <w:sz w:val="24"/>
                <w:szCs w:val="24"/>
              </w:rPr>
              <w:t>8.02</w:t>
            </w:r>
          </w:p>
        </w:tc>
        <w:tc>
          <w:tcPr>
            <w:tcW w:w="5245" w:type="dxa"/>
            <w:shd w:val="clear" w:color="auto" w:fill="auto"/>
          </w:tcPr>
          <w:p w:rsidR="00BC059B" w:rsidRPr="00FB7E97" w:rsidRDefault="00AC3EED" w:rsidP="00BC059B">
            <w:pPr>
              <w:spacing w:after="0" w:line="240" w:lineRule="auto"/>
              <w:rPr>
                <w:rFonts w:ascii="Times New Roman" w:eastAsia="Calibri" w:hAnsi="Times New Roman" w:cs="Times New Roman"/>
                <w:sz w:val="24"/>
                <w:szCs w:val="24"/>
              </w:rPr>
            </w:pPr>
            <w:r w:rsidRPr="00FB7E97">
              <w:rPr>
                <w:rFonts w:ascii="Times New Roman" w:eastAsia="Calibri" w:hAnsi="Times New Roman" w:cs="Times New Roman"/>
                <w:sz w:val="24"/>
                <w:szCs w:val="24"/>
              </w:rPr>
              <w:t>Лыжня -2022</w:t>
            </w:r>
            <w:r w:rsidR="00BC059B" w:rsidRPr="00FB7E97">
              <w:rPr>
                <w:rFonts w:ascii="Times New Roman" w:eastAsia="Calibri" w:hAnsi="Times New Roman" w:cs="Times New Roman"/>
                <w:sz w:val="24"/>
                <w:szCs w:val="24"/>
              </w:rPr>
              <w:t xml:space="preserve"> </w:t>
            </w:r>
          </w:p>
        </w:tc>
        <w:tc>
          <w:tcPr>
            <w:tcW w:w="3543" w:type="dxa"/>
            <w:shd w:val="clear" w:color="auto" w:fill="auto"/>
          </w:tcPr>
          <w:p w:rsidR="00BC059B" w:rsidRPr="00FB7E97" w:rsidRDefault="00BC059B" w:rsidP="00BC059B">
            <w:pPr>
              <w:spacing w:after="0" w:line="240" w:lineRule="auto"/>
              <w:rPr>
                <w:rFonts w:ascii="Times New Roman" w:eastAsia="Calibri" w:hAnsi="Times New Roman" w:cs="Times New Roman"/>
                <w:sz w:val="24"/>
                <w:szCs w:val="24"/>
              </w:rPr>
            </w:pPr>
            <w:r w:rsidRPr="00FB7E97">
              <w:rPr>
                <w:rFonts w:ascii="Times New Roman" w:eastAsia="Calibri" w:hAnsi="Times New Roman" w:cs="Times New Roman"/>
                <w:sz w:val="24"/>
                <w:szCs w:val="24"/>
              </w:rPr>
              <w:t>Г.Г. Габутдинова</w:t>
            </w:r>
          </w:p>
        </w:tc>
      </w:tr>
      <w:tr w:rsidR="00BC059B" w:rsidRPr="00FB7E97" w:rsidTr="00AE44D5">
        <w:tc>
          <w:tcPr>
            <w:tcW w:w="959" w:type="dxa"/>
            <w:shd w:val="clear" w:color="auto" w:fill="auto"/>
          </w:tcPr>
          <w:p w:rsidR="00BC059B" w:rsidRPr="00FB7E97" w:rsidRDefault="00BC059B" w:rsidP="00BC059B">
            <w:pPr>
              <w:spacing w:after="0" w:line="240" w:lineRule="auto"/>
              <w:rPr>
                <w:rFonts w:ascii="Times New Roman" w:eastAsia="Calibri" w:hAnsi="Times New Roman" w:cs="Times New Roman"/>
                <w:sz w:val="24"/>
                <w:szCs w:val="24"/>
              </w:rPr>
            </w:pPr>
            <w:r w:rsidRPr="00FB7E97">
              <w:rPr>
                <w:rFonts w:ascii="Times New Roman" w:eastAsia="Calibri" w:hAnsi="Times New Roman" w:cs="Times New Roman"/>
                <w:sz w:val="24"/>
                <w:szCs w:val="24"/>
              </w:rPr>
              <w:t>12.02</w:t>
            </w:r>
          </w:p>
        </w:tc>
        <w:tc>
          <w:tcPr>
            <w:tcW w:w="5245" w:type="dxa"/>
            <w:shd w:val="clear" w:color="auto" w:fill="auto"/>
          </w:tcPr>
          <w:p w:rsidR="00BC059B" w:rsidRPr="00FB7E97" w:rsidRDefault="00BC059B" w:rsidP="00BC059B">
            <w:pPr>
              <w:spacing w:after="0" w:line="240" w:lineRule="auto"/>
              <w:rPr>
                <w:rFonts w:ascii="Times New Roman" w:eastAsia="Calibri" w:hAnsi="Times New Roman" w:cs="Times New Roman"/>
                <w:sz w:val="24"/>
                <w:szCs w:val="24"/>
              </w:rPr>
            </w:pPr>
            <w:r w:rsidRPr="00FB7E97">
              <w:rPr>
                <w:rFonts w:ascii="Times New Roman" w:eastAsia="Calibri" w:hAnsi="Times New Roman" w:cs="Times New Roman"/>
                <w:sz w:val="24"/>
                <w:szCs w:val="24"/>
              </w:rPr>
              <w:t>Классные часы, беседы, диспуты на темы: «Профилактика гриппа»</w:t>
            </w:r>
          </w:p>
          <w:p w:rsidR="00BC059B" w:rsidRPr="00FB7E97" w:rsidRDefault="00BC059B" w:rsidP="00BC059B">
            <w:pPr>
              <w:spacing w:after="0" w:line="240" w:lineRule="auto"/>
              <w:rPr>
                <w:rFonts w:ascii="Times New Roman" w:eastAsia="Calibri" w:hAnsi="Times New Roman" w:cs="Times New Roman"/>
                <w:sz w:val="24"/>
                <w:szCs w:val="24"/>
              </w:rPr>
            </w:pPr>
            <w:r w:rsidRPr="00FB7E97">
              <w:rPr>
                <w:rFonts w:ascii="Times New Roman" w:eastAsia="Calibri" w:hAnsi="Times New Roman" w:cs="Times New Roman"/>
                <w:sz w:val="24"/>
                <w:szCs w:val="24"/>
              </w:rPr>
              <w:t>«Здоровое питание – это важно</w:t>
            </w:r>
          </w:p>
        </w:tc>
        <w:tc>
          <w:tcPr>
            <w:tcW w:w="3543" w:type="dxa"/>
            <w:shd w:val="clear" w:color="auto" w:fill="auto"/>
          </w:tcPr>
          <w:p w:rsidR="00BC059B" w:rsidRPr="00FB7E97" w:rsidRDefault="00BC059B" w:rsidP="00BC059B">
            <w:pPr>
              <w:spacing w:after="0" w:line="240" w:lineRule="auto"/>
              <w:rPr>
                <w:rFonts w:ascii="Times New Roman" w:eastAsia="Calibri" w:hAnsi="Times New Roman" w:cs="Times New Roman"/>
                <w:sz w:val="24"/>
                <w:szCs w:val="24"/>
              </w:rPr>
            </w:pPr>
            <w:r w:rsidRPr="00FB7E97">
              <w:rPr>
                <w:rFonts w:ascii="Times New Roman" w:eastAsia="Calibri" w:hAnsi="Times New Roman" w:cs="Times New Roman"/>
                <w:sz w:val="24"/>
                <w:szCs w:val="24"/>
              </w:rPr>
              <w:t>Классные руководители</w:t>
            </w:r>
          </w:p>
        </w:tc>
      </w:tr>
      <w:tr w:rsidR="00BC059B" w:rsidRPr="00FB7E97" w:rsidTr="00AE44D5">
        <w:tc>
          <w:tcPr>
            <w:tcW w:w="959" w:type="dxa"/>
            <w:shd w:val="clear" w:color="auto" w:fill="auto"/>
          </w:tcPr>
          <w:p w:rsidR="00BC059B" w:rsidRPr="00FB7E97" w:rsidRDefault="00BC059B" w:rsidP="00BC059B">
            <w:pPr>
              <w:spacing w:after="0" w:line="240" w:lineRule="auto"/>
              <w:rPr>
                <w:rFonts w:ascii="Times New Roman" w:eastAsia="Calibri" w:hAnsi="Times New Roman" w:cs="Times New Roman"/>
                <w:sz w:val="24"/>
                <w:szCs w:val="24"/>
              </w:rPr>
            </w:pPr>
            <w:r w:rsidRPr="00FB7E97">
              <w:rPr>
                <w:rFonts w:ascii="Times New Roman" w:eastAsia="Calibri" w:hAnsi="Times New Roman" w:cs="Times New Roman"/>
                <w:sz w:val="24"/>
                <w:szCs w:val="24"/>
              </w:rPr>
              <w:t>13.02</w:t>
            </w:r>
          </w:p>
          <w:p w:rsidR="00BC059B" w:rsidRPr="00FB7E97" w:rsidRDefault="00BC059B" w:rsidP="00BC059B">
            <w:pPr>
              <w:spacing w:after="0" w:line="240" w:lineRule="auto"/>
              <w:rPr>
                <w:rFonts w:ascii="Times New Roman" w:eastAsia="Calibri" w:hAnsi="Times New Roman" w:cs="Times New Roman"/>
                <w:sz w:val="24"/>
                <w:szCs w:val="24"/>
              </w:rPr>
            </w:pPr>
            <w:r w:rsidRPr="00FB7E97">
              <w:rPr>
                <w:rFonts w:ascii="Times New Roman" w:eastAsia="Calibri" w:hAnsi="Times New Roman" w:cs="Times New Roman"/>
                <w:sz w:val="24"/>
                <w:szCs w:val="24"/>
              </w:rPr>
              <w:t>14.02</w:t>
            </w:r>
          </w:p>
        </w:tc>
        <w:tc>
          <w:tcPr>
            <w:tcW w:w="5245" w:type="dxa"/>
            <w:shd w:val="clear" w:color="auto" w:fill="auto"/>
          </w:tcPr>
          <w:p w:rsidR="00BC059B" w:rsidRPr="00FB7E97" w:rsidRDefault="00BC059B" w:rsidP="00BC059B">
            <w:pPr>
              <w:spacing w:after="0" w:line="240" w:lineRule="auto"/>
              <w:rPr>
                <w:rFonts w:ascii="Times New Roman" w:eastAsia="Calibri" w:hAnsi="Times New Roman" w:cs="Times New Roman"/>
                <w:sz w:val="24"/>
                <w:szCs w:val="24"/>
              </w:rPr>
            </w:pPr>
            <w:r w:rsidRPr="00FB7E97">
              <w:rPr>
                <w:rFonts w:ascii="Times New Roman" w:eastAsia="Calibri" w:hAnsi="Times New Roman" w:cs="Times New Roman"/>
                <w:sz w:val="24"/>
                <w:szCs w:val="24"/>
              </w:rPr>
              <w:t xml:space="preserve"> Пионербол среди 2-4 классов</w:t>
            </w:r>
          </w:p>
        </w:tc>
        <w:tc>
          <w:tcPr>
            <w:tcW w:w="3543" w:type="dxa"/>
            <w:shd w:val="clear" w:color="auto" w:fill="auto"/>
          </w:tcPr>
          <w:p w:rsidR="00BC059B" w:rsidRPr="00FB7E97" w:rsidRDefault="00BC059B" w:rsidP="00BC059B">
            <w:pPr>
              <w:spacing w:after="0" w:line="240" w:lineRule="auto"/>
              <w:rPr>
                <w:rFonts w:ascii="Times New Roman" w:eastAsia="Calibri" w:hAnsi="Times New Roman" w:cs="Times New Roman"/>
                <w:sz w:val="24"/>
                <w:szCs w:val="24"/>
              </w:rPr>
            </w:pPr>
            <w:r w:rsidRPr="00FB7E97">
              <w:rPr>
                <w:rFonts w:ascii="Times New Roman" w:eastAsia="Calibri" w:hAnsi="Times New Roman" w:cs="Times New Roman"/>
                <w:sz w:val="24"/>
                <w:szCs w:val="24"/>
              </w:rPr>
              <w:t>Л.Г. Сафарова</w:t>
            </w:r>
          </w:p>
        </w:tc>
      </w:tr>
      <w:tr w:rsidR="00BC059B" w:rsidRPr="00FB7E97" w:rsidTr="00AE44D5">
        <w:tc>
          <w:tcPr>
            <w:tcW w:w="959" w:type="dxa"/>
            <w:shd w:val="clear" w:color="auto" w:fill="auto"/>
          </w:tcPr>
          <w:p w:rsidR="00BC059B" w:rsidRPr="00FB7E97" w:rsidRDefault="00BC059B" w:rsidP="00BC059B">
            <w:pPr>
              <w:spacing w:after="0" w:line="240" w:lineRule="auto"/>
              <w:rPr>
                <w:rFonts w:ascii="Times New Roman" w:eastAsia="Calibri" w:hAnsi="Times New Roman" w:cs="Times New Roman"/>
                <w:sz w:val="24"/>
                <w:szCs w:val="24"/>
              </w:rPr>
            </w:pPr>
            <w:r w:rsidRPr="00FB7E97">
              <w:rPr>
                <w:rFonts w:ascii="Times New Roman" w:eastAsia="Calibri" w:hAnsi="Times New Roman" w:cs="Times New Roman"/>
                <w:sz w:val="24"/>
                <w:szCs w:val="24"/>
              </w:rPr>
              <w:t>14.02</w:t>
            </w:r>
          </w:p>
        </w:tc>
        <w:tc>
          <w:tcPr>
            <w:tcW w:w="5245" w:type="dxa"/>
            <w:shd w:val="clear" w:color="auto" w:fill="auto"/>
          </w:tcPr>
          <w:p w:rsidR="00BC059B" w:rsidRPr="00FB7E97" w:rsidRDefault="00BC059B" w:rsidP="00BC059B">
            <w:pPr>
              <w:spacing w:after="0" w:line="240" w:lineRule="auto"/>
              <w:rPr>
                <w:rFonts w:ascii="Times New Roman" w:eastAsia="Calibri" w:hAnsi="Times New Roman" w:cs="Times New Roman"/>
                <w:sz w:val="24"/>
                <w:szCs w:val="24"/>
              </w:rPr>
            </w:pPr>
            <w:r w:rsidRPr="00FB7E97">
              <w:rPr>
                <w:rFonts w:ascii="Times New Roman" w:eastAsia="Calibri" w:hAnsi="Times New Roman" w:cs="Times New Roman"/>
                <w:sz w:val="24"/>
                <w:szCs w:val="24"/>
              </w:rPr>
              <w:t>Встреча с воинами афганцами</w:t>
            </w:r>
          </w:p>
        </w:tc>
        <w:tc>
          <w:tcPr>
            <w:tcW w:w="3543" w:type="dxa"/>
            <w:shd w:val="clear" w:color="auto" w:fill="auto"/>
          </w:tcPr>
          <w:p w:rsidR="00BC059B" w:rsidRPr="00FB7E97" w:rsidRDefault="00BC059B" w:rsidP="00BC059B">
            <w:pPr>
              <w:spacing w:after="0" w:line="240" w:lineRule="auto"/>
              <w:rPr>
                <w:rFonts w:ascii="Times New Roman" w:eastAsia="Calibri" w:hAnsi="Times New Roman" w:cs="Times New Roman"/>
                <w:sz w:val="24"/>
                <w:szCs w:val="24"/>
              </w:rPr>
            </w:pPr>
            <w:r w:rsidRPr="00FB7E97">
              <w:rPr>
                <w:rFonts w:ascii="Times New Roman" w:eastAsia="Calibri" w:hAnsi="Times New Roman" w:cs="Times New Roman"/>
                <w:sz w:val="24"/>
                <w:szCs w:val="24"/>
              </w:rPr>
              <w:t>Л.Г. Сафарова, Зарипова Ф.Р</w:t>
            </w:r>
          </w:p>
        </w:tc>
      </w:tr>
      <w:tr w:rsidR="00BC059B" w:rsidRPr="00FB7E97" w:rsidTr="00AE44D5">
        <w:tc>
          <w:tcPr>
            <w:tcW w:w="959" w:type="dxa"/>
            <w:shd w:val="clear" w:color="auto" w:fill="auto"/>
          </w:tcPr>
          <w:p w:rsidR="00BC059B" w:rsidRPr="00FB7E97" w:rsidRDefault="00BC059B" w:rsidP="00BC059B">
            <w:pPr>
              <w:spacing w:after="0" w:line="240" w:lineRule="auto"/>
              <w:rPr>
                <w:rFonts w:ascii="Times New Roman" w:eastAsia="Calibri" w:hAnsi="Times New Roman" w:cs="Times New Roman"/>
                <w:sz w:val="24"/>
                <w:szCs w:val="24"/>
              </w:rPr>
            </w:pPr>
            <w:r w:rsidRPr="00FB7E97">
              <w:rPr>
                <w:rFonts w:ascii="Times New Roman" w:eastAsia="Calibri" w:hAnsi="Times New Roman" w:cs="Times New Roman"/>
                <w:sz w:val="24"/>
                <w:szCs w:val="24"/>
              </w:rPr>
              <w:t>14.02</w:t>
            </w:r>
          </w:p>
        </w:tc>
        <w:tc>
          <w:tcPr>
            <w:tcW w:w="5245" w:type="dxa"/>
            <w:shd w:val="clear" w:color="auto" w:fill="auto"/>
          </w:tcPr>
          <w:p w:rsidR="00BC059B" w:rsidRPr="00FB7E97" w:rsidRDefault="00BC059B" w:rsidP="00BC059B">
            <w:pPr>
              <w:spacing w:after="0" w:line="240" w:lineRule="auto"/>
              <w:rPr>
                <w:rFonts w:ascii="Times New Roman" w:eastAsia="Calibri" w:hAnsi="Times New Roman" w:cs="Times New Roman"/>
                <w:sz w:val="24"/>
                <w:szCs w:val="24"/>
              </w:rPr>
            </w:pPr>
            <w:r w:rsidRPr="00FB7E97">
              <w:rPr>
                <w:rFonts w:ascii="Times New Roman" w:eastAsia="Calibri" w:hAnsi="Times New Roman" w:cs="Times New Roman"/>
                <w:sz w:val="24"/>
                <w:szCs w:val="24"/>
              </w:rPr>
              <w:t>Конкурс военной инсценированной песни</w:t>
            </w:r>
          </w:p>
        </w:tc>
        <w:tc>
          <w:tcPr>
            <w:tcW w:w="3543" w:type="dxa"/>
            <w:shd w:val="clear" w:color="auto" w:fill="auto"/>
          </w:tcPr>
          <w:p w:rsidR="00BC059B" w:rsidRPr="00FB7E97" w:rsidRDefault="00BC059B" w:rsidP="00BC059B">
            <w:pPr>
              <w:spacing w:after="0" w:line="240" w:lineRule="auto"/>
              <w:rPr>
                <w:rFonts w:ascii="Times New Roman" w:eastAsia="Calibri" w:hAnsi="Times New Roman" w:cs="Times New Roman"/>
                <w:sz w:val="24"/>
                <w:szCs w:val="24"/>
              </w:rPr>
            </w:pPr>
            <w:r w:rsidRPr="00FB7E97">
              <w:rPr>
                <w:rFonts w:ascii="Times New Roman" w:eastAsia="Calibri" w:hAnsi="Times New Roman" w:cs="Times New Roman"/>
                <w:sz w:val="24"/>
                <w:szCs w:val="24"/>
              </w:rPr>
              <w:t>Л.Г. Сафарова</w:t>
            </w:r>
          </w:p>
        </w:tc>
      </w:tr>
      <w:tr w:rsidR="00BC059B" w:rsidRPr="00FB7E97" w:rsidTr="00AE44D5">
        <w:tc>
          <w:tcPr>
            <w:tcW w:w="959" w:type="dxa"/>
            <w:shd w:val="clear" w:color="auto" w:fill="auto"/>
          </w:tcPr>
          <w:p w:rsidR="00BC059B" w:rsidRPr="00FB7E97" w:rsidRDefault="00BC059B" w:rsidP="00BC059B">
            <w:pPr>
              <w:spacing w:after="0" w:line="240" w:lineRule="auto"/>
              <w:rPr>
                <w:rFonts w:ascii="Times New Roman" w:eastAsia="Calibri" w:hAnsi="Times New Roman" w:cs="Times New Roman"/>
                <w:sz w:val="24"/>
                <w:szCs w:val="24"/>
              </w:rPr>
            </w:pPr>
            <w:r w:rsidRPr="00FB7E97">
              <w:rPr>
                <w:rFonts w:ascii="Times New Roman" w:eastAsia="Calibri" w:hAnsi="Times New Roman" w:cs="Times New Roman"/>
                <w:sz w:val="24"/>
                <w:szCs w:val="24"/>
              </w:rPr>
              <w:t>28.02</w:t>
            </w:r>
          </w:p>
        </w:tc>
        <w:tc>
          <w:tcPr>
            <w:tcW w:w="5245" w:type="dxa"/>
            <w:shd w:val="clear" w:color="auto" w:fill="auto"/>
          </w:tcPr>
          <w:p w:rsidR="00BC059B" w:rsidRPr="00FB7E97" w:rsidRDefault="00BC059B" w:rsidP="00BC059B">
            <w:pPr>
              <w:spacing w:after="0" w:line="240" w:lineRule="auto"/>
              <w:rPr>
                <w:rFonts w:ascii="Times New Roman" w:eastAsia="Calibri" w:hAnsi="Times New Roman" w:cs="Times New Roman"/>
                <w:sz w:val="24"/>
                <w:szCs w:val="24"/>
              </w:rPr>
            </w:pPr>
            <w:r w:rsidRPr="00FB7E97">
              <w:rPr>
                <w:rFonts w:ascii="Times New Roman" w:eastAsia="Calibri" w:hAnsi="Times New Roman" w:cs="Times New Roman"/>
                <w:sz w:val="24"/>
                <w:szCs w:val="24"/>
              </w:rPr>
              <w:t>Волейбол среди учащихся 6-11 классов Сборная команда родителей и учеников)</w:t>
            </w:r>
          </w:p>
        </w:tc>
        <w:tc>
          <w:tcPr>
            <w:tcW w:w="3543" w:type="dxa"/>
            <w:shd w:val="clear" w:color="auto" w:fill="auto"/>
          </w:tcPr>
          <w:p w:rsidR="00BC059B" w:rsidRPr="00FB7E97" w:rsidRDefault="00BC059B" w:rsidP="00BC059B">
            <w:pPr>
              <w:spacing w:after="0" w:line="240" w:lineRule="auto"/>
              <w:rPr>
                <w:rFonts w:ascii="Times New Roman" w:eastAsia="Calibri" w:hAnsi="Times New Roman" w:cs="Times New Roman"/>
                <w:sz w:val="24"/>
                <w:szCs w:val="24"/>
              </w:rPr>
            </w:pPr>
            <w:r w:rsidRPr="00FB7E97">
              <w:rPr>
                <w:rFonts w:ascii="Times New Roman" w:eastAsia="Calibri" w:hAnsi="Times New Roman" w:cs="Times New Roman"/>
                <w:sz w:val="24"/>
                <w:szCs w:val="24"/>
              </w:rPr>
              <w:t>Г.Г. Габутдинова</w:t>
            </w:r>
          </w:p>
        </w:tc>
      </w:tr>
      <w:tr w:rsidR="00BC059B" w:rsidRPr="00FB7E97" w:rsidTr="00AE44D5">
        <w:tc>
          <w:tcPr>
            <w:tcW w:w="959" w:type="dxa"/>
            <w:shd w:val="clear" w:color="auto" w:fill="auto"/>
          </w:tcPr>
          <w:p w:rsidR="00BC059B" w:rsidRPr="00FB7E97" w:rsidRDefault="00BC059B" w:rsidP="00BC059B">
            <w:pPr>
              <w:spacing w:after="0" w:line="240" w:lineRule="auto"/>
              <w:rPr>
                <w:rFonts w:ascii="Times New Roman" w:eastAsia="Calibri" w:hAnsi="Times New Roman" w:cs="Times New Roman"/>
                <w:sz w:val="24"/>
                <w:szCs w:val="24"/>
              </w:rPr>
            </w:pPr>
            <w:r w:rsidRPr="00FB7E97">
              <w:rPr>
                <w:rFonts w:ascii="Times New Roman" w:eastAsia="Calibri" w:hAnsi="Times New Roman" w:cs="Times New Roman"/>
                <w:sz w:val="24"/>
                <w:szCs w:val="24"/>
              </w:rPr>
              <w:t>20.02</w:t>
            </w:r>
          </w:p>
        </w:tc>
        <w:tc>
          <w:tcPr>
            <w:tcW w:w="5245" w:type="dxa"/>
            <w:shd w:val="clear" w:color="auto" w:fill="auto"/>
          </w:tcPr>
          <w:p w:rsidR="00BC059B" w:rsidRPr="00FB7E97" w:rsidRDefault="00BC059B" w:rsidP="00BC059B">
            <w:pPr>
              <w:spacing w:after="0" w:line="240" w:lineRule="auto"/>
              <w:rPr>
                <w:rFonts w:ascii="Times New Roman" w:eastAsia="Calibri" w:hAnsi="Times New Roman" w:cs="Times New Roman"/>
                <w:sz w:val="24"/>
                <w:szCs w:val="24"/>
              </w:rPr>
            </w:pPr>
            <w:r w:rsidRPr="00FB7E97">
              <w:rPr>
                <w:rFonts w:ascii="Times New Roman" w:eastAsia="Calibri" w:hAnsi="Times New Roman" w:cs="Times New Roman"/>
                <w:sz w:val="24"/>
                <w:szCs w:val="24"/>
              </w:rPr>
              <w:t>«А ну-ка парни» 5-11 класс</w:t>
            </w:r>
          </w:p>
        </w:tc>
        <w:tc>
          <w:tcPr>
            <w:tcW w:w="3543" w:type="dxa"/>
            <w:shd w:val="clear" w:color="auto" w:fill="auto"/>
          </w:tcPr>
          <w:p w:rsidR="00BC059B" w:rsidRPr="00FB7E97" w:rsidRDefault="00BC059B" w:rsidP="00BC059B">
            <w:pPr>
              <w:spacing w:after="0" w:line="240" w:lineRule="auto"/>
              <w:rPr>
                <w:rFonts w:ascii="Times New Roman" w:eastAsia="Calibri" w:hAnsi="Times New Roman" w:cs="Times New Roman"/>
                <w:sz w:val="24"/>
                <w:szCs w:val="24"/>
              </w:rPr>
            </w:pPr>
            <w:r w:rsidRPr="00FB7E97">
              <w:rPr>
                <w:rFonts w:ascii="Times New Roman" w:eastAsia="Calibri" w:hAnsi="Times New Roman" w:cs="Times New Roman"/>
                <w:sz w:val="24"/>
                <w:szCs w:val="24"/>
              </w:rPr>
              <w:t>Г.Г. Габутдинова</w:t>
            </w:r>
          </w:p>
        </w:tc>
      </w:tr>
      <w:tr w:rsidR="00BC059B" w:rsidRPr="00FB7E97" w:rsidTr="00AE44D5">
        <w:tc>
          <w:tcPr>
            <w:tcW w:w="959" w:type="dxa"/>
            <w:shd w:val="clear" w:color="auto" w:fill="auto"/>
          </w:tcPr>
          <w:p w:rsidR="00BC059B" w:rsidRPr="00FB7E97" w:rsidRDefault="00BC059B" w:rsidP="00BC059B">
            <w:pPr>
              <w:spacing w:after="0" w:line="240" w:lineRule="auto"/>
              <w:rPr>
                <w:rFonts w:ascii="Times New Roman" w:eastAsia="Calibri" w:hAnsi="Times New Roman" w:cs="Times New Roman"/>
                <w:sz w:val="24"/>
                <w:szCs w:val="24"/>
              </w:rPr>
            </w:pPr>
            <w:r w:rsidRPr="00FB7E97">
              <w:rPr>
                <w:rFonts w:ascii="Times New Roman" w:eastAsia="Calibri" w:hAnsi="Times New Roman" w:cs="Times New Roman"/>
                <w:sz w:val="24"/>
                <w:szCs w:val="24"/>
              </w:rPr>
              <w:t>21.02</w:t>
            </w:r>
          </w:p>
        </w:tc>
        <w:tc>
          <w:tcPr>
            <w:tcW w:w="5245" w:type="dxa"/>
            <w:shd w:val="clear" w:color="auto" w:fill="auto"/>
          </w:tcPr>
          <w:p w:rsidR="00BC059B" w:rsidRPr="00FB7E97" w:rsidRDefault="00BC059B" w:rsidP="00BC059B">
            <w:pPr>
              <w:spacing w:after="0" w:line="240" w:lineRule="auto"/>
              <w:rPr>
                <w:rFonts w:ascii="Times New Roman" w:eastAsia="Calibri" w:hAnsi="Times New Roman" w:cs="Times New Roman"/>
                <w:sz w:val="24"/>
                <w:szCs w:val="24"/>
              </w:rPr>
            </w:pPr>
            <w:r w:rsidRPr="00FB7E97">
              <w:rPr>
                <w:rFonts w:ascii="Times New Roman" w:eastAsia="Calibri" w:hAnsi="Times New Roman" w:cs="Times New Roman"/>
                <w:sz w:val="24"/>
                <w:szCs w:val="24"/>
              </w:rPr>
              <w:t>Смотр строя и песни</w:t>
            </w:r>
          </w:p>
        </w:tc>
        <w:tc>
          <w:tcPr>
            <w:tcW w:w="3543" w:type="dxa"/>
            <w:shd w:val="clear" w:color="auto" w:fill="auto"/>
          </w:tcPr>
          <w:p w:rsidR="00BC059B" w:rsidRPr="00FB7E97" w:rsidRDefault="00BC059B" w:rsidP="00BC059B">
            <w:pPr>
              <w:spacing w:after="0" w:line="240" w:lineRule="auto"/>
              <w:rPr>
                <w:rFonts w:ascii="Times New Roman" w:eastAsia="Calibri" w:hAnsi="Times New Roman" w:cs="Times New Roman"/>
                <w:sz w:val="24"/>
                <w:szCs w:val="24"/>
              </w:rPr>
            </w:pPr>
            <w:r w:rsidRPr="00FB7E97">
              <w:rPr>
                <w:rFonts w:ascii="Times New Roman" w:eastAsia="Calibri" w:hAnsi="Times New Roman" w:cs="Times New Roman"/>
                <w:sz w:val="24"/>
                <w:szCs w:val="24"/>
              </w:rPr>
              <w:t>Г.Г. Габутдинова</w:t>
            </w:r>
          </w:p>
        </w:tc>
      </w:tr>
      <w:tr w:rsidR="00BC059B" w:rsidRPr="00FB7E97" w:rsidTr="00AE44D5">
        <w:tc>
          <w:tcPr>
            <w:tcW w:w="959" w:type="dxa"/>
            <w:shd w:val="clear" w:color="auto" w:fill="auto"/>
          </w:tcPr>
          <w:p w:rsidR="00BC059B" w:rsidRPr="00FB7E97" w:rsidRDefault="00BC059B" w:rsidP="00BC059B">
            <w:pPr>
              <w:spacing w:after="0" w:line="240" w:lineRule="auto"/>
              <w:rPr>
                <w:rFonts w:ascii="Times New Roman" w:eastAsia="Calibri" w:hAnsi="Times New Roman" w:cs="Times New Roman"/>
                <w:sz w:val="24"/>
                <w:szCs w:val="24"/>
              </w:rPr>
            </w:pPr>
            <w:r w:rsidRPr="00FB7E97">
              <w:rPr>
                <w:rFonts w:ascii="Times New Roman" w:eastAsia="Calibri" w:hAnsi="Times New Roman" w:cs="Times New Roman"/>
                <w:sz w:val="24"/>
                <w:szCs w:val="24"/>
              </w:rPr>
              <w:t>28.02</w:t>
            </w:r>
          </w:p>
        </w:tc>
        <w:tc>
          <w:tcPr>
            <w:tcW w:w="5245" w:type="dxa"/>
            <w:shd w:val="clear" w:color="auto" w:fill="auto"/>
          </w:tcPr>
          <w:p w:rsidR="00BC059B" w:rsidRPr="00FB7E97" w:rsidRDefault="00BC059B" w:rsidP="00BC059B">
            <w:pPr>
              <w:spacing w:after="0" w:line="240" w:lineRule="auto"/>
              <w:rPr>
                <w:rFonts w:ascii="Times New Roman" w:eastAsia="Calibri" w:hAnsi="Times New Roman" w:cs="Times New Roman"/>
                <w:sz w:val="24"/>
                <w:szCs w:val="24"/>
              </w:rPr>
            </w:pPr>
            <w:r w:rsidRPr="00FB7E97">
              <w:rPr>
                <w:rFonts w:ascii="Times New Roman" w:eastAsia="Calibri" w:hAnsi="Times New Roman" w:cs="Times New Roman"/>
                <w:sz w:val="24"/>
                <w:szCs w:val="24"/>
              </w:rPr>
              <w:t xml:space="preserve">Закрытие месячника </w:t>
            </w:r>
          </w:p>
        </w:tc>
        <w:tc>
          <w:tcPr>
            <w:tcW w:w="3543" w:type="dxa"/>
            <w:shd w:val="clear" w:color="auto" w:fill="auto"/>
          </w:tcPr>
          <w:p w:rsidR="00BC059B" w:rsidRPr="00FB7E97" w:rsidRDefault="00BC059B" w:rsidP="00BC059B">
            <w:pPr>
              <w:spacing w:after="0" w:line="240" w:lineRule="auto"/>
              <w:rPr>
                <w:rFonts w:ascii="Times New Roman" w:eastAsia="Calibri" w:hAnsi="Times New Roman" w:cs="Times New Roman"/>
                <w:sz w:val="24"/>
                <w:szCs w:val="24"/>
              </w:rPr>
            </w:pPr>
            <w:r w:rsidRPr="00FB7E97">
              <w:rPr>
                <w:rFonts w:ascii="Times New Roman" w:eastAsia="Calibri" w:hAnsi="Times New Roman" w:cs="Times New Roman"/>
                <w:sz w:val="24"/>
                <w:szCs w:val="24"/>
              </w:rPr>
              <w:t>Г.Г. Габутдинова</w:t>
            </w:r>
          </w:p>
        </w:tc>
      </w:tr>
    </w:tbl>
    <w:p w:rsidR="00BC059B" w:rsidRPr="00FB7E97" w:rsidRDefault="00BC059B" w:rsidP="00BC059B">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EE09AD" w:rsidRPr="00FB7E97" w:rsidRDefault="00533E88" w:rsidP="00533E88">
      <w:pPr>
        <w:spacing w:after="43" w:line="237" w:lineRule="auto"/>
        <w:ind w:right="-15"/>
        <w:rPr>
          <w:rFonts w:ascii="Times New Roman" w:hAnsi="Times New Roman" w:cs="Times New Roman"/>
          <w:b/>
          <w:sz w:val="24"/>
          <w:szCs w:val="24"/>
        </w:rPr>
      </w:pPr>
      <w:r w:rsidRPr="00FB7E97">
        <w:rPr>
          <w:rFonts w:ascii="Times New Roman" w:hAnsi="Times New Roman" w:cs="Times New Roman"/>
          <w:sz w:val="24"/>
          <w:szCs w:val="24"/>
        </w:rPr>
        <w:t xml:space="preserve">                                       </w:t>
      </w:r>
      <w:r w:rsidR="008D0F74" w:rsidRPr="00FB7E97">
        <w:rPr>
          <w:rFonts w:ascii="Times New Roman" w:hAnsi="Times New Roman" w:cs="Times New Roman"/>
          <w:sz w:val="24"/>
          <w:szCs w:val="24"/>
        </w:rPr>
        <w:t xml:space="preserve">                              </w:t>
      </w:r>
      <w:r w:rsidR="007A1361" w:rsidRPr="00FB7E97">
        <w:rPr>
          <w:rFonts w:ascii="Times New Roman" w:hAnsi="Times New Roman" w:cs="Times New Roman"/>
          <w:sz w:val="24"/>
          <w:szCs w:val="24"/>
        </w:rPr>
        <w:t>12</w:t>
      </w:r>
      <w:r w:rsidRPr="00FB7E97">
        <w:rPr>
          <w:rFonts w:ascii="Times New Roman" w:hAnsi="Times New Roman" w:cs="Times New Roman"/>
          <w:sz w:val="24"/>
          <w:szCs w:val="24"/>
        </w:rPr>
        <w:t xml:space="preserve">. </w:t>
      </w:r>
      <w:proofErr w:type="gramStart"/>
      <w:r w:rsidR="00EE09AD" w:rsidRPr="00FB7E97">
        <w:rPr>
          <w:rFonts w:ascii="Times New Roman" w:hAnsi="Times New Roman" w:cs="Times New Roman"/>
          <w:b/>
          <w:sz w:val="24"/>
          <w:szCs w:val="24"/>
        </w:rPr>
        <w:t>Работа  ШМО</w:t>
      </w:r>
      <w:proofErr w:type="gramEnd"/>
    </w:p>
    <w:p w:rsidR="00EE09AD" w:rsidRPr="00FB7E97" w:rsidRDefault="00EE09AD" w:rsidP="008870DF">
      <w:pPr>
        <w:spacing w:after="0" w:line="240" w:lineRule="auto"/>
        <w:ind w:firstLine="708"/>
        <w:jc w:val="both"/>
        <w:rPr>
          <w:rFonts w:ascii="Times New Roman" w:hAnsi="Times New Roman" w:cs="Times New Roman"/>
          <w:sz w:val="24"/>
          <w:szCs w:val="24"/>
        </w:rPr>
      </w:pPr>
      <w:r w:rsidRPr="00FB7E97">
        <w:rPr>
          <w:rFonts w:ascii="Times New Roman" w:hAnsi="Times New Roman" w:cs="Times New Roman"/>
          <w:sz w:val="24"/>
          <w:szCs w:val="24"/>
        </w:rPr>
        <w:t xml:space="preserve">В школе создан методический совет, план работы которого подчинен задачам методической работы и находится в соответствии с методической темой школы. В него </w:t>
      </w:r>
      <w:proofErr w:type="gramStart"/>
      <w:r w:rsidRPr="00FB7E97">
        <w:rPr>
          <w:rFonts w:ascii="Times New Roman" w:hAnsi="Times New Roman" w:cs="Times New Roman"/>
          <w:sz w:val="24"/>
          <w:szCs w:val="24"/>
        </w:rPr>
        <w:t>вошли  заместитель</w:t>
      </w:r>
      <w:proofErr w:type="gramEnd"/>
      <w:r w:rsidRPr="00FB7E97">
        <w:rPr>
          <w:rFonts w:ascii="Times New Roman" w:hAnsi="Times New Roman" w:cs="Times New Roman"/>
          <w:sz w:val="24"/>
          <w:szCs w:val="24"/>
        </w:rPr>
        <w:t xml:space="preserve"> директора по учебно-воспитательной работе руководители школьных методических объединений </w:t>
      </w:r>
    </w:p>
    <w:p w:rsidR="00EE09AD" w:rsidRPr="00FB7E97" w:rsidRDefault="00EE09AD" w:rsidP="008870DF">
      <w:pPr>
        <w:spacing w:after="0" w:line="240" w:lineRule="auto"/>
        <w:ind w:firstLine="708"/>
        <w:jc w:val="both"/>
        <w:rPr>
          <w:rFonts w:ascii="Times New Roman" w:hAnsi="Times New Roman" w:cs="Times New Roman"/>
          <w:sz w:val="24"/>
          <w:szCs w:val="24"/>
        </w:rPr>
      </w:pPr>
      <w:r w:rsidRPr="00FB7E97">
        <w:rPr>
          <w:rFonts w:ascii="Times New Roman" w:hAnsi="Times New Roman" w:cs="Times New Roman"/>
          <w:sz w:val="24"/>
          <w:szCs w:val="24"/>
        </w:rPr>
        <w:t xml:space="preserve">В школе функционирует 3 методических </w:t>
      </w:r>
      <w:proofErr w:type="gramStart"/>
      <w:r w:rsidRPr="00FB7E97">
        <w:rPr>
          <w:rFonts w:ascii="Times New Roman" w:hAnsi="Times New Roman" w:cs="Times New Roman"/>
          <w:sz w:val="24"/>
          <w:szCs w:val="24"/>
        </w:rPr>
        <w:t>объединения :</w:t>
      </w:r>
      <w:proofErr w:type="gramEnd"/>
      <w:r w:rsidRPr="00FB7E97">
        <w:rPr>
          <w:rFonts w:ascii="Times New Roman" w:hAnsi="Times New Roman" w:cs="Times New Roman"/>
          <w:sz w:val="24"/>
          <w:szCs w:val="24"/>
        </w:rPr>
        <w:t xml:space="preserve"> гуманитарного цикла </w:t>
      </w:r>
    </w:p>
    <w:p w:rsidR="00EE09AD" w:rsidRPr="00FB7E97" w:rsidRDefault="00EE09AD" w:rsidP="008870DF">
      <w:pPr>
        <w:spacing w:after="0" w:line="240" w:lineRule="auto"/>
        <w:jc w:val="both"/>
        <w:rPr>
          <w:rFonts w:ascii="Times New Roman" w:hAnsi="Times New Roman" w:cs="Times New Roman"/>
          <w:sz w:val="24"/>
          <w:szCs w:val="24"/>
        </w:rPr>
      </w:pPr>
      <w:proofErr w:type="gramStart"/>
      <w:r w:rsidRPr="00FB7E97">
        <w:rPr>
          <w:rFonts w:ascii="Times New Roman" w:hAnsi="Times New Roman" w:cs="Times New Roman"/>
          <w:sz w:val="24"/>
          <w:szCs w:val="24"/>
        </w:rPr>
        <w:t>( Газымова</w:t>
      </w:r>
      <w:proofErr w:type="gramEnd"/>
      <w:r w:rsidRPr="00FB7E97">
        <w:rPr>
          <w:rFonts w:ascii="Times New Roman" w:hAnsi="Times New Roman" w:cs="Times New Roman"/>
          <w:sz w:val="24"/>
          <w:szCs w:val="24"/>
        </w:rPr>
        <w:t xml:space="preserve"> Р.М.)естественно – математического цикла (Вагизова Ф.Г..),начальных классов (</w:t>
      </w:r>
      <w:r w:rsidR="00662F52" w:rsidRPr="00FB7E97">
        <w:rPr>
          <w:rFonts w:ascii="Times New Roman" w:hAnsi="Times New Roman" w:cs="Times New Roman"/>
          <w:sz w:val="24"/>
          <w:szCs w:val="24"/>
        </w:rPr>
        <w:t>Сулейманова Г.И)</w:t>
      </w:r>
    </w:p>
    <w:p w:rsidR="00EE09AD" w:rsidRPr="00FB7E97" w:rsidRDefault="00EE09AD" w:rsidP="008870DF">
      <w:pPr>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План работы МС подчинен общим методическим задачам школы     в соответствии с методической </w:t>
      </w:r>
      <w:proofErr w:type="gramStart"/>
      <w:r w:rsidRPr="00FB7E97">
        <w:rPr>
          <w:rFonts w:ascii="Times New Roman" w:hAnsi="Times New Roman" w:cs="Times New Roman"/>
          <w:sz w:val="24"/>
          <w:szCs w:val="24"/>
        </w:rPr>
        <w:t>темой .</w:t>
      </w:r>
      <w:proofErr w:type="gramEnd"/>
    </w:p>
    <w:p w:rsidR="00EE09AD" w:rsidRPr="00FB7E97" w:rsidRDefault="00EE09AD" w:rsidP="008870DF">
      <w:pPr>
        <w:spacing w:after="0" w:line="240" w:lineRule="auto"/>
        <w:ind w:firstLine="709"/>
        <w:jc w:val="both"/>
        <w:rPr>
          <w:rFonts w:ascii="Times New Roman" w:hAnsi="Times New Roman" w:cs="Times New Roman"/>
          <w:sz w:val="24"/>
          <w:szCs w:val="24"/>
        </w:rPr>
      </w:pPr>
      <w:r w:rsidRPr="00FB7E97">
        <w:rPr>
          <w:rFonts w:ascii="Times New Roman" w:hAnsi="Times New Roman" w:cs="Times New Roman"/>
          <w:sz w:val="24"/>
          <w:szCs w:val="24"/>
        </w:rPr>
        <w:t xml:space="preserve">   В течение года методическим советом было проведено 5 заседаний, на которых рассматривались следующие вопросы:</w:t>
      </w:r>
    </w:p>
    <w:p w:rsidR="00EE09AD" w:rsidRPr="00FB7E97" w:rsidRDefault="00EE09AD" w:rsidP="008870DF">
      <w:pPr>
        <w:spacing w:after="0" w:line="240" w:lineRule="auto"/>
        <w:ind w:firstLine="709"/>
        <w:jc w:val="both"/>
        <w:rPr>
          <w:rFonts w:ascii="Times New Roman" w:hAnsi="Times New Roman" w:cs="Times New Roman"/>
          <w:sz w:val="24"/>
          <w:szCs w:val="24"/>
        </w:rPr>
      </w:pPr>
      <w:r w:rsidRPr="00FB7E97">
        <w:rPr>
          <w:rFonts w:ascii="Times New Roman" w:hAnsi="Times New Roman" w:cs="Times New Roman"/>
          <w:sz w:val="24"/>
          <w:szCs w:val="24"/>
        </w:rPr>
        <w:t>- организация научно- исследовательской деятельности учащихся, подведение итогов этой деятельности;</w:t>
      </w:r>
    </w:p>
    <w:p w:rsidR="00EE09AD" w:rsidRPr="00FB7E97" w:rsidRDefault="00EE09AD" w:rsidP="0052768B">
      <w:pPr>
        <w:numPr>
          <w:ilvl w:val="0"/>
          <w:numId w:val="5"/>
        </w:numPr>
        <w:tabs>
          <w:tab w:val="left" w:pos="993"/>
        </w:tabs>
        <w:spacing w:after="0" w:line="240" w:lineRule="auto"/>
        <w:ind w:firstLine="709"/>
        <w:contextualSpacing/>
        <w:jc w:val="both"/>
        <w:rPr>
          <w:rFonts w:ascii="Times New Roman" w:hAnsi="Times New Roman" w:cs="Times New Roman"/>
          <w:sz w:val="24"/>
          <w:szCs w:val="24"/>
        </w:rPr>
      </w:pPr>
      <w:proofErr w:type="gramStart"/>
      <w:r w:rsidRPr="00FB7E97">
        <w:rPr>
          <w:rFonts w:ascii="Times New Roman" w:hAnsi="Times New Roman" w:cs="Times New Roman"/>
          <w:sz w:val="24"/>
          <w:szCs w:val="24"/>
        </w:rPr>
        <w:t>проведение  текущей</w:t>
      </w:r>
      <w:proofErr w:type="gramEnd"/>
      <w:r w:rsidRPr="00FB7E97">
        <w:rPr>
          <w:rFonts w:ascii="Times New Roman" w:hAnsi="Times New Roman" w:cs="Times New Roman"/>
          <w:sz w:val="24"/>
          <w:szCs w:val="24"/>
        </w:rPr>
        <w:t xml:space="preserve"> и промежуточной аттестации учащихся;</w:t>
      </w:r>
    </w:p>
    <w:p w:rsidR="00EE09AD" w:rsidRPr="00FB7E97" w:rsidRDefault="00EE09AD" w:rsidP="0052768B">
      <w:pPr>
        <w:numPr>
          <w:ilvl w:val="0"/>
          <w:numId w:val="5"/>
        </w:numPr>
        <w:tabs>
          <w:tab w:val="left" w:pos="993"/>
        </w:tabs>
        <w:spacing w:after="0" w:line="240" w:lineRule="auto"/>
        <w:ind w:firstLine="709"/>
        <w:contextualSpacing/>
        <w:jc w:val="both"/>
        <w:rPr>
          <w:rFonts w:ascii="Times New Roman" w:hAnsi="Times New Roman" w:cs="Times New Roman"/>
          <w:sz w:val="24"/>
          <w:szCs w:val="24"/>
        </w:rPr>
      </w:pPr>
      <w:r w:rsidRPr="00FB7E97">
        <w:rPr>
          <w:rFonts w:ascii="Times New Roman" w:hAnsi="Times New Roman" w:cs="Times New Roman"/>
          <w:sz w:val="24"/>
          <w:szCs w:val="24"/>
        </w:rPr>
        <w:t>корректировка календарно- тематических планов, проверка выполнения государственных программ;</w:t>
      </w:r>
    </w:p>
    <w:p w:rsidR="00EE09AD" w:rsidRPr="00FB7E97" w:rsidRDefault="00EE09AD" w:rsidP="0052768B">
      <w:pPr>
        <w:numPr>
          <w:ilvl w:val="0"/>
          <w:numId w:val="5"/>
        </w:numPr>
        <w:tabs>
          <w:tab w:val="left" w:pos="993"/>
        </w:tabs>
        <w:spacing w:after="0" w:line="240" w:lineRule="auto"/>
        <w:ind w:firstLine="709"/>
        <w:contextualSpacing/>
        <w:jc w:val="both"/>
        <w:rPr>
          <w:rFonts w:ascii="Times New Roman" w:hAnsi="Times New Roman" w:cs="Times New Roman"/>
          <w:sz w:val="24"/>
          <w:szCs w:val="24"/>
        </w:rPr>
      </w:pPr>
      <w:r w:rsidRPr="00FB7E97">
        <w:rPr>
          <w:rFonts w:ascii="Times New Roman" w:hAnsi="Times New Roman" w:cs="Times New Roman"/>
          <w:sz w:val="24"/>
          <w:szCs w:val="24"/>
        </w:rPr>
        <w:t>подготовка и проведение районных олимпиад;</w:t>
      </w:r>
    </w:p>
    <w:p w:rsidR="00EE09AD" w:rsidRPr="00FB7E97" w:rsidRDefault="00EE09AD" w:rsidP="0052768B">
      <w:pPr>
        <w:numPr>
          <w:ilvl w:val="0"/>
          <w:numId w:val="5"/>
        </w:numPr>
        <w:tabs>
          <w:tab w:val="left" w:pos="993"/>
        </w:tabs>
        <w:spacing w:after="0" w:line="240" w:lineRule="auto"/>
        <w:ind w:firstLine="709"/>
        <w:contextualSpacing/>
        <w:jc w:val="both"/>
        <w:rPr>
          <w:rFonts w:ascii="Times New Roman" w:hAnsi="Times New Roman" w:cs="Times New Roman"/>
          <w:sz w:val="24"/>
          <w:szCs w:val="24"/>
        </w:rPr>
      </w:pPr>
      <w:r w:rsidRPr="00FB7E97">
        <w:rPr>
          <w:rFonts w:ascii="Times New Roman" w:hAnsi="Times New Roman" w:cs="Times New Roman"/>
          <w:sz w:val="24"/>
          <w:szCs w:val="24"/>
        </w:rPr>
        <w:t>аттестация педагогов;</w:t>
      </w:r>
    </w:p>
    <w:p w:rsidR="00EE09AD" w:rsidRPr="00FB7E97" w:rsidRDefault="00EE09AD" w:rsidP="0052768B">
      <w:pPr>
        <w:numPr>
          <w:ilvl w:val="0"/>
          <w:numId w:val="5"/>
        </w:numPr>
        <w:tabs>
          <w:tab w:val="left" w:pos="993"/>
        </w:tabs>
        <w:spacing w:after="0" w:line="240" w:lineRule="auto"/>
        <w:ind w:firstLine="709"/>
        <w:contextualSpacing/>
        <w:jc w:val="both"/>
        <w:rPr>
          <w:rFonts w:ascii="Times New Roman" w:hAnsi="Times New Roman" w:cs="Times New Roman"/>
          <w:sz w:val="24"/>
          <w:szCs w:val="24"/>
        </w:rPr>
      </w:pPr>
      <w:r w:rsidRPr="00FB7E97">
        <w:rPr>
          <w:rFonts w:ascii="Times New Roman" w:hAnsi="Times New Roman" w:cs="Times New Roman"/>
          <w:sz w:val="24"/>
          <w:szCs w:val="24"/>
        </w:rPr>
        <w:lastRenderedPageBreak/>
        <w:t>работа с одаренными детьми;</w:t>
      </w:r>
    </w:p>
    <w:p w:rsidR="00EE09AD" w:rsidRPr="00FB7E97" w:rsidRDefault="00EE09AD" w:rsidP="0052768B">
      <w:pPr>
        <w:numPr>
          <w:ilvl w:val="0"/>
          <w:numId w:val="5"/>
        </w:numPr>
        <w:tabs>
          <w:tab w:val="left" w:pos="993"/>
        </w:tabs>
        <w:spacing w:after="0" w:line="240" w:lineRule="auto"/>
        <w:ind w:firstLine="709"/>
        <w:contextualSpacing/>
        <w:jc w:val="both"/>
        <w:rPr>
          <w:rFonts w:ascii="Times New Roman" w:hAnsi="Times New Roman" w:cs="Times New Roman"/>
          <w:sz w:val="24"/>
          <w:szCs w:val="24"/>
        </w:rPr>
      </w:pPr>
      <w:r w:rsidRPr="00FB7E97">
        <w:rPr>
          <w:rFonts w:ascii="Times New Roman" w:hAnsi="Times New Roman" w:cs="Times New Roman"/>
          <w:sz w:val="24"/>
          <w:szCs w:val="24"/>
        </w:rPr>
        <w:t>участие педагогов школы в профессиональных конкурсах;</w:t>
      </w:r>
    </w:p>
    <w:p w:rsidR="00EE09AD" w:rsidRPr="00FB7E97" w:rsidRDefault="00EE09AD" w:rsidP="0052768B">
      <w:pPr>
        <w:numPr>
          <w:ilvl w:val="0"/>
          <w:numId w:val="5"/>
        </w:numPr>
        <w:tabs>
          <w:tab w:val="left" w:pos="993"/>
        </w:tabs>
        <w:spacing w:after="0" w:line="240" w:lineRule="auto"/>
        <w:ind w:firstLine="709"/>
        <w:contextualSpacing/>
        <w:jc w:val="both"/>
        <w:rPr>
          <w:rFonts w:ascii="Times New Roman" w:hAnsi="Times New Roman" w:cs="Times New Roman"/>
          <w:sz w:val="24"/>
          <w:szCs w:val="24"/>
        </w:rPr>
      </w:pPr>
      <w:r w:rsidRPr="00FB7E97">
        <w:rPr>
          <w:rFonts w:ascii="Times New Roman" w:hAnsi="Times New Roman" w:cs="Times New Roman"/>
          <w:sz w:val="24"/>
          <w:szCs w:val="24"/>
        </w:rPr>
        <w:t xml:space="preserve">тематические </w:t>
      </w:r>
      <w:proofErr w:type="gramStart"/>
      <w:r w:rsidRPr="00FB7E97">
        <w:rPr>
          <w:rFonts w:ascii="Times New Roman" w:hAnsi="Times New Roman" w:cs="Times New Roman"/>
          <w:sz w:val="24"/>
          <w:szCs w:val="24"/>
        </w:rPr>
        <w:t>педсоветы ;</w:t>
      </w:r>
      <w:proofErr w:type="gramEnd"/>
    </w:p>
    <w:p w:rsidR="00EE09AD" w:rsidRPr="00FB7E97" w:rsidRDefault="00EE09AD" w:rsidP="0052768B">
      <w:pPr>
        <w:numPr>
          <w:ilvl w:val="0"/>
          <w:numId w:val="5"/>
        </w:numPr>
        <w:tabs>
          <w:tab w:val="left" w:pos="993"/>
        </w:tabs>
        <w:spacing w:after="0" w:line="240" w:lineRule="auto"/>
        <w:ind w:firstLine="709"/>
        <w:contextualSpacing/>
        <w:jc w:val="both"/>
        <w:rPr>
          <w:rFonts w:ascii="Times New Roman" w:hAnsi="Times New Roman" w:cs="Times New Roman"/>
          <w:sz w:val="24"/>
          <w:szCs w:val="24"/>
        </w:rPr>
      </w:pPr>
      <w:r w:rsidRPr="00FB7E97">
        <w:rPr>
          <w:rFonts w:ascii="Times New Roman" w:hAnsi="Times New Roman" w:cs="Times New Roman"/>
          <w:sz w:val="24"/>
          <w:szCs w:val="24"/>
        </w:rPr>
        <w:t>подготовка и проведение ГИА;</w:t>
      </w:r>
    </w:p>
    <w:p w:rsidR="00EE09AD" w:rsidRPr="00FB7E97" w:rsidRDefault="00EE09AD" w:rsidP="008870DF">
      <w:pPr>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Тематика заседаний МС отражала основные проблемные вопросы. В организации методической работы осуществлялся мониторинг качества преподавания и уровня усвоения обучающимися программного материала, повышения квалификации. Изучение нормативно - правовой базы по основным вопросам учебной деятельности – неотъемлемая часть методической работы.</w:t>
      </w:r>
    </w:p>
    <w:p w:rsidR="00EE09AD" w:rsidRPr="00FB7E97" w:rsidRDefault="00EE09AD" w:rsidP="008870DF">
      <w:pPr>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Сегодня МС выполняет не </w:t>
      </w:r>
      <w:proofErr w:type="gramStart"/>
      <w:r w:rsidRPr="00FB7E97">
        <w:rPr>
          <w:rFonts w:ascii="Times New Roman" w:hAnsi="Times New Roman" w:cs="Times New Roman"/>
          <w:sz w:val="24"/>
          <w:szCs w:val="24"/>
        </w:rPr>
        <w:t>только  организационные</w:t>
      </w:r>
      <w:proofErr w:type="gramEnd"/>
      <w:r w:rsidRPr="00FB7E97">
        <w:rPr>
          <w:rFonts w:ascii="Times New Roman" w:hAnsi="Times New Roman" w:cs="Times New Roman"/>
          <w:sz w:val="24"/>
          <w:szCs w:val="24"/>
        </w:rPr>
        <w:t xml:space="preserve">, но и учебно-методические функции: это и выбор учебных программ, обсуждение теоретических и практических вопросов, контроль за уровнем знаний учащихся. В минувшем учебном году педагоги школы работали над повышением своего педагогического мастерства, посещая районные методические объединения, выступая на педсоветах, занимаясь самообразованием. </w:t>
      </w:r>
    </w:p>
    <w:p w:rsidR="00EE09AD" w:rsidRPr="00FB7E97" w:rsidRDefault="00EE09AD" w:rsidP="008870DF">
      <w:pPr>
        <w:spacing w:after="0" w:line="240" w:lineRule="auto"/>
        <w:ind w:firstLine="720"/>
        <w:jc w:val="both"/>
        <w:rPr>
          <w:rFonts w:ascii="Times New Roman" w:hAnsi="Times New Roman" w:cs="Times New Roman"/>
          <w:sz w:val="24"/>
          <w:szCs w:val="24"/>
        </w:rPr>
      </w:pPr>
      <w:r w:rsidRPr="00FB7E97">
        <w:rPr>
          <w:rFonts w:ascii="Times New Roman" w:hAnsi="Times New Roman" w:cs="Times New Roman"/>
          <w:sz w:val="24"/>
          <w:szCs w:val="24"/>
        </w:rPr>
        <w:t>В течение года методический совет осуществлял координацию деятельности методических объединений и определял стратегические задачи развития школы.</w:t>
      </w:r>
    </w:p>
    <w:p w:rsidR="00EE09AD" w:rsidRPr="00FB7E97" w:rsidRDefault="00EE09AD" w:rsidP="008870DF">
      <w:pPr>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Вывод: вся деятельность методического совета способствовала росту педагогического мастерства учителя, повышению качества учебно-</w:t>
      </w:r>
      <w:proofErr w:type="gramStart"/>
      <w:r w:rsidRPr="00FB7E97">
        <w:rPr>
          <w:rFonts w:ascii="Times New Roman" w:hAnsi="Times New Roman" w:cs="Times New Roman"/>
          <w:sz w:val="24"/>
          <w:szCs w:val="24"/>
        </w:rPr>
        <w:t>воспитательного  процесса</w:t>
      </w:r>
      <w:proofErr w:type="gramEnd"/>
      <w:r w:rsidRPr="00FB7E97">
        <w:rPr>
          <w:rFonts w:ascii="Times New Roman" w:hAnsi="Times New Roman" w:cs="Times New Roman"/>
          <w:sz w:val="24"/>
          <w:szCs w:val="24"/>
        </w:rPr>
        <w:t xml:space="preserve"> и внедрению новых стандартов.</w:t>
      </w:r>
    </w:p>
    <w:p w:rsidR="00BA18D5" w:rsidRPr="00FB7E97" w:rsidRDefault="00BA18D5" w:rsidP="008870DF">
      <w:pPr>
        <w:tabs>
          <w:tab w:val="left" w:pos="360"/>
        </w:tabs>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Различные </w:t>
      </w:r>
      <w:proofErr w:type="gramStart"/>
      <w:r w:rsidRPr="00FB7E97">
        <w:rPr>
          <w:rFonts w:ascii="Times New Roman" w:hAnsi="Times New Roman" w:cs="Times New Roman"/>
          <w:sz w:val="24"/>
          <w:szCs w:val="24"/>
        </w:rPr>
        <w:t>формы  методической</w:t>
      </w:r>
      <w:proofErr w:type="gramEnd"/>
      <w:r w:rsidRPr="00FB7E97">
        <w:rPr>
          <w:rFonts w:ascii="Times New Roman" w:hAnsi="Times New Roman" w:cs="Times New Roman"/>
          <w:sz w:val="24"/>
          <w:szCs w:val="24"/>
        </w:rPr>
        <w:t xml:space="preserve"> работы по повышению профессионального мастерства сотрудников школы:</w:t>
      </w:r>
    </w:p>
    <w:p w:rsidR="00BA18D5" w:rsidRPr="00FB7E97" w:rsidRDefault="00BA18D5" w:rsidP="008870DF">
      <w:pPr>
        <w:spacing w:after="0" w:line="240" w:lineRule="auto"/>
        <w:ind w:firstLine="540"/>
        <w:jc w:val="both"/>
        <w:rPr>
          <w:rFonts w:ascii="Times New Roman" w:hAnsi="Times New Roman" w:cs="Times New Roman"/>
          <w:sz w:val="24"/>
          <w:szCs w:val="24"/>
        </w:rPr>
      </w:pPr>
      <w:r w:rsidRPr="00FB7E97">
        <w:rPr>
          <w:rFonts w:ascii="Times New Roman" w:hAnsi="Times New Roman" w:cs="Times New Roman"/>
          <w:sz w:val="24"/>
          <w:szCs w:val="24"/>
        </w:rPr>
        <w:t>Педагог получает возможность на практике в ходе каждодневной работы закреплять и обогащать свои теоретические знания в области новейших достижений педагогической науки и практики, освоения и внедрения новейших педагогических и информационных технологий, изучения актуального педагогического опыта учителей-новаторов, новых программ, деятельности своих коллег.</w:t>
      </w:r>
    </w:p>
    <w:p w:rsidR="00BA18D5" w:rsidRPr="00FB7E97" w:rsidRDefault="00BA18D5" w:rsidP="008870DF">
      <w:pPr>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 МО активно работали над решением темы школы через:</w:t>
      </w:r>
    </w:p>
    <w:p w:rsidR="00BA18D5" w:rsidRPr="00FB7E97" w:rsidRDefault="00BA18D5" w:rsidP="008870DF">
      <w:pPr>
        <w:spacing w:after="0" w:line="240" w:lineRule="auto"/>
        <w:ind w:firstLine="540"/>
        <w:jc w:val="both"/>
        <w:rPr>
          <w:rFonts w:ascii="Times New Roman" w:hAnsi="Times New Roman" w:cs="Times New Roman"/>
          <w:sz w:val="24"/>
          <w:szCs w:val="24"/>
        </w:rPr>
      </w:pPr>
      <w:r w:rsidRPr="00FB7E97">
        <w:rPr>
          <w:rFonts w:ascii="Times New Roman" w:hAnsi="Times New Roman" w:cs="Times New Roman"/>
          <w:sz w:val="24"/>
          <w:szCs w:val="24"/>
        </w:rPr>
        <w:t xml:space="preserve">- заседания МО, на которых рассматривали новинки педагогической </w:t>
      </w:r>
      <w:proofErr w:type="gramStart"/>
      <w:r w:rsidRPr="00FB7E97">
        <w:rPr>
          <w:rFonts w:ascii="Times New Roman" w:hAnsi="Times New Roman" w:cs="Times New Roman"/>
          <w:sz w:val="24"/>
          <w:szCs w:val="24"/>
        </w:rPr>
        <w:t>литературы,  педагоги</w:t>
      </w:r>
      <w:proofErr w:type="gramEnd"/>
      <w:r w:rsidRPr="00FB7E97">
        <w:rPr>
          <w:rFonts w:ascii="Times New Roman" w:hAnsi="Times New Roman" w:cs="Times New Roman"/>
          <w:sz w:val="24"/>
          <w:szCs w:val="24"/>
        </w:rPr>
        <w:t xml:space="preserve"> школы выступали с докладами, </w:t>
      </w:r>
    </w:p>
    <w:p w:rsidR="00BA18D5" w:rsidRPr="00FB7E97" w:rsidRDefault="00BA18D5" w:rsidP="008870DF">
      <w:pPr>
        <w:spacing w:after="0" w:line="240" w:lineRule="auto"/>
        <w:ind w:firstLine="540"/>
        <w:jc w:val="both"/>
        <w:rPr>
          <w:rFonts w:ascii="Times New Roman" w:hAnsi="Times New Roman" w:cs="Times New Roman"/>
          <w:sz w:val="24"/>
          <w:szCs w:val="24"/>
        </w:rPr>
      </w:pPr>
      <w:r w:rsidRPr="00FB7E97">
        <w:rPr>
          <w:rFonts w:ascii="Times New Roman" w:hAnsi="Times New Roman" w:cs="Times New Roman"/>
          <w:sz w:val="24"/>
          <w:szCs w:val="24"/>
        </w:rPr>
        <w:t>- взаимопосещение уроков;</w:t>
      </w:r>
    </w:p>
    <w:p w:rsidR="00BA18D5" w:rsidRPr="00FB7E97" w:rsidRDefault="00BA18D5" w:rsidP="008870DF">
      <w:pPr>
        <w:spacing w:after="0" w:line="240" w:lineRule="auto"/>
        <w:ind w:firstLine="540"/>
        <w:jc w:val="both"/>
        <w:rPr>
          <w:rFonts w:ascii="Times New Roman" w:hAnsi="Times New Roman" w:cs="Times New Roman"/>
          <w:sz w:val="24"/>
          <w:szCs w:val="24"/>
        </w:rPr>
      </w:pPr>
      <w:r w:rsidRPr="00FB7E97">
        <w:rPr>
          <w:rFonts w:ascii="Times New Roman" w:hAnsi="Times New Roman" w:cs="Times New Roman"/>
          <w:sz w:val="24"/>
          <w:szCs w:val="24"/>
        </w:rPr>
        <w:t>- открытые мероприятия и уроки;</w:t>
      </w:r>
    </w:p>
    <w:p w:rsidR="00BA18D5" w:rsidRPr="00FB7E97" w:rsidRDefault="00BA18D5" w:rsidP="008870DF">
      <w:pPr>
        <w:spacing w:after="0" w:line="240" w:lineRule="auto"/>
        <w:ind w:firstLine="540"/>
        <w:jc w:val="both"/>
        <w:rPr>
          <w:rFonts w:ascii="Times New Roman" w:hAnsi="Times New Roman" w:cs="Times New Roman"/>
          <w:sz w:val="24"/>
          <w:szCs w:val="24"/>
        </w:rPr>
      </w:pPr>
      <w:r w:rsidRPr="00FB7E97">
        <w:rPr>
          <w:rFonts w:ascii="Times New Roman" w:hAnsi="Times New Roman" w:cs="Times New Roman"/>
          <w:sz w:val="24"/>
          <w:szCs w:val="24"/>
        </w:rPr>
        <w:t>- сотрудничество с библиотекой;</w:t>
      </w:r>
    </w:p>
    <w:p w:rsidR="00BA18D5" w:rsidRPr="00FB7E97" w:rsidRDefault="00BA18D5" w:rsidP="008870DF">
      <w:pPr>
        <w:spacing w:after="0" w:line="240" w:lineRule="auto"/>
        <w:ind w:firstLine="540"/>
        <w:jc w:val="both"/>
        <w:rPr>
          <w:rFonts w:ascii="Times New Roman" w:hAnsi="Times New Roman" w:cs="Times New Roman"/>
          <w:sz w:val="24"/>
          <w:szCs w:val="24"/>
        </w:rPr>
      </w:pPr>
      <w:r w:rsidRPr="00FB7E97">
        <w:rPr>
          <w:rFonts w:ascii="Times New Roman" w:hAnsi="Times New Roman" w:cs="Times New Roman"/>
          <w:sz w:val="24"/>
          <w:szCs w:val="24"/>
        </w:rPr>
        <w:t>- использование информационных технологий на уроках и во внеурочное время;</w:t>
      </w:r>
    </w:p>
    <w:p w:rsidR="00BA18D5" w:rsidRPr="00FB7E97" w:rsidRDefault="00BA18D5" w:rsidP="008870DF">
      <w:pPr>
        <w:spacing w:after="0" w:line="240" w:lineRule="auto"/>
        <w:ind w:firstLine="540"/>
        <w:jc w:val="both"/>
        <w:rPr>
          <w:rFonts w:ascii="Times New Roman" w:hAnsi="Times New Roman" w:cs="Times New Roman"/>
          <w:sz w:val="24"/>
          <w:szCs w:val="24"/>
        </w:rPr>
      </w:pPr>
      <w:r w:rsidRPr="00FB7E97">
        <w:rPr>
          <w:rFonts w:ascii="Times New Roman" w:hAnsi="Times New Roman" w:cs="Times New Roman"/>
          <w:sz w:val="24"/>
          <w:szCs w:val="24"/>
        </w:rPr>
        <w:t>- публикации;</w:t>
      </w:r>
    </w:p>
    <w:p w:rsidR="00BA18D5" w:rsidRPr="00FB7E97" w:rsidRDefault="00BA18D5" w:rsidP="008870DF">
      <w:pPr>
        <w:spacing w:after="0" w:line="240" w:lineRule="auto"/>
        <w:ind w:firstLine="540"/>
        <w:jc w:val="both"/>
        <w:rPr>
          <w:rFonts w:ascii="Times New Roman" w:hAnsi="Times New Roman" w:cs="Times New Roman"/>
          <w:sz w:val="24"/>
          <w:szCs w:val="24"/>
        </w:rPr>
      </w:pPr>
      <w:r w:rsidRPr="00FB7E97">
        <w:rPr>
          <w:rFonts w:ascii="Times New Roman" w:hAnsi="Times New Roman" w:cs="Times New Roman"/>
          <w:sz w:val="24"/>
          <w:szCs w:val="24"/>
        </w:rPr>
        <w:t>- участие в профессиональных конкурсах.</w:t>
      </w:r>
    </w:p>
    <w:p w:rsidR="00533E88" w:rsidRPr="00FB7E97" w:rsidRDefault="00533E88" w:rsidP="00533E88">
      <w:pPr>
        <w:spacing w:after="0" w:line="240" w:lineRule="auto"/>
        <w:ind w:firstLine="540"/>
        <w:jc w:val="center"/>
        <w:rPr>
          <w:rFonts w:ascii="Times New Roman" w:hAnsi="Times New Roman" w:cs="Times New Roman"/>
          <w:b/>
          <w:sz w:val="24"/>
          <w:szCs w:val="24"/>
        </w:rPr>
      </w:pPr>
    </w:p>
    <w:p w:rsidR="007C6075" w:rsidRPr="00FB7E97" w:rsidRDefault="007C6075" w:rsidP="00886BCF">
      <w:pPr>
        <w:spacing w:after="0" w:line="240" w:lineRule="auto"/>
        <w:rPr>
          <w:rFonts w:ascii="Times New Roman" w:hAnsi="Times New Roman" w:cs="Times New Roman"/>
          <w:b/>
          <w:sz w:val="24"/>
          <w:szCs w:val="24"/>
        </w:rPr>
      </w:pPr>
    </w:p>
    <w:p w:rsidR="00533E88" w:rsidRPr="00FB7E97" w:rsidRDefault="007A1361" w:rsidP="00CF7799">
      <w:pPr>
        <w:spacing w:after="0" w:line="240" w:lineRule="auto"/>
        <w:ind w:firstLine="540"/>
        <w:jc w:val="center"/>
        <w:rPr>
          <w:rFonts w:ascii="Times New Roman" w:hAnsi="Times New Roman" w:cs="Times New Roman"/>
          <w:b/>
          <w:sz w:val="24"/>
          <w:szCs w:val="24"/>
        </w:rPr>
      </w:pPr>
      <w:r w:rsidRPr="00FB7E97">
        <w:rPr>
          <w:rFonts w:ascii="Times New Roman" w:hAnsi="Times New Roman" w:cs="Times New Roman"/>
          <w:b/>
          <w:sz w:val="24"/>
          <w:szCs w:val="24"/>
        </w:rPr>
        <w:t>13</w:t>
      </w:r>
      <w:r w:rsidR="00533E88" w:rsidRPr="00FB7E97">
        <w:rPr>
          <w:rFonts w:ascii="Times New Roman" w:hAnsi="Times New Roman" w:cs="Times New Roman"/>
          <w:b/>
          <w:sz w:val="24"/>
          <w:szCs w:val="24"/>
        </w:rPr>
        <w:t>. Педагогические советы.</w:t>
      </w:r>
    </w:p>
    <w:p w:rsidR="00533E88" w:rsidRPr="00FB7E97" w:rsidRDefault="00533E88" w:rsidP="00CF7799">
      <w:pPr>
        <w:spacing w:after="0" w:line="240" w:lineRule="auto"/>
        <w:ind w:firstLine="540"/>
        <w:rPr>
          <w:rFonts w:ascii="Times New Roman" w:hAnsi="Times New Roman" w:cs="Times New Roman"/>
          <w:b/>
          <w:sz w:val="24"/>
          <w:szCs w:val="24"/>
        </w:rPr>
      </w:pPr>
    </w:p>
    <w:p w:rsidR="00CF7799" w:rsidRPr="00FB7E97" w:rsidRDefault="00CF7799" w:rsidP="00CF7799">
      <w:pPr>
        <w:spacing w:after="0" w:line="240" w:lineRule="auto"/>
        <w:ind w:firstLine="540"/>
        <w:rPr>
          <w:rFonts w:ascii="Times New Roman" w:hAnsi="Times New Roman" w:cs="Times New Roman"/>
          <w:sz w:val="24"/>
          <w:szCs w:val="24"/>
        </w:rPr>
      </w:pPr>
      <w:r w:rsidRPr="00FB7E97">
        <w:rPr>
          <w:rFonts w:ascii="Times New Roman" w:hAnsi="Times New Roman" w:cs="Times New Roman"/>
          <w:sz w:val="24"/>
          <w:szCs w:val="24"/>
        </w:rPr>
        <w:t xml:space="preserve">В </w:t>
      </w:r>
      <w:r w:rsidR="00AC3EED" w:rsidRPr="00FB7E97">
        <w:rPr>
          <w:rFonts w:ascii="Times New Roman" w:hAnsi="Times New Roman" w:cs="Times New Roman"/>
          <w:sz w:val="24"/>
          <w:szCs w:val="24"/>
        </w:rPr>
        <w:t>2021</w:t>
      </w:r>
      <w:r w:rsidRPr="00FB7E97">
        <w:rPr>
          <w:rFonts w:ascii="Times New Roman" w:hAnsi="Times New Roman" w:cs="Times New Roman"/>
          <w:sz w:val="24"/>
          <w:szCs w:val="24"/>
        </w:rPr>
        <w:t xml:space="preserve"> – 202</w:t>
      </w:r>
      <w:r w:rsidR="00AC3EED" w:rsidRPr="00FB7E97">
        <w:rPr>
          <w:rFonts w:ascii="Times New Roman" w:hAnsi="Times New Roman" w:cs="Times New Roman"/>
          <w:sz w:val="24"/>
          <w:szCs w:val="24"/>
        </w:rPr>
        <w:t>2</w:t>
      </w:r>
      <w:r w:rsidR="00E8229C" w:rsidRPr="00FB7E97">
        <w:rPr>
          <w:rFonts w:ascii="Times New Roman" w:hAnsi="Times New Roman" w:cs="Times New Roman"/>
          <w:sz w:val="24"/>
          <w:szCs w:val="24"/>
        </w:rPr>
        <w:t xml:space="preserve"> учебном году проведено 11</w:t>
      </w:r>
      <w:r w:rsidR="00886BCF" w:rsidRPr="00FB7E97">
        <w:rPr>
          <w:rFonts w:ascii="Times New Roman" w:hAnsi="Times New Roman" w:cs="Times New Roman"/>
          <w:sz w:val="24"/>
          <w:szCs w:val="24"/>
        </w:rPr>
        <w:t xml:space="preserve"> </w:t>
      </w:r>
      <w:r w:rsidRPr="00FB7E97">
        <w:rPr>
          <w:rFonts w:ascii="Times New Roman" w:hAnsi="Times New Roman" w:cs="Times New Roman"/>
          <w:sz w:val="24"/>
          <w:szCs w:val="24"/>
        </w:rPr>
        <w:t xml:space="preserve">педагогических советов. </w:t>
      </w:r>
    </w:p>
    <w:p w:rsidR="00CF7799" w:rsidRPr="00FB7E97" w:rsidRDefault="00CF7799" w:rsidP="00CF7799">
      <w:pPr>
        <w:spacing w:after="0" w:line="240" w:lineRule="auto"/>
        <w:ind w:firstLine="540"/>
        <w:rPr>
          <w:rFonts w:ascii="Times New Roman" w:hAnsi="Times New Roman" w:cs="Times New Roman"/>
          <w:b/>
          <w:sz w:val="24"/>
          <w:szCs w:val="24"/>
        </w:rPr>
      </w:pPr>
    </w:p>
    <w:tbl>
      <w:tblPr>
        <w:tblW w:w="10459" w:type="dxa"/>
        <w:tblInd w:w="-42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8474"/>
        <w:gridCol w:w="1985"/>
      </w:tblGrid>
      <w:tr w:rsidR="0047318D" w:rsidRPr="00FB7E97" w:rsidTr="00D26498">
        <w:tc>
          <w:tcPr>
            <w:tcW w:w="8474" w:type="dxa"/>
            <w:tcBorders>
              <w:top w:val="single" w:sz="4" w:space="0" w:color="auto"/>
              <w:left w:val="single" w:sz="4" w:space="0" w:color="auto"/>
              <w:bottom w:val="single" w:sz="4" w:space="0" w:color="auto"/>
              <w:right w:val="single" w:sz="4" w:space="0" w:color="auto"/>
            </w:tcBorders>
          </w:tcPr>
          <w:p w:rsidR="0047318D" w:rsidRPr="00FB7E97" w:rsidRDefault="0047318D" w:rsidP="00D00263">
            <w:pPr>
              <w:spacing w:after="0" w:line="240" w:lineRule="auto"/>
              <w:jc w:val="center"/>
              <w:rPr>
                <w:rFonts w:ascii="Times New Roman" w:eastAsia="Times New Roman" w:hAnsi="Times New Roman" w:cs="Times New Roman"/>
                <w:b/>
                <w:sz w:val="24"/>
                <w:szCs w:val="24"/>
                <w:lang w:eastAsia="ru-RU"/>
              </w:rPr>
            </w:pPr>
            <w:r w:rsidRPr="00FB7E97">
              <w:rPr>
                <w:rFonts w:ascii="Times New Roman" w:eastAsia="Times New Roman" w:hAnsi="Times New Roman" w:cs="Times New Roman"/>
                <w:b/>
                <w:sz w:val="24"/>
                <w:szCs w:val="24"/>
                <w:lang w:eastAsia="ru-RU"/>
              </w:rPr>
              <w:t>Повестка дня педагогических советов</w:t>
            </w:r>
          </w:p>
        </w:tc>
        <w:tc>
          <w:tcPr>
            <w:tcW w:w="1985" w:type="dxa"/>
            <w:tcBorders>
              <w:top w:val="single" w:sz="4" w:space="0" w:color="auto"/>
              <w:left w:val="single" w:sz="4" w:space="0" w:color="auto"/>
              <w:bottom w:val="single" w:sz="4" w:space="0" w:color="auto"/>
              <w:right w:val="single" w:sz="4" w:space="0" w:color="auto"/>
            </w:tcBorders>
          </w:tcPr>
          <w:p w:rsidR="0047318D" w:rsidRPr="00FB7E97" w:rsidRDefault="0047318D" w:rsidP="00D00263">
            <w:pPr>
              <w:spacing w:after="0" w:line="240" w:lineRule="auto"/>
              <w:jc w:val="center"/>
              <w:rPr>
                <w:rFonts w:ascii="Times New Roman" w:eastAsia="Times New Roman" w:hAnsi="Times New Roman" w:cs="Times New Roman"/>
                <w:b/>
                <w:sz w:val="24"/>
                <w:szCs w:val="24"/>
                <w:lang w:eastAsia="ru-RU"/>
              </w:rPr>
            </w:pPr>
            <w:r w:rsidRPr="00FB7E97">
              <w:rPr>
                <w:rFonts w:ascii="Times New Roman" w:eastAsia="Times New Roman" w:hAnsi="Times New Roman" w:cs="Times New Roman"/>
                <w:b/>
                <w:sz w:val="24"/>
                <w:szCs w:val="24"/>
                <w:lang w:eastAsia="ru-RU"/>
              </w:rPr>
              <w:t xml:space="preserve">Дата </w:t>
            </w:r>
          </w:p>
        </w:tc>
      </w:tr>
      <w:tr w:rsidR="0047318D" w:rsidRPr="00FB7E97" w:rsidTr="00D26498">
        <w:tc>
          <w:tcPr>
            <w:tcW w:w="8474" w:type="dxa"/>
            <w:tcBorders>
              <w:top w:val="single" w:sz="4" w:space="0" w:color="auto"/>
              <w:left w:val="single" w:sz="4" w:space="0" w:color="auto"/>
              <w:bottom w:val="single" w:sz="4" w:space="0" w:color="auto"/>
              <w:right w:val="single" w:sz="4" w:space="0" w:color="auto"/>
            </w:tcBorders>
          </w:tcPr>
          <w:p w:rsidR="001F7414" w:rsidRPr="00FB7E97" w:rsidRDefault="001F7414" w:rsidP="001F7414">
            <w:pPr>
              <w:pStyle w:val="a4"/>
              <w:numPr>
                <w:ilvl w:val="0"/>
                <w:numId w:val="25"/>
              </w:numPr>
              <w:spacing w:after="160" w:line="256" w:lineRule="auto"/>
              <w:ind w:left="457"/>
              <w:rPr>
                <w:rFonts w:ascii="Times New Roman" w:hAnsi="Times New Roman" w:cs="Times New Roman"/>
                <w:sz w:val="24"/>
                <w:szCs w:val="24"/>
                <w:lang w:val="tt-RU"/>
              </w:rPr>
            </w:pPr>
            <w:r w:rsidRPr="00FB7E97">
              <w:rPr>
                <w:rFonts w:ascii="Times New Roman" w:hAnsi="Times New Roman" w:cs="Times New Roman"/>
                <w:sz w:val="24"/>
                <w:szCs w:val="24"/>
                <w:lang w:val="tt-RU"/>
              </w:rPr>
              <w:t>Избрание председателя и секретаря педагогического совета</w:t>
            </w:r>
          </w:p>
          <w:p w:rsidR="001F7414" w:rsidRPr="00FB7E97" w:rsidRDefault="001F7414" w:rsidP="001F7414">
            <w:pPr>
              <w:pStyle w:val="a4"/>
              <w:numPr>
                <w:ilvl w:val="0"/>
                <w:numId w:val="25"/>
              </w:numPr>
              <w:spacing w:after="160" w:line="256" w:lineRule="auto"/>
              <w:ind w:left="457"/>
              <w:rPr>
                <w:rFonts w:ascii="Times New Roman" w:hAnsi="Times New Roman" w:cs="Times New Roman"/>
                <w:sz w:val="24"/>
                <w:szCs w:val="24"/>
                <w:lang w:val="tt-RU"/>
              </w:rPr>
            </w:pPr>
            <w:r w:rsidRPr="00FB7E97">
              <w:rPr>
                <w:rFonts w:ascii="Times New Roman" w:hAnsi="Times New Roman" w:cs="Times New Roman"/>
                <w:sz w:val="24"/>
                <w:szCs w:val="24"/>
                <w:lang w:val="tt-RU"/>
              </w:rPr>
              <w:t xml:space="preserve"> Анализ 2020-2021 учебного года, определение задач на новый 2021-2022 учебный год</w:t>
            </w:r>
          </w:p>
          <w:p w:rsidR="001F7414" w:rsidRPr="00FB7E97" w:rsidRDefault="001F7414" w:rsidP="001F7414">
            <w:pPr>
              <w:pStyle w:val="a4"/>
              <w:numPr>
                <w:ilvl w:val="0"/>
                <w:numId w:val="25"/>
              </w:numPr>
              <w:spacing w:after="160" w:line="256" w:lineRule="auto"/>
              <w:ind w:left="457"/>
              <w:rPr>
                <w:rFonts w:ascii="Times New Roman" w:hAnsi="Times New Roman" w:cs="Times New Roman"/>
                <w:sz w:val="24"/>
                <w:szCs w:val="24"/>
                <w:lang w:val="tt-RU"/>
              </w:rPr>
            </w:pPr>
            <w:r w:rsidRPr="00FB7E97">
              <w:rPr>
                <w:rFonts w:ascii="Times New Roman" w:hAnsi="Times New Roman" w:cs="Times New Roman"/>
                <w:sz w:val="24"/>
                <w:szCs w:val="24"/>
                <w:lang w:val="tt-RU"/>
              </w:rPr>
              <w:t xml:space="preserve"> Принятие учебного плана на новый учебный год</w:t>
            </w:r>
          </w:p>
          <w:p w:rsidR="001F7414" w:rsidRPr="00FB7E97" w:rsidRDefault="001F7414" w:rsidP="001F7414">
            <w:pPr>
              <w:pStyle w:val="a4"/>
              <w:numPr>
                <w:ilvl w:val="0"/>
                <w:numId w:val="25"/>
              </w:numPr>
              <w:spacing w:after="160" w:line="256" w:lineRule="auto"/>
              <w:ind w:left="457"/>
              <w:rPr>
                <w:rFonts w:ascii="Times New Roman" w:hAnsi="Times New Roman" w:cs="Times New Roman"/>
                <w:sz w:val="24"/>
                <w:szCs w:val="24"/>
                <w:lang w:val="tt-RU"/>
              </w:rPr>
            </w:pPr>
            <w:r w:rsidRPr="00FB7E97">
              <w:rPr>
                <w:rFonts w:ascii="Times New Roman" w:hAnsi="Times New Roman" w:cs="Times New Roman"/>
                <w:sz w:val="24"/>
                <w:szCs w:val="24"/>
                <w:lang w:val="tt-RU"/>
              </w:rPr>
              <w:t xml:space="preserve"> Принятие локальных актов и положений,</w:t>
            </w:r>
          </w:p>
          <w:p w:rsidR="001F7414" w:rsidRPr="00FB7E97" w:rsidRDefault="001F7414" w:rsidP="001F7414">
            <w:pPr>
              <w:pStyle w:val="a4"/>
              <w:numPr>
                <w:ilvl w:val="0"/>
                <w:numId w:val="25"/>
              </w:numPr>
              <w:spacing w:after="160" w:line="256" w:lineRule="auto"/>
              <w:ind w:left="457"/>
              <w:rPr>
                <w:rFonts w:ascii="Times New Roman" w:hAnsi="Times New Roman" w:cs="Times New Roman"/>
                <w:sz w:val="24"/>
                <w:szCs w:val="24"/>
                <w:lang w:val="tt-RU"/>
              </w:rPr>
            </w:pPr>
            <w:r w:rsidRPr="00FB7E97">
              <w:rPr>
                <w:rFonts w:ascii="Times New Roman" w:hAnsi="Times New Roman" w:cs="Times New Roman"/>
                <w:sz w:val="24"/>
                <w:szCs w:val="24"/>
                <w:lang w:val="tt-RU"/>
              </w:rPr>
              <w:t>Утверждение учебной нагрузки  учителей предметников</w:t>
            </w:r>
          </w:p>
          <w:p w:rsidR="001F7414" w:rsidRPr="00FB7E97" w:rsidRDefault="001F7414" w:rsidP="001F7414">
            <w:pPr>
              <w:pStyle w:val="a4"/>
              <w:numPr>
                <w:ilvl w:val="0"/>
                <w:numId w:val="25"/>
              </w:numPr>
              <w:spacing w:after="160" w:line="256" w:lineRule="auto"/>
              <w:ind w:left="457"/>
              <w:rPr>
                <w:rFonts w:ascii="Times New Roman" w:hAnsi="Times New Roman" w:cs="Times New Roman"/>
                <w:sz w:val="24"/>
                <w:szCs w:val="24"/>
                <w:lang w:val="tt-RU"/>
              </w:rPr>
            </w:pPr>
            <w:r w:rsidRPr="00FB7E97">
              <w:rPr>
                <w:rFonts w:ascii="Times New Roman" w:hAnsi="Times New Roman" w:cs="Times New Roman"/>
                <w:sz w:val="24"/>
                <w:szCs w:val="24"/>
                <w:lang w:val="tt-RU"/>
              </w:rPr>
              <w:t xml:space="preserve">Утверждение рабочих программ учителей. Контрольно  измерительных материалов по предметам. </w:t>
            </w:r>
          </w:p>
          <w:p w:rsidR="001F7414" w:rsidRPr="00FB7E97" w:rsidRDefault="001F7414" w:rsidP="001F7414">
            <w:pPr>
              <w:pStyle w:val="a4"/>
              <w:numPr>
                <w:ilvl w:val="0"/>
                <w:numId w:val="25"/>
              </w:numPr>
              <w:spacing w:after="160" w:line="256" w:lineRule="auto"/>
              <w:ind w:left="457"/>
              <w:rPr>
                <w:rFonts w:ascii="Times New Roman" w:hAnsi="Times New Roman" w:cs="Times New Roman"/>
                <w:sz w:val="24"/>
                <w:szCs w:val="24"/>
                <w:lang w:val="tt-RU"/>
              </w:rPr>
            </w:pPr>
            <w:r w:rsidRPr="00FB7E97">
              <w:rPr>
                <w:rFonts w:ascii="Times New Roman" w:hAnsi="Times New Roman" w:cs="Times New Roman"/>
                <w:sz w:val="24"/>
                <w:szCs w:val="24"/>
                <w:lang w:val="tt-RU"/>
              </w:rPr>
              <w:lastRenderedPageBreak/>
              <w:t>Утверждение форм и контрольно измерительных материалов для промежуточной аттестации.</w:t>
            </w:r>
          </w:p>
          <w:p w:rsidR="001F7414" w:rsidRPr="00FB7E97" w:rsidRDefault="001F7414" w:rsidP="001F7414">
            <w:pPr>
              <w:pStyle w:val="a4"/>
              <w:numPr>
                <w:ilvl w:val="0"/>
                <w:numId w:val="25"/>
              </w:numPr>
              <w:spacing w:after="160" w:line="256" w:lineRule="auto"/>
              <w:ind w:left="457"/>
              <w:rPr>
                <w:rFonts w:ascii="Times New Roman" w:hAnsi="Times New Roman" w:cs="Times New Roman"/>
                <w:sz w:val="24"/>
                <w:szCs w:val="24"/>
                <w:lang w:val="tt-RU"/>
              </w:rPr>
            </w:pPr>
            <w:r w:rsidRPr="00FB7E97">
              <w:rPr>
                <w:rFonts w:ascii="Times New Roman" w:hAnsi="Times New Roman" w:cs="Times New Roman"/>
                <w:sz w:val="24"/>
                <w:szCs w:val="24"/>
                <w:lang w:val="tt-RU"/>
              </w:rPr>
              <w:t xml:space="preserve"> Анализ воспитательной работы, определение задач на 2021-2022 учебный год</w:t>
            </w:r>
          </w:p>
          <w:p w:rsidR="0047318D" w:rsidRPr="00FB7E97" w:rsidRDefault="001F7414" w:rsidP="001F7414">
            <w:pPr>
              <w:pStyle w:val="a4"/>
              <w:numPr>
                <w:ilvl w:val="0"/>
                <w:numId w:val="25"/>
              </w:numPr>
              <w:spacing w:after="160" w:line="256" w:lineRule="auto"/>
              <w:ind w:left="457"/>
              <w:rPr>
                <w:rFonts w:ascii="Times New Roman" w:hAnsi="Times New Roman" w:cs="Times New Roman"/>
                <w:sz w:val="24"/>
                <w:szCs w:val="24"/>
                <w:lang w:val="tt-RU"/>
              </w:rPr>
            </w:pPr>
            <w:r w:rsidRPr="00FB7E97">
              <w:rPr>
                <w:rFonts w:ascii="Times New Roman" w:hAnsi="Times New Roman" w:cs="Times New Roman"/>
                <w:sz w:val="24"/>
                <w:szCs w:val="24"/>
                <w:lang w:val="tt-RU"/>
              </w:rPr>
              <w:t xml:space="preserve"> Принятие и утверждение программы и плана воспитательной работы на 2021-2022 учебный год.</w:t>
            </w:r>
          </w:p>
        </w:tc>
        <w:tc>
          <w:tcPr>
            <w:tcW w:w="1985" w:type="dxa"/>
            <w:tcBorders>
              <w:top w:val="single" w:sz="4" w:space="0" w:color="auto"/>
              <w:left w:val="single" w:sz="4" w:space="0" w:color="auto"/>
              <w:bottom w:val="single" w:sz="4" w:space="0" w:color="auto"/>
              <w:right w:val="single" w:sz="4" w:space="0" w:color="auto"/>
            </w:tcBorders>
          </w:tcPr>
          <w:p w:rsidR="001F7414" w:rsidRPr="00FB7E97" w:rsidRDefault="001F7414" w:rsidP="001F7414">
            <w:pPr>
              <w:rPr>
                <w:rFonts w:ascii="Times New Roman" w:hAnsi="Times New Roman" w:cs="Times New Roman"/>
                <w:sz w:val="24"/>
                <w:szCs w:val="24"/>
                <w:lang w:val="tt-RU"/>
              </w:rPr>
            </w:pPr>
            <w:r w:rsidRPr="00FB7E97">
              <w:rPr>
                <w:rFonts w:ascii="Times New Roman" w:hAnsi="Times New Roman" w:cs="Times New Roman"/>
                <w:sz w:val="24"/>
                <w:szCs w:val="24"/>
                <w:lang w:val="tt-RU"/>
              </w:rPr>
              <w:lastRenderedPageBreak/>
              <w:t>28.08.2021</w:t>
            </w:r>
          </w:p>
          <w:p w:rsidR="0047318D" w:rsidRPr="00FB7E97" w:rsidRDefault="0047318D" w:rsidP="00D00263">
            <w:pPr>
              <w:spacing w:after="0" w:line="240" w:lineRule="auto"/>
              <w:rPr>
                <w:rFonts w:ascii="Times New Roman" w:eastAsia="Times New Roman" w:hAnsi="Times New Roman" w:cs="Times New Roman"/>
                <w:sz w:val="24"/>
                <w:szCs w:val="24"/>
                <w:lang w:eastAsia="ru-RU"/>
              </w:rPr>
            </w:pPr>
          </w:p>
        </w:tc>
      </w:tr>
      <w:tr w:rsidR="0047318D" w:rsidRPr="00FB7E97" w:rsidTr="00D26498">
        <w:trPr>
          <w:trHeight w:val="618"/>
        </w:trPr>
        <w:tc>
          <w:tcPr>
            <w:tcW w:w="8474" w:type="dxa"/>
            <w:tcBorders>
              <w:top w:val="single" w:sz="4" w:space="0" w:color="auto"/>
              <w:left w:val="single" w:sz="4" w:space="0" w:color="auto"/>
              <w:bottom w:val="single" w:sz="4" w:space="0" w:color="auto"/>
              <w:right w:val="single" w:sz="4" w:space="0" w:color="auto"/>
            </w:tcBorders>
          </w:tcPr>
          <w:p w:rsidR="001F7414" w:rsidRPr="00FB7E97" w:rsidRDefault="001F7414" w:rsidP="001F7414">
            <w:pPr>
              <w:pStyle w:val="a4"/>
              <w:numPr>
                <w:ilvl w:val="0"/>
                <w:numId w:val="14"/>
              </w:numPr>
              <w:spacing w:after="160" w:line="256" w:lineRule="auto"/>
              <w:rPr>
                <w:rFonts w:ascii="Times New Roman" w:hAnsi="Times New Roman" w:cs="Times New Roman"/>
                <w:sz w:val="24"/>
                <w:szCs w:val="24"/>
                <w:lang w:val="tt-RU"/>
              </w:rPr>
            </w:pPr>
            <w:r w:rsidRPr="00FB7E97">
              <w:rPr>
                <w:rFonts w:ascii="Times New Roman" w:hAnsi="Times New Roman" w:cs="Times New Roman"/>
                <w:sz w:val="24"/>
                <w:szCs w:val="24"/>
                <w:lang w:val="tt-RU"/>
              </w:rPr>
              <w:lastRenderedPageBreak/>
              <w:t>Итоги 1четверти</w:t>
            </w:r>
          </w:p>
          <w:p w:rsidR="001F7414" w:rsidRPr="00FB7E97" w:rsidRDefault="001F7414" w:rsidP="001F7414">
            <w:pPr>
              <w:pStyle w:val="a4"/>
              <w:numPr>
                <w:ilvl w:val="0"/>
                <w:numId w:val="14"/>
              </w:numPr>
              <w:spacing w:after="160" w:line="256" w:lineRule="auto"/>
              <w:rPr>
                <w:rFonts w:ascii="Times New Roman" w:hAnsi="Times New Roman" w:cs="Times New Roman"/>
                <w:sz w:val="24"/>
                <w:szCs w:val="24"/>
                <w:lang w:val="tt-RU"/>
              </w:rPr>
            </w:pPr>
            <w:r w:rsidRPr="00FB7E97">
              <w:rPr>
                <w:rFonts w:ascii="Times New Roman" w:hAnsi="Times New Roman" w:cs="Times New Roman"/>
                <w:sz w:val="24"/>
                <w:szCs w:val="24"/>
                <w:lang w:val="tt-RU"/>
              </w:rPr>
              <w:t>Наградные    Мустафина Г.Г., Шакирова Л.В.</w:t>
            </w:r>
          </w:p>
          <w:p w:rsidR="00D26498" w:rsidRPr="00FB7E97" w:rsidRDefault="001F7414" w:rsidP="001F7414">
            <w:pPr>
              <w:pStyle w:val="a4"/>
              <w:numPr>
                <w:ilvl w:val="0"/>
                <w:numId w:val="14"/>
              </w:numPr>
              <w:spacing w:after="160" w:line="256" w:lineRule="auto"/>
              <w:rPr>
                <w:rFonts w:ascii="Times New Roman" w:hAnsi="Times New Roman" w:cs="Times New Roman"/>
                <w:sz w:val="24"/>
                <w:szCs w:val="24"/>
                <w:lang w:val="tt-RU"/>
              </w:rPr>
            </w:pPr>
            <w:r w:rsidRPr="00FB7E97">
              <w:rPr>
                <w:rFonts w:ascii="Times New Roman" w:hAnsi="Times New Roman" w:cs="Times New Roman"/>
                <w:sz w:val="24"/>
                <w:szCs w:val="24"/>
                <w:lang w:val="tt-RU"/>
              </w:rPr>
              <w:t xml:space="preserve"> Анализ 1 четверти  воспитательной работы.</w:t>
            </w:r>
          </w:p>
        </w:tc>
        <w:tc>
          <w:tcPr>
            <w:tcW w:w="1985" w:type="dxa"/>
            <w:tcBorders>
              <w:top w:val="single" w:sz="4" w:space="0" w:color="auto"/>
              <w:left w:val="single" w:sz="4" w:space="0" w:color="auto"/>
              <w:bottom w:val="single" w:sz="4" w:space="0" w:color="auto"/>
              <w:right w:val="single" w:sz="4" w:space="0" w:color="auto"/>
            </w:tcBorders>
          </w:tcPr>
          <w:p w:rsidR="0047318D" w:rsidRPr="00FB7E97" w:rsidRDefault="001F7414" w:rsidP="001F7414">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30.10</w:t>
            </w:r>
            <w:r w:rsidR="00D26498" w:rsidRPr="00FB7E97">
              <w:rPr>
                <w:rFonts w:ascii="Times New Roman" w:eastAsia="Times New Roman" w:hAnsi="Times New Roman" w:cs="Times New Roman"/>
                <w:sz w:val="24"/>
                <w:szCs w:val="24"/>
                <w:lang w:eastAsia="ru-RU"/>
              </w:rPr>
              <w:t>.</w:t>
            </w:r>
            <w:r w:rsidR="00886BCF" w:rsidRPr="00FB7E97">
              <w:rPr>
                <w:rFonts w:ascii="Times New Roman" w:eastAsia="Times New Roman" w:hAnsi="Times New Roman" w:cs="Times New Roman"/>
                <w:sz w:val="24"/>
                <w:szCs w:val="24"/>
                <w:lang w:eastAsia="ru-RU"/>
              </w:rPr>
              <w:t>2</w:t>
            </w:r>
            <w:r w:rsidRPr="00FB7E97">
              <w:rPr>
                <w:rFonts w:ascii="Times New Roman" w:eastAsia="Times New Roman" w:hAnsi="Times New Roman" w:cs="Times New Roman"/>
                <w:sz w:val="24"/>
                <w:szCs w:val="24"/>
                <w:lang w:eastAsia="ru-RU"/>
              </w:rPr>
              <w:t>1</w:t>
            </w:r>
            <w:r w:rsidR="00D26498" w:rsidRPr="00FB7E97">
              <w:rPr>
                <w:rFonts w:ascii="Times New Roman" w:eastAsia="Times New Roman" w:hAnsi="Times New Roman" w:cs="Times New Roman"/>
                <w:sz w:val="24"/>
                <w:szCs w:val="24"/>
                <w:lang w:eastAsia="ru-RU"/>
              </w:rPr>
              <w:t>.</w:t>
            </w:r>
          </w:p>
        </w:tc>
      </w:tr>
      <w:tr w:rsidR="00D26498" w:rsidRPr="00FB7E97" w:rsidTr="00D26498">
        <w:trPr>
          <w:trHeight w:val="618"/>
        </w:trPr>
        <w:tc>
          <w:tcPr>
            <w:tcW w:w="8474" w:type="dxa"/>
            <w:tcBorders>
              <w:top w:val="single" w:sz="4" w:space="0" w:color="auto"/>
              <w:left w:val="single" w:sz="4" w:space="0" w:color="auto"/>
              <w:bottom w:val="single" w:sz="4" w:space="0" w:color="auto"/>
              <w:right w:val="single" w:sz="4" w:space="0" w:color="auto"/>
            </w:tcBorders>
          </w:tcPr>
          <w:p w:rsidR="001F7414" w:rsidRPr="00FB7E97" w:rsidRDefault="001F7414" w:rsidP="001F7414">
            <w:pPr>
              <w:pStyle w:val="a4"/>
              <w:numPr>
                <w:ilvl w:val="0"/>
                <w:numId w:val="15"/>
              </w:numPr>
              <w:spacing w:after="160" w:line="256" w:lineRule="auto"/>
              <w:rPr>
                <w:rFonts w:ascii="Times New Roman" w:hAnsi="Times New Roman" w:cs="Times New Roman"/>
                <w:sz w:val="24"/>
                <w:szCs w:val="24"/>
                <w:lang w:val="tt-RU"/>
              </w:rPr>
            </w:pPr>
            <w:r w:rsidRPr="00FB7E97">
              <w:rPr>
                <w:rFonts w:ascii="Times New Roman" w:hAnsi="Times New Roman" w:cs="Times New Roman"/>
                <w:sz w:val="24"/>
                <w:szCs w:val="24"/>
                <w:lang w:val="tt-RU"/>
              </w:rPr>
              <w:t>Итоги 1 полугодия</w:t>
            </w:r>
          </w:p>
          <w:p w:rsidR="001F7414" w:rsidRPr="00FB7E97" w:rsidRDefault="001F7414" w:rsidP="001F7414">
            <w:pPr>
              <w:pStyle w:val="a4"/>
              <w:numPr>
                <w:ilvl w:val="0"/>
                <w:numId w:val="15"/>
              </w:numPr>
              <w:spacing w:after="160" w:line="256" w:lineRule="auto"/>
              <w:rPr>
                <w:rFonts w:ascii="Times New Roman" w:hAnsi="Times New Roman" w:cs="Times New Roman"/>
                <w:sz w:val="24"/>
                <w:szCs w:val="24"/>
                <w:lang w:val="tt-RU"/>
              </w:rPr>
            </w:pPr>
            <w:r w:rsidRPr="00FB7E97">
              <w:rPr>
                <w:rFonts w:ascii="Times New Roman" w:hAnsi="Times New Roman" w:cs="Times New Roman"/>
                <w:sz w:val="24"/>
                <w:szCs w:val="24"/>
                <w:lang w:val="tt-RU"/>
              </w:rPr>
              <w:t xml:space="preserve"> Новые ФГОС: к каким изменениям готовиться школе в 2022 – 2023 уч. году?</w:t>
            </w:r>
          </w:p>
          <w:p w:rsidR="001F7414" w:rsidRPr="00FB7E97" w:rsidRDefault="001F7414" w:rsidP="001F7414">
            <w:pPr>
              <w:pStyle w:val="a4"/>
              <w:numPr>
                <w:ilvl w:val="0"/>
                <w:numId w:val="15"/>
              </w:numPr>
              <w:spacing w:after="160" w:line="256" w:lineRule="auto"/>
              <w:rPr>
                <w:rFonts w:ascii="Times New Roman" w:hAnsi="Times New Roman" w:cs="Times New Roman"/>
                <w:sz w:val="24"/>
                <w:szCs w:val="24"/>
                <w:lang w:val="tt-RU"/>
              </w:rPr>
            </w:pPr>
            <w:r w:rsidRPr="00FB7E97">
              <w:rPr>
                <w:rFonts w:ascii="Times New Roman" w:hAnsi="Times New Roman" w:cs="Times New Roman"/>
                <w:sz w:val="24"/>
                <w:szCs w:val="24"/>
                <w:lang w:val="tt-RU"/>
              </w:rPr>
              <w:t>Сравнение ФГОС 2 го и 3 го поколения. Работа в группах.</w:t>
            </w:r>
          </w:p>
          <w:p w:rsidR="001F7414" w:rsidRPr="00FB7E97" w:rsidRDefault="001F7414" w:rsidP="001F7414">
            <w:pPr>
              <w:pStyle w:val="a4"/>
              <w:numPr>
                <w:ilvl w:val="0"/>
                <w:numId w:val="15"/>
              </w:numPr>
              <w:spacing w:after="160" w:line="256" w:lineRule="auto"/>
              <w:rPr>
                <w:rFonts w:ascii="Times New Roman" w:hAnsi="Times New Roman" w:cs="Times New Roman"/>
                <w:sz w:val="24"/>
                <w:szCs w:val="24"/>
                <w:lang w:val="tt-RU"/>
              </w:rPr>
            </w:pPr>
            <w:r w:rsidRPr="00FB7E97">
              <w:rPr>
                <w:rFonts w:ascii="Times New Roman" w:hAnsi="Times New Roman" w:cs="Times New Roman"/>
                <w:sz w:val="24"/>
                <w:szCs w:val="24"/>
                <w:lang w:val="tt-RU"/>
              </w:rPr>
              <w:t xml:space="preserve">Анализ 1полугодия   воспитательной работы. </w:t>
            </w:r>
          </w:p>
          <w:p w:rsidR="00633785" w:rsidRPr="00FB7E97" w:rsidRDefault="001F7414" w:rsidP="001F7414">
            <w:pPr>
              <w:pStyle w:val="a4"/>
              <w:numPr>
                <w:ilvl w:val="0"/>
                <w:numId w:val="15"/>
              </w:numPr>
              <w:spacing w:after="160" w:line="256" w:lineRule="auto"/>
              <w:rPr>
                <w:rFonts w:ascii="Times New Roman" w:hAnsi="Times New Roman" w:cs="Times New Roman"/>
                <w:sz w:val="24"/>
                <w:szCs w:val="24"/>
                <w:lang w:val="tt-RU"/>
              </w:rPr>
            </w:pPr>
            <w:r w:rsidRPr="00FB7E97">
              <w:rPr>
                <w:rFonts w:ascii="Times New Roman" w:hAnsi="Times New Roman" w:cs="Times New Roman"/>
                <w:sz w:val="24"/>
                <w:szCs w:val="24"/>
                <w:lang w:val="tt-RU"/>
              </w:rPr>
              <w:t xml:space="preserve"> «Ученик и учитель: взаимопонимание - взаимодействие - сотрудничество.» круглый стол</w:t>
            </w:r>
          </w:p>
        </w:tc>
        <w:tc>
          <w:tcPr>
            <w:tcW w:w="1985" w:type="dxa"/>
            <w:tcBorders>
              <w:top w:val="single" w:sz="4" w:space="0" w:color="auto"/>
              <w:left w:val="single" w:sz="4" w:space="0" w:color="auto"/>
              <w:bottom w:val="single" w:sz="4" w:space="0" w:color="auto"/>
              <w:right w:val="single" w:sz="4" w:space="0" w:color="auto"/>
            </w:tcBorders>
          </w:tcPr>
          <w:p w:rsidR="00D26498" w:rsidRPr="00FB7E97" w:rsidRDefault="001F7414" w:rsidP="00D00263">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29.12.21</w:t>
            </w:r>
            <w:r w:rsidR="00D26498" w:rsidRPr="00FB7E97">
              <w:rPr>
                <w:rFonts w:ascii="Times New Roman" w:eastAsia="Times New Roman" w:hAnsi="Times New Roman" w:cs="Times New Roman"/>
                <w:sz w:val="24"/>
                <w:szCs w:val="24"/>
                <w:lang w:eastAsia="ru-RU"/>
              </w:rPr>
              <w:t>.</w:t>
            </w:r>
            <w:r w:rsidR="001D35E3" w:rsidRPr="00FB7E97">
              <w:rPr>
                <w:rFonts w:ascii="Times New Roman" w:eastAsia="Times New Roman" w:hAnsi="Times New Roman" w:cs="Times New Roman"/>
                <w:sz w:val="24"/>
                <w:szCs w:val="24"/>
                <w:lang w:eastAsia="ru-RU"/>
              </w:rPr>
              <w:t xml:space="preserve"> г.</w:t>
            </w:r>
          </w:p>
        </w:tc>
      </w:tr>
      <w:tr w:rsidR="00633785" w:rsidRPr="00FB7E97" w:rsidTr="00D26498">
        <w:trPr>
          <w:trHeight w:val="618"/>
        </w:trPr>
        <w:tc>
          <w:tcPr>
            <w:tcW w:w="8474" w:type="dxa"/>
            <w:tcBorders>
              <w:top w:val="single" w:sz="4" w:space="0" w:color="auto"/>
              <w:left w:val="single" w:sz="4" w:space="0" w:color="auto"/>
              <w:bottom w:val="single" w:sz="4" w:space="0" w:color="auto"/>
              <w:right w:val="single" w:sz="4" w:space="0" w:color="auto"/>
            </w:tcBorders>
          </w:tcPr>
          <w:p w:rsidR="001F7414" w:rsidRPr="00FB7E97" w:rsidRDefault="001F7414" w:rsidP="001F7414">
            <w:pPr>
              <w:pStyle w:val="a4"/>
              <w:numPr>
                <w:ilvl w:val="0"/>
                <w:numId w:val="26"/>
              </w:numPr>
              <w:spacing w:after="160" w:line="256" w:lineRule="auto"/>
              <w:rPr>
                <w:rFonts w:ascii="Times New Roman" w:hAnsi="Times New Roman" w:cs="Times New Roman"/>
                <w:sz w:val="24"/>
                <w:szCs w:val="24"/>
                <w:lang w:val="tt-RU"/>
              </w:rPr>
            </w:pPr>
            <w:r w:rsidRPr="00FB7E97">
              <w:rPr>
                <w:rFonts w:ascii="Times New Roman" w:hAnsi="Times New Roman" w:cs="Times New Roman"/>
                <w:sz w:val="24"/>
                <w:szCs w:val="24"/>
                <w:lang w:val="tt-RU"/>
              </w:rPr>
              <w:t>Итоги 3 четверти</w:t>
            </w:r>
          </w:p>
          <w:p w:rsidR="001F7414" w:rsidRPr="00FB7E97" w:rsidRDefault="001F7414" w:rsidP="001F7414">
            <w:pPr>
              <w:pStyle w:val="a4"/>
              <w:numPr>
                <w:ilvl w:val="0"/>
                <w:numId w:val="26"/>
              </w:numPr>
              <w:spacing w:after="160" w:line="256" w:lineRule="auto"/>
              <w:rPr>
                <w:rFonts w:ascii="Times New Roman" w:hAnsi="Times New Roman" w:cs="Times New Roman"/>
                <w:sz w:val="24"/>
                <w:szCs w:val="24"/>
                <w:lang w:val="tt-RU"/>
              </w:rPr>
            </w:pPr>
            <w:r w:rsidRPr="00FB7E97">
              <w:rPr>
                <w:rFonts w:ascii="Times New Roman" w:hAnsi="Times New Roman" w:cs="Times New Roman"/>
                <w:sz w:val="24"/>
                <w:szCs w:val="24"/>
                <w:lang w:val="tt-RU"/>
              </w:rPr>
              <w:t>О порядке проведения промежуточной   аттестации учащихся 1-11кл.</w:t>
            </w:r>
          </w:p>
          <w:p w:rsidR="001F7414" w:rsidRPr="00FB7E97" w:rsidRDefault="001F7414" w:rsidP="001F7414">
            <w:pPr>
              <w:pStyle w:val="a4"/>
              <w:numPr>
                <w:ilvl w:val="0"/>
                <w:numId w:val="26"/>
              </w:numPr>
              <w:spacing w:after="160" w:line="256" w:lineRule="auto"/>
              <w:rPr>
                <w:rFonts w:ascii="Times New Roman" w:hAnsi="Times New Roman" w:cs="Times New Roman"/>
                <w:sz w:val="24"/>
                <w:szCs w:val="24"/>
                <w:lang w:val="tt-RU"/>
              </w:rPr>
            </w:pPr>
            <w:r w:rsidRPr="00FB7E97">
              <w:rPr>
                <w:rFonts w:ascii="Times New Roman" w:hAnsi="Times New Roman" w:cs="Times New Roman"/>
                <w:sz w:val="24"/>
                <w:szCs w:val="24"/>
                <w:lang w:val="tt-RU"/>
              </w:rPr>
              <w:t>Определение предметов для итоговой контрольной в 4 классе.</w:t>
            </w:r>
          </w:p>
          <w:p w:rsidR="00633785" w:rsidRPr="00FB7E97" w:rsidRDefault="001F7414" w:rsidP="001F7414">
            <w:pPr>
              <w:pStyle w:val="a4"/>
              <w:numPr>
                <w:ilvl w:val="0"/>
                <w:numId w:val="26"/>
              </w:numPr>
              <w:spacing w:after="160" w:line="256" w:lineRule="auto"/>
              <w:rPr>
                <w:rFonts w:ascii="Times New Roman" w:hAnsi="Times New Roman" w:cs="Times New Roman"/>
                <w:sz w:val="24"/>
                <w:szCs w:val="24"/>
                <w:lang w:val="tt-RU"/>
              </w:rPr>
            </w:pPr>
            <w:r w:rsidRPr="00FB7E97">
              <w:rPr>
                <w:rFonts w:ascii="Times New Roman" w:hAnsi="Times New Roman" w:cs="Times New Roman"/>
                <w:sz w:val="24"/>
                <w:szCs w:val="24"/>
                <w:lang w:val="tt-RU"/>
              </w:rPr>
              <w:t>Воспитание</w:t>
            </w:r>
          </w:p>
        </w:tc>
        <w:tc>
          <w:tcPr>
            <w:tcW w:w="1985" w:type="dxa"/>
            <w:tcBorders>
              <w:top w:val="single" w:sz="4" w:space="0" w:color="auto"/>
              <w:left w:val="single" w:sz="4" w:space="0" w:color="auto"/>
              <w:bottom w:val="single" w:sz="4" w:space="0" w:color="auto"/>
              <w:right w:val="single" w:sz="4" w:space="0" w:color="auto"/>
            </w:tcBorders>
          </w:tcPr>
          <w:p w:rsidR="00633785" w:rsidRPr="00FB7E97" w:rsidRDefault="00D63843" w:rsidP="00D00263">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2</w:t>
            </w:r>
            <w:r w:rsidR="001F7414" w:rsidRPr="00FB7E97">
              <w:rPr>
                <w:rFonts w:ascii="Times New Roman" w:eastAsia="Times New Roman" w:hAnsi="Times New Roman" w:cs="Times New Roman"/>
                <w:sz w:val="24"/>
                <w:szCs w:val="24"/>
                <w:lang w:eastAsia="ru-RU"/>
              </w:rPr>
              <w:t>8.03.22</w:t>
            </w:r>
            <w:r w:rsidRPr="00FB7E97">
              <w:rPr>
                <w:rFonts w:ascii="Times New Roman" w:eastAsia="Times New Roman" w:hAnsi="Times New Roman" w:cs="Times New Roman"/>
                <w:sz w:val="24"/>
                <w:szCs w:val="24"/>
                <w:lang w:eastAsia="ru-RU"/>
              </w:rPr>
              <w:t xml:space="preserve">. </w:t>
            </w:r>
            <w:r w:rsidR="001D35E3" w:rsidRPr="00FB7E97">
              <w:rPr>
                <w:rFonts w:ascii="Times New Roman" w:eastAsia="Times New Roman" w:hAnsi="Times New Roman" w:cs="Times New Roman"/>
                <w:sz w:val="24"/>
                <w:szCs w:val="24"/>
                <w:lang w:eastAsia="ru-RU"/>
              </w:rPr>
              <w:t xml:space="preserve">г. </w:t>
            </w:r>
          </w:p>
        </w:tc>
      </w:tr>
      <w:tr w:rsidR="00D63843" w:rsidRPr="00FB7E97" w:rsidTr="00D26498">
        <w:trPr>
          <w:trHeight w:val="618"/>
        </w:trPr>
        <w:tc>
          <w:tcPr>
            <w:tcW w:w="8474" w:type="dxa"/>
            <w:tcBorders>
              <w:top w:val="single" w:sz="4" w:space="0" w:color="auto"/>
              <w:left w:val="single" w:sz="4" w:space="0" w:color="auto"/>
              <w:bottom w:val="single" w:sz="4" w:space="0" w:color="auto"/>
              <w:right w:val="single" w:sz="4" w:space="0" w:color="auto"/>
            </w:tcBorders>
          </w:tcPr>
          <w:p w:rsidR="00D63843" w:rsidRPr="00FB7E97" w:rsidRDefault="001F7414" w:rsidP="001F7414">
            <w:pPr>
              <w:pStyle w:val="a4"/>
              <w:numPr>
                <w:ilvl w:val="0"/>
                <w:numId w:val="27"/>
              </w:numPr>
              <w:spacing w:after="160" w:line="256" w:lineRule="auto"/>
              <w:rPr>
                <w:rFonts w:ascii="Times New Roman" w:hAnsi="Times New Roman" w:cs="Times New Roman"/>
                <w:sz w:val="24"/>
                <w:szCs w:val="24"/>
                <w:lang w:val="tt-RU"/>
              </w:rPr>
            </w:pPr>
            <w:r w:rsidRPr="00FB7E97">
              <w:rPr>
                <w:rFonts w:ascii="Times New Roman" w:hAnsi="Times New Roman" w:cs="Times New Roman"/>
                <w:sz w:val="24"/>
                <w:szCs w:val="24"/>
                <w:lang w:val="tt-RU"/>
              </w:rPr>
              <w:t>О допуске к государственной итоговой аттестации учащегося 9 класса Шакирова Зиннура.</w:t>
            </w:r>
          </w:p>
        </w:tc>
        <w:tc>
          <w:tcPr>
            <w:tcW w:w="1985" w:type="dxa"/>
            <w:tcBorders>
              <w:top w:val="single" w:sz="4" w:space="0" w:color="auto"/>
              <w:left w:val="single" w:sz="4" w:space="0" w:color="auto"/>
              <w:bottom w:val="single" w:sz="4" w:space="0" w:color="auto"/>
              <w:right w:val="single" w:sz="4" w:space="0" w:color="auto"/>
            </w:tcBorders>
          </w:tcPr>
          <w:p w:rsidR="00D63843" w:rsidRPr="00FB7E97" w:rsidRDefault="001F7414" w:rsidP="00D00263">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14.05.22</w:t>
            </w:r>
            <w:r w:rsidR="001D35E3" w:rsidRPr="00FB7E97">
              <w:rPr>
                <w:rFonts w:ascii="Times New Roman" w:eastAsia="Times New Roman" w:hAnsi="Times New Roman" w:cs="Times New Roman"/>
                <w:sz w:val="24"/>
                <w:szCs w:val="24"/>
                <w:lang w:eastAsia="ru-RU"/>
              </w:rPr>
              <w:t xml:space="preserve"> г.</w:t>
            </w:r>
          </w:p>
        </w:tc>
      </w:tr>
      <w:tr w:rsidR="001D35E3" w:rsidRPr="00FB7E97" w:rsidTr="00D26498">
        <w:trPr>
          <w:trHeight w:val="618"/>
        </w:trPr>
        <w:tc>
          <w:tcPr>
            <w:tcW w:w="8474" w:type="dxa"/>
            <w:tcBorders>
              <w:top w:val="single" w:sz="4" w:space="0" w:color="auto"/>
              <w:left w:val="single" w:sz="4" w:space="0" w:color="auto"/>
              <w:bottom w:val="single" w:sz="4" w:space="0" w:color="auto"/>
              <w:right w:val="single" w:sz="4" w:space="0" w:color="auto"/>
            </w:tcBorders>
          </w:tcPr>
          <w:p w:rsidR="001F7414" w:rsidRPr="00FB7E97" w:rsidRDefault="00985855" w:rsidP="001F7414">
            <w:pPr>
              <w:shd w:val="clear" w:color="auto" w:fill="FFFFFF"/>
              <w:spacing w:after="0" w:line="240" w:lineRule="auto"/>
              <w:ind w:left="31"/>
              <w:rPr>
                <w:rFonts w:ascii="Times New Roman" w:hAnsi="Times New Roman" w:cs="Times New Roman"/>
                <w:sz w:val="24"/>
                <w:szCs w:val="24"/>
                <w:lang w:val="tt-RU"/>
              </w:rPr>
            </w:pPr>
            <w:r w:rsidRPr="00FB7E97">
              <w:rPr>
                <w:rFonts w:ascii="Times New Roman" w:hAnsi="Times New Roman" w:cs="Times New Roman"/>
                <w:sz w:val="24"/>
                <w:szCs w:val="24"/>
                <w:lang w:val="tt-RU"/>
              </w:rPr>
              <w:t xml:space="preserve">           1</w:t>
            </w:r>
            <w:r w:rsidR="001F7414" w:rsidRPr="00FB7E97">
              <w:rPr>
                <w:sz w:val="24"/>
                <w:szCs w:val="24"/>
              </w:rPr>
              <w:t xml:space="preserve"> </w:t>
            </w:r>
            <w:r w:rsidR="001F7414" w:rsidRPr="00FB7E97">
              <w:rPr>
                <w:rFonts w:ascii="Times New Roman" w:hAnsi="Times New Roman" w:cs="Times New Roman"/>
                <w:sz w:val="24"/>
                <w:szCs w:val="24"/>
                <w:lang w:val="tt-RU"/>
              </w:rPr>
              <w:t>Анализ выполнения программы по предметам, промежуточной         аттестации,успеваемости по предметам учащихся 9 классов.</w:t>
            </w:r>
          </w:p>
          <w:p w:rsidR="001F7414" w:rsidRPr="00FB7E97" w:rsidRDefault="001F7414" w:rsidP="001F7414">
            <w:pPr>
              <w:shd w:val="clear" w:color="auto" w:fill="FFFFFF"/>
              <w:spacing w:after="0" w:line="240" w:lineRule="auto"/>
              <w:rPr>
                <w:rFonts w:ascii="Times New Roman" w:hAnsi="Times New Roman" w:cs="Times New Roman"/>
                <w:sz w:val="24"/>
                <w:szCs w:val="24"/>
                <w:lang w:val="tt-RU"/>
              </w:rPr>
            </w:pPr>
            <w:r w:rsidRPr="00FB7E97">
              <w:rPr>
                <w:rFonts w:ascii="Times New Roman" w:hAnsi="Times New Roman" w:cs="Times New Roman"/>
                <w:sz w:val="24"/>
                <w:szCs w:val="24"/>
                <w:lang w:val="tt-RU"/>
              </w:rPr>
              <w:t xml:space="preserve">         2.О допуске к государственной итоговой аттестации учащихся 9 классов.</w:t>
            </w:r>
          </w:p>
          <w:p w:rsidR="001D35E3" w:rsidRPr="00FB7E97" w:rsidRDefault="001F7414" w:rsidP="001F7414">
            <w:pPr>
              <w:shd w:val="clear" w:color="auto" w:fill="FFFFFF"/>
              <w:spacing w:after="0" w:line="240" w:lineRule="auto"/>
              <w:rPr>
                <w:rFonts w:ascii="yandex-sans" w:eastAsia="Times New Roman" w:hAnsi="yandex-sans" w:cs="Times New Roman"/>
                <w:color w:val="000000"/>
                <w:sz w:val="24"/>
                <w:szCs w:val="24"/>
                <w:lang w:val="tt-RU" w:eastAsia="ru-RU"/>
              </w:rPr>
            </w:pPr>
            <w:r w:rsidRPr="00FB7E97">
              <w:rPr>
                <w:rFonts w:ascii="Times New Roman" w:hAnsi="Times New Roman" w:cs="Times New Roman"/>
                <w:sz w:val="24"/>
                <w:szCs w:val="24"/>
                <w:lang w:val="tt-RU"/>
              </w:rPr>
              <w:t xml:space="preserve">         3. О допуске к государственной итоговой аттестации обучающихся по программе семейное образование.</w:t>
            </w:r>
          </w:p>
        </w:tc>
        <w:tc>
          <w:tcPr>
            <w:tcW w:w="1985" w:type="dxa"/>
            <w:tcBorders>
              <w:top w:val="single" w:sz="4" w:space="0" w:color="auto"/>
              <w:left w:val="single" w:sz="4" w:space="0" w:color="auto"/>
              <w:bottom w:val="single" w:sz="4" w:space="0" w:color="auto"/>
              <w:right w:val="single" w:sz="4" w:space="0" w:color="auto"/>
            </w:tcBorders>
          </w:tcPr>
          <w:p w:rsidR="001D35E3" w:rsidRPr="00FB7E97" w:rsidRDefault="001D35E3" w:rsidP="00985855">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2</w:t>
            </w:r>
            <w:r w:rsidR="001F7414" w:rsidRPr="00FB7E97">
              <w:rPr>
                <w:rFonts w:ascii="Times New Roman" w:eastAsia="Times New Roman" w:hAnsi="Times New Roman" w:cs="Times New Roman"/>
                <w:sz w:val="24"/>
                <w:szCs w:val="24"/>
                <w:lang w:eastAsia="ru-RU"/>
              </w:rPr>
              <w:t>1.05.22</w:t>
            </w:r>
            <w:r w:rsidRPr="00FB7E97">
              <w:rPr>
                <w:rFonts w:ascii="Times New Roman" w:eastAsia="Times New Roman" w:hAnsi="Times New Roman" w:cs="Times New Roman"/>
                <w:sz w:val="24"/>
                <w:szCs w:val="24"/>
                <w:lang w:eastAsia="ru-RU"/>
              </w:rPr>
              <w:t>. г.</w:t>
            </w:r>
          </w:p>
        </w:tc>
      </w:tr>
      <w:tr w:rsidR="001D35E3" w:rsidRPr="00FB7E97" w:rsidTr="00D26498">
        <w:trPr>
          <w:trHeight w:val="618"/>
        </w:trPr>
        <w:tc>
          <w:tcPr>
            <w:tcW w:w="8474" w:type="dxa"/>
            <w:tcBorders>
              <w:top w:val="single" w:sz="4" w:space="0" w:color="auto"/>
              <w:left w:val="single" w:sz="4" w:space="0" w:color="auto"/>
              <w:bottom w:val="single" w:sz="4" w:space="0" w:color="auto"/>
              <w:right w:val="single" w:sz="4" w:space="0" w:color="auto"/>
            </w:tcBorders>
          </w:tcPr>
          <w:p w:rsidR="001F7414" w:rsidRPr="00FB7E97" w:rsidRDefault="001F7414" w:rsidP="001F7414">
            <w:pPr>
              <w:pStyle w:val="a4"/>
              <w:numPr>
                <w:ilvl w:val="0"/>
                <w:numId w:val="28"/>
              </w:numPr>
              <w:spacing w:after="160" w:line="256" w:lineRule="auto"/>
              <w:jc w:val="both"/>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Анализ выполнения программы по предметам, промежуточной аттестации, успеваемости по предметам учащихся 11 классов.</w:t>
            </w:r>
          </w:p>
          <w:p w:rsidR="001F7414" w:rsidRPr="00FB7E97" w:rsidRDefault="001F7414" w:rsidP="001F7414">
            <w:pPr>
              <w:pStyle w:val="a4"/>
              <w:numPr>
                <w:ilvl w:val="0"/>
                <w:numId w:val="28"/>
              </w:numPr>
              <w:spacing w:after="160" w:line="256" w:lineRule="auto"/>
              <w:jc w:val="both"/>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О допуске к государственной итоговой аттестации учащихся 11 классов.</w:t>
            </w:r>
          </w:p>
          <w:p w:rsidR="001F7414" w:rsidRPr="00FB7E97" w:rsidRDefault="001F7414" w:rsidP="001F7414">
            <w:pPr>
              <w:pStyle w:val="a4"/>
              <w:numPr>
                <w:ilvl w:val="0"/>
                <w:numId w:val="28"/>
              </w:numPr>
              <w:spacing w:after="160" w:line="256" w:lineRule="auto"/>
              <w:jc w:val="both"/>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xml:space="preserve">Анализ выполнения программы по предметам учащимися 1классов </w:t>
            </w:r>
          </w:p>
          <w:p w:rsidR="001F7414" w:rsidRPr="00FB7E97" w:rsidRDefault="001F7414" w:rsidP="001F7414">
            <w:pPr>
              <w:pStyle w:val="a4"/>
              <w:numPr>
                <w:ilvl w:val="0"/>
                <w:numId w:val="28"/>
              </w:numPr>
              <w:spacing w:after="160" w:line="256" w:lineRule="auto"/>
              <w:jc w:val="both"/>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О переводе учеников 1 класса.</w:t>
            </w:r>
          </w:p>
          <w:p w:rsidR="001D35E3" w:rsidRPr="00FB7E97" w:rsidRDefault="001D35E3" w:rsidP="001D35E3">
            <w:pPr>
              <w:shd w:val="clear" w:color="auto" w:fill="FFFFFF"/>
              <w:spacing w:after="0" w:line="240" w:lineRule="auto"/>
              <w:rPr>
                <w:rFonts w:ascii="yandex-sans" w:eastAsia="Times New Roman" w:hAnsi="yandex-sans" w:cs="Times New Roman"/>
                <w:color w:val="000000"/>
                <w:sz w:val="24"/>
                <w:szCs w:val="24"/>
                <w:lang w:val="tt-RU" w:eastAsia="ru-RU"/>
              </w:rPr>
            </w:pPr>
          </w:p>
        </w:tc>
        <w:tc>
          <w:tcPr>
            <w:tcW w:w="1985" w:type="dxa"/>
            <w:tcBorders>
              <w:top w:val="single" w:sz="4" w:space="0" w:color="auto"/>
              <w:left w:val="single" w:sz="4" w:space="0" w:color="auto"/>
              <w:bottom w:val="single" w:sz="4" w:space="0" w:color="auto"/>
              <w:right w:val="single" w:sz="4" w:space="0" w:color="auto"/>
            </w:tcBorders>
          </w:tcPr>
          <w:p w:rsidR="001D35E3" w:rsidRPr="00FB7E97" w:rsidRDefault="001F7414" w:rsidP="00D00263">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25.05.22</w:t>
            </w:r>
            <w:r w:rsidR="001D35E3" w:rsidRPr="00FB7E97">
              <w:rPr>
                <w:rFonts w:ascii="Times New Roman" w:eastAsia="Times New Roman" w:hAnsi="Times New Roman" w:cs="Times New Roman"/>
                <w:sz w:val="24"/>
                <w:szCs w:val="24"/>
                <w:lang w:eastAsia="ru-RU"/>
              </w:rPr>
              <w:t>.г.</w:t>
            </w:r>
          </w:p>
        </w:tc>
      </w:tr>
      <w:tr w:rsidR="00985855" w:rsidRPr="00FB7E97" w:rsidTr="00D26498">
        <w:trPr>
          <w:trHeight w:val="618"/>
        </w:trPr>
        <w:tc>
          <w:tcPr>
            <w:tcW w:w="8474" w:type="dxa"/>
            <w:tcBorders>
              <w:top w:val="single" w:sz="4" w:space="0" w:color="auto"/>
              <w:left w:val="single" w:sz="4" w:space="0" w:color="auto"/>
              <w:bottom w:val="single" w:sz="4" w:space="0" w:color="auto"/>
              <w:right w:val="single" w:sz="4" w:space="0" w:color="auto"/>
            </w:tcBorders>
          </w:tcPr>
          <w:p w:rsidR="001F7414" w:rsidRPr="00FB7E97" w:rsidRDefault="001F7414" w:rsidP="001F7414">
            <w:pPr>
              <w:shd w:val="clear" w:color="auto" w:fill="FFFFFF"/>
              <w:spacing w:after="0" w:line="240" w:lineRule="auto"/>
              <w:ind w:left="599"/>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Анализ выполнения программы по предметам, промежуточной аттестации и успеваемости учащихся II-IV, V-VIII, X классов.</w:t>
            </w:r>
          </w:p>
          <w:p w:rsidR="001F7414" w:rsidRPr="00FB7E97" w:rsidRDefault="001F7414" w:rsidP="001F7414">
            <w:pPr>
              <w:shd w:val="clear" w:color="auto" w:fill="FFFFFF"/>
              <w:spacing w:after="0" w:line="240" w:lineRule="auto"/>
              <w:ind w:left="599"/>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2. Об утверждении характеристик на выпускников IV классов о достижении ими планируемых результатов освоения программы начального общего образования и об итоговой отметке и переводе учащихся IV классов.</w:t>
            </w:r>
          </w:p>
          <w:p w:rsidR="001F7414" w:rsidRPr="00FB7E97" w:rsidRDefault="001F7414" w:rsidP="001F7414">
            <w:pPr>
              <w:shd w:val="clear" w:color="auto" w:fill="FFFFFF"/>
              <w:spacing w:after="0" w:line="240" w:lineRule="auto"/>
              <w:ind w:left="599"/>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3. О переводе учащихся III, V-VIII, X классов.</w:t>
            </w:r>
          </w:p>
          <w:p w:rsidR="001F7414" w:rsidRPr="00FB7E97" w:rsidRDefault="001F7414" w:rsidP="001F7414">
            <w:pPr>
              <w:shd w:val="clear" w:color="auto" w:fill="FFFFFF"/>
              <w:spacing w:after="0" w:line="240" w:lineRule="auto"/>
              <w:ind w:left="599"/>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xml:space="preserve">4. Об организации летнего </w:t>
            </w:r>
            <w:proofErr w:type="gramStart"/>
            <w:r w:rsidRPr="00FB7E97">
              <w:rPr>
                <w:rFonts w:ascii="Times New Roman" w:eastAsia="Times New Roman" w:hAnsi="Times New Roman" w:cs="Times New Roman"/>
                <w:color w:val="000000"/>
                <w:sz w:val="24"/>
                <w:szCs w:val="24"/>
                <w:lang w:eastAsia="ru-RU"/>
              </w:rPr>
              <w:t>отдыха,правилах</w:t>
            </w:r>
            <w:proofErr w:type="gramEnd"/>
            <w:r w:rsidRPr="00FB7E97">
              <w:rPr>
                <w:rFonts w:ascii="Times New Roman" w:eastAsia="Times New Roman" w:hAnsi="Times New Roman" w:cs="Times New Roman"/>
                <w:color w:val="000000"/>
                <w:sz w:val="24"/>
                <w:szCs w:val="24"/>
                <w:lang w:eastAsia="ru-RU"/>
              </w:rPr>
              <w:t xml:space="preserve"> безопасности.</w:t>
            </w:r>
          </w:p>
          <w:p w:rsidR="00985855" w:rsidRPr="00FB7E97" w:rsidRDefault="001F7414" w:rsidP="001F7414">
            <w:pPr>
              <w:shd w:val="clear" w:color="auto" w:fill="FFFFFF"/>
              <w:spacing w:after="0" w:line="240" w:lineRule="auto"/>
              <w:ind w:left="599"/>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5. План –проект воспитательной работы</w:t>
            </w:r>
          </w:p>
        </w:tc>
        <w:tc>
          <w:tcPr>
            <w:tcW w:w="1985" w:type="dxa"/>
            <w:tcBorders>
              <w:top w:val="single" w:sz="4" w:space="0" w:color="auto"/>
              <w:left w:val="single" w:sz="4" w:space="0" w:color="auto"/>
              <w:bottom w:val="single" w:sz="4" w:space="0" w:color="auto"/>
              <w:right w:val="single" w:sz="4" w:space="0" w:color="auto"/>
            </w:tcBorders>
          </w:tcPr>
          <w:p w:rsidR="00985855" w:rsidRPr="00FB7E97" w:rsidRDefault="001F7414" w:rsidP="00D00263">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31.05.22</w:t>
            </w:r>
            <w:r w:rsidR="00985855" w:rsidRPr="00FB7E97">
              <w:rPr>
                <w:rFonts w:ascii="Times New Roman" w:eastAsia="Times New Roman" w:hAnsi="Times New Roman" w:cs="Times New Roman"/>
                <w:sz w:val="24"/>
                <w:szCs w:val="24"/>
                <w:lang w:eastAsia="ru-RU"/>
              </w:rPr>
              <w:t>. г.</w:t>
            </w:r>
          </w:p>
        </w:tc>
      </w:tr>
      <w:tr w:rsidR="00B92323" w:rsidRPr="00FB7E97" w:rsidTr="00D26498">
        <w:trPr>
          <w:trHeight w:val="618"/>
        </w:trPr>
        <w:tc>
          <w:tcPr>
            <w:tcW w:w="8474" w:type="dxa"/>
            <w:tcBorders>
              <w:top w:val="single" w:sz="4" w:space="0" w:color="auto"/>
              <w:left w:val="single" w:sz="4" w:space="0" w:color="auto"/>
              <w:bottom w:val="single" w:sz="4" w:space="0" w:color="auto"/>
              <w:right w:val="single" w:sz="4" w:space="0" w:color="auto"/>
            </w:tcBorders>
          </w:tcPr>
          <w:p w:rsidR="00B92323" w:rsidRPr="00FB7E97" w:rsidRDefault="001F7414" w:rsidP="001F7414">
            <w:pPr>
              <w:pStyle w:val="a4"/>
              <w:numPr>
                <w:ilvl w:val="0"/>
                <w:numId w:val="29"/>
              </w:numPr>
              <w:shd w:val="clear" w:color="auto" w:fill="FFFFFF"/>
              <w:spacing w:after="0" w:line="240" w:lineRule="auto"/>
              <w:rPr>
                <w:rFonts w:ascii="Times New Roman" w:eastAsia="Times New Roman" w:hAnsi="Times New Roman" w:cs="Times New Roman"/>
                <w:color w:val="000000"/>
                <w:sz w:val="24"/>
                <w:szCs w:val="24"/>
                <w:lang w:val="tt-RU" w:eastAsia="ru-RU"/>
              </w:rPr>
            </w:pPr>
            <w:r w:rsidRPr="00FB7E97">
              <w:rPr>
                <w:rFonts w:ascii="Times New Roman" w:hAnsi="Times New Roman" w:cs="Times New Roman"/>
                <w:sz w:val="24"/>
                <w:szCs w:val="24"/>
                <w:lang w:val="tt-RU"/>
              </w:rPr>
              <w:t>О выдаче документов об образовании (аттестаты о среднем общем образовании)</w:t>
            </w:r>
          </w:p>
        </w:tc>
        <w:tc>
          <w:tcPr>
            <w:tcW w:w="1985" w:type="dxa"/>
            <w:tcBorders>
              <w:top w:val="single" w:sz="4" w:space="0" w:color="auto"/>
              <w:left w:val="single" w:sz="4" w:space="0" w:color="auto"/>
              <w:bottom w:val="single" w:sz="4" w:space="0" w:color="auto"/>
              <w:right w:val="single" w:sz="4" w:space="0" w:color="auto"/>
            </w:tcBorders>
          </w:tcPr>
          <w:p w:rsidR="00B92323" w:rsidRPr="00FB7E97" w:rsidRDefault="00B92323" w:rsidP="00D00263">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2</w:t>
            </w:r>
            <w:r w:rsidR="001F7414" w:rsidRPr="00FB7E97">
              <w:rPr>
                <w:rFonts w:ascii="Times New Roman" w:eastAsia="Times New Roman" w:hAnsi="Times New Roman" w:cs="Times New Roman"/>
                <w:sz w:val="24"/>
                <w:szCs w:val="24"/>
                <w:lang w:eastAsia="ru-RU"/>
              </w:rPr>
              <w:t>1.06.22 г.</w:t>
            </w:r>
          </w:p>
        </w:tc>
      </w:tr>
      <w:tr w:rsidR="001F7414" w:rsidRPr="00FB7E97" w:rsidTr="00D26498">
        <w:trPr>
          <w:trHeight w:val="618"/>
        </w:trPr>
        <w:tc>
          <w:tcPr>
            <w:tcW w:w="8474" w:type="dxa"/>
            <w:tcBorders>
              <w:top w:val="single" w:sz="4" w:space="0" w:color="auto"/>
              <w:left w:val="single" w:sz="4" w:space="0" w:color="auto"/>
              <w:bottom w:val="single" w:sz="4" w:space="0" w:color="auto"/>
              <w:right w:val="single" w:sz="4" w:space="0" w:color="auto"/>
            </w:tcBorders>
          </w:tcPr>
          <w:p w:rsidR="001F7414" w:rsidRPr="00FB7E97" w:rsidRDefault="00E8229C" w:rsidP="00E8229C">
            <w:pPr>
              <w:pStyle w:val="a4"/>
              <w:numPr>
                <w:ilvl w:val="3"/>
                <w:numId w:val="29"/>
              </w:numPr>
              <w:shd w:val="clear" w:color="auto" w:fill="FFFFFF"/>
              <w:spacing w:after="0" w:line="240" w:lineRule="auto"/>
              <w:ind w:left="599"/>
              <w:rPr>
                <w:rFonts w:ascii="Times New Roman" w:hAnsi="Times New Roman" w:cs="Times New Roman"/>
                <w:sz w:val="24"/>
                <w:szCs w:val="24"/>
                <w:lang w:val="tt-RU"/>
              </w:rPr>
            </w:pPr>
            <w:r w:rsidRPr="00FB7E97">
              <w:rPr>
                <w:rFonts w:ascii="Times New Roman" w:hAnsi="Times New Roman" w:cs="Times New Roman"/>
                <w:sz w:val="24"/>
                <w:szCs w:val="24"/>
                <w:lang w:val="tt-RU"/>
              </w:rPr>
              <w:lastRenderedPageBreak/>
              <w:t>О завершении обучения по образовательным программам основного общего образования и выдаче аттестатов об основном общем образовании и приложения к ним</w:t>
            </w:r>
          </w:p>
        </w:tc>
        <w:tc>
          <w:tcPr>
            <w:tcW w:w="1985" w:type="dxa"/>
            <w:tcBorders>
              <w:top w:val="single" w:sz="4" w:space="0" w:color="auto"/>
              <w:left w:val="single" w:sz="4" w:space="0" w:color="auto"/>
              <w:bottom w:val="single" w:sz="4" w:space="0" w:color="auto"/>
              <w:right w:val="single" w:sz="4" w:space="0" w:color="auto"/>
            </w:tcBorders>
          </w:tcPr>
          <w:p w:rsidR="001F7414" w:rsidRPr="00FB7E97" w:rsidRDefault="00E8229C" w:rsidP="00D00263">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04.07.22 г.</w:t>
            </w:r>
          </w:p>
        </w:tc>
      </w:tr>
      <w:tr w:rsidR="001F7414" w:rsidRPr="00FB7E97" w:rsidTr="00D26498">
        <w:trPr>
          <w:trHeight w:val="618"/>
        </w:trPr>
        <w:tc>
          <w:tcPr>
            <w:tcW w:w="8474" w:type="dxa"/>
            <w:tcBorders>
              <w:top w:val="single" w:sz="4" w:space="0" w:color="auto"/>
              <w:left w:val="single" w:sz="4" w:space="0" w:color="auto"/>
              <w:bottom w:val="single" w:sz="4" w:space="0" w:color="auto"/>
              <w:right w:val="single" w:sz="4" w:space="0" w:color="auto"/>
            </w:tcBorders>
          </w:tcPr>
          <w:p w:rsidR="001F7414" w:rsidRPr="00FB7E97" w:rsidRDefault="00E8229C" w:rsidP="00E8229C">
            <w:pPr>
              <w:pStyle w:val="a4"/>
              <w:numPr>
                <w:ilvl w:val="6"/>
                <w:numId w:val="29"/>
              </w:numPr>
              <w:shd w:val="clear" w:color="auto" w:fill="FFFFFF"/>
              <w:spacing w:after="0" w:line="240" w:lineRule="auto"/>
              <w:ind w:left="599"/>
              <w:rPr>
                <w:rFonts w:ascii="Times New Roman" w:hAnsi="Times New Roman" w:cs="Times New Roman"/>
                <w:sz w:val="24"/>
                <w:szCs w:val="24"/>
                <w:lang w:val="tt-RU"/>
              </w:rPr>
            </w:pPr>
            <w:r w:rsidRPr="00FB7E97">
              <w:rPr>
                <w:rFonts w:ascii="Times New Roman" w:hAnsi="Times New Roman" w:cs="Times New Roman"/>
                <w:sz w:val="24"/>
                <w:szCs w:val="24"/>
                <w:lang w:val="tt-RU"/>
              </w:rPr>
              <w:t>О завершении обучения по образовательным программам основного общего образования и выдаче аттестатов об основном общем образовании и приложения к ним</w:t>
            </w:r>
          </w:p>
        </w:tc>
        <w:tc>
          <w:tcPr>
            <w:tcW w:w="1985" w:type="dxa"/>
            <w:tcBorders>
              <w:top w:val="single" w:sz="4" w:space="0" w:color="auto"/>
              <w:left w:val="single" w:sz="4" w:space="0" w:color="auto"/>
              <w:bottom w:val="single" w:sz="4" w:space="0" w:color="auto"/>
              <w:right w:val="single" w:sz="4" w:space="0" w:color="auto"/>
            </w:tcBorders>
          </w:tcPr>
          <w:p w:rsidR="001F7414" w:rsidRPr="00FB7E97" w:rsidRDefault="00E8229C" w:rsidP="00D00263">
            <w:pPr>
              <w:spacing w:after="0" w:line="240" w:lineRule="auto"/>
              <w:rPr>
                <w:rFonts w:ascii="Times New Roman" w:eastAsia="Times New Roman" w:hAnsi="Times New Roman" w:cs="Times New Roman"/>
                <w:sz w:val="24"/>
                <w:szCs w:val="24"/>
                <w:lang w:eastAsia="ru-RU"/>
              </w:rPr>
            </w:pPr>
            <w:r w:rsidRPr="00FB7E97">
              <w:rPr>
                <w:rFonts w:ascii="Times New Roman" w:eastAsia="Times New Roman" w:hAnsi="Times New Roman" w:cs="Times New Roman"/>
                <w:sz w:val="24"/>
                <w:szCs w:val="24"/>
                <w:lang w:eastAsia="ru-RU"/>
              </w:rPr>
              <w:t>12.07. 22 г.</w:t>
            </w:r>
          </w:p>
        </w:tc>
      </w:tr>
    </w:tbl>
    <w:p w:rsidR="00D00263" w:rsidRPr="00FB7E97" w:rsidRDefault="00D00263" w:rsidP="00533E88">
      <w:pPr>
        <w:spacing w:after="0" w:line="240" w:lineRule="auto"/>
        <w:ind w:firstLine="540"/>
        <w:jc w:val="center"/>
        <w:rPr>
          <w:rFonts w:ascii="Times New Roman" w:hAnsi="Times New Roman" w:cs="Times New Roman"/>
          <w:b/>
          <w:sz w:val="24"/>
          <w:szCs w:val="24"/>
        </w:rPr>
      </w:pPr>
    </w:p>
    <w:p w:rsidR="00D00263" w:rsidRPr="00FB7E97" w:rsidRDefault="00D00263" w:rsidP="00CF7799">
      <w:pPr>
        <w:spacing w:after="0" w:line="240" w:lineRule="auto"/>
        <w:rPr>
          <w:rFonts w:ascii="Times New Roman" w:hAnsi="Times New Roman" w:cs="Times New Roman"/>
          <w:b/>
          <w:sz w:val="24"/>
          <w:szCs w:val="24"/>
        </w:rPr>
      </w:pPr>
    </w:p>
    <w:p w:rsidR="0041293B" w:rsidRPr="00FB7E97" w:rsidRDefault="007A1361" w:rsidP="008870DF">
      <w:pPr>
        <w:spacing w:after="0" w:line="240" w:lineRule="auto"/>
        <w:ind w:firstLine="540"/>
        <w:jc w:val="center"/>
        <w:rPr>
          <w:rFonts w:ascii="Times New Roman" w:hAnsi="Times New Roman" w:cs="Times New Roman"/>
          <w:b/>
          <w:sz w:val="24"/>
          <w:szCs w:val="24"/>
        </w:rPr>
      </w:pPr>
      <w:r w:rsidRPr="00FB7E97">
        <w:rPr>
          <w:rFonts w:ascii="Times New Roman" w:hAnsi="Times New Roman" w:cs="Times New Roman"/>
          <w:b/>
          <w:sz w:val="24"/>
          <w:szCs w:val="24"/>
        </w:rPr>
        <w:t>14</w:t>
      </w:r>
      <w:r w:rsidR="00CF7799" w:rsidRPr="00FB7E97">
        <w:rPr>
          <w:rFonts w:ascii="Times New Roman" w:hAnsi="Times New Roman" w:cs="Times New Roman"/>
          <w:b/>
          <w:sz w:val="24"/>
          <w:szCs w:val="24"/>
        </w:rPr>
        <w:t xml:space="preserve">. </w:t>
      </w:r>
      <w:r w:rsidR="0041293B" w:rsidRPr="00FB7E97">
        <w:rPr>
          <w:rFonts w:ascii="Times New Roman" w:hAnsi="Times New Roman" w:cs="Times New Roman"/>
          <w:b/>
          <w:sz w:val="24"/>
          <w:szCs w:val="24"/>
        </w:rPr>
        <w:t>Проведение семинаров</w:t>
      </w:r>
    </w:p>
    <w:p w:rsidR="00BC059B" w:rsidRPr="00FB7E97" w:rsidRDefault="00BC059B" w:rsidP="008870DF">
      <w:pPr>
        <w:spacing w:after="0" w:line="240" w:lineRule="auto"/>
        <w:ind w:firstLine="540"/>
        <w:jc w:val="center"/>
        <w:rPr>
          <w:rFonts w:ascii="Times New Roman" w:hAnsi="Times New Roman" w:cs="Times New Roman"/>
          <w:b/>
          <w:sz w:val="24"/>
          <w:szCs w:val="24"/>
        </w:rPr>
      </w:pPr>
    </w:p>
    <w:p w:rsidR="004E34AD" w:rsidRPr="00FB7E97" w:rsidRDefault="00A7538B" w:rsidP="00BC059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xml:space="preserve">       </w:t>
      </w:r>
      <w:r w:rsidR="00BC059B" w:rsidRPr="00FB7E97">
        <w:rPr>
          <w:rFonts w:ascii="Times New Roman" w:eastAsia="Times New Roman" w:hAnsi="Times New Roman" w:cs="Times New Roman"/>
          <w:color w:val="000000"/>
          <w:sz w:val="24"/>
          <w:szCs w:val="24"/>
          <w:lang w:eastAsia="ru-RU"/>
        </w:rPr>
        <w:t>На базе лице</w:t>
      </w:r>
      <w:r w:rsidR="00E8229C" w:rsidRPr="00FB7E97">
        <w:rPr>
          <w:rFonts w:ascii="Times New Roman" w:eastAsia="Times New Roman" w:hAnsi="Times New Roman" w:cs="Times New Roman"/>
          <w:color w:val="000000"/>
          <w:sz w:val="24"/>
          <w:szCs w:val="24"/>
          <w:lang w:eastAsia="ru-RU"/>
        </w:rPr>
        <w:t xml:space="preserve">я </w:t>
      </w:r>
      <w:r w:rsidR="004E34AD" w:rsidRPr="00FB7E97">
        <w:rPr>
          <w:rFonts w:ascii="Times New Roman" w:eastAsia="Times New Roman" w:hAnsi="Times New Roman" w:cs="Times New Roman"/>
          <w:color w:val="000000"/>
          <w:sz w:val="24"/>
          <w:szCs w:val="24"/>
          <w:lang w:eastAsia="ru-RU"/>
        </w:rPr>
        <w:t>прошли следующие</w:t>
      </w:r>
      <w:r w:rsidR="00E8229C" w:rsidRPr="00FB7E97">
        <w:rPr>
          <w:rFonts w:ascii="Times New Roman" w:eastAsia="Times New Roman" w:hAnsi="Times New Roman" w:cs="Times New Roman"/>
          <w:color w:val="000000"/>
          <w:sz w:val="24"/>
          <w:szCs w:val="24"/>
          <w:lang w:eastAsia="ru-RU"/>
        </w:rPr>
        <w:t xml:space="preserve"> семинары: 21</w:t>
      </w:r>
      <w:r w:rsidR="0046387C" w:rsidRPr="00FB7E97">
        <w:rPr>
          <w:rFonts w:ascii="Times New Roman" w:eastAsia="Times New Roman" w:hAnsi="Times New Roman" w:cs="Times New Roman"/>
          <w:color w:val="000000"/>
          <w:sz w:val="24"/>
          <w:szCs w:val="24"/>
          <w:lang w:eastAsia="ru-RU"/>
        </w:rPr>
        <w:t xml:space="preserve"> марта</w:t>
      </w:r>
      <w:r w:rsidR="00BC059B" w:rsidRPr="00FB7E97">
        <w:rPr>
          <w:rFonts w:ascii="Times New Roman" w:eastAsia="Times New Roman" w:hAnsi="Times New Roman" w:cs="Times New Roman"/>
          <w:color w:val="000000"/>
          <w:sz w:val="24"/>
          <w:szCs w:val="24"/>
          <w:lang w:eastAsia="ru-RU"/>
        </w:rPr>
        <w:t xml:space="preserve"> районный семинар учителей </w:t>
      </w:r>
      <w:r w:rsidR="00E8229C" w:rsidRPr="00FB7E97">
        <w:rPr>
          <w:rFonts w:ascii="Times New Roman" w:eastAsia="Times New Roman" w:hAnsi="Times New Roman" w:cs="Times New Roman"/>
          <w:color w:val="000000"/>
          <w:sz w:val="24"/>
          <w:szCs w:val="24"/>
          <w:lang w:eastAsia="ru-RU"/>
        </w:rPr>
        <w:t>естественно научного цикла по теме «Повышение качества образования в условиях введения ФГОС через внедрение инновационных технологий. Работа над западающими темами при подготовке к ОГЭ и ЕГЭ»</w:t>
      </w:r>
    </w:p>
    <w:p w:rsidR="00BC059B" w:rsidRPr="00FB7E97" w:rsidRDefault="00BC059B" w:rsidP="00BC059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xml:space="preserve"> Открытые уроки дали: 1) </w:t>
      </w:r>
      <w:r w:rsidR="004E34AD" w:rsidRPr="00FB7E97">
        <w:rPr>
          <w:rFonts w:ascii="Times New Roman" w:eastAsia="Times New Roman" w:hAnsi="Times New Roman" w:cs="Times New Roman"/>
          <w:color w:val="000000"/>
          <w:sz w:val="24"/>
          <w:szCs w:val="24"/>
          <w:lang w:eastAsia="ru-RU"/>
        </w:rPr>
        <w:t>Сабанаева Н.А.</w:t>
      </w:r>
      <w:r w:rsidR="0046387C" w:rsidRPr="00FB7E97">
        <w:rPr>
          <w:rFonts w:ascii="Times New Roman" w:eastAsia="Times New Roman" w:hAnsi="Times New Roman" w:cs="Times New Roman"/>
          <w:color w:val="000000"/>
          <w:sz w:val="24"/>
          <w:szCs w:val="24"/>
          <w:lang w:eastAsia="ru-RU"/>
        </w:rPr>
        <w:t xml:space="preserve">  – урок по предмету </w:t>
      </w:r>
      <w:r w:rsidR="004E34AD" w:rsidRPr="00FB7E97">
        <w:rPr>
          <w:rFonts w:ascii="Times New Roman" w:eastAsia="Times New Roman" w:hAnsi="Times New Roman" w:cs="Times New Roman"/>
          <w:color w:val="000000"/>
          <w:sz w:val="24"/>
          <w:szCs w:val="24"/>
          <w:lang w:eastAsia="ru-RU"/>
        </w:rPr>
        <w:t>химия, 8</w:t>
      </w:r>
      <w:r w:rsidRPr="00FB7E97">
        <w:rPr>
          <w:rFonts w:ascii="Times New Roman" w:eastAsia="Times New Roman" w:hAnsi="Times New Roman" w:cs="Times New Roman"/>
          <w:color w:val="000000"/>
          <w:sz w:val="24"/>
          <w:szCs w:val="24"/>
          <w:lang w:eastAsia="ru-RU"/>
        </w:rPr>
        <w:t xml:space="preserve"> класс «</w:t>
      </w:r>
      <w:r w:rsidR="004E34AD" w:rsidRPr="00FB7E97">
        <w:rPr>
          <w:rFonts w:ascii="Times New Roman" w:eastAsia="Times New Roman" w:hAnsi="Times New Roman" w:cs="Times New Roman"/>
          <w:color w:val="000000"/>
          <w:sz w:val="24"/>
          <w:szCs w:val="24"/>
          <w:lang w:eastAsia="ru-RU"/>
        </w:rPr>
        <w:t>Генетическая связь между основными классами неорганических соединений</w:t>
      </w:r>
      <w:r w:rsidRPr="00FB7E97">
        <w:rPr>
          <w:rFonts w:ascii="Times New Roman" w:eastAsia="Times New Roman" w:hAnsi="Times New Roman" w:cs="Times New Roman"/>
          <w:color w:val="000000"/>
          <w:sz w:val="24"/>
          <w:szCs w:val="24"/>
          <w:lang w:eastAsia="ru-RU"/>
        </w:rPr>
        <w:t xml:space="preserve">». 2)  </w:t>
      </w:r>
      <w:r w:rsidR="004E34AD" w:rsidRPr="00FB7E97">
        <w:rPr>
          <w:rFonts w:ascii="Times New Roman" w:eastAsia="Times New Roman" w:hAnsi="Times New Roman" w:cs="Times New Roman"/>
          <w:color w:val="000000"/>
          <w:sz w:val="24"/>
          <w:szCs w:val="24"/>
          <w:lang w:eastAsia="ru-RU"/>
        </w:rPr>
        <w:t>Вагизова Ф.Г.</w:t>
      </w:r>
      <w:r w:rsidRPr="00FB7E97">
        <w:rPr>
          <w:rFonts w:ascii="Times New Roman" w:eastAsia="Times New Roman" w:hAnsi="Times New Roman" w:cs="Times New Roman"/>
          <w:color w:val="000000"/>
          <w:sz w:val="24"/>
          <w:szCs w:val="24"/>
          <w:lang w:eastAsia="ru-RU"/>
        </w:rPr>
        <w:t xml:space="preserve"> – урок </w:t>
      </w:r>
      <w:r w:rsidR="0046387C" w:rsidRPr="00FB7E97">
        <w:rPr>
          <w:rFonts w:ascii="Times New Roman" w:eastAsia="Times New Roman" w:hAnsi="Times New Roman" w:cs="Times New Roman"/>
          <w:color w:val="000000"/>
          <w:sz w:val="24"/>
          <w:szCs w:val="24"/>
          <w:lang w:eastAsia="ru-RU"/>
        </w:rPr>
        <w:t xml:space="preserve">по предмету </w:t>
      </w:r>
      <w:r w:rsidR="004E34AD" w:rsidRPr="00FB7E97">
        <w:rPr>
          <w:rFonts w:ascii="Times New Roman" w:eastAsia="Times New Roman" w:hAnsi="Times New Roman" w:cs="Times New Roman"/>
          <w:color w:val="000000"/>
          <w:sz w:val="24"/>
          <w:szCs w:val="24"/>
          <w:lang w:eastAsia="ru-RU"/>
        </w:rPr>
        <w:t>биология, 6</w:t>
      </w:r>
      <w:r w:rsidRPr="00FB7E97">
        <w:rPr>
          <w:rFonts w:ascii="Times New Roman" w:eastAsia="Times New Roman" w:hAnsi="Times New Roman" w:cs="Times New Roman"/>
          <w:color w:val="000000"/>
          <w:sz w:val="24"/>
          <w:szCs w:val="24"/>
          <w:lang w:eastAsia="ru-RU"/>
        </w:rPr>
        <w:t xml:space="preserve"> класс, «</w:t>
      </w:r>
      <w:r w:rsidR="004E34AD" w:rsidRPr="00FB7E97">
        <w:rPr>
          <w:rFonts w:ascii="Times New Roman" w:eastAsia="Times New Roman" w:hAnsi="Times New Roman" w:cs="Times New Roman"/>
          <w:color w:val="000000"/>
          <w:sz w:val="24"/>
          <w:szCs w:val="24"/>
          <w:lang w:eastAsia="ru-RU"/>
        </w:rPr>
        <w:t>Вегетативное размножение цветковых растений</w:t>
      </w:r>
      <w:r w:rsidRPr="00FB7E97">
        <w:rPr>
          <w:rFonts w:ascii="Times New Roman" w:eastAsia="Times New Roman" w:hAnsi="Times New Roman" w:cs="Times New Roman"/>
          <w:color w:val="000000"/>
          <w:sz w:val="24"/>
          <w:szCs w:val="24"/>
          <w:lang w:eastAsia="ru-RU"/>
        </w:rPr>
        <w:t xml:space="preserve">». </w:t>
      </w:r>
    </w:p>
    <w:p w:rsidR="00BC059B" w:rsidRPr="00FB7E97" w:rsidRDefault="00BC059B" w:rsidP="00BC059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xml:space="preserve">3) </w:t>
      </w:r>
      <w:r w:rsidR="004E34AD" w:rsidRPr="00FB7E97">
        <w:rPr>
          <w:rFonts w:ascii="Times New Roman" w:eastAsia="Times New Roman" w:hAnsi="Times New Roman" w:cs="Times New Roman"/>
          <w:color w:val="000000"/>
          <w:sz w:val="24"/>
          <w:szCs w:val="24"/>
          <w:lang w:eastAsia="ru-RU"/>
        </w:rPr>
        <w:t>Вагизова Ф.Г. провела интеллектуальную игру «Биологический турнир</w:t>
      </w:r>
    </w:p>
    <w:p w:rsidR="00B96E3A" w:rsidRPr="00FB7E97" w:rsidRDefault="00B96E3A" w:rsidP="00BC059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12 марта</w:t>
      </w:r>
      <w:r w:rsidR="00BC059B" w:rsidRPr="00FB7E97">
        <w:rPr>
          <w:rFonts w:ascii="Times New Roman" w:eastAsia="Times New Roman" w:hAnsi="Times New Roman" w:cs="Times New Roman"/>
          <w:color w:val="000000"/>
          <w:sz w:val="24"/>
          <w:szCs w:val="24"/>
          <w:lang w:eastAsia="ru-RU"/>
        </w:rPr>
        <w:t xml:space="preserve"> районный семинар учителей </w:t>
      </w:r>
      <w:r w:rsidR="004E34AD" w:rsidRPr="00FB7E97">
        <w:rPr>
          <w:rFonts w:ascii="Times New Roman" w:eastAsia="Times New Roman" w:hAnsi="Times New Roman" w:cs="Times New Roman"/>
          <w:color w:val="000000"/>
          <w:sz w:val="24"/>
          <w:szCs w:val="24"/>
          <w:lang w:eastAsia="ru-RU"/>
        </w:rPr>
        <w:t xml:space="preserve">родного татарского </w:t>
      </w:r>
      <w:r w:rsidRPr="00FB7E97">
        <w:rPr>
          <w:rFonts w:ascii="Times New Roman" w:eastAsia="Times New Roman" w:hAnsi="Times New Roman" w:cs="Times New Roman"/>
          <w:color w:val="000000"/>
          <w:sz w:val="24"/>
          <w:szCs w:val="24"/>
          <w:lang w:eastAsia="ru-RU"/>
        </w:rPr>
        <w:t>языка и литературы</w:t>
      </w:r>
      <w:r w:rsidR="00BC059B" w:rsidRPr="00FB7E97">
        <w:rPr>
          <w:rFonts w:ascii="Times New Roman" w:eastAsia="Times New Roman" w:hAnsi="Times New Roman" w:cs="Times New Roman"/>
          <w:color w:val="000000"/>
          <w:sz w:val="24"/>
          <w:szCs w:val="24"/>
          <w:lang w:eastAsia="ru-RU"/>
        </w:rPr>
        <w:t xml:space="preserve"> по теме </w:t>
      </w:r>
      <w:proofErr w:type="gramStart"/>
      <w:r w:rsidR="00BC059B" w:rsidRPr="00FB7E97">
        <w:rPr>
          <w:rFonts w:ascii="Times New Roman" w:eastAsia="Times New Roman" w:hAnsi="Times New Roman" w:cs="Times New Roman"/>
          <w:color w:val="000000"/>
          <w:sz w:val="24"/>
          <w:szCs w:val="24"/>
          <w:lang w:eastAsia="ru-RU"/>
        </w:rPr>
        <w:t xml:space="preserve">« </w:t>
      </w:r>
      <w:r w:rsidR="004E34AD" w:rsidRPr="00FB7E97">
        <w:rPr>
          <w:rFonts w:ascii="Times New Roman" w:eastAsia="Times New Roman" w:hAnsi="Times New Roman" w:cs="Times New Roman"/>
          <w:color w:val="000000"/>
          <w:sz w:val="24"/>
          <w:szCs w:val="24"/>
          <w:lang w:val="tt-RU" w:eastAsia="ru-RU"/>
        </w:rPr>
        <w:t>Татар</w:t>
      </w:r>
      <w:proofErr w:type="gramEnd"/>
      <w:r w:rsidR="004E34AD" w:rsidRPr="00FB7E97">
        <w:rPr>
          <w:rFonts w:ascii="Times New Roman" w:eastAsia="Times New Roman" w:hAnsi="Times New Roman" w:cs="Times New Roman"/>
          <w:color w:val="000000"/>
          <w:sz w:val="24"/>
          <w:szCs w:val="24"/>
          <w:lang w:val="tt-RU" w:eastAsia="ru-RU"/>
        </w:rPr>
        <w:t xml:space="preserve"> теле һәм әдәбияты дәресләрендә укучыларның эшчәнлеген активлаштыруда яңа технологияләр куллану</w:t>
      </w:r>
      <w:r w:rsidR="00BC059B" w:rsidRPr="00FB7E97">
        <w:rPr>
          <w:rFonts w:ascii="Times New Roman" w:eastAsia="Times New Roman" w:hAnsi="Times New Roman" w:cs="Times New Roman"/>
          <w:color w:val="000000"/>
          <w:sz w:val="24"/>
          <w:szCs w:val="24"/>
          <w:lang w:eastAsia="ru-RU"/>
        </w:rPr>
        <w:t xml:space="preserve">». Открытый урок дала </w:t>
      </w:r>
      <w:r w:rsidR="004E34AD" w:rsidRPr="00FB7E97">
        <w:rPr>
          <w:rFonts w:ascii="Times New Roman" w:eastAsia="Times New Roman" w:hAnsi="Times New Roman" w:cs="Times New Roman"/>
          <w:color w:val="000000"/>
          <w:sz w:val="24"/>
          <w:szCs w:val="24"/>
          <w:lang w:val="tt-RU" w:eastAsia="ru-RU"/>
        </w:rPr>
        <w:t>по предмету родной (татарский) язык Газымова Р.М. 5</w:t>
      </w:r>
      <w:r w:rsidR="00BC059B" w:rsidRPr="00FB7E97">
        <w:rPr>
          <w:rFonts w:ascii="Times New Roman" w:eastAsia="Times New Roman" w:hAnsi="Times New Roman" w:cs="Times New Roman"/>
          <w:color w:val="000000"/>
          <w:sz w:val="24"/>
          <w:szCs w:val="24"/>
          <w:lang w:eastAsia="ru-RU"/>
        </w:rPr>
        <w:t xml:space="preserve"> класс по</w:t>
      </w:r>
      <w:r w:rsidR="004E34AD" w:rsidRPr="00FB7E97">
        <w:rPr>
          <w:rFonts w:ascii="Times New Roman" w:eastAsia="Times New Roman" w:hAnsi="Times New Roman" w:cs="Times New Roman"/>
          <w:color w:val="000000"/>
          <w:sz w:val="24"/>
          <w:szCs w:val="24"/>
          <w:lang w:eastAsia="ru-RU"/>
        </w:rPr>
        <w:t xml:space="preserve"> теме</w:t>
      </w:r>
      <w:r w:rsidRPr="00FB7E97">
        <w:rPr>
          <w:rFonts w:ascii="Times New Roman" w:eastAsia="Times New Roman" w:hAnsi="Times New Roman" w:cs="Times New Roman"/>
          <w:color w:val="000000"/>
          <w:sz w:val="24"/>
          <w:szCs w:val="24"/>
          <w:lang w:eastAsia="ru-RU"/>
        </w:rPr>
        <w:t xml:space="preserve">: </w:t>
      </w:r>
      <w:proofErr w:type="gramStart"/>
      <w:r w:rsidRPr="00FB7E97">
        <w:rPr>
          <w:rFonts w:ascii="Times New Roman" w:eastAsia="Times New Roman" w:hAnsi="Times New Roman" w:cs="Times New Roman"/>
          <w:color w:val="000000"/>
          <w:sz w:val="24"/>
          <w:szCs w:val="24"/>
          <w:lang w:eastAsia="ru-RU"/>
        </w:rPr>
        <w:t>«</w:t>
      </w:r>
      <w:r w:rsidR="00A479F0" w:rsidRPr="00FB7E97">
        <w:rPr>
          <w:rFonts w:ascii="Times New Roman" w:eastAsia="Times New Roman" w:hAnsi="Times New Roman" w:cs="Times New Roman"/>
          <w:color w:val="000000"/>
          <w:sz w:val="24"/>
          <w:szCs w:val="24"/>
          <w:lang w:val="tt-RU" w:eastAsia="ru-RU"/>
        </w:rPr>
        <w:t xml:space="preserve"> Дәрестә</w:t>
      </w:r>
      <w:proofErr w:type="gramEnd"/>
      <w:r w:rsidR="00A479F0" w:rsidRPr="00FB7E97">
        <w:rPr>
          <w:rFonts w:ascii="Times New Roman" w:eastAsia="Times New Roman" w:hAnsi="Times New Roman" w:cs="Times New Roman"/>
          <w:color w:val="000000"/>
          <w:sz w:val="24"/>
          <w:szCs w:val="24"/>
          <w:lang w:val="tt-RU" w:eastAsia="ru-RU"/>
        </w:rPr>
        <w:t xml:space="preserve"> </w:t>
      </w:r>
      <w:r w:rsidR="00A479F0" w:rsidRPr="00FB7E97">
        <w:rPr>
          <w:rFonts w:ascii="Times New Roman" w:eastAsia="Times New Roman" w:hAnsi="Times New Roman" w:cs="Times New Roman"/>
          <w:color w:val="000000"/>
          <w:sz w:val="24"/>
          <w:szCs w:val="24"/>
          <w:lang w:val="en-US" w:eastAsia="ru-RU"/>
        </w:rPr>
        <w:t>Learning</w:t>
      </w:r>
      <w:r w:rsidR="00A479F0" w:rsidRPr="00FB7E97">
        <w:rPr>
          <w:rFonts w:ascii="Times New Roman" w:eastAsia="Times New Roman" w:hAnsi="Times New Roman" w:cs="Times New Roman"/>
          <w:color w:val="000000"/>
          <w:sz w:val="24"/>
          <w:szCs w:val="24"/>
          <w:lang w:eastAsia="ru-RU"/>
        </w:rPr>
        <w:t xml:space="preserve"> </w:t>
      </w:r>
      <w:r w:rsidR="00A479F0" w:rsidRPr="00FB7E97">
        <w:rPr>
          <w:rFonts w:ascii="Times New Roman" w:eastAsia="Times New Roman" w:hAnsi="Times New Roman" w:cs="Times New Roman"/>
          <w:color w:val="000000"/>
          <w:sz w:val="24"/>
          <w:szCs w:val="24"/>
          <w:lang w:val="en-US" w:eastAsia="ru-RU"/>
        </w:rPr>
        <w:t>Apps</w:t>
      </w:r>
      <w:r w:rsidR="00A479F0" w:rsidRPr="00FB7E97">
        <w:rPr>
          <w:rFonts w:ascii="Times New Roman" w:eastAsia="Times New Roman" w:hAnsi="Times New Roman" w:cs="Times New Roman"/>
          <w:color w:val="000000"/>
          <w:sz w:val="24"/>
          <w:szCs w:val="24"/>
          <w:lang w:eastAsia="ru-RU"/>
        </w:rPr>
        <w:t>.</w:t>
      </w:r>
      <w:r w:rsidR="00A479F0" w:rsidRPr="00FB7E97">
        <w:rPr>
          <w:rFonts w:ascii="Times New Roman" w:eastAsia="Times New Roman" w:hAnsi="Times New Roman" w:cs="Times New Roman"/>
          <w:color w:val="000000"/>
          <w:sz w:val="24"/>
          <w:szCs w:val="24"/>
          <w:lang w:val="en-US" w:eastAsia="ru-RU"/>
        </w:rPr>
        <w:t>org</w:t>
      </w:r>
      <w:r w:rsidR="00BC059B" w:rsidRPr="00FB7E97">
        <w:rPr>
          <w:rFonts w:ascii="Times New Roman" w:eastAsia="Times New Roman" w:hAnsi="Times New Roman" w:cs="Times New Roman"/>
          <w:color w:val="000000"/>
          <w:sz w:val="24"/>
          <w:szCs w:val="24"/>
          <w:lang w:eastAsia="ru-RU"/>
        </w:rPr>
        <w:t>»</w:t>
      </w:r>
      <w:r w:rsidR="00A479F0" w:rsidRPr="00FB7E97">
        <w:rPr>
          <w:rFonts w:ascii="Times New Roman" w:eastAsia="Times New Roman" w:hAnsi="Times New Roman" w:cs="Times New Roman"/>
          <w:color w:val="000000"/>
          <w:sz w:val="24"/>
          <w:szCs w:val="24"/>
          <w:lang w:eastAsia="ru-RU"/>
        </w:rPr>
        <w:t xml:space="preserve"> </w:t>
      </w:r>
      <w:r w:rsidR="00A479F0" w:rsidRPr="00FB7E97">
        <w:rPr>
          <w:rFonts w:ascii="Times New Roman" w:eastAsia="Times New Roman" w:hAnsi="Times New Roman" w:cs="Times New Roman"/>
          <w:color w:val="000000"/>
          <w:sz w:val="24"/>
          <w:szCs w:val="24"/>
          <w:lang w:val="tt-RU" w:eastAsia="ru-RU"/>
        </w:rPr>
        <w:t>сын кулланып укучыларны проект эшенэ әзерләү. Танып белу сыйфатын устеру, әхлакый шәхес тәрбияләү”</w:t>
      </w:r>
      <w:r w:rsidR="00BC059B" w:rsidRPr="00FB7E97">
        <w:rPr>
          <w:rFonts w:ascii="Times New Roman" w:eastAsia="Times New Roman" w:hAnsi="Times New Roman" w:cs="Times New Roman"/>
          <w:color w:val="000000"/>
          <w:sz w:val="24"/>
          <w:szCs w:val="24"/>
          <w:lang w:eastAsia="ru-RU"/>
        </w:rPr>
        <w:t>.</w:t>
      </w:r>
    </w:p>
    <w:p w:rsidR="00CF7799" w:rsidRPr="00FB7E97" w:rsidRDefault="00B96E3A" w:rsidP="00A479F0">
      <w:pPr>
        <w:shd w:val="clear" w:color="auto" w:fill="FFFFFF"/>
        <w:spacing w:after="0" w:line="240" w:lineRule="auto"/>
        <w:jc w:val="both"/>
        <w:rPr>
          <w:rFonts w:ascii="Times New Roman" w:eastAsia="Times New Roman" w:hAnsi="Times New Roman" w:cs="Times New Roman"/>
          <w:color w:val="000000"/>
          <w:sz w:val="24"/>
          <w:szCs w:val="24"/>
          <w:lang w:val="tt-RU" w:eastAsia="ru-RU"/>
        </w:rPr>
      </w:pPr>
      <w:r w:rsidRPr="00FB7E97">
        <w:rPr>
          <w:rFonts w:ascii="Times New Roman" w:eastAsia="Times New Roman" w:hAnsi="Times New Roman" w:cs="Times New Roman"/>
          <w:color w:val="000000"/>
          <w:sz w:val="24"/>
          <w:szCs w:val="24"/>
          <w:lang w:eastAsia="ru-RU"/>
        </w:rPr>
        <w:t xml:space="preserve">2) </w:t>
      </w:r>
      <w:r w:rsidR="00BC059B" w:rsidRPr="00FB7E97">
        <w:rPr>
          <w:rFonts w:ascii="Times New Roman" w:eastAsia="Times New Roman" w:hAnsi="Times New Roman" w:cs="Times New Roman"/>
          <w:color w:val="000000"/>
          <w:sz w:val="24"/>
          <w:szCs w:val="24"/>
          <w:lang w:eastAsia="ru-RU"/>
        </w:rPr>
        <w:t xml:space="preserve"> Мастер </w:t>
      </w:r>
      <w:proofErr w:type="gramStart"/>
      <w:r w:rsidR="00BC059B" w:rsidRPr="00FB7E97">
        <w:rPr>
          <w:rFonts w:ascii="Times New Roman" w:eastAsia="Times New Roman" w:hAnsi="Times New Roman" w:cs="Times New Roman"/>
          <w:color w:val="000000"/>
          <w:sz w:val="24"/>
          <w:szCs w:val="24"/>
          <w:lang w:eastAsia="ru-RU"/>
        </w:rPr>
        <w:t>класс  «</w:t>
      </w:r>
      <w:proofErr w:type="gramEnd"/>
      <w:r w:rsidR="00A479F0" w:rsidRPr="00FB7E97">
        <w:rPr>
          <w:rFonts w:ascii="Times New Roman" w:eastAsia="Times New Roman" w:hAnsi="Times New Roman" w:cs="Times New Roman"/>
          <w:color w:val="000000"/>
          <w:sz w:val="24"/>
          <w:szCs w:val="24"/>
          <w:lang w:val="tt-RU" w:eastAsia="ru-RU"/>
        </w:rPr>
        <w:t>Тел дәресләрендә  нәтиҗәле укыту технологиясен кулланып, укучыларның сөйләм телен, иҗади фикерләу сәләтен үстерү</w:t>
      </w:r>
      <w:r w:rsidR="00BC059B" w:rsidRPr="00FB7E97">
        <w:rPr>
          <w:rFonts w:ascii="Times New Roman" w:eastAsia="Times New Roman" w:hAnsi="Times New Roman" w:cs="Times New Roman"/>
          <w:color w:val="000000"/>
          <w:sz w:val="24"/>
          <w:szCs w:val="24"/>
          <w:lang w:eastAsia="ru-RU"/>
        </w:rPr>
        <w:t xml:space="preserve">» </w:t>
      </w:r>
      <w:r w:rsidR="00886BCF" w:rsidRPr="00FB7E97">
        <w:rPr>
          <w:rFonts w:ascii="Times New Roman" w:eastAsia="Times New Roman" w:hAnsi="Times New Roman" w:cs="Times New Roman"/>
          <w:color w:val="000000"/>
          <w:sz w:val="24"/>
          <w:szCs w:val="24"/>
          <w:lang w:eastAsia="ru-RU"/>
        </w:rPr>
        <w:t xml:space="preserve">- </w:t>
      </w:r>
      <w:r w:rsidR="00A479F0" w:rsidRPr="00FB7E97">
        <w:rPr>
          <w:rFonts w:ascii="Times New Roman" w:eastAsia="Times New Roman" w:hAnsi="Times New Roman" w:cs="Times New Roman"/>
          <w:color w:val="000000"/>
          <w:sz w:val="24"/>
          <w:szCs w:val="24"/>
          <w:lang w:val="tt-RU" w:eastAsia="ru-RU"/>
        </w:rPr>
        <w:t>Зарипова Ф.Р.</w:t>
      </w:r>
    </w:p>
    <w:p w:rsidR="00482F0C" w:rsidRPr="00FB7E97" w:rsidRDefault="007A1361" w:rsidP="008870DF">
      <w:pPr>
        <w:spacing w:after="45" w:line="242" w:lineRule="auto"/>
        <w:ind w:right="-15"/>
        <w:jc w:val="center"/>
        <w:rPr>
          <w:rFonts w:ascii="Times New Roman" w:hAnsi="Times New Roman" w:cs="Times New Roman"/>
          <w:b/>
          <w:sz w:val="24"/>
          <w:szCs w:val="24"/>
        </w:rPr>
      </w:pPr>
      <w:r w:rsidRPr="00FB7E97">
        <w:rPr>
          <w:rFonts w:ascii="Times New Roman" w:hAnsi="Times New Roman" w:cs="Times New Roman"/>
          <w:b/>
          <w:sz w:val="24"/>
          <w:szCs w:val="24"/>
        </w:rPr>
        <w:t>15</w:t>
      </w:r>
      <w:r w:rsidR="00CF7799" w:rsidRPr="00FB7E97">
        <w:rPr>
          <w:rFonts w:ascii="Times New Roman" w:hAnsi="Times New Roman" w:cs="Times New Roman"/>
          <w:b/>
          <w:sz w:val="24"/>
          <w:szCs w:val="24"/>
        </w:rPr>
        <w:t xml:space="preserve">. </w:t>
      </w:r>
      <w:r w:rsidR="00482F0C" w:rsidRPr="00FB7E97">
        <w:rPr>
          <w:rFonts w:ascii="Times New Roman" w:hAnsi="Times New Roman" w:cs="Times New Roman"/>
          <w:b/>
          <w:sz w:val="24"/>
          <w:szCs w:val="24"/>
        </w:rPr>
        <w:t>Кадровый состав</w:t>
      </w:r>
    </w:p>
    <w:p w:rsidR="00482F0C" w:rsidRPr="00FB7E97" w:rsidRDefault="00BA18D5" w:rsidP="008870DF">
      <w:pPr>
        <w:spacing w:after="50" w:line="242" w:lineRule="auto"/>
        <w:ind w:right="7"/>
        <w:jc w:val="both"/>
        <w:rPr>
          <w:rFonts w:ascii="Times New Roman" w:hAnsi="Times New Roman" w:cs="Times New Roman"/>
          <w:sz w:val="24"/>
          <w:szCs w:val="24"/>
        </w:rPr>
      </w:pPr>
      <w:r w:rsidRPr="00FB7E97">
        <w:rPr>
          <w:rFonts w:ascii="Times New Roman" w:hAnsi="Times New Roman" w:cs="Times New Roman"/>
          <w:sz w:val="24"/>
          <w:szCs w:val="24"/>
        </w:rPr>
        <w:t xml:space="preserve">     </w:t>
      </w:r>
      <w:r w:rsidR="00482F0C" w:rsidRPr="00FB7E97">
        <w:rPr>
          <w:rFonts w:ascii="Times New Roman" w:hAnsi="Times New Roman" w:cs="Times New Roman"/>
          <w:sz w:val="24"/>
          <w:szCs w:val="24"/>
        </w:rPr>
        <w:t xml:space="preserve">Качество образования и его эффективность в наибольшей степени зависит от профессиональных характеристик педагогического коллектива, его квалификации, способности к восприятию нововведений, опыта и т.д. Высококвалифицированный педагогический коллектив – основа успешного функционирования и развития школы как педагогической системы. </w:t>
      </w:r>
    </w:p>
    <w:p w:rsidR="00BA18D5" w:rsidRPr="00FB7E97" w:rsidRDefault="00A479F0" w:rsidP="00A479F0">
      <w:pPr>
        <w:spacing w:after="50" w:line="242" w:lineRule="auto"/>
        <w:ind w:right="7"/>
        <w:jc w:val="both"/>
        <w:rPr>
          <w:rFonts w:ascii="Times New Roman" w:hAnsi="Times New Roman" w:cs="Times New Roman"/>
          <w:sz w:val="24"/>
          <w:szCs w:val="24"/>
        </w:rPr>
      </w:pPr>
      <w:r w:rsidRPr="00FB7E97">
        <w:rPr>
          <w:rFonts w:ascii="Times New Roman" w:hAnsi="Times New Roman" w:cs="Times New Roman"/>
          <w:sz w:val="24"/>
          <w:szCs w:val="24"/>
        </w:rPr>
        <w:t>Будущее лицея во многом зависит от энергичных, инициативных, творчески мыслящих учителей. В лицее работает 15 учителей. 6 учителей имеют высшую, 9 первую квалификационную категорию. За последние 3 года 3 учителя стали обладателями Гранта Главы района.</w:t>
      </w:r>
    </w:p>
    <w:p w:rsidR="007A1361" w:rsidRPr="00FB7E97" w:rsidRDefault="007A1361" w:rsidP="00A479F0">
      <w:pPr>
        <w:spacing w:after="50" w:line="242" w:lineRule="auto"/>
        <w:ind w:right="7"/>
        <w:jc w:val="both"/>
        <w:rPr>
          <w:rFonts w:ascii="Times New Roman" w:hAnsi="Times New Roman" w:cs="Times New Roman"/>
          <w:sz w:val="24"/>
          <w:szCs w:val="24"/>
        </w:rPr>
      </w:pPr>
    </w:p>
    <w:p w:rsidR="007A1361" w:rsidRPr="00FB7E97" w:rsidRDefault="007A1361" w:rsidP="00A479F0">
      <w:pPr>
        <w:spacing w:after="50" w:line="242" w:lineRule="auto"/>
        <w:ind w:right="7"/>
        <w:jc w:val="both"/>
        <w:rPr>
          <w:rFonts w:ascii="Times New Roman" w:hAnsi="Times New Roman" w:cs="Times New Roman"/>
          <w:sz w:val="24"/>
          <w:szCs w:val="24"/>
        </w:rPr>
      </w:pPr>
    </w:p>
    <w:tbl>
      <w:tblPr>
        <w:tblW w:w="11199" w:type="dxa"/>
        <w:tblInd w:w="-719" w:type="dxa"/>
        <w:tblLayout w:type="fixed"/>
        <w:tblCellMar>
          <w:left w:w="0" w:type="dxa"/>
          <w:right w:w="0" w:type="dxa"/>
        </w:tblCellMar>
        <w:tblLook w:val="0600" w:firstRow="0" w:lastRow="0" w:firstColumn="0" w:lastColumn="0" w:noHBand="1" w:noVBand="1"/>
      </w:tblPr>
      <w:tblGrid>
        <w:gridCol w:w="1276"/>
        <w:gridCol w:w="2938"/>
        <w:gridCol w:w="3299"/>
        <w:gridCol w:w="2552"/>
        <w:gridCol w:w="1134"/>
      </w:tblGrid>
      <w:tr w:rsidR="00A479F0" w:rsidRPr="00FB7E97" w:rsidTr="00A479F0">
        <w:trPr>
          <w:trHeight w:val="1258"/>
        </w:trPr>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479F0" w:rsidRPr="00FB7E97" w:rsidRDefault="00A479F0" w:rsidP="0050393D">
            <w:pPr>
              <w:spacing w:after="0" w:line="256" w:lineRule="auto"/>
              <w:jc w:val="center"/>
              <w:rPr>
                <w:rFonts w:ascii="Arial" w:eastAsia="Times New Roman" w:hAnsi="Arial" w:cs="Arial"/>
                <w:color w:val="000000"/>
                <w:sz w:val="24"/>
                <w:szCs w:val="24"/>
                <w:lang w:eastAsia="ru-RU"/>
              </w:rPr>
            </w:pPr>
            <w:r w:rsidRPr="00FB7E97">
              <w:rPr>
                <w:rFonts w:ascii="Times New Roman" w:hAnsi="Times New Roman"/>
                <w:bCs/>
                <w:color w:val="000000"/>
                <w:kern w:val="24"/>
                <w:sz w:val="24"/>
                <w:szCs w:val="24"/>
                <w:lang w:eastAsia="ru-RU"/>
              </w:rPr>
              <w:t>Учебный год</w:t>
            </w:r>
          </w:p>
        </w:tc>
        <w:tc>
          <w:tcPr>
            <w:tcW w:w="293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479F0" w:rsidRPr="00FB7E97" w:rsidRDefault="00A479F0" w:rsidP="0050393D">
            <w:pPr>
              <w:spacing w:after="0" w:line="256" w:lineRule="auto"/>
              <w:jc w:val="center"/>
              <w:rPr>
                <w:rFonts w:ascii="Arial" w:eastAsia="Times New Roman" w:hAnsi="Arial" w:cs="Arial"/>
                <w:color w:val="000000"/>
                <w:sz w:val="24"/>
                <w:szCs w:val="24"/>
                <w:lang w:eastAsia="ru-RU"/>
              </w:rPr>
            </w:pPr>
            <w:r w:rsidRPr="00FB7E97">
              <w:rPr>
                <w:rFonts w:ascii="Times New Roman" w:hAnsi="Times New Roman"/>
                <w:bCs/>
                <w:color w:val="000000"/>
                <w:kern w:val="24"/>
                <w:sz w:val="24"/>
                <w:szCs w:val="24"/>
                <w:lang w:eastAsia="ru-RU"/>
              </w:rPr>
              <w:t>Министерство Просвещения Российской Федерации</w:t>
            </w:r>
          </w:p>
        </w:tc>
        <w:tc>
          <w:tcPr>
            <w:tcW w:w="329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479F0" w:rsidRPr="00FB7E97" w:rsidRDefault="00A479F0" w:rsidP="0050393D">
            <w:pPr>
              <w:spacing w:after="0" w:line="256" w:lineRule="auto"/>
              <w:jc w:val="center"/>
              <w:rPr>
                <w:rFonts w:ascii="Arial" w:eastAsia="Times New Roman" w:hAnsi="Arial" w:cs="Arial"/>
                <w:color w:val="000000"/>
                <w:sz w:val="24"/>
                <w:szCs w:val="24"/>
                <w:lang w:eastAsia="ru-RU"/>
              </w:rPr>
            </w:pPr>
            <w:r w:rsidRPr="00FB7E97">
              <w:rPr>
                <w:rFonts w:ascii="Times New Roman" w:hAnsi="Times New Roman"/>
                <w:bCs/>
                <w:color w:val="000000"/>
                <w:kern w:val="24"/>
                <w:sz w:val="24"/>
                <w:szCs w:val="24"/>
                <w:lang w:eastAsia="ru-RU"/>
              </w:rPr>
              <w:t>Министерство образования и науки Республики Татарстан</w:t>
            </w:r>
          </w:p>
        </w:tc>
        <w:tc>
          <w:tcPr>
            <w:tcW w:w="25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479F0" w:rsidRPr="00FB7E97" w:rsidRDefault="00A479F0" w:rsidP="0050393D">
            <w:pPr>
              <w:spacing w:after="0" w:line="256" w:lineRule="auto"/>
              <w:jc w:val="center"/>
              <w:rPr>
                <w:rFonts w:ascii="Arial" w:eastAsia="Times New Roman" w:hAnsi="Arial" w:cs="Arial"/>
                <w:color w:val="000000"/>
                <w:sz w:val="24"/>
                <w:szCs w:val="24"/>
                <w:lang w:eastAsia="ru-RU"/>
              </w:rPr>
            </w:pPr>
            <w:r w:rsidRPr="00FB7E97">
              <w:rPr>
                <w:rFonts w:ascii="Times New Roman" w:hAnsi="Times New Roman"/>
                <w:bCs/>
                <w:color w:val="000000"/>
                <w:kern w:val="24"/>
                <w:sz w:val="24"/>
                <w:szCs w:val="24"/>
                <w:lang w:eastAsia="ru-RU"/>
              </w:rPr>
              <w:t xml:space="preserve">Исполнительный комитет </w:t>
            </w:r>
          </w:p>
          <w:p w:rsidR="00A479F0" w:rsidRPr="00FB7E97" w:rsidRDefault="00A479F0" w:rsidP="0050393D">
            <w:pPr>
              <w:spacing w:after="0" w:line="256" w:lineRule="auto"/>
              <w:jc w:val="center"/>
              <w:rPr>
                <w:rFonts w:ascii="Arial" w:eastAsia="Times New Roman" w:hAnsi="Arial" w:cs="Arial"/>
                <w:color w:val="000000"/>
                <w:sz w:val="24"/>
                <w:szCs w:val="24"/>
                <w:lang w:eastAsia="ru-RU"/>
              </w:rPr>
            </w:pPr>
            <w:r w:rsidRPr="00FB7E97">
              <w:rPr>
                <w:rFonts w:ascii="Times New Roman" w:hAnsi="Times New Roman"/>
                <w:bCs/>
                <w:color w:val="000000"/>
                <w:kern w:val="24"/>
                <w:sz w:val="24"/>
                <w:szCs w:val="24"/>
                <w:lang w:eastAsia="ru-RU"/>
              </w:rPr>
              <w:t xml:space="preserve">Новошешминского муниципального района </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479F0" w:rsidRPr="00FB7E97" w:rsidRDefault="00A479F0" w:rsidP="0050393D">
            <w:pPr>
              <w:spacing w:after="0" w:line="256" w:lineRule="auto"/>
              <w:jc w:val="center"/>
              <w:rPr>
                <w:rFonts w:ascii="Arial" w:eastAsia="Times New Roman" w:hAnsi="Arial" w:cs="Arial"/>
                <w:color w:val="000000"/>
                <w:sz w:val="24"/>
                <w:szCs w:val="24"/>
                <w:lang w:eastAsia="ru-RU"/>
              </w:rPr>
            </w:pPr>
            <w:r w:rsidRPr="00FB7E97">
              <w:rPr>
                <w:rFonts w:ascii="Times New Roman" w:hAnsi="Times New Roman"/>
                <w:bCs/>
                <w:color w:val="000000"/>
                <w:kern w:val="24"/>
                <w:sz w:val="24"/>
                <w:szCs w:val="24"/>
                <w:lang w:eastAsia="ru-RU"/>
              </w:rPr>
              <w:t>Отдел образования ИК НМР</w:t>
            </w:r>
          </w:p>
        </w:tc>
      </w:tr>
      <w:tr w:rsidR="00A479F0" w:rsidRPr="00FB7E97" w:rsidTr="00A479F0">
        <w:trPr>
          <w:trHeight w:val="2910"/>
        </w:trPr>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479F0" w:rsidRPr="00FB7E97" w:rsidRDefault="00A479F0" w:rsidP="0050393D">
            <w:pPr>
              <w:spacing w:after="0" w:line="256" w:lineRule="auto"/>
              <w:jc w:val="center"/>
              <w:rPr>
                <w:rFonts w:ascii="Times New Roman" w:hAnsi="Times New Roman"/>
                <w:bCs/>
                <w:color w:val="000000"/>
                <w:kern w:val="24"/>
                <w:sz w:val="24"/>
                <w:szCs w:val="24"/>
                <w:lang w:eastAsia="ru-RU"/>
              </w:rPr>
            </w:pPr>
          </w:p>
          <w:p w:rsidR="00A479F0" w:rsidRPr="00FB7E97" w:rsidRDefault="00A479F0" w:rsidP="0050393D">
            <w:pPr>
              <w:spacing w:after="0" w:line="256" w:lineRule="auto"/>
              <w:jc w:val="center"/>
              <w:rPr>
                <w:rFonts w:ascii="Times New Roman" w:hAnsi="Times New Roman"/>
                <w:bCs/>
                <w:color w:val="000000"/>
                <w:kern w:val="24"/>
                <w:sz w:val="24"/>
                <w:szCs w:val="24"/>
                <w:lang w:eastAsia="ru-RU"/>
              </w:rPr>
            </w:pPr>
          </w:p>
          <w:p w:rsidR="00A479F0" w:rsidRPr="00FB7E97" w:rsidRDefault="00A479F0" w:rsidP="0050393D">
            <w:pPr>
              <w:spacing w:after="0" w:line="256" w:lineRule="auto"/>
              <w:jc w:val="center"/>
              <w:rPr>
                <w:rFonts w:ascii="Arial" w:eastAsia="Times New Roman" w:hAnsi="Arial" w:cs="Arial"/>
                <w:color w:val="000000"/>
                <w:sz w:val="24"/>
                <w:szCs w:val="24"/>
                <w:lang w:eastAsia="ru-RU"/>
              </w:rPr>
            </w:pPr>
            <w:r w:rsidRPr="00FB7E97">
              <w:rPr>
                <w:rFonts w:ascii="Times New Roman" w:hAnsi="Times New Roman"/>
                <w:bCs/>
                <w:color w:val="000000"/>
                <w:kern w:val="24"/>
                <w:sz w:val="24"/>
                <w:szCs w:val="24"/>
                <w:lang w:eastAsia="ru-RU"/>
              </w:rPr>
              <w:t>2019-2020</w:t>
            </w:r>
          </w:p>
          <w:p w:rsidR="00A479F0" w:rsidRPr="00FB7E97" w:rsidRDefault="00A479F0" w:rsidP="0050393D">
            <w:pPr>
              <w:spacing w:after="0" w:line="256" w:lineRule="auto"/>
              <w:jc w:val="center"/>
              <w:rPr>
                <w:rFonts w:ascii="Arial" w:eastAsia="Times New Roman" w:hAnsi="Arial" w:cs="Arial"/>
                <w:color w:val="000000"/>
                <w:sz w:val="24"/>
                <w:szCs w:val="24"/>
                <w:lang w:eastAsia="ru-RU"/>
              </w:rPr>
            </w:pPr>
            <w:r w:rsidRPr="00FB7E97">
              <w:rPr>
                <w:rFonts w:ascii="Times New Roman" w:hAnsi="Times New Roman"/>
                <w:bCs/>
                <w:color w:val="000000"/>
                <w:kern w:val="24"/>
                <w:sz w:val="24"/>
                <w:szCs w:val="24"/>
                <w:lang w:eastAsia="ru-RU"/>
              </w:rPr>
              <w:t>уч.год.</w:t>
            </w:r>
          </w:p>
        </w:tc>
        <w:tc>
          <w:tcPr>
            <w:tcW w:w="293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479F0" w:rsidRPr="00FB7E97" w:rsidRDefault="00A479F0" w:rsidP="0050393D">
            <w:pPr>
              <w:spacing w:after="0" w:line="256" w:lineRule="auto"/>
              <w:jc w:val="center"/>
              <w:rPr>
                <w:rFonts w:ascii="Arial" w:eastAsia="Times New Roman" w:hAnsi="Arial" w:cs="Arial"/>
                <w:sz w:val="24"/>
                <w:szCs w:val="24"/>
                <w:lang w:eastAsia="ru-RU"/>
              </w:rPr>
            </w:pPr>
            <w:r w:rsidRPr="00FB7E97">
              <w:rPr>
                <w:rFonts w:ascii="Times New Roman" w:hAnsi="Times New Roman"/>
                <w:bCs/>
                <w:color w:val="000000"/>
                <w:kern w:val="24"/>
                <w:sz w:val="24"/>
                <w:szCs w:val="24"/>
                <w:lang w:eastAsia="ru-RU"/>
              </w:rPr>
              <w:t>Почетная грамота «За добросовестный труд, достижения и заслуги в сфере образования»</w:t>
            </w:r>
          </w:p>
          <w:p w:rsidR="00A479F0" w:rsidRPr="00FB7E97" w:rsidRDefault="00A479F0" w:rsidP="0050393D">
            <w:pPr>
              <w:spacing w:after="0" w:line="256" w:lineRule="auto"/>
              <w:jc w:val="center"/>
              <w:rPr>
                <w:rFonts w:ascii="Arial" w:eastAsia="Times New Roman" w:hAnsi="Arial" w:cs="Arial"/>
                <w:sz w:val="24"/>
                <w:szCs w:val="24"/>
                <w:lang w:eastAsia="ru-RU"/>
              </w:rPr>
            </w:pPr>
            <w:r w:rsidRPr="00FB7E97">
              <w:rPr>
                <w:rFonts w:ascii="Times New Roman" w:hAnsi="Times New Roman"/>
                <w:color w:val="000000"/>
                <w:kern w:val="24"/>
                <w:sz w:val="24"/>
                <w:szCs w:val="24"/>
                <w:lang w:eastAsia="ru-RU"/>
              </w:rPr>
              <w:t>Зарипова Ф.Р. – учитель татарского языка и литературы</w:t>
            </w:r>
          </w:p>
          <w:p w:rsidR="00A479F0" w:rsidRPr="00FB7E97" w:rsidRDefault="00A479F0" w:rsidP="0050393D">
            <w:pPr>
              <w:spacing w:after="0" w:line="256" w:lineRule="auto"/>
              <w:jc w:val="center"/>
              <w:rPr>
                <w:rFonts w:ascii="Arial" w:eastAsia="Times New Roman" w:hAnsi="Arial" w:cs="Arial"/>
                <w:sz w:val="24"/>
                <w:szCs w:val="24"/>
                <w:lang w:eastAsia="ru-RU"/>
              </w:rPr>
            </w:pPr>
            <w:r w:rsidRPr="00FB7E97">
              <w:rPr>
                <w:rFonts w:ascii="Times New Roman" w:hAnsi="Times New Roman"/>
                <w:color w:val="000000"/>
                <w:kern w:val="24"/>
                <w:sz w:val="24"/>
                <w:szCs w:val="24"/>
                <w:lang w:eastAsia="ru-RU"/>
              </w:rPr>
              <w:t>Вагизова Ф.Г. – учитель биологии</w:t>
            </w:r>
          </w:p>
        </w:tc>
        <w:tc>
          <w:tcPr>
            <w:tcW w:w="329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479F0" w:rsidRPr="00FB7E97" w:rsidRDefault="00A479F0" w:rsidP="0050393D">
            <w:pPr>
              <w:spacing w:after="0" w:line="256" w:lineRule="auto"/>
              <w:jc w:val="center"/>
              <w:rPr>
                <w:rFonts w:ascii="Arial" w:eastAsia="Times New Roman" w:hAnsi="Arial" w:cs="Arial"/>
                <w:sz w:val="24"/>
                <w:szCs w:val="24"/>
                <w:lang w:eastAsia="ru-RU"/>
              </w:rPr>
            </w:pPr>
            <w:r w:rsidRPr="00FB7E97">
              <w:rPr>
                <w:rFonts w:ascii="Times New Roman" w:hAnsi="Times New Roman"/>
                <w:bCs/>
                <w:color w:val="000000"/>
                <w:kern w:val="24"/>
                <w:sz w:val="24"/>
                <w:szCs w:val="24"/>
                <w:lang w:eastAsia="ru-RU"/>
              </w:rPr>
              <w:t>Почетная грамота «За весомый вклад в систему образования и воспитание подрастающего поколения и многолетний добросовестный труд»</w:t>
            </w:r>
          </w:p>
          <w:p w:rsidR="00A479F0" w:rsidRPr="00FB7E97" w:rsidRDefault="00A479F0" w:rsidP="0050393D">
            <w:pPr>
              <w:spacing w:after="0" w:line="256" w:lineRule="auto"/>
              <w:jc w:val="center"/>
              <w:rPr>
                <w:rFonts w:ascii="Arial" w:eastAsia="Times New Roman" w:hAnsi="Arial" w:cs="Arial"/>
                <w:sz w:val="24"/>
                <w:szCs w:val="24"/>
                <w:lang w:eastAsia="ru-RU"/>
              </w:rPr>
            </w:pPr>
            <w:r w:rsidRPr="00FB7E97">
              <w:rPr>
                <w:rFonts w:ascii="Times New Roman" w:hAnsi="Times New Roman"/>
                <w:color w:val="000000"/>
                <w:kern w:val="24"/>
                <w:sz w:val="24"/>
                <w:szCs w:val="24"/>
                <w:lang w:eastAsia="ru-RU"/>
              </w:rPr>
              <w:t>Сабанаева Н.А. – учитель химии</w:t>
            </w:r>
          </w:p>
        </w:tc>
        <w:tc>
          <w:tcPr>
            <w:tcW w:w="25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479F0" w:rsidRPr="00FB7E97" w:rsidRDefault="00A479F0" w:rsidP="0050393D">
            <w:pPr>
              <w:spacing w:after="0" w:line="256" w:lineRule="auto"/>
              <w:jc w:val="center"/>
              <w:rPr>
                <w:rFonts w:ascii="Arial" w:eastAsia="Times New Roman" w:hAnsi="Arial" w:cs="Arial"/>
                <w:sz w:val="24"/>
                <w:szCs w:val="24"/>
                <w:lang w:eastAsia="ru-RU"/>
              </w:rPr>
            </w:pPr>
            <w:r w:rsidRPr="00FB7E97">
              <w:rPr>
                <w:rFonts w:ascii="Times New Roman" w:hAnsi="Times New Roman"/>
                <w:bCs/>
                <w:color w:val="000000"/>
                <w:kern w:val="24"/>
                <w:sz w:val="24"/>
                <w:szCs w:val="24"/>
                <w:lang w:eastAsia="ru-RU"/>
              </w:rPr>
              <w:t>Грамота «За многолетний добросовестный труд и вклад в развитие системы образования»</w:t>
            </w:r>
          </w:p>
          <w:p w:rsidR="00A479F0" w:rsidRPr="00FB7E97" w:rsidRDefault="00A479F0" w:rsidP="0050393D">
            <w:pPr>
              <w:spacing w:after="0" w:line="256" w:lineRule="auto"/>
              <w:jc w:val="center"/>
              <w:rPr>
                <w:rFonts w:ascii="Arial" w:eastAsia="Times New Roman" w:hAnsi="Arial" w:cs="Arial"/>
                <w:sz w:val="24"/>
                <w:szCs w:val="24"/>
                <w:lang w:eastAsia="ru-RU"/>
              </w:rPr>
            </w:pPr>
            <w:r w:rsidRPr="00FB7E97">
              <w:rPr>
                <w:rFonts w:ascii="Times New Roman" w:hAnsi="Times New Roman"/>
                <w:color w:val="000000"/>
                <w:kern w:val="24"/>
                <w:sz w:val="24"/>
                <w:szCs w:val="24"/>
                <w:lang w:eastAsia="ru-RU"/>
              </w:rPr>
              <w:t>Шакирова Л.В. – учитель математики</w:t>
            </w:r>
          </w:p>
          <w:p w:rsidR="00A479F0" w:rsidRPr="00FB7E97" w:rsidRDefault="00A479F0" w:rsidP="0050393D">
            <w:pPr>
              <w:spacing w:after="0" w:line="256" w:lineRule="auto"/>
              <w:jc w:val="center"/>
              <w:rPr>
                <w:rFonts w:ascii="Arial" w:eastAsia="Times New Roman" w:hAnsi="Arial" w:cs="Arial"/>
                <w:sz w:val="24"/>
                <w:szCs w:val="24"/>
                <w:lang w:eastAsia="ru-RU"/>
              </w:rPr>
            </w:pPr>
            <w:r w:rsidRPr="00FB7E97">
              <w:rPr>
                <w:rFonts w:ascii="Times New Roman" w:hAnsi="Times New Roman"/>
                <w:color w:val="000000"/>
                <w:kern w:val="24"/>
                <w:sz w:val="24"/>
                <w:szCs w:val="24"/>
                <w:lang w:eastAsia="ru-RU"/>
              </w:rPr>
              <w:t>Мустафина Г.Г. – учитель русского языка и литературы</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479F0" w:rsidRPr="00FB7E97" w:rsidRDefault="00A479F0" w:rsidP="0050393D">
            <w:pPr>
              <w:spacing w:after="0" w:line="240" w:lineRule="auto"/>
              <w:rPr>
                <w:rFonts w:ascii="Arial" w:eastAsia="Times New Roman" w:hAnsi="Arial" w:cs="Arial"/>
                <w:sz w:val="24"/>
                <w:szCs w:val="24"/>
                <w:lang w:eastAsia="ru-RU"/>
              </w:rPr>
            </w:pPr>
          </w:p>
        </w:tc>
      </w:tr>
      <w:tr w:rsidR="00A479F0" w:rsidRPr="00FB7E97" w:rsidTr="00A479F0">
        <w:trPr>
          <w:trHeight w:val="2035"/>
        </w:trPr>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479F0" w:rsidRPr="00FB7E97" w:rsidRDefault="00A479F0" w:rsidP="0050393D">
            <w:pPr>
              <w:spacing w:after="0" w:line="256" w:lineRule="auto"/>
              <w:jc w:val="center"/>
              <w:rPr>
                <w:rFonts w:ascii="Times New Roman" w:hAnsi="Times New Roman"/>
                <w:bCs/>
                <w:color w:val="000000"/>
                <w:kern w:val="24"/>
                <w:sz w:val="24"/>
                <w:szCs w:val="24"/>
                <w:lang w:eastAsia="ru-RU"/>
              </w:rPr>
            </w:pPr>
          </w:p>
          <w:p w:rsidR="00A479F0" w:rsidRPr="00FB7E97" w:rsidRDefault="00A479F0" w:rsidP="0050393D">
            <w:pPr>
              <w:spacing w:after="0" w:line="256" w:lineRule="auto"/>
              <w:jc w:val="center"/>
              <w:rPr>
                <w:rFonts w:ascii="Times New Roman" w:hAnsi="Times New Roman"/>
                <w:bCs/>
                <w:color w:val="000000"/>
                <w:kern w:val="24"/>
                <w:sz w:val="24"/>
                <w:szCs w:val="24"/>
                <w:lang w:eastAsia="ru-RU"/>
              </w:rPr>
            </w:pPr>
          </w:p>
          <w:p w:rsidR="00A479F0" w:rsidRPr="00FB7E97" w:rsidRDefault="00A479F0" w:rsidP="0050393D">
            <w:pPr>
              <w:spacing w:after="0" w:line="256" w:lineRule="auto"/>
              <w:jc w:val="center"/>
              <w:rPr>
                <w:rFonts w:ascii="Arial" w:eastAsia="Times New Roman" w:hAnsi="Arial" w:cs="Arial"/>
                <w:color w:val="000000"/>
                <w:sz w:val="24"/>
                <w:szCs w:val="24"/>
                <w:lang w:eastAsia="ru-RU"/>
              </w:rPr>
            </w:pPr>
            <w:r w:rsidRPr="00FB7E97">
              <w:rPr>
                <w:rFonts w:ascii="Times New Roman" w:hAnsi="Times New Roman"/>
                <w:bCs/>
                <w:color w:val="000000"/>
                <w:kern w:val="24"/>
                <w:sz w:val="24"/>
                <w:szCs w:val="24"/>
                <w:lang w:eastAsia="ru-RU"/>
              </w:rPr>
              <w:t>2020-2021</w:t>
            </w:r>
          </w:p>
          <w:p w:rsidR="00A479F0" w:rsidRPr="00FB7E97" w:rsidRDefault="00A479F0" w:rsidP="0050393D">
            <w:pPr>
              <w:spacing w:after="0" w:line="256" w:lineRule="auto"/>
              <w:jc w:val="center"/>
              <w:rPr>
                <w:rFonts w:ascii="Arial" w:eastAsia="Times New Roman" w:hAnsi="Arial" w:cs="Arial"/>
                <w:color w:val="000000"/>
                <w:sz w:val="24"/>
                <w:szCs w:val="24"/>
                <w:lang w:eastAsia="ru-RU"/>
              </w:rPr>
            </w:pPr>
            <w:r w:rsidRPr="00FB7E97">
              <w:rPr>
                <w:rFonts w:ascii="Times New Roman" w:hAnsi="Times New Roman"/>
                <w:bCs/>
                <w:color w:val="000000"/>
                <w:kern w:val="24"/>
                <w:sz w:val="24"/>
                <w:szCs w:val="24"/>
                <w:lang w:eastAsia="ru-RU"/>
              </w:rPr>
              <w:t>уч.год.</w:t>
            </w:r>
          </w:p>
        </w:tc>
        <w:tc>
          <w:tcPr>
            <w:tcW w:w="293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479F0" w:rsidRPr="00FB7E97" w:rsidRDefault="00A479F0" w:rsidP="0050393D">
            <w:pPr>
              <w:spacing w:after="0" w:line="240" w:lineRule="auto"/>
              <w:rPr>
                <w:rFonts w:ascii="Arial" w:eastAsia="Times New Roman" w:hAnsi="Arial" w:cs="Arial"/>
                <w:sz w:val="24"/>
                <w:szCs w:val="24"/>
                <w:lang w:eastAsia="ru-RU"/>
              </w:rPr>
            </w:pPr>
          </w:p>
        </w:tc>
        <w:tc>
          <w:tcPr>
            <w:tcW w:w="329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479F0" w:rsidRPr="00FB7E97" w:rsidRDefault="00A479F0" w:rsidP="0050393D">
            <w:pPr>
              <w:spacing w:after="0" w:line="256" w:lineRule="auto"/>
              <w:jc w:val="center"/>
              <w:rPr>
                <w:rFonts w:ascii="Arial" w:eastAsia="Times New Roman" w:hAnsi="Arial" w:cs="Arial"/>
                <w:sz w:val="24"/>
                <w:szCs w:val="24"/>
                <w:lang w:eastAsia="ru-RU"/>
              </w:rPr>
            </w:pPr>
            <w:r w:rsidRPr="00FB7E97">
              <w:rPr>
                <w:rFonts w:ascii="Times New Roman" w:eastAsia="Times New Roman" w:hAnsi="Times New Roman"/>
                <w:bCs/>
                <w:color w:val="000000"/>
                <w:kern w:val="24"/>
                <w:sz w:val="24"/>
                <w:szCs w:val="24"/>
                <w:lang w:eastAsia="ru-RU"/>
              </w:rPr>
              <w:t>Нагрудный знак «За заслуги в образовании»</w:t>
            </w:r>
          </w:p>
          <w:p w:rsidR="00A479F0" w:rsidRPr="00FB7E97" w:rsidRDefault="00A479F0" w:rsidP="0050393D">
            <w:pPr>
              <w:spacing w:after="0" w:line="256" w:lineRule="auto"/>
              <w:jc w:val="center"/>
              <w:rPr>
                <w:rFonts w:ascii="Arial" w:eastAsia="Times New Roman" w:hAnsi="Arial" w:cs="Arial"/>
                <w:sz w:val="24"/>
                <w:szCs w:val="24"/>
                <w:lang w:eastAsia="ru-RU"/>
              </w:rPr>
            </w:pPr>
            <w:r w:rsidRPr="00FB7E97">
              <w:rPr>
                <w:rFonts w:ascii="Times New Roman" w:eastAsia="Times New Roman" w:hAnsi="Times New Roman"/>
                <w:color w:val="000000"/>
                <w:kern w:val="24"/>
                <w:sz w:val="24"/>
                <w:szCs w:val="24"/>
                <w:lang w:eastAsia="ru-RU"/>
              </w:rPr>
              <w:t xml:space="preserve">Хаметвалеев А.М. директор </w:t>
            </w:r>
          </w:p>
          <w:p w:rsidR="00A479F0" w:rsidRPr="00FB7E97" w:rsidRDefault="00A479F0" w:rsidP="0050393D">
            <w:pPr>
              <w:spacing w:after="0" w:line="256" w:lineRule="auto"/>
              <w:jc w:val="center"/>
              <w:rPr>
                <w:rFonts w:ascii="Arial" w:eastAsia="Times New Roman" w:hAnsi="Arial" w:cs="Arial"/>
                <w:sz w:val="24"/>
                <w:szCs w:val="24"/>
                <w:lang w:eastAsia="ru-RU"/>
              </w:rPr>
            </w:pPr>
          </w:p>
        </w:tc>
        <w:tc>
          <w:tcPr>
            <w:tcW w:w="25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479F0" w:rsidRPr="00FB7E97" w:rsidRDefault="00A479F0" w:rsidP="0050393D">
            <w:pPr>
              <w:spacing w:after="0" w:line="256" w:lineRule="auto"/>
              <w:jc w:val="center"/>
              <w:rPr>
                <w:rFonts w:ascii="Arial" w:eastAsia="Times New Roman" w:hAnsi="Arial" w:cs="Arial"/>
                <w:sz w:val="24"/>
                <w:szCs w:val="24"/>
                <w:lang w:eastAsia="ru-RU"/>
              </w:rPr>
            </w:pPr>
            <w:r w:rsidRPr="00FB7E97">
              <w:rPr>
                <w:rFonts w:ascii="Times New Roman" w:hAnsi="Times New Roman"/>
                <w:bCs/>
                <w:color w:val="000000"/>
                <w:kern w:val="24"/>
                <w:sz w:val="24"/>
                <w:szCs w:val="24"/>
                <w:lang w:eastAsia="ru-RU"/>
              </w:rPr>
              <w:t>Грамота «За многолетний добросовестный труд и вклад в развитие системы образования»</w:t>
            </w:r>
          </w:p>
          <w:p w:rsidR="00A479F0" w:rsidRPr="00FB7E97" w:rsidRDefault="00A479F0" w:rsidP="0050393D">
            <w:pPr>
              <w:spacing w:after="0" w:line="256" w:lineRule="auto"/>
              <w:jc w:val="center"/>
              <w:rPr>
                <w:rFonts w:ascii="Arial" w:eastAsia="Times New Roman" w:hAnsi="Arial" w:cs="Arial"/>
                <w:sz w:val="24"/>
                <w:szCs w:val="24"/>
                <w:lang w:eastAsia="ru-RU"/>
              </w:rPr>
            </w:pPr>
            <w:r w:rsidRPr="00FB7E97">
              <w:rPr>
                <w:rFonts w:ascii="Times New Roman" w:hAnsi="Times New Roman"/>
                <w:color w:val="000000"/>
                <w:kern w:val="24"/>
                <w:sz w:val="24"/>
                <w:szCs w:val="24"/>
                <w:lang w:eastAsia="ru-RU"/>
              </w:rPr>
              <w:t xml:space="preserve">Габутдинова Г.Г. – заместитель директора </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479F0" w:rsidRPr="00FB7E97" w:rsidRDefault="00A479F0" w:rsidP="0050393D">
            <w:pPr>
              <w:spacing w:after="0" w:line="240" w:lineRule="auto"/>
              <w:rPr>
                <w:rFonts w:ascii="Arial" w:eastAsia="Times New Roman" w:hAnsi="Arial" w:cs="Arial"/>
                <w:sz w:val="24"/>
                <w:szCs w:val="24"/>
                <w:lang w:eastAsia="ru-RU"/>
              </w:rPr>
            </w:pPr>
          </w:p>
        </w:tc>
      </w:tr>
      <w:tr w:rsidR="00A479F0" w:rsidRPr="00FB7E97" w:rsidTr="00A479F0">
        <w:trPr>
          <w:trHeight w:val="815"/>
        </w:trPr>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A479F0" w:rsidRPr="00FB7E97" w:rsidRDefault="00A479F0" w:rsidP="0050393D">
            <w:pPr>
              <w:spacing w:after="0" w:line="256" w:lineRule="auto"/>
              <w:jc w:val="center"/>
              <w:rPr>
                <w:rFonts w:ascii="Times New Roman" w:hAnsi="Times New Roman"/>
                <w:bCs/>
                <w:color w:val="000000"/>
                <w:kern w:val="24"/>
                <w:sz w:val="24"/>
                <w:szCs w:val="24"/>
                <w:lang w:eastAsia="ru-RU"/>
              </w:rPr>
            </w:pPr>
          </w:p>
          <w:p w:rsidR="00A479F0" w:rsidRPr="00FB7E97" w:rsidRDefault="00A479F0" w:rsidP="0050393D">
            <w:pPr>
              <w:spacing w:after="0" w:line="256" w:lineRule="auto"/>
              <w:jc w:val="center"/>
              <w:rPr>
                <w:rFonts w:ascii="Times New Roman" w:hAnsi="Times New Roman"/>
                <w:bCs/>
                <w:color w:val="000000"/>
                <w:kern w:val="24"/>
                <w:sz w:val="24"/>
                <w:szCs w:val="24"/>
                <w:lang w:eastAsia="ru-RU"/>
              </w:rPr>
            </w:pPr>
          </w:p>
          <w:p w:rsidR="00A479F0" w:rsidRPr="00FB7E97" w:rsidRDefault="00A479F0" w:rsidP="0050393D">
            <w:pPr>
              <w:spacing w:after="0" w:line="256" w:lineRule="auto"/>
              <w:jc w:val="center"/>
              <w:rPr>
                <w:rFonts w:ascii="Times New Roman" w:hAnsi="Times New Roman"/>
                <w:bCs/>
                <w:color w:val="000000"/>
                <w:kern w:val="24"/>
                <w:sz w:val="24"/>
                <w:szCs w:val="24"/>
                <w:lang w:eastAsia="ru-RU"/>
              </w:rPr>
            </w:pPr>
          </w:p>
          <w:p w:rsidR="00A479F0" w:rsidRPr="00FB7E97" w:rsidRDefault="00A479F0" w:rsidP="0050393D">
            <w:pPr>
              <w:spacing w:after="0" w:line="256" w:lineRule="auto"/>
              <w:jc w:val="center"/>
              <w:rPr>
                <w:rFonts w:ascii="Arial" w:eastAsia="Times New Roman" w:hAnsi="Arial" w:cs="Arial"/>
                <w:color w:val="000000"/>
                <w:sz w:val="24"/>
                <w:szCs w:val="24"/>
                <w:lang w:eastAsia="ru-RU"/>
              </w:rPr>
            </w:pPr>
            <w:r w:rsidRPr="00FB7E97">
              <w:rPr>
                <w:rFonts w:ascii="Times New Roman" w:hAnsi="Times New Roman"/>
                <w:bCs/>
                <w:color w:val="000000"/>
                <w:kern w:val="24"/>
                <w:sz w:val="24"/>
                <w:szCs w:val="24"/>
                <w:lang w:eastAsia="ru-RU"/>
              </w:rPr>
              <w:t>2021-2022</w:t>
            </w:r>
          </w:p>
          <w:p w:rsidR="00A479F0" w:rsidRPr="00FB7E97" w:rsidRDefault="00A479F0" w:rsidP="0050393D">
            <w:pPr>
              <w:spacing w:after="0" w:line="256" w:lineRule="auto"/>
              <w:jc w:val="center"/>
              <w:rPr>
                <w:rFonts w:ascii="Times New Roman" w:hAnsi="Times New Roman"/>
                <w:bCs/>
                <w:color w:val="000000"/>
                <w:kern w:val="24"/>
                <w:sz w:val="24"/>
                <w:szCs w:val="24"/>
                <w:lang w:eastAsia="ru-RU"/>
              </w:rPr>
            </w:pPr>
            <w:r w:rsidRPr="00FB7E97">
              <w:rPr>
                <w:rFonts w:ascii="Times New Roman" w:hAnsi="Times New Roman"/>
                <w:bCs/>
                <w:color w:val="000000"/>
                <w:kern w:val="24"/>
                <w:sz w:val="24"/>
                <w:szCs w:val="24"/>
                <w:lang w:eastAsia="ru-RU"/>
              </w:rPr>
              <w:t>уч.год</w:t>
            </w:r>
          </w:p>
        </w:tc>
        <w:tc>
          <w:tcPr>
            <w:tcW w:w="293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A479F0" w:rsidRPr="00FB7E97" w:rsidRDefault="00A479F0" w:rsidP="0050393D">
            <w:pPr>
              <w:spacing w:after="0" w:line="240" w:lineRule="auto"/>
              <w:rPr>
                <w:rFonts w:ascii="Arial" w:eastAsia="Times New Roman" w:hAnsi="Arial" w:cs="Arial"/>
                <w:sz w:val="24"/>
                <w:szCs w:val="24"/>
                <w:lang w:eastAsia="ru-RU"/>
              </w:rPr>
            </w:pPr>
          </w:p>
        </w:tc>
        <w:tc>
          <w:tcPr>
            <w:tcW w:w="329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A479F0" w:rsidRPr="00FB7E97" w:rsidRDefault="00A479F0" w:rsidP="0050393D">
            <w:pPr>
              <w:spacing w:after="0" w:line="256" w:lineRule="auto"/>
              <w:jc w:val="center"/>
              <w:rPr>
                <w:rFonts w:ascii="Arial" w:eastAsia="Times New Roman" w:hAnsi="Arial" w:cs="Arial"/>
                <w:sz w:val="24"/>
                <w:szCs w:val="24"/>
                <w:lang w:eastAsia="ru-RU"/>
              </w:rPr>
            </w:pPr>
            <w:r w:rsidRPr="00FB7E97">
              <w:rPr>
                <w:rFonts w:ascii="Times New Roman" w:eastAsia="Times New Roman" w:hAnsi="Times New Roman"/>
                <w:bCs/>
                <w:color w:val="000000"/>
                <w:kern w:val="24"/>
                <w:sz w:val="24"/>
                <w:szCs w:val="24"/>
                <w:lang w:eastAsia="ru-RU"/>
              </w:rPr>
              <w:t>Нагрудный знак «За заслуги в образовании»</w:t>
            </w:r>
          </w:p>
          <w:p w:rsidR="00A479F0" w:rsidRPr="00FB7E97" w:rsidRDefault="00A479F0" w:rsidP="0050393D">
            <w:pPr>
              <w:spacing w:after="0" w:line="256" w:lineRule="auto"/>
              <w:jc w:val="center"/>
              <w:rPr>
                <w:rFonts w:ascii="Arial" w:eastAsia="Times New Roman" w:hAnsi="Arial" w:cs="Arial"/>
                <w:sz w:val="24"/>
                <w:szCs w:val="24"/>
                <w:lang w:eastAsia="ru-RU"/>
              </w:rPr>
            </w:pPr>
            <w:r w:rsidRPr="00FB7E97">
              <w:rPr>
                <w:rFonts w:ascii="Times New Roman" w:hAnsi="Times New Roman"/>
                <w:color w:val="000000"/>
                <w:kern w:val="24"/>
                <w:sz w:val="24"/>
                <w:szCs w:val="24"/>
                <w:lang w:eastAsia="ru-RU"/>
              </w:rPr>
              <w:t>Мустафина Г.Г. – учитель русского языка и литературы</w:t>
            </w:r>
          </w:p>
          <w:p w:rsidR="00A479F0" w:rsidRPr="00FB7E97" w:rsidRDefault="00A479F0" w:rsidP="0050393D">
            <w:pPr>
              <w:spacing w:after="0" w:line="256" w:lineRule="auto"/>
              <w:jc w:val="center"/>
              <w:rPr>
                <w:rFonts w:ascii="Arial" w:eastAsia="Times New Roman" w:hAnsi="Arial" w:cs="Arial"/>
                <w:sz w:val="24"/>
                <w:szCs w:val="24"/>
                <w:lang w:eastAsia="ru-RU"/>
              </w:rPr>
            </w:pPr>
            <w:r w:rsidRPr="00FB7E97">
              <w:rPr>
                <w:rFonts w:ascii="Times New Roman" w:hAnsi="Times New Roman"/>
                <w:bCs/>
                <w:color w:val="000000"/>
                <w:kern w:val="24"/>
                <w:sz w:val="24"/>
                <w:szCs w:val="24"/>
                <w:lang w:eastAsia="ru-RU"/>
              </w:rPr>
              <w:t>Почетная грамота «За весомый вклад в систему образования и воспитание подрастающего поколения и многолетний добросовестный труд»</w:t>
            </w:r>
          </w:p>
          <w:p w:rsidR="00A479F0" w:rsidRPr="00FB7E97" w:rsidRDefault="00A479F0" w:rsidP="0050393D">
            <w:pPr>
              <w:spacing w:after="0" w:line="256" w:lineRule="auto"/>
              <w:jc w:val="center"/>
              <w:rPr>
                <w:rFonts w:ascii="Times New Roman" w:eastAsia="Times New Roman" w:hAnsi="Times New Roman"/>
                <w:bCs/>
                <w:color w:val="000000"/>
                <w:kern w:val="24"/>
                <w:sz w:val="24"/>
                <w:szCs w:val="24"/>
                <w:lang w:eastAsia="ru-RU"/>
              </w:rPr>
            </w:pPr>
            <w:r w:rsidRPr="00FB7E97">
              <w:rPr>
                <w:rFonts w:ascii="Times New Roman" w:hAnsi="Times New Roman"/>
                <w:color w:val="000000"/>
                <w:kern w:val="24"/>
                <w:sz w:val="24"/>
                <w:szCs w:val="24"/>
                <w:lang w:eastAsia="ru-RU"/>
              </w:rPr>
              <w:t>Шакирова Л.В. – учитель математики</w:t>
            </w:r>
          </w:p>
        </w:tc>
        <w:tc>
          <w:tcPr>
            <w:tcW w:w="25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A479F0" w:rsidRPr="00FB7E97" w:rsidRDefault="00A479F0" w:rsidP="0050393D">
            <w:pPr>
              <w:spacing w:after="0" w:line="256" w:lineRule="auto"/>
              <w:jc w:val="center"/>
              <w:rPr>
                <w:rFonts w:ascii="Times New Roman" w:hAnsi="Times New Roman"/>
                <w:bCs/>
                <w:color w:val="000000"/>
                <w:kern w:val="24"/>
                <w:sz w:val="24"/>
                <w:szCs w:val="24"/>
                <w:lang w:eastAsia="ru-RU"/>
              </w:rPr>
            </w:pP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A479F0" w:rsidRPr="00FB7E97" w:rsidRDefault="00A479F0" w:rsidP="0050393D">
            <w:pPr>
              <w:spacing w:after="0" w:line="240" w:lineRule="auto"/>
              <w:rPr>
                <w:rFonts w:ascii="Arial" w:eastAsia="Times New Roman" w:hAnsi="Arial" w:cs="Arial"/>
                <w:sz w:val="24"/>
                <w:szCs w:val="24"/>
                <w:lang w:eastAsia="ru-RU"/>
              </w:rPr>
            </w:pPr>
          </w:p>
        </w:tc>
      </w:tr>
    </w:tbl>
    <w:p w:rsidR="00A479F0" w:rsidRPr="00FB7E97" w:rsidRDefault="00A479F0" w:rsidP="00A479F0">
      <w:pPr>
        <w:spacing w:after="50" w:line="242" w:lineRule="auto"/>
        <w:ind w:right="7"/>
        <w:jc w:val="both"/>
        <w:rPr>
          <w:rFonts w:ascii="Times New Roman" w:hAnsi="Times New Roman" w:cs="Times New Roman"/>
          <w:sz w:val="24"/>
          <w:szCs w:val="24"/>
        </w:rPr>
      </w:pPr>
    </w:p>
    <w:p w:rsidR="00BA18D5" w:rsidRPr="00FB7E97" w:rsidRDefault="00BA18D5" w:rsidP="008870DF">
      <w:pPr>
        <w:shd w:val="clear" w:color="auto" w:fill="FFFFFF"/>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а) по уровню </w:t>
      </w:r>
      <w:proofErr w:type="gramStart"/>
      <w:r w:rsidRPr="00FB7E97">
        <w:rPr>
          <w:rFonts w:ascii="Times New Roman" w:hAnsi="Times New Roman" w:cs="Times New Roman"/>
          <w:sz w:val="24"/>
          <w:szCs w:val="24"/>
        </w:rPr>
        <w:t xml:space="preserve">образования:   </w:t>
      </w:r>
      <w:proofErr w:type="gramEnd"/>
      <w:r w:rsidRPr="00FB7E97">
        <w:rPr>
          <w:rFonts w:ascii="Times New Roman" w:hAnsi="Times New Roman" w:cs="Times New Roman"/>
          <w:sz w:val="24"/>
          <w:szCs w:val="24"/>
        </w:rPr>
        <w:t xml:space="preserve">     Все учителя с высшим образованием.</w:t>
      </w:r>
    </w:p>
    <w:p w:rsidR="00BA18D5" w:rsidRPr="00FB7E97" w:rsidRDefault="00BA18D5" w:rsidP="008870DF">
      <w:pPr>
        <w:shd w:val="clear" w:color="auto" w:fill="FFFFFF"/>
        <w:spacing w:after="0" w:line="240" w:lineRule="auto"/>
        <w:jc w:val="both"/>
        <w:rPr>
          <w:rFonts w:ascii="Times New Roman" w:hAnsi="Times New Roman" w:cs="Times New Roman"/>
          <w:sz w:val="24"/>
          <w:szCs w:val="24"/>
        </w:rPr>
      </w:pPr>
    </w:p>
    <w:p w:rsidR="00BA18D5" w:rsidRPr="00FB7E97" w:rsidRDefault="00BA18D5" w:rsidP="008870DF">
      <w:pPr>
        <w:shd w:val="clear" w:color="auto" w:fill="FFFFFF"/>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б) по квалификационным категориям:</w:t>
      </w:r>
    </w:p>
    <w:p w:rsidR="00BA18D5" w:rsidRPr="00FB7E97" w:rsidRDefault="00BA18D5" w:rsidP="008870DF">
      <w:pPr>
        <w:spacing w:after="5" w:line="1" w:lineRule="exact"/>
        <w:jc w:val="both"/>
        <w:rPr>
          <w:rFonts w:ascii="Times New Roman" w:hAnsi="Times New Roman" w:cs="Times New Roman"/>
          <w:sz w:val="24"/>
          <w:szCs w:val="24"/>
        </w:rPr>
      </w:pPr>
    </w:p>
    <w:tbl>
      <w:tblPr>
        <w:tblW w:w="6947" w:type="dxa"/>
        <w:tblInd w:w="40" w:type="dxa"/>
        <w:tblLayout w:type="fixed"/>
        <w:tblCellMar>
          <w:left w:w="40" w:type="dxa"/>
          <w:right w:w="40" w:type="dxa"/>
        </w:tblCellMar>
        <w:tblLook w:val="0000" w:firstRow="0" w:lastRow="0" w:firstColumn="0" w:lastColumn="0" w:noHBand="0" w:noVBand="0"/>
      </w:tblPr>
      <w:tblGrid>
        <w:gridCol w:w="1843"/>
        <w:gridCol w:w="2410"/>
        <w:gridCol w:w="2694"/>
      </w:tblGrid>
      <w:tr w:rsidR="00BA18D5" w:rsidRPr="00FB7E97" w:rsidTr="00FD63D8">
        <w:trPr>
          <w:trHeight w:hRule="exact" w:val="950"/>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BA18D5" w:rsidRPr="00FB7E97" w:rsidRDefault="00BA18D5" w:rsidP="008870DF">
            <w:pPr>
              <w:shd w:val="clear" w:color="auto" w:fill="FFFFFF"/>
              <w:spacing w:after="0" w:line="322" w:lineRule="exact"/>
              <w:ind w:left="175" w:right="151"/>
              <w:jc w:val="both"/>
              <w:rPr>
                <w:rFonts w:ascii="Times New Roman" w:hAnsi="Times New Roman" w:cs="Times New Roman"/>
                <w:sz w:val="24"/>
                <w:szCs w:val="24"/>
              </w:rPr>
            </w:pPr>
            <w:r w:rsidRPr="00FB7E97">
              <w:rPr>
                <w:rFonts w:ascii="Times New Roman" w:hAnsi="Times New Roman" w:cs="Times New Roman"/>
                <w:sz w:val="24"/>
                <w:szCs w:val="24"/>
              </w:rPr>
              <w:t>Работники с высшей категорией</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BA18D5" w:rsidRPr="00FB7E97" w:rsidRDefault="00BA18D5" w:rsidP="008870DF">
            <w:pPr>
              <w:shd w:val="clear" w:color="auto" w:fill="FFFFFF"/>
              <w:spacing w:after="0" w:line="322" w:lineRule="exact"/>
              <w:jc w:val="both"/>
              <w:rPr>
                <w:rFonts w:ascii="Times New Roman" w:hAnsi="Times New Roman" w:cs="Times New Roman"/>
                <w:sz w:val="24"/>
                <w:szCs w:val="24"/>
              </w:rPr>
            </w:pPr>
            <w:r w:rsidRPr="00FB7E97">
              <w:rPr>
                <w:rFonts w:ascii="Times New Roman" w:hAnsi="Times New Roman" w:cs="Times New Roman"/>
                <w:sz w:val="24"/>
                <w:szCs w:val="24"/>
              </w:rPr>
              <w:t>C              I квалификационной категорией</w:t>
            </w:r>
          </w:p>
        </w:tc>
        <w:tc>
          <w:tcPr>
            <w:tcW w:w="2694" w:type="dxa"/>
            <w:tcBorders>
              <w:top w:val="single" w:sz="6" w:space="0" w:color="auto"/>
              <w:left w:val="single" w:sz="6" w:space="0" w:color="auto"/>
              <w:bottom w:val="single" w:sz="6" w:space="0" w:color="auto"/>
              <w:right w:val="single" w:sz="6" w:space="0" w:color="auto"/>
            </w:tcBorders>
            <w:shd w:val="clear" w:color="auto" w:fill="FFFFFF"/>
          </w:tcPr>
          <w:p w:rsidR="00BA18D5" w:rsidRPr="00FB7E97" w:rsidRDefault="00BA18D5" w:rsidP="008870DF">
            <w:pPr>
              <w:shd w:val="clear" w:color="auto" w:fill="FFFFFF"/>
              <w:spacing w:after="0" w:line="322" w:lineRule="exact"/>
              <w:ind w:right="29"/>
              <w:jc w:val="both"/>
              <w:rPr>
                <w:rFonts w:ascii="Times New Roman" w:hAnsi="Times New Roman" w:cs="Times New Roman"/>
                <w:sz w:val="24"/>
                <w:szCs w:val="24"/>
              </w:rPr>
            </w:pPr>
            <w:r w:rsidRPr="00FB7E97">
              <w:rPr>
                <w:rFonts w:ascii="Times New Roman" w:hAnsi="Times New Roman" w:cs="Times New Roman"/>
                <w:sz w:val="24"/>
                <w:szCs w:val="24"/>
              </w:rPr>
              <w:t>Соответствие занимаемой должности</w:t>
            </w:r>
          </w:p>
        </w:tc>
      </w:tr>
      <w:tr w:rsidR="00BA18D5" w:rsidRPr="00FB7E97" w:rsidTr="00FD63D8">
        <w:trPr>
          <w:trHeight w:hRule="exact" w:val="365"/>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BA18D5" w:rsidRPr="00FB7E97" w:rsidRDefault="00BA18D5" w:rsidP="008870DF">
            <w:pPr>
              <w:shd w:val="clear" w:color="auto" w:fill="FFFFFF"/>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5 </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BA18D5" w:rsidRPr="00FB7E97" w:rsidRDefault="00BA18D5" w:rsidP="008870DF">
            <w:pPr>
              <w:shd w:val="clear" w:color="auto" w:fill="FFFFFF"/>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9</w:t>
            </w:r>
          </w:p>
        </w:tc>
        <w:tc>
          <w:tcPr>
            <w:tcW w:w="2694" w:type="dxa"/>
            <w:tcBorders>
              <w:top w:val="single" w:sz="6" w:space="0" w:color="auto"/>
              <w:left w:val="single" w:sz="6" w:space="0" w:color="auto"/>
              <w:bottom w:val="single" w:sz="6" w:space="0" w:color="auto"/>
              <w:right w:val="single" w:sz="6" w:space="0" w:color="auto"/>
            </w:tcBorders>
            <w:shd w:val="clear" w:color="auto" w:fill="FFFFFF"/>
          </w:tcPr>
          <w:p w:rsidR="00BA18D5" w:rsidRPr="00FB7E97" w:rsidRDefault="00662F52" w:rsidP="008870DF">
            <w:pPr>
              <w:shd w:val="clear" w:color="auto" w:fill="FFFFFF"/>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1</w:t>
            </w:r>
          </w:p>
        </w:tc>
      </w:tr>
    </w:tbl>
    <w:p w:rsidR="00BA18D5" w:rsidRPr="00FB7E97" w:rsidRDefault="00BA18D5" w:rsidP="008870DF">
      <w:pPr>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в) по возрасту:</w:t>
      </w:r>
    </w:p>
    <w:tbl>
      <w:tblPr>
        <w:tblW w:w="0" w:type="auto"/>
        <w:tblInd w:w="40" w:type="dxa"/>
        <w:tblLayout w:type="fixed"/>
        <w:tblCellMar>
          <w:left w:w="40" w:type="dxa"/>
          <w:right w:w="40" w:type="dxa"/>
        </w:tblCellMar>
        <w:tblLook w:val="0000" w:firstRow="0" w:lastRow="0" w:firstColumn="0" w:lastColumn="0" w:noHBand="0" w:noVBand="0"/>
      </w:tblPr>
      <w:tblGrid>
        <w:gridCol w:w="1706"/>
        <w:gridCol w:w="1754"/>
        <w:gridCol w:w="1805"/>
        <w:gridCol w:w="1805"/>
        <w:gridCol w:w="1951"/>
      </w:tblGrid>
      <w:tr w:rsidR="00BA18D5" w:rsidRPr="00FB7E97" w:rsidTr="00FD63D8">
        <w:trPr>
          <w:trHeight w:hRule="exact" w:val="293"/>
        </w:trPr>
        <w:tc>
          <w:tcPr>
            <w:tcW w:w="1706" w:type="dxa"/>
            <w:tcBorders>
              <w:top w:val="single" w:sz="6" w:space="0" w:color="auto"/>
              <w:left w:val="single" w:sz="6" w:space="0" w:color="auto"/>
              <w:bottom w:val="single" w:sz="6" w:space="0" w:color="auto"/>
              <w:right w:val="single" w:sz="6" w:space="0" w:color="auto"/>
            </w:tcBorders>
            <w:shd w:val="clear" w:color="auto" w:fill="FFFFFF"/>
          </w:tcPr>
          <w:p w:rsidR="00BA18D5" w:rsidRPr="00FB7E97" w:rsidRDefault="00BA18D5" w:rsidP="008870DF">
            <w:pPr>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 Моложе 25 лет</w:t>
            </w:r>
          </w:p>
        </w:tc>
        <w:tc>
          <w:tcPr>
            <w:tcW w:w="1754" w:type="dxa"/>
            <w:tcBorders>
              <w:top w:val="single" w:sz="6" w:space="0" w:color="auto"/>
              <w:left w:val="single" w:sz="6" w:space="0" w:color="auto"/>
              <w:bottom w:val="single" w:sz="6" w:space="0" w:color="auto"/>
              <w:right w:val="single" w:sz="6" w:space="0" w:color="auto"/>
            </w:tcBorders>
            <w:shd w:val="clear" w:color="auto" w:fill="FFFFFF"/>
          </w:tcPr>
          <w:p w:rsidR="00BA18D5" w:rsidRPr="00FB7E97" w:rsidRDefault="00BA18D5" w:rsidP="008870DF">
            <w:pPr>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 25-35 лет</w:t>
            </w:r>
          </w:p>
        </w:tc>
        <w:tc>
          <w:tcPr>
            <w:tcW w:w="1805" w:type="dxa"/>
            <w:tcBorders>
              <w:top w:val="single" w:sz="6" w:space="0" w:color="auto"/>
              <w:left w:val="single" w:sz="6" w:space="0" w:color="auto"/>
              <w:bottom w:val="single" w:sz="6" w:space="0" w:color="auto"/>
              <w:right w:val="single" w:sz="6" w:space="0" w:color="auto"/>
            </w:tcBorders>
            <w:shd w:val="clear" w:color="auto" w:fill="FFFFFF"/>
          </w:tcPr>
          <w:p w:rsidR="00BA18D5" w:rsidRPr="00FB7E97" w:rsidRDefault="00BA18D5" w:rsidP="008870DF">
            <w:pPr>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35-55лет</w:t>
            </w:r>
          </w:p>
        </w:tc>
        <w:tc>
          <w:tcPr>
            <w:tcW w:w="1805" w:type="dxa"/>
            <w:tcBorders>
              <w:top w:val="single" w:sz="6" w:space="0" w:color="auto"/>
              <w:left w:val="single" w:sz="6" w:space="0" w:color="auto"/>
              <w:bottom w:val="single" w:sz="6" w:space="0" w:color="auto"/>
              <w:right w:val="single" w:sz="6" w:space="0" w:color="auto"/>
            </w:tcBorders>
            <w:shd w:val="clear" w:color="auto" w:fill="FFFFFF"/>
          </w:tcPr>
          <w:p w:rsidR="00BA18D5" w:rsidRPr="00FB7E97" w:rsidRDefault="00BA18D5" w:rsidP="008870DF">
            <w:pPr>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55-60 лет</w:t>
            </w:r>
          </w:p>
        </w:tc>
        <w:tc>
          <w:tcPr>
            <w:tcW w:w="1951" w:type="dxa"/>
            <w:tcBorders>
              <w:top w:val="single" w:sz="6" w:space="0" w:color="auto"/>
              <w:left w:val="single" w:sz="6" w:space="0" w:color="auto"/>
              <w:bottom w:val="single" w:sz="6" w:space="0" w:color="auto"/>
              <w:right w:val="single" w:sz="6" w:space="0" w:color="auto"/>
            </w:tcBorders>
            <w:shd w:val="clear" w:color="auto" w:fill="FFFFFF"/>
          </w:tcPr>
          <w:p w:rsidR="00BA18D5" w:rsidRPr="00FB7E97" w:rsidRDefault="00BA18D5" w:rsidP="008870DF">
            <w:pPr>
              <w:spacing w:after="0" w:line="240" w:lineRule="auto"/>
              <w:jc w:val="both"/>
              <w:rPr>
                <w:rFonts w:ascii="Times New Roman" w:hAnsi="Times New Roman" w:cs="Times New Roman"/>
                <w:sz w:val="24"/>
                <w:szCs w:val="24"/>
              </w:rPr>
            </w:pPr>
          </w:p>
        </w:tc>
      </w:tr>
      <w:tr w:rsidR="00BA18D5" w:rsidRPr="00FB7E97" w:rsidTr="00FD63D8">
        <w:trPr>
          <w:trHeight w:hRule="exact" w:val="341"/>
        </w:trPr>
        <w:tc>
          <w:tcPr>
            <w:tcW w:w="1706" w:type="dxa"/>
            <w:tcBorders>
              <w:top w:val="single" w:sz="6" w:space="0" w:color="auto"/>
              <w:left w:val="single" w:sz="6" w:space="0" w:color="auto"/>
              <w:bottom w:val="single" w:sz="6" w:space="0" w:color="auto"/>
              <w:right w:val="single" w:sz="6" w:space="0" w:color="auto"/>
            </w:tcBorders>
            <w:shd w:val="clear" w:color="auto" w:fill="FFFFFF"/>
          </w:tcPr>
          <w:p w:rsidR="00BA18D5" w:rsidRPr="00FB7E97" w:rsidRDefault="00BA18D5" w:rsidP="008870DF">
            <w:pPr>
              <w:shd w:val="clear" w:color="auto" w:fill="FFFFFF"/>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w:t>
            </w:r>
          </w:p>
        </w:tc>
        <w:tc>
          <w:tcPr>
            <w:tcW w:w="1754" w:type="dxa"/>
            <w:tcBorders>
              <w:top w:val="single" w:sz="6" w:space="0" w:color="auto"/>
              <w:left w:val="single" w:sz="6" w:space="0" w:color="auto"/>
              <w:bottom w:val="single" w:sz="6" w:space="0" w:color="auto"/>
              <w:right w:val="single" w:sz="6" w:space="0" w:color="auto"/>
            </w:tcBorders>
            <w:shd w:val="clear" w:color="auto" w:fill="FFFFFF"/>
          </w:tcPr>
          <w:p w:rsidR="00BA18D5" w:rsidRPr="00FB7E97" w:rsidRDefault="00662F52" w:rsidP="008870DF">
            <w:pPr>
              <w:shd w:val="clear" w:color="auto" w:fill="FFFFFF"/>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1</w:t>
            </w:r>
          </w:p>
        </w:tc>
        <w:tc>
          <w:tcPr>
            <w:tcW w:w="1805" w:type="dxa"/>
            <w:tcBorders>
              <w:top w:val="single" w:sz="6" w:space="0" w:color="auto"/>
              <w:left w:val="single" w:sz="6" w:space="0" w:color="auto"/>
              <w:bottom w:val="single" w:sz="6" w:space="0" w:color="auto"/>
              <w:right w:val="single" w:sz="6" w:space="0" w:color="auto"/>
            </w:tcBorders>
            <w:shd w:val="clear" w:color="auto" w:fill="FFFFFF"/>
          </w:tcPr>
          <w:p w:rsidR="00BA18D5" w:rsidRPr="00FB7E97" w:rsidRDefault="00A11010" w:rsidP="008870DF">
            <w:pPr>
              <w:shd w:val="clear" w:color="auto" w:fill="FFFFFF"/>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12</w:t>
            </w:r>
          </w:p>
        </w:tc>
        <w:tc>
          <w:tcPr>
            <w:tcW w:w="1805" w:type="dxa"/>
            <w:tcBorders>
              <w:top w:val="single" w:sz="6" w:space="0" w:color="auto"/>
              <w:left w:val="single" w:sz="6" w:space="0" w:color="auto"/>
              <w:bottom w:val="single" w:sz="6" w:space="0" w:color="auto"/>
              <w:right w:val="single" w:sz="6" w:space="0" w:color="auto"/>
            </w:tcBorders>
            <w:shd w:val="clear" w:color="auto" w:fill="FFFFFF"/>
          </w:tcPr>
          <w:p w:rsidR="00BA18D5" w:rsidRPr="00FB7E97" w:rsidRDefault="00A11010" w:rsidP="008870DF">
            <w:pPr>
              <w:shd w:val="clear" w:color="auto" w:fill="FFFFFF"/>
              <w:spacing w:after="0" w:line="240" w:lineRule="auto"/>
              <w:ind w:left="5"/>
              <w:jc w:val="both"/>
              <w:rPr>
                <w:rFonts w:ascii="Times New Roman" w:hAnsi="Times New Roman" w:cs="Times New Roman"/>
                <w:sz w:val="24"/>
                <w:szCs w:val="24"/>
              </w:rPr>
            </w:pPr>
            <w:r w:rsidRPr="00FB7E97">
              <w:rPr>
                <w:rFonts w:ascii="Times New Roman" w:hAnsi="Times New Roman" w:cs="Times New Roman"/>
                <w:sz w:val="24"/>
                <w:szCs w:val="24"/>
              </w:rPr>
              <w:t>3</w:t>
            </w:r>
          </w:p>
        </w:tc>
        <w:tc>
          <w:tcPr>
            <w:tcW w:w="1951" w:type="dxa"/>
            <w:tcBorders>
              <w:top w:val="single" w:sz="6" w:space="0" w:color="auto"/>
              <w:left w:val="single" w:sz="6" w:space="0" w:color="auto"/>
              <w:bottom w:val="single" w:sz="6" w:space="0" w:color="auto"/>
              <w:right w:val="single" w:sz="6" w:space="0" w:color="auto"/>
            </w:tcBorders>
            <w:shd w:val="clear" w:color="auto" w:fill="FFFFFF"/>
          </w:tcPr>
          <w:p w:rsidR="00BA18D5" w:rsidRPr="00FB7E97" w:rsidRDefault="00BA18D5" w:rsidP="008870DF">
            <w:pPr>
              <w:shd w:val="clear" w:color="auto" w:fill="FFFFFF"/>
              <w:spacing w:after="0" w:line="240" w:lineRule="auto"/>
              <w:jc w:val="both"/>
              <w:rPr>
                <w:rFonts w:ascii="Times New Roman" w:hAnsi="Times New Roman" w:cs="Times New Roman"/>
                <w:sz w:val="24"/>
                <w:szCs w:val="24"/>
              </w:rPr>
            </w:pPr>
          </w:p>
        </w:tc>
      </w:tr>
    </w:tbl>
    <w:p w:rsidR="00A479F0" w:rsidRPr="00FB7E97" w:rsidRDefault="00A479F0" w:rsidP="00A479F0">
      <w:pPr>
        <w:spacing w:after="0" w:line="240" w:lineRule="auto"/>
        <w:ind w:firstLine="709"/>
        <w:jc w:val="both"/>
        <w:rPr>
          <w:rFonts w:ascii="Times New Roman" w:hAnsi="Times New Roman"/>
          <w:sz w:val="24"/>
          <w:szCs w:val="24"/>
        </w:rPr>
      </w:pPr>
      <w:r w:rsidRPr="00FB7E97">
        <w:rPr>
          <w:rFonts w:ascii="Times New Roman" w:hAnsi="Times New Roman"/>
          <w:sz w:val="24"/>
          <w:szCs w:val="24"/>
        </w:rPr>
        <w:t>Благодаря высоким показателям учебной деятельности, результативному участию учащихся на конкурсах и олимпиадах различного уровня, успешному участию учителей на профессиональных конкурсах, а также большому количеству мероприятий, проведенных с учащимися с участием родителей и общественностью лицей дважды был удостоен гранта Министерства образования и науки Республики Татарстан.</w:t>
      </w:r>
    </w:p>
    <w:p w:rsidR="00A11010" w:rsidRPr="00FB7E97" w:rsidRDefault="00A11010" w:rsidP="00A11010">
      <w:pPr>
        <w:spacing w:after="0" w:line="240" w:lineRule="auto"/>
        <w:ind w:firstLine="709"/>
        <w:jc w:val="both"/>
        <w:rPr>
          <w:rFonts w:ascii="Times New Roman" w:hAnsi="Times New Roman"/>
          <w:sz w:val="24"/>
          <w:szCs w:val="24"/>
          <w:lang w:val="tt-RU"/>
        </w:rPr>
      </w:pPr>
      <w:r w:rsidRPr="00FB7E97">
        <w:rPr>
          <w:rFonts w:ascii="Times New Roman" w:hAnsi="Times New Roman"/>
          <w:sz w:val="24"/>
          <w:szCs w:val="24"/>
          <w:lang w:val="tt-RU"/>
        </w:rPr>
        <w:lastRenderedPageBreak/>
        <w:t xml:space="preserve">2021 году -  конкурс «Поддержка муниципальных дошкольных образовательных организаций и муниципальных общеобразовательных организаций в реализации проектов, направленных на сохранение и развитие языков, традиций, культур народов, проживающих на территории Республики Татарстан, в рамках Года родных языков и народного единства» </w:t>
      </w:r>
    </w:p>
    <w:p w:rsidR="00A11010" w:rsidRPr="00FB7E97" w:rsidRDefault="00A11010" w:rsidP="00A11010">
      <w:pPr>
        <w:spacing w:after="0" w:line="360" w:lineRule="auto"/>
        <w:ind w:firstLine="142"/>
        <w:jc w:val="both"/>
        <w:rPr>
          <w:rFonts w:ascii="Times New Roman" w:hAnsi="Times New Roman"/>
          <w:sz w:val="24"/>
          <w:szCs w:val="24"/>
          <w:lang w:val="tt-RU"/>
        </w:rPr>
      </w:pPr>
      <w:r w:rsidRPr="00FB7E97">
        <w:rPr>
          <w:rFonts w:ascii="Times New Roman" w:hAnsi="Times New Roman"/>
          <w:noProof/>
          <w:sz w:val="24"/>
          <w:szCs w:val="24"/>
          <w:lang w:eastAsia="ru-RU"/>
        </w:rPr>
        <w:drawing>
          <wp:inline distT="0" distB="0" distL="0" distR="0">
            <wp:extent cx="1838325" cy="2524125"/>
            <wp:effectExtent l="0" t="0" r="9525" b="9525"/>
            <wp:docPr id="3" name="Рисунок 3" descr="гран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descr="грант"/>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38325" cy="2524125"/>
                    </a:xfrm>
                    <a:prstGeom prst="rect">
                      <a:avLst/>
                    </a:prstGeom>
                    <a:noFill/>
                    <a:ln>
                      <a:noFill/>
                    </a:ln>
                  </pic:spPr>
                </pic:pic>
              </a:graphicData>
            </a:graphic>
          </wp:inline>
        </w:drawing>
      </w:r>
      <w:r w:rsidRPr="00FB7E97">
        <w:rPr>
          <w:rFonts w:ascii="Times New Roman" w:hAnsi="Times New Roman"/>
          <w:noProof/>
          <w:sz w:val="24"/>
          <w:szCs w:val="24"/>
          <w:lang w:eastAsia="ru-RU"/>
        </w:rPr>
        <w:drawing>
          <wp:inline distT="0" distB="0" distL="0" distR="0">
            <wp:extent cx="1895475" cy="2600325"/>
            <wp:effectExtent l="0" t="0" r="9525" b="9525"/>
            <wp:docPr id="2" name="Рисунок 2" descr="грант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descr="грант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95475" cy="2600325"/>
                    </a:xfrm>
                    <a:prstGeom prst="rect">
                      <a:avLst/>
                    </a:prstGeom>
                    <a:noFill/>
                    <a:ln>
                      <a:noFill/>
                    </a:ln>
                  </pic:spPr>
                </pic:pic>
              </a:graphicData>
            </a:graphic>
          </wp:inline>
        </w:drawing>
      </w:r>
      <w:r w:rsidRPr="00FB7E97">
        <w:rPr>
          <w:rFonts w:ascii="Times New Roman" w:hAnsi="Times New Roman"/>
          <w:noProof/>
          <w:sz w:val="24"/>
          <w:szCs w:val="24"/>
          <w:lang w:eastAsia="ru-RU"/>
        </w:rPr>
        <w:drawing>
          <wp:inline distT="0" distB="0" distL="0" distR="0">
            <wp:extent cx="1990725" cy="2733675"/>
            <wp:effectExtent l="0" t="0" r="9525" b="9525"/>
            <wp:docPr id="1" name="Рисунок 1" descr="грант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descr="грант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90725" cy="2733675"/>
                    </a:xfrm>
                    <a:prstGeom prst="rect">
                      <a:avLst/>
                    </a:prstGeom>
                    <a:noFill/>
                    <a:ln>
                      <a:noFill/>
                    </a:ln>
                  </pic:spPr>
                </pic:pic>
              </a:graphicData>
            </a:graphic>
          </wp:inline>
        </w:drawing>
      </w:r>
    </w:p>
    <w:p w:rsidR="00A479F0" w:rsidRPr="00FB7E97" w:rsidRDefault="00A11010" w:rsidP="00A11010">
      <w:pPr>
        <w:spacing w:after="0" w:line="240" w:lineRule="auto"/>
        <w:ind w:firstLine="709"/>
        <w:jc w:val="both"/>
        <w:rPr>
          <w:rFonts w:ascii="Times New Roman" w:hAnsi="Times New Roman"/>
          <w:sz w:val="24"/>
          <w:szCs w:val="24"/>
        </w:rPr>
      </w:pPr>
      <w:r w:rsidRPr="00FB7E97">
        <w:rPr>
          <w:rFonts w:ascii="Times New Roman" w:hAnsi="Times New Roman"/>
          <w:sz w:val="24"/>
          <w:szCs w:val="24"/>
        </w:rPr>
        <w:t>Мы с радостью делимся опытом работы со школами района и республики, являясь районным ресурсным центром по национальному образованию и по подготовке к олимпиадам по экологии, физике и татарскому языку</w:t>
      </w:r>
    </w:p>
    <w:p w:rsidR="00BA18D5" w:rsidRPr="00FB7E97" w:rsidRDefault="00BA18D5" w:rsidP="008870DF">
      <w:pPr>
        <w:spacing w:after="0" w:line="240" w:lineRule="auto"/>
        <w:ind w:firstLine="540"/>
        <w:jc w:val="both"/>
        <w:rPr>
          <w:rFonts w:ascii="Times New Roman" w:hAnsi="Times New Roman" w:cs="Times New Roman"/>
          <w:sz w:val="24"/>
          <w:szCs w:val="24"/>
        </w:rPr>
      </w:pPr>
      <w:proofErr w:type="gramStart"/>
      <w:r w:rsidRPr="00FB7E97">
        <w:rPr>
          <w:rFonts w:ascii="Times New Roman" w:hAnsi="Times New Roman" w:cs="Times New Roman"/>
          <w:sz w:val="24"/>
          <w:szCs w:val="24"/>
        </w:rPr>
        <w:t>Анализ  позволяет</w:t>
      </w:r>
      <w:proofErr w:type="gramEnd"/>
      <w:r w:rsidRPr="00FB7E97">
        <w:rPr>
          <w:rFonts w:ascii="Times New Roman" w:hAnsi="Times New Roman" w:cs="Times New Roman"/>
          <w:sz w:val="24"/>
          <w:szCs w:val="24"/>
        </w:rPr>
        <w:t xml:space="preserve"> сделать вывод, что в школе подобран достаточно профессиональный состав. Все педагоги подтверждают заявленные категории.</w:t>
      </w:r>
    </w:p>
    <w:p w:rsidR="00BA18D5" w:rsidRPr="00FB7E97" w:rsidRDefault="00BA18D5" w:rsidP="008870DF">
      <w:pPr>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 Образование педагогов соответствует базовому образовательному преподаваемому предмету.</w:t>
      </w:r>
    </w:p>
    <w:p w:rsidR="00BA18D5" w:rsidRPr="00FB7E97" w:rsidRDefault="00BA18D5" w:rsidP="008870DF">
      <w:pPr>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Вывод: основную часть педагогического коллектива составляют опытные учителя с большим стажем работы, обладающие высоким профессиональным мастерством, имеющие высшую и первую квалификационные категории.</w:t>
      </w:r>
    </w:p>
    <w:p w:rsidR="00BA18D5" w:rsidRPr="00FB7E97" w:rsidRDefault="00BA18D5" w:rsidP="008870DF">
      <w:pPr>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Таким образом, в школе созданы необходимые условия для обеспечения качества образования.</w:t>
      </w:r>
    </w:p>
    <w:p w:rsidR="00BA18D5" w:rsidRPr="00FB7E97" w:rsidRDefault="00BA18D5" w:rsidP="008870DF">
      <w:pPr>
        <w:spacing w:after="0" w:line="240" w:lineRule="auto"/>
        <w:ind w:firstLine="540"/>
        <w:jc w:val="both"/>
        <w:rPr>
          <w:rFonts w:ascii="Times New Roman" w:hAnsi="Times New Roman" w:cs="Times New Roman"/>
          <w:sz w:val="24"/>
          <w:szCs w:val="24"/>
        </w:rPr>
      </w:pPr>
      <w:r w:rsidRPr="00FB7E97">
        <w:rPr>
          <w:rFonts w:ascii="Times New Roman" w:hAnsi="Times New Roman" w:cs="Times New Roman"/>
          <w:sz w:val="24"/>
          <w:szCs w:val="24"/>
        </w:rPr>
        <w:t xml:space="preserve"> </w:t>
      </w:r>
    </w:p>
    <w:p w:rsidR="00BA18D5" w:rsidRPr="00FB7E97" w:rsidRDefault="007A1361" w:rsidP="008870DF">
      <w:pPr>
        <w:tabs>
          <w:tab w:val="left" w:pos="360"/>
        </w:tabs>
        <w:spacing w:after="0" w:line="240" w:lineRule="auto"/>
        <w:jc w:val="center"/>
        <w:rPr>
          <w:rFonts w:ascii="Times New Roman" w:hAnsi="Times New Roman" w:cs="Times New Roman"/>
          <w:b/>
          <w:sz w:val="24"/>
          <w:szCs w:val="24"/>
        </w:rPr>
      </w:pPr>
      <w:r w:rsidRPr="00FB7E97">
        <w:rPr>
          <w:rFonts w:ascii="Times New Roman" w:hAnsi="Times New Roman" w:cs="Times New Roman"/>
          <w:b/>
          <w:sz w:val="24"/>
          <w:szCs w:val="24"/>
        </w:rPr>
        <w:t>16</w:t>
      </w:r>
      <w:r w:rsidR="00CF7799" w:rsidRPr="00FB7E97">
        <w:rPr>
          <w:rFonts w:ascii="Times New Roman" w:hAnsi="Times New Roman" w:cs="Times New Roman"/>
          <w:b/>
          <w:sz w:val="24"/>
          <w:szCs w:val="24"/>
        </w:rPr>
        <w:t xml:space="preserve">. </w:t>
      </w:r>
      <w:r w:rsidR="0041293B" w:rsidRPr="00FB7E97">
        <w:rPr>
          <w:rFonts w:ascii="Times New Roman" w:hAnsi="Times New Roman" w:cs="Times New Roman"/>
          <w:b/>
          <w:sz w:val="24"/>
          <w:szCs w:val="24"/>
        </w:rPr>
        <w:t>П</w:t>
      </w:r>
      <w:r w:rsidR="00BA18D5" w:rsidRPr="00FB7E97">
        <w:rPr>
          <w:rFonts w:ascii="Times New Roman" w:hAnsi="Times New Roman" w:cs="Times New Roman"/>
          <w:b/>
          <w:sz w:val="24"/>
          <w:szCs w:val="24"/>
        </w:rPr>
        <w:t>овышение квалификации педагогических кадров</w:t>
      </w:r>
    </w:p>
    <w:p w:rsidR="00BA18D5" w:rsidRPr="00FB7E97" w:rsidRDefault="00BA18D5" w:rsidP="008870DF">
      <w:pPr>
        <w:spacing w:after="0" w:line="240" w:lineRule="auto"/>
        <w:jc w:val="both"/>
        <w:rPr>
          <w:rFonts w:ascii="Times New Roman" w:hAnsi="Times New Roman" w:cs="Times New Roman"/>
          <w:sz w:val="24"/>
          <w:szCs w:val="24"/>
        </w:rPr>
      </w:pPr>
    </w:p>
    <w:p w:rsidR="00BA18D5" w:rsidRPr="00FB7E97" w:rsidRDefault="00BA18D5" w:rsidP="008870DF">
      <w:pPr>
        <w:spacing w:after="0" w:line="240" w:lineRule="auto"/>
        <w:ind w:firstLine="540"/>
        <w:jc w:val="both"/>
        <w:rPr>
          <w:rFonts w:ascii="Times New Roman" w:hAnsi="Times New Roman" w:cs="Times New Roman"/>
          <w:sz w:val="24"/>
          <w:szCs w:val="24"/>
        </w:rPr>
      </w:pPr>
      <w:r w:rsidRPr="00FB7E97">
        <w:rPr>
          <w:rFonts w:ascii="Times New Roman" w:hAnsi="Times New Roman" w:cs="Times New Roman"/>
          <w:sz w:val="24"/>
          <w:szCs w:val="24"/>
        </w:rPr>
        <w:t xml:space="preserve">Условия, созданные в школе, способствуют росту профессионального мастерства учителей, в этом году   произошли изменения в повышении мастерства учителей. </w:t>
      </w:r>
    </w:p>
    <w:p w:rsidR="00BA18D5" w:rsidRPr="00FB7E97" w:rsidRDefault="00BA18D5" w:rsidP="0052768B">
      <w:pPr>
        <w:numPr>
          <w:ilvl w:val="0"/>
          <w:numId w:val="6"/>
        </w:numPr>
        <w:tabs>
          <w:tab w:val="num" w:pos="0"/>
          <w:tab w:val="left" w:pos="360"/>
        </w:tabs>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Учеба на курсах повышения квалификации в ИПК и ИРО проходила в целях совершенствования, обогащения профессиональных знаний, изучения достижений современной науки, актуального и новаторского опыта.  В этом году курсы повышения квалификации прошли 4 учителя в рамках обучения по ФГОС. </w:t>
      </w:r>
    </w:p>
    <w:p w:rsidR="00BA18D5" w:rsidRPr="00FB7E97" w:rsidRDefault="00BA18D5" w:rsidP="008870DF">
      <w:pPr>
        <w:spacing w:after="0" w:line="240" w:lineRule="auto"/>
        <w:jc w:val="both"/>
        <w:rPr>
          <w:rFonts w:ascii="Times New Roman" w:hAnsi="Times New Roman" w:cs="Times New Roman"/>
          <w:sz w:val="24"/>
          <w:szCs w:val="24"/>
        </w:rPr>
      </w:pPr>
      <w:proofErr w:type="gramStart"/>
      <w:r w:rsidRPr="00FB7E97">
        <w:rPr>
          <w:rFonts w:ascii="Times New Roman" w:hAnsi="Times New Roman" w:cs="Times New Roman"/>
          <w:sz w:val="24"/>
          <w:szCs w:val="24"/>
        </w:rPr>
        <w:t xml:space="preserve">Выводы:   </w:t>
      </w:r>
      <w:proofErr w:type="gramEnd"/>
      <w:r w:rsidRPr="00FB7E97">
        <w:rPr>
          <w:rFonts w:ascii="Times New Roman" w:hAnsi="Times New Roman" w:cs="Times New Roman"/>
          <w:sz w:val="24"/>
          <w:szCs w:val="24"/>
        </w:rPr>
        <w:t>100% - повысили свою квалификацию за последние 3 года .</w:t>
      </w:r>
    </w:p>
    <w:p w:rsidR="00A7538B" w:rsidRPr="00FB7E97" w:rsidRDefault="00F80183" w:rsidP="00662F52">
      <w:pPr>
        <w:jc w:val="both"/>
        <w:rPr>
          <w:rFonts w:ascii="Times New Roman" w:hAnsi="Times New Roman" w:cs="Times New Roman"/>
          <w:sz w:val="24"/>
          <w:szCs w:val="24"/>
        </w:rPr>
      </w:pPr>
      <w:r w:rsidRPr="00FB7E97">
        <w:rPr>
          <w:rFonts w:ascii="Times New Roman" w:hAnsi="Times New Roman" w:cs="Times New Roman"/>
          <w:sz w:val="24"/>
          <w:szCs w:val="24"/>
        </w:rPr>
        <w:t>Повышение квалификации 2021</w:t>
      </w:r>
      <w:r w:rsidR="00A7538B" w:rsidRPr="00FB7E97">
        <w:rPr>
          <w:rFonts w:ascii="Times New Roman" w:hAnsi="Times New Roman" w:cs="Times New Roman"/>
          <w:sz w:val="24"/>
          <w:szCs w:val="24"/>
        </w:rPr>
        <w:t>/202</w:t>
      </w:r>
      <w:r w:rsidRPr="00FB7E97">
        <w:rPr>
          <w:rFonts w:ascii="Times New Roman" w:hAnsi="Times New Roman" w:cs="Times New Roman"/>
          <w:sz w:val="24"/>
          <w:szCs w:val="24"/>
        </w:rPr>
        <w:t>2</w:t>
      </w:r>
      <w:r w:rsidR="00BA18D5" w:rsidRPr="00FB7E97">
        <w:rPr>
          <w:rFonts w:ascii="Times New Roman" w:hAnsi="Times New Roman" w:cs="Times New Roman"/>
          <w:sz w:val="24"/>
          <w:szCs w:val="24"/>
        </w:rPr>
        <w:t xml:space="preserve"> учебный год.</w:t>
      </w:r>
    </w:p>
    <w:p w:rsidR="007A1361" w:rsidRPr="00FB7E97" w:rsidRDefault="007A1361" w:rsidP="00662F52">
      <w:pPr>
        <w:jc w:val="both"/>
        <w:rPr>
          <w:rFonts w:ascii="Times New Roman" w:hAnsi="Times New Roman" w:cs="Times New Roman"/>
          <w:sz w:val="24"/>
          <w:szCs w:val="24"/>
        </w:rPr>
      </w:pPr>
    </w:p>
    <w:tbl>
      <w:tblPr>
        <w:tblW w:w="11091"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
        <w:gridCol w:w="534"/>
        <w:gridCol w:w="33"/>
        <w:gridCol w:w="1698"/>
        <w:gridCol w:w="1134"/>
        <w:gridCol w:w="3089"/>
        <w:gridCol w:w="34"/>
        <w:gridCol w:w="3822"/>
        <w:gridCol w:w="680"/>
        <w:gridCol w:w="34"/>
      </w:tblGrid>
      <w:tr w:rsidR="00A7538B" w:rsidRPr="00FB7E97" w:rsidTr="00F80183">
        <w:trPr>
          <w:gridBefore w:val="1"/>
          <w:wBefore w:w="33" w:type="dxa"/>
        </w:trPr>
        <w:tc>
          <w:tcPr>
            <w:tcW w:w="567" w:type="dxa"/>
            <w:gridSpan w:val="2"/>
            <w:shd w:val="clear" w:color="auto" w:fill="auto"/>
          </w:tcPr>
          <w:p w:rsidR="00A7538B" w:rsidRPr="00FB7E97" w:rsidRDefault="00A7538B" w:rsidP="00A7538B">
            <w:pPr>
              <w:spacing w:after="0" w:line="240" w:lineRule="auto"/>
              <w:jc w:val="both"/>
              <w:rPr>
                <w:rFonts w:ascii="Times New Roman" w:eastAsia="Calibri" w:hAnsi="Times New Roman" w:cs="Times New Roman"/>
                <w:b/>
                <w:sz w:val="24"/>
                <w:szCs w:val="24"/>
              </w:rPr>
            </w:pPr>
            <w:r w:rsidRPr="00FB7E97">
              <w:rPr>
                <w:rFonts w:ascii="Times New Roman" w:eastAsia="Calibri" w:hAnsi="Times New Roman" w:cs="Times New Roman"/>
                <w:b/>
                <w:sz w:val="24"/>
                <w:szCs w:val="24"/>
              </w:rPr>
              <w:t>№</w:t>
            </w:r>
          </w:p>
        </w:tc>
        <w:tc>
          <w:tcPr>
            <w:tcW w:w="1698" w:type="dxa"/>
            <w:shd w:val="clear" w:color="auto" w:fill="auto"/>
          </w:tcPr>
          <w:p w:rsidR="00A7538B" w:rsidRPr="00FB7E97" w:rsidRDefault="00A7538B" w:rsidP="00A7538B">
            <w:pPr>
              <w:spacing w:after="0" w:line="240" w:lineRule="auto"/>
              <w:jc w:val="both"/>
              <w:rPr>
                <w:rFonts w:ascii="Times New Roman" w:eastAsia="Calibri" w:hAnsi="Times New Roman" w:cs="Times New Roman"/>
                <w:b/>
                <w:sz w:val="24"/>
                <w:szCs w:val="24"/>
              </w:rPr>
            </w:pPr>
            <w:r w:rsidRPr="00FB7E97">
              <w:rPr>
                <w:rFonts w:ascii="Times New Roman" w:eastAsia="Calibri" w:hAnsi="Times New Roman" w:cs="Times New Roman"/>
                <w:b/>
                <w:sz w:val="24"/>
                <w:szCs w:val="24"/>
              </w:rPr>
              <w:t>Ф И О</w:t>
            </w:r>
          </w:p>
        </w:tc>
        <w:tc>
          <w:tcPr>
            <w:tcW w:w="1134" w:type="dxa"/>
            <w:shd w:val="clear" w:color="auto" w:fill="auto"/>
          </w:tcPr>
          <w:p w:rsidR="00A7538B" w:rsidRPr="00FB7E97" w:rsidRDefault="00A7538B" w:rsidP="00A7538B">
            <w:pPr>
              <w:spacing w:after="0" w:line="240" w:lineRule="auto"/>
              <w:jc w:val="both"/>
              <w:rPr>
                <w:rFonts w:ascii="Times New Roman" w:eastAsia="Calibri" w:hAnsi="Times New Roman" w:cs="Times New Roman"/>
                <w:b/>
                <w:sz w:val="24"/>
                <w:szCs w:val="24"/>
              </w:rPr>
            </w:pPr>
            <w:r w:rsidRPr="00FB7E97">
              <w:rPr>
                <w:rFonts w:ascii="Times New Roman" w:eastAsia="Calibri" w:hAnsi="Times New Roman" w:cs="Times New Roman"/>
                <w:b/>
                <w:sz w:val="24"/>
                <w:szCs w:val="24"/>
              </w:rPr>
              <w:t xml:space="preserve">Сроки </w:t>
            </w:r>
          </w:p>
        </w:tc>
        <w:tc>
          <w:tcPr>
            <w:tcW w:w="3123" w:type="dxa"/>
            <w:gridSpan w:val="2"/>
            <w:shd w:val="clear" w:color="auto" w:fill="auto"/>
          </w:tcPr>
          <w:p w:rsidR="00A7538B" w:rsidRPr="00FB7E97" w:rsidRDefault="00A7538B" w:rsidP="00A7538B">
            <w:pPr>
              <w:spacing w:after="0" w:line="240" w:lineRule="auto"/>
              <w:jc w:val="both"/>
              <w:rPr>
                <w:rFonts w:ascii="Times New Roman" w:eastAsia="Calibri" w:hAnsi="Times New Roman" w:cs="Times New Roman"/>
                <w:b/>
                <w:sz w:val="24"/>
                <w:szCs w:val="24"/>
              </w:rPr>
            </w:pPr>
            <w:r w:rsidRPr="00FB7E97">
              <w:rPr>
                <w:rFonts w:ascii="Times New Roman" w:eastAsia="Calibri" w:hAnsi="Times New Roman" w:cs="Times New Roman"/>
                <w:b/>
                <w:sz w:val="24"/>
                <w:szCs w:val="24"/>
              </w:rPr>
              <w:t>Место учебы</w:t>
            </w:r>
          </w:p>
        </w:tc>
        <w:tc>
          <w:tcPr>
            <w:tcW w:w="3822" w:type="dxa"/>
            <w:shd w:val="clear" w:color="auto" w:fill="auto"/>
          </w:tcPr>
          <w:p w:rsidR="00A7538B" w:rsidRPr="00FB7E97" w:rsidRDefault="00A7538B" w:rsidP="00A7538B">
            <w:pPr>
              <w:spacing w:after="0" w:line="240" w:lineRule="auto"/>
              <w:jc w:val="both"/>
              <w:rPr>
                <w:rFonts w:ascii="Times New Roman" w:eastAsia="Calibri" w:hAnsi="Times New Roman" w:cs="Times New Roman"/>
                <w:b/>
                <w:sz w:val="24"/>
                <w:szCs w:val="24"/>
              </w:rPr>
            </w:pPr>
            <w:r w:rsidRPr="00FB7E97">
              <w:rPr>
                <w:rFonts w:ascii="Times New Roman" w:eastAsia="Calibri" w:hAnsi="Times New Roman" w:cs="Times New Roman"/>
                <w:b/>
                <w:sz w:val="24"/>
                <w:szCs w:val="24"/>
              </w:rPr>
              <w:t xml:space="preserve">Тема </w:t>
            </w:r>
          </w:p>
        </w:tc>
        <w:tc>
          <w:tcPr>
            <w:tcW w:w="714" w:type="dxa"/>
            <w:gridSpan w:val="2"/>
            <w:shd w:val="clear" w:color="auto" w:fill="auto"/>
          </w:tcPr>
          <w:p w:rsidR="00A7538B" w:rsidRPr="00FB7E97" w:rsidRDefault="00A7538B" w:rsidP="00A7538B">
            <w:pPr>
              <w:spacing w:after="0" w:line="240" w:lineRule="auto"/>
              <w:jc w:val="both"/>
              <w:rPr>
                <w:rFonts w:ascii="Times New Roman" w:eastAsia="Calibri" w:hAnsi="Times New Roman" w:cs="Times New Roman"/>
                <w:b/>
                <w:sz w:val="24"/>
                <w:szCs w:val="24"/>
              </w:rPr>
            </w:pPr>
            <w:r w:rsidRPr="00FB7E97">
              <w:rPr>
                <w:rFonts w:ascii="Times New Roman" w:eastAsia="Calibri" w:hAnsi="Times New Roman" w:cs="Times New Roman"/>
                <w:b/>
                <w:sz w:val="24"/>
                <w:szCs w:val="24"/>
              </w:rPr>
              <w:t>объем</w:t>
            </w:r>
          </w:p>
        </w:tc>
      </w:tr>
      <w:tr w:rsidR="00A7538B" w:rsidRPr="00FB7E97" w:rsidTr="00F80183">
        <w:trPr>
          <w:gridBefore w:val="1"/>
          <w:wBefore w:w="33" w:type="dxa"/>
        </w:trPr>
        <w:tc>
          <w:tcPr>
            <w:tcW w:w="567" w:type="dxa"/>
            <w:gridSpan w:val="2"/>
            <w:shd w:val="clear" w:color="auto" w:fill="auto"/>
          </w:tcPr>
          <w:p w:rsidR="00A7538B" w:rsidRPr="00FB7E97" w:rsidRDefault="00A7538B" w:rsidP="00A7538B">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1.</w:t>
            </w:r>
          </w:p>
        </w:tc>
        <w:tc>
          <w:tcPr>
            <w:tcW w:w="1698" w:type="dxa"/>
            <w:shd w:val="clear" w:color="auto" w:fill="auto"/>
          </w:tcPr>
          <w:p w:rsidR="00894362" w:rsidRPr="00FB7E97" w:rsidRDefault="00F80183" w:rsidP="00D83F79">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Гайфутдинова Альфия Хальфетовна</w:t>
            </w:r>
          </w:p>
        </w:tc>
        <w:tc>
          <w:tcPr>
            <w:tcW w:w="1134" w:type="dxa"/>
            <w:shd w:val="clear" w:color="auto" w:fill="auto"/>
          </w:tcPr>
          <w:p w:rsidR="00A7538B" w:rsidRPr="00FB7E97" w:rsidRDefault="00894362" w:rsidP="00894362">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С</w:t>
            </w:r>
            <w:r w:rsidR="00F80183" w:rsidRPr="00FB7E97">
              <w:rPr>
                <w:rFonts w:ascii="Times New Roman" w:eastAsia="Calibri" w:hAnsi="Times New Roman" w:cs="Times New Roman"/>
                <w:sz w:val="24"/>
                <w:szCs w:val="24"/>
              </w:rPr>
              <w:t xml:space="preserve"> </w:t>
            </w:r>
            <w:r w:rsidR="00D83F79" w:rsidRPr="00FB7E97">
              <w:rPr>
                <w:rFonts w:ascii="Times New Roman" w:eastAsia="Calibri" w:hAnsi="Times New Roman" w:cs="Times New Roman"/>
                <w:sz w:val="24"/>
                <w:szCs w:val="24"/>
              </w:rPr>
              <w:t>28.02</w:t>
            </w:r>
            <w:r w:rsidR="00F80183" w:rsidRPr="00FB7E97">
              <w:rPr>
                <w:rFonts w:ascii="Times New Roman" w:eastAsia="Calibri" w:hAnsi="Times New Roman" w:cs="Times New Roman"/>
                <w:sz w:val="24"/>
                <w:szCs w:val="24"/>
              </w:rPr>
              <w:t>.22</w:t>
            </w:r>
            <w:r w:rsidR="00D83F79" w:rsidRPr="00FB7E97">
              <w:rPr>
                <w:rFonts w:ascii="Times New Roman" w:eastAsia="Calibri" w:hAnsi="Times New Roman" w:cs="Times New Roman"/>
                <w:sz w:val="24"/>
                <w:szCs w:val="24"/>
              </w:rPr>
              <w:t xml:space="preserve"> по 03.03</w:t>
            </w:r>
            <w:r w:rsidR="00F80183" w:rsidRPr="00FB7E97">
              <w:rPr>
                <w:rFonts w:ascii="Times New Roman" w:eastAsia="Calibri" w:hAnsi="Times New Roman" w:cs="Times New Roman"/>
                <w:sz w:val="24"/>
                <w:szCs w:val="24"/>
              </w:rPr>
              <w:t>.22</w:t>
            </w:r>
            <w:r w:rsidR="00A7538B" w:rsidRPr="00FB7E97">
              <w:rPr>
                <w:rFonts w:ascii="Times New Roman" w:eastAsia="Calibri" w:hAnsi="Times New Roman" w:cs="Times New Roman"/>
                <w:sz w:val="24"/>
                <w:szCs w:val="24"/>
              </w:rPr>
              <w:t>.</w:t>
            </w:r>
          </w:p>
        </w:tc>
        <w:tc>
          <w:tcPr>
            <w:tcW w:w="3123" w:type="dxa"/>
            <w:gridSpan w:val="2"/>
            <w:shd w:val="clear" w:color="auto" w:fill="auto"/>
          </w:tcPr>
          <w:p w:rsidR="00D83F79" w:rsidRPr="00FB7E97" w:rsidRDefault="00D83F79" w:rsidP="00D83F79">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Центр непрерывного повышения профессионального</w:t>
            </w:r>
          </w:p>
          <w:p w:rsidR="00D83F79" w:rsidRPr="00FB7E97" w:rsidRDefault="00D83F79" w:rsidP="00D83F79">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lastRenderedPageBreak/>
              <w:t>мастерства педагогических работников Республики</w:t>
            </w:r>
          </w:p>
          <w:p w:rsidR="00A7538B" w:rsidRPr="00FB7E97" w:rsidRDefault="00D83F79" w:rsidP="00D83F79">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Татарстан ИПиО ФГАОУ ВО КФУ</w:t>
            </w:r>
          </w:p>
        </w:tc>
        <w:tc>
          <w:tcPr>
            <w:tcW w:w="3822" w:type="dxa"/>
            <w:shd w:val="clear" w:color="auto" w:fill="auto"/>
          </w:tcPr>
          <w:p w:rsidR="00F80183" w:rsidRPr="00FB7E97" w:rsidRDefault="00F80183" w:rsidP="00F80183">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lastRenderedPageBreak/>
              <w:t>Совершенствование качества чтения,</w:t>
            </w:r>
          </w:p>
          <w:p w:rsidR="00F80183" w:rsidRPr="00FB7E97" w:rsidRDefault="00F80183" w:rsidP="00F80183">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математического и естественнонаучного образования</w:t>
            </w:r>
          </w:p>
          <w:p w:rsidR="00F80183" w:rsidRPr="00FB7E97" w:rsidRDefault="00F80183" w:rsidP="00F80183">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lastRenderedPageBreak/>
              <w:t>в начальной школе в контексте международных</w:t>
            </w:r>
          </w:p>
          <w:p w:rsidR="00A7538B" w:rsidRPr="00FB7E97" w:rsidRDefault="00F80183" w:rsidP="00F80183">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сопоставительных исследований</w:t>
            </w:r>
          </w:p>
        </w:tc>
        <w:tc>
          <w:tcPr>
            <w:tcW w:w="714" w:type="dxa"/>
            <w:gridSpan w:val="2"/>
            <w:shd w:val="clear" w:color="auto" w:fill="auto"/>
          </w:tcPr>
          <w:p w:rsidR="00A7538B" w:rsidRPr="00FB7E97" w:rsidRDefault="00F80183" w:rsidP="00A7538B">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lastRenderedPageBreak/>
              <w:t>24 ч</w:t>
            </w:r>
          </w:p>
        </w:tc>
      </w:tr>
      <w:tr w:rsidR="00A7538B" w:rsidRPr="00FB7E97" w:rsidTr="00F80183">
        <w:trPr>
          <w:gridBefore w:val="1"/>
          <w:wBefore w:w="33" w:type="dxa"/>
        </w:trPr>
        <w:tc>
          <w:tcPr>
            <w:tcW w:w="567" w:type="dxa"/>
            <w:gridSpan w:val="2"/>
            <w:shd w:val="clear" w:color="auto" w:fill="auto"/>
          </w:tcPr>
          <w:p w:rsidR="00A7538B" w:rsidRPr="00FB7E97" w:rsidRDefault="00A7538B" w:rsidP="00A7538B">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lastRenderedPageBreak/>
              <w:t>2.</w:t>
            </w:r>
          </w:p>
        </w:tc>
        <w:tc>
          <w:tcPr>
            <w:tcW w:w="1698" w:type="dxa"/>
            <w:shd w:val="clear" w:color="auto" w:fill="auto"/>
          </w:tcPr>
          <w:p w:rsidR="00A7538B" w:rsidRPr="00FB7E97" w:rsidRDefault="00F80183" w:rsidP="00A7538B">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Гайфутдинова Альфия Хальфетовна</w:t>
            </w:r>
          </w:p>
        </w:tc>
        <w:tc>
          <w:tcPr>
            <w:tcW w:w="1134" w:type="dxa"/>
            <w:shd w:val="clear" w:color="auto" w:fill="auto"/>
          </w:tcPr>
          <w:p w:rsidR="00A7538B" w:rsidRPr="00FB7E97" w:rsidRDefault="00F80183" w:rsidP="00F80183">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С 11.04</w:t>
            </w:r>
            <w:r w:rsidR="00A7538B" w:rsidRPr="00FB7E97">
              <w:rPr>
                <w:rFonts w:ascii="Times New Roman" w:eastAsia="Calibri" w:hAnsi="Times New Roman" w:cs="Times New Roman"/>
                <w:sz w:val="24"/>
                <w:szCs w:val="24"/>
              </w:rPr>
              <w:t>.2</w:t>
            </w:r>
            <w:r w:rsidRPr="00FB7E97">
              <w:rPr>
                <w:rFonts w:ascii="Times New Roman" w:eastAsia="Calibri" w:hAnsi="Times New Roman" w:cs="Times New Roman"/>
                <w:sz w:val="24"/>
                <w:szCs w:val="24"/>
              </w:rPr>
              <w:t>2 по 22.04.22</w:t>
            </w:r>
          </w:p>
        </w:tc>
        <w:tc>
          <w:tcPr>
            <w:tcW w:w="3123" w:type="dxa"/>
            <w:gridSpan w:val="2"/>
            <w:shd w:val="clear" w:color="auto" w:fill="auto"/>
          </w:tcPr>
          <w:p w:rsidR="00F80183" w:rsidRPr="00FB7E97" w:rsidRDefault="00F80183" w:rsidP="00F80183">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Государственное автономное образовательное</w:t>
            </w:r>
          </w:p>
          <w:p w:rsidR="00F80183" w:rsidRPr="00FB7E97" w:rsidRDefault="00F80183" w:rsidP="00F80183">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учреждение дополнительного профессионального</w:t>
            </w:r>
          </w:p>
          <w:p w:rsidR="00F80183" w:rsidRPr="00FB7E97" w:rsidRDefault="00F80183" w:rsidP="00F80183">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образования «Институт развития образования</w:t>
            </w:r>
          </w:p>
          <w:p w:rsidR="00A7538B" w:rsidRPr="00FB7E97" w:rsidRDefault="00F80183" w:rsidP="00F80183">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Республики Татарстан»</w:t>
            </w:r>
          </w:p>
        </w:tc>
        <w:tc>
          <w:tcPr>
            <w:tcW w:w="3822" w:type="dxa"/>
            <w:shd w:val="clear" w:color="auto" w:fill="auto"/>
          </w:tcPr>
          <w:p w:rsidR="00F80183" w:rsidRPr="00FB7E97" w:rsidRDefault="00F80183" w:rsidP="00F80183">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Полилингвальный подход в системе начального</w:t>
            </w:r>
          </w:p>
          <w:p w:rsidR="00F80183" w:rsidRPr="00FB7E97" w:rsidRDefault="00F80183" w:rsidP="00F80183">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образования (в том числе 16 часов по особенностям</w:t>
            </w:r>
          </w:p>
          <w:p w:rsidR="00A7538B" w:rsidRPr="00FB7E97" w:rsidRDefault="00F80183" w:rsidP="00F80183">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организации работы с детьми с ОВЗ)</w:t>
            </w:r>
          </w:p>
        </w:tc>
        <w:tc>
          <w:tcPr>
            <w:tcW w:w="714" w:type="dxa"/>
            <w:gridSpan w:val="2"/>
            <w:shd w:val="clear" w:color="auto" w:fill="auto"/>
          </w:tcPr>
          <w:p w:rsidR="00A7538B" w:rsidRPr="00FB7E97" w:rsidRDefault="00F80183" w:rsidP="00A7538B">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72 ч</w:t>
            </w:r>
          </w:p>
        </w:tc>
      </w:tr>
      <w:tr w:rsidR="00A7538B" w:rsidRPr="00FB7E97" w:rsidTr="00F80183">
        <w:trPr>
          <w:gridBefore w:val="1"/>
          <w:wBefore w:w="33" w:type="dxa"/>
        </w:trPr>
        <w:tc>
          <w:tcPr>
            <w:tcW w:w="567" w:type="dxa"/>
            <w:gridSpan w:val="2"/>
            <w:shd w:val="clear" w:color="auto" w:fill="auto"/>
          </w:tcPr>
          <w:p w:rsidR="00A7538B" w:rsidRPr="00FB7E97" w:rsidRDefault="00A7538B" w:rsidP="00A7538B">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3</w:t>
            </w:r>
          </w:p>
        </w:tc>
        <w:tc>
          <w:tcPr>
            <w:tcW w:w="1698" w:type="dxa"/>
            <w:shd w:val="clear" w:color="auto" w:fill="auto"/>
          </w:tcPr>
          <w:p w:rsidR="00A7538B" w:rsidRPr="00FB7E97" w:rsidRDefault="00F80183" w:rsidP="00A7538B">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Сулейманова Гульшат Ислямовна</w:t>
            </w:r>
          </w:p>
        </w:tc>
        <w:tc>
          <w:tcPr>
            <w:tcW w:w="1134" w:type="dxa"/>
            <w:shd w:val="clear" w:color="auto" w:fill="auto"/>
          </w:tcPr>
          <w:p w:rsidR="00A7538B" w:rsidRPr="00FB7E97" w:rsidRDefault="00F80183" w:rsidP="00A7538B">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С 28.02.22 по 03.03.22</w:t>
            </w:r>
          </w:p>
        </w:tc>
        <w:tc>
          <w:tcPr>
            <w:tcW w:w="3123" w:type="dxa"/>
            <w:gridSpan w:val="2"/>
            <w:shd w:val="clear" w:color="auto" w:fill="auto"/>
          </w:tcPr>
          <w:p w:rsidR="00F80183" w:rsidRPr="00FB7E97" w:rsidRDefault="00F80183" w:rsidP="00F80183">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Центр непрерывного повышения профессионального</w:t>
            </w:r>
          </w:p>
          <w:p w:rsidR="00F80183" w:rsidRPr="00FB7E97" w:rsidRDefault="00F80183" w:rsidP="00F80183">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мастерства педагогических работников Республики</w:t>
            </w:r>
          </w:p>
          <w:p w:rsidR="00A7538B" w:rsidRPr="00FB7E97" w:rsidRDefault="00F80183" w:rsidP="00F80183">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Татарстан ИПиО ФГАОУ ВО КФУ</w:t>
            </w:r>
          </w:p>
        </w:tc>
        <w:tc>
          <w:tcPr>
            <w:tcW w:w="3822" w:type="dxa"/>
            <w:shd w:val="clear" w:color="auto" w:fill="auto"/>
          </w:tcPr>
          <w:p w:rsidR="00F80183" w:rsidRPr="00FB7E97" w:rsidRDefault="00F80183" w:rsidP="00F80183">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Совершенствование качества чтения,</w:t>
            </w:r>
          </w:p>
          <w:p w:rsidR="00F80183" w:rsidRPr="00FB7E97" w:rsidRDefault="00F80183" w:rsidP="00F80183">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математического и естественнонаучного образования</w:t>
            </w:r>
          </w:p>
          <w:p w:rsidR="00F80183" w:rsidRPr="00FB7E97" w:rsidRDefault="00F80183" w:rsidP="00F80183">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в начальной школе в контексте международных</w:t>
            </w:r>
          </w:p>
          <w:p w:rsidR="00A7538B" w:rsidRPr="00FB7E97" w:rsidRDefault="00F80183" w:rsidP="00F80183">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сопоставительных исследований</w:t>
            </w:r>
          </w:p>
        </w:tc>
        <w:tc>
          <w:tcPr>
            <w:tcW w:w="714" w:type="dxa"/>
            <w:gridSpan w:val="2"/>
            <w:shd w:val="clear" w:color="auto" w:fill="auto"/>
          </w:tcPr>
          <w:p w:rsidR="00A7538B" w:rsidRPr="00FB7E97" w:rsidRDefault="00F80183" w:rsidP="00A7538B">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24 ч</w:t>
            </w:r>
          </w:p>
        </w:tc>
      </w:tr>
      <w:tr w:rsidR="00A7538B" w:rsidRPr="00FB7E97" w:rsidTr="00F80183">
        <w:trPr>
          <w:gridBefore w:val="1"/>
          <w:wBefore w:w="33" w:type="dxa"/>
        </w:trPr>
        <w:tc>
          <w:tcPr>
            <w:tcW w:w="567" w:type="dxa"/>
            <w:gridSpan w:val="2"/>
            <w:shd w:val="clear" w:color="auto" w:fill="auto"/>
          </w:tcPr>
          <w:p w:rsidR="00A7538B" w:rsidRPr="00FB7E97" w:rsidRDefault="00A7538B" w:rsidP="00A7538B">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4.</w:t>
            </w:r>
          </w:p>
        </w:tc>
        <w:tc>
          <w:tcPr>
            <w:tcW w:w="1698" w:type="dxa"/>
            <w:shd w:val="clear" w:color="auto" w:fill="auto"/>
          </w:tcPr>
          <w:p w:rsidR="00A7538B" w:rsidRPr="00FB7E97" w:rsidRDefault="00F80183" w:rsidP="00A7538B">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Сулейманова Гульшат Ислямовна</w:t>
            </w:r>
          </w:p>
        </w:tc>
        <w:tc>
          <w:tcPr>
            <w:tcW w:w="1134" w:type="dxa"/>
            <w:shd w:val="clear" w:color="auto" w:fill="auto"/>
          </w:tcPr>
          <w:p w:rsidR="00A7538B" w:rsidRPr="00FB7E97" w:rsidRDefault="00F80183" w:rsidP="00A7538B">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С 11.04.22 по 22.04.22</w:t>
            </w:r>
          </w:p>
        </w:tc>
        <w:tc>
          <w:tcPr>
            <w:tcW w:w="3123" w:type="dxa"/>
            <w:gridSpan w:val="2"/>
            <w:shd w:val="clear" w:color="auto" w:fill="auto"/>
          </w:tcPr>
          <w:p w:rsidR="00F80183" w:rsidRPr="00FB7E97" w:rsidRDefault="00F80183" w:rsidP="00F80183">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Государственное автономное образовательное</w:t>
            </w:r>
          </w:p>
          <w:p w:rsidR="00F80183" w:rsidRPr="00FB7E97" w:rsidRDefault="00F80183" w:rsidP="00F80183">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учреждение дополнительного профессионального</w:t>
            </w:r>
          </w:p>
          <w:p w:rsidR="00F80183" w:rsidRPr="00FB7E97" w:rsidRDefault="00F80183" w:rsidP="00F80183">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образования «Институт развития образования</w:t>
            </w:r>
          </w:p>
          <w:p w:rsidR="00A7538B" w:rsidRPr="00FB7E97" w:rsidRDefault="00F80183" w:rsidP="00F80183">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Республики Татарстан»</w:t>
            </w:r>
          </w:p>
        </w:tc>
        <w:tc>
          <w:tcPr>
            <w:tcW w:w="3822" w:type="dxa"/>
            <w:shd w:val="clear" w:color="auto" w:fill="auto"/>
          </w:tcPr>
          <w:p w:rsidR="00F80183" w:rsidRPr="00FB7E97" w:rsidRDefault="00F80183" w:rsidP="00F80183">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Полилингвальный подход в системе начального</w:t>
            </w:r>
          </w:p>
          <w:p w:rsidR="00F80183" w:rsidRPr="00FB7E97" w:rsidRDefault="00F80183" w:rsidP="00F80183">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образования (в том числе 16 часов по особенностям</w:t>
            </w:r>
          </w:p>
          <w:p w:rsidR="00A7538B" w:rsidRPr="00FB7E97" w:rsidRDefault="00F80183" w:rsidP="00F80183">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организации работы с детьми с ОВЗ)</w:t>
            </w:r>
          </w:p>
        </w:tc>
        <w:tc>
          <w:tcPr>
            <w:tcW w:w="714" w:type="dxa"/>
            <w:gridSpan w:val="2"/>
            <w:shd w:val="clear" w:color="auto" w:fill="auto"/>
          </w:tcPr>
          <w:p w:rsidR="00A7538B" w:rsidRPr="00FB7E97" w:rsidRDefault="00F80183" w:rsidP="00A7538B">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72 ч.</w:t>
            </w:r>
          </w:p>
        </w:tc>
      </w:tr>
      <w:tr w:rsidR="00A7538B" w:rsidRPr="00FB7E97" w:rsidTr="00F80183">
        <w:trPr>
          <w:gridBefore w:val="1"/>
          <w:wBefore w:w="33" w:type="dxa"/>
        </w:trPr>
        <w:tc>
          <w:tcPr>
            <w:tcW w:w="567" w:type="dxa"/>
            <w:gridSpan w:val="2"/>
            <w:shd w:val="clear" w:color="auto" w:fill="auto"/>
          </w:tcPr>
          <w:p w:rsidR="00A7538B" w:rsidRPr="00FB7E97" w:rsidRDefault="00A7538B" w:rsidP="00A7538B">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5.</w:t>
            </w:r>
          </w:p>
          <w:p w:rsidR="00A7538B" w:rsidRPr="00FB7E97" w:rsidRDefault="00A7538B" w:rsidP="00A7538B">
            <w:pPr>
              <w:spacing w:after="0" w:line="240" w:lineRule="auto"/>
              <w:jc w:val="both"/>
              <w:rPr>
                <w:rFonts w:ascii="Times New Roman" w:eastAsia="Calibri" w:hAnsi="Times New Roman" w:cs="Times New Roman"/>
                <w:sz w:val="24"/>
                <w:szCs w:val="24"/>
              </w:rPr>
            </w:pPr>
          </w:p>
        </w:tc>
        <w:tc>
          <w:tcPr>
            <w:tcW w:w="1698" w:type="dxa"/>
            <w:shd w:val="clear" w:color="auto" w:fill="auto"/>
          </w:tcPr>
          <w:p w:rsidR="00A7538B" w:rsidRPr="00FB7E97" w:rsidRDefault="00F80183" w:rsidP="00A7538B">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Фахрутдинова Гульзидя Зуфаровна</w:t>
            </w:r>
          </w:p>
        </w:tc>
        <w:tc>
          <w:tcPr>
            <w:tcW w:w="1134" w:type="dxa"/>
            <w:shd w:val="clear" w:color="auto" w:fill="auto"/>
          </w:tcPr>
          <w:p w:rsidR="00A7538B" w:rsidRPr="00FB7E97" w:rsidRDefault="00F80183" w:rsidP="00A7538B">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С 28.02.22 по 03.03.22</w:t>
            </w:r>
          </w:p>
        </w:tc>
        <w:tc>
          <w:tcPr>
            <w:tcW w:w="3123" w:type="dxa"/>
            <w:gridSpan w:val="2"/>
            <w:shd w:val="clear" w:color="auto" w:fill="auto"/>
          </w:tcPr>
          <w:p w:rsidR="00F80183" w:rsidRPr="00FB7E97" w:rsidRDefault="00F80183" w:rsidP="00F80183">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Центр непрерывного повышения профессионального</w:t>
            </w:r>
          </w:p>
          <w:p w:rsidR="00F80183" w:rsidRPr="00FB7E97" w:rsidRDefault="00F80183" w:rsidP="00F80183">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мастерства педагогических работников Республики</w:t>
            </w:r>
          </w:p>
          <w:p w:rsidR="00A7538B" w:rsidRPr="00FB7E97" w:rsidRDefault="00F80183" w:rsidP="00F80183">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Татарстан ИПиО ФГАОУ ВО КФУ</w:t>
            </w:r>
          </w:p>
        </w:tc>
        <w:tc>
          <w:tcPr>
            <w:tcW w:w="3822" w:type="dxa"/>
            <w:shd w:val="clear" w:color="auto" w:fill="auto"/>
          </w:tcPr>
          <w:p w:rsidR="00F80183" w:rsidRPr="00FB7E97" w:rsidRDefault="00F80183" w:rsidP="00F80183">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Совершенствование качества чтения,</w:t>
            </w:r>
          </w:p>
          <w:p w:rsidR="00F80183" w:rsidRPr="00FB7E97" w:rsidRDefault="00F80183" w:rsidP="00F80183">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математического и естественнонаучного образования</w:t>
            </w:r>
          </w:p>
          <w:p w:rsidR="00F80183" w:rsidRPr="00FB7E97" w:rsidRDefault="00F80183" w:rsidP="00F80183">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в начальной школе в контексте международных</w:t>
            </w:r>
          </w:p>
          <w:p w:rsidR="00A7538B" w:rsidRPr="00FB7E97" w:rsidRDefault="00F80183" w:rsidP="00F80183">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 xml:space="preserve">сопоставительных исследований </w:t>
            </w:r>
          </w:p>
        </w:tc>
        <w:tc>
          <w:tcPr>
            <w:tcW w:w="714" w:type="dxa"/>
            <w:gridSpan w:val="2"/>
            <w:shd w:val="clear" w:color="auto" w:fill="auto"/>
          </w:tcPr>
          <w:p w:rsidR="00A7538B" w:rsidRPr="00FB7E97" w:rsidRDefault="006573C5" w:rsidP="00A7538B">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24 ч</w:t>
            </w:r>
          </w:p>
        </w:tc>
      </w:tr>
      <w:tr w:rsidR="00A7538B" w:rsidRPr="00FB7E97" w:rsidTr="00F80183">
        <w:trPr>
          <w:gridBefore w:val="1"/>
          <w:wBefore w:w="33" w:type="dxa"/>
        </w:trPr>
        <w:tc>
          <w:tcPr>
            <w:tcW w:w="567" w:type="dxa"/>
            <w:gridSpan w:val="2"/>
            <w:shd w:val="clear" w:color="auto" w:fill="auto"/>
          </w:tcPr>
          <w:p w:rsidR="00A7538B" w:rsidRPr="00FB7E97" w:rsidRDefault="00A7538B" w:rsidP="00A7538B">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6.</w:t>
            </w:r>
          </w:p>
        </w:tc>
        <w:tc>
          <w:tcPr>
            <w:tcW w:w="1698" w:type="dxa"/>
            <w:shd w:val="clear" w:color="auto" w:fill="auto"/>
          </w:tcPr>
          <w:p w:rsidR="00A7538B" w:rsidRPr="00FB7E97" w:rsidRDefault="006573C5" w:rsidP="00A7538B">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Фахрутдинова Гульзидя Зуфаровна</w:t>
            </w:r>
          </w:p>
        </w:tc>
        <w:tc>
          <w:tcPr>
            <w:tcW w:w="1134" w:type="dxa"/>
            <w:shd w:val="clear" w:color="auto" w:fill="auto"/>
          </w:tcPr>
          <w:p w:rsidR="00A7538B" w:rsidRPr="00FB7E97" w:rsidRDefault="006573C5" w:rsidP="00A7538B">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С 11.04.22 по 22.04.22</w:t>
            </w:r>
          </w:p>
        </w:tc>
        <w:tc>
          <w:tcPr>
            <w:tcW w:w="3123" w:type="dxa"/>
            <w:gridSpan w:val="2"/>
            <w:shd w:val="clear" w:color="auto" w:fill="auto"/>
          </w:tcPr>
          <w:p w:rsidR="006573C5" w:rsidRPr="00FB7E97" w:rsidRDefault="006573C5" w:rsidP="006573C5">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Государственное автономное образовательное</w:t>
            </w:r>
          </w:p>
          <w:p w:rsidR="006573C5" w:rsidRPr="00FB7E97" w:rsidRDefault="006573C5" w:rsidP="006573C5">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учреждение дополнительного профессионального</w:t>
            </w:r>
          </w:p>
          <w:p w:rsidR="006573C5" w:rsidRPr="00FB7E97" w:rsidRDefault="006573C5" w:rsidP="006573C5">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образования «Институт развития образования</w:t>
            </w:r>
          </w:p>
          <w:p w:rsidR="00A7538B" w:rsidRPr="00FB7E97" w:rsidRDefault="006573C5" w:rsidP="006573C5">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Республики Татарстан»</w:t>
            </w:r>
          </w:p>
        </w:tc>
        <w:tc>
          <w:tcPr>
            <w:tcW w:w="3822" w:type="dxa"/>
            <w:shd w:val="clear" w:color="auto" w:fill="auto"/>
          </w:tcPr>
          <w:p w:rsidR="006573C5" w:rsidRPr="00FB7E97" w:rsidRDefault="00A7538B" w:rsidP="006573C5">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w:t>
            </w:r>
            <w:r w:rsidR="006573C5" w:rsidRPr="00FB7E97">
              <w:rPr>
                <w:rFonts w:ascii="Times New Roman" w:eastAsia="Calibri" w:hAnsi="Times New Roman" w:cs="Times New Roman"/>
                <w:sz w:val="24"/>
                <w:szCs w:val="24"/>
              </w:rPr>
              <w:t>Полилингвальный подход в системе начального</w:t>
            </w:r>
          </w:p>
          <w:p w:rsidR="006573C5" w:rsidRPr="00FB7E97" w:rsidRDefault="006573C5" w:rsidP="006573C5">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образования (в том числе 16 часов по особенностям</w:t>
            </w:r>
          </w:p>
          <w:p w:rsidR="00A7538B" w:rsidRPr="00FB7E97" w:rsidRDefault="006573C5" w:rsidP="006573C5">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организации работы с детьми с ОВЗ)</w:t>
            </w:r>
          </w:p>
        </w:tc>
        <w:tc>
          <w:tcPr>
            <w:tcW w:w="714" w:type="dxa"/>
            <w:gridSpan w:val="2"/>
            <w:shd w:val="clear" w:color="auto" w:fill="auto"/>
          </w:tcPr>
          <w:p w:rsidR="00A7538B" w:rsidRPr="00FB7E97" w:rsidRDefault="006573C5" w:rsidP="00A7538B">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72 ч</w:t>
            </w:r>
          </w:p>
        </w:tc>
      </w:tr>
      <w:tr w:rsidR="00A7538B" w:rsidRPr="00FB7E97" w:rsidTr="00F80183">
        <w:trPr>
          <w:gridBefore w:val="1"/>
          <w:wBefore w:w="33" w:type="dxa"/>
        </w:trPr>
        <w:tc>
          <w:tcPr>
            <w:tcW w:w="567" w:type="dxa"/>
            <w:gridSpan w:val="2"/>
            <w:shd w:val="clear" w:color="auto" w:fill="auto"/>
          </w:tcPr>
          <w:p w:rsidR="00A7538B" w:rsidRPr="00FB7E97" w:rsidRDefault="00A7538B" w:rsidP="00A7538B">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7.</w:t>
            </w:r>
          </w:p>
        </w:tc>
        <w:tc>
          <w:tcPr>
            <w:tcW w:w="1698" w:type="dxa"/>
            <w:shd w:val="clear" w:color="auto" w:fill="auto"/>
          </w:tcPr>
          <w:p w:rsidR="00A7538B" w:rsidRPr="00FB7E97" w:rsidRDefault="006573C5" w:rsidP="00A7538B">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Сафарова Люция Гумеровна</w:t>
            </w:r>
          </w:p>
        </w:tc>
        <w:tc>
          <w:tcPr>
            <w:tcW w:w="1134" w:type="dxa"/>
            <w:shd w:val="clear" w:color="auto" w:fill="auto"/>
          </w:tcPr>
          <w:p w:rsidR="00A7538B" w:rsidRPr="00FB7E97" w:rsidRDefault="006573C5" w:rsidP="006573C5">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С 14.03</w:t>
            </w:r>
            <w:r w:rsidR="00A7538B" w:rsidRPr="00FB7E97">
              <w:rPr>
                <w:rFonts w:ascii="Times New Roman" w:eastAsia="Calibri" w:hAnsi="Times New Roman" w:cs="Times New Roman"/>
                <w:sz w:val="24"/>
                <w:szCs w:val="24"/>
              </w:rPr>
              <w:t>.</w:t>
            </w:r>
            <w:r w:rsidRPr="00FB7E97">
              <w:rPr>
                <w:rFonts w:ascii="Times New Roman" w:eastAsia="Calibri" w:hAnsi="Times New Roman" w:cs="Times New Roman"/>
                <w:sz w:val="24"/>
                <w:szCs w:val="24"/>
              </w:rPr>
              <w:t>22</w:t>
            </w:r>
            <w:r w:rsidR="00A7538B" w:rsidRPr="00FB7E97">
              <w:rPr>
                <w:rFonts w:ascii="Times New Roman" w:eastAsia="Calibri" w:hAnsi="Times New Roman" w:cs="Times New Roman"/>
                <w:sz w:val="24"/>
                <w:szCs w:val="24"/>
              </w:rPr>
              <w:t xml:space="preserve"> </w:t>
            </w:r>
            <w:r w:rsidRPr="00FB7E97">
              <w:rPr>
                <w:rFonts w:ascii="Times New Roman" w:eastAsia="Calibri" w:hAnsi="Times New Roman" w:cs="Times New Roman"/>
                <w:sz w:val="24"/>
                <w:szCs w:val="24"/>
              </w:rPr>
              <w:t>по 25.03.22</w:t>
            </w:r>
            <w:r w:rsidR="00A7538B" w:rsidRPr="00FB7E97">
              <w:rPr>
                <w:rFonts w:ascii="Times New Roman" w:eastAsia="Calibri" w:hAnsi="Times New Roman" w:cs="Times New Roman"/>
                <w:sz w:val="24"/>
                <w:szCs w:val="24"/>
              </w:rPr>
              <w:t xml:space="preserve"> г. </w:t>
            </w:r>
          </w:p>
        </w:tc>
        <w:tc>
          <w:tcPr>
            <w:tcW w:w="3123" w:type="dxa"/>
            <w:gridSpan w:val="2"/>
            <w:shd w:val="clear" w:color="auto" w:fill="auto"/>
          </w:tcPr>
          <w:p w:rsidR="006573C5" w:rsidRPr="00FB7E97" w:rsidRDefault="006573C5" w:rsidP="006573C5">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Приволжский межрегиональный центр повышения</w:t>
            </w:r>
          </w:p>
          <w:p w:rsidR="006573C5" w:rsidRPr="00FB7E97" w:rsidRDefault="006573C5" w:rsidP="006573C5">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lastRenderedPageBreak/>
              <w:t>квалификации и профессиональной переподготовки</w:t>
            </w:r>
          </w:p>
          <w:p w:rsidR="006573C5" w:rsidRPr="00FB7E97" w:rsidRDefault="006573C5" w:rsidP="006573C5">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работников образования института психологии и</w:t>
            </w:r>
          </w:p>
          <w:p w:rsidR="006573C5" w:rsidRPr="00FB7E97" w:rsidRDefault="006573C5" w:rsidP="006573C5">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образования Казанского (Приволжского)</w:t>
            </w:r>
          </w:p>
          <w:p w:rsidR="00A7538B" w:rsidRPr="00FB7E97" w:rsidRDefault="006573C5" w:rsidP="006573C5">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Федерального Университета</w:t>
            </w:r>
          </w:p>
        </w:tc>
        <w:tc>
          <w:tcPr>
            <w:tcW w:w="3822" w:type="dxa"/>
            <w:shd w:val="clear" w:color="auto" w:fill="auto"/>
          </w:tcPr>
          <w:p w:rsidR="006573C5" w:rsidRPr="00FB7E97" w:rsidRDefault="006573C5" w:rsidP="006573C5">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lastRenderedPageBreak/>
              <w:t>Межпредметная деятельность учителей искусства и</w:t>
            </w:r>
          </w:p>
          <w:p w:rsidR="006573C5" w:rsidRPr="00FB7E97" w:rsidRDefault="006573C5" w:rsidP="006573C5">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технологии в условиях обновления ФГОС ОО (в том</w:t>
            </w:r>
          </w:p>
          <w:p w:rsidR="006573C5" w:rsidRPr="00FB7E97" w:rsidRDefault="006573C5" w:rsidP="006573C5">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lastRenderedPageBreak/>
              <w:t>числе 16 часов по особенностям организации работы</w:t>
            </w:r>
          </w:p>
          <w:p w:rsidR="00A7538B" w:rsidRPr="00FB7E97" w:rsidRDefault="006573C5" w:rsidP="006573C5">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с детьми с ОВЗ)</w:t>
            </w:r>
          </w:p>
        </w:tc>
        <w:tc>
          <w:tcPr>
            <w:tcW w:w="714" w:type="dxa"/>
            <w:gridSpan w:val="2"/>
            <w:shd w:val="clear" w:color="auto" w:fill="auto"/>
          </w:tcPr>
          <w:p w:rsidR="00A7538B" w:rsidRPr="00FB7E97" w:rsidRDefault="006573C5" w:rsidP="00A7538B">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lastRenderedPageBreak/>
              <w:t>72 ч</w:t>
            </w:r>
          </w:p>
        </w:tc>
      </w:tr>
      <w:tr w:rsidR="00A7538B" w:rsidRPr="00FB7E97" w:rsidTr="00F80183">
        <w:trPr>
          <w:gridAfter w:val="1"/>
          <w:wAfter w:w="34" w:type="dxa"/>
        </w:trPr>
        <w:tc>
          <w:tcPr>
            <w:tcW w:w="567" w:type="dxa"/>
            <w:gridSpan w:val="2"/>
            <w:shd w:val="clear" w:color="auto" w:fill="auto"/>
          </w:tcPr>
          <w:p w:rsidR="00A7538B" w:rsidRPr="00FB7E97" w:rsidRDefault="00A7538B" w:rsidP="00A7538B">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lastRenderedPageBreak/>
              <w:t>8.</w:t>
            </w:r>
          </w:p>
        </w:tc>
        <w:tc>
          <w:tcPr>
            <w:tcW w:w="1731" w:type="dxa"/>
            <w:gridSpan w:val="2"/>
            <w:shd w:val="clear" w:color="auto" w:fill="auto"/>
          </w:tcPr>
          <w:p w:rsidR="00A7538B" w:rsidRPr="00FB7E97" w:rsidRDefault="006573C5" w:rsidP="00A7538B">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Сафарова Люция Гумеровна</w:t>
            </w:r>
          </w:p>
        </w:tc>
        <w:tc>
          <w:tcPr>
            <w:tcW w:w="1134" w:type="dxa"/>
            <w:shd w:val="clear" w:color="auto" w:fill="auto"/>
          </w:tcPr>
          <w:p w:rsidR="00A7538B" w:rsidRPr="00FB7E97" w:rsidRDefault="006573C5" w:rsidP="00A7538B">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С 11.04.22 по 14.04.22</w:t>
            </w:r>
          </w:p>
        </w:tc>
        <w:tc>
          <w:tcPr>
            <w:tcW w:w="3089" w:type="dxa"/>
            <w:shd w:val="clear" w:color="auto" w:fill="auto"/>
          </w:tcPr>
          <w:p w:rsidR="006573C5" w:rsidRPr="00FB7E97" w:rsidRDefault="006573C5" w:rsidP="006573C5">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Центр непрерывного повышения профессионального</w:t>
            </w:r>
          </w:p>
          <w:p w:rsidR="006573C5" w:rsidRPr="00FB7E97" w:rsidRDefault="006573C5" w:rsidP="006573C5">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мастерства педагогических работников Республики</w:t>
            </w:r>
          </w:p>
          <w:p w:rsidR="00A7538B" w:rsidRPr="00FB7E97" w:rsidRDefault="006573C5" w:rsidP="006573C5">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Татарстан ИПиО ФГАОУ ВО КФУ</w:t>
            </w:r>
          </w:p>
        </w:tc>
        <w:tc>
          <w:tcPr>
            <w:tcW w:w="3856" w:type="dxa"/>
            <w:gridSpan w:val="2"/>
            <w:shd w:val="clear" w:color="auto" w:fill="auto"/>
          </w:tcPr>
          <w:p w:rsidR="006573C5" w:rsidRPr="00FB7E97" w:rsidRDefault="006573C5" w:rsidP="006573C5">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Формирование и оценка функциональной грамотности</w:t>
            </w:r>
          </w:p>
          <w:p w:rsidR="00A7538B" w:rsidRPr="00FB7E97" w:rsidRDefault="006573C5" w:rsidP="006573C5">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школьников</w:t>
            </w:r>
          </w:p>
        </w:tc>
        <w:tc>
          <w:tcPr>
            <w:tcW w:w="680" w:type="dxa"/>
            <w:shd w:val="clear" w:color="auto" w:fill="auto"/>
          </w:tcPr>
          <w:p w:rsidR="00A7538B" w:rsidRPr="00FB7E97" w:rsidRDefault="006573C5" w:rsidP="00A7538B">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 xml:space="preserve">24 ч </w:t>
            </w:r>
          </w:p>
        </w:tc>
      </w:tr>
      <w:tr w:rsidR="00A7538B" w:rsidRPr="00FB7E97" w:rsidTr="00F80183">
        <w:trPr>
          <w:gridAfter w:val="1"/>
          <w:wAfter w:w="34" w:type="dxa"/>
        </w:trPr>
        <w:tc>
          <w:tcPr>
            <w:tcW w:w="567" w:type="dxa"/>
            <w:gridSpan w:val="2"/>
            <w:tcBorders>
              <w:top w:val="single" w:sz="4" w:space="0" w:color="auto"/>
              <w:left w:val="single" w:sz="4" w:space="0" w:color="auto"/>
              <w:bottom w:val="single" w:sz="4" w:space="0" w:color="auto"/>
              <w:right w:val="single" w:sz="4" w:space="0" w:color="auto"/>
            </w:tcBorders>
            <w:shd w:val="clear" w:color="auto" w:fill="auto"/>
          </w:tcPr>
          <w:p w:rsidR="00A7538B" w:rsidRPr="00FB7E97" w:rsidRDefault="00A7538B" w:rsidP="00A7538B">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9.</w:t>
            </w:r>
          </w:p>
        </w:tc>
        <w:tc>
          <w:tcPr>
            <w:tcW w:w="1731" w:type="dxa"/>
            <w:gridSpan w:val="2"/>
            <w:tcBorders>
              <w:top w:val="single" w:sz="4" w:space="0" w:color="auto"/>
              <w:left w:val="single" w:sz="4" w:space="0" w:color="auto"/>
              <w:bottom w:val="single" w:sz="4" w:space="0" w:color="auto"/>
              <w:right w:val="single" w:sz="4" w:space="0" w:color="auto"/>
            </w:tcBorders>
            <w:shd w:val="clear" w:color="auto" w:fill="auto"/>
          </w:tcPr>
          <w:p w:rsidR="00A7538B" w:rsidRPr="00FB7E97" w:rsidRDefault="006573C5" w:rsidP="00A7538B">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Шакирова Люция Вахитовна</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A7538B" w:rsidRPr="00FB7E97" w:rsidRDefault="006573C5" w:rsidP="00A7538B">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С 21.03.22 по 2</w:t>
            </w:r>
            <w:r w:rsidR="00A7538B" w:rsidRPr="00FB7E97">
              <w:rPr>
                <w:rFonts w:ascii="Times New Roman" w:eastAsia="Calibri" w:hAnsi="Times New Roman" w:cs="Times New Roman"/>
                <w:sz w:val="24"/>
                <w:szCs w:val="24"/>
              </w:rPr>
              <w:t>4.03.20</w:t>
            </w:r>
          </w:p>
        </w:tc>
        <w:tc>
          <w:tcPr>
            <w:tcW w:w="3089" w:type="dxa"/>
            <w:tcBorders>
              <w:top w:val="single" w:sz="4" w:space="0" w:color="auto"/>
              <w:left w:val="single" w:sz="4" w:space="0" w:color="auto"/>
              <w:bottom w:val="single" w:sz="4" w:space="0" w:color="auto"/>
              <w:right w:val="single" w:sz="4" w:space="0" w:color="auto"/>
            </w:tcBorders>
            <w:shd w:val="clear" w:color="auto" w:fill="auto"/>
          </w:tcPr>
          <w:p w:rsidR="006573C5" w:rsidRPr="00FB7E97" w:rsidRDefault="006573C5" w:rsidP="006573C5">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Центр непрерывного повышения профессионального</w:t>
            </w:r>
          </w:p>
          <w:p w:rsidR="006573C5" w:rsidRPr="00FB7E97" w:rsidRDefault="006573C5" w:rsidP="006573C5">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мастерства педагогических работников Республики</w:t>
            </w:r>
          </w:p>
          <w:p w:rsidR="00A7538B" w:rsidRPr="00FB7E97" w:rsidRDefault="006573C5" w:rsidP="006573C5">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Татарстан ИПиО ФГАОУ ВО КФУ</w:t>
            </w:r>
          </w:p>
        </w:tc>
        <w:tc>
          <w:tcPr>
            <w:tcW w:w="3856" w:type="dxa"/>
            <w:gridSpan w:val="2"/>
            <w:tcBorders>
              <w:top w:val="single" w:sz="4" w:space="0" w:color="auto"/>
              <w:left w:val="single" w:sz="4" w:space="0" w:color="auto"/>
              <w:bottom w:val="single" w:sz="4" w:space="0" w:color="auto"/>
              <w:right w:val="single" w:sz="4" w:space="0" w:color="auto"/>
            </w:tcBorders>
            <w:shd w:val="clear" w:color="auto" w:fill="auto"/>
          </w:tcPr>
          <w:p w:rsidR="006573C5" w:rsidRPr="00FB7E97" w:rsidRDefault="006573C5" w:rsidP="006573C5">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Модернизация деятельности учителя по</w:t>
            </w:r>
          </w:p>
          <w:p w:rsidR="006573C5" w:rsidRPr="00FB7E97" w:rsidRDefault="006573C5" w:rsidP="006573C5">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формированию математической грамотности в</w:t>
            </w:r>
          </w:p>
          <w:p w:rsidR="006573C5" w:rsidRPr="00FB7E97" w:rsidRDefault="006573C5" w:rsidP="006573C5">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контексте международных сопоставительных</w:t>
            </w:r>
          </w:p>
          <w:p w:rsidR="00A7538B" w:rsidRPr="00FB7E97" w:rsidRDefault="006573C5" w:rsidP="006573C5">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исследований</w:t>
            </w:r>
          </w:p>
        </w:tc>
        <w:tc>
          <w:tcPr>
            <w:tcW w:w="680" w:type="dxa"/>
            <w:tcBorders>
              <w:top w:val="single" w:sz="4" w:space="0" w:color="auto"/>
              <w:left w:val="single" w:sz="4" w:space="0" w:color="auto"/>
              <w:bottom w:val="single" w:sz="4" w:space="0" w:color="auto"/>
              <w:right w:val="single" w:sz="4" w:space="0" w:color="auto"/>
            </w:tcBorders>
            <w:shd w:val="clear" w:color="auto" w:fill="auto"/>
          </w:tcPr>
          <w:p w:rsidR="00A7538B" w:rsidRPr="00FB7E97" w:rsidRDefault="006573C5" w:rsidP="00A7538B">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 xml:space="preserve">24 </w:t>
            </w:r>
            <w:r w:rsidR="00D424A4" w:rsidRPr="00FB7E97">
              <w:rPr>
                <w:rFonts w:ascii="Times New Roman" w:eastAsia="Calibri" w:hAnsi="Times New Roman" w:cs="Times New Roman"/>
                <w:sz w:val="24"/>
                <w:szCs w:val="24"/>
              </w:rPr>
              <w:t>ч</w:t>
            </w:r>
          </w:p>
        </w:tc>
      </w:tr>
      <w:tr w:rsidR="00A7538B" w:rsidRPr="00FB7E97" w:rsidTr="00F80183">
        <w:trPr>
          <w:gridAfter w:val="1"/>
          <w:wAfter w:w="34" w:type="dxa"/>
        </w:trPr>
        <w:tc>
          <w:tcPr>
            <w:tcW w:w="567" w:type="dxa"/>
            <w:gridSpan w:val="2"/>
            <w:tcBorders>
              <w:top w:val="single" w:sz="4" w:space="0" w:color="auto"/>
              <w:left w:val="single" w:sz="4" w:space="0" w:color="auto"/>
              <w:bottom w:val="single" w:sz="4" w:space="0" w:color="auto"/>
              <w:right w:val="single" w:sz="4" w:space="0" w:color="auto"/>
            </w:tcBorders>
            <w:shd w:val="clear" w:color="auto" w:fill="auto"/>
          </w:tcPr>
          <w:p w:rsidR="00A7538B" w:rsidRPr="00FB7E97" w:rsidRDefault="00A7538B" w:rsidP="00A7538B">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10.</w:t>
            </w:r>
          </w:p>
        </w:tc>
        <w:tc>
          <w:tcPr>
            <w:tcW w:w="1731" w:type="dxa"/>
            <w:gridSpan w:val="2"/>
            <w:tcBorders>
              <w:top w:val="single" w:sz="4" w:space="0" w:color="auto"/>
              <w:left w:val="single" w:sz="4" w:space="0" w:color="auto"/>
              <w:bottom w:val="single" w:sz="4" w:space="0" w:color="auto"/>
              <w:right w:val="single" w:sz="4" w:space="0" w:color="auto"/>
            </w:tcBorders>
            <w:shd w:val="clear" w:color="auto" w:fill="auto"/>
          </w:tcPr>
          <w:p w:rsidR="00A7538B" w:rsidRPr="00FB7E97" w:rsidRDefault="00D424A4" w:rsidP="00A7538B">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Габутдинова Гульшат Габдулловна</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A7538B" w:rsidRPr="00FB7E97" w:rsidRDefault="00D424A4" w:rsidP="00D424A4">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 xml:space="preserve">С 17. 01 по 28.01. 2022 </w:t>
            </w:r>
            <w:r w:rsidR="00A7538B" w:rsidRPr="00FB7E97">
              <w:rPr>
                <w:rFonts w:ascii="Times New Roman" w:eastAsia="Calibri" w:hAnsi="Times New Roman" w:cs="Times New Roman"/>
                <w:sz w:val="24"/>
                <w:szCs w:val="24"/>
              </w:rPr>
              <w:t>г.</w:t>
            </w:r>
          </w:p>
        </w:tc>
        <w:tc>
          <w:tcPr>
            <w:tcW w:w="3089" w:type="dxa"/>
            <w:tcBorders>
              <w:top w:val="single" w:sz="4" w:space="0" w:color="auto"/>
              <w:left w:val="single" w:sz="4" w:space="0" w:color="auto"/>
              <w:bottom w:val="single" w:sz="4" w:space="0" w:color="auto"/>
              <w:right w:val="single" w:sz="4" w:space="0" w:color="auto"/>
            </w:tcBorders>
            <w:shd w:val="clear" w:color="auto" w:fill="auto"/>
          </w:tcPr>
          <w:p w:rsidR="00D424A4" w:rsidRPr="00FB7E97" w:rsidRDefault="00D424A4" w:rsidP="00D424A4">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Негосударственное образовательное учреждение</w:t>
            </w:r>
          </w:p>
          <w:p w:rsidR="00D424A4" w:rsidRPr="00FB7E97" w:rsidRDefault="00D424A4" w:rsidP="00D424A4">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дополнительного профессионального образования</w:t>
            </w:r>
          </w:p>
          <w:p w:rsidR="00A7538B" w:rsidRPr="00FB7E97" w:rsidRDefault="00D424A4" w:rsidP="00D424A4">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«Центр социально-гуманитарного образования»</w:t>
            </w:r>
          </w:p>
        </w:tc>
        <w:tc>
          <w:tcPr>
            <w:tcW w:w="3856" w:type="dxa"/>
            <w:gridSpan w:val="2"/>
            <w:tcBorders>
              <w:top w:val="single" w:sz="4" w:space="0" w:color="auto"/>
              <w:left w:val="single" w:sz="4" w:space="0" w:color="auto"/>
              <w:bottom w:val="single" w:sz="4" w:space="0" w:color="auto"/>
              <w:right w:val="single" w:sz="4" w:space="0" w:color="auto"/>
            </w:tcBorders>
            <w:shd w:val="clear" w:color="auto" w:fill="auto"/>
          </w:tcPr>
          <w:p w:rsidR="00D424A4" w:rsidRPr="00FB7E97" w:rsidRDefault="00D424A4" w:rsidP="00D424A4">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Актуальные вопросы обучения по учебному предмету</w:t>
            </w:r>
          </w:p>
          <w:p w:rsidR="00D424A4" w:rsidRPr="00FB7E97" w:rsidRDefault="00D424A4" w:rsidP="00D424A4">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«Физическая культура» в условиях стандартизации</w:t>
            </w:r>
          </w:p>
          <w:p w:rsidR="00D424A4" w:rsidRPr="00FB7E97" w:rsidRDefault="00D424A4" w:rsidP="00D424A4">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образования (в том числе 16 часов по особенностям</w:t>
            </w:r>
          </w:p>
          <w:p w:rsidR="00A7538B" w:rsidRPr="00FB7E97" w:rsidRDefault="00D424A4" w:rsidP="00D424A4">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организации работы с детьми с ОВЗ)</w:t>
            </w:r>
          </w:p>
        </w:tc>
        <w:tc>
          <w:tcPr>
            <w:tcW w:w="680" w:type="dxa"/>
            <w:tcBorders>
              <w:top w:val="single" w:sz="4" w:space="0" w:color="auto"/>
              <w:left w:val="single" w:sz="4" w:space="0" w:color="auto"/>
              <w:bottom w:val="single" w:sz="4" w:space="0" w:color="auto"/>
              <w:right w:val="single" w:sz="4" w:space="0" w:color="auto"/>
            </w:tcBorders>
            <w:shd w:val="clear" w:color="auto" w:fill="auto"/>
          </w:tcPr>
          <w:p w:rsidR="00A7538B" w:rsidRPr="00FB7E97" w:rsidRDefault="00D424A4" w:rsidP="00A7538B">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72 ч</w:t>
            </w:r>
          </w:p>
        </w:tc>
      </w:tr>
      <w:tr w:rsidR="00A7538B" w:rsidRPr="00FB7E97" w:rsidTr="00F80183">
        <w:trPr>
          <w:gridAfter w:val="1"/>
          <w:wAfter w:w="34" w:type="dxa"/>
        </w:trPr>
        <w:tc>
          <w:tcPr>
            <w:tcW w:w="567" w:type="dxa"/>
            <w:gridSpan w:val="2"/>
            <w:tcBorders>
              <w:top w:val="single" w:sz="4" w:space="0" w:color="auto"/>
              <w:left w:val="single" w:sz="4" w:space="0" w:color="auto"/>
              <w:bottom w:val="single" w:sz="4" w:space="0" w:color="auto"/>
              <w:right w:val="single" w:sz="4" w:space="0" w:color="auto"/>
            </w:tcBorders>
            <w:shd w:val="clear" w:color="auto" w:fill="auto"/>
          </w:tcPr>
          <w:p w:rsidR="00A7538B" w:rsidRPr="00FB7E97" w:rsidRDefault="00A7538B" w:rsidP="00A7538B">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11.</w:t>
            </w:r>
          </w:p>
        </w:tc>
        <w:tc>
          <w:tcPr>
            <w:tcW w:w="1731" w:type="dxa"/>
            <w:gridSpan w:val="2"/>
            <w:tcBorders>
              <w:top w:val="single" w:sz="4" w:space="0" w:color="auto"/>
              <w:left w:val="single" w:sz="4" w:space="0" w:color="auto"/>
              <w:bottom w:val="single" w:sz="4" w:space="0" w:color="auto"/>
              <w:right w:val="single" w:sz="4" w:space="0" w:color="auto"/>
            </w:tcBorders>
            <w:shd w:val="clear" w:color="auto" w:fill="auto"/>
          </w:tcPr>
          <w:p w:rsidR="00A7538B" w:rsidRPr="00FB7E97" w:rsidRDefault="00D424A4" w:rsidP="00A7538B">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Габутдинова Гульшат Габдулловна</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A7538B" w:rsidRPr="00FB7E97" w:rsidRDefault="00D424A4" w:rsidP="00A7538B">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 xml:space="preserve"> С 14</w:t>
            </w:r>
            <w:r w:rsidR="00A7538B" w:rsidRPr="00FB7E97">
              <w:rPr>
                <w:rFonts w:ascii="Times New Roman" w:eastAsia="Calibri" w:hAnsi="Times New Roman" w:cs="Times New Roman"/>
                <w:sz w:val="24"/>
                <w:szCs w:val="24"/>
              </w:rPr>
              <w:t xml:space="preserve"> 0</w:t>
            </w:r>
            <w:r w:rsidRPr="00FB7E97">
              <w:rPr>
                <w:rFonts w:ascii="Times New Roman" w:eastAsia="Calibri" w:hAnsi="Times New Roman" w:cs="Times New Roman"/>
                <w:sz w:val="24"/>
                <w:szCs w:val="24"/>
              </w:rPr>
              <w:t>3 по 17.03. 2022 г.</w:t>
            </w:r>
          </w:p>
        </w:tc>
        <w:tc>
          <w:tcPr>
            <w:tcW w:w="3089" w:type="dxa"/>
            <w:tcBorders>
              <w:top w:val="single" w:sz="4" w:space="0" w:color="auto"/>
              <w:left w:val="single" w:sz="4" w:space="0" w:color="auto"/>
              <w:bottom w:val="single" w:sz="4" w:space="0" w:color="auto"/>
              <w:right w:val="single" w:sz="4" w:space="0" w:color="auto"/>
            </w:tcBorders>
            <w:shd w:val="clear" w:color="auto" w:fill="auto"/>
          </w:tcPr>
          <w:p w:rsidR="00D424A4" w:rsidRPr="00FB7E97" w:rsidRDefault="00D424A4" w:rsidP="00D424A4">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Центр непрерывного повышения профессионального</w:t>
            </w:r>
          </w:p>
          <w:p w:rsidR="00D424A4" w:rsidRPr="00FB7E97" w:rsidRDefault="00D424A4" w:rsidP="00D424A4">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мастерства педагогических работников Республики</w:t>
            </w:r>
          </w:p>
          <w:p w:rsidR="00A7538B" w:rsidRPr="00FB7E97" w:rsidRDefault="00D424A4" w:rsidP="00D424A4">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Татарстан ИПиО ФГАОУ ВО КФУ</w:t>
            </w:r>
          </w:p>
        </w:tc>
        <w:tc>
          <w:tcPr>
            <w:tcW w:w="3856" w:type="dxa"/>
            <w:gridSpan w:val="2"/>
            <w:tcBorders>
              <w:top w:val="single" w:sz="4" w:space="0" w:color="auto"/>
              <w:left w:val="single" w:sz="4" w:space="0" w:color="auto"/>
              <w:bottom w:val="single" w:sz="4" w:space="0" w:color="auto"/>
              <w:right w:val="single" w:sz="4" w:space="0" w:color="auto"/>
            </w:tcBorders>
            <w:shd w:val="clear" w:color="auto" w:fill="auto"/>
          </w:tcPr>
          <w:p w:rsidR="00D424A4" w:rsidRPr="00FB7E97" w:rsidRDefault="00D424A4" w:rsidP="00D424A4">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Формирование и оценка функциональной грамотности</w:t>
            </w:r>
          </w:p>
          <w:p w:rsidR="00A7538B" w:rsidRPr="00FB7E97" w:rsidRDefault="00D424A4" w:rsidP="00D424A4">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 xml:space="preserve">школьников </w:t>
            </w:r>
            <w:r w:rsidR="00A7538B" w:rsidRPr="00FB7E97">
              <w:rPr>
                <w:rFonts w:ascii="Times New Roman" w:eastAsia="Calibri" w:hAnsi="Times New Roman" w:cs="Times New Roman"/>
                <w:sz w:val="24"/>
                <w:szCs w:val="24"/>
              </w:rPr>
              <w:t xml:space="preserve">реализации ФГОС» </w:t>
            </w:r>
          </w:p>
        </w:tc>
        <w:tc>
          <w:tcPr>
            <w:tcW w:w="680" w:type="dxa"/>
            <w:tcBorders>
              <w:top w:val="single" w:sz="4" w:space="0" w:color="auto"/>
              <w:left w:val="single" w:sz="4" w:space="0" w:color="auto"/>
              <w:bottom w:val="single" w:sz="4" w:space="0" w:color="auto"/>
              <w:right w:val="single" w:sz="4" w:space="0" w:color="auto"/>
            </w:tcBorders>
            <w:shd w:val="clear" w:color="auto" w:fill="auto"/>
          </w:tcPr>
          <w:p w:rsidR="00A7538B" w:rsidRPr="00FB7E97" w:rsidRDefault="00D424A4" w:rsidP="00A7538B">
            <w:pPr>
              <w:spacing w:after="0" w:line="240" w:lineRule="auto"/>
              <w:jc w:val="both"/>
              <w:rPr>
                <w:rFonts w:ascii="Times New Roman" w:eastAsia="Calibri" w:hAnsi="Times New Roman" w:cs="Times New Roman"/>
                <w:sz w:val="24"/>
                <w:szCs w:val="24"/>
              </w:rPr>
            </w:pPr>
            <w:r w:rsidRPr="00FB7E97">
              <w:rPr>
                <w:rFonts w:ascii="Times New Roman" w:eastAsia="Calibri" w:hAnsi="Times New Roman" w:cs="Times New Roman"/>
                <w:sz w:val="24"/>
                <w:szCs w:val="24"/>
              </w:rPr>
              <w:t>24 ч</w:t>
            </w:r>
          </w:p>
        </w:tc>
      </w:tr>
      <w:tr w:rsidR="00EF0B5B" w:rsidRPr="00FB7E97" w:rsidTr="00F80183">
        <w:trPr>
          <w:gridAfter w:val="1"/>
          <w:wAfter w:w="34" w:type="dxa"/>
        </w:trPr>
        <w:tc>
          <w:tcPr>
            <w:tcW w:w="567" w:type="dxa"/>
            <w:gridSpan w:val="2"/>
            <w:tcBorders>
              <w:top w:val="single" w:sz="4" w:space="0" w:color="auto"/>
              <w:left w:val="single" w:sz="4" w:space="0" w:color="auto"/>
              <w:bottom w:val="single" w:sz="4" w:space="0" w:color="auto"/>
              <w:right w:val="single" w:sz="4" w:space="0" w:color="auto"/>
            </w:tcBorders>
            <w:shd w:val="clear" w:color="auto" w:fill="auto"/>
          </w:tcPr>
          <w:p w:rsidR="00EF0B5B" w:rsidRPr="00FB7E97" w:rsidRDefault="00EF0B5B" w:rsidP="00A7538B">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12</w:t>
            </w:r>
          </w:p>
        </w:tc>
        <w:tc>
          <w:tcPr>
            <w:tcW w:w="1731" w:type="dxa"/>
            <w:gridSpan w:val="2"/>
            <w:tcBorders>
              <w:top w:val="single" w:sz="4" w:space="0" w:color="auto"/>
              <w:left w:val="single" w:sz="4" w:space="0" w:color="auto"/>
              <w:bottom w:val="single" w:sz="4" w:space="0" w:color="auto"/>
              <w:right w:val="single" w:sz="4" w:space="0" w:color="auto"/>
            </w:tcBorders>
            <w:shd w:val="clear" w:color="auto" w:fill="auto"/>
          </w:tcPr>
          <w:p w:rsidR="00EF0B5B" w:rsidRPr="00FB7E97" w:rsidRDefault="00EF0B5B" w:rsidP="00A7538B">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Хуснутдинова Изида Нуртдиновна</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EF0B5B" w:rsidRPr="00FB7E97" w:rsidRDefault="00EF0B5B" w:rsidP="00A7538B">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С 20.09.2021 по 10.12.2021 г</w:t>
            </w:r>
          </w:p>
        </w:tc>
        <w:tc>
          <w:tcPr>
            <w:tcW w:w="3089" w:type="dxa"/>
            <w:tcBorders>
              <w:top w:val="single" w:sz="4" w:space="0" w:color="auto"/>
              <w:left w:val="single" w:sz="4" w:space="0" w:color="auto"/>
              <w:bottom w:val="single" w:sz="4" w:space="0" w:color="auto"/>
              <w:right w:val="single" w:sz="4" w:space="0" w:color="auto"/>
            </w:tcBorders>
            <w:shd w:val="clear" w:color="auto" w:fill="auto"/>
          </w:tcPr>
          <w:p w:rsidR="00EF0B5B" w:rsidRPr="00EF0B5B" w:rsidRDefault="00EF0B5B" w:rsidP="00EF0B5B">
            <w:pPr>
              <w:spacing w:after="0" w:line="240" w:lineRule="auto"/>
              <w:rPr>
                <w:rFonts w:ascii="Times New Roman" w:eastAsia="Calibri" w:hAnsi="Times New Roman" w:cs="Times New Roman"/>
                <w:sz w:val="24"/>
                <w:szCs w:val="24"/>
              </w:rPr>
            </w:pPr>
            <w:r w:rsidRPr="00EF0B5B">
              <w:rPr>
                <w:rFonts w:ascii="Times New Roman" w:eastAsia="Calibri" w:hAnsi="Times New Roman" w:cs="Times New Roman"/>
                <w:sz w:val="24"/>
                <w:szCs w:val="24"/>
              </w:rPr>
              <w:t>ФГАОУ доп профессионального образования «Академия реализации государственной политики и профессионального развития работников образования Министерства просвещения РФ»</w:t>
            </w:r>
          </w:p>
          <w:p w:rsidR="00EF0B5B" w:rsidRPr="00FB7E97" w:rsidRDefault="00EF0B5B" w:rsidP="00D424A4">
            <w:pPr>
              <w:spacing w:after="0" w:line="240" w:lineRule="auto"/>
              <w:jc w:val="both"/>
              <w:rPr>
                <w:rFonts w:ascii="Times New Roman" w:eastAsia="Calibri" w:hAnsi="Times New Roman" w:cs="Times New Roman"/>
                <w:sz w:val="24"/>
                <w:szCs w:val="24"/>
              </w:rPr>
            </w:pPr>
          </w:p>
        </w:tc>
        <w:tc>
          <w:tcPr>
            <w:tcW w:w="3856" w:type="dxa"/>
            <w:gridSpan w:val="2"/>
            <w:tcBorders>
              <w:top w:val="single" w:sz="4" w:space="0" w:color="auto"/>
              <w:left w:val="single" w:sz="4" w:space="0" w:color="auto"/>
              <w:bottom w:val="single" w:sz="4" w:space="0" w:color="auto"/>
              <w:right w:val="single" w:sz="4" w:space="0" w:color="auto"/>
            </w:tcBorders>
            <w:shd w:val="clear" w:color="auto" w:fill="auto"/>
          </w:tcPr>
          <w:p w:rsidR="00EF0B5B" w:rsidRPr="00FB7E97" w:rsidRDefault="00EF0B5B" w:rsidP="00D424A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По программе «Школа современного учителя истории»</w:t>
            </w:r>
          </w:p>
        </w:tc>
        <w:tc>
          <w:tcPr>
            <w:tcW w:w="680" w:type="dxa"/>
            <w:tcBorders>
              <w:top w:val="single" w:sz="4" w:space="0" w:color="auto"/>
              <w:left w:val="single" w:sz="4" w:space="0" w:color="auto"/>
              <w:bottom w:val="single" w:sz="4" w:space="0" w:color="auto"/>
              <w:right w:val="single" w:sz="4" w:space="0" w:color="auto"/>
            </w:tcBorders>
            <w:shd w:val="clear" w:color="auto" w:fill="auto"/>
          </w:tcPr>
          <w:p w:rsidR="00EF0B5B" w:rsidRPr="00FB7E97" w:rsidRDefault="00EF0B5B" w:rsidP="00A7538B">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100 ч</w:t>
            </w:r>
          </w:p>
        </w:tc>
      </w:tr>
    </w:tbl>
    <w:p w:rsidR="00034DDB" w:rsidRPr="00FB7E97" w:rsidRDefault="00034DDB" w:rsidP="00D424A4">
      <w:pPr>
        <w:spacing w:after="43" w:line="237" w:lineRule="auto"/>
        <w:ind w:right="-15"/>
        <w:rPr>
          <w:rFonts w:ascii="Times New Roman" w:hAnsi="Times New Roman" w:cs="Times New Roman"/>
          <w:b/>
          <w:sz w:val="24"/>
          <w:szCs w:val="24"/>
        </w:rPr>
      </w:pPr>
    </w:p>
    <w:p w:rsidR="00034DDB" w:rsidRPr="00FB7E97" w:rsidRDefault="007A1361" w:rsidP="008870DF">
      <w:pPr>
        <w:spacing w:after="43" w:line="237" w:lineRule="auto"/>
        <w:ind w:right="-15" w:hanging="709"/>
        <w:jc w:val="center"/>
        <w:rPr>
          <w:rFonts w:ascii="Times New Roman" w:hAnsi="Times New Roman" w:cs="Times New Roman"/>
          <w:b/>
          <w:sz w:val="24"/>
          <w:szCs w:val="24"/>
        </w:rPr>
      </w:pPr>
      <w:r w:rsidRPr="00FB7E97">
        <w:rPr>
          <w:rFonts w:ascii="Times New Roman" w:hAnsi="Times New Roman" w:cs="Times New Roman"/>
          <w:b/>
          <w:sz w:val="24"/>
          <w:szCs w:val="24"/>
        </w:rPr>
        <w:lastRenderedPageBreak/>
        <w:t>17</w:t>
      </w:r>
      <w:r w:rsidR="00935382" w:rsidRPr="00FB7E97">
        <w:rPr>
          <w:rFonts w:ascii="Times New Roman" w:hAnsi="Times New Roman" w:cs="Times New Roman"/>
          <w:b/>
          <w:sz w:val="24"/>
          <w:szCs w:val="24"/>
        </w:rPr>
        <w:t xml:space="preserve">. </w:t>
      </w:r>
      <w:r w:rsidR="00034DDB" w:rsidRPr="00FB7E97">
        <w:rPr>
          <w:rFonts w:ascii="Times New Roman" w:hAnsi="Times New Roman" w:cs="Times New Roman"/>
          <w:b/>
          <w:sz w:val="24"/>
          <w:szCs w:val="24"/>
        </w:rPr>
        <w:t>Аттестация педагогических работников.</w:t>
      </w:r>
    </w:p>
    <w:p w:rsidR="00034DDB" w:rsidRPr="00FB7E97" w:rsidRDefault="00034DDB" w:rsidP="008870DF">
      <w:pPr>
        <w:spacing w:after="43" w:line="237" w:lineRule="auto"/>
        <w:ind w:right="-15" w:hanging="709"/>
        <w:jc w:val="both"/>
        <w:rPr>
          <w:rFonts w:ascii="Times New Roman" w:hAnsi="Times New Roman" w:cs="Times New Roman"/>
          <w:sz w:val="24"/>
          <w:szCs w:val="24"/>
        </w:rPr>
      </w:pPr>
      <w:r w:rsidRPr="00FB7E97">
        <w:rPr>
          <w:rFonts w:ascii="Times New Roman" w:hAnsi="Times New Roman" w:cs="Times New Roman"/>
          <w:sz w:val="24"/>
          <w:szCs w:val="24"/>
        </w:rPr>
        <w:t xml:space="preserve">  </w:t>
      </w:r>
      <w:r w:rsidR="00FB069E" w:rsidRPr="00FB7E97">
        <w:rPr>
          <w:rFonts w:ascii="Times New Roman" w:hAnsi="Times New Roman" w:cs="Times New Roman"/>
          <w:sz w:val="24"/>
          <w:szCs w:val="24"/>
        </w:rPr>
        <w:t xml:space="preserve">       </w:t>
      </w:r>
      <w:r w:rsidRPr="00FB7E97">
        <w:rPr>
          <w:rFonts w:ascii="Times New Roman" w:hAnsi="Times New Roman" w:cs="Times New Roman"/>
          <w:sz w:val="24"/>
          <w:szCs w:val="24"/>
        </w:rPr>
        <w:t xml:space="preserve"> </w:t>
      </w:r>
      <w:r w:rsidR="00FB069E" w:rsidRPr="00FB7E97">
        <w:rPr>
          <w:rFonts w:ascii="Times New Roman" w:hAnsi="Times New Roman" w:cs="Times New Roman"/>
          <w:sz w:val="24"/>
          <w:szCs w:val="24"/>
        </w:rPr>
        <w:t xml:space="preserve">          </w:t>
      </w:r>
      <w:r w:rsidRPr="00FB7E97">
        <w:rPr>
          <w:rFonts w:ascii="Times New Roman" w:hAnsi="Times New Roman" w:cs="Times New Roman"/>
          <w:sz w:val="24"/>
          <w:szCs w:val="24"/>
        </w:rPr>
        <w:t xml:space="preserve">Важным направлением методической работы в школе является совершенствование педагогического   мастерства и постоянное повышение квалификации педагогических работников, ведущими формами которого является аттестация, при которой дается комплексная оценка уровню квалификации, педагогическому профессионализму и результативности деятельности.  </w:t>
      </w:r>
    </w:p>
    <w:p w:rsidR="00034DDB" w:rsidRPr="00FB7E97" w:rsidRDefault="00034DDB" w:rsidP="008870DF">
      <w:pPr>
        <w:spacing w:after="50" w:line="242" w:lineRule="auto"/>
        <w:ind w:right="7"/>
        <w:jc w:val="both"/>
        <w:rPr>
          <w:rFonts w:ascii="Times New Roman" w:hAnsi="Times New Roman" w:cs="Times New Roman"/>
          <w:sz w:val="24"/>
          <w:szCs w:val="24"/>
        </w:rPr>
      </w:pPr>
      <w:r w:rsidRPr="00FB7E97">
        <w:rPr>
          <w:rFonts w:ascii="Times New Roman" w:hAnsi="Times New Roman" w:cs="Times New Roman"/>
          <w:sz w:val="24"/>
          <w:szCs w:val="24"/>
        </w:rPr>
        <w:t xml:space="preserve">   Работа по аттеста</w:t>
      </w:r>
      <w:r w:rsidR="00A11010" w:rsidRPr="00FB7E97">
        <w:rPr>
          <w:rFonts w:ascii="Times New Roman" w:hAnsi="Times New Roman" w:cs="Times New Roman"/>
          <w:sz w:val="24"/>
          <w:szCs w:val="24"/>
        </w:rPr>
        <w:t>ции педагогических кадров в 202</w:t>
      </w:r>
      <w:r w:rsidR="00A11010" w:rsidRPr="00FB7E97">
        <w:rPr>
          <w:rFonts w:ascii="Times New Roman" w:hAnsi="Times New Roman" w:cs="Times New Roman"/>
          <w:sz w:val="24"/>
          <w:szCs w:val="24"/>
          <w:lang w:val="tt-RU"/>
        </w:rPr>
        <w:t>1</w:t>
      </w:r>
      <w:r w:rsidR="00A11010" w:rsidRPr="00FB7E97">
        <w:rPr>
          <w:rFonts w:ascii="Times New Roman" w:hAnsi="Times New Roman" w:cs="Times New Roman"/>
          <w:sz w:val="24"/>
          <w:szCs w:val="24"/>
        </w:rPr>
        <w:t>-2022</w:t>
      </w:r>
      <w:r w:rsidRPr="00FB7E97">
        <w:rPr>
          <w:rFonts w:ascii="Times New Roman" w:hAnsi="Times New Roman" w:cs="Times New Roman"/>
          <w:sz w:val="24"/>
          <w:szCs w:val="24"/>
        </w:rPr>
        <w:t xml:space="preserve"> учебном </w:t>
      </w:r>
      <w:proofErr w:type="gramStart"/>
      <w:r w:rsidRPr="00FB7E97">
        <w:rPr>
          <w:rFonts w:ascii="Times New Roman" w:hAnsi="Times New Roman" w:cs="Times New Roman"/>
          <w:sz w:val="24"/>
          <w:szCs w:val="24"/>
        </w:rPr>
        <w:t>году  в</w:t>
      </w:r>
      <w:proofErr w:type="gramEnd"/>
      <w:r w:rsidRPr="00FB7E97">
        <w:rPr>
          <w:rFonts w:ascii="Times New Roman" w:hAnsi="Times New Roman" w:cs="Times New Roman"/>
          <w:sz w:val="24"/>
          <w:szCs w:val="24"/>
        </w:rPr>
        <w:t xml:space="preserve">  МБОУ  «</w:t>
      </w:r>
      <w:r w:rsidR="00FB069E" w:rsidRPr="00FB7E97">
        <w:rPr>
          <w:rFonts w:ascii="Times New Roman" w:hAnsi="Times New Roman" w:cs="Times New Roman"/>
          <w:sz w:val="24"/>
          <w:szCs w:val="24"/>
        </w:rPr>
        <w:t>Зиреклинский  лицей</w:t>
      </w:r>
      <w:r w:rsidRPr="00FB7E97">
        <w:rPr>
          <w:rFonts w:ascii="Times New Roman" w:hAnsi="Times New Roman" w:cs="Times New Roman"/>
          <w:sz w:val="24"/>
          <w:szCs w:val="24"/>
        </w:rPr>
        <w:t xml:space="preserve">» осуществлялась согласно плана внутришкольного контроля в соответствии с Положением о порядке аттестации педагогических  работников организаций, осуществляющих образовательную деятельность, утвержденным приказом Министерства образования и науки  Российской Федерации от 27.04.2014  г. №276  и на основании личных заявлений. В школе были созданы необходимые условия для проведения аттестации: своевременно изданы распорядительные документы, проведены консультации, мероприятия по плану ВШК.  </w:t>
      </w:r>
    </w:p>
    <w:p w:rsidR="00034DDB" w:rsidRPr="00FB7E97" w:rsidRDefault="00FB069E" w:rsidP="008870DF">
      <w:pPr>
        <w:spacing w:after="50" w:line="242" w:lineRule="auto"/>
        <w:ind w:right="7"/>
        <w:jc w:val="both"/>
        <w:rPr>
          <w:rFonts w:ascii="Times New Roman" w:hAnsi="Times New Roman" w:cs="Times New Roman"/>
          <w:sz w:val="24"/>
          <w:szCs w:val="24"/>
        </w:rPr>
      </w:pPr>
      <w:r w:rsidRPr="00FB7E97">
        <w:rPr>
          <w:rFonts w:ascii="Times New Roman" w:hAnsi="Times New Roman" w:cs="Times New Roman"/>
          <w:sz w:val="24"/>
          <w:szCs w:val="24"/>
        </w:rPr>
        <w:t xml:space="preserve">     </w:t>
      </w:r>
      <w:r w:rsidR="00A11010" w:rsidRPr="00FB7E97">
        <w:rPr>
          <w:rFonts w:ascii="Times New Roman" w:hAnsi="Times New Roman" w:cs="Times New Roman"/>
          <w:sz w:val="24"/>
          <w:szCs w:val="24"/>
        </w:rPr>
        <w:t>За 202</w:t>
      </w:r>
      <w:r w:rsidR="00FB4AAF" w:rsidRPr="00FB7E97">
        <w:rPr>
          <w:rFonts w:ascii="Times New Roman" w:hAnsi="Times New Roman" w:cs="Times New Roman"/>
          <w:sz w:val="24"/>
          <w:szCs w:val="24"/>
          <w:lang w:val="tt-RU"/>
        </w:rPr>
        <w:t>1</w:t>
      </w:r>
      <w:r w:rsidR="00FB4AAF" w:rsidRPr="00FB7E97">
        <w:rPr>
          <w:rFonts w:ascii="Times New Roman" w:hAnsi="Times New Roman" w:cs="Times New Roman"/>
          <w:sz w:val="24"/>
          <w:szCs w:val="24"/>
        </w:rPr>
        <w:t>-2022</w:t>
      </w:r>
      <w:r w:rsidR="00AE44D5" w:rsidRPr="00FB7E97">
        <w:rPr>
          <w:rFonts w:ascii="Times New Roman" w:hAnsi="Times New Roman" w:cs="Times New Roman"/>
          <w:sz w:val="24"/>
          <w:szCs w:val="24"/>
        </w:rPr>
        <w:t xml:space="preserve"> учебный год аттестац</w:t>
      </w:r>
      <w:r w:rsidR="00662F52" w:rsidRPr="00FB7E97">
        <w:rPr>
          <w:rFonts w:ascii="Times New Roman" w:hAnsi="Times New Roman" w:cs="Times New Roman"/>
          <w:sz w:val="24"/>
          <w:szCs w:val="24"/>
        </w:rPr>
        <w:t xml:space="preserve">ию </w:t>
      </w:r>
      <w:r w:rsidR="0059446A" w:rsidRPr="00FB7E97">
        <w:rPr>
          <w:rFonts w:ascii="Times New Roman" w:hAnsi="Times New Roman" w:cs="Times New Roman"/>
          <w:sz w:val="24"/>
          <w:szCs w:val="24"/>
        </w:rPr>
        <w:t>прошел 1</w:t>
      </w:r>
      <w:r w:rsidR="00AE44D5" w:rsidRPr="00FB7E97">
        <w:rPr>
          <w:rFonts w:ascii="Times New Roman" w:hAnsi="Times New Roman" w:cs="Times New Roman"/>
          <w:sz w:val="24"/>
          <w:szCs w:val="24"/>
        </w:rPr>
        <w:t xml:space="preserve"> педагог</w:t>
      </w:r>
      <w:r w:rsidR="00662F52" w:rsidRPr="00FB7E97">
        <w:rPr>
          <w:rFonts w:ascii="Times New Roman" w:hAnsi="Times New Roman" w:cs="Times New Roman"/>
          <w:sz w:val="24"/>
          <w:szCs w:val="24"/>
        </w:rPr>
        <w:t xml:space="preserve">. В </w:t>
      </w:r>
      <w:r w:rsidR="0059446A" w:rsidRPr="00FB7E97">
        <w:rPr>
          <w:rFonts w:ascii="Times New Roman" w:hAnsi="Times New Roman" w:cs="Times New Roman"/>
          <w:sz w:val="24"/>
          <w:szCs w:val="24"/>
        </w:rPr>
        <w:t>октябре 2021</w:t>
      </w:r>
      <w:r w:rsidR="00034DDB" w:rsidRPr="00FB7E97">
        <w:rPr>
          <w:rFonts w:ascii="Times New Roman" w:hAnsi="Times New Roman" w:cs="Times New Roman"/>
          <w:sz w:val="24"/>
          <w:szCs w:val="24"/>
        </w:rPr>
        <w:t xml:space="preserve"> </w:t>
      </w:r>
      <w:r w:rsidR="0059446A" w:rsidRPr="00FB7E97">
        <w:rPr>
          <w:rFonts w:ascii="Times New Roman" w:hAnsi="Times New Roman" w:cs="Times New Roman"/>
          <w:sz w:val="24"/>
          <w:szCs w:val="24"/>
        </w:rPr>
        <w:t xml:space="preserve">года </w:t>
      </w:r>
      <w:proofErr w:type="gramStart"/>
      <w:r w:rsidR="0059446A" w:rsidRPr="00FB7E97">
        <w:rPr>
          <w:rFonts w:ascii="Times New Roman" w:hAnsi="Times New Roman" w:cs="Times New Roman"/>
          <w:sz w:val="24"/>
          <w:szCs w:val="24"/>
        </w:rPr>
        <w:t>поступило</w:t>
      </w:r>
      <w:r w:rsidR="00FB4AAF" w:rsidRPr="00FB7E97">
        <w:rPr>
          <w:rFonts w:ascii="Times New Roman" w:hAnsi="Times New Roman" w:cs="Times New Roman"/>
          <w:sz w:val="24"/>
          <w:szCs w:val="24"/>
        </w:rPr>
        <w:t xml:space="preserve">  1</w:t>
      </w:r>
      <w:proofErr w:type="gramEnd"/>
      <w:r w:rsidR="0041293B" w:rsidRPr="00FB7E97">
        <w:rPr>
          <w:rFonts w:ascii="Times New Roman" w:hAnsi="Times New Roman" w:cs="Times New Roman"/>
          <w:sz w:val="24"/>
          <w:szCs w:val="24"/>
        </w:rPr>
        <w:t xml:space="preserve"> </w:t>
      </w:r>
      <w:r w:rsidR="00AE44D5" w:rsidRPr="00FB7E97">
        <w:rPr>
          <w:rFonts w:ascii="Times New Roman" w:hAnsi="Times New Roman" w:cs="Times New Roman"/>
          <w:sz w:val="24"/>
          <w:szCs w:val="24"/>
        </w:rPr>
        <w:t>заявление</w:t>
      </w:r>
      <w:r w:rsidR="00034DDB" w:rsidRPr="00FB7E97">
        <w:rPr>
          <w:rFonts w:ascii="Times New Roman" w:hAnsi="Times New Roman" w:cs="Times New Roman"/>
          <w:sz w:val="24"/>
          <w:szCs w:val="24"/>
        </w:rPr>
        <w:t xml:space="preserve">  на аттестацию с целью: </w:t>
      </w:r>
    </w:p>
    <w:p w:rsidR="00FB069E" w:rsidRPr="00FB7E97" w:rsidRDefault="00FB4AAF" w:rsidP="0052768B">
      <w:pPr>
        <w:numPr>
          <w:ilvl w:val="0"/>
          <w:numId w:val="7"/>
        </w:numPr>
        <w:spacing w:after="50" w:line="242" w:lineRule="auto"/>
        <w:ind w:right="7"/>
        <w:jc w:val="both"/>
        <w:rPr>
          <w:rFonts w:ascii="Times New Roman" w:hAnsi="Times New Roman" w:cs="Times New Roman"/>
          <w:sz w:val="24"/>
          <w:szCs w:val="24"/>
        </w:rPr>
      </w:pPr>
      <w:r w:rsidRPr="00FB7E97">
        <w:rPr>
          <w:rFonts w:ascii="Times New Roman" w:hAnsi="Times New Roman" w:cs="Times New Roman"/>
          <w:sz w:val="24"/>
          <w:szCs w:val="24"/>
          <w:lang w:val="tt-RU"/>
        </w:rPr>
        <w:t>На высшую</w:t>
      </w:r>
      <w:r w:rsidR="00034DDB" w:rsidRPr="00FB7E97">
        <w:rPr>
          <w:rFonts w:ascii="Times New Roman" w:hAnsi="Times New Roman" w:cs="Times New Roman"/>
          <w:sz w:val="24"/>
          <w:szCs w:val="24"/>
        </w:rPr>
        <w:t xml:space="preserve"> квалификационной категории от учителя </w:t>
      </w:r>
      <w:r w:rsidRPr="00FB7E97">
        <w:rPr>
          <w:rFonts w:ascii="Times New Roman" w:hAnsi="Times New Roman" w:cs="Times New Roman"/>
          <w:sz w:val="24"/>
          <w:szCs w:val="24"/>
          <w:lang w:val="tt-RU"/>
        </w:rPr>
        <w:t>химии Сабанаевой Н.А.</w:t>
      </w:r>
    </w:p>
    <w:p w:rsidR="00FB069E" w:rsidRPr="00FB7E97" w:rsidRDefault="0059446A" w:rsidP="008870DF">
      <w:pPr>
        <w:spacing w:after="50" w:line="242" w:lineRule="auto"/>
        <w:ind w:left="629" w:right="7"/>
        <w:jc w:val="both"/>
        <w:rPr>
          <w:rFonts w:ascii="Times New Roman" w:hAnsi="Times New Roman" w:cs="Times New Roman"/>
          <w:sz w:val="24"/>
          <w:szCs w:val="24"/>
        </w:rPr>
      </w:pPr>
      <w:proofErr w:type="gramStart"/>
      <w:r w:rsidRPr="00FB7E97">
        <w:rPr>
          <w:rFonts w:ascii="Times New Roman" w:hAnsi="Times New Roman" w:cs="Times New Roman"/>
          <w:sz w:val="24"/>
          <w:szCs w:val="24"/>
        </w:rPr>
        <w:t>В  2021</w:t>
      </w:r>
      <w:proofErr w:type="gramEnd"/>
      <w:r w:rsidR="00AE44D5" w:rsidRPr="00FB7E97">
        <w:rPr>
          <w:rFonts w:ascii="Times New Roman" w:hAnsi="Times New Roman" w:cs="Times New Roman"/>
          <w:sz w:val="24"/>
          <w:szCs w:val="24"/>
        </w:rPr>
        <w:t>-202</w:t>
      </w:r>
      <w:r w:rsidRPr="00FB7E97">
        <w:rPr>
          <w:rFonts w:ascii="Times New Roman" w:hAnsi="Times New Roman" w:cs="Times New Roman"/>
          <w:sz w:val="24"/>
          <w:szCs w:val="24"/>
        </w:rPr>
        <w:t>2</w:t>
      </w:r>
      <w:r w:rsidR="00FB069E" w:rsidRPr="00FB7E97">
        <w:rPr>
          <w:rFonts w:ascii="Times New Roman" w:hAnsi="Times New Roman" w:cs="Times New Roman"/>
          <w:sz w:val="24"/>
          <w:szCs w:val="24"/>
        </w:rPr>
        <w:t xml:space="preserve"> учебном году были      проведены следующие мероприятия:  </w:t>
      </w:r>
    </w:p>
    <w:p w:rsidR="00FB069E" w:rsidRPr="00FB7E97" w:rsidRDefault="00FB069E" w:rsidP="008870DF">
      <w:pPr>
        <w:spacing w:after="50" w:line="242" w:lineRule="auto"/>
        <w:ind w:left="629" w:right="7"/>
        <w:jc w:val="both"/>
        <w:rPr>
          <w:rFonts w:ascii="Times New Roman" w:hAnsi="Times New Roman" w:cs="Times New Roman"/>
          <w:sz w:val="24"/>
          <w:szCs w:val="24"/>
        </w:rPr>
      </w:pPr>
      <w:r w:rsidRPr="00FB7E97">
        <w:rPr>
          <w:rFonts w:ascii="Times New Roman" w:hAnsi="Times New Roman" w:cs="Times New Roman"/>
          <w:sz w:val="24"/>
          <w:szCs w:val="24"/>
        </w:rPr>
        <w:t xml:space="preserve">-ознакомление педагогов с нормативными документами по аттестации;  </w:t>
      </w:r>
    </w:p>
    <w:p w:rsidR="00FB069E" w:rsidRPr="00FB7E97" w:rsidRDefault="00FB069E" w:rsidP="008870DF">
      <w:pPr>
        <w:spacing w:after="50" w:line="242" w:lineRule="auto"/>
        <w:ind w:left="629" w:right="7"/>
        <w:jc w:val="both"/>
        <w:rPr>
          <w:rFonts w:ascii="Times New Roman" w:hAnsi="Times New Roman" w:cs="Times New Roman"/>
          <w:sz w:val="24"/>
          <w:szCs w:val="24"/>
        </w:rPr>
      </w:pPr>
      <w:r w:rsidRPr="00FB7E97">
        <w:rPr>
          <w:rFonts w:ascii="Times New Roman" w:hAnsi="Times New Roman" w:cs="Times New Roman"/>
          <w:sz w:val="24"/>
          <w:szCs w:val="24"/>
        </w:rPr>
        <w:t>-</w:t>
      </w:r>
      <w:r w:rsidRPr="00FB7E97">
        <w:rPr>
          <w:rFonts w:ascii="Times New Roman" w:hAnsi="Times New Roman" w:cs="Times New Roman"/>
          <w:sz w:val="24"/>
          <w:szCs w:val="24"/>
        </w:rPr>
        <w:tab/>
        <w:t xml:space="preserve">рассмотрение </w:t>
      </w:r>
      <w:r w:rsidRPr="00FB7E97">
        <w:rPr>
          <w:rFonts w:ascii="Times New Roman" w:hAnsi="Times New Roman" w:cs="Times New Roman"/>
          <w:sz w:val="24"/>
          <w:szCs w:val="24"/>
        </w:rPr>
        <w:tab/>
        <w:t xml:space="preserve">вопросов </w:t>
      </w:r>
      <w:r w:rsidRPr="00FB7E97">
        <w:rPr>
          <w:rFonts w:ascii="Times New Roman" w:hAnsi="Times New Roman" w:cs="Times New Roman"/>
          <w:sz w:val="24"/>
          <w:szCs w:val="24"/>
        </w:rPr>
        <w:tab/>
      </w:r>
      <w:r w:rsidR="00AE44D5" w:rsidRPr="00FB7E97">
        <w:rPr>
          <w:rFonts w:ascii="Times New Roman" w:hAnsi="Times New Roman" w:cs="Times New Roman"/>
          <w:sz w:val="24"/>
          <w:szCs w:val="24"/>
        </w:rPr>
        <w:t xml:space="preserve">по </w:t>
      </w:r>
      <w:r w:rsidR="00AE44D5" w:rsidRPr="00FB7E97">
        <w:rPr>
          <w:rFonts w:ascii="Times New Roman" w:hAnsi="Times New Roman" w:cs="Times New Roman"/>
          <w:sz w:val="24"/>
          <w:szCs w:val="24"/>
        </w:rPr>
        <w:tab/>
        <w:t xml:space="preserve">аттестации </w:t>
      </w:r>
      <w:r w:rsidR="00AE44D5" w:rsidRPr="00FB7E97">
        <w:rPr>
          <w:rFonts w:ascii="Times New Roman" w:hAnsi="Times New Roman" w:cs="Times New Roman"/>
          <w:sz w:val="24"/>
          <w:szCs w:val="24"/>
        </w:rPr>
        <w:tab/>
        <w:t xml:space="preserve">на </w:t>
      </w:r>
      <w:r w:rsidR="00AE44D5" w:rsidRPr="00FB7E97">
        <w:rPr>
          <w:rFonts w:ascii="Times New Roman" w:hAnsi="Times New Roman" w:cs="Times New Roman"/>
          <w:sz w:val="24"/>
          <w:szCs w:val="24"/>
        </w:rPr>
        <w:tab/>
        <w:t xml:space="preserve">заседаниях </w:t>
      </w:r>
      <w:r w:rsidRPr="00FB7E97">
        <w:rPr>
          <w:rFonts w:ascii="Times New Roman" w:hAnsi="Times New Roman" w:cs="Times New Roman"/>
          <w:sz w:val="24"/>
          <w:szCs w:val="24"/>
        </w:rPr>
        <w:t xml:space="preserve">школьных </w:t>
      </w:r>
      <w:r w:rsidRPr="00FB7E97">
        <w:rPr>
          <w:rFonts w:ascii="Times New Roman" w:hAnsi="Times New Roman" w:cs="Times New Roman"/>
          <w:sz w:val="24"/>
          <w:szCs w:val="24"/>
        </w:rPr>
        <w:tab/>
        <w:t xml:space="preserve">методических объединениях;  </w:t>
      </w:r>
    </w:p>
    <w:p w:rsidR="00FB069E" w:rsidRPr="00FB7E97" w:rsidRDefault="00FB069E" w:rsidP="008870DF">
      <w:pPr>
        <w:spacing w:after="50" w:line="242" w:lineRule="auto"/>
        <w:ind w:left="629" w:right="7"/>
        <w:jc w:val="both"/>
        <w:rPr>
          <w:rFonts w:ascii="Times New Roman" w:hAnsi="Times New Roman" w:cs="Times New Roman"/>
          <w:sz w:val="24"/>
          <w:szCs w:val="24"/>
        </w:rPr>
      </w:pPr>
      <w:r w:rsidRPr="00FB7E97">
        <w:rPr>
          <w:rFonts w:ascii="Times New Roman" w:hAnsi="Times New Roman" w:cs="Times New Roman"/>
          <w:sz w:val="24"/>
          <w:szCs w:val="24"/>
        </w:rPr>
        <w:t xml:space="preserve"> -проведены круглые столы по вопросам: «Оформление аттестационного портфолио», «Как подготовится к аттестации собственной педагогической деятельности»;  </w:t>
      </w:r>
    </w:p>
    <w:p w:rsidR="00FB069E" w:rsidRPr="00FB7E97" w:rsidRDefault="00FB069E" w:rsidP="008870DF">
      <w:pPr>
        <w:spacing w:after="50" w:line="242" w:lineRule="auto"/>
        <w:ind w:left="629" w:right="7"/>
        <w:jc w:val="both"/>
        <w:rPr>
          <w:rFonts w:ascii="Times New Roman" w:hAnsi="Times New Roman" w:cs="Times New Roman"/>
          <w:sz w:val="24"/>
          <w:szCs w:val="24"/>
        </w:rPr>
      </w:pPr>
      <w:r w:rsidRPr="00FB7E97">
        <w:rPr>
          <w:rFonts w:ascii="Times New Roman" w:hAnsi="Times New Roman" w:cs="Times New Roman"/>
          <w:sz w:val="24"/>
          <w:szCs w:val="24"/>
        </w:rPr>
        <w:t>-</w:t>
      </w:r>
      <w:r w:rsidRPr="00FB7E97">
        <w:rPr>
          <w:rFonts w:ascii="Times New Roman" w:hAnsi="Times New Roman" w:cs="Times New Roman"/>
          <w:sz w:val="24"/>
          <w:szCs w:val="24"/>
        </w:rPr>
        <w:tab/>
        <w:t xml:space="preserve">проведены семинары: «Нормативно-правовая база и методические рекомендации по вопросу аттестации педагогических кадров», консультации и практические занятие с педагогами, аттестующимися в данный учебный период;  </w:t>
      </w:r>
    </w:p>
    <w:p w:rsidR="00FB069E" w:rsidRPr="00FB7E97" w:rsidRDefault="00FB069E" w:rsidP="008870DF">
      <w:pPr>
        <w:spacing w:after="50" w:line="242" w:lineRule="auto"/>
        <w:ind w:left="629" w:right="7"/>
        <w:jc w:val="both"/>
        <w:rPr>
          <w:rFonts w:ascii="Times New Roman" w:hAnsi="Times New Roman" w:cs="Times New Roman"/>
          <w:sz w:val="24"/>
          <w:szCs w:val="24"/>
        </w:rPr>
      </w:pPr>
      <w:r w:rsidRPr="00FB7E97">
        <w:rPr>
          <w:rFonts w:ascii="Times New Roman" w:hAnsi="Times New Roman" w:cs="Times New Roman"/>
          <w:sz w:val="24"/>
          <w:szCs w:val="24"/>
        </w:rPr>
        <w:t>-</w:t>
      </w:r>
      <w:r w:rsidRPr="00FB7E97">
        <w:rPr>
          <w:rFonts w:ascii="Times New Roman" w:hAnsi="Times New Roman" w:cs="Times New Roman"/>
          <w:sz w:val="24"/>
          <w:szCs w:val="24"/>
        </w:rPr>
        <w:tab/>
        <w:t xml:space="preserve">осуществлялись индивидуальные консультации по заполнению заявлений </w:t>
      </w:r>
      <w:proofErr w:type="gramStart"/>
      <w:r w:rsidRPr="00FB7E97">
        <w:rPr>
          <w:rFonts w:ascii="Times New Roman" w:hAnsi="Times New Roman" w:cs="Times New Roman"/>
          <w:sz w:val="24"/>
          <w:szCs w:val="24"/>
        </w:rPr>
        <w:t>и  карт</w:t>
      </w:r>
      <w:proofErr w:type="gramEnd"/>
      <w:r w:rsidRPr="00FB7E97">
        <w:rPr>
          <w:rFonts w:ascii="Times New Roman" w:hAnsi="Times New Roman" w:cs="Times New Roman"/>
          <w:sz w:val="24"/>
          <w:szCs w:val="24"/>
        </w:rPr>
        <w:t xml:space="preserve"> результативности для прохождения аттестации;  </w:t>
      </w:r>
    </w:p>
    <w:p w:rsidR="00FB069E" w:rsidRPr="00FB7E97" w:rsidRDefault="00FB069E" w:rsidP="008870DF">
      <w:pPr>
        <w:spacing w:after="50" w:line="242" w:lineRule="auto"/>
        <w:ind w:left="629" w:right="7"/>
        <w:jc w:val="both"/>
        <w:rPr>
          <w:rFonts w:ascii="Times New Roman" w:hAnsi="Times New Roman" w:cs="Times New Roman"/>
          <w:sz w:val="24"/>
          <w:szCs w:val="24"/>
        </w:rPr>
      </w:pPr>
      <w:r w:rsidRPr="00FB7E97">
        <w:rPr>
          <w:rFonts w:ascii="Times New Roman" w:hAnsi="Times New Roman" w:cs="Times New Roman"/>
          <w:sz w:val="24"/>
          <w:szCs w:val="24"/>
        </w:rPr>
        <w:t>-</w:t>
      </w:r>
      <w:r w:rsidRPr="00FB7E97">
        <w:rPr>
          <w:rFonts w:ascii="Times New Roman" w:hAnsi="Times New Roman" w:cs="Times New Roman"/>
          <w:sz w:val="24"/>
          <w:szCs w:val="24"/>
        </w:rPr>
        <w:tab/>
        <w:t xml:space="preserve">составлены представления </w:t>
      </w:r>
      <w:proofErr w:type="gramStart"/>
      <w:r w:rsidRPr="00FB7E97">
        <w:rPr>
          <w:rFonts w:ascii="Times New Roman" w:hAnsi="Times New Roman" w:cs="Times New Roman"/>
          <w:sz w:val="24"/>
          <w:szCs w:val="24"/>
        </w:rPr>
        <w:t>на учителей</w:t>
      </w:r>
      <w:proofErr w:type="gramEnd"/>
      <w:r w:rsidRPr="00FB7E97">
        <w:rPr>
          <w:rFonts w:ascii="Times New Roman" w:hAnsi="Times New Roman" w:cs="Times New Roman"/>
          <w:sz w:val="24"/>
          <w:szCs w:val="24"/>
        </w:rPr>
        <w:t xml:space="preserve"> аттестуемых на соответствие занимаемой должности;  </w:t>
      </w:r>
    </w:p>
    <w:p w:rsidR="00B938E9" w:rsidRPr="00FB7E97" w:rsidRDefault="00FB069E" w:rsidP="00A11010">
      <w:pPr>
        <w:spacing w:after="50" w:line="242" w:lineRule="auto"/>
        <w:ind w:left="629" w:right="7"/>
        <w:jc w:val="both"/>
        <w:rPr>
          <w:rFonts w:ascii="Times New Roman" w:hAnsi="Times New Roman" w:cs="Times New Roman"/>
          <w:sz w:val="24"/>
          <w:szCs w:val="24"/>
        </w:rPr>
      </w:pPr>
      <w:r w:rsidRPr="00FB7E97">
        <w:rPr>
          <w:rFonts w:ascii="Times New Roman" w:hAnsi="Times New Roman" w:cs="Times New Roman"/>
          <w:sz w:val="24"/>
          <w:szCs w:val="24"/>
        </w:rPr>
        <w:t>-</w:t>
      </w:r>
      <w:r w:rsidRPr="00FB7E97">
        <w:rPr>
          <w:rFonts w:ascii="Times New Roman" w:hAnsi="Times New Roman" w:cs="Times New Roman"/>
          <w:sz w:val="24"/>
          <w:szCs w:val="24"/>
        </w:rPr>
        <w:tab/>
        <w:t>оформлен стенд по аттестации педагогических кадров, материалы которого регулярно изменялись и дополнялись.</w:t>
      </w:r>
      <w:r w:rsidR="002923AF" w:rsidRPr="00FB7E97">
        <w:rPr>
          <w:rFonts w:ascii="Times New Roman" w:hAnsi="Times New Roman" w:cs="Times New Roman"/>
          <w:sz w:val="24"/>
          <w:szCs w:val="24"/>
        </w:rPr>
        <w:t xml:space="preserve">  </w:t>
      </w:r>
    </w:p>
    <w:p w:rsidR="00FB4AAF" w:rsidRPr="00FB7E97" w:rsidRDefault="007A1361" w:rsidP="00FB4AAF">
      <w:pPr>
        <w:spacing w:after="0" w:line="360" w:lineRule="auto"/>
        <w:jc w:val="both"/>
        <w:rPr>
          <w:rFonts w:ascii="Times New Roman" w:hAnsi="Times New Roman"/>
          <w:sz w:val="24"/>
          <w:szCs w:val="24"/>
        </w:rPr>
      </w:pPr>
      <w:r w:rsidRPr="00FB7E97">
        <w:rPr>
          <w:rFonts w:ascii="Times New Roman" w:hAnsi="Times New Roman" w:cs="Times New Roman"/>
          <w:b/>
          <w:sz w:val="24"/>
          <w:szCs w:val="24"/>
        </w:rPr>
        <w:t>18</w:t>
      </w:r>
      <w:r w:rsidR="00935382" w:rsidRPr="00FB7E97">
        <w:rPr>
          <w:rFonts w:ascii="Times New Roman" w:hAnsi="Times New Roman" w:cs="Times New Roman"/>
          <w:b/>
          <w:sz w:val="24"/>
          <w:szCs w:val="24"/>
        </w:rPr>
        <w:t xml:space="preserve">. </w:t>
      </w:r>
      <w:r w:rsidR="00D10C9F" w:rsidRPr="00FB7E97">
        <w:rPr>
          <w:rFonts w:ascii="Times New Roman" w:hAnsi="Times New Roman" w:cs="Times New Roman"/>
          <w:b/>
          <w:sz w:val="24"/>
          <w:szCs w:val="24"/>
        </w:rPr>
        <w:t>Участие педагогических работников в профессиональных конкурсах.</w:t>
      </w:r>
      <w:r w:rsidR="00FB4AAF" w:rsidRPr="00FB7E97">
        <w:rPr>
          <w:rFonts w:ascii="Times New Roman" w:hAnsi="Times New Roman" w:cs="Times New Roman"/>
          <w:sz w:val="24"/>
          <w:szCs w:val="24"/>
          <w:lang w:val="tt-RU"/>
        </w:rPr>
        <w:t xml:space="preserve"> </w:t>
      </w:r>
      <w:r w:rsidR="00497A57" w:rsidRPr="00FB7E97">
        <w:rPr>
          <w:rFonts w:ascii="Times New Roman" w:hAnsi="Times New Roman" w:cs="Times New Roman"/>
          <w:sz w:val="24"/>
          <w:szCs w:val="24"/>
        </w:rPr>
        <w:t>В</w:t>
      </w:r>
      <w:r w:rsidR="00FB4AAF" w:rsidRPr="00FB7E97">
        <w:rPr>
          <w:rFonts w:ascii="Times New Roman" w:hAnsi="Times New Roman" w:cs="Times New Roman"/>
          <w:sz w:val="24"/>
          <w:szCs w:val="24"/>
        </w:rPr>
        <w:t xml:space="preserve"> 2021</w:t>
      </w:r>
      <w:r w:rsidR="00AE44D5" w:rsidRPr="00FB7E97">
        <w:rPr>
          <w:rFonts w:ascii="Times New Roman" w:hAnsi="Times New Roman" w:cs="Times New Roman"/>
          <w:sz w:val="24"/>
          <w:szCs w:val="24"/>
        </w:rPr>
        <w:t>-202</w:t>
      </w:r>
      <w:r w:rsidR="00FB4AAF" w:rsidRPr="00FB7E97">
        <w:rPr>
          <w:rFonts w:ascii="Times New Roman" w:hAnsi="Times New Roman" w:cs="Times New Roman"/>
          <w:sz w:val="24"/>
          <w:szCs w:val="24"/>
        </w:rPr>
        <w:t>2</w:t>
      </w:r>
      <w:r w:rsidR="00D10C9F" w:rsidRPr="00FB7E97">
        <w:rPr>
          <w:rFonts w:ascii="Times New Roman" w:hAnsi="Times New Roman" w:cs="Times New Roman"/>
          <w:sz w:val="24"/>
          <w:szCs w:val="24"/>
        </w:rPr>
        <w:t xml:space="preserve"> учебном году педагоги школы </w:t>
      </w:r>
      <w:proofErr w:type="gramStart"/>
      <w:r w:rsidR="00D10C9F" w:rsidRPr="00FB7E97">
        <w:rPr>
          <w:rFonts w:ascii="Times New Roman" w:hAnsi="Times New Roman" w:cs="Times New Roman"/>
          <w:sz w:val="24"/>
          <w:szCs w:val="24"/>
        </w:rPr>
        <w:t>ста</w:t>
      </w:r>
      <w:r w:rsidR="00090AC0" w:rsidRPr="00FB7E97">
        <w:rPr>
          <w:rFonts w:ascii="Times New Roman" w:hAnsi="Times New Roman" w:cs="Times New Roman"/>
          <w:sz w:val="24"/>
          <w:szCs w:val="24"/>
        </w:rPr>
        <w:t xml:space="preserve">ли </w:t>
      </w:r>
      <w:r w:rsidR="00D10C9F" w:rsidRPr="00FB7E97">
        <w:rPr>
          <w:rFonts w:ascii="Times New Roman" w:hAnsi="Times New Roman" w:cs="Times New Roman"/>
          <w:sz w:val="24"/>
          <w:szCs w:val="24"/>
        </w:rPr>
        <w:t xml:space="preserve"> участниками</w:t>
      </w:r>
      <w:proofErr w:type="gramEnd"/>
      <w:r w:rsidR="00D10C9F" w:rsidRPr="00FB7E97">
        <w:rPr>
          <w:rFonts w:ascii="Times New Roman" w:hAnsi="Times New Roman" w:cs="Times New Roman"/>
          <w:sz w:val="24"/>
          <w:szCs w:val="24"/>
        </w:rPr>
        <w:t xml:space="preserve"> конкурсов профессионального мастерства </w:t>
      </w:r>
      <w:r w:rsidR="00FB4AAF" w:rsidRPr="00FB7E97">
        <w:rPr>
          <w:rFonts w:ascii="Times New Roman" w:hAnsi="Times New Roman" w:cs="Times New Roman"/>
          <w:sz w:val="24"/>
          <w:szCs w:val="24"/>
        </w:rPr>
        <w:t>разного уровня, НПК и др.</w:t>
      </w:r>
    </w:p>
    <w:tbl>
      <w:tblPr>
        <w:tblW w:w="1070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4"/>
        <w:gridCol w:w="3005"/>
        <w:gridCol w:w="2011"/>
        <w:gridCol w:w="2410"/>
        <w:gridCol w:w="1701"/>
        <w:gridCol w:w="1098"/>
      </w:tblGrid>
      <w:tr w:rsidR="00FB4AAF" w:rsidRPr="00FB7E97" w:rsidTr="0050393D">
        <w:tc>
          <w:tcPr>
            <w:tcW w:w="484" w:type="dxa"/>
            <w:shd w:val="clear" w:color="auto" w:fill="auto"/>
          </w:tcPr>
          <w:p w:rsidR="00FB4AAF" w:rsidRPr="00FB7E97" w:rsidRDefault="00FB4AAF" w:rsidP="00FB4AAF">
            <w:pPr>
              <w:pStyle w:val="a4"/>
              <w:spacing w:line="240" w:lineRule="auto"/>
              <w:ind w:left="0"/>
              <w:jc w:val="both"/>
              <w:rPr>
                <w:rFonts w:ascii="Times New Roman" w:hAnsi="Times New Roman"/>
                <w:sz w:val="24"/>
                <w:szCs w:val="24"/>
                <w:lang w:val="tt-RU"/>
              </w:rPr>
            </w:pPr>
            <w:r w:rsidRPr="00FB7E97">
              <w:rPr>
                <w:rFonts w:ascii="Times New Roman" w:hAnsi="Times New Roman"/>
                <w:sz w:val="24"/>
                <w:szCs w:val="24"/>
                <w:lang w:val="tt-RU"/>
              </w:rPr>
              <w:t>№</w:t>
            </w:r>
          </w:p>
        </w:tc>
        <w:tc>
          <w:tcPr>
            <w:tcW w:w="3005" w:type="dxa"/>
            <w:shd w:val="clear" w:color="auto" w:fill="auto"/>
          </w:tcPr>
          <w:p w:rsidR="00FB4AAF" w:rsidRPr="00FB7E97" w:rsidRDefault="00FB4AAF" w:rsidP="00FB4AAF">
            <w:pPr>
              <w:pStyle w:val="a5"/>
              <w:shd w:val="clear" w:color="auto" w:fill="FFFFFF"/>
              <w:spacing w:after="0" w:line="240" w:lineRule="auto"/>
              <w:jc w:val="both"/>
              <w:rPr>
                <w:lang w:val="tt-RU"/>
              </w:rPr>
            </w:pPr>
            <w:r w:rsidRPr="00FB7E97">
              <w:rPr>
                <w:lang w:val="tt-RU"/>
              </w:rPr>
              <w:t>Название конкурса</w:t>
            </w:r>
          </w:p>
        </w:tc>
        <w:tc>
          <w:tcPr>
            <w:tcW w:w="2011" w:type="dxa"/>
            <w:shd w:val="clear" w:color="auto" w:fill="auto"/>
          </w:tcPr>
          <w:p w:rsidR="00FB4AAF" w:rsidRPr="00FB7E97" w:rsidRDefault="00FB4AAF" w:rsidP="00FB4AAF">
            <w:pPr>
              <w:pStyle w:val="a4"/>
              <w:spacing w:after="0" w:line="240" w:lineRule="auto"/>
              <w:ind w:left="0"/>
              <w:jc w:val="both"/>
              <w:rPr>
                <w:rFonts w:ascii="Times New Roman" w:hAnsi="Times New Roman"/>
                <w:sz w:val="24"/>
                <w:szCs w:val="24"/>
              </w:rPr>
            </w:pPr>
            <w:r w:rsidRPr="00FB7E97">
              <w:rPr>
                <w:rFonts w:ascii="Times New Roman" w:hAnsi="Times New Roman"/>
                <w:sz w:val="24"/>
                <w:szCs w:val="24"/>
              </w:rPr>
              <w:t>ФИО</w:t>
            </w:r>
          </w:p>
          <w:p w:rsidR="00FB4AAF" w:rsidRPr="00FB7E97" w:rsidRDefault="00FB4AAF" w:rsidP="00FB4AAF">
            <w:pPr>
              <w:pStyle w:val="a4"/>
              <w:spacing w:after="0" w:line="240" w:lineRule="auto"/>
              <w:ind w:left="0"/>
              <w:jc w:val="both"/>
              <w:rPr>
                <w:rFonts w:ascii="Times New Roman" w:hAnsi="Times New Roman"/>
                <w:sz w:val="24"/>
                <w:szCs w:val="24"/>
              </w:rPr>
            </w:pPr>
            <w:r w:rsidRPr="00FB7E97">
              <w:rPr>
                <w:rFonts w:ascii="Times New Roman" w:hAnsi="Times New Roman"/>
                <w:sz w:val="24"/>
                <w:szCs w:val="24"/>
              </w:rPr>
              <w:t>учителя</w:t>
            </w:r>
          </w:p>
        </w:tc>
        <w:tc>
          <w:tcPr>
            <w:tcW w:w="2410" w:type="dxa"/>
            <w:shd w:val="clear" w:color="auto" w:fill="auto"/>
          </w:tcPr>
          <w:p w:rsidR="00FB4AAF" w:rsidRPr="00FB7E97" w:rsidRDefault="00FB4AAF" w:rsidP="00FB4AAF">
            <w:pPr>
              <w:pStyle w:val="a4"/>
              <w:spacing w:line="240" w:lineRule="auto"/>
              <w:ind w:left="0"/>
              <w:jc w:val="both"/>
              <w:rPr>
                <w:rFonts w:ascii="Times New Roman" w:hAnsi="Times New Roman"/>
                <w:sz w:val="24"/>
                <w:szCs w:val="24"/>
              </w:rPr>
            </w:pPr>
            <w:r w:rsidRPr="00FB7E97">
              <w:rPr>
                <w:rFonts w:ascii="Times New Roman" w:hAnsi="Times New Roman"/>
                <w:sz w:val="24"/>
                <w:szCs w:val="24"/>
              </w:rPr>
              <w:t>Уровень</w:t>
            </w:r>
          </w:p>
        </w:tc>
        <w:tc>
          <w:tcPr>
            <w:tcW w:w="1701" w:type="dxa"/>
            <w:shd w:val="clear" w:color="auto" w:fill="auto"/>
          </w:tcPr>
          <w:p w:rsidR="00FB4AAF" w:rsidRPr="00FB7E97" w:rsidRDefault="00FB4AAF" w:rsidP="00FB4AAF">
            <w:pPr>
              <w:pStyle w:val="a4"/>
              <w:spacing w:line="240" w:lineRule="auto"/>
              <w:ind w:left="0"/>
              <w:jc w:val="both"/>
              <w:rPr>
                <w:rFonts w:ascii="Times New Roman" w:hAnsi="Times New Roman"/>
                <w:color w:val="000000"/>
                <w:sz w:val="24"/>
                <w:szCs w:val="24"/>
              </w:rPr>
            </w:pPr>
            <w:r w:rsidRPr="00FB7E97">
              <w:rPr>
                <w:rFonts w:ascii="Times New Roman" w:hAnsi="Times New Roman"/>
                <w:color w:val="000000"/>
                <w:sz w:val="24"/>
                <w:szCs w:val="24"/>
              </w:rPr>
              <w:t>результат</w:t>
            </w:r>
          </w:p>
        </w:tc>
        <w:tc>
          <w:tcPr>
            <w:tcW w:w="1098" w:type="dxa"/>
            <w:shd w:val="clear" w:color="auto" w:fill="auto"/>
          </w:tcPr>
          <w:p w:rsidR="00FB4AAF" w:rsidRPr="00FB7E97" w:rsidRDefault="00FB4AAF" w:rsidP="00FB4AAF">
            <w:pPr>
              <w:pStyle w:val="a4"/>
              <w:spacing w:line="240" w:lineRule="auto"/>
              <w:ind w:left="0"/>
              <w:jc w:val="both"/>
              <w:rPr>
                <w:rFonts w:ascii="Times New Roman" w:hAnsi="Times New Roman"/>
                <w:sz w:val="24"/>
                <w:szCs w:val="24"/>
              </w:rPr>
            </w:pPr>
            <w:r w:rsidRPr="00FB7E97">
              <w:rPr>
                <w:rFonts w:ascii="Times New Roman" w:hAnsi="Times New Roman"/>
                <w:sz w:val="24"/>
                <w:szCs w:val="24"/>
              </w:rPr>
              <w:t xml:space="preserve">Учебный год </w:t>
            </w:r>
          </w:p>
        </w:tc>
      </w:tr>
      <w:tr w:rsidR="00FB4AAF" w:rsidRPr="00FB7E97" w:rsidTr="0050393D">
        <w:tc>
          <w:tcPr>
            <w:tcW w:w="484" w:type="dxa"/>
            <w:shd w:val="clear" w:color="auto" w:fill="auto"/>
          </w:tcPr>
          <w:p w:rsidR="00FB4AAF" w:rsidRPr="00FB7E97" w:rsidRDefault="00FB4AAF" w:rsidP="00FB4AAF">
            <w:pPr>
              <w:pStyle w:val="a4"/>
              <w:numPr>
                <w:ilvl w:val="0"/>
                <w:numId w:val="38"/>
              </w:numPr>
              <w:spacing w:after="160" w:line="240" w:lineRule="auto"/>
              <w:ind w:left="0" w:firstLine="0"/>
              <w:rPr>
                <w:rFonts w:ascii="Times New Roman" w:hAnsi="Times New Roman"/>
                <w:sz w:val="24"/>
                <w:szCs w:val="24"/>
                <w:lang w:val="tt-RU"/>
              </w:rPr>
            </w:pPr>
          </w:p>
        </w:tc>
        <w:tc>
          <w:tcPr>
            <w:tcW w:w="3005" w:type="dxa"/>
            <w:shd w:val="clear" w:color="auto" w:fill="auto"/>
          </w:tcPr>
          <w:p w:rsidR="00FB4AAF" w:rsidRPr="00FB7E97" w:rsidRDefault="00FB4AAF" w:rsidP="00FB4AAF">
            <w:pPr>
              <w:pStyle w:val="a5"/>
              <w:shd w:val="clear" w:color="auto" w:fill="FFFFFF"/>
              <w:spacing w:after="0" w:line="240" w:lineRule="auto"/>
              <w:jc w:val="both"/>
              <w:rPr>
                <w:color w:val="000000"/>
              </w:rPr>
            </w:pPr>
            <w:r w:rsidRPr="00FB7E97">
              <w:rPr>
                <w:color w:val="000000"/>
              </w:rPr>
              <w:t>Всероссийский конкурс профессионального мастерства педагогов "Мой лучший урок"</w:t>
            </w:r>
          </w:p>
        </w:tc>
        <w:tc>
          <w:tcPr>
            <w:tcW w:w="2011" w:type="dxa"/>
            <w:shd w:val="clear" w:color="auto" w:fill="auto"/>
          </w:tcPr>
          <w:p w:rsidR="00FB4AAF" w:rsidRPr="00FB7E97" w:rsidRDefault="00FB4AAF" w:rsidP="00FB4AAF">
            <w:pPr>
              <w:pStyle w:val="a4"/>
              <w:spacing w:after="0" w:line="240" w:lineRule="auto"/>
              <w:ind w:left="0"/>
              <w:jc w:val="both"/>
              <w:rPr>
                <w:rFonts w:ascii="Times New Roman" w:hAnsi="Times New Roman"/>
                <w:sz w:val="24"/>
                <w:szCs w:val="24"/>
              </w:rPr>
            </w:pPr>
            <w:r w:rsidRPr="00FB7E97">
              <w:rPr>
                <w:rFonts w:ascii="Times New Roman" w:hAnsi="Times New Roman"/>
                <w:sz w:val="24"/>
                <w:szCs w:val="24"/>
              </w:rPr>
              <w:t>Сулейманова Г.И.</w:t>
            </w:r>
          </w:p>
          <w:p w:rsidR="00FB4AAF" w:rsidRPr="00FB7E97" w:rsidRDefault="00FB4AAF" w:rsidP="00FB4AAF">
            <w:pPr>
              <w:pStyle w:val="a4"/>
              <w:spacing w:after="0" w:line="240" w:lineRule="auto"/>
              <w:ind w:left="0"/>
              <w:jc w:val="both"/>
              <w:rPr>
                <w:rFonts w:ascii="Times New Roman" w:hAnsi="Times New Roman"/>
                <w:sz w:val="24"/>
                <w:szCs w:val="24"/>
              </w:rPr>
            </w:pPr>
            <w:r w:rsidRPr="00FB7E97">
              <w:rPr>
                <w:rFonts w:ascii="Times New Roman" w:hAnsi="Times New Roman"/>
                <w:sz w:val="24"/>
                <w:szCs w:val="24"/>
              </w:rPr>
              <w:t>учитель начальных классов.</w:t>
            </w:r>
          </w:p>
        </w:tc>
        <w:tc>
          <w:tcPr>
            <w:tcW w:w="2410" w:type="dxa"/>
            <w:shd w:val="clear" w:color="auto" w:fill="auto"/>
          </w:tcPr>
          <w:p w:rsidR="00FB4AAF" w:rsidRPr="00FB7E97" w:rsidRDefault="00FB4AAF" w:rsidP="00FB4AAF">
            <w:pPr>
              <w:pStyle w:val="a4"/>
              <w:spacing w:line="240" w:lineRule="auto"/>
              <w:ind w:left="0"/>
              <w:jc w:val="both"/>
              <w:rPr>
                <w:rFonts w:ascii="Times New Roman" w:hAnsi="Times New Roman"/>
                <w:color w:val="000000"/>
                <w:sz w:val="24"/>
                <w:szCs w:val="24"/>
              </w:rPr>
            </w:pPr>
            <w:r w:rsidRPr="00FB7E97">
              <w:rPr>
                <w:rFonts w:ascii="Times New Roman" w:eastAsia="Times New Roman" w:hAnsi="Times New Roman"/>
                <w:color w:val="000000"/>
                <w:sz w:val="24"/>
                <w:szCs w:val="24"/>
                <w:lang w:eastAsia="ru-RU"/>
              </w:rPr>
              <w:t>Всероссийский</w:t>
            </w:r>
          </w:p>
        </w:tc>
        <w:tc>
          <w:tcPr>
            <w:tcW w:w="1701" w:type="dxa"/>
            <w:shd w:val="clear" w:color="auto" w:fill="auto"/>
          </w:tcPr>
          <w:p w:rsidR="00FB4AAF" w:rsidRPr="00FB7E97" w:rsidRDefault="00FB4AAF" w:rsidP="00FB4AAF">
            <w:pPr>
              <w:pStyle w:val="a4"/>
              <w:spacing w:line="240" w:lineRule="auto"/>
              <w:ind w:left="0"/>
              <w:jc w:val="both"/>
              <w:rPr>
                <w:rFonts w:ascii="Times New Roman" w:hAnsi="Times New Roman"/>
                <w:color w:val="000000"/>
                <w:sz w:val="24"/>
                <w:szCs w:val="24"/>
              </w:rPr>
            </w:pPr>
            <w:r w:rsidRPr="00FB7E97">
              <w:rPr>
                <w:rFonts w:ascii="Times New Roman" w:hAnsi="Times New Roman"/>
                <w:color w:val="000000"/>
                <w:sz w:val="24"/>
                <w:szCs w:val="24"/>
              </w:rPr>
              <w:t>Финалист</w:t>
            </w:r>
          </w:p>
        </w:tc>
        <w:tc>
          <w:tcPr>
            <w:tcW w:w="1098" w:type="dxa"/>
            <w:shd w:val="clear" w:color="auto" w:fill="auto"/>
          </w:tcPr>
          <w:p w:rsidR="00FB4AAF" w:rsidRPr="00FB7E97" w:rsidRDefault="00FB4AAF" w:rsidP="00FB4AAF">
            <w:pPr>
              <w:pStyle w:val="a4"/>
              <w:spacing w:line="240" w:lineRule="auto"/>
              <w:ind w:left="0"/>
              <w:jc w:val="both"/>
              <w:rPr>
                <w:rFonts w:ascii="Times New Roman" w:hAnsi="Times New Roman"/>
                <w:sz w:val="24"/>
                <w:szCs w:val="24"/>
              </w:rPr>
            </w:pPr>
            <w:r w:rsidRPr="00FB7E97">
              <w:rPr>
                <w:rFonts w:ascii="Times New Roman" w:hAnsi="Times New Roman"/>
                <w:sz w:val="24"/>
                <w:szCs w:val="24"/>
              </w:rPr>
              <w:t>2021-2022</w:t>
            </w:r>
          </w:p>
        </w:tc>
      </w:tr>
      <w:tr w:rsidR="00FB4AAF" w:rsidRPr="00FB7E97" w:rsidTr="0050393D">
        <w:tc>
          <w:tcPr>
            <w:tcW w:w="484" w:type="dxa"/>
            <w:shd w:val="clear" w:color="auto" w:fill="auto"/>
          </w:tcPr>
          <w:p w:rsidR="00FB4AAF" w:rsidRPr="00FB7E97" w:rsidRDefault="00FB4AAF" w:rsidP="00FB4AAF">
            <w:pPr>
              <w:pStyle w:val="a4"/>
              <w:numPr>
                <w:ilvl w:val="0"/>
                <w:numId w:val="38"/>
              </w:numPr>
              <w:spacing w:after="160" w:line="240" w:lineRule="auto"/>
              <w:ind w:left="0" w:firstLine="0"/>
              <w:rPr>
                <w:rFonts w:ascii="Times New Roman" w:hAnsi="Times New Roman"/>
                <w:sz w:val="24"/>
                <w:szCs w:val="24"/>
                <w:lang w:val="tt-RU"/>
              </w:rPr>
            </w:pPr>
          </w:p>
        </w:tc>
        <w:tc>
          <w:tcPr>
            <w:tcW w:w="3005" w:type="dxa"/>
            <w:shd w:val="clear" w:color="auto" w:fill="auto"/>
          </w:tcPr>
          <w:p w:rsidR="00FB4AAF" w:rsidRPr="00FB7E97" w:rsidRDefault="00FB4AAF" w:rsidP="00FB4AAF">
            <w:pPr>
              <w:pStyle w:val="a5"/>
              <w:shd w:val="clear" w:color="auto" w:fill="FFFFFF"/>
              <w:spacing w:after="0" w:line="240" w:lineRule="auto"/>
              <w:jc w:val="both"/>
              <w:rPr>
                <w:lang w:val="tt-RU"/>
              </w:rPr>
            </w:pPr>
            <w:r w:rsidRPr="00FB7E97">
              <w:rPr>
                <w:lang w:val="tt-RU"/>
              </w:rPr>
              <w:t>Поддержка учителей и преподавателей химии РТ “Все грани химии -2021”</w:t>
            </w:r>
          </w:p>
        </w:tc>
        <w:tc>
          <w:tcPr>
            <w:tcW w:w="2011" w:type="dxa"/>
            <w:shd w:val="clear" w:color="auto" w:fill="auto"/>
          </w:tcPr>
          <w:p w:rsidR="00FB4AAF" w:rsidRPr="00FB7E97" w:rsidRDefault="00FB4AAF" w:rsidP="00FB4AAF">
            <w:pPr>
              <w:pStyle w:val="a4"/>
              <w:spacing w:after="0" w:line="240" w:lineRule="auto"/>
              <w:ind w:left="0"/>
              <w:jc w:val="both"/>
              <w:rPr>
                <w:rFonts w:ascii="Times New Roman" w:hAnsi="Times New Roman"/>
                <w:sz w:val="24"/>
                <w:szCs w:val="24"/>
              </w:rPr>
            </w:pPr>
            <w:r w:rsidRPr="00FB7E97">
              <w:rPr>
                <w:rFonts w:ascii="Times New Roman" w:hAnsi="Times New Roman"/>
                <w:sz w:val="24"/>
                <w:szCs w:val="24"/>
              </w:rPr>
              <w:t>Сабанаева Н.А.</w:t>
            </w:r>
          </w:p>
          <w:p w:rsidR="00FB4AAF" w:rsidRPr="00FB7E97" w:rsidRDefault="00FB4AAF" w:rsidP="00FB4AAF">
            <w:pPr>
              <w:pStyle w:val="a4"/>
              <w:spacing w:after="0" w:line="240" w:lineRule="auto"/>
              <w:ind w:left="0"/>
              <w:jc w:val="both"/>
              <w:rPr>
                <w:rFonts w:ascii="Times New Roman" w:hAnsi="Times New Roman"/>
                <w:sz w:val="24"/>
                <w:szCs w:val="24"/>
              </w:rPr>
            </w:pPr>
            <w:r w:rsidRPr="00FB7E97">
              <w:rPr>
                <w:rFonts w:ascii="Times New Roman" w:hAnsi="Times New Roman"/>
                <w:sz w:val="24"/>
                <w:szCs w:val="24"/>
              </w:rPr>
              <w:t>Учитель химии</w:t>
            </w:r>
          </w:p>
        </w:tc>
        <w:tc>
          <w:tcPr>
            <w:tcW w:w="2410" w:type="dxa"/>
            <w:shd w:val="clear" w:color="auto" w:fill="auto"/>
          </w:tcPr>
          <w:p w:rsidR="00FB4AAF" w:rsidRPr="00FB7E97" w:rsidRDefault="00FB4AAF" w:rsidP="00FB4AAF">
            <w:pPr>
              <w:pStyle w:val="a4"/>
              <w:spacing w:line="240" w:lineRule="auto"/>
              <w:ind w:left="0"/>
              <w:jc w:val="both"/>
              <w:rPr>
                <w:rFonts w:ascii="Times New Roman" w:hAnsi="Times New Roman"/>
                <w:sz w:val="24"/>
                <w:szCs w:val="24"/>
              </w:rPr>
            </w:pPr>
            <w:r w:rsidRPr="00FB7E97">
              <w:rPr>
                <w:rFonts w:ascii="Times New Roman" w:hAnsi="Times New Roman"/>
                <w:sz w:val="24"/>
                <w:szCs w:val="24"/>
              </w:rPr>
              <w:t>Республиканский</w:t>
            </w:r>
          </w:p>
        </w:tc>
        <w:tc>
          <w:tcPr>
            <w:tcW w:w="1701" w:type="dxa"/>
            <w:shd w:val="clear" w:color="auto" w:fill="auto"/>
          </w:tcPr>
          <w:p w:rsidR="00FB4AAF" w:rsidRPr="00FB7E97" w:rsidRDefault="00FB4AAF" w:rsidP="00FB4AAF">
            <w:pPr>
              <w:pStyle w:val="a4"/>
              <w:spacing w:line="240" w:lineRule="auto"/>
              <w:ind w:left="0"/>
              <w:jc w:val="both"/>
              <w:rPr>
                <w:rFonts w:ascii="Times New Roman" w:hAnsi="Times New Roman"/>
                <w:color w:val="000000"/>
                <w:sz w:val="24"/>
                <w:szCs w:val="24"/>
              </w:rPr>
            </w:pPr>
            <w:r w:rsidRPr="00FB7E97">
              <w:rPr>
                <w:rFonts w:ascii="Times New Roman" w:hAnsi="Times New Roman"/>
                <w:color w:val="000000"/>
                <w:sz w:val="24"/>
                <w:szCs w:val="24"/>
              </w:rPr>
              <w:t>2 место</w:t>
            </w:r>
          </w:p>
        </w:tc>
        <w:tc>
          <w:tcPr>
            <w:tcW w:w="1098" w:type="dxa"/>
            <w:shd w:val="clear" w:color="auto" w:fill="auto"/>
          </w:tcPr>
          <w:p w:rsidR="00FB4AAF" w:rsidRPr="00FB7E97" w:rsidRDefault="00FB4AAF" w:rsidP="00FB4AAF">
            <w:pPr>
              <w:pStyle w:val="a4"/>
              <w:spacing w:line="240" w:lineRule="auto"/>
              <w:ind w:left="0"/>
              <w:jc w:val="both"/>
              <w:rPr>
                <w:rFonts w:ascii="Times New Roman" w:hAnsi="Times New Roman"/>
                <w:sz w:val="24"/>
                <w:szCs w:val="24"/>
              </w:rPr>
            </w:pPr>
            <w:r w:rsidRPr="00FB7E97">
              <w:rPr>
                <w:rFonts w:ascii="Times New Roman" w:hAnsi="Times New Roman"/>
                <w:sz w:val="24"/>
                <w:szCs w:val="24"/>
              </w:rPr>
              <w:t xml:space="preserve">2021-2022 </w:t>
            </w:r>
          </w:p>
        </w:tc>
      </w:tr>
      <w:tr w:rsidR="00FB4AAF" w:rsidRPr="00FB7E97" w:rsidTr="0050393D">
        <w:tc>
          <w:tcPr>
            <w:tcW w:w="484" w:type="dxa"/>
            <w:shd w:val="clear" w:color="auto" w:fill="auto"/>
          </w:tcPr>
          <w:p w:rsidR="00FB4AAF" w:rsidRPr="00FB7E97" w:rsidRDefault="00FB4AAF" w:rsidP="00FB4AAF">
            <w:pPr>
              <w:pStyle w:val="a4"/>
              <w:numPr>
                <w:ilvl w:val="0"/>
                <w:numId w:val="38"/>
              </w:numPr>
              <w:spacing w:after="160" w:line="240" w:lineRule="auto"/>
              <w:ind w:left="0" w:firstLine="0"/>
              <w:rPr>
                <w:rFonts w:ascii="Times New Roman" w:hAnsi="Times New Roman"/>
                <w:sz w:val="24"/>
                <w:szCs w:val="24"/>
                <w:lang w:val="tt-RU"/>
              </w:rPr>
            </w:pPr>
          </w:p>
        </w:tc>
        <w:tc>
          <w:tcPr>
            <w:tcW w:w="3005" w:type="dxa"/>
            <w:shd w:val="clear" w:color="auto" w:fill="auto"/>
          </w:tcPr>
          <w:p w:rsidR="00FB4AAF" w:rsidRPr="00FB7E97" w:rsidRDefault="00FB4AAF" w:rsidP="00FB4AAF">
            <w:pPr>
              <w:pStyle w:val="a5"/>
              <w:shd w:val="clear" w:color="auto" w:fill="FFFFFF"/>
              <w:spacing w:after="0" w:line="240" w:lineRule="auto"/>
              <w:jc w:val="both"/>
              <w:rPr>
                <w:lang w:val="tt-RU"/>
              </w:rPr>
            </w:pPr>
            <w:r w:rsidRPr="00FB7E97">
              <w:rPr>
                <w:lang w:val="tt-RU"/>
              </w:rPr>
              <w:t>Лучший руководитель методического объединения – 2022</w:t>
            </w:r>
          </w:p>
        </w:tc>
        <w:tc>
          <w:tcPr>
            <w:tcW w:w="2011" w:type="dxa"/>
            <w:shd w:val="clear" w:color="auto" w:fill="auto"/>
          </w:tcPr>
          <w:p w:rsidR="00FB4AAF" w:rsidRPr="00FB7E97" w:rsidRDefault="00FB4AAF" w:rsidP="00FB4AAF">
            <w:pPr>
              <w:pStyle w:val="a4"/>
              <w:spacing w:after="0" w:line="240" w:lineRule="auto"/>
              <w:ind w:left="0"/>
              <w:jc w:val="both"/>
              <w:rPr>
                <w:rFonts w:ascii="Times New Roman" w:hAnsi="Times New Roman"/>
                <w:sz w:val="24"/>
                <w:szCs w:val="24"/>
              </w:rPr>
            </w:pPr>
            <w:r w:rsidRPr="00FB7E97">
              <w:rPr>
                <w:rFonts w:ascii="Times New Roman" w:hAnsi="Times New Roman"/>
                <w:sz w:val="24"/>
                <w:szCs w:val="24"/>
              </w:rPr>
              <w:t>Вагизова Ф.Г.</w:t>
            </w:r>
          </w:p>
          <w:p w:rsidR="00FB4AAF" w:rsidRPr="00FB7E97" w:rsidRDefault="00FB4AAF" w:rsidP="00FB4AAF">
            <w:pPr>
              <w:pStyle w:val="a4"/>
              <w:spacing w:after="0" w:line="240" w:lineRule="auto"/>
              <w:ind w:left="0"/>
              <w:jc w:val="both"/>
              <w:rPr>
                <w:rFonts w:ascii="Times New Roman" w:hAnsi="Times New Roman"/>
                <w:sz w:val="24"/>
                <w:szCs w:val="24"/>
              </w:rPr>
            </w:pPr>
            <w:r w:rsidRPr="00FB7E97">
              <w:rPr>
                <w:rFonts w:ascii="Times New Roman" w:hAnsi="Times New Roman"/>
                <w:sz w:val="24"/>
                <w:szCs w:val="24"/>
              </w:rPr>
              <w:lastRenderedPageBreak/>
              <w:t>Учитель биологии и географии.</w:t>
            </w:r>
          </w:p>
        </w:tc>
        <w:tc>
          <w:tcPr>
            <w:tcW w:w="2410" w:type="dxa"/>
            <w:shd w:val="clear" w:color="auto" w:fill="auto"/>
          </w:tcPr>
          <w:p w:rsidR="00FB4AAF" w:rsidRPr="00FB7E97" w:rsidRDefault="00FB4AAF" w:rsidP="00FB4AAF">
            <w:pPr>
              <w:pStyle w:val="a4"/>
              <w:spacing w:line="240" w:lineRule="auto"/>
              <w:ind w:left="0"/>
              <w:jc w:val="both"/>
              <w:rPr>
                <w:rFonts w:ascii="Times New Roman" w:hAnsi="Times New Roman"/>
                <w:sz w:val="24"/>
                <w:szCs w:val="24"/>
              </w:rPr>
            </w:pPr>
            <w:r w:rsidRPr="00FB7E97">
              <w:rPr>
                <w:rFonts w:ascii="Times New Roman" w:hAnsi="Times New Roman"/>
                <w:sz w:val="24"/>
                <w:szCs w:val="24"/>
              </w:rPr>
              <w:lastRenderedPageBreak/>
              <w:t>Республиканский</w:t>
            </w:r>
          </w:p>
        </w:tc>
        <w:tc>
          <w:tcPr>
            <w:tcW w:w="1701" w:type="dxa"/>
            <w:shd w:val="clear" w:color="auto" w:fill="auto"/>
          </w:tcPr>
          <w:p w:rsidR="00FB4AAF" w:rsidRPr="00FB7E97" w:rsidRDefault="00FB4AAF" w:rsidP="00FB4AAF">
            <w:pPr>
              <w:pStyle w:val="a4"/>
              <w:spacing w:line="240" w:lineRule="auto"/>
              <w:ind w:left="0"/>
              <w:jc w:val="both"/>
              <w:rPr>
                <w:rFonts w:ascii="Times New Roman" w:hAnsi="Times New Roman"/>
                <w:color w:val="000000"/>
                <w:sz w:val="24"/>
                <w:szCs w:val="24"/>
              </w:rPr>
            </w:pPr>
            <w:r w:rsidRPr="00FB7E97">
              <w:rPr>
                <w:rFonts w:ascii="Times New Roman" w:hAnsi="Times New Roman"/>
                <w:color w:val="000000"/>
                <w:sz w:val="24"/>
                <w:szCs w:val="24"/>
              </w:rPr>
              <w:t>Участник</w:t>
            </w:r>
          </w:p>
        </w:tc>
        <w:tc>
          <w:tcPr>
            <w:tcW w:w="1098" w:type="dxa"/>
            <w:shd w:val="clear" w:color="auto" w:fill="auto"/>
          </w:tcPr>
          <w:p w:rsidR="00FB4AAF" w:rsidRPr="00FB7E97" w:rsidRDefault="00FB4AAF" w:rsidP="00FB4AAF">
            <w:pPr>
              <w:pStyle w:val="a4"/>
              <w:spacing w:line="240" w:lineRule="auto"/>
              <w:ind w:left="0"/>
              <w:jc w:val="both"/>
              <w:rPr>
                <w:rFonts w:ascii="Times New Roman" w:hAnsi="Times New Roman"/>
                <w:sz w:val="24"/>
                <w:szCs w:val="24"/>
              </w:rPr>
            </w:pPr>
            <w:r w:rsidRPr="00FB7E97">
              <w:rPr>
                <w:rFonts w:ascii="Times New Roman" w:hAnsi="Times New Roman"/>
                <w:sz w:val="24"/>
                <w:szCs w:val="24"/>
              </w:rPr>
              <w:t xml:space="preserve">2021-2022 </w:t>
            </w:r>
          </w:p>
        </w:tc>
      </w:tr>
      <w:tr w:rsidR="00FB4AAF" w:rsidRPr="00FB7E97" w:rsidTr="0050393D">
        <w:tc>
          <w:tcPr>
            <w:tcW w:w="484" w:type="dxa"/>
            <w:shd w:val="clear" w:color="auto" w:fill="auto"/>
          </w:tcPr>
          <w:p w:rsidR="00FB4AAF" w:rsidRPr="00FB7E97" w:rsidRDefault="00FB4AAF" w:rsidP="00FB4AAF">
            <w:pPr>
              <w:pStyle w:val="a4"/>
              <w:numPr>
                <w:ilvl w:val="0"/>
                <w:numId w:val="38"/>
              </w:numPr>
              <w:spacing w:after="160" w:line="240" w:lineRule="auto"/>
              <w:ind w:left="0" w:firstLine="0"/>
              <w:rPr>
                <w:rFonts w:ascii="Times New Roman" w:hAnsi="Times New Roman"/>
                <w:sz w:val="24"/>
                <w:szCs w:val="24"/>
                <w:lang w:val="tt-RU"/>
              </w:rPr>
            </w:pPr>
          </w:p>
        </w:tc>
        <w:tc>
          <w:tcPr>
            <w:tcW w:w="3005" w:type="dxa"/>
            <w:shd w:val="clear" w:color="auto" w:fill="auto"/>
          </w:tcPr>
          <w:p w:rsidR="00FB4AAF" w:rsidRPr="00FB7E97" w:rsidRDefault="00FB4AAF" w:rsidP="00FB4AAF">
            <w:pPr>
              <w:pStyle w:val="a5"/>
              <w:shd w:val="clear" w:color="auto" w:fill="FFFFFF"/>
              <w:spacing w:after="0" w:line="240" w:lineRule="auto"/>
              <w:jc w:val="both"/>
              <w:rPr>
                <w:lang w:val="tt-RU"/>
              </w:rPr>
            </w:pPr>
            <w:r w:rsidRPr="00FB7E97">
              <w:rPr>
                <w:lang w:val="tt-RU"/>
              </w:rPr>
              <w:t>Конкурс”Современные подходы к организации воспитательно – образовательного процесса в соответствии с ФГОС”</w:t>
            </w:r>
          </w:p>
        </w:tc>
        <w:tc>
          <w:tcPr>
            <w:tcW w:w="2011" w:type="dxa"/>
            <w:shd w:val="clear" w:color="auto" w:fill="auto"/>
          </w:tcPr>
          <w:p w:rsidR="00FB4AAF" w:rsidRPr="00FB7E97" w:rsidRDefault="00FB4AAF" w:rsidP="00FB4AAF">
            <w:pPr>
              <w:pStyle w:val="a4"/>
              <w:spacing w:after="0" w:line="240" w:lineRule="auto"/>
              <w:ind w:left="0"/>
              <w:jc w:val="both"/>
              <w:rPr>
                <w:rFonts w:ascii="Times New Roman" w:hAnsi="Times New Roman"/>
                <w:sz w:val="24"/>
                <w:szCs w:val="24"/>
              </w:rPr>
            </w:pPr>
            <w:r w:rsidRPr="00FB7E97">
              <w:rPr>
                <w:rFonts w:ascii="Times New Roman" w:hAnsi="Times New Roman"/>
                <w:sz w:val="24"/>
                <w:szCs w:val="24"/>
              </w:rPr>
              <w:t>Вагизова Ф.Г.</w:t>
            </w:r>
          </w:p>
          <w:p w:rsidR="00FB4AAF" w:rsidRPr="00FB7E97" w:rsidRDefault="00FB4AAF" w:rsidP="00FB4AAF">
            <w:pPr>
              <w:pStyle w:val="a4"/>
              <w:spacing w:after="0" w:line="240" w:lineRule="auto"/>
              <w:ind w:left="0"/>
              <w:jc w:val="both"/>
              <w:rPr>
                <w:rFonts w:ascii="Times New Roman" w:hAnsi="Times New Roman"/>
                <w:sz w:val="24"/>
                <w:szCs w:val="24"/>
              </w:rPr>
            </w:pPr>
            <w:r w:rsidRPr="00FB7E97">
              <w:rPr>
                <w:rFonts w:ascii="Times New Roman" w:hAnsi="Times New Roman"/>
                <w:sz w:val="24"/>
                <w:szCs w:val="24"/>
              </w:rPr>
              <w:t>Учитель биологии и географии.</w:t>
            </w:r>
          </w:p>
        </w:tc>
        <w:tc>
          <w:tcPr>
            <w:tcW w:w="2410" w:type="dxa"/>
            <w:shd w:val="clear" w:color="auto" w:fill="auto"/>
          </w:tcPr>
          <w:p w:rsidR="00FB4AAF" w:rsidRPr="00FB7E97" w:rsidRDefault="00FB4AAF" w:rsidP="00FB4AAF">
            <w:pPr>
              <w:pStyle w:val="a4"/>
              <w:spacing w:line="240" w:lineRule="auto"/>
              <w:ind w:left="0"/>
              <w:jc w:val="both"/>
              <w:rPr>
                <w:rFonts w:ascii="Times New Roman" w:hAnsi="Times New Roman"/>
                <w:sz w:val="24"/>
                <w:szCs w:val="24"/>
              </w:rPr>
            </w:pPr>
            <w:r w:rsidRPr="00FB7E97">
              <w:rPr>
                <w:rFonts w:ascii="Times New Roman" w:hAnsi="Times New Roman"/>
                <w:sz w:val="24"/>
                <w:szCs w:val="24"/>
              </w:rPr>
              <w:t>Республиканский</w:t>
            </w:r>
          </w:p>
        </w:tc>
        <w:tc>
          <w:tcPr>
            <w:tcW w:w="1701" w:type="dxa"/>
            <w:shd w:val="clear" w:color="auto" w:fill="auto"/>
          </w:tcPr>
          <w:p w:rsidR="00FB4AAF" w:rsidRPr="00FB7E97" w:rsidRDefault="00FB4AAF" w:rsidP="00FB4AAF">
            <w:pPr>
              <w:pStyle w:val="a4"/>
              <w:spacing w:line="240" w:lineRule="auto"/>
              <w:ind w:left="0"/>
              <w:jc w:val="both"/>
              <w:rPr>
                <w:rFonts w:ascii="Times New Roman" w:hAnsi="Times New Roman"/>
                <w:color w:val="000000"/>
                <w:sz w:val="24"/>
                <w:szCs w:val="24"/>
              </w:rPr>
            </w:pPr>
            <w:r w:rsidRPr="00FB7E97">
              <w:rPr>
                <w:rFonts w:ascii="Times New Roman" w:hAnsi="Times New Roman"/>
                <w:color w:val="000000"/>
                <w:sz w:val="24"/>
                <w:szCs w:val="24"/>
              </w:rPr>
              <w:t>1 место</w:t>
            </w:r>
          </w:p>
        </w:tc>
        <w:tc>
          <w:tcPr>
            <w:tcW w:w="1098" w:type="dxa"/>
            <w:shd w:val="clear" w:color="auto" w:fill="auto"/>
          </w:tcPr>
          <w:p w:rsidR="00FB4AAF" w:rsidRPr="00FB7E97" w:rsidRDefault="00FB4AAF" w:rsidP="00FB4AAF">
            <w:pPr>
              <w:pStyle w:val="a4"/>
              <w:spacing w:line="240" w:lineRule="auto"/>
              <w:ind w:left="0"/>
              <w:jc w:val="both"/>
              <w:rPr>
                <w:rFonts w:ascii="Times New Roman" w:hAnsi="Times New Roman"/>
                <w:sz w:val="24"/>
                <w:szCs w:val="24"/>
              </w:rPr>
            </w:pPr>
            <w:r w:rsidRPr="00FB7E97">
              <w:rPr>
                <w:rFonts w:ascii="Times New Roman" w:hAnsi="Times New Roman"/>
                <w:sz w:val="24"/>
                <w:szCs w:val="24"/>
              </w:rPr>
              <w:t>2021-2022</w:t>
            </w:r>
          </w:p>
        </w:tc>
      </w:tr>
      <w:tr w:rsidR="00FB4AAF" w:rsidRPr="00FB7E97" w:rsidTr="0050393D">
        <w:tc>
          <w:tcPr>
            <w:tcW w:w="484" w:type="dxa"/>
            <w:shd w:val="clear" w:color="auto" w:fill="auto"/>
          </w:tcPr>
          <w:p w:rsidR="00FB4AAF" w:rsidRPr="00FB7E97" w:rsidRDefault="00FB4AAF" w:rsidP="00FB4AAF">
            <w:pPr>
              <w:pStyle w:val="a4"/>
              <w:numPr>
                <w:ilvl w:val="0"/>
                <w:numId w:val="38"/>
              </w:numPr>
              <w:spacing w:after="160" w:line="240" w:lineRule="auto"/>
              <w:ind w:left="0" w:firstLine="0"/>
              <w:rPr>
                <w:rFonts w:ascii="Times New Roman" w:hAnsi="Times New Roman"/>
                <w:sz w:val="24"/>
                <w:szCs w:val="24"/>
                <w:lang w:val="tt-RU"/>
              </w:rPr>
            </w:pPr>
          </w:p>
        </w:tc>
        <w:tc>
          <w:tcPr>
            <w:tcW w:w="3005" w:type="dxa"/>
            <w:shd w:val="clear" w:color="auto" w:fill="auto"/>
          </w:tcPr>
          <w:p w:rsidR="00FB4AAF" w:rsidRPr="00FB7E97" w:rsidRDefault="00FB4AAF" w:rsidP="00FB4AAF">
            <w:pPr>
              <w:pStyle w:val="a5"/>
              <w:shd w:val="clear" w:color="auto" w:fill="FFFFFF"/>
              <w:spacing w:after="0" w:line="240" w:lineRule="auto"/>
              <w:jc w:val="both"/>
              <w:rPr>
                <w:lang w:val="tt-RU"/>
              </w:rPr>
            </w:pPr>
            <w:r w:rsidRPr="00FB7E97">
              <w:rPr>
                <w:lang w:val="tt-RU"/>
              </w:rPr>
              <w:t>Лучший руководитель методического объединения – 2022</w:t>
            </w:r>
          </w:p>
        </w:tc>
        <w:tc>
          <w:tcPr>
            <w:tcW w:w="2011" w:type="dxa"/>
            <w:shd w:val="clear" w:color="auto" w:fill="auto"/>
          </w:tcPr>
          <w:p w:rsidR="00FB4AAF" w:rsidRPr="00FB7E97" w:rsidRDefault="00FB4AAF" w:rsidP="00FB4AAF">
            <w:pPr>
              <w:pStyle w:val="a4"/>
              <w:spacing w:after="0" w:line="240" w:lineRule="auto"/>
              <w:ind w:left="0"/>
              <w:jc w:val="both"/>
              <w:rPr>
                <w:rFonts w:ascii="Times New Roman" w:hAnsi="Times New Roman"/>
                <w:sz w:val="24"/>
                <w:szCs w:val="24"/>
              </w:rPr>
            </w:pPr>
            <w:r w:rsidRPr="00FB7E97">
              <w:rPr>
                <w:rFonts w:ascii="Times New Roman" w:hAnsi="Times New Roman"/>
                <w:sz w:val="24"/>
                <w:szCs w:val="24"/>
              </w:rPr>
              <w:t>Сулейманова Г.И.</w:t>
            </w:r>
          </w:p>
          <w:p w:rsidR="00FB4AAF" w:rsidRPr="00FB7E97" w:rsidRDefault="00FB4AAF" w:rsidP="00FB4AAF">
            <w:pPr>
              <w:pStyle w:val="a4"/>
              <w:spacing w:after="0" w:line="240" w:lineRule="auto"/>
              <w:ind w:left="0"/>
              <w:jc w:val="both"/>
              <w:rPr>
                <w:rFonts w:ascii="Times New Roman" w:hAnsi="Times New Roman"/>
                <w:sz w:val="24"/>
                <w:szCs w:val="24"/>
              </w:rPr>
            </w:pPr>
            <w:r w:rsidRPr="00FB7E97">
              <w:rPr>
                <w:rFonts w:ascii="Times New Roman" w:hAnsi="Times New Roman"/>
                <w:sz w:val="24"/>
                <w:szCs w:val="24"/>
              </w:rPr>
              <w:t>учитель начальных классов.</w:t>
            </w:r>
          </w:p>
        </w:tc>
        <w:tc>
          <w:tcPr>
            <w:tcW w:w="2410" w:type="dxa"/>
            <w:shd w:val="clear" w:color="auto" w:fill="auto"/>
          </w:tcPr>
          <w:p w:rsidR="00FB4AAF" w:rsidRPr="00FB7E97" w:rsidRDefault="00FB4AAF" w:rsidP="00FB4AAF">
            <w:pPr>
              <w:pStyle w:val="a4"/>
              <w:spacing w:line="240" w:lineRule="auto"/>
              <w:ind w:left="0"/>
              <w:jc w:val="both"/>
              <w:rPr>
                <w:rFonts w:ascii="Times New Roman" w:hAnsi="Times New Roman"/>
                <w:sz w:val="24"/>
                <w:szCs w:val="24"/>
              </w:rPr>
            </w:pPr>
            <w:r w:rsidRPr="00FB7E97">
              <w:rPr>
                <w:rFonts w:ascii="Times New Roman" w:hAnsi="Times New Roman"/>
                <w:sz w:val="24"/>
                <w:szCs w:val="24"/>
              </w:rPr>
              <w:t>Республиканский</w:t>
            </w:r>
          </w:p>
        </w:tc>
        <w:tc>
          <w:tcPr>
            <w:tcW w:w="1701" w:type="dxa"/>
            <w:shd w:val="clear" w:color="auto" w:fill="auto"/>
          </w:tcPr>
          <w:p w:rsidR="00FB4AAF" w:rsidRPr="00FB7E97" w:rsidRDefault="00FB4AAF" w:rsidP="00FB4AAF">
            <w:pPr>
              <w:pStyle w:val="a4"/>
              <w:spacing w:line="240" w:lineRule="auto"/>
              <w:ind w:left="0"/>
              <w:jc w:val="both"/>
              <w:rPr>
                <w:rFonts w:ascii="Times New Roman" w:hAnsi="Times New Roman"/>
                <w:color w:val="000000"/>
                <w:sz w:val="24"/>
                <w:szCs w:val="24"/>
              </w:rPr>
            </w:pPr>
            <w:r w:rsidRPr="00FB7E97">
              <w:rPr>
                <w:rFonts w:ascii="Times New Roman" w:hAnsi="Times New Roman"/>
                <w:color w:val="000000"/>
                <w:sz w:val="24"/>
                <w:szCs w:val="24"/>
              </w:rPr>
              <w:t>Участник</w:t>
            </w:r>
          </w:p>
        </w:tc>
        <w:tc>
          <w:tcPr>
            <w:tcW w:w="1098" w:type="dxa"/>
            <w:shd w:val="clear" w:color="auto" w:fill="auto"/>
          </w:tcPr>
          <w:p w:rsidR="00FB4AAF" w:rsidRPr="00FB7E97" w:rsidRDefault="00FB4AAF" w:rsidP="00FB4AAF">
            <w:pPr>
              <w:pStyle w:val="a4"/>
              <w:spacing w:line="240" w:lineRule="auto"/>
              <w:ind w:left="0"/>
              <w:jc w:val="both"/>
              <w:rPr>
                <w:rFonts w:ascii="Times New Roman" w:hAnsi="Times New Roman"/>
                <w:sz w:val="24"/>
                <w:szCs w:val="24"/>
              </w:rPr>
            </w:pPr>
            <w:r w:rsidRPr="00FB7E97">
              <w:rPr>
                <w:rFonts w:ascii="Times New Roman" w:hAnsi="Times New Roman"/>
                <w:sz w:val="24"/>
                <w:szCs w:val="24"/>
              </w:rPr>
              <w:t xml:space="preserve">2021-2022 </w:t>
            </w:r>
          </w:p>
        </w:tc>
      </w:tr>
      <w:tr w:rsidR="00FB4AAF" w:rsidRPr="00FB7E97" w:rsidTr="0050393D">
        <w:tc>
          <w:tcPr>
            <w:tcW w:w="484" w:type="dxa"/>
            <w:shd w:val="clear" w:color="auto" w:fill="auto"/>
          </w:tcPr>
          <w:p w:rsidR="00FB4AAF" w:rsidRPr="00FB7E97" w:rsidRDefault="00FB4AAF" w:rsidP="00FB4AAF">
            <w:pPr>
              <w:pStyle w:val="a4"/>
              <w:numPr>
                <w:ilvl w:val="0"/>
                <w:numId w:val="38"/>
              </w:numPr>
              <w:spacing w:after="160" w:line="240" w:lineRule="auto"/>
              <w:ind w:left="0" w:firstLine="0"/>
              <w:rPr>
                <w:rFonts w:ascii="Times New Roman" w:hAnsi="Times New Roman"/>
                <w:sz w:val="24"/>
                <w:szCs w:val="24"/>
                <w:lang w:val="tt-RU"/>
              </w:rPr>
            </w:pPr>
          </w:p>
        </w:tc>
        <w:tc>
          <w:tcPr>
            <w:tcW w:w="3005" w:type="dxa"/>
            <w:shd w:val="clear" w:color="auto" w:fill="auto"/>
          </w:tcPr>
          <w:p w:rsidR="00FB4AAF" w:rsidRPr="00FB7E97" w:rsidRDefault="00FB4AAF" w:rsidP="00FB4AAF">
            <w:pPr>
              <w:pStyle w:val="a5"/>
              <w:shd w:val="clear" w:color="auto" w:fill="FFFFFF"/>
              <w:spacing w:after="0" w:line="240" w:lineRule="auto"/>
              <w:jc w:val="both"/>
              <w:rPr>
                <w:lang w:val="tt-RU"/>
              </w:rPr>
            </w:pPr>
            <w:r w:rsidRPr="00FB7E97">
              <w:rPr>
                <w:lang w:val="tt-RU"/>
              </w:rPr>
              <w:t>Профессиональный конкурс “Флагманы образования. Муниципалитет”</w:t>
            </w:r>
          </w:p>
        </w:tc>
        <w:tc>
          <w:tcPr>
            <w:tcW w:w="2011" w:type="dxa"/>
            <w:shd w:val="clear" w:color="auto" w:fill="auto"/>
          </w:tcPr>
          <w:p w:rsidR="00FB4AAF" w:rsidRPr="00FB7E97" w:rsidRDefault="00FB4AAF" w:rsidP="00FB4AAF">
            <w:pPr>
              <w:pStyle w:val="a4"/>
              <w:spacing w:after="0" w:line="240" w:lineRule="auto"/>
              <w:ind w:left="0"/>
              <w:jc w:val="both"/>
              <w:rPr>
                <w:rFonts w:ascii="Times New Roman" w:hAnsi="Times New Roman"/>
                <w:sz w:val="24"/>
                <w:szCs w:val="24"/>
              </w:rPr>
            </w:pPr>
            <w:r w:rsidRPr="00FB7E97">
              <w:rPr>
                <w:rFonts w:ascii="Times New Roman" w:hAnsi="Times New Roman"/>
                <w:sz w:val="24"/>
                <w:szCs w:val="24"/>
              </w:rPr>
              <w:t>Хаметвалеев А.М. директор</w:t>
            </w:r>
          </w:p>
        </w:tc>
        <w:tc>
          <w:tcPr>
            <w:tcW w:w="2410" w:type="dxa"/>
            <w:shd w:val="clear" w:color="auto" w:fill="auto"/>
          </w:tcPr>
          <w:p w:rsidR="00FB4AAF" w:rsidRPr="00FB7E97" w:rsidRDefault="00FB4AAF" w:rsidP="00FB4AAF">
            <w:pPr>
              <w:pStyle w:val="a4"/>
              <w:spacing w:line="240" w:lineRule="auto"/>
              <w:ind w:left="0"/>
              <w:jc w:val="both"/>
              <w:rPr>
                <w:rFonts w:ascii="Times New Roman" w:hAnsi="Times New Roman"/>
                <w:sz w:val="24"/>
                <w:szCs w:val="24"/>
              </w:rPr>
            </w:pPr>
            <w:r w:rsidRPr="00FB7E97">
              <w:rPr>
                <w:rFonts w:ascii="Times New Roman" w:hAnsi="Times New Roman"/>
                <w:sz w:val="24"/>
                <w:szCs w:val="24"/>
              </w:rPr>
              <w:t>Всероссийский</w:t>
            </w:r>
          </w:p>
        </w:tc>
        <w:tc>
          <w:tcPr>
            <w:tcW w:w="1701" w:type="dxa"/>
            <w:shd w:val="clear" w:color="auto" w:fill="auto"/>
          </w:tcPr>
          <w:p w:rsidR="00FB4AAF" w:rsidRPr="00FB7E97" w:rsidRDefault="00FB4AAF" w:rsidP="00FB4AAF">
            <w:pPr>
              <w:pStyle w:val="a4"/>
              <w:spacing w:line="240" w:lineRule="auto"/>
              <w:ind w:left="0"/>
              <w:jc w:val="both"/>
              <w:rPr>
                <w:rFonts w:ascii="Times New Roman" w:hAnsi="Times New Roman"/>
                <w:color w:val="000000"/>
                <w:sz w:val="24"/>
                <w:szCs w:val="24"/>
              </w:rPr>
            </w:pPr>
            <w:r w:rsidRPr="00FB7E97">
              <w:rPr>
                <w:rFonts w:ascii="Times New Roman" w:hAnsi="Times New Roman"/>
                <w:color w:val="000000"/>
                <w:sz w:val="24"/>
                <w:szCs w:val="24"/>
              </w:rPr>
              <w:t>Сертификат участника</w:t>
            </w:r>
          </w:p>
        </w:tc>
        <w:tc>
          <w:tcPr>
            <w:tcW w:w="1098" w:type="dxa"/>
            <w:shd w:val="clear" w:color="auto" w:fill="auto"/>
          </w:tcPr>
          <w:p w:rsidR="00FB4AAF" w:rsidRPr="00FB7E97" w:rsidRDefault="00FB4AAF" w:rsidP="00FB4AAF">
            <w:pPr>
              <w:pStyle w:val="a4"/>
              <w:spacing w:line="240" w:lineRule="auto"/>
              <w:ind w:left="0"/>
              <w:jc w:val="both"/>
              <w:rPr>
                <w:rFonts w:ascii="Times New Roman" w:hAnsi="Times New Roman"/>
                <w:sz w:val="24"/>
                <w:szCs w:val="24"/>
              </w:rPr>
            </w:pPr>
            <w:r w:rsidRPr="00FB7E97">
              <w:rPr>
                <w:rFonts w:ascii="Times New Roman" w:hAnsi="Times New Roman"/>
                <w:sz w:val="24"/>
                <w:szCs w:val="24"/>
              </w:rPr>
              <w:t>2021-2022</w:t>
            </w:r>
          </w:p>
        </w:tc>
      </w:tr>
      <w:tr w:rsidR="00FB4AAF" w:rsidRPr="00FB7E97" w:rsidTr="0050393D">
        <w:tc>
          <w:tcPr>
            <w:tcW w:w="484" w:type="dxa"/>
            <w:shd w:val="clear" w:color="auto" w:fill="auto"/>
          </w:tcPr>
          <w:p w:rsidR="00FB4AAF" w:rsidRPr="00FB7E97" w:rsidRDefault="00FB4AAF" w:rsidP="00FB4AAF">
            <w:pPr>
              <w:pStyle w:val="a4"/>
              <w:numPr>
                <w:ilvl w:val="0"/>
                <w:numId w:val="38"/>
              </w:numPr>
              <w:spacing w:after="160" w:line="240" w:lineRule="auto"/>
              <w:ind w:left="0" w:firstLine="0"/>
              <w:rPr>
                <w:rFonts w:ascii="Times New Roman" w:hAnsi="Times New Roman"/>
                <w:sz w:val="24"/>
                <w:szCs w:val="24"/>
                <w:lang w:val="tt-RU"/>
              </w:rPr>
            </w:pPr>
          </w:p>
        </w:tc>
        <w:tc>
          <w:tcPr>
            <w:tcW w:w="3005" w:type="dxa"/>
            <w:shd w:val="clear" w:color="auto" w:fill="auto"/>
          </w:tcPr>
          <w:p w:rsidR="00FB4AAF" w:rsidRPr="00FB7E97" w:rsidRDefault="00FB4AAF" w:rsidP="00FB4AAF">
            <w:pPr>
              <w:pStyle w:val="a5"/>
              <w:shd w:val="clear" w:color="auto" w:fill="FFFFFF"/>
              <w:spacing w:after="0" w:line="240" w:lineRule="auto"/>
              <w:jc w:val="both"/>
              <w:rPr>
                <w:lang w:val="tt-RU"/>
              </w:rPr>
            </w:pPr>
            <w:r w:rsidRPr="00FB7E97">
              <w:rPr>
                <w:lang w:val="tt-RU"/>
              </w:rPr>
              <w:t>Всероссийский конкурс “Учитель года -21”</w:t>
            </w:r>
          </w:p>
        </w:tc>
        <w:tc>
          <w:tcPr>
            <w:tcW w:w="2011" w:type="dxa"/>
            <w:shd w:val="clear" w:color="auto" w:fill="auto"/>
          </w:tcPr>
          <w:p w:rsidR="00FB4AAF" w:rsidRPr="00FB7E97" w:rsidRDefault="00FB4AAF" w:rsidP="00FB4AAF">
            <w:pPr>
              <w:pStyle w:val="a4"/>
              <w:spacing w:after="0" w:line="240" w:lineRule="auto"/>
              <w:ind w:left="0"/>
              <w:jc w:val="both"/>
              <w:rPr>
                <w:rFonts w:ascii="Times New Roman" w:hAnsi="Times New Roman"/>
                <w:sz w:val="24"/>
                <w:szCs w:val="24"/>
              </w:rPr>
            </w:pPr>
            <w:r w:rsidRPr="00FB7E97">
              <w:rPr>
                <w:rFonts w:ascii="Times New Roman" w:hAnsi="Times New Roman"/>
                <w:sz w:val="24"/>
                <w:szCs w:val="24"/>
              </w:rPr>
              <w:t>Шакирова Л.В.</w:t>
            </w:r>
          </w:p>
          <w:p w:rsidR="00FB4AAF" w:rsidRPr="00FB7E97" w:rsidRDefault="00FB4AAF" w:rsidP="00FB4AAF">
            <w:pPr>
              <w:pStyle w:val="a4"/>
              <w:spacing w:after="0" w:line="240" w:lineRule="auto"/>
              <w:ind w:left="0"/>
              <w:jc w:val="both"/>
              <w:rPr>
                <w:rFonts w:ascii="Times New Roman" w:hAnsi="Times New Roman"/>
                <w:sz w:val="24"/>
                <w:szCs w:val="24"/>
              </w:rPr>
            </w:pPr>
            <w:r w:rsidRPr="00FB7E97">
              <w:rPr>
                <w:rFonts w:ascii="Times New Roman" w:hAnsi="Times New Roman"/>
                <w:sz w:val="24"/>
                <w:szCs w:val="24"/>
              </w:rPr>
              <w:t>Учитель математики</w:t>
            </w:r>
          </w:p>
        </w:tc>
        <w:tc>
          <w:tcPr>
            <w:tcW w:w="2410" w:type="dxa"/>
            <w:shd w:val="clear" w:color="auto" w:fill="auto"/>
          </w:tcPr>
          <w:p w:rsidR="00FB4AAF" w:rsidRPr="00FB7E97" w:rsidRDefault="00FB4AAF" w:rsidP="00FB4AAF">
            <w:pPr>
              <w:pStyle w:val="a4"/>
              <w:spacing w:line="240" w:lineRule="auto"/>
              <w:ind w:left="0"/>
              <w:jc w:val="both"/>
              <w:rPr>
                <w:rFonts w:ascii="Times New Roman" w:hAnsi="Times New Roman"/>
                <w:sz w:val="24"/>
                <w:szCs w:val="24"/>
              </w:rPr>
            </w:pPr>
            <w:r w:rsidRPr="00FB7E97">
              <w:rPr>
                <w:rFonts w:ascii="Times New Roman" w:hAnsi="Times New Roman"/>
                <w:sz w:val="24"/>
                <w:szCs w:val="24"/>
              </w:rPr>
              <w:t>муниципальный</w:t>
            </w:r>
          </w:p>
        </w:tc>
        <w:tc>
          <w:tcPr>
            <w:tcW w:w="1701" w:type="dxa"/>
            <w:shd w:val="clear" w:color="auto" w:fill="auto"/>
          </w:tcPr>
          <w:p w:rsidR="00FB4AAF" w:rsidRPr="00FB7E97" w:rsidRDefault="00FB4AAF" w:rsidP="00FB4AAF">
            <w:pPr>
              <w:pStyle w:val="a4"/>
              <w:spacing w:line="240" w:lineRule="auto"/>
              <w:ind w:left="0"/>
              <w:jc w:val="both"/>
              <w:rPr>
                <w:rFonts w:ascii="Times New Roman" w:hAnsi="Times New Roman"/>
                <w:color w:val="000000"/>
                <w:sz w:val="24"/>
                <w:szCs w:val="24"/>
              </w:rPr>
            </w:pPr>
            <w:r w:rsidRPr="00FB7E97">
              <w:rPr>
                <w:rFonts w:ascii="Times New Roman" w:hAnsi="Times New Roman"/>
                <w:color w:val="000000"/>
                <w:sz w:val="24"/>
                <w:szCs w:val="24"/>
              </w:rPr>
              <w:t>победитель</w:t>
            </w:r>
          </w:p>
        </w:tc>
        <w:tc>
          <w:tcPr>
            <w:tcW w:w="1098" w:type="dxa"/>
            <w:shd w:val="clear" w:color="auto" w:fill="auto"/>
          </w:tcPr>
          <w:p w:rsidR="00FB4AAF" w:rsidRPr="00FB7E97" w:rsidRDefault="00FB4AAF" w:rsidP="00FB4AAF">
            <w:pPr>
              <w:pStyle w:val="a4"/>
              <w:spacing w:line="240" w:lineRule="auto"/>
              <w:ind w:left="0"/>
              <w:jc w:val="both"/>
              <w:rPr>
                <w:rFonts w:ascii="Times New Roman" w:hAnsi="Times New Roman"/>
                <w:sz w:val="24"/>
                <w:szCs w:val="24"/>
              </w:rPr>
            </w:pPr>
            <w:r w:rsidRPr="00FB7E97">
              <w:rPr>
                <w:rFonts w:ascii="Times New Roman" w:hAnsi="Times New Roman"/>
                <w:sz w:val="24"/>
                <w:szCs w:val="24"/>
              </w:rPr>
              <w:t xml:space="preserve">2021-2022 </w:t>
            </w:r>
          </w:p>
        </w:tc>
      </w:tr>
      <w:tr w:rsidR="00FB4AAF" w:rsidRPr="00FB7E97" w:rsidTr="0050393D">
        <w:tc>
          <w:tcPr>
            <w:tcW w:w="484" w:type="dxa"/>
            <w:shd w:val="clear" w:color="auto" w:fill="auto"/>
          </w:tcPr>
          <w:p w:rsidR="00FB4AAF" w:rsidRPr="00FB7E97" w:rsidRDefault="00FB4AAF" w:rsidP="00FB4AAF">
            <w:pPr>
              <w:pStyle w:val="a4"/>
              <w:numPr>
                <w:ilvl w:val="0"/>
                <w:numId w:val="38"/>
              </w:numPr>
              <w:spacing w:after="160" w:line="240" w:lineRule="auto"/>
              <w:ind w:left="0" w:firstLine="0"/>
              <w:rPr>
                <w:rFonts w:ascii="Times New Roman" w:hAnsi="Times New Roman"/>
                <w:sz w:val="24"/>
                <w:szCs w:val="24"/>
                <w:lang w:val="tt-RU"/>
              </w:rPr>
            </w:pPr>
          </w:p>
        </w:tc>
        <w:tc>
          <w:tcPr>
            <w:tcW w:w="3005" w:type="dxa"/>
            <w:shd w:val="clear" w:color="auto" w:fill="auto"/>
          </w:tcPr>
          <w:p w:rsidR="00FB4AAF" w:rsidRPr="00FB7E97" w:rsidRDefault="00FB4AAF" w:rsidP="00FB4AAF">
            <w:pPr>
              <w:pStyle w:val="a5"/>
              <w:shd w:val="clear" w:color="auto" w:fill="FFFFFF"/>
              <w:spacing w:after="0" w:line="240" w:lineRule="auto"/>
              <w:jc w:val="both"/>
              <w:rPr>
                <w:lang w:val="tt-RU"/>
              </w:rPr>
            </w:pPr>
            <w:r w:rsidRPr="00FB7E97">
              <w:rPr>
                <w:lang w:val="tt-RU"/>
              </w:rPr>
              <w:t>Всероссийский конкурс “Учитель года - 22”</w:t>
            </w:r>
          </w:p>
        </w:tc>
        <w:tc>
          <w:tcPr>
            <w:tcW w:w="2011" w:type="dxa"/>
            <w:shd w:val="clear" w:color="auto" w:fill="auto"/>
          </w:tcPr>
          <w:p w:rsidR="00FB4AAF" w:rsidRPr="00FB7E97" w:rsidRDefault="00FB4AAF" w:rsidP="00FB4AAF">
            <w:pPr>
              <w:pStyle w:val="a4"/>
              <w:spacing w:after="0" w:line="240" w:lineRule="auto"/>
              <w:ind w:left="0"/>
              <w:jc w:val="both"/>
              <w:rPr>
                <w:rFonts w:ascii="Times New Roman" w:hAnsi="Times New Roman"/>
                <w:sz w:val="24"/>
                <w:szCs w:val="24"/>
              </w:rPr>
            </w:pPr>
            <w:r w:rsidRPr="00FB7E97">
              <w:rPr>
                <w:rFonts w:ascii="Times New Roman" w:hAnsi="Times New Roman"/>
                <w:sz w:val="24"/>
                <w:szCs w:val="24"/>
              </w:rPr>
              <w:t>Шакирова Л.В.</w:t>
            </w:r>
          </w:p>
          <w:p w:rsidR="00FB4AAF" w:rsidRPr="00FB7E97" w:rsidRDefault="00FB4AAF" w:rsidP="00FB4AAF">
            <w:pPr>
              <w:pStyle w:val="a4"/>
              <w:spacing w:after="0" w:line="240" w:lineRule="auto"/>
              <w:ind w:left="0"/>
              <w:jc w:val="both"/>
              <w:rPr>
                <w:rFonts w:ascii="Times New Roman" w:hAnsi="Times New Roman"/>
                <w:sz w:val="24"/>
                <w:szCs w:val="24"/>
              </w:rPr>
            </w:pPr>
            <w:r w:rsidRPr="00FB7E97">
              <w:rPr>
                <w:rFonts w:ascii="Times New Roman" w:hAnsi="Times New Roman"/>
                <w:sz w:val="24"/>
                <w:szCs w:val="24"/>
              </w:rPr>
              <w:t>Учитель математики</w:t>
            </w:r>
          </w:p>
        </w:tc>
        <w:tc>
          <w:tcPr>
            <w:tcW w:w="2410" w:type="dxa"/>
            <w:shd w:val="clear" w:color="auto" w:fill="auto"/>
          </w:tcPr>
          <w:p w:rsidR="00FB4AAF" w:rsidRPr="00FB7E97" w:rsidRDefault="00FB4AAF" w:rsidP="00FB4AAF">
            <w:pPr>
              <w:pStyle w:val="a4"/>
              <w:spacing w:line="240" w:lineRule="auto"/>
              <w:ind w:left="0"/>
              <w:jc w:val="both"/>
              <w:rPr>
                <w:rFonts w:ascii="Times New Roman" w:hAnsi="Times New Roman"/>
                <w:sz w:val="24"/>
                <w:szCs w:val="24"/>
              </w:rPr>
            </w:pPr>
            <w:r w:rsidRPr="00FB7E97">
              <w:rPr>
                <w:rFonts w:ascii="Times New Roman" w:hAnsi="Times New Roman"/>
                <w:sz w:val="24"/>
                <w:szCs w:val="24"/>
              </w:rPr>
              <w:t>республиканский</w:t>
            </w:r>
          </w:p>
        </w:tc>
        <w:tc>
          <w:tcPr>
            <w:tcW w:w="1701" w:type="dxa"/>
            <w:shd w:val="clear" w:color="auto" w:fill="auto"/>
          </w:tcPr>
          <w:p w:rsidR="00FB4AAF" w:rsidRPr="00FB7E97" w:rsidRDefault="00FB4AAF" w:rsidP="00FB4AAF">
            <w:pPr>
              <w:pStyle w:val="a4"/>
              <w:spacing w:line="240" w:lineRule="auto"/>
              <w:ind w:left="0"/>
              <w:jc w:val="both"/>
              <w:rPr>
                <w:rFonts w:ascii="Times New Roman" w:hAnsi="Times New Roman"/>
                <w:color w:val="000000"/>
                <w:sz w:val="24"/>
                <w:szCs w:val="24"/>
              </w:rPr>
            </w:pPr>
            <w:r w:rsidRPr="00FB7E97">
              <w:rPr>
                <w:rFonts w:ascii="Times New Roman" w:hAnsi="Times New Roman"/>
                <w:color w:val="000000"/>
                <w:sz w:val="24"/>
                <w:szCs w:val="24"/>
              </w:rPr>
              <w:t>Диплом</w:t>
            </w:r>
          </w:p>
          <w:p w:rsidR="00FB4AAF" w:rsidRPr="00FB7E97" w:rsidRDefault="00FB4AAF" w:rsidP="00FB4AAF">
            <w:pPr>
              <w:pStyle w:val="a4"/>
              <w:spacing w:line="240" w:lineRule="auto"/>
              <w:ind w:left="0"/>
              <w:jc w:val="both"/>
              <w:rPr>
                <w:rFonts w:ascii="Times New Roman" w:hAnsi="Times New Roman"/>
                <w:color w:val="000000"/>
                <w:sz w:val="24"/>
                <w:szCs w:val="24"/>
              </w:rPr>
            </w:pPr>
            <w:r w:rsidRPr="00FB7E97">
              <w:rPr>
                <w:rFonts w:ascii="Times New Roman" w:hAnsi="Times New Roman"/>
                <w:color w:val="000000"/>
                <w:sz w:val="24"/>
                <w:szCs w:val="24"/>
              </w:rPr>
              <w:t>участника очного этапа</w:t>
            </w:r>
          </w:p>
        </w:tc>
        <w:tc>
          <w:tcPr>
            <w:tcW w:w="1098" w:type="dxa"/>
            <w:shd w:val="clear" w:color="auto" w:fill="auto"/>
          </w:tcPr>
          <w:p w:rsidR="00FB4AAF" w:rsidRPr="00FB7E97" w:rsidRDefault="00FB4AAF" w:rsidP="00FB4AAF">
            <w:pPr>
              <w:pStyle w:val="a4"/>
              <w:spacing w:line="240" w:lineRule="auto"/>
              <w:ind w:left="0"/>
              <w:jc w:val="both"/>
              <w:rPr>
                <w:rFonts w:ascii="Times New Roman" w:hAnsi="Times New Roman"/>
                <w:sz w:val="24"/>
                <w:szCs w:val="24"/>
              </w:rPr>
            </w:pPr>
            <w:r w:rsidRPr="00FB7E97">
              <w:rPr>
                <w:rFonts w:ascii="Times New Roman" w:hAnsi="Times New Roman"/>
                <w:sz w:val="24"/>
                <w:szCs w:val="24"/>
              </w:rPr>
              <w:t xml:space="preserve">2021-2022 </w:t>
            </w:r>
          </w:p>
        </w:tc>
      </w:tr>
    </w:tbl>
    <w:p w:rsidR="00FB4AAF" w:rsidRPr="00FB7E97" w:rsidRDefault="00FB4AAF" w:rsidP="00FB4AAF">
      <w:pPr>
        <w:spacing w:after="0" w:line="360" w:lineRule="auto"/>
        <w:rPr>
          <w:rFonts w:ascii="Times New Roman" w:hAnsi="Times New Roman"/>
          <w:sz w:val="24"/>
          <w:szCs w:val="24"/>
        </w:rPr>
      </w:pPr>
    </w:p>
    <w:p w:rsidR="00FB4AAF" w:rsidRPr="00FB7E97" w:rsidRDefault="00FB4AAF" w:rsidP="00FB4AAF">
      <w:pPr>
        <w:spacing w:after="0"/>
        <w:ind w:right="141"/>
        <w:jc w:val="center"/>
        <w:rPr>
          <w:rFonts w:ascii="Times New Roman" w:eastAsia="Times New Roman" w:hAnsi="Times New Roman"/>
          <w:b/>
          <w:sz w:val="24"/>
          <w:szCs w:val="24"/>
        </w:rPr>
      </w:pPr>
      <w:r w:rsidRPr="00FB7E97">
        <w:rPr>
          <w:rFonts w:ascii="Times New Roman" w:eastAsia="Times New Roman" w:hAnsi="Times New Roman"/>
          <w:b/>
          <w:sz w:val="24"/>
          <w:szCs w:val="24"/>
        </w:rPr>
        <w:t>Наличие обобщения и распространения собственного педагогического опыта (мастер-классы, презентации, участие в «круглых столах», проектах, педагогических чтениях, семинарах, конференциях)</w:t>
      </w:r>
    </w:p>
    <w:tbl>
      <w:tblPr>
        <w:tblW w:w="106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6"/>
        <w:gridCol w:w="3481"/>
        <w:gridCol w:w="1560"/>
        <w:gridCol w:w="3969"/>
        <w:gridCol w:w="1054"/>
      </w:tblGrid>
      <w:tr w:rsidR="00FB4AAF" w:rsidRPr="00FB7E97" w:rsidTr="0050393D">
        <w:tc>
          <w:tcPr>
            <w:tcW w:w="596" w:type="dxa"/>
            <w:shd w:val="clear" w:color="auto" w:fill="auto"/>
          </w:tcPr>
          <w:p w:rsidR="00FB4AAF" w:rsidRPr="00FB7E97" w:rsidRDefault="00FB4AAF" w:rsidP="00FB4AAF">
            <w:pPr>
              <w:pStyle w:val="a4"/>
              <w:spacing w:after="0" w:line="240" w:lineRule="auto"/>
              <w:ind w:left="0"/>
              <w:rPr>
                <w:rFonts w:ascii="Times New Roman" w:hAnsi="Times New Roman"/>
                <w:sz w:val="24"/>
                <w:szCs w:val="24"/>
              </w:rPr>
            </w:pPr>
            <w:r w:rsidRPr="00FB7E97">
              <w:rPr>
                <w:rFonts w:ascii="Times New Roman" w:hAnsi="Times New Roman"/>
                <w:sz w:val="24"/>
                <w:szCs w:val="24"/>
              </w:rPr>
              <w:t>№</w:t>
            </w:r>
          </w:p>
        </w:tc>
        <w:tc>
          <w:tcPr>
            <w:tcW w:w="3481" w:type="dxa"/>
            <w:shd w:val="clear" w:color="auto" w:fill="auto"/>
          </w:tcPr>
          <w:p w:rsidR="00FB4AAF" w:rsidRPr="00FB7E97" w:rsidRDefault="00FB4AAF" w:rsidP="00FB4AAF">
            <w:pPr>
              <w:pStyle w:val="a4"/>
              <w:spacing w:after="0" w:line="240" w:lineRule="auto"/>
              <w:ind w:left="0"/>
              <w:rPr>
                <w:rFonts w:ascii="Times New Roman" w:hAnsi="Times New Roman"/>
                <w:sz w:val="24"/>
                <w:szCs w:val="24"/>
              </w:rPr>
            </w:pPr>
            <w:r w:rsidRPr="00FB7E97">
              <w:rPr>
                <w:rFonts w:ascii="Times New Roman" w:hAnsi="Times New Roman"/>
                <w:sz w:val="24"/>
                <w:szCs w:val="24"/>
              </w:rPr>
              <w:t>Тема.</w:t>
            </w:r>
          </w:p>
          <w:p w:rsidR="00FB4AAF" w:rsidRPr="00FB7E97" w:rsidRDefault="00FB4AAF" w:rsidP="00FB4AAF">
            <w:pPr>
              <w:pStyle w:val="a4"/>
              <w:spacing w:after="0" w:line="240" w:lineRule="auto"/>
              <w:ind w:left="0"/>
              <w:rPr>
                <w:rFonts w:ascii="Times New Roman" w:hAnsi="Times New Roman"/>
                <w:sz w:val="24"/>
                <w:szCs w:val="24"/>
              </w:rPr>
            </w:pPr>
            <w:r w:rsidRPr="00FB7E97">
              <w:rPr>
                <w:rFonts w:ascii="Times New Roman" w:hAnsi="Times New Roman"/>
                <w:sz w:val="24"/>
                <w:szCs w:val="24"/>
              </w:rPr>
              <w:t>ФИО учителя</w:t>
            </w:r>
          </w:p>
        </w:tc>
        <w:tc>
          <w:tcPr>
            <w:tcW w:w="1560" w:type="dxa"/>
            <w:shd w:val="clear" w:color="auto" w:fill="auto"/>
          </w:tcPr>
          <w:p w:rsidR="00FB4AAF" w:rsidRPr="00FB7E97" w:rsidRDefault="00FB4AAF" w:rsidP="00FB4AAF">
            <w:pPr>
              <w:pStyle w:val="a4"/>
              <w:spacing w:after="0" w:line="240" w:lineRule="auto"/>
              <w:ind w:left="0"/>
              <w:rPr>
                <w:rFonts w:ascii="Times New Roman" w:hAnsi="Times New Roman"/>
                <w:sz w:val="24"/>
                <w:szCs w:val="24"/>
              </w:rPr>
            </w:pPr>
            <w:r w:rsidRPr="00FB7E97">
              <w:rPr>
                <w:rFonts w:ascii="Times New Roman" w:hAnsi="Times New Roman"/>
                <w:sz w:val="24"/>
                <w:szCs w:val="24"/>
              </w:rPr>
              <w:t xml:space="preserve">Уровень </w:t>
            </w:r>
          </w:p>
          <w:p w:rsidR="00FB4AAF" w:rsidRPr="00FB7E97" w:rsidRDefault="00FB4AAF" w:rsidP="00FB4AAF">
            <w:pPr>
              <w:pStyle w:val="a4"/>
              <w:spacing w:after="0" w:line="240" w:lineRule="auto"/>
              <w:ind w:left="0"/>
              <w:rPr>
                <w:rFonts w:ascii="Times New Roman" w:hAnsi="Times New Roman"/>
                <w:sz w:val="24"/>
                <w:szCs w:val="24"/>
              </w:rPr>
            </w:pPr>
          </w:p>
          <w:p w:rsidR="00FB4AAF" w:rsidRPr="00FB7E97" w:rsidRDefault="00FB4AAF" w:rsidP="00FB4AAF">
            <w:pPr>
              <w:pStyle w:val="a4"/>
              <w:spacing w:after="0" w:line="240" w:lineRule="auto"/>
              <w:ind w:left="0"/>
              <w:rPr>
                <w:rFonts w:ascii="Times New Roman" w:hAnsi="Times New Roman"/>
                <w:sz w:val="24"/>
                <w:szCs w:val="24"/>
              </w:rPr>
            </w:pPr>
          </w:p>
        </w:tc>
        <w:tc>
          <w:tcPr>
            <w:tcW w:w="3969" w:type="dxa"/>
            <w:shd w:val="clear" w:color="auto" w:fill="auto"/>
          </w:tcPr>
          <w:p w:rsidR="00FB4AAF" w:rsidRPr="00FB7E97" w:rsidRDefault="00FB4AAF" w:rsidP="00FB4AAF">
            <w:pPr>
              <w:pStyle w:val="a4"/>
              <w:spacing w:after="0" w:line="240" w:lineRule="auto"/>
              <w:ind w:left="0"/>
              <w:rPr>
                <w:rFonts w:ascii="Times New Roman" w:hAnsi="Times New Roman"/>
                <w:sz w:val="24"/>
                <w:szCs w:val="24"/>
              </w:rPr>
            </w:pPr>
            <w:r w:rsidRPr="00FB7E97">
              <w:rPr>
                <w:rFonts w:ascii="Times New Roman" w:hAnsi="Times New Roman"/>
                <w:sz w:val="24"/>
                <w:szCs w:val="24"/>
              </w:rPr>
              <w:t>Вид, тематика, место проведения методического мероприятия, в рамках которого проводилось открытый урок, занятие, мероприятие.</w:t>
            </w:r>
          </w:p>
        </w:tc>
        <w:tc>
          <w:tcPr>
            <w:tcW w:w="1054" w:type="dxa"/>
            <w:shd w:val="clear" w:color="auto" w:fill="auto"/>
          </w:tcPr>
          <w:p w:rsidR="00FB4AAF" w:rsidRPr="00FB7E97" w:rsidRDefault="00FB4AAF" w:rsidP="00FB4AAF">
            <w:pPr>
              <w:spacing w:after="0" w:line="240" w:lineRule="auto"/>
              <w:rPr>
                <w:rFonts w:ascii="Times New Roman" w:hAnsi="Times New Roman"/>
                <w:sz w:val="24"/>
                <w:szCs w:val="24"/>
              </w:rPr>
            </w:pPr>
            <w:r w:rsidRPr="00FB7E97">
              <w:rPr>
                <w:rFonts w:ascii="Times New Roman" w:hAnsi="Times New Roman"/>
                <w:sz w:val="24"/>
                <w:szCs w:val="24"/>
              </w:rPr>
              <w:t>Дата</w:t>
            </w:r>
          </w:p>
        </w:tc>
      </w:tr>
      <w:tr w:rsidR="00FB4AAF" w:rsidRPr="00FB7E97" w:rsidTr="0050393D">
        <w:tc>
          <w:tcPr>
            <w:tcW w:w="596" w:type="dxa"/>
            <w:shd w:val="clear" w:color="auto" w:fill="auto"/>
          </w:tcPr>
          <w:p w:rsidR="00FB4AAF" w:rsidRPr="00FB7E97" w:rsidRDefault="00FB4AAF" w:rsidP="00FB4AAF">
            <w:pPr>
              <w:pStyle w:val="a4"/>
              <w:numPr>
                <w:ilvl w:val="0"/>
                <w:numId w:val="39"/>
              </w:numPr>
              <w:spacing w:after="0" w:line="240" w:lineRule="auto"/>
              <w:ind w:left="0" w:firstLine="0"/>
              <w:rPr>
                <w:rFonts w:ascii="Times New Roman" w:hAnsi="Times New Roman"/>
                <w:sz w:val="24"/>
                <w:szCs w:val="24"/>
                <w:lang w:val="tt-RU"/>
              </w:rPr>
            </w:pPr>
          </w:p>
        </w:tc>
        <w:tc>
          <w:tcPr>
            <w:tcW w:w="3481" w:type="dxa"/>
            <w:shd w:val="clear" w:color="auto" w:fill="auto"/>
          </w:tcPr>
          <w:p w:rsidR="00FB4AAF" w:rsidRPr="00FB7E97" w:rsidRDefault="00FB4AAF" w:rsidP="00FB4AAF">
            <w:pPr>
              <w:pStyle w:val="a4"/>
              <w:spacing w:after="0" w:line="240" w:lineRule="auto"/>
              <w:ind w:left="0"/>
              <w:rPr>
                <w:rFonts w:ascii="Times New Roman" w:hAnsi="Times New Roman"/>
                <w:sz w:val="24"/>
                <w:szCs w:val="24"/>
                <w:lang w:val="tt-RU"/>
              </w:rPr>
            </w:pPr>
            <w:r w:rsidRPr="00FB7E97">
              <w:rPr>
                <w:rFonts w:ascii="Times New Roman" w:hAnsi="Times New Roman"/>
                <w:sz w:val="24"/>
                <w:szCs w:val="24"/>
                <w:lang w:val="tt-RU"/>
              </w:rPr>
              <w:t>Доклад “Укыту - тәрбия процессында мәгърифәтче Р.Фәхреддин нәсыйхәтләрен куллану”</w:t>
            </w:r>
          </w:p>
          <w:p w:rsidR="00FB4AAF" w:rsidRPr="00FB7E97" w:rsidRDefault="00FB4AAF" w:rsidP="00FB4AAF">
            <w:pPr>
              <w:pStyle w:val="a4"/>
              <w:spacing w:after="0" w:line="240" w:lineRule="auto"/>
              <w:ind w:left="0"/>
              <w:rPr>
                <w:rFonts w:ascii="Times New Roman" w:hAnsi="Times New Roman"/>
                <w:sz w:val="24"/>
                <w:szCs w:val="24"/>
                <w:lang w:val="tt-RU"/>
              </w:rPr>
            </w:pPr>
            <w:r w:rsidRPr="00FB7E97">
              <w:rPr>
                <w:rFonts w:ascii="Times New Roman" w:hAnsi="Times New Roman"/>
                <w:sz w:val="24"/>
                <w:szCs w:val="24"/>
              </w:rPr>
              <w:t>Учитель родного (татарского) языка Зарипова Ф.Р.</w:t>
            </w:r>
          </w:p>
        </w:tc>
        <w:tc>
          <w:tcPr>
            <w:tcW w:w="1560" w:type="dxa"/>
            <w:shd w:val="clear" w:color="auto" w:fill="auto"/>
          </w:tcPr>
          <w:p w:rsidR="00FB4AAF" w:rsidRPr="00FB7E97" w:rsidRDefault="00FB4AAF" w:rsidP="00FB4AAF">
            <w:pPr>
              <w:pStyle w:val="a4"/>
              <w:spacing w:after="0" w:line="240" w:lineRule="auto"/>
              <w:ind w:left="0"/>
              <w:rPr>
                <w:rFonts w:ascii="Times New Roman" w:hAnsi="Times New Roman"/>
                <w:sz w:val="24"/>
                <w:szCs w:val="24"/>
                <w:lang w:val="tt-RU"/>
              </w:rPr>
            </w:pPr>
            <w:r w:rsidRPr="00FB7E97">
              <w:rPr>
                <w:rFonts w:ascii="Times New Roman" w:hAnsi="Times New Roman"/>
                <w:sz w:val="24"/>
                <w:szCs w:val="24"/>
                <w:lang w:val="tt-RU"/>
              </w:rPr>
              <w:t>муниципальный</w:t>
            </w:r>
          </w:p>
        </w:tc>
        <w:tc>
          <w:tcPr>
            <w:tcW w:w="3969" w:type="dxa"/>
            <w:shd w:val="clear" w:color="auto" w:fill="auto"/>
          </w:tcPr>
          <w:p w:rsidR="00FB4AAF" w:rsidRPr="00FB7E97" w:rsidRDefault="00FB4AAF" w:rsidP="00FB4AAF">
            <w:pPr>
              <w:shd w:val="clear" w:color="auto" w:fill="FFFFFF"/>
              <w:spacing w:after="0" w:line="240" w:lineRule="auto"/>
              <w:rPr>
                <w:rFonts w:ascii="Times New Roman" w:eastAsia="Times New Roman" w:hAnsi="Times New Roman"/>
                <w:color w:val="000000"/>
                <w:sz w:val="24"/>
                <w:szCs w:val="24"/>
                <w:lang w:val="tt-RU" w:eastAsia="ru-RU"/>
              </w:rPr>
            </w:pPr>
            <w:r w:rsidRPr="00FB7E97">
              <w:rPr>
                <w:rFonts w:ascii="Times New Roman" w:hAnsi="Times New Roman"/>
                <w:sz w:val="24"/>
                <w:szCs w:val="24"/>
                <w:lang w:val="tt-RU"/>
              </w:rPr>
              <w:t>Выступление на семинаре “Особенности организуемого в школе воспитательного процесса. Разработка рабочей программы воспитания”, проводимого на базе Шахмайкинской СОШ Новошешминского муниципального района РТ,</w:t>
            </w:r>
          </w:p>
        </w:tc>
        <w:tc>
          <w:tcPr>
            <w:tcW w:w="1054" w:type="dxa"/>
            <w:shd w:val="clear" w:color="auto" w:fill="auto"/>
          </w:tcPr>
          <w:p w:rsidR="00FB4AAF" w:rsidRPr="00FB7E97" w:rsidRDefault="00FB4AAF" w:rsidP="00FB4AAF">
            <w:pPr>
              <w:spacing w:after="0" w:line="240" w:lineRule="auto"/>
              <w:rPr>
                <w:rFonts w:ascii="Times New Roman" w:hAnsi="Times New Roman"/>
                <w:sz w:val="24"/>
                <w:szCs w:val="24"/>
                <w:lang w:val="tt-RU"/>
              </w:rPr>
            </w:pPr>
            <w:r w:rsidRPr="00FB7E97">
              <w:rPr>
                <w:rFonts w:ascii="Times New Roman" w:hAnsi="Times New Roman"/>
                <w:sz w:val="24"/>
                <w:szCs w:val="24"/>
                <w:lang w:val="tt-RU"/>
              </w:rPr>
              <w:t>2021 г.</w:t>
            </w:r>
          </w:p>
        </w:tc>
      </w:tr>
      <w:tr w:rsidR="00FB4AAF" w:rsidRPr="00FB7E97" w:rsidTr="0050393D">
        <w:tc>
          <w:tcPr>
            <w:tcW w:w="596" w:type="dxa"/>
            <w:shd w:val="clear" w:color="auto" w:fill="auto"/>
          </w:tcPr>
          <w:p w:rsidR="00FB4AAF" w:rsidRPr="00FB7E97" w:rsidRDefault="00FB4AAF" w:rsidP="00FB4AAF">
            <w:pPr>
              <w:pStyle w:val="a4"/>
              <w:numPr>
                <w:ilvl w:val="0"/>
                <w:numId w:val="39"/>
              </w:numPr>
              <w:spacing w:after="0" w:line="240" w:lineRule="auto"/>
              <w:ind w:left="0" w:firstLine="0"/>
              <w:rPr>
                <w:rFonts w:ascii="Times New Roman" w:hAnsi="Times New Roman"/>
                <w:sz w:val="24"/>
                <w:szCs w:val="24"/>
                <w:lang w:val="tt-RU"/>
              </w:rPr>
            </w:pPr>
          </w:p>
        </w:tc>
        <w:tc>
          <w:tcPr>
            <w:tcW w:w="3481" w:type="dxa"/>
            <w:shd w:val="clear" w:color="auto" w:fill="auto"/>
          </w:tcPr>
          <w:p w:rsidR="00FB4AAF" w:rsidRPr="00FB7E97" w:rsidRDefault="00FB4AAF" w:rsidP="00FB4AAF">
            <w:pPr>
              <w:tabs>
                <w:tab w:val="center" w:pos="4960"/>
                <w:tab w:val="left" w:pos="6180"/>
              </w:tabs>
              <w:spacing w:after="0" w:line="240" w:lineRule="auto"/>
              <w:jc w:val="center"/>
              <w:rPr>
                <w:rFonts w:ascii="Times New Roman" w:hAnsi="Times New Roman"/>
                <w:sz w:val="24"/>
                <w:szCs w:val="24"/>
                <w:lang w:val="tt-RU"/>
              </w:rPr>
            </w:pPr>
            <w:r w:rsidRPr="00FB7E97">
              <w:rPr>
                <w:rFonts w:ascii="Times New Roman" w:hAnsi="Times New Roman"/>
                <w:sz w:val="24"/>
                <w:szCs w:val="24"/>
                <w:lang w:val="tt-RU"/>
              </w:rPr>
              <w:t>Мероприятие</w:t>
            </w:r>
          </w:p>
          <w:p w:rsidR="00FB4AAF" w:rsidRPr="00FB7E97" w:rsidRDefault="00FB4AAF" w:rsidP="00FB4AAF">
            <w:pPr>
              <w:tabs>
                <w:tab w:val="center" w:pos="4960"/>
                <w:tab w:val="left" w:pos="6180"/>
              </w:tabs>
              <w:spacing w:after="0" w:line="240" w:lineRule="auto"/>
              <w:jc w:val="center"/>
              <w:rPr>
                <w:rFonts w:ascii="Times New Roman" w:hAnsi="Times New Roman"/>
                <w:sz w:val="24"/>
                <w:szCs w:val="24"/>
                <w:lang w:val="tt-RU"/>
              </w:rPr>
            </w:pPr>
            <w:r w:rsidRPr="00FB7E97">
              <w:rPr>
                <w:rFonts w:ascii="Times New Roman" w:hAnsi="Times New Roman"/>
                <w:sz w:val="24"/>
                <w:szCs w:val="24"/>
                <w:lang w:val="tt-RU"/>
              </w:rPr>
              <w:t>“Турнир знатоков татарской литературы и культуры для 9 - 10 классов”.</w:t>
            </w:r>
          </w:p>
          <w:p w:rsidR="00FB4AAF" w:rsidRPr="00FB7E97" w:rsidRDefault="00FB4AAF" w:rsidP="00FB4AAF">
            <w:pPr>
              <w:tabs>
                <w:tab w:val="center" w:pos="4960"/>
                <w:tab w:val="left" w:pos="6180"/>
              </w:tabs>
              <w:spacing w:after="0" w:line="240" w:lineRule="auto"/>
              <w:jc w:val="center"/>
              <w:rPr>
                <w:rFonts w:ascii="Times New Roman" w:hAnsi="Times New Roman"/>
                <w:sz w:val="24"/>
                <w:szCs w:val="24"/>
                <w:lang w:val="tt-RU"/>
              </w:rPr>
            </w:pPr>
            <w:r w:rsidRPr="00FB7E97">
              <w:rPr>
                <w:rFonts w:ascii="Times New Roman" w:hAnsi="Times New Roman"/>
                <w:sz w:val="24"/>
                <w:szCs w:val="24"/>
              </w:rPr>
              <w:t>Учитель родного (татарского) Зарипова Ф.Р.</w:t>
            </w:r>
          </w:p>
        </w:tc>
        <w:tc>
          <w:tcPr>
            <w:tcW w:w="1560" w:type="dxa"/>
            <w:shd w:val="clear" w:color="auto" w:fill="auto"/>
          </w:tcPr>
          <w:p w:rsidR="00FB4AAF" w:rsidRPr="00FB7E97" w:rsidRDefault="00FB4AAF" w:rsidP="00FB4AAF">
            <w:pPr>
              <w:pStyle w:val="a4"/>
              <w:spacing w:after="0" w:line="240" w:lineRule="auto"/>
              <w:ind w:left="0"/>
              <w:rPr>
                <w:rFonts w:ascii="Times New Roman" w:hAnsi="Times New Roman"/>
                <w:sz w:val="24"/>
                <w:szCs w:val="24"/>
                <w:lang w:val="tt-RU"/>
              </w:rPr>
            </w:pPr>
            <w:r w:rsidRPr="00FB7E97">
              <w:rPr>
                <w:rFonts w:ascii="Times New Roman" w:hAnsi="Times New Roman"/>
                <w:sz w:val="24"/>
                <w:szCs w:val="24"/>
                <w:lang w:val="tt-RU"/>
              </w:rPr>
              <w:t>международный</w:t>
            </w:r>
          </w:p>
        </w:tc>
        <w:tc>
          <w:tcPr>
            <w:tcW w:w="3969" w:type="dxa"/>
            <w:shd w:val="clear" w:color="auto" w:fill="auto"/>
          </w:tcPr>
          <w:p w:rsidR="00FB4AAF" w:rsidRPr="00FB7E97" w:rsidRDefault="00FB4AAF" w:rsidP="00FB4AAF">
            <w:pPr>
              <w:pStyle w:val="a4"/>
              <w:spacing w:after="0" w:line="240" w:lineRule="auto"/>
              <w:ind w:left="0"/>
              <w:rPr>
                <w:rFonts w:ascii="Times New Roman" w:hAnsi="Times New Roman"/>
                <w:sz w:val="24"/>
                <w:szCs w:val="24"/>
              </w:rPr>
            </w:pPr>
            <w:r w:rsidRPr="00FB7E97">
              <w:rPr>
                <w:rFonts w:ascii="Times New Roman" w:hAnsi="Times New Roman"/>
                <w:sz w:val="24"/>
                <w:szCs w:val="24"/>
              </w:rPr>
              <w:t>Мероприятие «Литература и язык в поликультурном мире».</w:t>
            </w:r>
          </w:p>
          <w:p w:rsidR="00FB4AAF" w:rsidRPr="00FB7E97" w:rsidRDefault="00FB4AAF" w:rsidP="00FB4AAF">
            <w:pPr>
              <w:pStyle w:val="a4"/>
              <w:spacing w:after="0" w:line="240" w:lineRule="auto"/>
              <w:ind w:left="0"/>
              <w:rPr>
                <w:rFonts w:ascii="Times New Roman" w:hAnsi="Times New Roman"/>
                <w:color w:val="000000"/>
                <w:sz w:val="24"/>
                <w:szCs w:val="24"/>
                <w:lang w:val="tt-RU"/>
              </w:rPr>
            </w:pPr>
            <w:r w:rsidRPr="00FB7E97">
              <w:rPr>
                <w:rFonts w:ascii="Times New Roman" w:hAnsi="Times New Roman"/>
                <w:color w:val="000000"/>
                <w:sz w:val="24"/>
                <w:szCs w:val="24"/>
                <w:lang w:val="tt-RU"/>
              </w:rPr>
              <w:t>Международная научно – практическая конференция “Айтматовские чтения”</w:t>
            </w:r>
          </w:p>
          <w:p w:rsidR="00FB4AAF" w:rsidRPr="00FB7E97" w:rsidRDefault="00FB4AAF" w:rsidP="00FB4AAF">
            <w:pPr>
              <w:shd w:val="clear" w:color="auto" w:fill="FFFFFF"/>
              <w:spacing w:after="0" w:line="240" w:lineRule="auto"/>
              <w:rPr>
                <w:rFonts w:ascii="Times New Roman" w:eastAsia="Times New Roman" w:hAnsi="Times New Roman"/>
                <w:color w:val="000000"/>
                <w:sz w:val="24"/>
                <w:szCs w:val="24"/>
                <w:lang w:val="tt-RU" w:eastAsia="ru-RU"/>
              </w:rPr>
            </w:pPr>
            <w:r w:rsidRPr="00FB7E97">
              <w:rPr>
                <w:rFonts w:ascii="Times New Roman" w:hAnsi="Times New Roman"/>
                <w:color w:val="000000"/>
                <w:sz w:val="24"/>
                <w:szCs w:val="24"/>
                <w:lang w:val="tt-RU"/>
              </w:rPr>
              <w:t>Педагогическая секция, Казань.</w:t>
            </w:r>
          </w:p>
        </w:tc>
        <w:tc>
          <w:tcPr>
            <w:tcW w:w="1054" w:type="dxa"/>
            <w:shd w:val="clear" w:color="auto" w:fill="auto"/>
          </w:tcPr>
          <w:p w:rsidR="00FB4AAF" w:rsidRPr="00FB7E97" w:rsidRDefault="00FB4AAF" w:rsidP="00FB4AAF">
            <w:pPr>
              <w:spacing w:after="0" w:line="240" w:lineRule="auto"/>
              <w:rPr>
                <w:rFonts w:ascii="Times New Roman" w:hAnsi="Times New Roman"/>
                <w:sz w:val="24"/>
                <w:szCs w:val="24"/>
                <w:lang w:val="tt-RU"/>
              </w:rPr>
            </w:pPr>
            <w:r w:rsidRPr="00FB7E97">
              <w:rPr>
                <w:rFonts w:ascii="Times New Roman" w:hAnsi="Times New Roman"/>
                <w:sz w:val="24"/>
                <w:szCs w:val="24"/>
                <w:lang w:val="tt-RU"/>
              </w:rPr>
              <w:t>2021 г.</w:t>
            </w:r>
          </w:p>
        </w:tc>
      </w:tr>
      <w:tr w:rsidR="00FB4AAF" w:rsidRPr="00FB7E97" w:rsidTr="0050393D">
        <w:tc>
          <w:tcPr>
            <w:tcW w:w="596" w:type="dxa"/>
            <w:shd w:val="clear" w:color="auto" w:fill="auto"/>
          </w:tcPr>
          <w:p w:rsidR="00FB4AAF" w:rsidRPr="00FB7E97" w:rsidRDefault="00FB4AAF" w:rsidP="00FB4AAF">
            <w:pPr>
              <w:pStyle w:val="a4"/>
              <w:numPr>
                <w:ilvl w:val="0"/>
                <w:numId w:val="39"/>
              </w:numPr>
              <w:spacing w:after="0" w:line="240" w:lineRule="auto"/>
              <w:ind w:left="0" w:firstLine="0"/>
              <w:rPr>
                <w:rFonts w:ascii="Times New Roman" w:hAnsi="Times New Roman"/>
                <w:sz w:val="24"/>
                <w:szCs w:val="24"/>
                <w:lang w:val="tt-RU"/>
              </w:rPr>
            </w:pPr>
          </w:p>
        </w:tc>
        <w:tc>
          <w:tcPr>
            <w:tcW w:w="3481" w:type="dxa"/>
            <w:shd w:val="clear" w:color="auto" w:fill="auto"/>
          </w:tcPr>
          <w:p w:rsidR="00FB4AAF" w:rsidRPr="00FB7E97" w:rsidRDefault="00FB4AAF" w:rsidP="00FB4AAF">
            <w:pPr>
              <w:tabs>
                <w:tab w:val="center" w:pos="4960"/>
                <w:tab w:val="left" w:pos="6180"/>
              </w:tabs>
              <w:spacing w:after="0" w:line="240" w:lineRule="auto"/>
              <w:jc w:val="center"/>
              <w:rPr>
                <w:rFonts w:ascii="Times New Roman" w:hAnsi="Times New Roman"/>
                <w:sz w:val="24"/>
                <w:szCs w:val="24"/>
                <w:lang w:val="tt-RU"/>
              </w:rPr>
            </w:pPr>
            <w:r w:rsidRPr="00FB7E97">
              <w:rPr>
                <w:rFonts w:ascii="Times New Roman" w:hAnsi="Times New Roman"/>
                <w:sz w:val="24"/>
                <w:szCs w:val="24"/>
                <w:lang w:val="tt-RU"/>
              </w:rPr>
              <w:t>Мастер – класс  “Туган тел дәресләрен нәтиҗәле укыту алымнары”.</w:t>
            </w:r>
          </w:p>
          <w:p w:rsidR="00FB4AAF" w:rsidRPr="00FB7E97" w:rsidRDefault="00FB4AAF" w:rsidP="00FB4AAF">
            <w:pPr>
              <w:tabs>
                <w:tab w:val="center" w:pos="4960"/>
                <w:tab w:val="left" w:pos="6180"/>
              </w:tabs>
              <w:spacing w:after="0" w:line="240" w:lineRule="auto"/>
              <w:jc w:val="center"/>
              <w:rPr>
                <w:rFonts w:ascii="Times New Roman" w:hAnsi="Times New Roman"/>
                <w:sz w:val="24"/>
                <w:szCs w:val="24"/>
                <w:lang w:val="tt-RU"/>
              </w:rPr>
            </w:pPr>
            <w:r w:rsidRPr="00FB7E97">
              <w:rPr>
                <w:rFonts w:ascii="Times New Roman" w:hAnsi="Times New Roman"/>
                <w:sz w:val="24"/>
                <w:szCs w:val="24"/>
              </w:rPr>
              <w:lastRenderedPageBreak/>
              <w:t>Учитель родного (татарского) языка  Зарипова Ф.Р.</w:t>
            </w:r>
          </w:p>
        </w:tc>
        <w:tc>
          <w:tcPr>
            <w:tcW w:w="1560" w:type="dxa"/>
            <w:shd w:val="clear" w:color="auto" w:fill="auto"/>
          </w:tcPr>
          <w:p w:rsidR="00FB4AAF" w:rsidRPr="00FB7E97" w:rsidRDefault="00FB4AAF" w:rsidP="00FB4AAF">
            <w:pPr>
              <w:pStyle w:val="a4"/>
              <w:spacing w:after="0" w:line="240" w:lineRule="auto"/>
              <w:ind w:left="0"/>
              <w:rPr>
                <w:rFonts w:ascii="Times New Roman" w:hAnsi="Times New Roman"/>
                <w:sz w:val="24"/>
                <w:szCs w:val="24"/>
                <w:lang w:val="tt-RU"/>
              </w:rPr>
            </w:pPr>
            <w:r w:rsidRPr="00FB7E97">
              <w:rPr>
                <w:rFonts w:ascii="Times New Roman" w:hAnsi="Times New Roman"/>
                <w:sz w:val="24"/>
                <w:szCs w:val="24"/>
              </w:rPr>
              <w:lastRenderedPageBreak/>
              <w:t>республиканский</w:t>
            </w:r>
          </w:p>
        </w:tc>
        <w:tc>
          <w:tcPr>
            <w:tcW w:w="3969" w:type="dxa"/>
            <w:shd w:val="clear" w:color="auto" w:fill="auto"/>
          </w:tcPr>
          <w:p w:rsidR="00FB4AAF" w:rsidRPr="00FB7E97" w:rsidRDefault="00FB4AAF" w:rsidP="00FB4AAF">
            <w:pPr>
              <w:pStyle w:val="a4"/>
              <w:spacing w:after="0" w:line="240" w:lineRule="auto"/>
              <w:ind w:left="0"/>
              <w:rPr>
                <w:rFonts w:ascii="Times New Roman" w:hAnsi="Times New Roman"/>
                <w:sz w:val="24"/>
                <w:szCs w:val="24"/>
              </w:rPr>
            </w:pPr>
            <w:r w:rsidRPr="00FB7E97">
              <w:rPr>
                <w:rFonts w:ascii="Times New Roman" w:hAnsi="Times New Roman"/>
                <w:sz w:val="24"/>
                <w:szCs w:val="24"/>
                <w:lang w:val="tt-RU"/>
              </w:rPr>
              <w:t xml:space="preserve">Научно – практическая конференция имени драматурга, писателя Туфана Миңнуллина </w:t>
            </w:r>
            <w:r w:rsidRPr="00FB7E97">
              <w:rPr>
                <w:rFonts w:ascii="Times New Roman" w:hAnsi="Times New Roman"/>
                <w:sz w:val="24"/>
                <w:szCs w:val="24"/>
                <w:lang w:val="tt-RU"/>
              </w:rPr>
              <w:lastRenderedPageBreak/>
              <w:t>“Утырып уйлар уйладым”. МОиНРТ, Казан</w:t>
            </w:r>
          </w:p>
        </w:tc>
        <w:tc>
          <w:tcPr>
            <w:tcW w:w="1054" w:type="dxa"/>
            <w:shd w:val="clear" w:color="auto" w:fill="auto"/>
          </w:tcPr>
          <w:p w:rsidR="00FB4AAF" w:rsidRPr="00FB7E97" w:rsidRDefault="00FB4AAF" w:rsidP="00FB4AAF">
            <w:pPr>
              <w:spacing w:after="0" w:line="240" w:lineRule="auto"/>
              <w:rPr>
                <w:rFonts w:ascii="Times New Roman" w:hAnsi="Times New Roman"/>
                <w:sz w:val="24"/>
                <w:szCs w:val="24"/>
                <w:lang w:val="tt-RU"/>
              </w:rPr>
            </w:pPr>
            <w:r w:rsidRPr="00FB7E97">
              <w:rPr>
                <w:rFonts w:ascii="Times New Roman" w:hAnsi="Times New Roman"/>
                <w:sz w:val="24"/>
                <w:szCs w:val="24"/>
                <w:lang w:val="tt-RU"/>
              </w:rPr>
              <w:lastRenderedPageBreak/>
              <w:t>2021г.</w:t>
            </w:r>
          </w:p>
        </w:tc>
      </w:tr>
      <w:tr w:rsidR="00FB4AAF" w:rsidRPr="00FB7E97" w:rsidTr="0050393D">
        <w:tc>
          <w:tcPr>
            <w:tcW w:w="596" w:type="dxa"/>
            <w:shd w:val="clear" w:color="auto" w:fill="auto"/>
          </w:tcPr>
          <w:p w:rsidR="00FB4AAF" w:rsidRPr="00FB7E97" w:rsidRDefault="00FB4AAF" w:rsidP="00FB4AAF">
            <w:pPr>
              <w:pStyle w:val="a4"/>
              <w:numPr>
                <w:ilvl w:val="0"/>
                <w:numId w:val="39"/>
              </w:numPr>
              <w:spacing w:after="0" w:line="240" w:lineRule="auto"/>
              <w:ind w:left="0" w:firstLine="0"/>
              <w:rPr>
                <w:rFonts w:ascii="Times New Roman" w:hAnsi="Times New Roman"/>
                <w:sz w:val="24"/>
                <w:szCs w:val="24"/>
                <w:lang w:val="tt-RU"/>
              </w:rPr>
            </w:pPr>
          </w:p>
        </w:tc>
        <w:tc>
          <w:tcPr>
            <w:tcW w:w="3481" w:type="dxa"/>
            <w:shd w:val="clear" w:color="auto" w:fill="auto"/>
          </w:tcPr>
          <w:p w:rsidR="00FB4AAF" w:rsidRPr="00FB7E97" w:rsidRDefault="00FB4AAF" w:rsidP="00FB4AAF">
            <w:pPr>
              <w:tabs>
                <w:tab w:val="center" w:pos="4960"/>
                <w:tab w:val="left" w:pos="6180"/>
              </w:tabs>
              <w:spacing w:after="0" w:line="240" w:lineRule="auto"/>
              <w:jc w:val="center"/>
              <w:rPr>
                <w:rFonts w:ascii="Times New Roman" w:hAnsi="Times New Roman"/>
                <w:sz w:val="24"/>
                <w:szCs w:val="24"/>
                <w:lang w:val="tt-RU"/>
              </w:rPr>
            </w:pPr>
            <w:r w:rsidRPr="00FB7E97">
              <w:rPr>
                <w:rFonts w:ascii="Times New Roman" w:hAnsi="Times New Roman"/>
                <w:sz w:val="24"/>
                <w:szCs w:val="24"/>
                <w:lang w:val="tt-RU"/>
              </w:rPr>
              <w:t>Доклад “Тел дәресләрендә укучыларның функциональ грамотолылыгын үстерү”.</w:t>
            </w:r>
          </w:p>
          <w:p w:rsidR="00FB4AAF" w:rsidRPr="00FB7E97" w:rsidRDefault="00FB4AAF" w:rsidP="00FB4AAF">
            <w:pPr>
              <w:tabs>
                <w:tab w:val="center" w:pos="4960"/>
                <w:tab w:val="left" w:pos="6180"/>
              </w:tabs>
              <w:spacing w:after="0" w:line="240" w:lineRule="auto"/>
              <w:jc w:val="center"/>
              <w:rPr>
                <w:rFonts w:ascii="Times New Roman" w:hAnsi="Times New Roman"/>
                <w:sz w:val="24"/>
                <w:szCs w:val="24"/>
                <w:lang w:val="tt-RU"/>
              </w:rPr>
            </w:pPr>
            <w:r w:rsidRPr="00FB7E97">
              <w:rPr>
                <w:rFonts w:ascii="Times New Roman" w:hAnsi="Times New Roman"/>
                <w:sz w:val="24"/>
                <w:szCs w:val="24"/>
              </w:rPr>
              <w:t>Учитель родного (татарского) языка   Зарипова Ф.Р.</w:t>
            </w:r>
          </w:p>
        </w:tc>
        <w:tc>
          <w:tcPr>
            <w:tcW w:w="1560" w:type="dxa"/>
            <w:shd w:val="clear" w:color="auto" w:fill="auto"/>
          </w:tcPr>
          <w:p w:rsidR="00FB4AAF" w:rsidRPr="00FB7E97" w:rsidRDefault="00FB4AAF" w:rsidP="00FB4AAF">
            <w:pPr>
              <w:pStyle w:val="a4"/>
              <w:spacing w:after="0" w:line="240" w:lineRule="auto"/>
              <w:ind w:left="0"/>
              <w:rPr>
                <w:rFonts w:ascii="Times New Roman" w:hAnsi="Times New Roman"/>
                <w:sz w:val="24"/>
                <w:szCs w:val="24"/>
                <w:lang w:val="tt-RU"/>
              </w:rPr>
            </w:pPr>
            <w:r w:rsidRPr="00FB7E97">
              <w:rPr>
                <w:rFonts w:ascii="Times New Roman" w:hAnsi="Times New Roman"/>
                <w:sz w:val="24"/>
                <w:szCs w:val="24"/>
                <w:lang w:val="tt-RU"/>
              </w:rPr>
              <w:t>Всероссийский</w:t>
            </w:r>
          </w:p>
        </w:tc>
        <w:tc>
          <w:tcPr>
            <w:tcW w:w="3969" w:type="dxa"/>
            <w:shd w:val="clear" w:color="auto" w:fill="auto"/>
          </w:tcPr>
          <w:p w:rsidR="00FB4AAF" w:rsidRPr="00FB7E97" w:rsidRDefault="00FB4AAF" w:rsidP="00FB4AAF">
            <w:pPr>
              <w:pStyle w:val="a4"/>
              <w:spacing w:after="0" w:line="240" w:lineRule="auto"/>
              <w:ind w:left="0"/>
              <w:rPr>
                <w:rFonts w:ascii="Times New Roman" w:hAnsi="Times New Roman"/>
                <w:sz w:val="24"/>
                <w:szCs w:val="24"/>
                <w:lang w:val="tt-RU"/>
              </w:rPr>
            </w:pPr>
            <w:r w:rsidRPr="00FB7E97">
              <w:rPr>
                <w:rFonts w:ascii="Times New Roman" w:hAnsi="Times New Roman"/>
                <w:sz w:val="24"/>
                <w:szCs w:val="24"/>
                <w:lang w:val="tt-RU"/>
              </w:rPr>
              <w:t>4-ая научно – практическая конференция имени Мулланура Вахитова.  Место проведения г.Набережные Челны,ФГБОУ ВО “НГПУ”</w:t>
            </w:r>
          </w:p>
        </w:tc>
        <w:tc>
          <w:tcPr>
            <w:tcW w:w="1054" w:type="dxa"/>
            <w:shd w:val="clear" w:color="auto" w:fill="auto"/>
          </w:tcPr>
          <w:p w:rsidR="00FB4AAF" w:rsidRPr="00FB7E97" w:rsidRDefault="00FB4AAF" w:rsidP="00FB4AAF">
            <w:pPr>
              <w:spacing w:after="0" w:line="240" w:lineRule="auto"/>
              <w:rPr>
                <w:rFonts w:ascii="Times New Roman" w:hAnsi="Times New Roman"/>
                <w:sz w:val="24"/>
                <w:szCs w:val="24"/>
                <w:lang w:val="tt-RU"/>
              </w:rPr>
            </w:pPr>
            <w:r w:rsidRPr="00FB7E97">
              <w:rPr>
                <w:rFonts w:ascii="Times New Roman" w:hAnsi="Times New Roman"/>
                <w:sz w:val="24"/>
                <w:szCs w:val="24"/>
                <w:lang w:val="tt-RU"/>
              </w:rPr>
              <w:t>2021 г.</w:t>
            </w:r>
          </w:p>
        </w:tc>
      </w:tr>
      <w:tr w:rsidR="00FB4AAF" w:rsidRPr="00FB7E97" w:rsidTr="0050393D">
        <w:tc>
          <w:tcPr>
            <w:tcW w:w="596" w:type="dxa"/>
            <w:shd w:val="clear" w:color="auto" w:fill="auto"/>
          </w:tcPr>
          <w:p w:rsidR="00FB4AAF" w:rsidRPr="00FB7E97" w:rsidRDefault="00FB4AAF" w:rsidP="00FB4AAF">
            <w:pPr>
              <w:pStyle w:val="a4"/>
              <w:numPr>
                <w:ilvl w:val="0"/>
                <w:numId w:val="39"/>
              </w:numPr>
              <w:spacing w:after="0" w:line="240" w:lineRule="auto"/>
              <w:ind w:left="0" w:firstLine="0"/>
              <w:rPr>
                <w:rFonts w:ascii="Times New Roman" w:hAnsi="Times New Roman"/>
                <w:sz w:val="24"/>
                <w:szCs w:val="24"/>
                <w:lang w:val="tt-RU"/>
              </w:rPr>
            </w:pPr>
          </w:p>
        </w:tc>
        <w:tc>
          <w:tcPr>
            <w:tcW w:w="3481" w:type="dxa"/>
            <w:shd w:val="clear" w:color="auto" w:fill="auto"/>
          </w:tcPr>
          <w:p w:rsidR="00FB4AAF" w:rsidRPr="00FB7E97" w:rsidRDefault="00FB4AAF" w:rsidP="00FB4AAF">
            <w:pPr>
              <w:tabs>
                <w:tab w:val="center" w:pos="4960"/>
                <w:tab w:val="left" w:pos="6180"/>
              </w:tabs>
              <w:spacing w:after="0" w:line="240" w:lineRule="auto"/>
              <w:jc w:val="center"/>
              <w:rPr>
                <w:rFonts w:ascii="Times New Roman" w:hAnsi="Times New Roman"/>
                <w:sz w:val="24"/>
                <w:szCs w:val="24"/>
                <w:lang w:val="tt-RU"/>
              </w:rPr>
            </w:pPr>
            <w:r w:rsidRPr="00FB7E97">
              <w:rPr>
                <w:rFonts w:ascii="Times New Roman" w:hAnsi="Times New Roman"/>
                <w:sz w:val="24"/>
                <w:szCs w:val="24"/>
                <w:lang w:val="tt-RU"/>
              </w:rPr>
              <w:t>Выступление «Методы и приемы формирования функциональной грамотности»</w:t>
            </w:r>
          </w:p>
          <w:p w:rsidR="00FB4AAF" w:rsidRPr="00FB7E97" w:rsidRDefault="00FB4AAF" w:rsidP="00FB4AAF">
            <w:pPr>
              <w:tabs>
                <w:tab w:val="center" w:pos="4960"/>
                <w:tab w:val="left" w:pos="6180"/>
              </w:tabs>
              <w:spacing w:after="0" w:line="240" w:lineRule="auto"/>
              <w:ind w:right="-106"/>
              <w:jc w:val="center"/>
              <w:rPr>
                <w:rFonts w:ascii="Times New Roman" w:hAnsi="Times New Roman"/>
                <w:sz w:val="24"/>
                <w:szCs w:val="24"/>
                <w:lang w:val="tt-RU"/>
              </w:rPr>
            </w:pPr>
            <w:r w:rsidRPr="00FB7E97">
              <w:rPr>
                <w:rFonts w:ascii="Times New Roman" w:hAnsi="Times New Roman"/>
                <w:sz w:val="24"/>
                <w:szCs w:val="24"/>
                <w:lang w:val="tt-RU"/>
              </w:rPr>
              <w:t>Учитель начальных классов Гайфутдинова А.Х.</w:t>
            </w:r>
          </w:p>
        </w:tc>
        <w:tc>
          <w:tcPr>
            <w:tcW w:w="1560" w:type="dxa"/>
            <w:shd w:val="clear" w:color="auto" w:fill="auto"/>
          </w:tcPr>
          <w:p w:rsidR="00FB4AAF" w:rsidRPr="00FB7E97" w:rsidRDefault="00FB4AAF" w:rsidP="00FB4AAF">
            <w:pPr>
              <w:pStyle w:val="a4"/>
              <w:spacing w:after="0" w:line="240" w:lineRule="auto"/>
              <w:ind w:left="0"/>
              <w:rPr>
                <w:rFonts w:ascii="Times New Roman" w:hAnsi="Times New Roman"/>
                <w:sz w:val="24"/>
                <w:szCs w:val="24"/>
                <w:lang w:val="tt-RU"/>
              </w:rPr>
            </w:pPr>
            <w:r w:rsidRPr="00FB7E97">
              <w:rPr>
                <w:rFonts w:ascii="Times New Roman" w:hAnsi="Times New Roman"/>
                <w:sz w:val="24"/>
                <w:szCs w:val="24"/>
                <w:lang w:val="tt-RU"/>
              </w:rPr>
              <w:t>муниципальный</w:t>
            </w:r>
          </w:p>
        </w:tc>
        <w:tc>
          <w:tcPr>
            <w:tcW w:w="3969" w:type="dxa"/>
            <w:shd w:val="clear" w:color="auto" w:fill="auto"/>
          </w:tcPr>
          <w:p w:rsidR="00FB4AAF" w:rsidRPr="00FB7E97" w:rsidRDefault="00FB4AAF" w:rsidP="00FB4AAF">
            <w:pPr>
              <w:spacing w:after="0" w:line="240" w:lineRule="auto"/>
              <w:ind w:firstLine="71"/>
              <w:rPr>
                <w:rFonts w:ascii="Times New Roman" w:hAnsi="Times New Roman"/>
                <w:sz w:val="24"/>
                <w:szCs w:val="24"/>
                <w:lang w:val="tt-RU"/>
              </w:rPr>
            </w:pPr>
            <w:r w:rsidRPr="00FB7E97">
              <w:rPr>
                <w:rFonts w:ascii="Times New Roman" w:hAnsi="Times New Roman"/>
                <w:sz w:val="24"/>
                <w:szCs w:val="24"/>
                <w:lang w:val="tt-RU"/>
              </w:rPr>
              <w:t>Выступление на заседании районного МО учителей начальных классов, проведенный на базе Новошешминской гимназии.</w:t>
            </w:r>
          </w:p>
          <w:p w:rsidR="00FB4AAF" w:rsidRPr="00FB7E97" w:rsidRDefault="00FB4AAF" w:rsidP="00FB4AAF">
            <w:pPr>
              <w:pStyle w:val="a4"/>
              <w:spacing w:after="0" w:line="240" w:lineRule="auto"/>
              <w:ind w:left="0"/>
              <w:rPr>
                <w:rFonts w:ascii="Times New Roman" w:hAnsi="Times New Roman"/>
                <w:sz w:val="24"/>
                <w:szCs w:val="24"/>
                <w:lang w:val="tt-RU"/>
              </w:rPr>
            </w:pPr>
            <w:r w:rsidRPr="00FB7E97">
              <w:rPr>
                <w:rFonts w:ascii="Times New Roman" w:hAnsi="Times New Roman"/>
                <w:sz w:val="24"/>
                <w:szCs w:val="24"/>
                <w:lang w:val="tt-RU"/>
              </w:rPr>
              <w:t xml:space="preserve"> </w:t>
            </w:r>
          </w:p>
        </w:tc>
        <w:tc>
          <w:tcPr>
            <w:tcW w:w="1054" w:type="dxa"/>
            <w:shd w:val="clear" w:color="auto" w:fill="auto"/>
          </w:tcPr>
          <w:p w:rsidR="00FB4AAF" w:rsidRPr="00FB7E97" w:rsidRDefault="00FB4AAF" w:rsidP="00FB4AAF">
            <w:pPr>
              <w:spacing w:after="0" w:line="240" w:lineRule="auto"/>
              <w:rPr>
                <w:rFonts w:ascii="Times New Roman" w:hAnsi="Times New Roman"/>
                <w:sz w:val="24"/>
                <w:szCs w:val="24"/>
                <w:lang w:val="tt-RU"/>
              </w:rPr>
            </w:pPr>
            <w:r w:rsidRPr="00FB7E97">
              <w:rPr>
                <w:rFonts w:ascii="Times New Roman" w:hAnsi="Times New Roman"/>
                <w:sz w:val="24"/>
                <w:szCs w:val="24"/>
                <w:lang w:val="tt-RU"/>
              </w:rPr>
              <w:t>2021г.</w:t>
            </w:r>
          </w:p>
        </w:tc>
      </w:tr>
      <w:tr w:rsidR="00FB4AAF" w:rsidRPr="00FB7E97" w:rsidTr="0050393D">
        <w:tc>
          <w:tcPr>
            <w:tcW w:w="596" w:type="dxa"/>
            <w:shd w:val="clear" w:color="auto" w:fill="auto"/>
          </w:tcPr>
          <w:p w:rsidR="00FB4AAF" w:rsidRPr="00FB7E97" w:rsidRDefault="00FB4AAF" w:rsidP="00FB4AAF">
            <w:pPr>
              <w:pStyle w:val="a4"/>
              <w:numPr>
                <w:ilvl w:val="0"/>
                <w:numId w:val="39"/>
              </w:numPr>
              <w:spacing w:after="0" w:line="240" w:lineRule="auto"/>
              <w:ind w:left="0" w:firstLine="0"/>
              <w:rPr>
                <w:rFonts w:ascii="Times New Roman" w:hAnsi="Times New Roman"/>
                <w:sz w:val="24"/>
                <w:szCs w:val="24"/>
                <w:lang w:val="tt-RU"/>
              </w:rPr>
            </w:pPr>
          </w:p>
        </w:tc>
        <w:tc>
          <w:tcPr>
            <w:tcW w:w="3481" w:type="dxa"/>
            <w:shd w:val="clear" w:color="auto" w:fill="auto"/>
          </w:tcPr>
          <w:p w:rsidR="00FB4AAF" w:rsidRPr="00FB7E97" w:rsidRDefault="00FB4AAF" w:rsidP="00FB4AAF">
            <w:pPr>
              <w:tabs>
                <w:tab w:val="center" w:pos="4960"/>
                <w:tab w:val="left" w:pos="6180"/>
              </w:tabs>
              <w:spacing w:after="0" w:line="240" w:lineRule="auto"/>
              <w:jc w:val="center"/>
              <w:rPr>
                <w:rFonts w:ascii="Times New Roman" w:hAnsi="Times New Roman"/>
                <w:sz w:val="24"/>
                <w:szCs w:val="24"/>
                <w:lang w:val="tt-RU"/>
              </w:rPr>
            </w:pPr>
            <w:r w:rsidRPr="00FB7E97">
              <w:rPr>
                <w:rFonts w:ascii="Times New Roman" w:hAnsi="Times New Roman"/>
                <w:sz w:val="24"/>
                <w:szCs w:val="24"/>
                <w:lang w:val="tt-RU"/>
              </w:rPr>
              <w:t>Разработка урока “Укыту - тәрбия процессында бөек мәгрифәтче,галим Риза Фәхреддин нәсыйхәтләрен куллану”</w:t>
            </w:r>
          </w:p>
          <w:p w:rsidR="00FB4AAF" w:rsidRPr="00FB7E97" w:rsidRDefault="00FB4AAF" w:rsidP="00FB4AAF">
            <w:pPr>
              <w:tabs>
                <w:tab w:val="center" w:pos="4960"/>
                <w:tab w:val="left" w:pos="6180"/>
              </w:tabs>
              <w:spacing w:after="0" w:line="240" w:lineRule="auto"/>
              <w:jc w:val="center"/>
              <w:rPr>
                <w:rFonts w:ascii="Times New Roman" w:hAnsi="Times New Roman"/>
                <w:sz w:val="24"/>
                <w:szCs w:val="24"/>
                <w:lang w:val="tt-RU"/>
              </w:rPr>
            </w:pPr>
            <w:r w:rsidRPr="00FB7E97">
              <w:rPr>
                <w:rFonts w:ascii="Times New Roman" w:hAnsi="Times New Roman"/>
                <w:sz w:val="24"/>
                <w:szCs w:val="24"/>
              </w:rPr>
              <w:t>Учитель родного (татарского) языка Зарипова Ф.Р.</w:t>
            </w:r>
          </w:p>
        </w:tc>
        <w:tc>
          <w:tcPr>
            <w:tcW w:w="1560" w:type="dxa"/>
            <w:shd w:val="clear" w:color="auto" w:fill="auto"/>
          </w:tcPr>
          <w:p w:rsidR="00FB4AAF" w:rsidRPr="00FB7E97" w:rsidRDefault="00FB4AAF" w:rsidP="00FB4AAF">
            <w:pPr>
              <w:pStyle w:val="a4"/>
              <w:spacing w:after="0" w:line="240" w:lineRule="auto"/>
              <w:ind w:left="0"/>
              <w:rPr>
                <w:rFonts w:ascii="Times New Roman" w:hAnsi="Times New Roman"/>
                <w:sz w:val="24"/>
                <w:szCs w:val="24"/>
                <w:lang w:val="tt-RU"/>
              </w:rPr>
            </w:pPr>
            <w:r w:rsidRPr="00FB7E97">
              <w:rPr>
                <w:rFonts w:ascii="Times New Roman" w:hAnsi="Times New Roman"/>
                <w:sz w:val="24"/>
                <w:szCs w:val="24"/>
                <w:lang w:val="tt-RU"/>
              </w:rPr>
              <w:t>региональный</w:t>
            </w:r>
          </w:p>
        </w:tc>
        <w:tc>
          <w:tcPr>
            <w:tcW w:w="3969" w:type="dxa"/>
            <w:shd w:val="clear" w:color="auto" w:fill="auto"/>
          </w:tcPr>
          <w:p w:rsidR="00FB4AAF" w:rsidRPr="00FB7E97" w:rsidRDefault="00FB4AAF" w:rsidP="00FB4AAF">
            <w:pPr>
              <w:pStyle w:val="a4"/>
              <w:spacing w:after="0" w:line="240" w:lineRule="auto"/>
              <w:ind w:left="0"/>
              <w:rPr>
                <w:rFonts w:ascii="Times New Roman" w:hAnsi="Times New Roman"/>
                <w:sz w:val="24"/>
                <w:szCs w:val="24"/>
                <w:lang w:val="tt-RU"/>
              </w:rPr>
            </w:pPr>
            <w:r w:rsidRPr="00FB7E97">
              <w:rPr>
                <w:rFonts w:ascii="Times New Roman" w:hAnsi="Times New Roman"/>
                <w:sz w:val="24"/>
                <w:szCs w:val="24"/>
                <w:lang w:val="tt-RU"/>
              </w:rPr>
              <w:t>Научно – практическая конференция  имени татарского просветителя,ученого Р.Фахреддина, проведенная на базе Нижнечершилинской  основной образовательной  школы Лениногорского района РТ. Номинация “Гыйлемнән башка байлык,байлыктан башка гыйлем булмас”.</w:t>
            </w:r>
          </w:p>
        </w:tc>
        <w:tc>
          <w:tcPr>
            <w:tcW w:w="1054" w:type="dxa"/>
            <w:shd w:val="clear" w:color="auto" w:fill="auto"/>
          </w:tcPr>
          <w:p w:rsidR="00FB4AAF" w:rsidRPr="00FB7E97" w:rsidRDefault="00FB4AAF" w:rsidP="00FB4AAF">
            <w:pPr>
              <w:spacing w:after="0" w:line="240" w:lineRule="auto"/>
              <w:rPr>
                <w:rFonts w:ascii="Times New Roman" w:hAnsi="Times New Roman"/>
                <w:sz w:val="24"/>
                <w:szCs w:val="24"/>
                <w:lang w:val="tt-RU"/>
              </w:rPr>
            </w:pPr>
            <w:r w:rsidRPr="00FB7E97">
              <w:rPr>
                <w:rFonts w:ascii="Times New Roman" w:hAnsi="Times New Roman"/>
                <w:sz w:val="24"/>
                <w:szCs w:val="24"/>
                <w:lang w:val="tt-RU"/>
              </w:rPr>
              <w:t>2021г.</w:t>
            </w:r>
          </w:p>
        </w:tc>
      </w:tr>
      <w:tr w:rsidR="00FB4AAF" w:rsidRPr="00FB7E97" w:rsidTr="0050393D">
        <w:tc>
          <w:tcPr>
            <w:tcW w:w="596" w:type="dxa"/>
            <w:shd w:val="clear" w:color="auto" w:fill="auto"/>
          </w:tcPr>
          <w:p w:rsidR="00FB4AAF" w:rsidRPr="00FB7E97" w:rsidRDefault="00FB4AAF" w:rsidP="00FB4AAF">
            <w:pPr>
              <w:pStyle w:val="a4"/>
              <w:numPr>
                <w:ilvl w:val="0"/>
                <w:numId w:val="39"/>
              </w:numPr>
              <w:spacing w:after="0" w:line="240" w:lineRule="auto"/>
              <w:ind w:left="0" w:firstLine="0"/>
              <w:rPr>
                <w:rFonts w:ascii="Times New Roman" w:hAnsi="Times New Roman"/>
                <w:sz w:val="24"/>
                <w:szCs w:val="24"/>
                <w:lang w:val="tt-RU"/>
              </w:rPr>
            </w:pPr>
          </w:p>
        </w:tc>
        <w:tc>
          <w:tcPr>
            <w:tcW w:w="3481" w:type="dxa"/>
            <w:shd w:val="clear" w:color="auto" w:fill="auto"/>
          </w:tcPr>
          <w:p w:rsidR="00FB4AAF" w:rsidRPr="00FB7E97" w:rsidRDefault="00FB4AAF" w:rsidP="00FB4AAF">
            <w:pPr>
              <w:tabs>
                <w:tab w:val="center" w:pos="4960"/>
                <w:tab w:val="left" w:pos="6180"/>
              </w:tabs>
              <w:spacing w:after="0" w:line="240" w:lineRule="auto"/>
              <w:jc w:val="center"/>
              <w:rPr>
                <w:rFonts w:ascii="Times New Roman" w:hAnsi="Times New Roman"/>
                <w:sz w:val="24"/>
                <w:szCs w:val="24"/>
                <w:lang w:val="tt-RU"/>
              </w:rPr>
            </w:pPr>
            <w:r w:rsidRPr="00FB7E97">
              <w:rPr>
                <w:rFonts w:ascii="Times New Roman" w:hAnsi="Times New Roman"/>
                <w:sz w:val="24"/>
                <w:szCs w:val="24"/>
                <w:lang w:val="tt-RU"/>
              </w:rPr>
              <w:t>Внеклассное мероприятие “Тукай һәм татар театры”</w:t>
            </w:r>
          </w:p>
          <w:p w:rsidR="00FB4AAF" w:rsidRPr="00FB7E97" w:rsidRDefault="00FB4AAF" w:rsidP="00FB4AAF">
            <w:pPr>
              <w:tabs>
                <w:tab w:val="center" w:pos="4960"/>
                <w:tab w:val="left" w:pos="6180"/>
              </w:tabs>
              <w:spacing w:after="0" w:line="240" w:lineRule="auto"/>
              <w:jc w:val="center"/>
              <w:rPr>
                <w:rFonts w:ascii="Times New Roman" w:hAnsi="Times New Roman"/>
                <w:sz w:val="24"/>
                <w:szCs w:val="24"/>
                <w:lang w:val="tt-RU"/>
              </w:rPr>
            </w:pPr>
            <w:r w:rsidRPr="00FB7E97">
              <w:rPr>
                <w:rFonts w:ascii="Times New Roman" w:hAnsi="Times New Roman"/>
                <w:sz w:val="24"/>
                <w:szCs w:val="24"/>
              </w:rPr>
              <w:t>Учитель родного (татарского) языка Зарипова Ф.Р.</w:t>
            </w:r>
          </w:p>
        </w:tc>
        <w:tc>
          <w:tcPr>
            <w:tcW w:w="1560" w:type="dxa"/>
            <w:shd w:val="clear" w:color="auto" w:fill="auto"/>
          </w:tcPr>
          <w:p w:rsidR="00FB4AAF" w:rsidRPr="00FB7E97" w:rsidRDefault="00FB4AAF" w:rsidP="00FB4AAF">
            <w:pPr>
              <w:pStyle w:val="a4"/>
              <w:spacing w:after="0" w:line="240" w:lineRule="auto"/>
              <w:ind w:left="0"/>
              <w:rPr>
                <w:rFonts w:ascii="Times New Roman" w:hAnsi="Times New Roman"/>
                <w:sz w:val="24"/>
                <w:szCs w:val="24"/>
                <w:lang w:val="tt-RU"/>
              </w:rPr>
            </w:pPr>
            <w:r w:rsidRPr="00FB7E97">
              <w:rPr>
                <w:rFonts w:ascii="Times New Roman" w:hAnsi="Times New Roman"/>
                <w:sz w:val="24"/>
                <w:szCs w:val="24"/>
                <w:lang w:val="tt-RU"/>
              </w:rPr>
              <w:t>зональный</w:t>
            </w:r>
          </w:p>
        </w:tc>
        <w:tc>
          <w:tcPr>
            <w:tcW w:w="3969" w:type="dxa"/>
            <w:shd w:val="clear" w:color="auto" w:fill="auto"/>
          </w:tcPr>
          <w:p w:rsidR="00FB4AAF" w:rsidRPr="00FB7E97" w:rsidRDefault="00FB4AAF" w:rsidP="00FB4AAF">
            <w:pPr>
              <w:pStyle w:val="a4"/>
              <w:spacing w:after="0" w:line="240" w:lineRule="auto"/>
              <w:ind w:left="0"/>
              <w:rPr>
                <w:rFonts w:ascii="Times New Roman" w:hAnsi="Times New Roman"/>
                <w:sz w:val="24"/>
                <w:szCs w:val="24"/>
                <w:lang w:val="tt-RU"/>
              </w:rPr>
            </w:pPr>
            <w:r w:rsidRPr="00FB7E97">
              <w:rPr>
                <w:rFonts w:ascii="Times New Roman" w:hAnsi="Times New Roman"/>
                <w:sz w:val="24"/>
                <w:szCs w:val="24"/>
                <w:lang w:val="tt-RU"/>
              </w:rPr>
              <w:t>Выступление в</w:t>
            </w:r>
          </w:p>
          <w:p w:rsidR="00FB4AAF" w:rsidRPr="00FB7E97" w:rsidRDefault="00FB4AAF" w:rsidP="00FB4AAF">
            <w:pPr>
              <w:pStyle w:val="a4"/>
              <w:spacing w:after="0" w:line="240" w:lineRule="auto"/>
              <w:ind w:left="0"/>
              <w:rPr>
                <w:rFonts w:ascii="Times New Roman" w:hAnsi="Times New Roman"/>
                <w:sz w:val="24"/>
                <w:szCs w:val="24"/>
              </w:rPr>
            </w:pPr>
            <w:r w:rsidRPr="00FB7E97">
              <w:rPr>
                <w:rFonts w:ascii="Times New Roman" w:hAnsi="Times New Roman"/>
                <w:sz w:val="24"/>
                <w:szCs w:val="24"/>
                <w:lang w:val="tt-RU"/>
              </w:rPr>
              <w:t>1-ой зонал</w:t>
            </w:r>
            <w:r w:rsidRPr="00FB7E97">
              <w:rPr>
                <w:rFonts w:ascii="Times New Roman" w:hAnsi="Times New Roman"/>
                <w:sz w:val="24"/>
                <w:szCs w:val="24"/>
              </w:rPr>
              <w:t>ьной научно – практической конференция имени Габдуллы Кариева.</w:t>
            </w:r>
          </w:p>
          <w:p w:rsidR="00FB4AAF" w:rsidRPr="00FB7E97" w:rsidRDefault="00FB4AAF" w:rsidP="00FB4AAF">
            <w:pPr>
              <w:pStyle w:val="a4"/>
              <w:spacing w:after="0" w:line="240" w:lineRule="auto"/>
              <w:ind w:left="0"/>
              <w:rPr>
                <w:rFonts w:ascii="Times New Roman" w:hAnsi="Times New Roman"/>
                <w:sz w:val="24"/>
                <w:szCs w:val="24"/>
              </w:rPr>
            </w:pPr>
            <w:r w:rsidRPr="00FB7E97">
              <w:rPr>
                <w:rFonts w:ascii="Times New Roman" w:hAnsi="Times New Roman"/>
                <w:sz w:val="24"/>
                <w:szCs w:val="24"/>
                <w:lang w:val="tt-RU"/>
              </w:rPr>
              <w:t xml:space="preserve"> МКУ “Управление образования” </w:t>
            </w:r>
            <w:r w:rsidRPr="00FB7E97">
              <w:rPr>
                <w:rFonts w:ascii="Times New Roman" w:hAnsi="Times New Roman"/>
                <w:sz w:val="24"/>
                <w:szCs w:val="24"/>
              </w:rPr>
              <w:t>г.Нурлат.</w:t>
            </w:r>
          </w:p>
        </w:tc>
        <w:tc>
          <w:tcPr>
            <w:tcW w:w="1054" w:type="dxa"/>
            <w:shd w:val="clear" w:color="auto" w:fill="auto"/>
          </w:tcPr>
          <w:p w:rsidR="00FB4AAF" w:rsidRPr="00FB7E97" w:rsidRDefault="00FB4AAF" w:rsidP="00FB4AAF">
            <w:pPr>
              <w:spacing w:after="0" w:line="240" w:lineRule="auto"/>
              <w:rPr>
                <w:rFonts w:ascii="Times New Roman" w:hAnsi="Times New Roman"/>
                <w:sz w:val="24"/>
                <w:szCs w:val="24"/>
                <w:lang w:val="tt-RU"/>
              </w:rPr>
            </w:pPr>
            <w:r w:rsidRPr="00FB7E97">
              <w:rPr>
                <w:rFonts w:ascii="Times New Roman" w:hAnsi="Times New Roman"/>
                <w:sz w:val="24"/>
                <w:szCs w:val="24"/>
                <w:lang w:val="tt-RU"/>
              </w:rPr>
              <w:t>2021 г.</w:t>
            </w:r>
          </w:p>
        </w:tc>
      </w:tr>
      <w:tr w:rsidR="00FB4AAF" w:rsidRPr="00FB7E97" w:rsidTr="0050393D">
        <w:tc>
          <w:tcPr>
            <w:tcW w:w="596" w:type="dxa"/>
            <w:shd w:val="clear" w:color="auto" w:fill="auto"/>
          </w:tcPr>
          <w:p w:rsidR="00FB4AAF" w:rsidRPr="00FB7E97" w:rsidRDefault="00FB4AAF" w:rsidP="00FB4AAF">
            <w:pPr>
              <w:pStyle w:val="a4"/>
              <w:numPr>
                <w:ilvl w:val="0"/>
                <w:numId w:val="39"/>
              </w:numPr>
              <w:spacing w:after="0" w:line="240" w:lineRule="auto"/>
              <w:ind w:left="0" w:firstLine="0"/>
              <w:rPr>
                <w:rFonts w:ascii="Times New Roman" w:hAnsi="Times New Roman"/>
                <w:sz w:val="24"/>
                <w:szCs w:val="24"/>
                <w:lang w:val="tt-RU"/>
              </w:rPr>
            </w:pPr>
          </w:p>
        </w:tc>
        <w:tc>
          <w:tcPr>
            <w:tcW w:w="3481" w:type="dxa"/>
            <w:shd w:val="clear" w:color="auto" w:fill="auto"/>
          </w:tcPr>
          <w:p w:rsidR="00FB4AAF" w:rsidRPr="00FB7E97" w:rsidRDefault="00FB4AAF" w:rsidP="00FB4AAF">
            <w:pPr>
              <w:tabs>
                <w:tab w:val="center" w:pos="4960"/>
                <w:tab w:val="left" w:pos="6180"/>
              </w:tabs>
              <w:spacing w:after="0" w:line="240" w:lineRule="auto"/>
              <w:rPr>
                <w:rFonts w:ascii="Times New Roman" w:hAnsi="Times New Roman"/>
                <w:sz w:val="24"/>
                <w:szCs w:val="24"/>
                <w:lang w:val="tt-RU"/>
              </w:rPr>
            </w:pPr>
            <w:r w:rsidRPr="00FB7E97">
              <w:rPr>
                <w:rFonts w:ascii="Times New Roman" w:hAnsi="Times New Roman"/>
                <w:sz w:val="24"/>
                <w:szCs w:val="24"/>
                <w:lang w:val="tt-RU"/>
              </w:rPr>
              <w:t>Мастер – класс “Тел дәресләрендә нәтиҗәле укыту технологиясен кулланыа, укучыларның сөйләм телен, иҗади сәләтен үстерү”</w:t>
            </w:r>
          </w:p>
          <w:p w:rsidR="00FB4AAF" w:rsidRPr="00FB7E97" w:rsidRDefault="00FB4AAF" w:rsidP="00FB4AAF">
            <w:pPr>
              <w:tabs>
                <w:tab w:val="center" w:pos="4960"/>
                <w:tab w:val="left" w:pos="6180"/>
              </w:tabs>
              <w:spacing w:after="0" w:line="240" w:lineRule="auto"/>
              <w:rPr>
                <w:rFonts w:ascii="Times New Roman" w:hAnsi="Times New Roman"/>
                <w:sz w:val="24"/>
                <w:szCs w:val="24"/>
                <w:lang w:val="tt-RU"/>
              </w:rPr>
            </w:pPr>
            <w:r w:rsidRPr="00FB7E97">
              <w:rPr>
                <w:rFonts w:ascii="Times New Roman" w:hAnsi="Times New Roman"/>
                <w:sz w:val="24"/>
                <w:szCs w:val="24"/>
              </w:rPr>
              <w:t>Учитель родного (татарского) языка  Зарипова Ф.Р.</w:t>
            </w:r>
          </w:p>
        </w:tc>
        <w:tc>
          <w:tcPr>
            <w:tcW w:w="1560" w:type="dxa"/>
            <w:shd w:val="clear" w:color="auto" w:fill="auto"/>
          </w:tcPr>
          <w:p w:rsidR="00FB4AAF" w:rsidRPr="00FB7E97" w:rsidRDefault="00FB4AAF" w:rsidP="00FB4AAF">
            <w:pPr>
              <w:pStyle w:val="a4"/>
              <w:spacing w:after="0" w:line="240" w:lineRule="auto"/>
              <w:ind w:left="0"/>
              <w:rPr>
                <w:rFonts w:ascii="Times New Roman" w:hAnsi="Times New Roman"/>
                <w:sz w:val="24"/>
                <w:szCs w:val="24"/>
                <w:lang w:val="tt-RU"/>
              </w:rPr>
            </w:pPr>
            <w:r w:rsidRPr="00FB7E97">
              <w:rPr>
                <w:rFonts w:ascii="Times New Roman" w:hAnsi="Times New Roman"/>
                <w:sz w:val="24"/>
                <w:szCs w:val="24"/>
                <w:lang w:val="tt-RU"/>
              </w:rPr>
              <w:t>муниципальный</w:t>
            </w:r>
          </w:p>
        </w:tc>
        <w:tc>
          <w:tcPr>
            <w:tcW w:w="3969" w:type="dxa"/>
            <w:shd w:val="clear" w:color="auto" w:fill="auto"/>
          </w:tcPr>
          <w:p w:rsidR="00FB4AAF" w:rsidRPr="00FB7E97" w:rsidRDefault="00FB4AAF" w:rsidP="00FB4AAF">
            <w:pPr>
              <w:shd w:val="clear" w:color="auto" w:fill="FFFFFF"/>
              <w:spacing w:after="0" w:line="240" w:lineRule="auto"/>
              <w:rPr>
                <w:rFonts w:ascii="Times New Roman" w:eastAsia="Times New Roman" w:hAnsi="Times New Roman"/>
                <w:color w:val="000000"/>
                <w:sz w:val="24"/>
                <w:szCs w:val="24"/>
                <w:lang w:eastAsia="ru-RU"/>
              </w:rPr>
            </w:pPr>
            <w:r w:rsidRPr="00FB7E97">
              <w:rPr>
                <w:rFonts w:ascii="Times New Roman" w:hAnsi="Times New Roman"/>
                <w:sz w:val="24"/>
                <w:szCs w:val="24"/>
                <w:lang w:val="tt-RU"/>
              </w:rPr>
              <w:t>Семинар учителей родных языков Новошешминского муниципального района РТ “Татар теле һәм әдәбияты дәресләрендә укучыларның эшчәнлеген активлаштыруда яңа технологияләр куллану” проведенный на базе Зиреклинского лицея.</w:t>
            </w:r>
          </w:p>
        </w:tc>
        <w:tc>
          <w:tcPr>
            <w:tcW w:w="1054" w:type="dxa"/>
            <w:shd w:val="clear" w:color="auto" w:fill="auto"/>
          </w:tcPr>
          <w:p w:rsidR="00FB4AAF" w:rsidRPr="00FB7E97" w:rsidRDefault="00FB4AAF" w:rsidP="00FB4AAF">
            <w:pPr>
              <w:spacing w:after="0" w:line="240" w:lineRule="auto"/>
              <w:rPr>
                <w:rFonts w:ascii="Times New Roman" w:hAnsi="Times New Roman"/>
                <w:sz w:val="24"/>
                <w:szCs w:val="24"/>
              </w:rPr>
            </w:pPr>
            <w:r w:rsidRPr="00FB7E97">
              <w:rPr>
                <w:rFonts w:ascii="Times New Roman" w:hAnsi="Times New Roman"/>
                <w:sz w:val="24"/>
                <w:szCs w:val="24"/>
              </w:rPr>
              <w:t>2022 г.</w:t>
            </w:r>
          </w:p>
        </w:tc>
      </w:tr>
      <w:tr w:rsidR="00FB4AAF" w:rsidRPr="00FB7E97" w:rsidTr="0050393D">
        <w:tc>
          <w:tcPr>
            <w:tcW w:w="596" w:type="dxa"/>
            <w:shd w:val="clear" w:color="auto" w:fill="auto"/>
          </w:tcPr>
          <w:p w:rsidR="00FB4AAF" w:rsidRPr="00FB7E97" w:rsidRDefault="00FB4AAF" w:rsidP="00FB4AAF">
            <w:pPr>
              <w:pStyle w:val="a4"/>
              <w:numPr>
                <w:ilvl w:val="0"/>
                <w:numId w:val="39"/>
              </w:numPr>
              <w:spacing w:after="0" w:line="240" w:lineRule="auto"/>
              <w:ind w:left="0" w:firstLine="0"/>
              <w:rPr>
                <w:rFonts w:ascii="Times New Roman" w:hAnsi="Times New Roman"/>
                <w:sz w:val="24"/>
                <w:szCs w:val="24"/>
                <w:lang w:val="tt-RU"/>
              </w:rPr>
            </w:pPr>
          </w:p>
        </w:tc>
        <w:tc>
          <w:tcPr>
            <w:tcW w:w="3481" w:type="dxa"/>
            <w:shd w:val="clear" w:color="auto" w:fill="auto"/>
          </w:tcPr>
          <w:p w:rsidR="00FB4AAF" w:rsidRPr="00FB7E97" w:rsidRDefault="00FB4AAF" w:rsidP="00FB4AAF">
            <w:pPr>
              <w:pStyle w:val="a5"/>
              <w:spacing w:after="0" w:line="240" w:lineRule="auto"/>
              <w:rPr>
                <w:color w:val="000000"/>
              </w:rPr>
            </w:pPr>
            <w:r w:rsidRPr="00FB7E97">
              <w:rPr>
                <w:color w:val="000000"/>
              </w:rPr>
              <w:t>Мероприятие «Биологический турнир»</w:t>
            </w:r>
          </w:p>
          <w:p w:rsidR="00FB4AAF" w:rsidRPr="00FB7E97" w:rsidRDefault="00FB4AAF" w:rsidP="00FB4AAF">
            <w:pPr>
              <w:pStyle w:val="a5"/>
              <w:spacing w:after="0" w:line="240" w:lineRule="auto"/>
              <w:rPr>
                <w:rStyle w:val="docdata"/>
                <w:color w:val="000000"/>
              </w:rPr>
            </w:pPr>
            <w:r w:rsidRPr="00FB7E97">
              <w:rPr>
                <w:rStyle w:val="docdata"/>
                <w:color w:val="000000"/>
              </w:rPr>
              <w:t xml:space="preserve">Учитель биологии и географии </w:t>
            </w:r>
          </w:p>
          <w:p w:rsidR="00FB4AAF" w:rsidRPr="00FB7E97" w:rsidRDefault="00FB4AAF" w:rsidP="00FB4AAF">
            <w:pPr>
              <w:pStyle w:val="a5"/>
              <w:spacing w:after="0" w:line="240" w:lineRule="auto"/>
              <w:rPr>
                <w:color w:val="000000"/>
              </w:rPr>
            </w:pPr>
            <w:r w:rsidRPr="00FB7E97">
              <w:rPr>
                <w:rStyle w:val="docdata"/>
                <w:color w:val="000000"/>
              </w:rPr>
              <w:t>Вагизова Ф.Г.</w:t>
            </w:r>
          </w:p>
        </w:tc>
        <w:tc>
          <w:tcPr>
            <w:tcW w:w="1560" w:type="dxa"/>
            <w:shd w:val="clear" w:color="auto" w:fill="auto"/>
          </w:tcPr>
          <w:p w:rsidR="00FB4AAF" w:rsidRPr="00FB7E97" w:rsidRDefault="00FB4AAF" w:rsidP="00FB4AAF">
            <w:pPr>
              <w:pStyle w:val="a5"/>
              <w:spacing w:after="0" w:line="240" w:lineRule="auto"/>
            </w:pPr>
            <w:r w:rsidRPr="00FB7E97">
              <w:rPr>
                <w:color w:val="000000"/>
              </w:rPr>
              <w:t>районный</w:t>
            </w:r>
          </w:p>
        </w:tc>
        <w:tc>
          <w:tcPr>
            <w:tcW w:w="3969" w:type="dxa"/>
            <w:shd w:val="clear" w:color="auto" w:fill="auto"/>
          </w:tcPr>
          <w:p w:rsidR="00FB4AAF" w:rsidRPr="00FB7E97" w:rsidRDefault="00FB4AAF" w:rsidP="00FB4AAF">
            <w:pPr>
              <w:pStyle w:val="a5"/>
              <w:spacing w:after="0" w:line="240" w:lineRule="auto"/>
            </w:pPr>
            <w:r w:rsidRPr="00FB7E97">
              <w:rPr>
                <w:color w:val="000000"/>
              </w:rPr>
              <w:t>Семинар учителей биологии, географии и химии по теме: «Повышение качества образования в условиях введения ФГОС через внедрение инновационных технологии» на базе Зиреклинского лицея;</w:t>
            </w:r>
          </w:p>
        </w:tc>
        <w:tc>
          <w:tcPr>
            <w:tcW w:w="1054" w:type="dxa"/>
            <w:shd w:val="clear" w:color="auto" w:fill="auto"/>
          </w:tcPr>
          <w:p w:rsidR="00FB4AAF" w:rsidRPr="00FB7E97" w:rsidRDefault="00FB4AAF" w:rsidP="00FB4AAF">
            <w:pPr>
              <w:pStyle w:val="a5"/>
              <w:spacing w:after="0" w:line="240" w:lineRule="auto"/>
            </w:pPr>
            <w:r w:rsidRPr="00FB7E97">
              <w:rPr>
                <w:color w:val="000000"/>
              </w:rPr>
              <w:t>2022г.</w:t>
            </w:r>
          </w:p>
        </w:tc>
      </w:tr>
      <w:tr w:rsidR="00FB4AAF" w:rsidRPr="00FB7E97" w:rsidTr="0050393D">
        <w:tc>
          <w:tcPr>
            <w:tcW w:w="596" w:type="dxa"/>
            <w:shd w:val="clear" w:color="auto" w:fill="auto"/>
          </w:tcPr>
          <w:p w:rsidR="00FB4AAF" w:rsidRPr="00FB7E97" w:rsidRDefault="00FB4AAF" w:rsidP="00FB4AAF">
            <w:pPr>
              <w:pStyle w:val="a4"/>
              <w:numPr>
                <w:ilvl w:val="0"/>
                <w:numId w:val="39"/>
              </w:numPr>
              <w:spacing w:after="0" w:line="240" w:lineRule="auto"/>
              <w:ind w:left="0" w:firstLine="0"/>
              <w:rPr>
                <w:rFonts w:ascii="Times New Roman" w:hAnsi="Times New Roman"/>
                <w:sz w:val="24"/>
                <w:szCs w:val="24"/>
                <w:lang w:val="tt-RU"/>
              </w:rPr>
            </w:pPr>
          </w:p>
        </w:tc>
        <w:tc>
          <w:tcPr>
            <w:tcW w:w="3481" w:type="dxa"/>
            <w:shd w:val="clear" w:color="auto" w:fill="auto"/>
          </w:tcPr>
          <w:p w:rsidR="00FB4AAF" w:rsidRPr="00FB7E97" w:rsidRDefault="00FB4AAF" w:rsidP="00FB4AAF">
            <w:pPr>
              <w:tabs>
                <w:tab w:val="center" w:pos="4960"/>
                <w:tab w:val="left" w:pos="6180"/>
              </w:tabs>
              <w:spacing w:after="0" w:line="240" w:lineRule="auto"/>
              <w:rPr>
                <w:rFonts w:ascii="Times New Roman" w:hAnsi="Times New Roman"/>
                <w:sz w:val="24"/>
                <w:szCs w:val="24"/>
                <w:lang w:val="tt-RU"/>
              </w:rPr>
            </w:pPr>
            <w:r w:rsidRPr="00FB7E97">
              <w:rPr>
                <w:rFonts w:ascii="Times New Roman" w:hAnsi="Times New Roman"/>
                <w:sz w:val="24"/>
                <w:szCs w:val="24"/>
                <w:lang w:val="tt-RU"/>
              </w:rPr>
              <w:t>Доклад “Современные подходы к организации уроков физической культуры в рамках реализации ФГОС”</w:t>
            </w:r>
          </w:p>
          <w:p w:rsidR="00FB4AAF" w:rsidRPr="00FB7E97" w:rsidRDefault="00FB4AAF" w:rsidP="00FB4AAF">
            <w:pPr>
              <w:tabs>
                <w:tab w:val="center" w:pos="4960"/>
                <w:tab w:val="left" w:pos="6180"/>
              </w:tabs>
              <w:spacing w:after="0" w:line="240" w:lineRule="auto"/>
              <w:ind w:right="-106"/>
              <w:rPr>
                <w:rFonts w:ascii="Times New Roman" w:hAnsi="Times New Roman"/>
                <w:sz w:val="24"/>
                <w:szCs w:val="24"/>
                <w:lang w:val="tt-RU"/>
              </w:rPr>
            </w:pPr>
            <w:r w:rsidRPr="00FB7E97">
              <w:rPr>
                <w:rFonts w:ascii="Times New Roman" w:hAnsi="Times New Roman"/>
                <w:sz w:val="24"/>
                <w:szCs w:val="24"/>
                <w:lang w:val="tt-RU"/>
              </w:rPr>
              <w:t>Учитель физической культуры Габутдинова Г.Г.</w:t>
            </w:r>
          </w:p>
        </w:tc>
        <w:tc>
          <w:tcPr>
            <w:tcW w:w="1560" w:type="dxa"/>
            <w:shd w:val="clear" w:color="auto" w:fill="auto"/>
          </w:tcPr>
          <w:p w:rsidR="00FB4AAF" w:rsidRPr="00FB7E97" w:rsidRDefault="00FB4AAF" w:rsidP="00FB4AAF">
            <w:pPr>
              <w:pStyle w:val="a4"/>
              <w:spacing w:after="0" w:line="240" w:lineRule="auto"/>
              <w:ind w:left="0"/>
              <w:rPr>
                <w:rFonts w:ascii="Times New Roman" w:hAnsi="Times New Roman"/>
                <w:sz w:val="24"/>
                <w:szCs w:val="24"/>
                <w:lang w:val="tt-RU"/>
              </w:rPr>
            </w:pPr>
            <w:r w:rsidRPr="00FB7E97">
              <w:rPr>
                <w:rFonts w:ascii="Times New Roman" w:hAnsi="Times New Roman"/>
                <w:sz w:val="24"/>
                <w:szCs w:val="24"/>
              </w:rPr>
              <w:t>республиканский</w:t>
            </w:r>
          </w:p>
        </w:tc>
        <w:tc>
          <w:tcPr>
            <w:tcW w:w="3969" w:type="dxa"/>
            <w:shd w:val="clear" w:color="auto" w:fill="auto"/>
          </w:tcPr>
          <w:p w:rsidR="00FB4AAF" w:rsidRPr="00FB7E97" w:rsidRDefault="00FB4AAF" w:rsidP="00FB4AAF">
            <w:pPr>
              <w:shd w:val="clear" w:color="auto" w:fill="FFFFFF"/>
              <w:spacing w:after="0" w:line="240" w:lineRule="auto"/>
              <w:rPr>
                <w:rFonts w:ascii="Times New Roman" w:eastAsia="Times New Roman" w:hAnsi="Times New Roman"/>
                <w:color w:val="000000"/>
                <w:sz w:val="24"/>
                <w:szCs w:val="24"/>
                <w:lang w:eastAsia="ru-RU"/>
              </w:rPr>
            </w:pPr>
            <w:r w:rsidRPr="00FB7E97">
              <w:rPr>
                <w:rFonts w:ascii="Times New Roman" w:eastAsia="Times New Roman" w:hAnsi="Times New Roman"/>
                <w:color w:val="000000"/>
                <w:sz w:val="24"/>
                <w:szCs w:val="24"/>
                <w:lang w:eastAsia="ru-RU"/>
              </w:rPr>
              <w:t>Доклад в рамках курса повышения квалификации учителей «Актуальные вопросы обучения по учебному – предмету «Физическая культура в условиях стандартизации образования»  в ЦСГО.</w:t>
            </w:r>
          </w:p>
        </w:tc>
        <w:tc>
          <w:tcPr>
            <w:tcW w:w="1054" w:type="dxa"/>
            <w:shd w:val="clear" w:color="auto" w:fill="auto"/>
          </w:tcPr>
          <w:p w:rsidR="00FB4AAF" w:rsidRPr="00FB7E97" w:rsidRDefault="00FB4AAF" w:rsidP="00FB4AAF">
            <w:pPr>
              <w:spacing w:after="0" w:line="240" w:lineRule="auto"/>
              <w:rPr>
                <w:rFonts w:ascii="Times New Roman" w:hAnsi="Times New Roman"/>
                <w:sz w:val="24"/>
                <w:szCs w:val="24"/>
              </w:rPr>
            </w:pPr>
            <w:r w:rsidRPr="00FB7E97">
              <w:rPr>
                <w:rFonts w:ascii="Times New Roman" w:hAnsi="Times New Roman"/>
                <w:sz w:val="24"/>
                <w:szCs w:val="24"/>
              </w:rPr>
              <w:t>2022 г.</w:t>
            </w:r>
          </w:p>
        </w:tc>
      </w:tr>
      <w:tr w:rsidR="00FB4AAF" w:rsidRPr="00FB7E97" w:rsidTr="0050393D">
        <w:tc>
          <w:tcPr>
            <w:tcW w:w="596" w:type="dxa"/>
            <w:shd w:val="clear" w:color="auto" w:fill="auto"/>
          </w:tcPr>
          <w:p w:rsidR="00FB4AAF" w:rsidRPr="00FB7E97" w:rsidRDefault="00FB4AAF" w:rsidP="00FB4AAF">
            <w:pPr>
              <w:pStyle w:val="a4"/>
              <w:numPr>
                <w:ilvl w:val="0"/>
                <w:numId w:val="39"/>
              </w:numPr>
              <w:spacing w:after="0" w:line="240" w:lineRule="auto"/>
              <w:ind w:left="0" w:firstLine="0"/>
              <w:rPr>
                <w:rFonts w:ascii="Times New Roman" w:hAnsi="Times New Roman"/>
                <w:sz w:val="24"/>
                <w:szCs w:val="24"/>
                <w:lang w:val="tt-RU"/>
              </w:rPr>
            </w:pPr>
          </w:p>
        </w:tc>
        <w:tc>
          <w:tcPr>
            <w:tcW w:w="3481" w:type="dxa"/>
            <w:shd w:val="clear" w:color="auto" w:fill="auto"/>
          </w:tcPr>
          <w:p w:rsidR="00FB4AAF" w:rsidRPr="00FB7E97" w:rsidRDefault="00FB4AAF" w:rsidP="00FB4AAF">
            <w:pPr>
              <w:tabs>
                <w:tab w:val="center" w:pos="4960"/>
                <w:tab w:val="left" w:pos="6180"/>
              </w:tabs>
              <w:spacing w:after="0" w:line="240" w:lineRule="auto"/>
              <w:rPr>
                <w:rFonts w:ascii="Times New Roman" w:hAnsi="Times New Roman"/>
                <w:sz w:val="24"/>
                <w:szCs w:val="24"/>
                <w:lang w:val="tt-RU"/>
              </w:rPr>
            </w:pPr>
            <w:r w:rsidRPr="00FB7E97">
              <w:rPr>
                <w:rFonts w:ascii="Times New Roman" w:hAnsi="Times New Roman"/>
                <w:sz w:val="24"/>
                <w:szCs w:val="24"/>
                <w:lang w:val="tt-RU"/>
              </w:rPr>
              <w:t>Круглый стол “Образовательная успешность и неуспешность младших школьников при выполнении всоко и всероссийских проверочных работ 2022 года:анализ результатов выполнения итоговых работ”</w:t>
            </w:r>
          </w:p>
          <w:p w:rsidR="00FB4AAF" w:rsidRPr="00FB7E97" w:rsidRDefault="00FB4AAF" w:rsidP="00FB4AAF">
            <w:pPr>
              <w:tabs>
                <w:tab w:val="center" w:pos="4960"/>
                <w:tab w:val="left" w:pos="6180"/>
              </w:tabs>
              <w:spacing w:after="0" w:line="240" w:lineRule="auto"/>
              <w:rPr>
                <w:rFonts w:ascii="Times New Roman" w:hAnsi="Times New Roman"/>
                <w:sz w:val="24"/>
                <w:szCs w:val="24"/>
                <w:lang w:val="tt-RU"/>
              </w:rPr>
            </w:pPr>
            <w:r w:rsidRPr="00FB7E97">
              <w:rPr>
                <w:rFonts w:ascii="Times New Roman" w:hAnsi="Times New Roman"/>
                <w:sz w:val="24"/>
                <w:szCs w:val="24"/>
                <w:lang w:val="tt-RU"/>
              </w:rPr>
              <w:t>Учитель начальных классов Фахрутдинова Г.З.</w:t>
            </w:r>
          </w:p>
        </w:tc>
        <w:tc>
          <w:tcPr>
            <w:tcW w:w="1560" w:type="dxa"/>
            <w:shd w:val="clear" w:color="auto" w:fill="auto"/>
          </w:tcPr>
          <w:p w:rsidR="00FB4AAF" w:rsidRPr="00FB7E97" w:rsidRDefault="00FB4AAF" w:rsidP="00FB4AAF">
            <w:pPr>
              <w:pStyle w:val="a4"/>
              <w:spacing w:after="0" w:line="240" w:lineRule="auto"/>
              <w:ind w:left="0"/>
              <w:rPr>
                <w:rFonts w:ascii="Times New Roman" w:hAnsi="Times New Roman"/>
                <w:sz w:val="24"/>
                <w:szCs w:val="24"/>
                <w:lang w:val="tt-RU"/>
              </w:rPr>
            </w:pPr>
            <w:r w:rsidRPr="00FB7E97">
              <w:rPr>
                <w:rFonts w:ascii="Times New Roman" w:hAnsi="Times New Roman"/>
                <w:sz w:val="24"/>
                <w:szCs w:val="24"/>
                <w:lang w:val="tt-RU"/>
              </w:rPr>
              <w:t xml:space="preserve">Республиканский </w:t>
            </w:r>
          </w:p>
        </w:tc>
        <w:tc>
          <w:tcPr>
            <w:tcW w:w="3969" w:type="dxa"/>
            <w:shd w:val="clear" w:color="auto" w:fill="auto"/>
          </w:tcPr>
          <w:p w:rsidR="00FB4AAF" w:rsidRPr="00FB7E97" w:rsidRDefault="00FB4AAF" w:rsidP="00FB4AAF">
            <w:pPr>
              <w:shd w:val="clear" w:color="auto" w:fill="FFFFFF"/>
              <w:spacing w:after="0" w:line="240" w:lineRule="auto"/>
              <w:rPr>
                <w:rFonts w:ascii="Times New Roman" w:eastAsia="Times New Roman" w:hAnsi="Times New Roman"/>
                <w:color w:val="000000"/>
                <w:sz w:val="24"/>
                <w:szCs w:val="24"/>
                <w:lang w:eastAsia="ru-RU"/>
              </w:rPr>
            </w:pPr>
            <w:r w:rsidRPr="00FB7E97">
              <w:rPr>
                <w:rFonts w:ascii="Times New Roman" w:eastAsia="Times New Roman" w:hAnsi="Times New Roman"/>
                <w:color w:val="000000"/>
                <w:sz w:val="24"/>
                <w:szCs w:val="24"/>
                <w:lang w:eastAsia="ru-RU"/>
              </w:rPr>
              <w:t>Круглый стол</w:t>
            </w:r>
          </w:p>
          <w:p w:rsidR="00FB4AAF" w:rsidRPr="00FB7E97" w:rsidRDefault="00FB4AAF" w:rsidP="00FB4AAF">
            <w:pPr>
              <w:shd w:val="clear" w:color="auto" w:fill="FFFFFF"/>
              <w:spacing w:after="0" w:line="240" w:lineRule="auto"/>
              <w:rPr>
                <w:rFonts w:ascii="Times New Roman" w:eastAsia="Times New Roman" w:hAnsi="Times New Roman"/>
                <w:color w:val="000000"/>
                <w:sz w:val="24"/>
                <w:szCs w:val="24"/>
                <w:lang w:eastAsia="ru-RU"/>
              </w:rPr>
            </w:pPr>
            <w:r w:rsidRPr="00FB7E97">
              <w:rPr>
                <w:rFonts w:ascii="Times New Roman" w:eastAsia="Times New Roman" w:hAnsi="Times New Roman"/>
                <w:color w:val="000000"/>
                <w:sz w:val="24"/>
                <w:szCs w:val="24"/>
                <w:lang w:eastAsia="ru-RU"/>
              </w:rPr>
              <w:t>Онлайн – конференция ООО «Издательство «Экзамен» г.Москва</w:t>
            </w:r>
          </w:p>
        </w:tc>
        <w:tc>
          <w:tcPr>
            <w:tcW w:w="1054" w:type="dxa"/>
            <w:shd w:val="clear" w:color="auto" w:fill="auto"/>
          </w:tcPr>
          <w:p w:rsidR="00FB4AAF" w:rsidRPr="00FB7E97" w:rsidRDefault="00FB4AAF" w:rsidP="00FB4AAF">
            <w:pPr>
              <w:spacing w:after="0" w:line="240" w:lineRule="auto"/>
              <w:rPr>
                <w:rFonts w:ascii="Times New Roman" w:hAnsi="Times New Roman"/>
                <w:sz w:val="24"/>
                <w:szCs w:val="24"/>
              </w:rPr>
            </w:pPr>
            <w:r w:rsidRPr="00FB7E97">
              <w:rPr>
                <w:rFonts w:ascii="Times New Roman" w:hAnsi="Times New Roman"/>
                <w:sz w:val="24"/>
                <w:szCs w:val="24"/>
              </w:rPr>
              <w:t>2022 г.</w:t>
            </w:r>
          </w:p>
        </w:tc>
      </w:tr>
    </w:tbl>
    <w:p w:rsidR="00FB4AAF" w:rsidRPr="00FB7E97" w:rsidRDefault="00FB4AAF" w:rsidP="00FB4AAF">
      <w:pPr>
        <w:spacing w:after="0"/>
        <w:rPr>
          <w:rFonts w:ascii="Times New Roman" w:hAnsi="Times New Roman"/>
          <w:b/>
          <w:sz w:val="24"/>
          <w:szCs w:val="24"/>
        </w:rPr>
      </w:pPr>
    </w:p>
    <w:p w:rsidR="00FB4AAF" w:rsidRPr="00FB7E97" w:rsidRDefault="00FB4AAF" w:rsidP="00FB4AAF">
      <w:pPr>
        <w:spacing w:after="0" w:line="240" w:lineRule="auto"/>
        <w:rPr>
          <w:rFonts w:ascii="Times New Roman" w:hAnsi="Times New Roman"/>
          <w:sz w:val="24"/>
          <w:szCs w:val="24"/>
        </w:rPr>
      </w:pPr>
      <w:r w:rsidRPr="00FB7E97">
        <w:rPr>
          <w:rFonts w:ascii="Times New Roman" w:hAnsi="Times New Roman"/>
          <w:b/>
          <w:sz w:val="24"/>
          <w:szCs w:val="24"/>
        </w:rPr>
        <w:t>Методические публикации.</w:t>
      </w:r>
    </w:p>
    <w:p w:rsidR="00FB4AAF" w:rsidRPr="00FB7E97" w:rsidRDefault="00FB4AAF" w:rsidP="00FB4AAF">
      <w:pPr>
        <w:spacing w:after="0" w:line="240" w:lineRule="auto"/>
        <w:rPr>
          <w:rFonts w:ascii="Times New Roman" w:hAnsi="Times New Roman"/>
          <w:b/>
          <w:sz w:val="24"/>
          <w:szCs w:val="24"/>
        </w:rPr>
      </w:pPr>
    </w:p>
    <w:tbl>
      <w:tblPr>
        <w:tblW w:w="10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3085"/>
        <w:gridCol w:w="1417"/>
        <w:gridCol w:w="4003"/>
        <w:gridCol w:w="1526"/>
      </w:tblGrid>
      <w:tr w:rsidR="00FB4AAF" w:rsidRPr="00FB7E97" w:rsidTr="0050393D">
        <w:tc>
          <w:tcPr>
            <w:tcW w:w="709" w:type="dxa"/>
            <w:shd w:val="clear" w:color="auto" w:fill="auto"/>
          </w:tcPr>
          <w:p w:rsidR="00FB4AAF" w:rsidRPr="00FB7E97" w:rsidRDefault="00FB4AAF" w:rsidP="00FB4AAF">
            <w:pPr>
              <w:spacing w:after="0" w:line="240" w:lineRule="auto"/>
              <w:rPr>
                <w:rFonts w:ascii="Times New Roman" w:hAnsi="Times New Roman"/>
                <w:sz w:val="24"/>
                <w:szCs w:val="24"/>
                <w:lang w:val="tt-RU"/>
              </w:rPr>
            </w:pPr>
            <w:r w:rsidRPr="00FB7E97">
              <w:rPr>
                <w:rFonts w:ascii="Times New Roman" w:hAnsi="Times New Roman"/>
                <w:sz w:val="24"/>
                <w:szCs w:val="24"/>
                <w:lang w:val="tt-RU"/>
              </w:rPr>
              <w:t>№</w:t>
            </w:r>
          </w:p>
        </w:tc>
        <w:tc>
          <w:tcPr>
            <w:tcW w:w="3085" w:type="dxa"/>
            <w:shd w:val="clear" w:color="auto" w:fill="auto"/>
          </w:tcPr>
          <w:p w:rsidR="00FB4AAF" w:rsidRPr="00FB7E97" w:rsidRDefault="00FB4AAF" w:rsidP="00FB4AAF">
            <w:pPr>
              <w:spacing w:after="0" w:line="240" w:lineRule="auto"/>
              <w:rPr>
                <w:rFonts w:ascii="Times New Roman" w:hAnsi="Times New Roman"/>
                <w:sz w:val="24"/>
                <w:szCs w:val="24"/>
                <w:lang w:val="tt-RU"/>
              </w:rPr>
            </w:pPr>
            <w:r w:rsidRPr="00FB7E97">
              <w:rPr>
                <w:rFonts w:ascii="Times New Roman" w:hAnsi="Times New Roman"/>
                <w:sz w:val="24"/>
                <w:szCs w:val="24"/>
                <w:lang w:val="tt-RU"/>
              </w:rPr>
              <w:t>Наименование</w:t>
            </w:r>
          </w:p>
        </w:tc>
        <w:tc>
          <w:tcPr>
            <w:tcW w:w="1417" w:type="dxa"/>
            <w:shd w:val="clear" w:color="auto" w:fill="auto"/>
          </w:tcPr>
          <w:p w:rsidR="00FB4AAF" w:rsidRPr="00FB7E97" w:rsidRDefault="00FB4AAF" w:rsidP="00FB4AAF">
            <w:pPr>
              <w:spacing w:after="0" w:line="240" w:lineRule="auto"/>
              <w:rPr>
                <w:rFonts w:ascii="Times New Roman" w:hAnsi="Times New Roman"/>
                <w:sz w:val="24"/>
                <w:szCs w:val="24"/>
                <w:lang w:val="tt-RU"/>
              </w:rPr>
            </w:pPr>
            <w:r w:rsidRPr="00FB7E97">
              <w:rPr>
                <w:rFonts w:ascii="Times New Roman" w:hAnsi="Times New Roman"/>
                <w:sz w:val="24"/>
                <w:szCs w:val="24"/>
                <w:lang w:val="tt-RU"/>
              </w:rPr>
              <w:t>Уровень</w:t>
            </w:r>
          </w:p>
        </w:tc>
        <w:tc>
          <w:tcPr>
            <w:tcW w:w="4003" w:type="dxa"/>
            <w:shd w:val="clear" w:color="auto" w:fill="auto"/>
          </w:tcPr>
          <w:p w:rsidR="00FB4AAF" w:rsidRPr="00FB7E97" w:rsidRDefault="00FB4AAF" w:rsidP="00FB4AAF">
            <w:pPr>
              <w:spacing w:after="0" w:line="240" w:lineRule="auto"/>
              <w:ind w:firstLine="71"/>
              <w:rPr>
                <w:rFonts w:ascii="Times New Roman" w:hAnsi="Times New Roman"/>
                <w:sz w:val="24"/>
                <w:szCs w:val="24"/>
                <w:lang w:val="tt-RU"/>
              </w:rPr>
            </w:pPr>
            <w:r w:rsidRPr="00FB7E97">
              <w:rPr>
                <w:rFonts w:ascii="Times New Roman" w:hAnsi="Times New Roman"/>
                <w:sz w:val="24"/>
                <w:szCs w:val="24"/>
                <w:lang w:val="tt-RU"/>
              </w:rPr>
              <w:t>Место публикации</w:t>
            </w:r>
          </w:p>
        </w:tc>
        <w:tc>
          <w:tcPr>
            <w:tcW w:w="1526" w:type="dxa"/>
            <w:shd w:val="clear" w:color="auto" w:fill="auto"/>
          </w:tcPr>
          <w:p w:rsidR="00FB4AAF" w:rsidRPr="00FB7E97" w:rsidRDefault="00FB4AAF" w:rsidP="00FB4AAF">
            <w:pPr>
              <w:spacing w:after="0" w:line="240" w:lineRule="auto"/>
              <w:jc w:val="center"/>
              <w:rPr>
                <w:rFonts w:ascii="Times New Roman" w:hAnsi="Times New Roman"/>
                <w:sz w:val="24"/>
                <w:szCs w:val="24"/>
                <w:lang w:val="tt-RU"/>
              </w:rPr>
            </w:pPr>
            <w:r w:rsidRPr="00FB7E97">
              <w:rPr>
                <w:rFonts w:ascii="Times New Roman" w:hAnsi="Times New Roman"/>
                <w:sz w:val="24"/>
                <w:szCs w:val="24"/>
                <w:lang w:val="tt-RU"/>
              </w:rPr>
              <w:t xml:space="preserve">Год </w:t>
            </w:r>
          </w:p>
        </w:tc>
      </w:tr>
      <w:tr w:rsidR="00FB4AAF" w:rsidRPr="00FB7E97" w:rsidTr="0050393D">
        <w:tc>
          <w:tcPr>
            <w:tcW w:w="709" w:type="dxa"/>
            <w:shd w:val="clear" w:color="auto" w:fill="auto"/>
          </w:tcPr>
          <w:p w:rsidR="00FB4AAF" w:rsidRPr="00FB7E97" w:rsidRDefault="00FB4AAF" w:rsidP="00FB4AAF">
            <w:pPr>
              <w:pStyle w:val="a4"/>
              <w:numPr>
                <w:ilvl w:val="0"/>
                <w:numId w:val="40"/>
              </w:numPr>
              <w:spacing w:after="0" w:line="240" w:lineRule="auto"/>
              <w:rPr>
                <w:rFonts w:ascii="Times New Roman" w:hAnsi="Times New Roman"/>
                <w:sz w:val="24"/>
                <w:szCs w:val="24"/>
                <w:lang w:val="tt-RU"/>
              </w:rPr>
            </w:pPr>
          </w:p>
        </w:tc>
        <w:tc>
          <w:tcPr>
            <w:tcW w:w="3085" w:type="dxa"/>
            <w:shd w:val="clear" w:color="auto" w:fill="auto"/>
          </w:tcPr>
          <w:p w:rsidR="00FB4AAF" w:rsidRPr="00FB7E97" w:rsidRDefault="00FB4AAF" w:rsidP="00FB4AAF">
            <w:pPr>
              <w:spacing w:after="0" w:line="240" w:lineRule="auto"/>
              <w:rPr>
                <w:rFonts w:ascii="Times New Roman" w:hAnsi="Times New Roman"/>
                <w:sz w:val="24"/>
                <w:szCs w:val="24"/>
                <w:lang w:val="tt-RU"/>
              </w:rPr>
            </w:pPr>
            <w:r w:rsidRPr="00FB7E97">
              <w:rPr>
                <w:rFonts w:ascii="Times New Roman" w:hAnsi="Times New Roman"/>
                <w:sz w:val="24"/>
                <w:szCs w:val="24"/>
                <w:lang w:val="tt-RU"/>
              </w:rPr>
              <w:t xml:space="preserve">Открытый урок по окружающему миру 3 </w:t>
            </w:r>
            <w:r w:rsidRPr="00FB7E97">
              <w:rPr>
                <w:rFonts w:ascii="Times New Roman" w:hAnsi="Times New Roman"/>
                <w:sz w:val="24"/>
                <w:szCs w:val="24"/>
                <w:shd w:val="clear" w:color="auto" w:fill="FFFFFF"/>
                <w:lang w:val="tt-RU"/>
              </w:rPr>
              <w:t xml:space="preserve">кл </w:t>
            </w:r>
            <w:r w:rsidRPr="00FB7E97">
              <w:rPr>
                <w:rFonts w:ascii="Times New Roman" w:hAnsi="Times New Roman"/>
                <w:color w:val="212529"/>
                <w:sz w:val="24"/>
                <w:szCs w:val="24"/>
                <w:shd w:val="clear" w:color="auto" w:fill="FFFFFF"/>
              </w:rPr>
              <w:t>«Икьтисад Һәм  экология»</w:t>
            </w:r>
          </w:p>
        </w:tc>
        <w:tc>
          <w:tcPr>
            <w:tcW w:w="1417" w:type="dxa"/>
            <w:shd w:val="clear" w:color="auto" w:fill="auto"/>
          </w:tcPr>
          <w:p w:rsidR="00FB4AAF" w:rsidRPr="00FB7E97" w:rsidRDefault="00FB4AAF" w:rsidP="00FB4AAF">
            <w:pPr>
              <w:spacing w:after="0" w:line="240" w:lineRule="auto"/>
              <w:rPr>
                <w:rFonts w:ascii="Times New Roman" w:hAnsi="Times New Roman"/>
                <w:sz w:val="24"/>
                <w:szCs w:val="24"/>
                <w:lang w:val="tt-RU"/>
              </w:rPr>
            </w:pPr>
            <w:r w:rsidRPr="00FB7E97">
              <w:rPr>
                <w:rFonts w:ascii="Times New Roman" w:hAnsi="Times New Roman"/>
                <w:sz w:val="24"/>
                <w:szCs w:val="24"/>
              </w:rPr>
              <w:t>федеральный</w:t>
            </w:r>
          </w:p>
        </w:tc>
        <w:tc>
          <w:tcPr>
            <w:tcW w:w="4003" w:type="dxa"/>
            <w:shd w:val="clear" w:color="auto" w:fill="auto"/>
          </w:tcPr>
          <w:p w:rsidR="00FB4AAF" w:rsidRPr="00FB7E97" w:rsidRDefault="00673086" w:rsidP="00FB4AAF">
            <w:pPr>
              <w:spacing w:after="0" w:line="240" w:lineRule="auto"/>
              <w:rPr>
                <w:rFonts w:ascii="Times New Roman" w:hAnsi="Times New Roman"/>
                <w:sz w:val="24"/>
                <w:szCs w:val="24"/>
                <w:u w:val="single"/>
                <w:lang w:val="tt-RU"/>
              </w:rPr>
            </w:pPr>
            <w:hyperlink r:id="rId14" w:history="1">
              <w:r w:rsidR="00FB4AAF" w:rsidRPr="00FB7E97">
                <w:rPr>
                  <w:rStyle w:val="af5"/>
                  <w:rFonts w:ascii="Times New Roman" w:hAnsi="Times New Roman"/>
                  <w:sz w:val="24"/>
                  <w:szCs w:val="24"/>
                  <w:lang w:val="tt-RU"/>
                </w:rPr>
                <w:t>https://nsportal.ru/nachalnaya-</w:t>
              </w:r>
            </w:hyperlink>
          </w:p>
          <w:p w:rsidR="00FB4AAF" w:rsidRPr="00FB7E97" w:rsidRDefault="00FB4AAF" w:rsidP="00FB4AAF">
            <w:pPr>
              <w:spacing w:after="0" w:line="240" w:lineRule="auto"/>
              <w:rPr>
                <w:rFonts w:ascii="Times New Roman" w:hAnsi="Times New Roman"/>
                <w:sz w:val="24"/>
                <w:szCs w:val="24"/>
                <w:u w:val="single"/>
                <w:lang w:val="tt-RU"/>
              </w:rPr>
            </w:pPr>
            <w:r w:rsidRPr="00FB7E97">
              <w:rPr>
                <w:rFonts w:ascii="Times New Roman" w:hAnsi="Times New Roman"/>
                <w:sz w:val="24"/>
                <w:szCs w:val="24"/>
                <w:u w:val="single"/>
                <w:lang w:val="tt-RU"/>
              </w:rPr>
              <w:t>shkola/okruzhayushchii-</w:t>
            </w:r>
          </w:p>
          <w:p w:rsidR="00FB4AAF" w:rsidRPr="00FB7E97" w:rsidRDefault="00FB4AAF" w:rsidP="00FB4AAF">
            <w:pPr>
              <w:spacing w:after="0" w:line="240" w:lineRule="auto"/>
              <w:rPr>
                <w:rFonts w:ascii="Times New Roman" w:hAnsi="Times New Roman"/>
                <w:sz w:val="24"/>
                <w:szCs w:val="24"/>
                <w:u w:val="single"/>
                <w:lang w:val="tt-RU"/>
              </w:rPr>
            </w:pPr>
            <w:r w:rsidRPr="00FB7E97">
              <w:rPr>
                <w:rFonts w:ascii="Times New Roman" w:hAnsi="Times New Roman"/>
                <w:sz w:val="24"/>
                <w:szCs w:val="24"/>
                <w:u w:val="single"/>
                <w:lang w:val="tt-RU"/>
              </w:rPr>
              <w:t>mir/2021/03/15/yln-tir-drese-temasy-iktisad-hm-ekologiya</w:t>
            </w:r>
          </w:p>
        </w:tc>
        <w:tc>
          <w:tcPr>
            <w:tcW w:w="1526" w:type="dxa"/>
            <w:shd w:val="clear" w:color="auto" w:fill="auto"/>
          </w:tcPr>
          <w:p w:rsidR="00FB4AAF" w:rsidRPr="00FB7E97" w:rsidRDefault="00FB4AAF" w:rsidP="00FB4AAF">
            <w:pPr>
              <w:spacing w:after="0" w:line="240" w:lineRule="auto"/>
              <w:jc w:val="center"/>
              <w:rPr>
                <w:rFonts w:ascii="Times New Roman" w:hAnsi="Times New Roman"/>
                <w:sz w:val="24"/>
                <w:szCs w:val="24"/>
                <w:lang w:val="tt-RU"/>
              </w:rPr>
            </w:pPr>
            <w:r w:rsidRPr="00FB7E97">
              <w:rPr>
                <w:rFonts w:ascii="Times New Roman" w:hAnsi="Times New Roman"/>
                <w:sz w:val="24"/>
                <w:szCs w:val="24"/>
                <w:lang w:val="tt-RU"/>
              </w:rPr>
              <w:t>2021</w:t>
            </w:r>
          </w:p>
        </w:tc>
      </w:tr>
      <w:tr w:rsidR="00FB4AAF" w:rsidRPr="00FB7E97" w:rsidTr="0050393D">
        <w:tc>
          <w:tcPr>
            <w:tcW w:w="709" w:type="dxa"/>
            <w:shd w:val="clear" w:color="auto" w:fill="auto"/>
          </w:tcPr>
          <w:p w:rsidR="00FB4AAF" w:rsidRPr="00FB7E97" w:rsidRDefault="00FB4AAF" w:rsidP="00FB4AAF">
            <w:pPr>
              <w:pStyle w:val="a4"/>
              <w:numPr>
                <w:ilvl w:val="0"/>
                <w:numId w:val="40"/>
              </w:numPr>
              <w:spacing w:after="0" w:line="240" w:lineRule="auto"/>
              <w:rPr>
                <w:rFonts w:ascii="Times New Roman" w:hAnsi="Times New Roman"/>
                <w:sz w:val="24"/>
                <w:szCs w:val="24"/>
                <w:lang w:val="tt-RU"/>
              </w:rPr>
            </w:pPr>
          </w:p>
        </w:tc>
        <w:tc>
          <w:tcPr>
            <w:tcW w:w="3085" w:type="dxa"/>
            <w:shd w:val="clear" w:color="auto" w:fill="auto"/>
          </w:tcPr>
          <w:p w:rsidR="00FB4AAF" w:rsidRPr="00FB7E97" w:rsidRDefault="00FB4AAF" w:rsidP="00FB4AAF">
            <w:pPr>
              <w:spacing w:after="0" w:line="240" w:lineRule="auto"/>
              <w:rPr>
                <w:rFonts w:ascii="Times New Roman" w:hAnsi="Times New Roman"/>
                <w:sz w:val="24"/>
                <w:szCs w:val="24"/>
                <w:lang w:val="tt-RU"/>
              </w:rPr>
            </w:pPr>
            <w:r w:rsidRPr="00FB7E97">
              <w:rPr>
                <w:rFonts w:ascii="Times New Roman" w:hAnsi="Times New Roman"/>
                <w:sz w:val="24"/>
                <w:szCs w:val="24"/>
                <w:lang w:val="tt-RU"/>
              </w:rPr>
              <w:t xml:space="preserve"> Выступление на заседании районного МО « Методы и приемы формирования функциональной грамотности»</w:t>
            </w:r>
          </w:p>
        </w:tc>
        <w:tc>
          <w:tcPr>
            <w:tcW w:w="1417" w:type="dxa"/>
            <w:shd w:val="clear" w:color="auto" w:fill="auto"/>
          </w:tcPr>
          <w:p w:rsidR="00FB4AAF" w:rsidRPr="00FB7E97" w:rsidRDefault="00FB4AAF" w:rsidP="00FB4AAF">
            <w:pPr>
              <w:spacing w:after="0" w:line="240" w:lineRule="auto"/>
              <w:rPr>
                <w:rFonts w:ascii="Times New Roman" w:hAnsi="Times New Roman"/>
                <w:sz w:val="24"/>
                <w:szCs w:val="24"/>
              </w:rPr>
            </w:pPr>
            <w:r w:rsidRPr="00FB7E97">
              <w:rPr>
                <w:rFonts w:ascii="Times New Roman" w:hAnsi="Times New Roman"/>
                <w:sz w:val="24"/>
                <w:szCs w:val="24"/>
                <w:lang w:val="tt-RU"/>
              </w:rPr>
              <w:t>муни</w:t>
            </w:r>
            <w:r w:rsidRPr="00FB7E97">
              <w:rPr>
                <w:rFonts w:ascii="Times New Roman" w:hAnsi="Times New Roman"/>
                <w:sz w:val="24"/>
                <w:szCs w:val="24"/>
              </w:rPr>
              <w:t>ц</w:t>
            </w:r>
            <w:r w:rsidRPr="00FB7E97">
              <w:rPr>
                <w:rFonts w:ascii="Times New Roman" w:hAnsi="Times New Roman"/>
                <w:sz w:val="24"/>
                <w:szCs w:val="24"/>
                <w:lang w:val="tt-RU"/>
              </w:rPr>
              <w:t>ипальный</w:t>
            </w:r>
          </w:p>
        </w:tc>
        <w:tc>
          <w:tcPr>
            <w:tcW w:w="4003" w:type="dxa"/>
            <w:shd w:val="clear" w:color="auto" w:fill="auto"/>
          </w:tcPr>
          <w:p w:rsidR="00FB4AAF" w:rsidRPr="00FB7E97" w:rsidRDefault="00FB4AAF" w:rsidP="00FB4AAF">
            <w:pPr>
              <w:spacing w:after="0" w:line="240" w:lineRule="auto"/>
              <w:ind w:firstLine="71"/>
              <w:rPr>
                <w:rFonts w:ascii="Times New Roman" w:hAnsi="Times New Roman"/>
                <w:sz w:val="24"/>
                <w:szCs w:val="24"/>
                <w:lang w:val="tt-RU"/>
              </w:rPr>
            </w:pPr>
            <w:r w:rsidRPr="00FB7E97">
              <w:rPr>
                <w:rFonts w:ascii="Times New Roman" w:hAnsi="Times New Roman"/>
                <w:sz w:val="24"/>
                <w:szCs w:val="24"/>
                <w:lang w:val="tt-RU"/>
              </w:rPr>
              <w:t>Выставка- ярмарка педагогических идей</w:t>
            </w:r>
          </w:p>
          <w:p w:rsidR="00FB4AAF" w:rsidRPr="00FB7E97" w:rsidRDefault="00FB4AAF" w:rsidP="00FB4AAF">
            <w:pPr>
              <w:spacing w:after="0" w:line="240" w:lineRule="auto"/>
              <w:ind w:firstLine="71"/>
              <w:rPr>
                <w:rFonts w:ascii="Times New Roman" w:hAnsi="Times New Roman"/>
                <w:sz w:val="24"/>
                <w:szCs w:val="24"/>
                <w:lang w:val="tt-RU"/>
              </w:rPr>
            </w:pPr>
            <w:r w:rsidRPr="00FB7E97">
              <w:rPr>
                <w:rFonts w:ascii="Times New Roman" w:hAnsi="Times New Roman"/>
                <w:sz w:val="24"/>
                <w:szCs w:val="24"/>
                <w:lang w:val="tt-RU"/>
              </w:rPr>
              <w:t xml:space="preserve">В брошюре для использования в методической  работе учителями начальных классов, </w:t>
            </w:r>
            <w:r w:rsidRPr="00FB7E97">
              <w:rPr>
                <w:rFonts w:ascii="Times New Roman" w:hAnsi="Times New Roman"/>
                <w:sz w:val="24"/>
                <w:szCs w:val="24"/>
              </w:rPr>
              <w:t xml:space="preserve">издан в </w:t>
            </w:r>
            <w:r w:rsidRPr="00FB7E97">
              <w:rPr>
                <w:rFonts w:ascii="Times New Roman" w:hAnsi="Times New Roman"/>
                <w:sz w:val="24"/>
                <w:szCs w:val="24"/>
                <w:lang w:val="tt-RU"/>
              </w:rPr>
              <w:t>отделе образования Исполнительного комитета Новошешминского муниципального района Республики Татарстан</w:t>
            </w:r>
          </w:p>
        </w:tc>
        <w:tc>
          <w:tcPr>
            <w:tcW w:w="1526" w:type="dxa"/>
            <w:shd w:val="clear" w:color="auto" w:fill="auto"/>
          </w:tcPr>
          <w:p w:rsidR="00FB4AAF" w:rsidRPr="00FB7E97" w:rsidRDefault="00FB4AAF" w:rsidP="00FB4AAF">
            <w:pPr>
              <w:spacing w:after="0" w:line="240" w:lineRule="auto"/>
              <w:jc w:val="center"/>
              <w:rPr>
                <w:rFonts w:ascii="Times New Roman" w:hAnsi="Times New Roman"/>
                <w:sz w:val="24"/>
                <w:szCs w:val="24"/>
                <w:lang w:val="tt-RU"/>
              </w:rPr>
            </w:pPr>
            <w:r w:rsidRPr="00FB7E97">
              <w:rPr>
                <w:rFonts w:ascii="Times New Roman" w:hAnsi="Times New Roman"/>
                <w:sz w:val="24"/>
                <w:szCs w:val="24"/>
                <w:lang w:val="tt-RU"/>
              </w:rPr>
              <w:t>2021</w:t>
            </w:r>
          </w:p>
        </w:tc>
      </w:tr>
      <w:tr w:rsidR="00FB4AAF" w:rsidRPr="00FB7E97" w:rsidTr="0050393D">
        <w:tc>
          <w:tcPr>
            <w:tcW w:w="709" w:type="dxa"/>
            <w:shd w:val="clear" w:color="auto" w:fill="auto"/>
          </w:tcPr>
          <w:p w:rsidR="00FB4AAF" w:rsidRPr="00FB7E97" w:rsidRDefault="00FB4AAF" w:rsidP="00FB4AAF">
            <w:pPr>
              <w:pStyle w:val="a4"/>
              <w:numPr>
                <w:ilvl w:val="0"/>
                <w:numId w:val="40"/>
              </w:numPr>
              <w:spacing w:after="0" w:line="240" w:lineRule="auto"/>
              <w:rPr>
                <w:rFonts w:ascii="Times New Roman" w:hAnsi="Times New Roman"/>
                <w:sz w:val="24"/>
                <w:szCs w:val="24"/>
                <w:lang w:val="tt-RU"/>
              </w:rPr>
            </w:pPr>
          </w:p>
        </w:tc>
        <w:tc>
          <w:tcPr>
            <w:tcW w:w="3085" w:type="dxa"/>
            <w:shd w:val="clear" w:color="auto" w:fill="auto"/>
          </w:tcPr>
          <w:p w:rsidR="00FB4AAF" w:rsidRPr="00FB7E97" w:rsidRDefault="00FB4AAF" w:rsidP="00FB4AAF">
            <w:pPr>
              <w:spacing w:after="0" w:line="240" w:lineRule="auto"/>
              <w:rPr>
                <w:rFonts w:ascii="Times New Roman" w:hAnsi="Times New Roman"/>
                <w:sz w:val="24"/>
                <w:szCs w:val="24"/>
                <w:lang w:val="tt-RU"/>
              </w:rPr>
            </w:pPr>
            <w:r w:rsidRPr="00FB7E97">
              <w:rPr>
                <w:rFonts w:ascii="Times New Roman" w:hAnsi="Times New Roman"/>
                <w:sz w:val="24"/>
                <w:szCs w:val="24"/>
                <w:lang w:val="tt-RU"/>
              </w:rPr>
              <w:t>Выступления на заседании районного МО</w:t>
            </w:r>
          </w:p>
        </w:tc>
        <w:tc>
          <w:tcPr>
            <w:tcW w:w="1417" w:type="dxa"/>
            <w:shd w:val="clear" w:color="auto" w:fill="auto"/>
          </w:tcPr>
          <w:p w:rsidR="00FB4AAF" w:rsidRPr="00FB7E97" w:rsidRDefault="00FB4AAF" w:rsidP="00FB4AAF">
            <w:pPr>
              <w:spacing w:after="0" w:line="240" w:lineRule="auto"/>
              <w:rPr>
                <w:rFonts w:ascii="Times New Roman" w:hAnsi="Times New Roman"/>
                <w:sz w:val="24"/>
                <w:szCs w:val="24"/>
                <w:lang w:val="tt-RU"/>
              </w:rPr>
            </w:pPr>
            <w:r w:rsidRPr="00FB7E97">
              <w:rPr>
                <w:rFonts w:ascii="Times New Roman" w:hAnsi="Times New Roman"/>
                <w:sz w:val="24"/>
                <w:szCs w:val="24"/>
                <w:lang w:val="tt-RU"/>
              </w:rPr>
              <w:t>муни</w:t>
            </w:r>
            <w:r w:rsidRPr="00FB7E97">
              <w:rPr>
                <w:rFonts w:ascii="Times New Roman" w:hAnsi="Times New Roman"/>
                <w:sz w:val="24"/>
                <w:szCs w:val="24"/>
              </w:rPr>
              <w:t>ц</w:t>
            </w:r>
            <w:r w:rsidRPr="00FB7E97">
              <w:rPr>
                <w:rFonts w:ascii="Times New Roman" w:hAnsi="Times New Roman"/>
                <w:sz w:val="24"/>
                <w:szCs w:val="24"/>
                <w:lang w:val="tt-RU"/>
              </w:rPr>
              <w:t>ипальный</w:t>
            </w:r>
          </w:p>
        </w:tc>
        <w:tc>
          <w:tcPr>
            <w:tcW w:w="4003" w:type="dxa"/>
            <w:shd w:val="clear" w:color="auto" w:fill="auto"/>
          </w:tcPr>
          <w:p w:rsidR="00FB4AAF" w:rsidRPr="00FB7E97" w:rsidRDefault="00FB4AAF" w:rsidP="00FB4AAF">
            <w:pPr>
              <w:spacing w:after="0" w:line="240" w:lineRule="auto"/>
              <w:rPr>
                <w:rFonts w:ascii="Times New Roman" w:hAnsi="Times New Roman"/>
                <w:sz w:val="24"/>
                <w:szCs w:val="24"/>
                <w:lang w:val="tt-RU"/>
              </w:rPr>
            </w:pPr>
            <w:r w:rsidRPr="00FB7E97">
              <w:rPr>
                <w:rFonts w:ascii="Times New Roman" w:hAnsi="Times New Roman"/>
                <w:sz w:val="24"/>
                <w:szCs w:val="24"/>
                <w:lang w:val="tt-RU"/>
              </w:rPr>
              <w:t xml:space="preserve"> В брошюре для использования в методической работе учителями начальных классов, </w:t>
            </w:r>
            <w:r w:rsidRPr="00FB7E97">
              <w:rPr>
                <w:rFonts w:ascii="Times New Roman" w:hAnsi="Times New Roman"/>
                <w:sz w:val="24"/>
                <w:szCs w:val="24"/>
              </w:rPr>
              <w:t xml:space="preserve">издан в </w:t>
            </w:r>
            <w:r w:rsidRPr="00FB7E97">
              <w:rPr>
                <w:rFonts w:ascii="Times New Roman" w:hAnsi="Times New Roman"/>
                <w:sz w:val="24"/>
                <w:szCs w:val="24"/>
                <w:lang w:val="tt-RU"/>
              </w:rPr>
              <w:t xml:space="preserve">отделе образования Исполнительного комитета Новошешминского муниципального района Республики Татарстан  </w:t>
            </w:r>
          </w:p>
          <w:p w:rsidR="00FB4AAF" w:rsidRPr="00FB7E97" w:rsidRDefault="00FB4AAF" w:rsidP="00FB4AAF">
            <w:pPr>
              <w:spacing w:after="0" w:line="240" w:lineRule="auto"/>
              <w:rPr>
                <w:rFonts w:ascii="Times New Roman" w:hAnsi="Times New Roman"/>
                <w:sz w:val="24"/>
                <w:szCs w:val="24"/>
                <w:lang w:val="tt-RU"/>
              </w:rPr>
            </w:pPr>
            <w:r w:rsidRPr="00FB7E97">
              <w:rPr>
                <w:rFonts w:ascii="Times New Roman" w:hAnsi="Times New Roman"/>
                <w:sz w:val="24"/>
                <w:szCs w:val="24"/>
                <w:lang w:val="tt-RU"/>
              </w:rPr>
              <w:t>Клуб профессионального общения «На учительской волне»</w:t>
            </w:r>
          </w:p>
          <w:p w:rsidR="00FB4AAF" w:rsidRPr="00FB7E97" w:rsidRDefault="00FB4AAF" w:rsidP="00FB4AAF">
            <w:pPr>
              <w:spacing w:after="0" w:line="240" w:lineRule="auto"/>
              <w:rPr>
                <w:rFonts w:ascii="Times New Roman" w:hAnsi="Times New Roman"/>
                <w:sz w:val="24"/>
                <w:szCs w:val="24"/>
                <w:lang w:val="tt-RU"/>
              </w:rPr>
            </w:pPr>
            <w:r w:rsidRPr="00FB7E97">
              <w:rPr>
                <w:rFonts w:ascii="Times New Roman" w:hAnsi="Times New Roman"/>
                <w:sz w:val="24"/>
                <w:szCs w:val="24"/>
                <w:lang w:val="tt-RU"/>
              </w:rPr>
              <w:t>Заседание клуба любителей игры в шахматы «Дебют» по теме:»Шахматы как модель к успеху»</w:t>
            </w:r>
          </w:p>
          <w:p w:rsidR="00FB4AAF" w:rsidRPr="00FB7E97" w:rsidRDefault="00FB4AAF" w:rsidP="00FB4AAF">
            <w:pPr>
              <w:spacing w:after="0" w:line="240" w:lineRule="auto"/>
              <w:rPr>
                <w:rFonts w:ascii="Times New Roman" w:hAnsi="Times New Roman"/>
                <w:sz w:val="24"/>
                <w:szCs w:val="24"/>
                <w:lang w:val="tt-RU"/>
              </w:rPr>
            </w:pPr>
            <w:r w:rsidRPr="00FB7E97">
              <w:rPr>
                <w:rFonts w:ascii="Times New Roman" w:hAnsi="Times New Roman"/>
                <w:sz w:val="24"/>
                <w:szCs w:val="24"/>
                <w:lang w:val="tt-RU"/>
              </w:rPr>
              <w:t>«Учимся играя. Картотека дидактических и подвижных игр по шахматам».</w:t>
            </w:r>
          </w:p>
        </w:tc>
        <w:tc>
          <w:tcPr>
            <w:tcW w:w="1526" w:type="dxa"/>
            <w:shd w:val="clear" w:color="auto" w:fill="auto"/>
          </w:tcPr>
          <w:p w:rsidR="00FB4AAF" w:rsidRPr="00FB7E97" w:rsidRDefault="00FB4AAF" w:rsidP="00FB4AAF">
            <w:pPr>
              <w:spacing w:after="0" w:line="240" w:lineRule="auto"/>
              <w:jc w:val="center"/>
              <w:rPr>
                <w:rFonts w:ascii="Times New Roman" w:hAnsi="Times New Roman"/>
                <w:sz w:val="24"/>
                <w:szCs w:val="24"/>
                <w:lang w:val="tt-RU"/>
              </w:rPr>
            </w:pPr>
            <w:r w:rsidRPr="00FB7E97">
              <w:rPr>
                <w:rFonts w:ascii="Times New Roman" w:hAnsi="Times New Roman"/>
                <w:sz w:val="24"/>
                <w:szCs w:val="24"/>
                <w:lang w:val="tt-RU"/>
              </w:rPr>
              <w:t>2021</w:t>
            </w:r>
          </w:p>
        </w:tc>
      </w:tr>
      <w:tr w:rsidR="00FB4AAF" w:rsidRPr="00FB7E97" w:rsidTr="0050393D">
        <w:tc>
          <w:tcPr>
            <w:tcW w:w="709" w:type="dxa"/>
            <w:shd w:val="clear" w:color="auto" w:fill="auto"/>
          </w:tcPr>
          <w:p w:rsidR="00FB4AAF" w:rsidRPr="00FB7E97" w:rsidRDefault="00FB4AAF" w:rsidP="00FB4AAF">
            <w:pPr>
              <w:pStyle w:val="a4"/>
              <w:numPr>
                <w:ilvl w:val="0"/>
                <w:numId w:val="40"/>
              </w:numPr>
              <w:tabs>
                <w:tab w:val="center" w:pos="4960"/>
                <w:tab w:val="left" w:pos="7356"/>
              </w:tabs>
              <w:spacing w:after="0" w:line="240" w:lineRule="auto"/>
              <w:rPr>
                <w:rFonts w:ascii="Times New Roman" w:hAnsi="Times New Roman"/>
                <w:sz w:val="24"/>
                <w:szCs w:val="24"/>
                <w:lang w:val="tt-RU"/>
              </w:rPr>
            </w:pPr>
          </w:p>
        </w:tc>
        <w:tc>
          <w:tcPr>
            <w:tcW w:w="3085" w:type="dxa"/>
            <w:shd w:val="clear" w:color="auto" w:fill="auto"/>
          </w:tcPr>
          <w:p w:rsidR="00FB4AAF" w:rsidRPr="00FB7E97" w:rsidRDefault="00FB4AAF" w:rsidP="00FB4AAF">
            <w:pPr>
              <w:tabs>
                <w:tab w:val="center" w:pos="4960"/>
                <w:tab w:val="left" w:pos="7356"/>
              </w:tabs>
              <w:spacing w:after="0" w:line="240" w:lineRule="auto"/>
              <w:rPr>
                <w:rFonts w:ascii="Times New Roman" w:hAnsi="Times New Roman"/>
                <w:sz w:val="24"/>
                <w:szCs w:val="24"/>
                <w:lang w:val="tt-RU"/>
              </w:rPr>
            </w:pPr>
            <w:r w:rsidRPr="00FB7E97">
              <w:rPr>
                <w:rFonts w:ascii="Times New Roman" w:hAnsi="Times New Roman"/>
                <w:sz w:val="24"/>
                <w:szCs w:val="24"/>
                <w:lang w:val="tt-RU"/>
              </w:rPr>
              <w:t>Мәгърифәтче, галим,педагог Ризаэддин Фәхреддин нәсыйхәтләрен укыту – тәрбия процессында куллану тәҗрибәсеннән</w:t>
            </w:r>
          </w:p>
        </w:tc>
        <w:tc>
          <w:tcPr>
            <w:tcW w:w="1417" w:type="dxa"/>
            <w:shd w:val="clear" w:color="auto" w:fill="auto"/>
          </w:tcPr>
          <w:p w:rsidR="00FB4AAF" w:rsidRPr="00FB7E97" w:rsidRDefault="00FB4AAF" w:rsidP="00FB4AAF">
            <w:pPr>
              <w:spacing w:after="0" w:line="240" w:lineRule="auto"/>
              <w:rPr>
                <w:rFonts w:ascii="Times New Roman" w:hAnsi="Times New Roman"/>
                <w:sz w:val="24"/>
                <w:szCs w:val="24"/>
                <w:lang w:val="en-US"/>
              </w:rPr>
            </w:pPr>
            <w:r w:rsidRPr="00FB7E97">
              <w:rPr>
                <w:rFonts w:ascii="Times New Roman" w:hAnsi="Times New Roman"/>
                <w:sz w:val="24"/>
                <w:szCs w:val="24"/>
                <w:lang w:val="tt-RU"/>
              </w:rPr>
              <w:t>муниципальный</w:t>
            </w:r>
          </w:p>
        </w:tc>
        <w:tc>
          <w:tcPr>
            <w:tcW w:w="4003" w:type="dxa"/>
            <w:shd w:val="clear" w:color="auto" w:fill="auto"/>
          </w:tcPr>
          <w:p w:rsidR="00FB4AAF" w:rsidRPr="00FB7E97" w:rsidRDefault="00FB4AAF" w:rsidP="00FB4AAF">
            <w:pPr>
              <w:spacing w:after="0" w:line="240" w:lineRule="auto"/>
              <w:rPr>
                <w:rFonts w:ascii="Times New Roman" w:hAnsi="Times New Roman"/>
                <w:sz w:val="24"/>
                <w:szCs w:val="24"/>
                <w:lang w:val="tt-RU"/>
              </w:rPr>
            </w:pPr>
            <w:r w:rsidRPr="00FB7E97">
              <w:rPr>
                <w:rFonts w:ascii="Times New Roman" w:hAnsi="Times New Roman"/>
                <w:sz w:val="24"/>
                <w:szCs w:val="24"/>
                <w:lang w:val="tt-RU"/>
              </w:rPr>
              <w:t>Методический сборник с разработками уроков и внеурочных мероприятий учителя родного(татарского) языка и литературы Зариповой Ф.Р.</w:t>
            </w:r>
          </w:p>
        </w:tc>
        <w:tc>
          <w:tcPr>
            <w:tcW w:w="1526" w:type="dxa"/>
            <w:shd w:val="clear" w:color="auto" w:fill="auto"/>
          </w:tcPr>
          <w:p w:rsidR="00FB4AAF" w:rsidRPr="00FB7E97" w:rsidRDefault="00FB4AAF" w:rsidP="00FB4AAF">
            <w:pPr>
              <w:spacing w:after="0" w:line="240" w:lineRule="auto"/>
              <w:rPr>
                <w:rFonts w:ascii="Times New Roman" w:hAnsi="Times New Roman"/>
                <w:sz w:val="24"/>
                <w:szCs w:val="24"/>
                <w:lang w:val="tt-RU"/>
              </w:rPr>
            </w:pPr>
            <w:r w:rsidRPr="00FB7E97">
              <w:rPr>
                <w:rFonts w:ascii="Times New Roman" w:hAnsi="Times New Roman"/>
                <w:sz w:val="24"/>
                <w:szCs w:val="24"/>
                <w:lang w:val="tt-RU"/>
              </w:rPr>
              <w:t>10.12.2021</w:t>
            </w:r>
          </w:p>
        </w:tc>
      </w:tr>
      <w:tr w:rsidR="00FB4AAF" w:rsidRPr="00FB7E97" w:rsidTr="0050393D">
        <w:tc>
          <w:tcPr>
            <w:tcW w:w="709" w:type="dxa"/>
            <w:shd w:val="clear" w:color="auto" w:fill="auto"/>
          </w:tcPr>
          <w:p w:rsidR="00FB4AAF" w:rsidRPr="00FB7E97" w:rsidRDefault="00FB4AAF" w:rsidP="00FB4AAF">
            <w:pPr>
              <w:pStyle w:val="a4"/>
              <w:numPr>
                <w:ilvl w:val="0"/>
                <w:numId w:val="40"/>
              </w:numPr>
              <w:spacing w:after="0" w:line="240" w:lineRule="auto"/>
              <w:rPr>
                <w:rFonts w:ascii="Times New Roman" w:hAnsi="Times New Roman"/>
                <w:sz w:val="24"/>
                <w:szCs w:val="24"/>
              </w:rPr>
            </w:pPr>
          </w:p>
        </w:tc>
        <w:tc>
          <w:tcPr>
            <w:tcW w:w="3085" w:type="dxa"/>
            <w:shd w:val="clear" w:color="auto" w:fill="auto"/>
          </w:tcPr>
          <w:p w:rsidR="00FB4AAF" w:rsidRPr="00FB7E97" w:rsidRDefault="00FB4AAF" w:rsidP="00FB4AAF">
            <w:pPr>
              <w:spacing w:after="0" w:line="240" w:lineRule="auto"/>
              <w:rPr>
                <w:rFonts w:ascii="Times New Roman" w:hAnsi="Times New Roman"/>
                <w:sz w:val="24"/>
                <w:szCs w:val="24"/>
              </w:rPr>
            </w:pPr>
            <w:r w:rsidRPr="00FB7E97">
              <w:rPr>
                <w:rFonts w:ascii="Times New Roman" w:hAnsi="Times New Roman"/>
                <w:sz w:val="24"/>
                <w:szCs w:val="24"/>
              </w:rPr>
              <w:t xml:space="preserve">Татар теле </w:t>
            </w:r>
            <w:r w:rsidRPr="00FB7E97">
              <w:rPr>
                <w:rFonts w:ascii="Times New Roman" w:hAnsi="Times New Roman"/>
                <w:sz w:val="24"/>
                <w:szCs w:val="24"/>
                <w:lang w:val="tt-RU"/>
              </w:rPr>
              <w:t>һәм әдәбияты дәресләрендә укучыларның функциональ грамотолылыгын үстерү алымнары.</w:t>
            </w:r>
          </w:p>
        </w:tc>
        <w:tc>
          <w:tcPr>
            <w:tcW w:w="1417" w:type="dxa"/>
            <w:shd w:val="clear" w:color="auto" w:fill="auto"/>
          </w:tcPr>
          <w:p w:rsidR="00FB4AAF" w:rsidRPr="00FB7E97" w:rsidRDefault="00FB4AAF" w:rsidP="00FB4AAF">
            <w:pPr>
              <w:spacing w:after="0" w:line="240" w:lineRule="auto"/>
              <w:rPr>
                <w:rFonts w:ascii="Times New Roman" w:hAnsi="Times New Roman"/>
                <w:sz w:val="24"/>
                <w:szCs w:val="24"/>
                <w:lang w:val="tt-RU"/>
              </w:rPr>
            </w:pPr>
            <w:r w:rsidRPr="00FB7E97">
              <w:rPr>
                <w:rFonts w:ascii="Times New Roman" w:hAnsi="Times New Roman"/>
                <w:sz w:val="24"/>
                <w:szCs w:val="24"/>
                <w:lang w:val="tt-RU"/>
              </w:rPr>
              <w:t>международный</w:t>
            </w:r>
          </w:p>
        </w:tc>
        <w:tc>
          <w:tcPr>
            <w:tcW w:w="4003" w:type="dxa"/>
            <w:shd w:val="clear" w:color="auto" w:fill="auto"/>
          </w:tcPr>
          <w:p w:rsidR="00FB4AAF" w:rsidRPr="00FB7E97" w:rsidRDefault="00FB4AAF" w:rsidP="00FB4AAF">
            <w:pPr>
              <w:spacing w:after="0" w:line="240" w:lineRule="auto"/>
              <w:rPr>
                <w:rFonts w:ascii="Times New Roman" w:hAnsi="Times New Roman"/>
                <w:sz w:val="24"/>
                <w:szCs w:val="24"/>
                <w:lang w:val="tt-RU"/>
              </w:rPr>
            </w:pPr>
            <w:r w:rsidRPr="00FB7E97">
              <w:rPr>
                <w:rFonts w:ascii="Times New Roman" w:hAnsi="Times New Roman"/>
                <w:sz w:val="24"/>
                <w:szCs w:val="24"/>
                <w:lang w:val="tt-RU"/>
              </w:rPr>
              <w:t>Сборник публикаций “Педагогический альманах”   №13-2021</w:t>
            </w:r>
          </w:p>
          <w:p w:rsidR="00FB4AAF" w:rsidRPr="00FB7E97" w:rsidRDefault="00FB4AAF" w:rsidP="00FB4AAF">
            <w:pPr>
              <w:spacing w:after="0" w:line="240" w:lineRule="auto"/>
              <w:rPr>
                <w:rFonts w:ascii="Times New Roman" w:hAnsi="Times New Roman"/>
                <w:sz w:val="24"/>
                <w:szCs w:val="24"/>
                <w:lang w:val="tt-RU"/>
              </w:rPr>
            </w:pPr>
            <w:r w:rsidRPr="00FB7E97">
              <w:rPr>
                <w:rFonts w:ascii="Times New Roman" w:hAnsi="Times New Roman"/>
                <w:sz w:val="24"/>
                <w:szCs w:val="24"/>
                <w:lang w:val="tt-RU"/>
              </w:rPr>
              <w:t>СМИ ЭЛ №ФС 77-75245 Роскомнадзор</w:t>
            </w:r>
          </w:p>
        </w:tc>
        <w:tc>
          <w:tcPr>
            <w:tcW w:w="1526" w:type="dxa"/>
            <w:shd w:val="clear" w:color="auto" w:fill="auto"/>
          </w:tcPr>
          <w:p w:rsidR="00FB4AAF" w:rsidRPr="00FB7E97" w:rsidRDefault="00FB4AAF" w:rsidP="00FB4AAF">
            <w:pPr>
              <w:spacing w:after="0" w:line="240" w:lineRule="auto"/>
              <w:rPr>
                <w:rFonts w:ascii="Times New Roman" w:hAnsi="Times New Roman"/>
                <w:sz w:val="24"/>
                <w:szCs w:val="24"/>
                <w:lang w:val="tt-RU"/>
              </w:rPr>
            </w:pPr>
            <w:r w:rsidRPr="00FB7E97">
              <w:rPr>
                <w:rFonts w:ascii="Times New Roman" w:hAnsi="Times New Roman"/>
                <w:sz w:val="24"/>
                <w:szCs w:val="24"/>
                <w:lang w:val="tt-RU"/>
              </w:rPr>
              <w:t>2021</w:t>
            </w:r>
          </w:p>
        </w:tc>
      </w:tr>
      <w:tr w:rsidR="00FB4AAF" w:rsidRPr="00FB7E97" w:rsidTr="0050393D">
        <w:tc>
          <w:tcPr>
            <w:tcW w:w="709" w:type="dxa"/>
            <w:shd w:val="clear" w:color="auto" w:fill="auto"/>
          </w:tcPr>
          <w:p w:rsidR="00FB4AAF" w:rsidRPr="00FB7E97" w:rsidRDefault="00FB4AAF" w:rsidP="00FB4AAF">
            <w:pPr>
              <w:pStyle w:val="a4"/>
              <w:numPr>
                <w:ilvl w:val="0"/>
                <w:numId w:val="40"/>
              </w:numPr>
              <w:spacing w:after="0" w:line="240" w:lineRule="auto"/>
              <w:rPr>
                <w:rFonts w:ascii="Times New Roman" w:hAnsi="Times New Roman"/>
                <w:sz w:val="24"/>
                <w:szCs w:val="24"/>
              </w:rPr>
            </w:pPr>
          </w:p>
        </w:tc>
        <w:tc>
          <w:tcPr>
            <w:tcW w:w="3085" w:type="dxa"/>
            <w:shd w:val="clear" w:color="auto" w:fill="auto"/>
          </w:tcPr>
          <w:p w:rsidR="00FB4AAF" w:rsidRPr="00FB7E97" w:rsidRDefault="00FB4AAF" w:rsidP="00FB4AAF">
            <w:pPr>
              <w:spacing w:after="0" w:line="240" w:lineRule="auto"/>
              <w:rPr>
                <w:rFonts w:ascii="Times New Roman" w:hAnsi="Times New Roman"/>
                <w:sz w:val="24"/>
                <w:szCs w:val="24"/>
              </w:rPr>
            </w:pPr>
            <w:r w:rsidRPr="00FB7E97">
              <w:rPr>
                <w:rFonts w:ascii="Times New Roman" w:hAnsi="Times New Roman"/>
                <w:sz w:val="24"/>
                <w:szCs w:val="24"/>
              </w:rPr>
              <w:t>Турнир знатоков татарской литературы и культуры для учащихся 9-10 классов.</w:t>
            </w:r>
          </w:p>
        </w:tc>
        <w:tc>
          <w:tcPr>
            <w:tcW w:w="1417" w:type="dxa"/>
            <w:shd w:val="clear" w:color="auto" w:fill="auto"/>
          </w:tcPr>
          <w:p w:rsidR="00FB4AAF" w:rsidRPr="00FB7E97" w:rsidRDefault="00FB4AAF" w:rsidP="00FB4AAF">
            <w:pPr>
              <w:spacing w:after="0" w:line="240" w:lineRule="auto"/>
              <w:rPr>
                <w:rFonts w:ascii="Times New Roman" w:hAnsi="Times New Roman"/>
                <w:sz w:val="24"/>
                <w:szCs w:val="24"/>
              </w:rPr>
            </w:pPr>
            <w:r w:rsidRPr="00FB7E97">
              <w:rPr>
                <w:rFonts w:ascii="Times New Roman" w:hAnsi="Times New Roman"/>
                <w:sz w:val="24"/>
                <w:szCs w:val="24"/>
                <w:lang w:val="tt-RU"/>
              </w:rPr>
              <w:t>международный</w:t>
            </w:r>
          </w:p>
        </w:tc>
        <w:tc>
          <w:tcPr>
            <w:tcW w:w="4003" w:type="dxa"/>
            <w:shd w:val="clear" w:color="auto" w:fill="auto"/>
          </w:tcPr>
          <w:p w:rsidR="00FB4AAF" w:rsidRPr="00FB7E97" w:rsidRDefault="00FB4AAF" w:rsidP="00FB4AAF">
            <w:pPr>
              <w:spacing w:after="0" w:line="240" w:lineRule="auto"/>
              <w:rPr>
                <w:rFonts w:ascii="Times New Roman" w:hAnsi="Times New Roman"/>
                <w:sz w:val="24"/>
                <w:szCs w:val="24"/>
                <w:lang w:val="tt-RU"/>
              </w:rPr>
            </w:pPr>
            <w:r w:rsidRPr="00FB7E97">
              <w:rPr>
                <w:rFonts w:ascii="Times New Roman" w:hAnsi="Times New Roman"/>
                <w:sz w:val="24"/>
                <w:szCs w:val="24"/>
                <w:lang w:val="tt-RU"/>
              </w:rPr>
              <w:t>Сборник “Айтматовские чтения”.</w:t>
            </w:r>
          </w:p>
          <w:p w:rsidR="00FB4AAF" w:rsidRPr="00FB7E97" w:rsidRDefault="00FB4AAF" w:rsidP="00FB4AAF">
            <w:pPr>
              <w:spacing w:after="0" w:line="240" w:lineRule="auto"/>
              <w:rPr>
                <w:rFonts w:ascii="Times New Roman" w:hAnsi="Times New Roman"/>
                <w:sz w:val="24"/>
                <w:szCs w:val="24"/>
                <w:lang w:val="tt-RU"/>
              </w:rPr>
            </w:pPr>
            <w:r w:rsidRPr="00FB7E97">
              <w:rPr>
                <w:rFonts w:ascii="Times New Roman" w:hAnsi="Times New Roman"/>
                <w:sz w:val="24"/>
                <w:szCs w:val="24"/>
                <w:lang w:val="tt-RU"/>
              </w:rPr>
              <w:t>Материалы 7-ой Международной научно –практической конференции, часть№2</w:t>
            </w:r>
          </w:p>
        </w:tc>
        <w:tc>
          <w:tcPr>
            <w:tcW w:w="1526" w:type="dxa"/>
            <w:shd w:val="clear" w:color="auto" w:fill="auto"/>
          </w:tcPr>
          <w:p w:rsidR="00FB4AAF" w:rsidRPr="00FB7E97" w:rsidRDefault="00FB4AAF" w:rsidP="00FB4AAF">
            <w:pPr>
              <w:spacing w:after="0" w:line="240" w:lineRule="auto"/>
              <w:rPr>
                <w:rFonts w:ascii="Times New Roman" w:hAnsi="Times New Roman"/>
                <w:sz w:val="24"/>
                <w:szCs w:val="24"/>
                <w:lang w:val="tt-RU"/>
              </w:rPr>
            </w:pPr>
            <w:r w:rsidRPr="00FB7E97">
              <w:rPr>
                <w:rFonts w:ascii="Times New Roman" w:hAnsi="Times New Roman"/>
                <w:sz w:val="24"/>
                <w:szCs w:val="24"/>
                <w:lang w:val="tt-RU"/>
              </w:rPr>
              <w:t>Казань -2021</w:t>
            </w:r>
          </w:p>
        </w:tc>
      </w:tr>
      <w:tr w:rsidR="00FB4AAF" w:rsidRPr="00FB7E97" w:rsidTr="0050393D">
        <w:tc>
          <w:tcPr>
            <w:tcW w:w="709" w:type="dxa"/>
            <w:shd w:val="clear" w:color="auto" w:fill="auto"/>
          </w:tcPr>
          <w:p w:rsidR="00FB4AAF" w:rsidRPr="00FB7E97" w:rsidRDefault="00FB4AAF" w:rsidP="00FB4AAF">
            <w:pPr>
              <w:pStyle w:val="a4"/>
              <w:numPr>
                <w:ilvl w:val="0"/>
                <w:numId w:val="40"/>
              </w:numPr>
              <w:spacing w:after="0" w:line="240" w:lineRule="auto"/>
              <w:rPr>
                <w:rFonts w:ascii="Times New Roman" w:hAnsi="Times New Roman"/>
                <w:sz w:val="24"/>
                <w:szCs w:val="24"/>
                <w:lang w:val="tt-RU"/>
              </w:rPr>
            </w:pPr>
          </w:p>
        </w:tc>
        <w:tc>
          <w:tcPr>
            <w:tcW w:w="3085" w:type="dxa"/>
            <w:shd w:val="clear" w:color="auto" w:fill="auto"/>
          </w:tcPr>
          <w:p w:rsidR="00FB4AAF" w:rsidRPr="00FB7E97" w:rsidRDefault="00FB4AAF" w:rsidP="00FB4AAF">
            <w:pPr>
              <w:spacing w:after="0" w:line="240" w:lineRule="auto"/>
              <w:rPr>
                <w:rFonts w:ascii="Times New Roman" w:hAnsi="Times New Roman"/>
                <w:sz w:val="24"/>
                <w:szCs w:val="24"/>
                <w:lang w:val="tt-RU"/>
              </w:rPr>
            </w:pPr>
            <w:r w:rsidRPr="00FB7E97">
              <w:rPr>
                <w:rFonts w:ascii="Times New Roman" w:hAnsi="Times New Roman"/>
                <w:sz w:val="24"/>
                <w:szCs w:val="24"/>
                <w:lang w:val="tt-RU"/>
              </w:rPr>
              <w:t xml:space="preserve">Открытый урок окр мир 3 кл </w:t>
            </w:r>
            <w:r w:rsidRPr="00FB7E97">
              <w:rPr>
                <w:rFonts w:ascii="Times New Roman" w:hAnsi="Times New Roman"/>
                <w:color w:val="212529"/>
                <w:sz w:val="24"/>
                <w:szCs w:val="24"/>
                <w:shd w:val="clear" w:color="auto" w:fill="F4F4F4"/>
              </w:rPr>
              <w:t>«Икьтисад Һәм  экология»</w:t>
            </w:r>
          </w:p>
        </w:tc>
        <w:tc>
          <w:tcPr>
            <w:tcW w:w="1417" w:type="dxa"/>
            <w:shd w:val="clear" w:color="auto" w:fill="auto"/>
          </w:tcPr>
          <w:p w:rsidR="00FB4AAF" w:rsidRPr="00FB7E97" w:rsidRDefault="00FB4AAF" w:rsidP="00FB4AAF">
            <w:pPr>
              <w:spacing w:after="0" w:line="240" w:lineRule="auto"/>
              <w:rPr>
                <w:rFonts w:ascii="Times New Roman" w:hAnsi="Times New Roman"/>
                <w:sz w:val="24"/>
                <w:szCs w:val="24"/>
                <w:lang w:val="tt-RU"/>
              </w:rPr>
            </w:pPr>
            <w:r w:rsidRPr="00FB7E97">
              <w:rPr>
                <w:rFonts w:ascii="Times New Roman" w:hAnsi="Times New Roman"/>
                <w:sz w:val="24"/>
                <w:szCs w:val="24"/>
              </w:rPr>
              <w:t>федеральный</w:t>
            </w:r>
          </w:p>
        </w:tc>
        <w:tc>
          <w:tcPr>
            <w:tcW w:w="4003" w:type="dxa"/>
            <w:shd w:val="clear" w:color="auto" w:fill="auto"/>
          </w:tcPr>
          <w:p w:rsidR="00FB4AAF" w:rsidRPr="00FB7E97" w:rsidRDefault="00673086" w:rsidP="00FB4AAF">
            <w:pPr>
              <w:spacing w:after="0" w:line="240" w:lineRule="auto"/>
              <w:rPr>
                <w:rFonts w:ascii="Times New Roman" w:hAnsi="Times New Roman"/>
                <w:sz w:val="24"/>
                <w:szCs w:val="24"/>
                <w:u w:val="single"/>
                <w:lang w:val="tt-RU"/>
              </w:rPr>
            </w:pPr>
            <w:hyperlink r:id="rId15" w:history="1">
              <w:r w:rsidR="00FB4AAF" w:rsidRPr="00FB7E97">
                <w:rPr>
                  <w:rStyle w:val="af5"/>
                  <w:rFonts w:ascii="Times New Roman" w:hAnsi="Times New Roman"/>
                  <w:sz w:val="24"/>
                  <w:szCs w:val="24"/>
                  <w:lang w:val="tt-RU"/>
                </w:rPr>
                <w:t>https://nsportal.ru/nachalnaya-</w:t>
              </w:r>
            </w:hyperlink>
          </w:p>
          <w:p w:rsidR="00FB4AAF" w:rsidRPr="00FB7E97" w:rsidRDefault="00FB4AAF" w:rsidP="00FB4AAF">
            <w:pPr>
              <w:spacing w:after="0" w:line="240" w:lineRule="auto"/>
              <w:rPr>
                <w:rFonts w:ascii="Times New Roman" w:hAnsi="Times New Roman"/>
                <w:sz w:val="24"/>
                <w:szCs w:val="24"/>
                <w:u w:val="single"/>
                <w:lang w:val="tt-RU"/>
              </w:rPr>
            </w:pPr>
            <w:r w:rsidRPr="00FB7E97">
              <w:rPr>
                <w:rFonts w:ascii="Times New Roman" w:hAnsi="Times New Roman"/>
                <w:sz w:val="24"/>
                <w:szCs w:val="24"/>
                <w:u w:val="single"/>
                <w:lang w:val="tt-RU"/>
              </w:rPr>
              <w:t>shkola/okruzhayushchii-</w:t>
            </w:r>
          </w:p>
          <w:p w:rsidR="00FB4AAF" w:rsidRPr="00FB7E97" w:rsidRDefault="00FB4AAF" w:rsidP="00FB4AAF">
            <w:pPr>
              <w:spacing w:after="0" w:line="240" w:lineRule="auto"/>
              <w:rPr>
                <w:rFonts w:ascii="Times New Roman" w:hAnsi="Times New Roman"/>
                <w:sz w:val="24"/>
                <w:szCs w:val="24"/>
                <w:u w:val="single"/>
                <w:lang w:val="tt-RU"/>
              </w:rPr>
            </w:pPr>
            <w:r w:rsidRPr="00FB7E97">
              <w:rPr>
                <w:rFonts w:ascii="Times New Roman" w:hAnsi="Times New Roman"/>
                <w:sz w:val="24"/>
                <w:szCs w:val="24"/>
                <w:u w:val="single"/>
                <w:lang w:val="tt-RU"/>
              </w:rPr>
              <w:t>mir/2021/03/15/yln-tir-drese-temasy-iktisad-hm-ekologiya</w:t>
            </w:r>
          </w:p>
        </w:tc>
        <w:tc>
          <w:tcPr>
            <w:tcW w:w="1526" w:type="dxa"/>
            <w:shd w:val="clear" w:color="auto" w:fill="auto"/>
          </w:tcPr>
          <w:p w:rsidR="00FB4AAF" w:rsidRPr="00FB7E97" w:rsidRDefault="00FB4AAF" w:rsidP="00FB4AAF">
            <w:pPr>
              <w:spacing w:after="0" w:line="240" w:lineRule="auto"/>
              <w:jc w:val="center"/>
              <w:rPr>
                <w:rFonts w:ascii="Times New Roman" w:hAnsi="Times New Roman"/>
                <w:sz w:val="24"/>
                <w:szCs w:val="24"/>
                <w:lang w:val="tt-RU"/>
              </w:rPr>
            </w:pPr>
            <w:r w:rsidRPr="00FB7E97">
              <w:rPr>
                <w:rFonts w:ascii="Times New Roman" w:hAnsi="Times New Roman"/>
                <w:sz w:val="24"/>
                <w:szCs w:val="24"/>
                <w:lang w:val="tt-RU"/>
              </w:rPr>
              <w:t>2021</w:t>
            </w:r>
          </w:p>
        </w:tc>
      </w:tr>
      <w:tr w:rsidR="00FB4AAF" w:rsidRPr="00FB7E97" w:rsidTr="0050393D">
        <w:tc>
          <w:tcPr>
            <w:tcW w:w="709" w:type="dxa"/>
            <w:shd w:val="clear" w:color="auto" w:fill="auto"/>
          </w:tcPr>
          <w:p w:rsidR="00FB4AAF" w:rsidRPr="00FB7E97" w:rsidRDefault="00FB4AAF" w:rsidP="00FB4AAF">
            <w:pPr>
              <w:pStyle w:val="a4"/>
              <w:numPr>
                <w:ilvl w:val="0"/>
                <w:numId w:val="40"/>
              </w:numPr>
              <w:spacing w:after="0" w:line="240" w:lineRule="auto"/>
              <w:rPr>
                <w:rFonts w:ascii="Times New Roman" w:hAnsi="Times New Roman"/>
                <w:sz w:val="24"/>
                <w:szCs w:val="24"/>
                <w:lang w:val="tt-RU"/>
              </w:rPr>
            </w:pPr>
          </w:p>
        </w:tc>
        <w:tc>
          <w:tcPr>
            <w:tcW w:w="3085" w:type="dxa"/>
            <w:shd w:val="clear" w:color="auto" w:fill="auto"/>
          </w:tcPr>
          <w:p w:rsidR="00FB4AAF" w:rsidRPr="00FB7E97" w:rsidRDefault="00FB4AAF" w:rsidP="00FB4AAF">
            <w:pPr>
              <w:spacing w:after="0" w:line="240" w:lineRule="auto"/>
              <w:rPr>
                <w:rFonts w:ascii="Times New Roman" w:hAnsi="Times New Roman"/>
                <w:sz w:val="24"/>
                <w:szCs w:val="24"/>
                <w:lang w:val="tt-RU"/>
              </w:rPr>
            </w:pPr>
            <w:r w:rsidRPr="00FB7E97">
              <w:rPr>
                <w:rFonts w:ascii="Times New Roman" w:hAnsi="Times New Roman"/>
                <w:sz w:val="24"/>
                <w:szCs w:val="24"/>
                <w:lang w:val="tt-RU"/>
              </w:rPr>
              <w:t xml:space="preserve"> Выступление на заседании районной МО “ Методы и приемы формирования функциональной грамотности”</w:t>
            </w:r>
          </w:p>
        </w:tc>
        <w:tc>
          <w:tcPr>
            <w:tcW w:w="1417" w:type="dxa"/>
            <w:shd w:val="clear" w:color="auto" w:fill="auto"/>
          </w:tcPr>
          <w:p w:rsidR="00FB4AAF" w:rsidRPr="00FB7E97" w:rsidRDefault="00FB4AAF" w:rsidP="00FB4AAF">
            <w:pPr>
              <w:spacing w:after="0" w:line="240" w:lineRule="auto"/>
              <w:rPr>
                <w:rFonts w:ascii="Times New Roman" w:hAnsi="Times New Roman"/>
                <w:sz w:val="24"/>
                <w:szCs w:val="24"/>
              </w:rPr>
            </w:pPr>
            <w:r w:rsidRPr="00FB7E97">
              <w:rPr>
                <w:rFonts w:ascii="Times New Roman" w:hAnsi="Times New Roman"/>
                <w:sz w:val="24"/>
                <w:szCs w:val="24"/>
                <w:lang w:val="tt-RU"/>
              </w:rPr>
              <w:t>муни</w:t>
            </w:r>
            <w:r w:rsidRPr="00FB7E97">
              <w:rPr>
                <w:rFonts w:ascii="Times New Roman" w:hAnsi="Times New Roman"/>
                <w:sz w:val="24"/>
                <w:szCs w:val="24"/>
              </w:rPr>
              <w:t>ц</w:t>
            </w:r>
            <w:r w:rsidRPr="00FB7E97">
              <w:rPr>
                <w:rFonts w:ascii="Times New Roman" w:hAnsi="Times New Roman"/>
                <w:sz w:val="24"/>
                <w:szCs w:val="24"/>
                <w:lang w:val="tt-RU"/>
              </w:rPr>
              <w:t>ипальный</w:t>
            </w:r>
          </w:p>
        </w:tc>
        <w:tc>
          <w:tcPr>
            <w:tcW w:w="4003" w:type="dxa"/>
            <w:shd w:val="clear" w:color="auto" w:fill="auto"/>
          </w:tcPr>
          <w:p w:rsidR="00FB4AAF" w:rsidRPr="00FB7E97" w:rsidRDefault="00FB4AAF" w:rsidP="00FB4AAF">
            <w:pPr>
              <w:spacing w:after="0" w:line="240" w:lineRule="auto"/>
              <w:ind w:firstLine="71"/>
              <w:rPr>
                <w:rFonts w:ascii="Times New Roman" w:hAnsi="Times New Roman"/>
                <w:sz w:val="24"/>
                <w:szCs w:val="24"/>
                <w:lang w:val="tt-RU"/>
              </w:rPr>
            </w:pPr>
            <w:r w:rsidRPr="00FB7E97">
              <w:rPr>
                <w:rFonts w:ascii="Times New Roman" w:hAnsi="Times New Roman"/>
                <w:sz w:val="24"/>
                <w:szCs w:val="24"/>
                <w:lang w:val="tt-RU"/>
              </w:rPr>
              <w:t>Выставка- ярмарка педагогических идей</w:t>
            </w:r>
          </w:p>
          <w:p w:rsidR="00FB4AAF" w:rsidRPr="00FB7E97" w:rsidRDefault="00FB4AAF" w:rsidP="00FB4AAF">
            <w:pPr>
              <w:spacing w:after="0" w:line="240" w:lineRule="auto"/>
              <w:ind w:firstLine="71"/>
              <w:rPr>
                <w:rFonts w:ascii="Times New Roman" w:hAnsi="Times New Roman"/>
                <w:sz w:val="24"/>
                <w:szCs w:val="24"/>
                <w:lang w:val="tt-RU"/>
              </w:rPr>
            </w:pPr>
            <w:r w:rsidRPr="00FB7E97">
              <w:rPr>
                <w:rFonts w:ascii="Times New Roman" w:hAnsi="Times New Roman"/>
                <w:sz w:val="24"/>
                <w:szCs w:val="24"/>
                <w:lang w:val="tt-RU"/>
              </w:rPr>
              <w:t xml:space="preserve"> В брошюре для использования в методической работе учителями начальных классов, </w:t>
            </w:r>
            <w:r w:rsidRPr="00FB7E97">
              <w:rPr>
                <w:rFonts w:ascii="Times New Roman" w:hAnsi="Times New Roman"/>
                <w:sz w:val="24"/>
                <w:szCs w:val="24"/>
              </w:rPr>
              <w:t>издан в отделе образования Новошешминского муниципального района</w:t>
            </w:r>
            <w:r w:rsidRPr="00FB7E97">
              <w:rPr>
                <w:rFonts w:ascii="Times New Roman" w:hAnsi="Times New Roman"/>
                <w:sz w:val="24"/>
                <w:szCs w:val="24"/>
                <w:lang w:val="tt-RU"/>
              </w:rPr>
              <w:t xml:space="preserve">  </w:t>
            </w:r>
          </w:p>
        </w:tc>
        <w:tc>
          <w:tcPr>
            <w:tcW w:w="1526" w:type="dxa"/>
            <w:shd w:val="clear" w:color="auto" w:fill="auto"/>
          </w:tcPr>
          <w:p w:rsidR="00FB4AAF" w:rsidRPr="00FB7E97" w:rsidRDefault="00FB4AAF" w:rsidP="00FB4AAF">
            <w:pPr>
              <w:spacing w:after="0" w:line="240" w:lineRule="auto"/>
              <w:jc w:val="center"/>
              <w:rPr>
                <w:rFonts w:ascii="Times New Roman" w:hAnsi="Times New Roman"/>
                <w:sz w:val="24"/>
                <w:szCs w:val="24"/>
                <w:lang w:val="tt-RU"/>
              </w:rPr>
            </w:pPr>
            <w:r w:rsidRPr="00FB7E97">
              <w:rPr>
                <w:rFonts w:ascii="Times New Roman" w:hAnsi="Times New Roman"/>
                <w:sz w:val="24"/>
                <w:szCs w:val="24"/>
                <w:lang w:val="tt-RU"/>
              </w:rPr>
              <w:t>2021</w:t>
            </w:r>
          </w:p>
        </w:tc>
      </w:tr>
      <w:tr w:rsidR="00FB4AAF" w:rsidRPr="00FB7E97" w:rsidTr="0050393D">
        <w:tc>
          <w:tcPr>
            <w:tcW w:w="709" w:type="dxa"/>
            <w:shd w:val="clear" w:color="auto" w:fill="auto"/>
          </w:tcPr>
          <w:p w:rsidR="00FB4AAF" w:rsidRPr="00FB7E97" w:rsidRDefault="00FB4AAF" w:rsidP="00FB4AAF">
            <w:pPr>
              <w:pStyle w:val="a4"/>
              <w:numPr>
                <w:ilvl w:val="0"/>
                <w:numId w:val="40"/>
              </w:numPr>
              <w:spacing w:after="0" w:line="240" w:lineRule="auto"/>
              <w:rPr>
                <w:rFonts w:ascii="Times New Roman" w:eastAsia="Times New Roman" w:hAnsi="Times New Roman"/>
                <w:sz w:val="24"/>
                <w:szCs w:val="24"/>
                <w:lang w:eastAsia="ru-RU"/>
              </w:rPr>
            </w:pPr>
          </w:p>
        </w:tc>
        <w:tc>
          <w:tcPr>
            <w:tcW w:w="3085" w:type="dxa"/>
            <w:shd w:val="clear" w:color="auto" w:fill="auto"/>
            <w:hideMark/>
          </w:tcPr>
          <w:p w:rsidR="00FB4AAF" w:rsidRPr="00FB7E97" w:rsidRDefault="00FB4AAF" w:rsidP="00FB4AAF">
            <w:pPr>
              <w:tabs>
                <w:tab w:val="left" w:pos="916"/>
                <w:tab w:val="left" w:pos="1832"/>
                <w:tab w:val="left" w:pos="2748"/>
                <w:tab w:val="left" w:pos="3664"/>
                <w:tab w:val="left" w:pos="4580"/>
                <w:tab w:val="left" w:pos="5496"/>
                <w:tab w:val="left" w:pos="6413"/>
                <w:tab w:val="left" w:pos="7328"/>
                <w:tab w:val="left" w:pos="8245"/>
                <w:tab w:val="left" w:pos="9161"/>
                <w:tab w:val="left" w:pos="10077"/>
                <w:tab w:val="left" w:pos="10993"/>
                <w:tab w:val="left" w:pos="11909"/>
                <w:tab w:val="left" w:pos="12826"/>
                <w:tab w:val="left" w:pos="13741"/>
                <w:tab w:val="left" w:pos="14658"/>
              </w:tabs>
              <w:spacing w:after="0" w:line="240" w:lineRule="auto"/>
              <w:rPr>
                <w:rFonts w:ascii="Times New Roman" w:eastAsia="Times New Roman" w:hAnsi="Times New Roman"/>
                <w:sz w:val="24"/>
                <w:szCs w:val="24"/>
                <w:lang w:eastAsia="ru-RU"/>
              </w:rPr>
            </w:pPr>
            <w:r w:rsidRPr="00FB7E97">
              <w:rPr>
                <w:rFonts w:ascii="Times New Roman" w:eastAsia="Times New Roman" w:hAnsi="Times New Roman"/>
                <w:color w:val="000000"/>
                <w:sz w:val="24"/>
                <w:szCs w:val="24"/>
                <w:lang w:eastAsia="ru-RU"/>
              </w:rPr>
              <w:t>математика 4 класс, тема: «Сложение и вычитание значений величин»;</w:t>
            </w:r>
          </w:p>
        </w:tc>
        <w:tc>
          <w:tcPr>
            <w:tcW w:w="1417" w:type="dxa"/>
            <w:shd w:val="clear" w:color="auto" w:fill="auto"/>
            <w:hideMark/>
          </w:tcPr>
          <w:p w:rsidR="00FB4AAF" w:rsidRPr="00FB7E97" w:rsidRDefault="00FB4AAF" w:rsidP="00FB4AAF">
            <w:pPr>
              <w:spacing w:after="0" w:line="240" w:lineRule="auto"/>
              <w:rPr>
                <w:rFonts w:ascii="Times New Roman" w:eastAsia="Times New Roman" w:hAnsi="Times New Roman"/>
                <w:sz w:val="24"/>
                <w:szCs w:val="24"/>
                <w:lang w:eastAsia="ru-RU"/>
              </w:rPr>
            </w:pPr>
            <w:r w:rsidRPr="00FB7E97">
              <w:rPr>
                <w:rFonts w:ascii="Times New Roman" w:eastAsia="Times New Roman" w:hAnsi="Times New Roman"/>
                <w:color w:val="000000"/>
                <w:sz w:val="24"/>
                <w:szCs w:val="24"/>
                <w:lang w:eastAsia="ru-RU"/>
              </w:rPr>
              <w:t>республиканский</w:t>
            </w:r>
          </w:p>
        </w:tc>
        <w:tc>
          <w:tcPr>
            <w:tcW w:w="4003" w:type="dxa"/>
            <w:shd w:val="clear" w:color="auto" w:fill="auto"/>
            <w:hideMark/>
          </w:tcPr>
          <w:p w:rsidR="00FB4AAF" w:rsidRPr="00FB7E97" w:rsidRDefault="00FB4AAF" w:rsidP="00FB4AAF">
            <w:pPr>
              <w:spacing w:after="0" w:line="240" w:lineRule="auto"/>
              <w:rPr>
                <w:rFonts w:ascii="Times New Roman" w:eastAsia="Times New Roman" w:hAnsi="Times New Roman"/>
                <w:sz w:val="24"/>
                <w:szCs w:val="24"/>
                <w:lang w:eastAsia="ru-RU"/>
              </w:rPr>
            </w:pPr>
            <w:r w:rsidRPr="00FB7E97">
              <w:rPr>
                <w:rFonts w:ascii="Times New Roman" w:eastAsia="Times New Roman" w:hAnsi="Times New Roman"/>
                <w:color w:val="000000"/>
                <w:sz w:val="24"/>
                <w:szCs w:val="24"/>
                <w:lang w:eastAsia="ru-RU"/>
              </w:rPr>
              <w:t>на сайте Открытая школа, методический раздел</w:t>
            </w:r>
          </w:p>
        </w:tc>
        <w:tc>
          <w:tcPr>
            <w:tcW w:w="1526" w:type="dxa"/>
            <w:shd w:val="clear" w:color="auto" w:fill="auto"/>
            <w:hideMark/>
          </w:tcPr>
          <w:p w:rsidR="00FB4AAF" w:rsidRPr="00FB7E97" w:rsidRDefault="00FB4AAF" w:rsidP="00FB4AAF">
            <w:pPr>
              <w:spacing w:after="0" w:line="240" w:lineRule="auto"/>
              <w:rPr>
                <w:rFonts w:ascii="Times New Roman" w:eastAsia="Times New Roman" w:hAnsi="Times New Roman"/>
                <w:sz w:val="24"/>
                <w:szCs w:val="24"/>
                <w:lang w:eastAsia="ru-RU"/>
              </w:rPr>
            </w:pPr>
            <w:r w:rsidRPr="00FB7E97">
              <w:rPr>
                <w:rFonts w:ascii="Times New Roman" w:eastAsia="Times New Roman" w:hAnsi="Times New Roman"/>
                <w:color w:val="000000"/>
                <w:sz w:val="24"/>
                <w:szCs w:val="24"/>
                <w:lang w:eastAsia="ru-RU"/>
              </w:rPr>
              <w:t>2021</w:t>
            </w:r>
          </w:p>
        </w:tc>
      </w:tr>
      <w:tr w:rsidR="00FB4AAF" w:rsidRPr="00FB7E97" w:rsidTr="0050393D">
        <w:tc>
          <w:tcPr>
            <w:tcW w:w="709" w:type="dxa"/>
            <w:shd w:val="clear" w:color="auto" w:fill="auto"/>
          </w:tcPr>
          <w:p w:rsidR="00FB4AAF" w:rsidRPr="00FB7E97" w:rsidRDefault="00FB4AAF" w:rsidP="00FB4AAF">
            <w:pPr>
              <w:pStyle w:val="a4"/>
              <w:numPr>
                <w:ilvl w:val="0"/>
                <w:numId w:val="40"/>
              </w:numPr>
              <w:spacing w:after="0" w:line="240" w:lineRule="auto"/>
              <w:rPr>
                <w:rFonts w:ascii="Times New Roman" w:eastAsia="Times New Roman" w:hAnsi="Times New Roman"/>
                <w:sz w:val="24"/>
                <w:szCs w:val="24"/>
                <w:lang w:eastAsia="ru-RU"/>
              </w:rPr>
            </w:pPr>
          </w:p>
        </w:tc>
        <w:tc>
          <w:tcPr>
            <w:tcW w:w="3085" w:type="dxa"/>
            <w:shd w:val="clear" w:color="auto" w:fill="auto"/>
            <w:hideMark/>
          </w:tcPr>
          <w:p w:rsidR="00FB4AAF" w:rsidRPr="00FB7E97" w:rsidRDefault="00FB4AAF" w:rsidP="00FB4AAF">
            <w:pPr>
              <w:tabs>
                <w:tab w:val="left" w:pos="916"/>
                <w:tab w:val="left" w:pos="1832"/>
                <w:tab w:val="left" w:pos="2748"/>
                <w:tab w:val="left" w:pos="3664"/>
                <w:tab w:val="left" w:pos="4580"/>
                <w:tab w:val="left" w:pos="5496"/>
                <w:tab w:val="left" w:pos="6413"/>
                <w:tab w:val="left" w:pos="7328"/>
                <w:tab w:val="left" w:pos="8245"/>
                <w:tab w:val="left" w:pos="9161"/>
                <w:tab w:val="left" w:pos="10077"/>
                <w:tab w:val="left" w:pos="10993"/>
                <w:tab w:val="left" w:pos="11909"/>
                <w:tab w:val="left" w:pos="12826"/>
                <w:tab w:val="left" w:pos="13741"/>
                <w:tab w:val="left" w:pos="14658"/>
              </w:tabs>
              <w:spacing w:after="0" w:line="240" w:lineRule="auto"/>
              <w:rPr>
                <w:rFonts w:ascii="Times New Roman" w:eastAsia="Times New Roman" w:hAnsi="Times New Roman"/>
                <w:sz w:val="24"/>
                <w:szCs w:val="24"/>
                <w:lang w:eastAsia="ru-RU"/>
              </w:rPr>
            </w:pPr>
            <w:r w:rsidRPr="00FB7E97">
              <w:rPr>
                <w:rFonts w:ascii="Times New Roman" w:eastAsia="Times New Roman" w:hAnsi="Times New Roman"/>
                <w:color w:val="000000"/>
                <w:sz w:val="24"/>
                <w:szCs w:val="24"/>
                <w:lang w:eastAsia="ru-RU"/>
              </w:rPr>
              <w:t>3 класс, әдәби уку, тема: “Туган як кышы”</w:t>
            </w:r>
          </w:p>
        </w:tc>
        <w:tc>
          <w:tcPr>
            <w:tcW w:w="1417" w:type="dxa"/>
            <w:shd w:val="clear" w:color="auto" w:fill="auto"/>
            <w:hideMark/>
          </w:tcPr>
          <w:p w:rsidR="00FB4AAF" w:rsidRPr="00FB7E97" w:rsidRDefault="00FB4AAF" w:rsidP="00FB4AAF">
            <w:pPr>
              <w:spacing w:after="0" w:line="240" w:lineRule="auto"/>
              <w:rPr>
                <w:rFonts w:ascii="Times New Roman" w:eastAsia="Times New Roman" w:hAnsi="Times New Roman"/>
                <w:sz w:val="24"/>
                <w:szCs w:val="24"/>
                <w:lang w:eastAsia="ru-RU"/>
              </w:rPr>
            </w:pPr>
            <w:r w:rsidRPr="00FB7E97">
              <w:rPr>
                <w:rFonts w:ascii="Times New Roman" w:eastAsia="Times New Roman" w:hAnsi="Times New Roman"/>
                <w:color w:val="000000"/>
                <w:sz w:val="24"/>
                <w:szCs w:val="24"/>
                <w:lang w:eastAsia="ru-RU"/>
              </w:rPr>
              <w:t>федеральный</w:t>
            </w:r>
          </w:p>
        </w:tc>
        <w:tc>
          <w:tcPr>
            <w:tcW w:w="4003" w:type="dxa"/>
            <w:shd w:val="clear" w:color="auto" w:fill="auto"/>
            <w:hideMark/>
          </w:tcPr>
          <w:p w:rsidR="00FB4AAF" w:rsidRPr="00FB7E97" w:rsidRDefault="00FB4AAF" w:rsidP="00FB4AAF">
            <w:pPr>
              <w:spacing w:after="0" w:line="240" w:lineRule="auto"/>
              <w:rPr>
                <w:rFonts w:ascii="Times New Roman" w:eastAsia="Times New Roman" w:hAnsi="Times New Roman"/>
                <w:sz w:val="24"/>
                <w:szCs w:val="24"/>
                <w:lang w:eastAsia="ru-RU"/>
              </w:rPr>
            </w:pPr>
            <w:r w:rsidRPr="00FB7E97">
              <w:rPr>
                <w:rFonts w:ascii="Times New Roman" w:eastAsia="Times New Roman" w:hAnsi="Times New Roman"/>
                <w:color w:val="000000"/>
                <w:sz w:val="24"/>
                <w:szCs w:val="24"/>
                <w:lang w:eastAsia="ru-RU"/>
              </w:rPr>
              <w:t>на сайте портал учителей РТ</w:t>
            </w:r>
          </w:p>
        </w:tc>
        <w:tc>
          <w:tcPr>
            <w:tcW w:w="1526" w:type="dxa"/>
            <w:shd w:val="clear" w:color="auto" w:fill="auto"/>
            <w:hideMark/>
          </w:tcPr>
          <w:p w:rsidR="00FB4AAF" w:rsidRPr="00FB7E97" w:rsidRDefault="00FB4AAF" w:rsidP="00FB4AAF">
            <w:pPr>
              <w:spacing w:after="0" w:line="240" w:lineRule="auto"/>
              <w:rPr>
                <w:rFonts w:ascii="Times New Roman" w:eastAsia="Times New Roman" w:hAnsi="Times New Roman"/>
                <w:sz w:val="24"/>
                <w:szCs w:val="24"/>
                <w:lang w:eastAsia="ru-RU"/>
              </w:rPr>
            </w:pPr>
            <w:r w:rsidRPr="00FB7E97">
              <w:rPr>
                <w:rFonts w:ascii="Times New Roman" w:eastAsia="Times New Roman" w:hAnsi="Times New Roman"/>
                <w:color w:val="000000"/>
                <w:sz w:val="24"/>
                <w:szCs w:val="24"/>
                <w:lang w:eastAsia="ru-RU"/>
              </w:rPr>
              <w:t>2021</w:t>
            </w:r>
          </w:p>
        </w:tc>
      </w:tr>
      <w:tr w:rsidR="00FB4AAF" w:rsidRPr="00FB7E97" w:rsidTr="0050393D">
        <w:tc>
          <w:tcPr>
            <w:tcW w:w="709" w:type="dxa"/>
            <w:shd w:val="clear" w:color="auto" w:fill="auto"/>
          </w:tcPr>
          <w:p w:rsidR="00FB4AAF" w:rsidRPr="00FB7E97" w:rsidRDefault="00FB4AAF" w:rsidP="00FB4AAF">
            <w:pPr>
              <w:pStyle w:val="a4"/>
              <w:numPr>
                <w:ilvl w:val="0"/>
                <w:numId w:val="40"/>
              </w:numPr>
              <w:spacing w:after="0" w:line="240" w:lineRule="auto"/>
              <w:rPr>
                <w:rFonts w:ascii="Times New Roman" w:eastAsia="Times New Roman" w:hAnsi="Times New Roman"/>
                <w:sz w:val="24"/>
                <w:szCs w:val="24"/>
                <w:lang w:eastAsia="ru-RU"/>
              </w:rPr>
            </w:pPr>
          </w:p>
        </w:tc>
        <w:tc>
          <w:tcPr>
            <w:tcW w:w="3085" w:type="dxa"/>
            <w:shd w:val="clear" w:color="auto" w:fill="auto"/>
            <w:hideMark/>
          </w:tcPr>
          <w:p w:rsidR="00FB4AAF" w:rsidRPr="00FB7E97" w:rsidRDefault="00FB4AAF" w:rsidP="00FB4AAF">
            <w:pPr>
              <w:spacing w:after="0" w:line="240" w:lineRule="auto"/>
              <w:rPr>
                <w:rFonts w:ascii="Times New Roman" w:eastAsia="Times New Roman" w:hAnsi="Times New Roman"/>
                <w:sz w:val="24"/>
                <w:szCs w:val="24"/>
                <w:lang w:eastAsia="ru-RU"/>
              </w:rPr>
            </w:pPr>
            <w:r w:rsidRPr="00FB7E97">
              <w:rPr>
                <w:rFonts w:ascii="Times New Roman" w:eastAsia="Times New Roman" w:hAnsi="Times New Roman"/>
                <w:color w:val="000000"/>
                <w:sz w:val="24"/>
                <w:szCs w:val="24"/>
                <w:lang w:eastAsia="ru-RU"/>
              </w:rPr>
              <w:t>«Технология продуктивного чтения»</w:t>
            </w:r>
          </w:p>
        </w:tc>
        <w:tc>
          <w:tcPr>
            <w:tcW w:w="1417" w:type="dxa"/>
            <w:shd w:val="clear" w:color="auto" w:fill="auto"/>
            <w:hideMark/>
          </w:tcPr>
          <w:p w:rsidR="00FB4AAF" w:rsidRPr="00FB7E97" w:rsidRDefault="00FB4AAF" w:rsidP="00FB4AAF">
            <w:pPr>
              <w:spacing w:after="0" w:line="240" w:lineRule="auto"/>
              <w:rPr>
                <w:rFonts w:ascii="Times New Roman" w:eastAsia="Times New Roman" w:hAnsi="Times New Roman"/>
                <w:sz w:val="24"/>
                <w:szCs w:val="24"/>
                <w:lang w:eastAsia="ru-RU"/>
              </w:rPr>
            </w:pPr>
            <w:r w:rsidRPr="00FB7E97">
              <w:rPr>
                <w:rFonts w:ascii="Times New Roman" w:eastAsia="Times New Roman" w:hAnsi="Times New Roman"/>
                <w:color w:val="000000"/>
                <w:sz w:val="24"/>
                <w:szCs w:val="24"/>
                <w:lang w:eastAsia="ru-RU"/>
              </w:rPr>
              <w:t>муниципальный</w:t>
            </w:r>
          </w:p>
        </w:tc>
        <w:tc>
          <w:tcPr>
            <w:tcW w:w="4003" w:type="dxa"/>
            <w:shd w:val="clear" w:color="auto" w:fill="auto"/>
            <w:hideMark/>
          </w:tcPr>
          <w:p w:rsidR="00FB4AAF" w:rsidRPr="00FB7E97" w:rsidRDefault="00FB4AAF" w:rsidP="00FB4AAF">
            <w:pPr>
              <w:spacing w:after="0" w:line="240" w:lineRule="auto"/>
              <w:rPr>
                <w:rFonts w:ascii="Times New Roman" w:eastAsia="Times New Roman" w:hAnsi="Times New Roman"/>
                <w:sz w:val="24"/>
                <w:szCs w:val="24"/>
                <w:lang w:eastAsia="ru-RU"/>
              </w:rPr>
            </w:pPr>
            <w:r w:rsidRPr="00FB7E97">
              <w:rPr>
                <w:rFonts w:ascii="Times New Roman" w:eastAsia="Times New Roman" w:hAnsi="Times New Roman"/>
                <w:color w:val="000000"/>
                <w:sz w:val="24"/>
                <w:szCs w:val="24"/>
                <w:lang w:eastAsia="ru-RU"/>
              </w:rPr>
              <w:t>Брошюра творческой группы учителей начальных классов района</w:t>
            </w:r>
          </w:p>
        </w:tc>
        <w:tc>
          <w:tcPr>
            <w:tcW w:w="1526" w:type="dxa"/>
            <w:shd w:val="clear" w:color="auto" w:fill="auto"/>
            <w:hideMark/>
          </w:tcPr>
          <w:p w:rsidR="00FB4AAF" w:rsidRPr="00FB7E97" w:rsidRDefault="00FB4AAF" w:rsidP="00FB4AAF">
            <w:pPr>
              <w:spacing w:after="0" w:line="240" w:lineRule="auto"/>
              <w:rPr>
                <w:rFonts w:ascii="Times New Roman" w:eastAsia="Times New Roman" w:hAnsi="Times New Roman"/>
                <w:sz w:val="24"/>
                <w:szCs w:val="24"/>
                <w:lang w:eastAsia="ru-RU"/>
              </w:rPr>
            </w:pPr>
            <w:r w:rsidRPr="00FB7E97">
              <w:rPr>
                <w:rFonts w:ascii="Times New Roman" w:eastAsia="Times New Roman" w:hAnsi="Times New Roman"/>
                <w:color w:val="000000"/>
                <w:sz w:val="24"/>
                <w:szCs w:val="24"/>
                <w:lang w:eastAsia="ru-RU"/>
              </w:rPr>
              <w:t>2021</w:t>
            </w:r>
          </w:p>
        </w:tc>
      </w:tr>
    </w:tbl>
    <w:p w:rsidR="00233FB0" w:rsidRPr="00FB7E97" w:rsidRDefault="00233FB0" w:rsidP="00233FB0">
      <w:pPr>
        <w:spacing w:line="240" w:lineRule="auto"/>
        <w:rPr>
          <w:rFonts w:ascii="Times New Roman" w:hAnsi="Times New Roman"/>
          <w:b/>
          <w:sz w:val="24"/>
          <w:szCs w:val="24"/>
        </w:rPr>
      </w:pPr>
      <w:r w:rsidRPr="00FB7E97">
        <w:rPr>
          <w:rFonts w:ascii="Times New Roman" w:eastAsia="Times New Roman" w:hAnsi="Times New Roman"/>
          <w:sz w:val="24"/>
          <w:szCs w:val="24"/>
        </w:rPr>
        <w:t xml:space="preserve"> </w:t>
      </w:r>
      <w:r w:rsidRPr="00FB7E97">
        <w:rPr>
          <w:rFonts w:ascii="Times New Roman" w:eastAsia="Times New Roman" w:hAnsi="Times New Roman"/>
          <w:b/>
          <w:sz w:val="24"/>
          <w:szCs w:val="24"/>
        </w:rPr>
        <w:t>Участие в творческих поисках, опытно-экспериментальной работе.</w:t>
      </w:r>
    </w:p>
    <w:p w:rsidR="00233FB0" w:rsidRPr="00FB7E97" w:rsidRDefault="00233FB0" w:rsidP="00233FB0">
      <w:pPr>
        <w:spacing w:line="240" w:lineRule="auto"/>
        <w:jc w:val="both"/>
        <w:rPr>
          <w:rFonts w:ascii="Times New Roman" w:hAnsi="Times New Roman"/>
          <w:sz w:val="24"/>
          <w:szCs w:val="24"/>
        </w:rPr>
      </w:pPr>
      <w:r w:rsidRPr="00FB7E97">
        <w:rPr>
          <w:rFonts w:ascii="Times New Roman" w:hAnsi="Times New Roman"/>
          <w:sz w:val="24"/>
          <w:szCs w:val="24"/>
        </w:rPr>
        <w:t>   В лицее работают 16 учителей - предметников. Обучение и воспитание ведется на родном (татарском) языке опираясь на наследия великого татарского просветителя Р.Фахреддина. Э</w:t>
      </w:r>
      <w:r w:rsidRPr="00FB7E97">
        <w:rPr>
          <w:rFonts w:ascii="Times New Roman" w:hAnsi="Times New Roman"/>
          <w:color w:val="121212"/>
          <w:sz w:val="24"/>
          <w:szCs w:val="24"/>
        </w:rPr>
        <w:t xml:space="preserve">то ценное подспорье при подготовке и к урокам, внеклассным мероприятиям и классным воспитательным часам. </w:t>
      </w:r>
      <w:r w:rsidRPr="00FB7E97">
        <w:rPr>
          <w:rFonts w:ascii="Times New Roman" w:hAnsi="Times New Roman"/>
          <w:sz w:val="24"/>
          <w:szCs w:val="24"/>
        </w:rPr>
        <w:t xml:space="preserve">  Педагоги лицея активно участвуют в опытно – экспериментальных работах, творческих и инновационных проектах.</w:t>
      </w:r>
      <w:r w:rsidRPr="00FB7E97">
        <w:rPr>
          <w:rFonts w:ascii="Times New Roman" w:hAnsi="Times New Roman"/>
          <w:color w:val="121212"/>
          <w:sz w:val="24"/>
          <w:szCs w:val="24"/>
          <w:shd w:val="clear" w:color="auto" w:fill="FFFFFF"/>
        </w:rPr>
        <w:t xml:space="preserve"> Методологическая основа </w:t>
      </w:r>
      <w:r w:rsidRPr="00FB7E97">
        <w:rPr>
          <w:rStyle w:val="af9"/>
          <w:rFonts w:ascii="Times New Roman" w:hAnsi="Times New Roman"/>
          <w:color w:val="000000"/>
          <w:sz w:val="24"/>
          <w:szCs w:val="24"/>
        </w:rPr>
        <w:t>урочной и внеурочной деятельности</w:t>
      </w:r>
      <w:r w:rsidRPr="00FB7E97">
        <w:rPr>
          <w:rFonts w:ascii="Times New Roman" w:hAnsi="Times New Roman"/>
          <w:sz w:val="24"/>
          <w:szCs w:val="24"/>
        </w:rPr>
        <w:t xml:space="preserve"> включает в себя:</w:t>
      </w:r>
    </w:p>
    <w:p w:rsidR="00233FB0" w:rsidRPr="00FB7E97" w:rsidRDefault="00233FB0" w:rsidP="00233FB0">
      <w:pPr>
        <w:spacing w:line="240" w:lineRule="auto"/>
        <w:jc w:val="both"/>
        <w:rPr>
          <w:rFonts w:ascii="Times New Roman" w:hAnsi="Times New Roman"/>
          <w:sz w:val="24"/>
          <w:szCs w:val="24"/>
        </w:rPr>
      </w:pPr>
      <w:r w:rsidRPr="00FB7E97">
        <w:rPr>
          <w:rFonts w:ascii="Times New Roman" w:hAnsi="Times New Roman"/>
          <w:sz w:val="24"/>
          <w:szCs w:val="24"/>
        </w:rPr>
        <w:t xml:space="preserve">- разработка и практическое обоснование новых идей и технологий, направленных на улучшение развития, воспитания и обучения, а также совершенствование целей и содержания, форм и методов педагогической деятельности с использованием передовых идей татарского ученого и просветителя 20 века Р.Фахреддина. </w:t>
      </w:r>
    </w:p>
    <w:p w:rsidR="00233FB0" w:rsidRPr="00FB7E97" w:rsidRDefault="00233FB0" w:rsidP="00233FB0">
      <w:pPr>
        <w:spacing w:line="240" w:lineRule="auto"/>
        <w:jc w:val="both"/>
        <w:rPr>
          <w:rFonts w:ascii="Times New Roman" w:hAnsi="Times New Roman"/>
          <w:sz w:val="24"/>
          <w:szCs w:val="24"/>
        </w:rPr>
      </w:pPr>
      <w:r w:rsidRPr="00FB7E97">
        <w:rPr>
          <w:rFonts w:ascii="Times New Roman" w:hAnsi="Times New Roman"/>
          <w:sz w:val="24"/>
          <w:szCs w:val="24"/>
        </w:rPr>
        <w:t>- апробацию данных разработок в учебно-воспитательном процессе.</w:t>
      </w:r>
    </w:p>
    <w:p w:rsidR="00233FB0" w:rsidRPr="00FB7E97" w:rsidRDefault="00233FB0" w:rsidP="00233FB0">
      <w:pPr>
        <w:spacing w:line="240" w:lineRule="auto"/>
        <w:jc w:val="both"/>
        <w:rPr>
          <w:rFonts w:ascii="Times New Roman" w:hAnsi="Times New Roman"/>
          <w:sz w:val="24"/>
          <w:szCs w:val="24"/>
        </w:rPr>
      </w:pPr>
    </w:p>
    <w:tbl>
      <w:tblPr>
        <w:tblW w:w="9781"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47"/>
        <w:gridCol w:w="2237"/>
        <w:gridCol w:w="1634"/>
        <w:gridCol w:w="3163"/>
      </w:tblGrid>
      <w:tr w:rsidR="00233FB0" w:rsidRPr="00FB7E97" w:rsidTr="0050393D">
        <w:trPr>
          <w:trHeight w:val="55"/>
        </w:trPr>
        <w:tc>
          <w:tcPr>
            <w:tcW w:w="2747" w:type="dxa"/>
            <w:shd w:val="clear" w:color="auto" w:fill="auto"/>
          </w:tcPr>
          <w:p w:rsidR="00233FB0" w:rsidRPr="00FB7E97" w:rsidRDefault="00233FB0" w:rsidP="00233FB0">
            <w:pPr>
              <w:spacing w:after="0" w:line="240" w:lineRule="auto"/>
              <w:jc w:val="both"/>
              <w:rPr>
                <w:rFonts w:ascii="Times New Roman" w:hAnsi="Times New Roman"/>
                <w:sz w:val="24"/>
                <w:szCs w:val="24"/>
              </w:rPr>
            </w:pPr>
            <w:r w:rsidRPr="00FB7E97">
              <w:rPr>
                <w:rFonts w:ascii="Times New Roman" w:eastAsia="Times New Roman" w:hAnsi="Times New Roman"/>
                <w:b/>
                <w:sz w:val="24"/>
                <w:szCs w:val="24"/>
              </w:rPr>
              <w:t>Название опытно-экспериментальной площадки</w:t>
            </w:r>
          </w:p>
        </w:tc>
        <w:tc>
          <w:tcPr>
            <w:tcW w:w="2237" w:type="dxa"/>
            <w:shd w:val="clear" w:color="auto" w:fill="auto"/>
          </w:tcPr>
          <w:p w:rsidR="00233FB0" w:rsidRPr="00FB7E97" w:rsidRDefault="00233FB0" w:rsidP="00233FB0">
            <w:pPr>
              <w:spacing w:after="0" w:line="240" w:lineRule="auto"/>
              <w:jc w:val="both"/>
              <w:rPr>
                <w:rFonts w:ascii="Times New Roman" w:hAnsi="Times New Roman"/>
                <w:sz w:val="24"/>
                <w:szCs w:val="24"/>
              </w:rPr>
            </w:pPr>
            <w:r w:rsidRPr="00FB7E97">
              <w:rPr>
                <w:rFonts w:ascii="Times New Roman" w:hAnsi="Times New Roman"/>
                <w:sz w:val="24"/>
                <w:szCs w:val="24"/>
              </w:rPr>
              <w:t>ФИО</w:t>
            </w:r>
          </w:p>
          <w:p w:rsidR="00233FB0" w:rsidRPr="00FB7E97" w:rsidRDefault="00233FB0" w:rsidP="00233FB0">
            <w:pPr>
              <w:spacing w:after="0" w:line="240" w:lineRule="auto"/>
              <w:jc w:val="both"/>
              <w:rPr>
                <w:rFonts w:ascii="Times New Roman" w:hAnsi="Times New Roman"/>
                <w:sz w:val="24"/>
                <w:szCs w:val="24"/>
              </w:rPr>
            </w:pPr>
            <w:r w:rsidRPr="00FB7E97">
              <w:rPr>
                <w:rFonts w:ascii="Times New Roman" w:hAnsi="Times New Roman"/>
                <w:sz w:val="24"/>
                <w:szCs w:val="24"/>
              </w:rPr>
              <w:t>преподавателя,</w:t>
            </w:r>
          </w:p>
          <w:p w:rsidR="00233FB0" w:rsidRPr="00FB7E97" w:rsidRDefault="00233FB0" w:rsidP="00233FB0">
            <w:pPr>
              <w:spacing w:after="0" w:line="240" w:lineRule="auto"/>
              <w:jc w:val="both"/>
              <w:rPr>
                <w:rFonts w:ascii="Times New Roman" w:hAnsi="Times New Roman"/>
                <w:sz w:val="24"/>
                <w:szCs w:val="24"/>
              </w:rPr>
            </w:pPr>
            <w:r w:rsidRPr="00FB7E97">
              <w:rPr>
                <w:rFonts w:ascii="Times New Roman" w:hAnsi="Times New Roman"/>
                <w:sz w:val="24"/>
                <w:szCs w:val="24"/>
              </w:rPr>
              <w:t>предмет</w:t>
            </w:r>
          </w:p>
        </w:tc>
        <w:tc>
          <w:tcPr>
            <w:tcW w:w="1634" w:type="dxa"/>
            <w:shd w:val="clear" w:color="auto" w:fill="auto"/>
          </w:tcPr>
          <w:p w:rsidR="00233FB0" w:rsidRPr="00FB7E97" w:rsidRDefault="00233FB0" w:rsidP="00233FB0">
            <w:pPr>
              <w:spacing w:after="0" w:line="240" w:lineRule="auto"/>
              <w:jc w:val="both"/>
              <w:rPr>
                <w:rFonts w:ascii="Times New Roman" w:hAnsi="Times New Roman"/>
                <w:sz w:val="24"/>
                <w:szCs w:val="24"/>
              </w:rPr>
            </w:pPr>
            <w:r w:rsidRPr="00FB7E97">
              <w:rPr>
                <w:rFonts w:ascii="Times New Roman" w:hAnsi="Times New Roman"/>
                <w:sz w:val="24"/>
                <w:szCs w:val="24"/>
              </w:rPr>
              <w:t>Квалифика-</w:t>
            </w:r>
          </w:p>
          <w:p w:rsidR="00233FB0" w:rsidRPr="00FB7E97" w:rsidRDefault="00233FB0" w:rsidP="00233FB0">
            <w:pPr>
              <w:spacing w:after="0" w:line="240" w:lineRule="auto"/>
              <w:jc w:val="both"/>
              <w:rPr>
                <w:rFonts w:ascii="Times New Roman" w:hAnsi="Times New Roman"/>
                <w:sz w:val="24"/>
                <w:szCs w:val="24"/>
              </w:rPr>
            </w:pPr>
            <w:r w:rsidRPr="00FB7E97">
              <w:rPr>
                <w:rFonts w:ascii="Times New Roman" w:hAnsi="Times New Roman"/>
                <w:sz w:val="24"/>
                <w:szCs w:val="24"/>
              </w:rPr>
              <w:t xml:space="preserve">ционная </w:t>
            </w:r>
          </w:p>
          <w:p w:rsidR="00233FB0" w:rsidRPr="00FB7E97" w:rsidRDefault="00233FB0" w:rsidP="00233FB0">
            <w:pPr>
              <w:spacing w:after="0" w:line="240" w:lineRule="auto"/>
              <w:jc w:val="both"/>
              <w:rPr>
                <w:rFonts w:ascii="Times New Roman" w:hAnsi="Times New Roman"/>
                <w:sz w:val="24"/>
                <w:szCs w:val="24"/>
              </w:rPr>
            </w:pPr>
            <w:r w:rsidRPr="00FB7E97">
              <w:rPr>
                <w:rFonts w:ascii="Times New Roman" w:hAnsi="Times New Roman"/>
                <w:sz w:val="24"/>
                <w:szCs w:val="24"/>
              </w:rPr>
              <w:t>категория</w:t>
            </w:r>
          </w:p>
        </w:tc>
        <w:tc>
          <w:tcPr>
            <w:tcW w:w="3163" w:type="dxa"/>
            <w:shd w:val="clear" w:color="auto" w:fill="auto"/>
          </w:tcPr>
          <w:p w:rsidR="00233FB0" w:rsidRPr="00FB7E97" w:rsidRDefault="00233FB0" w:rsidP="00233FB0">
            <w:pPr>
              <w:spacing w:after="0" w:line="240" w:lineRule="auto"/>
              <w:jc w:val="both"/>
              <w:rPr>
                <w:rFonts w:ascii="Times New Roman" w:hAnsi="Times New Roman"/>
                <w:sz w:val="24"/>
                <w:szCs w:val="24"/>
                <w:lang w:val="tt-RU"/>
              </w:rPr>
            </w:pPr>
            <w:r w:rsidRPr="00FB7E97">
              <w:rPr>
                <w:rFonts w:ascii="Times New Roman" w:hAnsi="Times New Roman"/>
                <w:sz w:val="24"/>
                <w:szCs w:val="24"/>
                <w:lang w:val="tt-RU"/>
              </w:rPr>
              <w:t>Тема</w:t>
            </w:r>
          </w:p>
          <w:p w:rsidR="00233FB0" w:rsidRPr="00FB7E97" w:rsidRDefault="00233FB0" w:rsidP="00233FB0">
            <w:pPr>
              <w:spacing w:after="0" w:line="240" w:lineRule="auto"/>
              <w:jc w:val="both"/>
              <w:rPr>
                <w:rFonts w:ascii="Times New Roman" w:hAnsi="Times New Roman"/>
                <w:sz w:val="24"/>
                <w:szCs w:val="24"/>
                <w:lang w:val="tt-RU"/>
              </w:rPr>
            </w:pPr>
            <w:r w:rsidRPr="00FB7E97">
              <w:rPr>
                <w:rFonts w:ascii="Times New Roman" w:hAnsi="Times New Roman"/>
                <w:sz w:val="24"/>
                <w:szCs w:val="24"/>
                <w:lang w:val="tt-RU"/>
              </w:rPr>
              <w:t>экспериментального</w:t>
            </w:r>
          </w:p>
          <w:p w:rsidR="00233FB0" w:rsidRPr="00FB7E97" w:rsidRDefault="00233FB0" w:rsidP="00233FB0">
            <w:pPr>
              <w:spacing w:after="0" w:line="240" w:lineRule="auto"/>
              <w:jc w:val="both"/>
              <w:rPr>
                <w:rFonts w:ascii="Times New Roman" w:eastAsia="Times New Roman" w:hAnsi="Times New Roman"/>
                <w:sz w:val="24"/>
                <w:szCs w:val="24"/>
              </w:rPr>
            </w:pPr>
            <w:r w:rsidRPr="00FB7E97">
              <w:rPr>
                <w:rFonts w:ascii="Times New Roman" w:hAnsi="Times New Roman"/>
                <w:sz w:val="24"/>
                <w:szCs w:val="24"/>
                <w:lang w:val="tt-RU"/>
              </w:rPr>
              <w:t>исследования</w:t>
            </w:r>
          </w:p>
        </w:tc>
      </w:tr>
      <w:tr w:rsidR="00233FB0" w:rsidRPr="00FB7E97" w:rsidTr="0050393D">
        <w:tc>
          <w:tcPr>
            <w:tcW w:w="2747" w:type="dxa"/>
            <w:shd w:val="clear" w:color="auto" w:fill="auto"/>
          </w:tcPr>
          <w:p w:rsidR="00233FB0" w:rsidRPr="00FB7E97" w:rsidRDefault="00233FB0" w:rsidP="00233FB0">
            <w:pPr>
              <w:spacing w:line="240" w:lineRule="auto"/>
              <w:jc w:val="both"/>
              <w:rPr>
                <w:rFonts w:ascii="Times New Roman" w:hAnsi="Times New Roman"/>
                <w:sz w:val="24"/>
                <w:szCs w:val="24"/>
              </w:rPr>
            </w:pPr>
            <w:r w:rsidRPr="00FB7E97">
              <w:rPr>
                <w:rFonts w:ascii="Times New Roman" w:hAnsi="Times New Roman"/>
                <w:sz w:val="24"/>
                <w:szCs w:val="24"/>
              </w:rPr>
              <w:t>Всероссийская э</w:t>
            </w:r>
            <w:r w:rsidRPr="00FB7E97">
              <w:rPr>
                <w:rFonts w:ascii="Times New Roman" w:eastAsia="Times New Roman" w:hAnsi="Times New Roman"/>
                <w:sz w:val="24"/>
                <w:szCs w:val="24"/>
              </w:rPr>
              <w:t xml:space="preserve">кспериментально – творческая группа </w:t>
            </w:r>
            <w:r w:rsidRPr="00FB7E97">
              <w:rPr>
                <w:rFonts w:ascii="Times New Roman" w:eastAsia="Times New Roman" w:hAnsi="Times New Roman"/>
                <w:sz w:val="24"/>
                <w:szCs w:val="24"/>
              </w:rPr>
              <w:lastRenderedPageBreak/>
              <w:t>педагогов ЦПИ им. К.Д.Ушинского.</w:t>
            </w:r>
          </w:p>
        </w:tc>
        <w:tc>
          <w:tcPr>
            <w:tcW w:w="2237" w:type="dxa"/>
            <w:shd w:val="clear" w:color="auto" w:fill="auto"/>
          </w:tcPr>
          <w:p w:rsidR="00233FB0" w:rsidRPr="00FB7E97" w:rsidRDefault="00233FB0" w:rsidP="00233FB0">
            <w:pPr>
              <w:spacing w:line="240" w:lineRule="auto"/>
              <w:jc w:val="both"/>
              <w:rPr>
                <w:rFonts w:ascii="Times New Roman" w:hAnsi="Times New Roman"/>
                <w:sz w:val="24"/>
                <w:szCs w:val="24"/>
              </w:rPr>
            </w:pPr>
            <w:r w:rsidRPr="00FB7E97">
              <w:rPr>
                <w:rFonts w:ascii="Times New Roman" w:hAnsi="Times New Roman"/>
                <w:sz w:val="24"/>
                <w:szCs w:val="24"/>
              </w:rPr>
              <w:lastRenderedPageBreak/>
              <w:t xml:space="preserve">Зарипова Фания Ривгатовна, учитель родного </w:t>
            </w:r>
            <w:r w:rsidRPr="00FB7E97">
              <w:rPr>
                <w:rFonts w:ascii="Times New Roman" w:hAnsi="Times New Roman"/>
                <w:sz w:val="24"/>
                <w:szCs w:val="24"/>
              </w:rPr>
              <w:lastRenderedPageBreak/>
              <w:t>(татарского) языка и литературы;</w:t>
            </w:r>
          </w:p>
        </w:tc>
        <w:tc>
          <w:tcPr>
            <w:tcW w:w="1634" w:type="dxa"/>
            <w:shd w:val="clear" w:color="auto" w:fill="auto"/>
          </w:tcPr>
          <w:p w:rsidR="00233FB0" w:rsidRPr="00FB7E97" w:rsidRDefault="00233FB0" w:rsidP="00233FB0">
            <w:pPr>
              <w:spacing w:line="240" w:lineRule="auto"/>
              <w:jc w:val="both"/>
              <w:rPr>
                <w:rFonts w:ascii="Times New Roman" w:hAnsi="Times New Roman"/>
                <w:sz w:val="24"/>
                <w:szCs w:val="24"/>
              </w:rPr>
            </w:pPr>
            <w:r w:rsidRPr="00FB7E97">
              <w:rPr>
                <w:rFonts w:ascii="Times New Roman" w:hAnsi="Times New Roman"/>
                <w:sz w:val="24"/>
                <w:szCs w:val="24"/>
              </w:rPr>
              <w:lastRenderedPageBreak/>
              <w:t>Высшая</w:t>
            </w:r>
          </w:p>
        </w:tc>
        <w:tc>
          <w:tcPr>
            <w:tcW w:w="3163" w:type="dxa"/>
            <w:shd w:val="clear" w:color="auto" w:fill="auto"/>
          </w:tcPr>
          <w:p w:rsidR="00233FB0" w:rsidRPr="00FB7E97" w:rsidRDefault="00233FB0" w:rsidP="00233FB0">
            <w:pPr>
              <w:spacing w:line="240" w:lineRule="auto"/>
              <w:rPr>
                <w:rFonts w:ascii="Times New Roman" w:hAnsi="Times New Roman"/>
                <w:sz w:val="24"/>
                <w:szCs w:val="24"/>
              </w:rPr>
            </w:pPr>
            <w:r w:rsidRPr="00FB7E97">
              <w:rPr>
                <w:rFonts w:ascii="Times New Roman" w:hAnsi="Times New Roman"/>
                <w:sz w:val="24"/>
                <w:szCs w:val="24"/>
              </w:rPr>
              <w:t xml:space="preserve">Применение современных образовательных </w:t>
            </w:r>
            <w:r w:rsidRPr="00FB7E97">
              <w:rPr>
                <w:rFonts w:ascii="Times New Roman" w:hAnsi="Times New Roman"/>
                <w:sz w:val="24"/>
                <w:szCs w:val="24"/>
              </w:rPr>
              <w:lastRenderedPageBreak/>
              <w:t>технологий в урочной и внеурочной деятельности.</w:t>
            </w:r>
          </w:p>
        </w:tc>
      </w:tr>
      <w:tr w:rsidR="00233FB0" w:rsidRPr="00FB7E97" w:rsidTr="0050393D">
        <w:tc>
          <w:tcPr>
            <w:tcW w:w="2747" w:type="dxa"/>
            <w:shd w:val="clear" w:color="auto" w:fill="auto"/>
          </w:tcPr>
          <w:p w:rsidR="00233FB0" w:rsidRPr="00FB7E97" w:rsidRDefault="00233FB0" w:rsidP="00233FB0">
            <w:pPr>
              <w:spacing w:line="240" w:lineRule="auto"/>
              <w:jc w:val="both"/>
              <w:rPr>
                <w:rFonts w:ascii="Times New Roman" w:hAnsi="Times New Roman"/>
                <w:sz w:val="24"/>
                <w:szCs w:val="24"/>
              </w:rPr>
            </w:pPr>
            <w:r w:rsidRPr="00FB7E97">
              <w:rPr>
                <w:rFonts w:ascii="Times New Roman" w:hAnsi="Times New Roman"/>
                <w:sz w:val="24"/>
                <w:szCs w:val="24"/>
              </w:rPr>
              <w:lastRenderedPageBreak/>
              <w:t>Всероссийская э</w:t>
            </w:r>
            <w:r w:rsidRPr="00FB7E97">
              <w:rPr>
                <w:rFonts w:ascii="Times New Roman" w:eastAsia="Times New Roman" w:hAnsi="Times New Roman"/>
                <w:sz w:val="24"/>
                <w:szCs w:val="24"/>
              </w:rPr>
              <w:t>кспериментально – творческая группа педагогов ЦПИ им. К.Д.Ушинского.</w:t>
            </w:r>
          </w:p>
        </w:tc>
        <w:tc>
          <w:tcPr>
            <w:tcW w:w="2237" w:type="dxa"/>
            <w:shd w:val="clear" w:color="auto" w:fill="auto"/>
          </w:tcPr>
          <w:p w:rsidR="00233FB0" w:rsidRPr="00FB7E97" w:rsidRDefault="00233FB0" w:rsidP="00233FB0">
            <w:pPr>
              <w:spacing w:line="240" w:lineRule="auto"/>
              <w:ind w:right="-61"/>
              <w:rPr>
                <w:rFonts w:ascii="Times New Roman" w:hAnsi="Times New Roman"/>
                <w:sz w:val="24"/>
                <w:szCs w:val="24"/>
              </w:rPr>
            </w:pPr>
            <w:r w:rsidRPr="00FB7E97">
              <w:rPr>
                <w:rFonts w:ascii="Times New Roman" w:hAnsi="Times New Roman"/>
                <w:sz w:val="24"/>
                <w:szCs w:val="24"/>
              </w:rPr>
              <w:t>Вагизова Фарида Гибадулловна, учитель  биологии и географии</w:t>
            </w:r>
          </w:p>
        </w:tc>
        <w:tc>
          <w:tcPr>
            <w:tcW w:w="1634" w:type="dxa"/>
            <w:shd w:val="clear" w:color="auto" w:fill="auto"/>
          </w:tcPr>
          <w:p w:rsidR="00233FB0" w:rsidRPr="00FB7E97" w:rsidRDefault="00233FB0" w:rsidP="00233FB0">
            <w:pPr>
              <w:spacing w:line="240" w:lineRule="auto"/>
              <w:jc w:val="both"/>
              <w:rPr>
                <w:rFonts w:ascii="Times New Roman" w:hAnsi="Times New Roman"/>
                <w:sz w:val="24"/>
                <w:szCs w:val="24"/>
              </w:rPr>
            </w:pPr>
            <w:r w:rsidRPr="00FB7E97">
              <w:rPr>
                <w:rFonts w:ascii="Times New Roman" w:hAnsi="Times New Roman"/>
                <w:sz w:val="24"/>
                <w:szCs w:val="24"/>
              </w:rPr>
              <w:t>Высшая</w:t>
            </w:r>
          </w:p>
        </w:tc>
        <w:tc>
          <w:tcPr>
            <w:tcW w:w="3163" w:type="dxa"/>
            <w:shd w:val="clear" w:color="auto" w:fill="auto"/>
          </w:tcPr>
          <w:p w:rsidR="00233FB0" w:rsidRPr="00FB7E97" w:rsidRDefault="00233FB0" w:rsidP="00233FB0">
            <w:pPr>
              <w:spacing w:line="240" w:lineRule="auto"/>
              <w:rPr>
                <w:rFonts w:ascii="Times New Roman" w:hAnsi="Times New Roman"/>
                <w:sz w:val="24"/>
                <w:szCs w:val="24"/>
                <w:lang w:val="tt-RU"/>
              </w:rPr>
            </w:pPr>
            <w:r w:rsidRPr="00FB7E97">
              <w:rPr>
                <w:rFonts w:ascii="Times New Roman" w:hAnsi="Times New Roman"/>
                <w:sz w:val="24"/>
                <w:szCs w:val="24"/>
                <w:lang w:val="tt-RU"/>
              </w:rPr>
              <w:t>Инновационные решения в преподовании отдельных предметов.</w:t>
            </w:r>
          </w:p>
        </w:tc>
      </w:tr>
      <w:tr w:rsidR="00233FB0" w:rsidRPr="00FB7E97" w:rsidTr="0050393D">
        <w:tc>
          <w:tcPr>
            <w:tcW w:w="2747" w:type="dxa"/>
            <w:shd w:val="clear" w:color="auto" w:fill="auto"/>
          </w:tcPr>
          <w:p w:rsidR="00233FB0" w:rsidRPr="00FB7E97" w:rsidRDefault="00233FB0" w:rsidP="00233FB0">
            <w:pPr>
              <w:spacing w:line="240" w:lineRule="auto"/>
              <w:jc w:val="both"/>
              <w:rPr>
                <w:rFonts w:ascii="Times New Roman" w:hAnsi="Times New Roman"/>
                <w:sz w:val="24"/>
                <w:szCs w:val="24"/>
              </w:rPr>
            </w:pPr>
            <w:r w:rsidRPr="00FB7E97">
              <w:rPr>
                <w:rFonts w:ascii="Times New Roman" w:hAnsi="Times New Roman"/>
                <w:sz w:val="24"/>
                <w:szCs w:val="24"/>
              </w:rPr>
              <w:t>Всероссийская э</w:t>
            </w:r>
            <w:r w:rsidRPr="00FB7E97">
              <w:rPr>
                <w:rFonts w:ascii="Times New Roman" w:eastAsia="Times New Roman" w:hAnsi="Times New Roman"/>
                <w:sz w:val="24"/>
                <w:szCs w:val="24"/>
              </w:rPr>
              <w:t>кспериментально – творческая группа педагогов ЦПИ им. К.Д.Ушинского.</w:t>
            </w:r>
          </w:p>
        </w:tc>
        <w:tc>
          <w:tcPr>
            <w:tcW w:w="2237" w:type="dxa"/>
            <w:shd w:val="clear" w:color="auto" w:fill="auto"/>
          </w:tcPr>
          <w:p w:rsidR="00233FB0" w:rsidRPr="00FB7E97" w:rsidRDefault="00233FB0" w:rsidP="00233FB0">
            <w:pPr>
              <w:spacing w:line="240" w:lineRule="auto"/>
              <w:jc w:val="both"/>
              <w:rPr>
                <w:rFonts w:ascii="Times New Roman" w:hAnsi="Times New Roman"/>
                <w:sz w:val="24"/>
                <w:szCs w:val="24"/>
              </w:rPr>
            </w:pPr>
            <w:r w:rsidRPr="00FB7E97">
              <w:rPr>
                <w:rFonts w:ascii="Times New Roman" w:hAnsi="Times New Roman"/>
                <w:spacing w:val="-2"/>
                <w:sz w:val="24"/>
                <w:szCs w:val="24"/>
              </w:rPr>
              <w:t xml:space="preserve">Сабанаева Нафиса Арифовна </w:t>
            </w:r>
          </w:p>
        </w:tc>
        <w:tc>
          <w:tcPr>
            <w:tcW w:w="1634" w:type="dxa"/>
            <w:shd w:val="clear" w:color="auto" w:fill="auto"/>
          </w:tcPr>
          <w:p w:rsidR="00233FB0" w:rsidRPr="00FB7E97" w:rsidRDefault="00233FB0" w:rsidP="00233FB0">
            <w:pPr>
              <w:spacing w:line="240" w:lineRule="auto"/>
              <w:jc w:val="both"/>
              <w:rPr>
                <w:rFonts w:ascii="Times New Roman" w:hAnsi="Times New Roman"/>
                <w:sz w:val="24"/>
                <w:szCs w:val="24"/>
              </w:rPr>
            </w:pPr>
            <w:r w:rsidRPr="00FB7E97">
              <w:rPr>
                <w:rFonts w:ascii="Times New Roman" w:hAnsi="Times New Roman"/>
                <w:sz w:val="24"/>
                <w:szCs w:val="24"/>
              </w:rPr>
              <w:t>Высшая</w:t>
            </w:r>
          </w:p>
        </w:tc>
        <w:tc>
          <w:tcPr>
            <w:tcW w:w="3163" w:type="dxa"/>
            <w:shd w:val="clear" w:color="auto" w:fill="auto"/>
          </w:tcPr>
          <w:p w:rsidR="00233FB0" w:rsidRPr="00FB7E97" w:rsidRDefault="00233FB0" w:rsidP="00233FB0">
            <w:pPr>
              <w:spacing w:line="240" w:lineRule="auto"/>
              <w:jc w:val="both"/>
              <w:rPr>
                <w:rFonts w:ascii="Times New Roman" w:hAnsi="Times New Roman"/>
                <w:sz w:val="24"/>
                <w:szCs w:val="24"/>
              </w:rPr>
            </w:pPr>
            <w:r w:rsidRPr="00FB7E97">
              <w:rPr>
                <w:rFonts w:ascii="Times New Roman" w:hAnsi="Times New Roman"/>
                <w:sz w:val="24"/>
                <w:szCs w:val="24"/>
              </w:rPr>
              <w:t>Метапредметный подход в образовании</w:t>
            </w:r>
          </w:p>
        </w:tc>
      </w:tr>
      <w:tr w:rsidR="00233FB0" w:rsidRPr="00FB7E97" w:rsidTr="0050393D">
        <w:tc>
          <w:tcPr>
            <w:tcW w:w="2747" w:type="dxa"/>
            <w:shd w:val="clear" w:color="auto" w:fill="auto"/>
          </w:tcPr>
          <w:p w:rsidR="00233FB0" w:rsidRPr="00FB7E97" w:rsidRDefault="00233FB0" w:rsidP="00233FB0">
            <w:pPr>
              <w:spacing w:line="240" w:lineRule="auto"/>
              <w:jc w:val="both"/>
              <w:rPr>
                <w:rFonts w:ascii="Times New Roman" w:hAnsi="Times New Roman"/>
                <w:sz w:val="24"/>
                <w:szCs w:val="24"/>
              </w:rPr>
            </w:pPr>
            <w:r w:rsidRPr="00FB7E97">
              <w:rPr>
                <w:rFonts w:ascii="Times New Roman" w:hAnsi="Times New Roman"/>
                <w:sz w:val="24"/>
                <w:szCs w:val="24"/>
              </w:rPr>
              <w:t>Всероссийская э</w:t>
            </w:r>
            <w:r w:rsidRPr="00FB7E97">
              <w:rPr>
                <w:rFonts w:ascii="Times New Roman" w:eastAsia="Times New Roman" w:hAnsi="Times New Roman"/>
                <w:sz w:val="24"/>
                <w:szCs w:val="24"/>
              </w:rPr>
              <w:t>кспериментально – творческая группа педагогов ЦПИ и РО «Новый век».</w:t>
            </w:r>
          </w:p>
        </w:tc>
        <w:tc>
          <w:tcPr>
            <w:tcW w:w="2237" w:type="dxa"/>
            <w:shd w:val="clear" w:color="auto" w:fill="auto"/>
          </w:tcPr>
          <w:p w:rsidR="00233FB0" w:rsidRPr="00FB7E97" w:rsidRDefault="00233FB0" w:rsidP="00233FB0">
            <w:pPr>
              <w:spacing w:line="240" w:lineRule="auto"/>
              <w:jc w:val="both"/>
              <w:rPr>
                <w:rFonts w:ascii="Times New Roman" w:hAnsi="Times New Roman"/>
                <w:spacing w:val="-2"/>
                <w:sz w:val="24"/>
                <w:szCs w:val="24"/>
              </w:rPr>
            </w:pPr>
            <w:r w:rsidRPr="00FB7E97">
              <w:rPr>
                <w:rFonts w:ascii="Times New Roman" w:hAnsi="Times New Roman"/>
                <w:spacing w:val="-2"/>
                <w:sz w:val="24"/>
                <w:szCs w:val="24"/>
              </w:rPr>
              <w:t>Кашапова Закия Хаметзакировна-</w:t>
            </w:r>
          </w:p>
        </w:tc>
        <w:tc>
          <w:tcPr>
            <w:tcW w:w="1634" w:type="dxa"/>
            <w:shd w:val="clear" w:color="auto" w:fill="auto"/>
          </w:tcPr>
          <w:p w:rsidR="00233FB0" w:rsidRPr="00FB7E97" w:rsidRDefault="00233FB0" w:rsidP="00233FB0">
            <w:pPr>
              <w:spacing w:line="240" w:lineRule="auto"/>
              <w:jc w:val="both"/>
              <w:rPr>
                <w:rFonts w:ascii="Times New Roman" w:hAnsi="Times New Roman"/>
                <w:sz w:val="24"/>
                <w:szCs w:val="24"/>
              </w:rPr>
            </w:pPr>
            <w:r w:rsidRPr="00FB7E97">
              <w:rPr>
                <w:rFonts w:ascii="Times New Roman" w:hAnsi="Times New Roman"/>
                <w:sz w:val="24"/>
                <w:szCs w:val="24"/>
              </w:rPr>
              <w:t>Высшая</w:t>
            </w:r>
          </w:p>
        </w:tc>
        <w:tc>
          <w:tcPr>
            <w:tcW w:w="3163" w:type="dxa"/>
            <w:shd w:val="clear" w:color="auto" w:fill="auto"/>
          </w:tcPr>
          <w:p w:rsidR="00233FB0" w:rsidRPr="00FB7E97" w:rsidRDefault="00233FB0" w:rsidP="00233FB0">
            <w:pPr>
              <w:spacing w:line="240" w:lineRule="auto"/>
              <w:jc w:val="both"/>
              <w:rPr>
                <w:rFonts w:ascii="Times New Roman" w:hAnsi="Times New Roman"/>
                <w:sz w:val="24"/>
                <w:szCs w:val="24"/>
              </w:rPr>
            </w:pPr>
            <w:r w:rsidRPr="00FB7E97">
              <w:rPr>
                <w:rFonts w:ascii="Times New Roman" w:hAnsi="Times New Roman"/>
                <w:sz w:val="24"/>
                <w:szCs w:val="24"/>
              </w:rPr>
              <w:t>Действенный подход в преподавании физики и математики</w:t>
            </w:r>
          </w:p>
        </w:tc>
      </w:tr>
      <w:tr w:rsidR="00233FB0" w:rsidRPr="00FB7E97" w:rsidTr="0050393D">
        <w:tc>
          <w:tcPr>
            <w:tcW w:w="2747" w:type="dxa"/>
            <w:shd w:val="clear" w:color="auto" w:fill="auto"/>
          </w:tcPr>
          <w:p w:rsidR="00233FB0" w:rsidRPr="00FB7E97" w:rsidRDefault="00233FB0" w:rsidP="00233FB0">
            <w:pPr>
              <w:spacing w:line="240" w:lineRule="auto"/>
              <w:jc w:val="both"/>
              <w:rPr>
                <w:rFonts w:ascii="Times New Roman" w:hAnsi="Times New Roman"/>
                <w:sz w:val="24"/>
                <w:szCs w:val="24"/>
              </w:rPr>
            </w:pPr>
            <w:r w:rsidRPr="00FB7E97">
              <w:rPr>
                <w:rFonts w:ascii="Times New Roman" w:hAnsi="Times New Roman"/>
                <w:sz w:val="24"/>
                <w:szCs w:val="24"/>
              </w:rPr>
              <w:t>Международный научный журнал «Современная школа России. Вопросы модернизации». Сборник научных работ</w:t>
            </w:r>
          </w:p>
        </w:tc>
        <w:tc>
          <w:tcPr>
            <w:tcW w:w="2237" w:type="dxa"/>
            <w:shd w:val="clear" w:color="auto" w:fill="auto"/>
          </w:tcPr>
          <w:p w:rsidR="00233FB0" w:rsidRPr="00FB7E97" w:rsidRDefault="00233FB0" w:rsidP="00233FB0">
            <w:pPr>
              <w:spacing w:line="240" w:lineRule="auto"/>
              <w:jc w:val="both"/>
              <w:rPr>
                <w:rFonts w:ascii="Times New Roman" w:hAnsi="Times New Roman"/>
                <w:spacing w:val="-2"/>
                <w:sz w:val="24"/>
                <w:szCs w:val="24"/>
              </w:rPr>
            </w:pPr>
            <w:r w:rsidRPr="00FB7E97">
              <w:rPr>
                <w:rFonts w:ascii="Times New Roman" w:hAnsi="Times New Roman"/>
                <w:spacing w:val="-2"/>
                <w:sz w:val="24"/>
                <w:szCs w:val="24"/>
              </w:rPr>
              <w:t>Сабанаева Нафиса Арифовна</w:t>
            </w:r>
          </w:p>
        </w:tc>
        <w:tc>
          <w:tcPr>
            <w:tcW w:w="1634" w:type="dxa"/>
            <w:shd w:val="clear" w:color="auto" w:fill="auto"/>
          </w:tcPr>
          <w:p w:rsidR="00233FB0" w:rsidRPr="00FB7E97" w:rsidRDefault="00233FB0" w:rsidP="00233FB0">
            <w:pPr>
              <w:spacing w:line="240" w:lineRule="auto"/>
              <w:jc w:val="both"/>
              <w:rPr>
                <w:rFonts w:ascii="Times New Roman" w:hAnsi="Times New Roman"/>
                <w:sz w:val="24"/>
                <w:szCs w:val="24"/>
              </w:rPr>
            </w:pPr>
            <w:r w:rsidRPr="00FB7E97">
              <w:rPr>
                <w:rFonts w:ascii="Times New Roman" w:hAnsi="Times New Roman"/>
                <w:sz w:val="24"/>
                <w:szCs w:val="24"/>
              </w:rPr>
              <w:t>высшая</w:t>
            </w:r>
          </w:p>
        </w:tc>
        <w:tc>
          <w:tcPr>
            <w:tcW w:w="3163" w:type="dxa"/>
            <w:shd w:val="clear" w:color="auto" w:fill="auto"/>
          </w:tcPr>
          <w:p w:rsidR="00233FB0" w:rsidRPr="00FB7E97" w:rsidRDefault="00233FB0" w:rsidP="00233FB0">
            <w:pPr>
              <w:spacing w:line="240" w:lineRule="auto"/>
              <w:jc w:val="both"/>
              <w:rPr>
                <w:rFonts w:ascii="Times New Roman" w:hAnsi="Times New Roman"/>
                <w:sz w:val="24"/>
                <w:szCs w:val="24"/>
              </w:rPr>
            </w:pPr>
            <w:r w:rsidRPr="00FB7E97">
              <w:rPr>
                <w:rFonts w:ascii="Times New Roman" w:hAnsi="Times New Roman"/>
                <w:sz w:val="24"/>
                <w:szCs w:val="24"/>
              </w:rPr>
              <w:t>Дистанционные технологии при изучении курса химии в средней школе</w:t>
            </w:r>
          </w:p>
        </w:tc>
      </w:tr>
      <w:tr w:rsidR="00233FB0" w:rsidRPr="00FB7E97" w:rsidTr="0050393D">
        <w:tc>
          <w:tcPr>
            <w:tcW w:w="2747" w:type="dxa"/>
            <w:shd w:val="clear" w:color="auto" w:fill="auto"/>
          </w:tcPr>
          <w:p w:rsidR="00233FB0" w:rsidRPr="00FB7E97" w:rsidRDefault="00233FB0" w:rsidP="00233FB0">
            <w:pPr>
              <w:spacing w:line="240" w:lineRule="auto"/>
              <w:jc w:val="both"/>
              <w:rPr>
                <w:rFonts w:ascii="Times New Roman" w:hAnsi="Times New Roman"/>
                <w:sz w:val="24"/>
                <w:szCs w:val="24"/>
              </w:rPr>
            </w:pPr>
            <w:r w:rsidRPr="00FB7E97">
              <w:rPr>
                <w:rFonts w:ascii="Times New Roman" w:hAnsi="Times New Roman"/>
                <w:sz w:val="24"/>
                <w:szCs w:val="24"/>
              </w:rPr>
              <w:t>Всероссийская э</w:t>
            </w:r>
            <w:r w:rsidRPr="00FB7E97">
              <w:rPr>
                <w:rFonts w:ascii="Times New Roman" w:eastAsia="Times New Roman" w:hAnsi="Times New Roman"/>
                <w:sz w:val="24"/>
                <w:szCs w:val="24"/>
              </w:rPr>
              <w:t>кспериментально – творческая группа педагогов ЦПИ им. К.Д.Ушинского.</w:t>
            </w:r>
          </w:p>
        </w:tc>
        <w:tc>
          <w:tcPr>
            <w:tcW w:w="2237" w:type="dxa"/>
            <w:shd w:val="clear" w:color="auto" w:fill="auto"/>
          </w:tcPr>
          <w:p w:rsidR="00233FB0" w:rsidRPr="00FB7E97" w:rsidRDefault="00233FB0" w:rsidP="00233FB0">
            <w:pPr>
              <w:spacing w:line="240" w:lineRule="auto"/>
              <w:jc w:val="both"/>
              <w:rPr>
                <w:rFonts w:ascii="Times New Roman" w:hAnsi="Times New Roman"/>
                <w:spacing w:val="-2"/>
                <w:sz w:val="24"/>
                <w:szCs w:val="24"/>
              </w:rPr>
            </w:pPr>
            <w:r w:rsidRPr="00FB7E97">
              <w:rPr>
                <w:rFonts w:ascii="Times New Roman" w:hAnsi="Times New Roman"/>
                <w:spacing w:val="-2"/>
                <w:sz w:val="24"/>
                <w:szCs w:val="24"/>
              </w:rPr>
              <w:t>Газымова Резеда Мавлемжановна</w:t>
            </w:r>
          </w:p>
        </w:tc>
        <w:tc>
          <w:tcPr>
            <w:tcW w:w="1634" w:type="dxa"/>
            <w:shd w:val="clear" w:color="auto" w:fill="auto"/>
          </w:tcPr>
          <w:p w:rsidR="00233FB0" w:rsidRPr="00FB7E97" w:rsidRDefault="00233FB0" w:rsidP="00233FB0">
            <w:pPr>
              <w:spacing w:line="240" w:lineRule="auto"/>
              <w:jc w:val="both"/>
              <w:rPr>
                <w:rFonts w:ascii="Times New Roman" w:hAnsi="Times New Roman"/>
                <w:sz w:val="24"/>
                <w:szCs w:val="24"/>
              </w:rPr>
            </w:pPr>
            <w:r w:rsidRPr="00FB7E97">
              <w:rPr>
                <w:rFonts w:ascii="Times New Roman" w:hAnsi="Times New Roman"/>
                <w:sz w:val="24"/>
                <w:szCs w:val="24"/>
              </w:rPr>
              <w:t xml:space="preserve">высшая </w:t>
            </w:r>
          </w:p>
        </w:tc>
        <w:tc>
          <w:tcPr>
            <w:tcW w:w="3163" w:type="dxa"/>
            <w:shd w:val="clear" w:color="auto" w:fill="auto"/>
          </w:tcPr>
          <w:p w:rsidR="00233FB0" w:rsidRPr="00FB7E97" w:rsidRDefault="00233FB0" w:rsidP="00233FB0">
            <w:pPr>
              <w:spacing w:line="240" w:lineRule="auto"/>
              <w:jc w:val="both"/>
              <w:rPr>
                <w:rFonts w:ascii="Times New Roman" w:hAnsi="Times New Roman"/>
                <w:sz w:val="24"/>
                <w:szCs w:val="24"/>
              </w:rPr>
            </w:pPr>
            <w:r w:rsidRPr="00FB7E97">
              <w:rPr>
                <w:rFonts w:ascii="Times New Roman" w:hAnsi="Times New Roman"/>
                <w:sz w:val="24"/>
                <w:szCs w:val="24"/>
              </w:rPr>
              <w:t>Применение современных образовательных технологий в урочной и внеурочной деятельности.</w:t>
            </w:r>
          </w:p>
        </w:tc>
      </w:tr>
    </w:tbl>
    <w:p w:rsidR="00233FB0" w:rsidRPr="00FB7E97" w:rsidRDefault="00233FB0" w:rsidP="00233FB0">
      <w:pPr>
        <w:spacing w:after="0" w:line="240" w:lineRule="auto"/>
        <w:rPr>
          <w:rFonts w:ascii="Times New Roman" w:hAnsi="Times New Roman"/>
          <w:b/>
          <w:sz w:val="24"/>
          <w:szCs w:val="24"/>
        </w:rPr>
      </w:pPr>
      <w:r w:rsidRPr="00FB7E97">
        <w:rPr>
          <w:rFonts w:ascii="Times New Roman" w:hAnsi="Times New Roman"/>
          <w:b/>
          <w:sz w:val="24"/>
          <w:szCs w:val="24"/>
        </w:rPr>
        <w:t>Использование в процессе обучения современных образовательных технологий</w:t>
      </w:r>
    </w:p>
    <w:p w:rsidR="00233FB0" w:rsidRPr="00FB7E97" w:rsidRDefault="00233FB0" w:rsidP="00233FB0">
      <w:pPr>
        <w:spacing w:after="0" w:line="240" w:lineRule="auto"/>
        <w:rPr>
          <w:rFonts w:ascii="Times New Roman" w:hAnsi="Times New Roman"/>
          <w:sz w:val="24"/>
          <w:szCs w:val="24"/>
        </w:rPr>
      </w:pPr>
      <w:r w:rsidRPr="00FB7E97">
        <w:rPr>
          <w:rFonts w:ascii="Times New Roman" w:hAnsi="Times New Roman"/>
          <w:sz w:val="24"/>
          <w:szCs w:val="24"/>
        </w:rPr>
        <w:t xml:space="preserve">В 2021 году лицей стал участником федерального проекта «Создание центров естественнонаучной направленности «Точка роста». В рамках проекта в лицее были отремонтированы кабинеты химии, биологии, физики и приобретено современное учебное оборудование. На средства грантов 2020, 2021 годов были приобретены мультимедийные проекторы, аудиооборудование, моноблоки для администрации и кабинета информатики, многофункциональные устройства, школьные парты, стенды для кабинета родного языка. Благодаря развитой материально-технической базе, учителя стали активнее использовать современные образовательные технологии. </w:t>
      </w:r>
    </w:p>
    <w:p w:rsidR="00233FB0" w:rsidRPr="00FB7E97" w:rsidRDefault="00233FB0" w:rsidP="00233FB0">
      <w:pPr>
        <w:shd w:val="clear" w:color="auto" w:fill="FFFFFF"/>
        <w:spacing w:after="0" w:line="240" w:lineRule="auto"/>
        <w:jc w:val="both"/>
        <w:rPr>
          <w:rFonts w:ascii="Times New Roman" w:hAnsi="Times New Roman"/>
          <w:color w:val="333333"/>
          <w:sz w:val="24"/>
          <w:szCs w:val="24"/>
        </w:rPr>
      </w:pPr>
      <w:r w:rsidRPr="00FB7E97">
        <w:rPr>
          <w:rFonts w:ascii="Times New Roman" w:hAnsi="Times New Roman"/>
          <w:color w:val="333333"/>
          <w:sz w:val="24"/>
          <w:szCs w:val="24"/>
        </w:rPr>
        <w:t> </w:t>
      </w:r>
    </w:p>
    <w:tbl>
      <w:tblPr>
        <w:tblW w:w="10629" w:type="dxa"/>
        <w:tblInd w:w="-134" w:type="dxa"/>
        <w:tblBorders>
          <w:top w:val="single" w:sz="8" w:space="0" w:color="000000"/>
          <w:left w:val="single" w:sz="8" w:space="0" w:color="000000"/>
          <w:bottom w:val="single" w:sz="8" w:space="0" w:color="000000"/>
          <w:right w:val="single" w:sz="8" w:space="0" w:color="000000"/>
        </w:tblBorders>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2127"/>
        <w:gridCol w:w="8502"/>
      </w:tblGrid>
      <w:tr w:rsidR="00233FB0" w:rsidRPr="00FB7E97" w:rsidTr="0050393D">
        <w:tc>
          <w:tcPr>
            <w:tcW w:w="21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233FB0" w:rsidRPr="00FB7E97" w:rsidRDefault="00233FB0" w:rsidP="00233FB0">
            <w:pPr>
              <w:spacing w:after="0" w:line="240" w:lineRule="auto"/>
              <w:jc w:val="center"/>
              <w:rPr>
                <w:rFonts w:ascii="Times New Roman" w:hAnsi="Times New Roman"/>
                <w:color w:val="000000"/>
                <w:sz w:val="24"/>
                <w:szCs w:val="24"/>
              </w:rPr>
            </w:pPr>
            <w:r w:rsidRPr="00FB7E97">
              <w:rPr>
                <w:rFonts w:ascii="Times New Roman" w:hAnsi="Times New Roman"/>
                <w:b/>
                <w:bCs/>
                <w:color w:val="000000"/>
                <w:sz w:val="24"/>
                <w:szCs w:val="24"/>
              </w:rPr>
              <w:t>Педагогические технологии</w:t>
            </w:r>
          </w:p>
        </w:tc>
        <w:tc>
          <w:tcPr>
            <w:tcW w:w="8502" w:type="dxa"/>
            <w:tcBorders>
              <w:top w:val="outset" w:sz="6" w:space="0" w:color="auto"/>
              <w:left w:val="outset" w:sz="6" w:space="0" w:color="auto"/>
              <w:bottom w:val="outset" w:sz="6" w:space="0" w:color="auto"/>
              <w:right w:val="outset" w:sz="6" w:space="0" w:color="auto"/>
            </w:tcBorders>
            <w:shd w:val="clear" w:color="auto" w:fill="FFFFFF"/>
          </w:tcPr>
          <w:p w:rsidR="00233FB0" w:rsidRPr="00FB7E97" w:rsidRDefault="00233FB0" w:rsidP="00233FB0">
            <w:pPr>
              <w:spacing w:after="0" w:line="240" w:lineRule="auto"/>
              <w:ind w:left="125" w:right="277"/>
              <w:jc w:val="center"/>
              <w:rPr>
                <w:rFonts w:ascii="Times New Roman" w:hAnsi="Times New Roman"/>
                <w:b/>
                <w:bCs/>
                <w:color w:val="000000"/>
                <w:sz w:val="24"/>
                <w:szCs w:val="24"/>
              </w:rPr>
            </w:pPr>
            <w:r w:rsidRPr="00FB7E97">
              <w:rPr>
                <w:rFonts w:ascii="Times New Roman" w:hAnsi="Times New Roman"/>
                <w:b/>
                <w:bCs/>
                <w:color w:val="000000"/>
                <w:sz w:val="24"/>
                <w:szCs w:val="24"/>
              </w:rPr>
              <w:t>Примеры использования современных педагогических технологий в лицее</w:t>
            </w:r>
          </w:p>
        </w:tc>
      </w:tr>
      <w:tr w:rsidR="00233FB0" w:rsidRPr="00FB7E97" w:rsidTr="0050393D">
        <w:tc>
          <w:tcPr>
            <w:tcW w:w="21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233FB0" w:rsidRPr="00FB7E97" w:rsidRDefault="00233FB0" w:rsidP="00233FB0">
            <w:pPr>
              <w:spacing w:after="0" w:line="240" w:lineRule="auto"/>
              <w:jc w:val="both"/>
              <w:rPr>
                <w:rFonts w:ascii="Times New Roman" w:hAnsi="Times New Roman"/>
                <w:color w:val="000000"/>
                <w:sz w:val="24"/>
                <w:szCs w:val="24"/>
              </w:rPr>
            </w:pPr>
            <w:r w:rsidRPr="00FB7E97">
              <w:rPr>
                <w:rFonts w:ascii="Times New Roman" w:hAnsi="Times New Roman"/>
                <w:color w:val="000000"/>
                <w:sz w:val="24"/>
                <w:szCs w:val="24"/>
              </w:rPr>
              <w:t>Проблемное обучение</w:t>
            </w:r>
          </w:p>
        </w:tc>
        <w:tc>
          <w:tcPr>
            <w:tcW w:w="8502" w:type="dxa"/>
            <w:tcBorders>
              <w:top w:val="outset" w:sz="6" w:space="0" w:color="auto"/>
              <w:left w:val="outset" w:sz="6" w:space="0" w:color="auto"/>
              <w:bottom w:val="outset" w:sz="6" w:space="0" w:color="auto"/>
              <w:right w:val="outset" w:sz="6" w:space="0" w:color="auto"/>
            </w:tcBorders>
            <w:shd w:val="clear" w:color="auto" w:fill="FFFFFF"/>
          </w:tcPr>
          <w:p w:rsidR="00233FB0" w:rsidRPr="00FB7E97" w:rsidRDefault="00233FB0" w:rsidP="00233FB0">
            <w:pPr>
              <w:spacing w:after="0" w:line="240" w:lineRule="auto"/>
              <w:ind w:left="125" w:right="277"/>
              <w:jc w:val="both"/>
              <w:rPr>
                <w:rFonts w:ascii="Times New Roman" w:hAnsi="Times New Roman"/>
                <w:color w:val="000000"/>
                <w:sz w:val="24"/>
                <w:szCs w:val="24"/>
              </w:rPr>
            </w:pPr>
            <w:r w:rsidRPr="00FB7E97">
              <w:rPr>
                <w:rFonts w:ascii="Times New Roman" w:hAnsi="Times New Roman"/>
                <w:color w:val="000000"/>
                <w:sz w:val="24"/>
                <w:szCs w:val="24"/>
              </w:rPr>
              <w:t xml:space="preserve">Наиболее активно проблемное обучение используется на уроках химии и биологии. Во многом это благодаря ежегодному участию команд лицея в республиканских турнирах по данным предметам. Во время подготовки к турниру учащиеся решают какую-либо проблемную ситуацию и готовятся к защите своего решения. Данный метод успешно используется учителями как на уроках, так и на внеклассных мероприятиях. </w:t>
            </w:r>
          </w:p>
          <w:p w:rsidR="00233FB0" w:rsidRPr="00FB7E97" w:rsidRDefault="00233FB0" w:rsidP="00233FB0">
            <w:pPr>
              <w:spacing w:after="0" w:line="240" w:lineRule="auto"/>
              <w:ind w:right="277"/>
              <w:jc w:val="both"/>
              <w:rPr>
                <w:rFonts w:ascii="Times New Roman" w:hAnsi="Times New Roman"/>
                <w:color w:val="000000"/>
                <w:sz w:val="24"/>
                <w:szCs w:val="24"/>
              </w:rPr>
            </w:pPr>
            <w:r w:rsidRPr="00FB7E97">
              <w:rPr>
                <w:noProof/>
                <w:sz w:val="24"/>
                <w:szCs w:val="24"/>
                <w:lang w:eastAsia="ru-RU"/>
              </w:rPr>
              <w:lastRenderedPageBreak/>
              <w:drawing>
                <wp:anchor distT="0" distB="0" distL="114300" distR="114300" simplePos="0" relativeHeight="251665408" behindDoc="0" locked="0" layoutInCell="1" allowOverlap="1" wp14:anchorId="72FA86A9" wp14:editId="100CFBD5">
                  <wp:simplePos x="0" y="0"/>
                  <wp:positionH relativeFrom="column">
                    <wp:posOffset>3056890</wp:posOffset>
                  </wp:positionH>
                  <wp:positionV relativeFrom="paragraph">
                    <wp:posOffset>160020</wp:posOffset>
                  </wp:positionV>
                  <wp:extent cx="1553210" cy="2076450"/>
                  <wp:effectExtent l="0" t="0" r="8890" b="0"/>
                  <wp:wrapSquare wrapText="bothSides"/>
                  <wp:docPr id="21" name="Рисунок 21" descr="Screenshot_2022-06-20-10-36-43-91_1c337646f29875672b5a61192b9010f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Screenshot_2022-06-20-10-36-43-91_1c337646f29875672b5a61192b9010f9"/>
                          <pic:cNvPicPr>
                            <a:picLocks noChangeAspect="1" noChangeArrowheads="1"/>
                          </pic:cNvPicPr>
                        </pic:nvPicPr>
                        <pic:blipFill>
                          <a:blip r:embed="rId16" cstate="print">
                            <a:extLst>
                              <a:ext uri="{28A0092B-C50C-407E-A947-70E740481C1C}">
                                <a14:useLocalDpi xmlns:a14="http://schemas.microsoft.com/office/drawing/2010/main" val="0"/>
                              </a:ext>
                            </a:extLst>
                          </a:blip>
                          <a:srcRect t="29411" b="10504"/>
                          <a:stretch>
                            <a:fillRect/>
                          </a:stretch>
                        </pic:blipFill>
                        <pic:spPr bwMode="auto">
                          <a:xfrm>
                            <a:off x="0" y="0"/>
                            <a:ext cx="1553210" cy="20764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B7E97">
              <w:rPr>
                <w:noProof/>
                <w:sz w:val="24"/>
                <w:szCs w:val="24"/>
                <w:lang w:eastAsia="ru-RU"/>
              </w:rPr>
              <w:drawing>
                <wp:anchor distT="0" distB="0" distL="114300" distR="114300" simplePos="0" relativeHeight="251659264" behindDoc="0" locked="0" layoutInCell="1" allowOverlap="1" wp14:anchorId="11196AFF" wp14:editId="172A66B8">
                  <wp:simplePos x="0" y="0"/>
                  <wp:positionH relativeFrom="column">
                    <wp:posOffset>104140</wp:posOffset>
                  </wp:positionH>
                  <wp:positionV relativeFrom="paragraph">
                    <wp:posOffset>140970</wp:posOffset>
                  </wp:positionV>
                  <wp:extent cx="2015490" cy="2552700"/>
                  <wp:effectExtent l="0" t="0" r="3810" b="0"/>
                  <wp:wrapSquare wrapText="bothSides"/>
                  <wp:docPr id="20" name="Рисунок 20" descr="Screenshot_2022-06-20-10-36-29-14_1c337646f29875672b5a61192b9010f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creenshot_2022-06-20-10-36-29-14_1c337646f29875672b5a61192b9010f9"/>
                          <pic:cNvPicPr>
                            <a:picLocks noChangeAspect="1" noChangeArrowheads="1"/>
                          </pic:cNvPicPr>
                        </pic:nvPicPr>
                        <pic:blipFill>
                          <a:blip r:embed="rId17" cstate="print">
                            <a:extLst>
                              <a:ext uri="{28A0092B-C50C-407E-A947-70E740481C1C}">
                                <a14:useLocalDpi xmlns:a14="http://schemas.microsoft.com/office/drawing/2010/main" val="0"/>
                              </a:ext>
                            </a:extLst>
                          </a:blip>
                          <a:srcRect t="31264" b="11742"/>
                          <a:stretch>
                            <a:fillRect/>
                          </a:stretch>
                        </pic:blipFill>
                        <pic:spPr bwMode="auto">
                          <a:xfrm>
                            <a:off x="0" y="0"/>
                            <a:ext cx="2015490" cy="25527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33FB0" w:rsidRPr="00FB7E97" w:rsidRDefault="00233FB0" w:rsidP="00233FB0">
            <w:pPr>
              <w:spacing w:after="0" w:line="240" w:lineRule="auto"/>
              <w:ind w:right="277"/>
              <w:jc w:val="both"/>
              <w:rPr>
                <w:rFonts w:ascii="Times New Roman" w:hAnsi="Times New Roman"/>
                <w:color w:val="000000"/>
                <w:sz w:val="24"/>
                <w:szCs w:val="24"/>
              </w:rPr>
            </w:pPr>
          </w:p>
        </w:tc>
      </w:tr>
      <w:tr w:rsidR="00233FB0" w:rsidRPr="00FB7E97" w:rsidTr="0050393D">
        <w:tc>
          <w:tcPr>
            <w:tcW w:w="21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233FB0" w:rsidRPr="00FB7E97" w:rsidRDefault="00233FB0" w:rsidP="00233FB0">
            <w:pPr>
              <w:spacing w:after="0" w:line="240" w:lineRule="auto"/>
              <w:jc w:val="both"/>
              <w:rPr>
                <w:rFonts w:ascii="Times New Roman" w:hAnsi="Times New Roman"/>
                <w:color w:val="000000"/>
                <w:sz w:val="24"/>
                <w:szCs w:val="24"/>
              </w:rPr>
            </w:pPr>
            <w:r w:rsidRPr="00FB7E97">
              <w:rPr>
                <w:rFonts w:ascii="Times New Roman" w:hAnsi="Times New Roman"/>
                <w:color w:val="000000"/>
                <w:sz w:val="24"/>
                <w:szCs w:val="24"/>
              </w:rPr>
              <w:lastRenderedPageBreak/>
              <w:t>Проектные методы обучения</w:t>
            </w:r>
          </w:p>
        </w:tc>
        <w:tc>
          <w:tcPr>
            <w:tcW w:w="8502" w:type="dxa"/>
            <w:tcBorders>
              <w:top w:val="outset" w:sz="6" w:space="0" w:color="auto"/>
              <w:left w:val="outset" w:sz="6" w:space="0" w:color="auto"/>
              <w:bottom w:val="outset" w:sz="6" w:space="0" w:color="auto"/>
              <w:right w:val="outset" w:sz="6" w:space="0" w:color="auto"/>
            </w:tcBorders>
            <w:shd w:val="clear" w:color="auto" w:fill="FFFFFF"/>
          </w:tcPr>
          <w:p w:rsidR="00233FB0" w:rsidRPr="00FB7E97" w:rsidRDefault="00233FB0" w:rsidP="00233FB0">
            <w:pPr>
              <w:spacing w:after="0" w:line="240" w:lineRule="auto"/>
              <w:ind w:left="125" w:right="277"/>
              <w:jc w:val="both"/>
              <w:rPr>
                <w:rFonts w:ascii="Times New Roman" w:hAnsi="Times New Roman"/>
                <w:color w:val="000000"/>
                <w:sz w:val="24"/>
                <w:szCs w:val="24"/>
              </w:rPr>
            </w:pPr>
            <w:r w:rsidRPr="00FB7E97">
              <w:rPr>
                <w:rFonts w:ascii="Times New Roman" w:hAnsi="Times New Roman"/>
                <w:color w:val="000000"/>
                <w:sz w:val="24"/>
                <w:szCs w:val="24"/>
              </w:rPr>
              <w:t>В лицее все учащиеся охвачены проектной деятельностью. В начале учебного года учащиеся определяются с темами проектов и наставниками. Защита проектов проходит в декабре по классам в присутствии экспертной группы. Лучшие работы учащихся награждаются и выдвигаются к участию на районном фестивале проектных работ. Команда учащихся лицея стала победителем регионального и участником всероссийского этапа конкурса «Юный фермер» с проектом «Школьное подсобное хозяйство».</w:t>
            </w:r>
          </w:p>
          <w:p w:rsidR="00233FB0" w:rsidRPr="00FB7E97" w:rsidRDefault="00233FB0" w:rsidP="00233FB0">
            <w:pPr>
              <w:spacing w:after="0" w:line="240" w:lineRule="auto"/>
              <w:ind w:left="125" w:right="277"/>
              <w:jc w:val="both"/>
              <w:rPr>
                <w:rFonts w:ascii="Times New Roman" w:hAnsi="Times New Roman"/>
                <w:color w:val="000000"/>
                <w:sz w:val="24"/>
                <w:szCs w:val="24"/>
              </w:rPr>
            </w:pPr>
            <w:r w:rsidRPr="00FB7E97">
              <w:rPr>
                <w:noProof/>
                <w:sz w:val="24"/>
                <w:szCs w:val="24"/>
                <w:lang w:eastAsia="ru-RU"/>
              </w:rPr>
              <w:drawing>
                <wp:anchor distT="0" distB="0" distL="114300" distR="114300" simplePos="0" relativeHeight="251668480" behindDoc="0" locked="0" layoutInCell="1" allowOverlap="1" wp14:anchorId="4E70F361" wp14:editId="5E35AA4D">
                  <wp:simplePos x="0" y="0"/>
                  <wp:positionH relativeFrom="column">
                    <wp:posOffset>2914015</wp:posOffset>
                  </wp:positionH>
                  <wp:positionV relativeFrom="paragraph">
                    <wp:posOffset>78105</wp:posOffset>
                  </wp:positionV>
                  <wp:extent cx="1518285" cy="2209800"/>
                  <wp:effectExtent l="0" t="0" r="5715" b="0"/>
                  <wp:wrapSquare wrapText="bothSides"/>
                  <wp:docPr id="18" name="Рисунок 18" descr="Screenshot_2022-06-20-10-32-30-89_1c337646f29875672b5a61192b9010f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creenshot_2022-06-20-10-32-30-89_1c337646f29875672b5a61192b9010f9"/>
                          <pic:cNvPicPr>
                            <a:picLocks noChangeAspect="1" noChangeArrowheads="1"/>
                          </pic:cNvPicPr>
                        </pic:nvPicPr>
                        <pic:blipFill>
                          <a:blip r:embed="rId18" cstate="print">
                            <a:extLst>
                              <a:ext uri="{28A0092B-C50C-407E-A947-70E740481C1C}">
                                <a14:useLocalDpi xmlns:a14="http://schemas.microsoft.com/office/drawing/2010/main" val="0"/>
                              </a:ext>
                            </a:extLst>
                          </a:blip>
                          <a:srcRect t="24159" b="10399"/>
                          <a:stretch>
                            <a:fillRect/>
                          </a:stretch>
                        </pic:blipFill>
                        <pic:spPr bwMode="auto">
                          <a:xfrm>
                            <a:off x="0" y="0"/>
                            <a:ext cx="1518285" cy="2209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B7E97">
              <w:rPr>
                <w:rFonts w:ascii="Times New Roman" w:hAnsi="Times New Roman"/>
                <w:noProof/>
                <w:color w:val="000000"/>
                <w:sz w:val="24"/>
                <w:szCs w:val="24"/>
                <w:lang w:eastAsia="ru-RU"/>
              </w:rPr>
              <w:drawing>
                <wp:anchor distT="0" distB="0" distL="114300" distR="114300" simplePos="0" relativeHeight="251664384" behindDoc="0" locked="0" layoutInCell="1" allowOverlap="1" wp14:anchorId="6B48D7C4" wp14:editId="648A7037">
                  <wp:simplePos x="0" y="0"/>
                  <wp:positionH relativeFrom="column">
                    <wp:posOffset>123190</wp:posOffset>
                  </wp:positionH>
                  <wp:positionV relativeFrom="paragraph">
                    <wp:posOffset>97155</wp:posOffset>
                  </wp:positionV>
                  <wp:extent cx="1666875" cy="2539365"/>
                  <wp:effectExtent l="0" t="0" r="9525" b="0"/>
                  <wp:wrapSquare wrapText="bothSides"/>
                  <wp:docPr id="19" name="Рисунок 19" descr="Screenshot_2022-06-20-10-33-33-26_1c337646f29875672b5a61192b9010f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creenshot_2022-06-20-10-33-33-26_1c337646f29875672b5a61192b9010f9"/>
                          <pic:cNvPicPr>
                            <a:picLocks noChangeAspect="1" noChangeArrowheads="1"/>
                          </pic:cNvPicPr>
                        </pic:nvPicPr>
                        <pic:blipFill>
                          <a:blip r:embed="rId19" cstate="print">
                            <a:extLst>
                              <a:ext uri="{28A0092B-C50C-407E-A947-70E740481C1C}">
                                <a14:useLocalDpi xmlns:a14="http://schemas.microsoft.com/office/drawing/2010/main" val="0"/>
                              </a:ext>
                            </a:extLst>
                          </a:blip>
                          <a:srcRect t="9474" b="21964"/>
                          <a:stretch>
                            <a:fillRect/>
                          </a:stretch>
                        </pic:blipFill>
                        <pic:spPr bwMode="auto">
                          <a:xfrm>
                            <a:off x="0" y="0"/>
                            <a:ext cx="1666875" cy="25393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33FB0" w:rsidRPr="00FB7E97" w:rsidRDefault="00233FB0" w:rsidP="00233FB0">
            <w:pPr>
              <w:spacing w:after="0" w:line="240" w:lineRule="auto"/>
              <w:ind w:left="125" w:right="277"/>
              <w:jc w:val="both"/>
              <w:rPr>
                <w:rFonts w:ascii="Times New Roman" w:hAnsi="Times New Roman"/>
                <w:color w:val="000000"/>
                <w:sz w:val="24"/>
                <w:szCs w:val="24"/>
              </w:rPr>
            </w:pPr>
            <w:r w:rsidRPr="00FB7E97">
              <w:rPr>
                <w:rFonts w:ascii="Times New Roman" w:hAnsi="Times New Roman"/>
                <w:color w:val="000000"/>
                <w:sz w:val="24"/>
                <w:szCs w:val="24"/>
              </w:rPr>
              <w:t xml:space="preserve"> </w:t>
            </w:r>
          </w:p>
        </w:tc>
      </w:tr>
      <w:tr w:rsidR="00233FB0" w:rsidRPr="00FB7E97" w:rsidTr="0050393D">
        <w:tc>
          <w:tcPr>
            <w:tcW w:w="21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233FB0" w:rsidRPr="00FB7E97" w:rsidRDefault="00233FB0" w:rsidP="00233FB0">
            <w:pPr>
              <w:spacing w:after="0" w:line="240" w:lineRule="auto"/>
              <w:jc w:val="both"/>
              <w:rPr>
                <w:rFonts w:ascii="Times New Roman" w:hAnsi="Times New Roman"/>
                <w:color w:val="000000"/>
                <w:sz w:val="24"/>
                <w:szCs w:val="24"/>
              </w:rPr>
            </w:pPr>
            <w:r w:rsidRPr="00FB7E97">
              <w:rPr>
                <w:rFonts w:ascii="Times New Roman" w:hAnsi="Times New Roman"/>
                <w:color w:val="000000"/>
                <w:sz w:val="24"/>
                <w:szCs w:val="24"/>
              </w:rPr>
              <w:t>Исследовательские методы в обучении</w:t>
            </w:r>
          </w:p>
          <w:p w:rsidR="00233FB0" w:rsidRPr="00FB7E97" w:rsidRDefault="00233FB0" w:rsidP="00233FB0">
            <w:pPr>
              <w:spacing w:after="0" w:line="240" w:lineRule="auto"/>
              <w:jc w:val="both"/>
              <w:rPr>
                <w:rFonts w:ascii="Times New Roman" w:hAnsi="Times New Roman"/>
                <w:color w:val="000000"/>
                <w:sz w:val="24"/>
                <w:szCs w:val="24"/>
              </w:rPr>
            </w:pPr>
            <w:r w:rsidRPr="00FB7E97">
              <w:rPr>
                <w:rFonts w:ascii="Times New Roman" w:hAnsi="Times New Roman"/>
                <w:color w:val="000000"/>
                <w:sz w:val="24"/>
                <w:szCs w:val="24"/>
              </w:rPr>
              <w:t> </w:t>
            </w:r>
          </w:p>
        </w:tc>
        <w:tc>
          <w:tcPr>
            <w:tcW w:w="8502" w:type="dxa"/>
            <w:tcBorders>
              <w:top w:val="outset" w:sz="6" w:space="0" w:color="auto"/>
              <w:left w:val="outset" w:sz="6" w:space="0" w:color="auto"/>
              <w:bottom w:val="outset" w:sz="6" w:space="0" w:color="auto"/>
              <w:right w:val="outset" w:sz="6" w:space="0" w:color="auto"/>
            </w:tcBorders>
            <w:shd w:val="clear" w:color="auto" w:fill="FFFFFF"/>
          </w:tcPr>
          <w:p w:rsidR="00233FB0" w:rsidRPr="00FB7E97" w:rsidRDefault="00233FB0" w:rsidP="00233FB0">
            <w:pPr>
              <w:shd w:val="clear" w:color="auto" w:fill="FFFFFF"/>
              <w:spacing w:after="0" w:line="240" w:lineRule="auto"/>
              <w:ind w:left="125" w:right="277"/>
              <w:jc w:val="both"/>
              <w:rPr>
                <w:rFonts w:ascii="Times New Roman" w:hAnsi="Times New Roman"/>
                <w:color w:val="000000"/>
                <w:sz w:val="24"/>
                <w:szCs w:val="24"/>
              </w:rPr>
            </w:pPr>
            <w:r w:rsidRPr="00FB7E97">
              <w:rPr>
                <w:rFonts w:ascii="Times New Roman" w:hAnsi="Times New Roman"/>
                <w:color w:val="000000"/>
                <w:sz w:val="24"/>
                <w:szCs w:val="24"/>
              </w:rPr>
              <w:t>Эффективным средством, позволяющим развитие познавательной и исследовательской компетентности, является творческая деятельность. Чтобы ученик начал «действовать», необходимы определенные мотивы. На уроке учителя создают проблемные ситуации, где ученик проявляет умение комбинировать элементы для решения проблемы. Вне урока учащиеся под руководством учителя участвуют на конкурсах исследовательских работ.</w:t>
            </w:r>
          </w:p>
          <w:p w:rsidR="00233FB0" w:rsidRPr="00FB7E97" w:rsidRDefault="00233FB0" w:rsidP="00233FB0">
            <w:pPr>
              <w:shd w:val="clear" w:color="auto" w:fill="FFFFFF"/>
              <w:spacing w:after="0" w:line="240" w:lineRule="auto"/>
              <w:ind w:left="125" w:right="277"/>
              <w:jc w:val="both"/>
              <w:rPr>
                <w:rFonts w:ascii="Times New Roman" w:hAnsi="Times New Roman"/>
                <w:color w:val="000000"/>
                <w:sz w:val="24"/>
                <w:szCs w:val="24"/>
              </w:rPr>
            </w:pPr>
            <w:r w:rsidRPr="00FB7E97">
              <w:rPr>
                <w:rFonts w:ascii="Times New Roman" w:hAnsi="Times New Roman"/>
                <w:color w:val="000000"/>
                <w:sz w:val="24"/>
                <w:szCs w:val="24"/>
              </w:rPr>
              <w:t>Оснащение кабинетов химии, физики и биологии по программе «Точка роста» значительно повысило мотивацию как учителей, так и учащихся к занятию исследовательской деятельностью</w:t>
            </w:r>
          </w:p>
          <w:p w:rsidR="00233FB0" w:rsidRPr="00FB7E97" w:rsidRDefault="00233FB0" w:rsidP="00233FB0">
            <w:pPr>
              <w:shd w:val="clear" w:color="auto" w:fill="FFFFFF"/>
              <w:spacing w:after="0" w:line="240" w:lineRule="auto"/>
              <w:ind w:left="125" w:right="277"/>
              <w:jc w:val="both"/>
              <w:rPr>
                <w:rFonts w:ascii="Times New Roman" w:hAnsi="Times New Roman"/>
                <w:color w:val="000000"/>
                <w:sz w:val="24"/>
                <w:szCs w:val="24"/>
              </w:rPr>
            </w:pPr>
          </w:p>
          <w:p w:rsidR="00233FB0" w:rsidRPr="00FB7E97" w:rsidRDefault="00233FB0" w:rsidP="00233FB0">
            <w:pPr>
              <w:shd w:val="clear" w:color="auto" w:fill="FFFFFF"/>
              <w:spacing w:after="0" w:line="240" w:lineRule="auto"/>
              <w:ind w:left="125" w:right="277"/>
              <w:jc w:val="both"/>
              <w:rPr>
                <w:rFonts w:ascii="Times New Roman" w:hAnsi="Times New Roman"/>
                <w:color w:val="000000"/>
                <w:sz w:val="24"/>
                <w:szCs w:val="24"/>
              </w:rPr>
            </w:pPr>
            <w:r w:rsidRPr="00FB7E97">
              <w:rPr>
                <w:noProof/>
                <w:sz w:val="24"/>
                <w:szCs w:val="24"/>
                <w:lang w:eastAsia="ru-RU"/>
              </w:rPr>
              <w:lastRenderedPageBreak/>
              <w:drawing>
                <wp:anchor distT="0" distB="0" distL="114300" distR="114300" simplePos="0" relativeHeight="251670528" behindDoc="0" locked="0" layoutInCell="1" allowOverlap="1" wp14:anchorId="25A941A9" wp14:editId="6948B267">
                  <wp:simplePos x="0" y="0"/>
                  <wp:positionH relativeFrom="column">
                    <wp:posOffset>2885440</wp:posOffset>
                  </wp:positionH>
                  <wp:positionV relativeFrom="paragraph">
                    <wp:posOffset>22860</wp:posOffset>
                  </wp:positionV>
                  <wp:extent cx="2030730" cy="2743200"/>
                  <wp:effectExtent l="0" t="0" r="7620" b="0"/>
                  <wp:wrapSquare wrapText="bothSides"/>
                  <wp:docPr id="17" name="Рисунок 17" descr="Screenshot_2022-06-20-10-33-45-47_1c337646f29875672b5a61192b9010f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Screenshot_2022-06-20-10-33-45-47_1c337646f29875672b5a61192b9010f9"/>
                          <pic:cNvPicPr>
                            <a:picLocks noChangeAspect="1" noChangeArrowheads="1"/>
                          </pic:cNvPicPr>
                        </pic:nvPicPr>
                        <pic:blipFill>
                          <a:blip r:embed="rId20" cstate="print">
                            <a:extLst>
                              <a:ext uri="{28A0092B-C50C-407E-A947-70E740481C1C}">
                                <a14:useLocalDpi xmlns:a14="http://schemas.microsoft.com/office/drawing/2010/main" val="0"/>
                              </a:ext>
                            </a:extLst>
                          </a:blip>
                          <a:srcRect t="9033" b="30252"/>
                          <a:stretch>
                            <a:fillRect/>
                          </a:stretch>
                        </pic:blipFill>
                        <pic:spPr bwMode="auto">
                          <a:xfrm>
                            <a:off x="0" y="0"/>
                            <a:ext cx="2030730" cy="2743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B7E97">
              <w:rPr>
                <w:noProof/>
                <w:sz w:val="24"/>
                <w:szCs w:val="24"/>
                <w:lang w:eastAsia="ru-RU"/>
              </w:rPr>
              <w:drawing>
                <wp:anchor distT="0" distB="0" distL="114300" distR="114300" simplePos="0" relativeHeight="251669504" behindDoc="0" locked="0" layoutInCell="1" allowOverlap="1" wp14:anchorId="377B64EF" wp14:editId="13DBEFC1">
                  <wp:simplePos x="0" y="0"/>
                  <wp:positionH relativeFrom="column">
                    <wp:posOffset>85090</wp:posOffset>
                  </wp:positionH>
                  <wp:positionV relativeFrom="paragraph">
                    <wp:posOffset>3810</wp:posOffset>
                  </wp:positionV>
                  <wp:extent cx="2266950" cy="3044825"/>
                  <wp:effectExtent l="0" t="0" r="0" b="3175"/>
                  <wp:wrapSquare wrapText="bothSides"/>
                  <wp:docPr id="16" name="Рисунок 16" descr="Screenshot_2022-06-20-10-39-21-42_1c337646f29875672b5a61192b9010f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creenshot_2022-06-20-10-39-21-42_1c337646f29875672b5a61192b9010f9"/>
                          <pic:cNvPicPr>
                            <a:picLocks noChangeAspect="1" noChangeArrowheads="1"/>
                          </pic:cNvPicPr>
                        </pic:nvPicPr>
                        <pic:blipFill>
                          <a:blip r:embed="rId21" cstate="print">
                            <a:extLst>
                              <a:ext uri="{28A0092B-C50C-407E-A947-70E740481C1C}">
                                <a14:useLocalDpi xmlns:a14="http://schemas.microsoft.com/office/drawing/2010/main" val="0"/>
                              </a:ext>
                            </a:extLst>
                          </a:blip>
                          <a:srcRect t="28992" b="10609"/>
                          <a:stretch>
                            <a:fillRect/>
                          </a:stretch>
                        </pic:blipFill>
                        <pic:spPr bwMode="auto">
                          <a:xfrm>
                            <a:off x="0" y="0"/>
                            <a:ext cx="2266950" cy="304482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233FB0" w:rsidRPr="00FB7E97" w:rsidTr="0050393D">
        <w:tc>
          <w:tcPr>
            <w:tcW w:w="21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233FB0" w:rsidRPr="00FB7E97" w:rsidRDefault="00233FB0" w:rsidP="00233FB0">
            <w:pPr>
              <w:spacing w:after="0" w:line="240" w:lineRule="auto"/>
              <w:rPr>
                <w:rFonts w:ascii="Times New Roman" w:hAnsi="Times New Roman"/>
                <w:color w:val="000000"/>
                <w:sz w:val="24"/>
                <w:szCs w:val="24"/>
              </w:rPr>
            </w:pPr>
            <w:r w:rsidRPr="00FB7E97">
              <w:rPr>
                <w:rFonts w:ascii="Times New Roman" w:hAnsi="Times New Roman"/>
                <w:color w:val="000000"/>
                <w:sz w:val="24"/>
                <w:szCs w:val="24"/>
              </w:rPr>
              <w:lastRenderedPageBreak/>
              <w:t>Технология использования в обучении игровых методов</w:t>
            </w:r>
          </w:p>
        </w:tc>
        <w:tc>
          <w:tcPr>
            <w:tcW w:w="8502" w:type="dxa"/>
            <w:tcBorders>
              <w:top w:val="outset" w:sz="6" w:space="0" w:color="auto"/>
              <w:left w:val="outset" w:sz="6" w:space="0" w:color="auto"/>
              <w:bottom w:val="outset" w:sz="6" w:space="0" w:color="auto"/>
              <w:right w:val="outset" w:sz="6" w:space="0" w:color="auto"/>
            </w:tcBorders>
            <w:shd w:val="clear" w:color="auto" w:fill="FFFFFF"/>
          </w:tcPr>
          <w:p w:rsidR="00233FB0" w:rsidRPr="00FB7E97" w:rsidRDefault="00233FB0" w:rsidP="00233FB0">
            <w:pPr>
              <w:shd w:val="clear" w:color="auto" w:fill="FFFFFF"/>
              <w:spacing w:after="0" w:line="240" w:lineRule="auto"/>
              <w:ind w:left="125" w:right="277"/>
              <w:jc w:val="both"/>
              <w:rPr>
                <w:rFonts w:ascii="Times New Roman" w:hAnsi="Times New Roman"/>
                <w:color w:val="000000"/>
                <w:sz w:val="24"/>
                <w:szCs w:val="24"/>
              </w:rPr>
            </w:pPr>
            <w:r w:rsidRPr="00FB7E97">
              <w:rPr>
                <w:rFonts w:ascii="Times New Roman" w:hAnsi="Times New Roman"/>
                <w:color w:val="000000"/>
                <w:sz w:val="24"/>
                <w:szCs w:val="24"/>
              </w:rPr>
              <w:t>Наибольший интерес, в образовательном процессе, представляют игровые технологии. Игровые технологии связаны с игровой формой взаимодействия педагога и учащихся через реализацию определенного сюжета (игры, сказки, спектакли, деловое общение). При этом образовательные задачи включаются в содержание игры. В образовательном процессе используют занимательные, театрализованные, деловые, ролевые, компьютерные игры.</w:t>
            </w:r>
          </w:p>
          <w:p w:rsidR="00233FB0" w:rsidRPr="00FB7E97" w:rsidRDefault="00233FB0" w:rsidP="00233FB0">
            <w:pPr>
              <w:shd w:val="clear" w:color="auto" w:fill="FFFFFF"/>
              <w:spacing w:after="0" w:line="240" w:lineRule="auto"/>
              <w:ind w:right="277"/>
              <w:jc w:val="both"/>
              <w:rPr>
                <w:rFonts w:ascii="Times New Roman" w:hAnsi="Times New Roman"/>
                <w:color w:val="000000"/>
                <w:sz w:val="24"/>
                <w:szCs w:val="24"/>
              </w:rPr>
            </w:pPr>
            <w:r w:rsidRPr="00FB7E97">
              <w:rPr>
                <w:rFonts w:ascii="Times New Roman" w:hAnsi="Times New Roman"/>
                <w:noProof/>
                <w:color w:val="000000"/>
                <w:sz w:val="24"/>
                <w:szCs w:val="24"/>
                <w:lang w:eastAsia="ru-RU"/>
              </w:rPr>
              <w:drawing>
                <wp:anchor distT="0" distB="0" distL="114300" distR="114300" simplePos="0" relativeHeight="251666432" behindDoc="0" locked="0" layoutInCell="1" allowOverlap="1" wp14:anchorId="75C82BAF" wp14:editId="1B40C84B">
                  <wp:simplePos x="0" y="0"/>
                  <wp:positionH relativeFrom="column">
                    <wp:posOffset>2513965</wp:posOffset>
                  </wp:positionH>
                  <wp:positionV relativeFrom="paragraph">
                    <wp:posOffset>626745</wp:posOffset>
                  </wp:positionV>
                  <wp:extent cx="1428750" cy="2065655"/>
                  <wp:effectExtent l="0" t="0" r="0" b="0"/>
                  <wp:wrapSquare wrapText="bothSides"/>
                  <wp:docPr id="14" name="Рисунок 14" descr="Screenshot_2022-06-20-10-30-47-26_1c337646f29875672b5a61192b9010f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creenshot_2022-06-20-10-30-47-26_1c337646f29875672b5a61192b9010f9"/>
                          <pic:cNvPicPr>
                            <a:picLocks noChangeAspect="1" noChangeArrowheads="1"/>
                          </pic:cNvPicPr>
                        </pic:nvPicPr>
                        <pic:blipFill>
                          <a:blip r:embed="rId22" cstate="print">
                            <a:extLst>
                              <a:ext uri="{28A0092B-C50C-407E-A947-70E740481C1C}">
                                <a14:useLocalDpi xmlns:a14="http://schemas.microsoft.com/office/drawing/2010/main" val="0"/>
                              </a:ext>
                            </a:extLst>
                          </a:blip>
                          <a:srcRect t="9990" b="25169"/>
                          <a:stretch>
                            <a:fillRect/>
                          </a:stretch>
                        </pic:blipFill>
                        <pic:spPr bwMode="auto">
                          <a:xfrm>
                            <a:off x="0" y="0"/>
                            <a:ext cx="1428750" cy="20656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B7E97">
              <w:rPr>
                <w:noProof/>
                <w:sz w:val="24"/>
                <w:szCs w:val="24"/>
                <w:lang w:eastAsia="ru-RU"/>
              </w:rPr>
              <w:drawing>
                <wp:anchor distT="0" distB="0" distL="114300" distR="114300" simplePos="0" relativeHeight="251671552" behindDoc="0" locked="0" layoutInCell="1" allowOverlap="1" wp14:anchorId="51C534A6" wp14:editId="1581A81D">
                  <wp:simplePos x="0" y="0"/>
                  <wp:positionH relativeFrom="column">
                    <wp:posOffset>180340</wp:posOffset>
                  </wp:positionH>
                  <wp:positionV relativeFrom="paragraph">
                    <wp:posOffset>584835</wp:posOffset>
                  </wp:positionV>
                  <wp:extent cx="1485900" cy="2315845"/>
                  <wp:effectExtent l="0" t="0" r="0" b="8255"/>
                  <wp:wrapSquare wrapText="bothSides"/>
                  <wp:docPr id="15" name="Рисунок 15" descr="Screenshot_2022-06-20-10-37-22-32_1c337646f29875672b5a61192b9010f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Screenshot_2022-06-20-10-37-22-32_1c337646f29875672b5a61192b9010f9"/>
                          <pic:cNvPicPr>
                            <a:picLocks noChangeAspect="1" noChangeArrowheads="1"/>
                          </pic:cNvPicPr>
                        </pic:nvPicPr>
                        <pic:blipFill>
                          <a:blip r:embed="rId23" cstate="print">
                            <a:extLst>
                              <a:ext uri="{28A0092B-C50C-407E-A947-70E740481C1C}">
                                <a14:useLocalDpi xmlns:a14="http://schemas.microsoft.com/office/drawing/2010/main" val="0"/>
                              </a:ext>
                            </a:extLst>
                          </a:blip>
                          <a:srcRect t="15651" b="14285"/>
                          <a:stretch>
                            <a:fillRect/>
                          </a:stretch>
                        </pic:blipFill>
                        <pic:spPr bwMode="auto">
                          <a:xfrm>
                            <a:off x="0" y="0"/>
                            <a:ext cx="1485900" cy="231584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233FB0" w:rsidRPr="00FB7E97" w:rsidTr="0050393D">
        <w:tc>
          <w:tcPr>
            <w:tcW w:w="21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233FB0" w:rsidRPr="00FB7E97" w:rsidRDefault="00233FB0" w:rsidP="00233FB0">
            <w:pPr>
              <w:spacing w:after="0" w:line="240" w:lineRule="auto"/>
              <w:rPr>
                <w:rFonts w:ascii="Times New Roman" w:hAnsi="Times New Roman"/>
                <w:color w:val="000000"/>
                <w:sz w:val="24"/>
                <w:szCs w:val="24"/>
              </w:rPr>
            </w:pPr>
            <w:r w:rsidRPr="00FB7E97">
              <w:rPr>
                <w:rFonts w:ascii="Times New Roman" w:hAnsi="Times New Roman"/>
                <w:color w:val="000000"/>
                <w:sz w:val="24"/>
                <w:szCs w:val="24"/>
              </w:rPr>
              <w:t>Обучение в сотрудничестве</w:t>
            </w:r>
          </w:p>
        </w:tc>
        <w:tc>
          <w:tcPr>
            <w:tcW w:w="8502" w:type="dxa"/>
            <w:tcBorders>
              <w:top w:val="outset" w:sz="6" w:space="0" w:color="auto"/>
              <w:left w:val="outset" w:sz="6" w:space="0" w:color="auto"/>
              <w:bottom w:val="outset" w:sz="6" w:space="0" w:color="auto"/>
              <w:right w:val="outset" w:sz="6" w:space="0" w:color="auto"/>
            </w:tcBorders>
            <w:shd w:val="clear" w:color="auto" w:fill="FFFFFF"/>
          </w:tcPr>
          <w:p w:rsidR="00233FB0" w:rsidRPr="00FB7E97" w:rsidRDefault="00233FB0" w:rsidP="00233FB0">
            <w:pPr>
              <w:shd w:val="clear" w:color="auto" w:fill="FFFFFF"/>
              <w:spacing w:after="0" w:line="240" w:lineRule="auto"/>
              <w:ind w:left="125" w:right="277"/>
              <w:jc w:val="both"/>
              <w:rPr>
                <w:rFonts w:ascii="Times New Roman" w:hAnsi="Times New Roman"/>
                <w:color w:val="000000"/>
                <w:sz w:val="24"/>
                <w:szCs w:val="24"/>
              </w:rPr>
            </w:pPr>
            <w:r w:rsidRPr="00FB7E97">
              <w:rPr>
                <w:rFonts w:ascii="Times New Roman" w:hAnsi="Times New Roman"/>
                <w:b/>
                <w:bCs/>
                <w:color w:val="000000"/>
                <w:sz w:val="24"/>
                <w:szCs w:val="24"/>
              </w:rPr>
              <w:t>Педагогика сотрудничества </w:t>
            </w:r>
            <w:r w:rsidRPr="00FB7E97">
              <w:rPr>
                <w:rFonts w:ascii="Times New Roman" w:hAnsi="Times New Roman"/>
                <w:color w:val="000000"/>
                <w:sz w:val="24"/>
                <w:szCs w:val="24"/>
              </w:rPr>
              <w:t>- эта одна из технологий личностно ориентированного обучения, которая основана на следующих принципах:</w:t>
            </w:r>
          </w:p>
          <w:p w:rsidR="00233FB0" w:rsidRPr="00FB7E97" w:rsidRDefault="00233FB0" w:rsidP="00233FB0">
            <w:pPr>
              <w:shd w:val="clear" w:color="auto" w:fill="FFFFFF"/>
              <w:spacing w:after="0" w:line="240" w:lineRule="auto"/>
              <w:ind w:left="125" w:right="277"/>
              <w:jc w:val="both"/>
              <w:rPr>
                <w:rFonts w:ascii="Times New Roman" w:hAnsi="Times New Roman"/>
                <w:color w:val="000000"/>
                <w:sz w:val="24"/>
                <w:szCs w:val="24"/>
              </w:rPr>
            </w:pPr>
            <w:r w:rsidRPr="00FB7E97">
              <w:rPr>
                <w:rFonts w:ascii="Times New Roman" w:hAnsi="Times New Roman"/>
                <w:color w:val="000000"/>
                <w:sz w:val="24"/>
                <w:szCs w:val="24"/>
              </w:rPr>
              <w:t>- взаимозависимость членов группы;</w:t>
            </w:r>
          </w:p>
          <w:p w:rsidR="00233FB0" w:rsidRPr="00FB7E97" w:rsidRDefault="00233FB0" w:rsidP="00233FB0">
            <w:pPr>
              <w:shd w:val="clear" w:color="auto" w:fill="FFFFFF"/>
              <w:spacing w:after="0" w:line="240" w:lineRule="auto"/>
              <w:ind w:left="125" w:right="277"/>
              <w:jc w:val="both"/>
              <w:rPr>
                <w:rFonts w:ascii="Times New Roman" w:hAnsi="Times New Roman"/>
                <w:color w:val="000000"/>
                <w:sz w:val="24"/>
                <w:szCs w:val="24"/>
              </w:rPr>
            </w:pPr>
            <w:r w:rsidRPr="00FB7E97">
              <w:rPr>
                <w:rFonts w:ascii="Times New Roman" w:hAnsi="Times New Roman"/>
                <w:color w:val="000000"/>
                <w:sz w:val="24"/>
                <w:szCs w:val="24"/>
              </w:rPr>
              <w:t>- личная ответственность каждого члена группы за собственные успехи и успехи группы;</w:t>
            </w:r>
          </w:p>
          <w:p w:rsidR="00233FB0" w:rsidRPr="00FB7E97" w:rsidRDefault="00233FB0" w:rsidP="00233FB0">
            <w:pPr>
              <w:shd w:val="clear" w:color="auto" w:fill="FFFFFF"/>
              <w:spacing w:after="0" w:line="240" w:lineRule="auto"/>
              <w:ind w:left="125" w:right="277"/>
              <w:jc w:val="both"/>
              <w:rPr>
                <w:rFonts w:ascii="Times New Roman" w:hAnsi="Times New Roman"/>
                <w:color w:val="000000"/>
                <w:sz w:val="24"/>
                <w:szCs w:val="24"/>
              </w:rPr>
            </w:pPr>
            <w:r w:rsidRPr="00FB7E97">
              <w:rPr>
                <w:rFonts w:ascii="Times New Roman" w:hAnsi="Times New Roman"/>
                <w:color w:val="000000"/>
                <w:sz w:val="24"/>
                <w:szCs w:val="24"/>
              </w:rPr>
              <w:t>- совместная учебно-познавательная деятельность в группе;</w:t>
            </w:r>
          </w:p>
          <w:p w:rsidR="00233FB0" w:rsidRPr="00FB7E97" w:rsidRDefault="00233FB0" w:rsidP="00233FB0">
            <w:pPr>
              <w:shd w:val="clear" w:color="auto" w:fill="FFFFFF"/>
              <w:spacing w:after="0" w:line="240" w:lineRule="auto"/>
              <w:ind w:left="125" w:right="277"/>
              <w:jc w:val="both"/>
              <w:rPr>
                <w:rFonts w:ascii="Times New Roman" w:hAnsi="Times New Roman"/>
                <w:color w:val="000000"/>
                <w:sz w:val="24"/>
                <w:szCs w:val="24"/>
              </w:rPr>
            </w:pPr>
            <w:r w:rsidRPr="00FB7E97">
              <w:rPr>
                <w:rFonts w:ascii="Times New Roman" w:hAnsi="Times New Roman"/>
                <w:color w:val="000000"/>
                <w:sz w:val="24"/>
                <w:szCs w:val="24"/>
              </w:rPr>
              <w:t>- общая оценка работы группы.</w:t>
            </w:r>
          </w:p>
          <w:p w:rsidR="00233FB0" w:rsidRPr="00FB7E97" w:rsidRDefault="00233FB0" w:rsidP="00233FB0">
            <w:pPr>
              <w:shd w:val="clear" w:color="auto" w:fill="FFFFFF"/>
              <w:spacing w:after="0" w:line="240" w:lineRule="auto"/>
              <w:ind w:right="277"/>
              <w:jc w:val="both"/>
              <w:rPr>
                <w:rFonts w:ascii="Times New Roman" w:hAnsi="Times New Roman"/>
                <w:color w:val="000000"/>
                <w:sz w:val="24"/>
                <w:szCs w:val="24"/>
              </w:rPr>
            </w:pPr>
            <w:r w:rsidRPr="00FB7E97">
              <w:rPr>
                <w:noProof/>
                <w:sz w:val="24"/>
                <w:szCs w:val="24"/>
                <w:lang w:eastAsia="ru-RU"/>
              </w:rPr>
              <w:lastRenderedPageBreak/>
              <w:drawing>
                <wp:anchor distT="0" distB="0" distL="114300" distR="114300" simplePos="0" relativeHeight="251674624" behindDoc="0" locked="0" layoutInCell="1" allowOverlap="1" wp14:anchorId="63BDC094" wp14:editId="0191E235">
                  <wp:simplePos x="0" y="0"/>
                  <wp:positionH relativeFrom="column">
                    <wp:posOffset>2666365</wp:posOffset>
                  </wp:positionH>
                  <wp:positionV relativeFrom="paragraph">
                    <wp:posOffset>34290</wp:posOffset>
                  </wp:positionV>
                  <wp:extent cx="2070100" cy="2752725"/>
                  <wp:effectExtent l="0" t="0" r="6350" b="9525"/>
                  <wp:wrapSquare wrapText="bothSides"/>
                  <wp:docPr id="12" name="Рисунок 12" descr="Screenshot_2022-06-20-10-28-51-13_1c337646f29875672b5a61192b9010f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Screenshot_2022-06-20-10-28-51-13_1c337646f29875672b5a61192b9010f9"/>
                          <pic:cNvPicPr>
                            <a:picLocks noChangeAspect="1" noChangeArrowheads="1"/>
                          </pic:cNvPicPr>
                        </pic:nvPicPr>
                        <pic:blipFill>
                          <a:blip r:embed="rId24" cstate="print">
                            <a:extLst>
                              <a:ext uri="{28A0092B-C50C-407E-A947-70E740481C1C}">
                                <a14:useLocalDpi xmlns:a14="http://schemas.microsoft.com/office/drawing/2010/main" val="0"/>
                              </a:ext>
                            </a:extLst>
                          </a:blip>
                          <a:srcRect t="3676" b="36555"/>
                          <a:stretch>
                            <a:fillRect/>
                          </a:stretch>
                        </pic:blipFill>
                        <pic:spPr bwMode="auto">
                          <a:xfrm>
                            <a:off x="0" y="0"/>
                            <a:ext cx="2070100" cy="27527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B7E97">
              <w:rPr>
                <w:rFonts w:ascii="Times New Roman" w:hAnsi="Times New Roman"/>
                <w:b/>
                <w:bCs/>
                <w:noProof/>
                <w:color w:val="000000"/>
                <w:sz w:val="24"/>
                <w:szCs w:val="24"/>
                <w:lang w:eastAsia="ru-RU"/>
              </w:rPr>
              <w:drawing>
                <wp:anchor distT="0" distB="0" distL="114300" distR="114300" simplePos="0" relativeHeight="251667456" behindDoc="0" locked="0" layoutInCell="1" allowOverlap="1" wp14:anchorId="3F561436" wp14:editId="645232C2">
                  <wp:simplePos x="0" y="0"/>
                  <wp:positionH relativeFrom="column">
                    <wp:posOffset>294640</wp:posOffset>
                  </wp:positionH>
                  <wp:positionV relativeFrom="paragraph">
                    <wp:posOffset>186690</wp:posOffset>
                  </wp:positionV>
                  <wp:extent cx="2183130" cy="2886710"/>
                  <wp:effectExtent l="0" t="0" r="7620" b="8890"/>
                  <wp:wrapSquare wrapText="bothSides"/>
                  <wp:docPr id="13" name="Рисунок 13" descr="Screenshot_2022-06-20-10-36-54-89_1c337646f29875672b5a61192b9010f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Screenshot_2022-06-20-10-36-54-89_1c337646f29875672b5a61192b9010f9"/>
                          <pic:cNvPicPr>
                            <a:picLocks noChangeAspect="1" noChangeArrowheads="1"/>
                          </pic:cNvPicPr>
                        </pic:nvPicPr>
                        <pic:blipFill>
                          <a:blip r:embed="rId25" cstate="print">
                            <a:extLst>
                              <a:ext uri="{28A0092B-C50C-407E-A947-70E740481C1C}">
                                <a14:useLocalDpi xmlns:a14="http://schemas.microsoft.com/office/drawing/2010/main" val="0"/>
                              </a:ext>
                            </a:extLst>
                          </a:blip>
                          <a:srcRect t="30568" b="9979"/>
                          <a:stretch>
                            <a:fillRect/>
                          </a:stretch>
                        </pic:blipFill>
                        <pic:spPr bwMode="auto">
                          <a:xfrm>
                            <a:off x="0" y="0"/>
                            <a:ext cx="2183130" cy="288671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233FB0" w:rsidRPr="00FB7E97" w:rsidTr="0050393D">
        <w:tc>
          <w:tcPr>
            <w:tcW w:w="21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233FB0" w:rsidRPr="00FB7E97" w:rsidRDefault="00233FB0" w:rsidP="00233FB0">
            <w:pPr>
              <w:spacing w:after="0" w:line="240" w:lineRule="auto"/>
              <w:jc w:val="both"/>
              <w:rPr>
                <w:rFonts w:ascii="Times New Roman" w:hAnsi="Times New Roman"/>
                <w:color w:val="000000"/>
                <w:sz w:val="24"/>
                <w:szCs w:val="24"/>
              </w:rPr>
            </w:pPr>
            <w:r w:rsidRPr="00FB7E97">
              <w:rPr>
                <w:rFonts w:ascii="Times New Roman" w:hAnsi="Times New Roman"/>
                <w:color w:val="000000"/>
                <w:sz w:val="24"/>
                <w:szCs w:val="24"/>
              </w:rPr>
              <w:lastRenderedPageBreak/>
              <w:t>Информационно-</w:t>
            </w:r>
          </w:p>
          <w:p w:rsidR="00233FB0" w:rsidRPr="00FB7E97" w:rsidRDefault="00233FB0" w:rsidP="00233FB0">
            <w:pPr>
              <w:spacing w:after="0" w:line="240" w:lineRule="auto"/>
              <w:jc w:val="both"/>
              <w:rPr>
                <w:rFonts w:ascii="Times New Roman" w:hAnsi="Times New Roman"/>
                <w:color w:val="000000"/>
                <w:sz w:val="24"/>
                <w:szCs w:val="24"/>
              </w:rPr>
            </w:pPr>
            <w:r w:rsidRPr="00FB7E97">
              <w:rPr>
                <w:rFonts w:ascii="Times New Roman" w:hAnsi="Times New Roman"/>
                <w:color w:val="000000"/>
                <w:sz w:val="24"/>
                <w:szCs w:val="24"/>
              </w:rPr>
              <w:t>коммуникационные</w:t>
            </w:r>
          </w:p>
          <w:p w:rsidR="00233FB0" w:rsidRPr="00FB7E97" w:rsidRDefault="00233FB0" w:rsidP="00233FB0">
            <w:pPr>
              <w:spacing w:after="0" w:line="240" w:lineRule="auto"/>
              <w:jc w:val="both"/>
              <w:rPr>
                <w:rFonts w:ascii="Times New Roman" w:hAnsi="Times New Roman"/>
                <w:color w:val="000000"/>
                <w:sz w:val="24"/>
                <w:szCs w:val="24"/>
              </w:rPr>
            </w:pPr>
            <w:r w:rsidRPr="00FB7E97">
              <w:rPr>
                <w:rFonts w:ascii="Times New Roman" w:hAnsi="Times New Roman"/>
                <w:color w:val="000000"/>
                <w:sz w:val="24"/>
                <w:szCs w:val="24"/>
              </w:rPr>
              <w:t>технологии</w:t>
            </w:r>
          </w:p>
        </w:tc>
        <w:tc>
          <w:tcPr>
            <w:tcW w:w="8502" w:type="dxa"/>
            <w:tcBorders>
              <w:top w:val="outset" w:sz="6" w:space="0" w:color="auto"/>
              <w:left w:val="outset" w:sz="6" w:space="0" w:color="auto"/>
              <w:bottom w:val="outset" w:sz="6" w:space="0" w:color="auto"/>
              <w:right w:val="outset" w:sz="6" w:space="0" w:color="auto"/>
            </w:tcBorders>
            <w:shd w:val="clear" w:color="auto" w:fill="FFFFFF"/>
          </w:tcPr>
          <w:p w:rsidR="00233FB0" w:rsidRPr="00FB7E97" w:rsidRDefault="00233FB0" w:rsidP="00233FB0">
            <w:pPr>
              <w:spacing w:after="0" w:line="240" w:lineRule="auto"/>
              <w:ind w:left="125" w:right="277"/>
              <w:jc w:val="both"/>
              <w:rPr>
                <w:rFonts w:ascii="Times New Roman" w:hAnsi="Times New Roman"/>
                <w:color w:val="000000"/>
                <w:sz w:val="24"/>
                <w:szCs w:val="24"/>
              </w:rPr>
            </w:pPr>
            <w:r w:rsidRPr="00FB7E97">
              <w:rPr>
                <w:rFonts w:ascii="Times New Roman" w:hAnsi="Times New Roman"/>
                <w:color w:val="000000"/>
                <w:sz w:val="24"/>
                <w:szCs w:val="24"/>
              </w:rPr>
              <w:t>В лицее созданы все необходимые условия для использования ИКТ технологий: приобретены современные моноблоки для кабинета информатики, администрация лицея обеспечена необходимым компьютерным оборудованием для эффективной работы, все кабинеты оборудованы проекторами с экраном, все учителя лицея получили новые ноутбуки, кабинет татарского языка оборудован интерактивным комплексом, имеется оборудование по робототехнике, в лицее работает стабильный беспроводной интернет.</w:t>
            </w:r>
          </w:p>
          <w:p w:rsidR="00233FB0" w:rsidRPr="00FB7E97" w:rsidRDefault="00233FB0" w:rsidP="00233FB0">
            <w:pPr>
              <w:pStyle w:val="1"/>
              <w:shd w:val="clear" w:color="auto" w:fill="FFFFFF"/>
              <w:spacing w:before="0" w:beforeAutospacing="0" w:after="0" w:afterAutospacing="0"/>
              <w:ind w:left="125" w:right="277"/>
              <w:rPr>
                <w:rStyle w:val="text"/>
                <w:b w:val="0"/>
                <w:color w:val="000000"/>
                <w:sz w:val="24"/>
                <w:szCs w:val="24"/>
              </w:rPr>
            </w:pPr>
            <w:r w:rsidRPr="00FB7E97">
              <w:rPr>
                <w:b w:val="0"/>
                <w:color w:val="000000"/>
                <w:sz w:val="24"/>
                <w:szCs w:val="24"/>
              </w:rPr>
              <w:t xml:space="preserve">Учителя постепенно осваивают возможности образовательных порталов. Учителя начальных классов более пяти лет пользуются возможностями образовательной платформы «Учи.ру». Все учащиеся начальных классов подключены к данному порталу. В текущем году все учителя зарегистрировались на платформе </w:t>
            </w:r>
            <w:r w:rsidRPr="00FB7E97">
              <w:rPr>
                <w:rStyle w:val="text"/>
                <w:b w:val="0"/>
                <w:color w:val="000000"/>
                <w:sz w:val="24"/>
                <w:szCs w:val="24"/>
              </w:rPr>
              <w:t>Educont.ru, где получили возможность бесплатно пользоваться 1</w:t>
            </w:r>
            <w:proofErr w:type="gramStart"/>
            <w:r w:rsidRPr="00FB7E97">
              <w:rPr>
                <w:rStyle w:val="text"/>
                <w:b w:val="0"/>
                <w:color w:val="000000"/>
                <w:sz w:val="24"/>
                <w:szCs w:val="24"/>
              </w:rPr>
              <w:t>С:Урок</w:t>
            </w:r>
            <w:proofErr w:type="gramEnd"/>
            <w:r w:rsidRPr="00FB7E97">
              <w:rPr>
                <w:rStyle w:val="text"/>
                <w:b w:val="0"/>
                <w:color w:val="000000"/>
                <w:sz w:val="24"/>
                <w:szCs w:val="24"/>
              </w:rPr>
              <w:t>, Фоксфорд, Учи.ру, Новая школа, ЯКласс, Новый Диск и др.</w:t>
            </w:r>
          </w:p>
          <w:p w:rsidR="00233FB0" w:rsidRPr="00FB7E97" w:rsidRDefault="00233FB0" w:rsidP="00233FB0">
            <w:pPr>
              <w:shd w:val="clear" w:color="auto" w:fill="FFFFFF"/>
              <w:spacing w:after="0" w:line="240" w:lineRule="auto"/>
              <w:ind w:firstLine="557"/>
              <w:rPr>
                <w:rFonts w:ascii="Times New Roman" w:eastAsia="Times New Roman" w:hAnsi="Times New Roman"/>
                <w:color w:val="000000"/>
                <w:sz w:val="24"/>
                <w:szCs w:val="24"/>
                <w:lang w:eastAsia="ru-RU"/>
              </w:rPr>
            </w:pPr>
            <w:r w:rsidRPr="00FB7E97">
              <w:rPr>
                <w:rFonts w:ascii="Times New Roman" w:eastAsia="Times New Roman" w:hAnsi="Times New Roman"/>
                <w:color w:val="000000"/>
                <w:sz w:val="24"/>
                <w:szCs w:val="24"/>
                <w:lang w:eastAsia="ru-RU"/>
              </w:rPr>
              <w:t>С целью организации сетевого взаимодействия, формирования экосистемы работы с талантами, которая включает поиск, выявление, поддержку, сопровождение, закрепление талантливых детей и молодежи в Республике Татарстан, в развитии и укреплении системы</w:t>
            </w:r>
          </w:p>
          <w:p w:rsidR="00233FB0" w:rsidRPr="00FB7E97" w:rsidRDefault="00233FB0" w:rsidP="00233FB0">
            <w:pPr>
              <w:shd w:val="clear" w:color="auto" w:fill="FFFFFF"/>
              <w:spacing w:after="0" w:line="240" w:lineRule="auto"/>
              <w:rPr>
                <w:rFonts w:ascii="Times New Roman" w:eastAsia="Times New Roman" w:hAnsi="Times New Roman"/>
                <w:color w:val="000000"/>
                <w:sz w:val="24"/>
                <w:szCs w:val="24"/>
                <w:lang w:eastAsia="ru-RU"/>
              </w:rPr>
            </w:pPr>
            <w:r w:rsidRPr="00FB7E97">
              <w:rPr>
                <w:rFonts w:ascii="Times New Roman" w:eastAsia="Times New Roman" w:hAnsi="Times New Roman"/>
                <w:color w:val="000000"/>
                <w:sz w:val="24"/>
                <w:szCs w:val="24"/>
                <w:lang w:eastAsia="ru-RU"/>
              </w:rPr>
              <w:t>наставничества, в обеспечении эффективной деятельности Республиканского центра выявления и поддержки одаренных детей и молодежи по модели Образовательного центра «Сириус», заключено соглашение о сотрудничестве с автономной некоммерческой</w:t>
            </w:r>
          </w:p>
          <w:p w:rsidR="00233FB0" w:rsidRPr="00FB7E97" w:rsidRDefault="00233FB0" w:rsidP="00233FB0">
            <w:pPr>
              <w:shd w:val="clear" w:color="auto" w:fill="FFFFFF"/>
              <w:spacing w:after="0" w:line="240" w:lineRule="auto"/>
              <w:rPr>
                <w:rFonts w:ascii="Times New Roman" w:eastAsia="Times New Roman" w:hAnsi="Times New Roman"/>
                <w:color w:val="000000"/>
                <w:sz w:val="24"/>
                <w:szCs w:val="24"/>
                <w:lang w:eastAsia="ru-RU"/>
              </w:rPr>
            </w:pPr>
            <w:r w:rsidRPr="00FB7E97">
              <w:rPr>
                <w:rFonts w:ascii="Times New Roman" w:eastAsia="Times New Roman" w:hAnsi="Times New Roman"/>
                <w:color w:val="000000"/>
                <w:sz w:val="24"/>
                <w:szCs w:val="24"/>
                <w:lang w:eastAsia="ru-RU"/>
              </w:rPr>
              <w:t>организацией «Казанский открытый университет талантов 2.0». В рамках соглашения была достигнута договоренность оказывать взаимную поддержку, осуществлять обмен информацией, участвовать в проектах и других видах совместной деятельности.</w:t>
            </w:r>
          </w:p>
          <w:p w:rsidR="00233FB0" w:rsidRPr="00FB7E97" w:rsidRDefault="00233FB0" w:rsidP="00233FB0">
            <w:pPr>
              <w:pStyle w:val="1"/>
              <w:shd w:val="clear" w:color="auto" w:fill="FFFFFF"/>
              <w:spacing w:before="0" w:beforeAutospacing="0" w:after="0" w:afterAutospacing="0"/>
              <w:ind w:left="125" w:right="277"/>
              <w:rPr>
                <w:b w:val="0"/>
                <w:color w:val="000000"/>
                <w:sz w:val="24"/>
                <w:szCs w:val="24"/>
              </w:rPr>
            </w:pPr>
            <w:r w:rsidRPr="00FB7E97">
              <w:rPr>
                <w:noProof/>
                <w:sz w:val="24"/>
                <w:szCs w:val="24"/>
              </w:rPr>
              <w:lastRenderedPageBreak/>
              <w:drawing>
                <wp:anchor distT="0" distB="0" distL="114300" distR="114300" simplePos="0" relativeHeight="251673600" behindDoc="0" locked="0" layoutInCell="1" allowOverlap="1" wp14:anchorId="647A3D47" wp14:editId="408DA85B">
                  <wp:simplePos x="0" y="0"/>
                  <wp:positionH relativeFrom="column">
                    <wp:posOffset>2768600</wp:posOffset>
                  </wp:positionH>
                  <wp:positionV relativeFrom="paragraph">
                    <wp:posOffset>29210</wp:posOffset>
                  </wp:positionV>
                  <wp:extent cx="2349500" cy="3463290"/>
                  <wp:effectExtent l="0" t="0" r="0" b="3810"/>
                  <wp:wrapSquare wrapText="bothSides"/>
                  <wp:docPr id="11" name="Рисунок 11" descr="Screenshot_2022-06-20-10-39-53-07_1c337646f29875672b5a61192b9010f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Screenshot_2022-06-20-10-39-53-07_1c337646f29875672b5a61192b9010f9"/>
                          <pic:cNvPicPr>
                            <a:picLocks noChangeAspect="1" noChangeArrowheads="1"/>
                          </pic:cNvPicPr>
                        </pic:nvPicPr>
                        <pic:blipFill>
                          <a:blip r:embed="rId26" cstate="print">
                            <a:extLst>
                              <a:ext uri="{28A0092B-C50C-407E-A947-70E740481C1C}">
                                <a14:useLocalDpi xmlns:a14="http://schemas.microsoft.com/office/drawing/2010/main" val="0"/>
                              </a:ext>
                            </a:extLst>
                          </a:blip>
                          <a:srcRect t="13025" b="20694"/>
                          <a:stretch>
                            <a:fillRect/>
                          </a:stretch>
                        </pic:blipFill>
                        <pic:spPr bwMode="auto">
                          <a:xfrm>
                            <a:off x="0" y="0"/>
                            <a:ext cx="2349500" cy="34632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B7E97">
              <w:rPr>
                <w:noProof/>
                <w:sz w:val="24"/>
                <w:szCs w:val="24"/>
              </w:rPr>
              <w:drawing>
                <wp:anchor distT="0" distB="0" distL="114300" distR="114300" simplePos="0" relativeHeight="251672576" behindDoc="0" locked="0" layoutInCell="1" allowOverlap="1" wp14:anchorId="0C2D13C7" wp14:editId="385C7B61">
                  <wp:simplePos x="0" y="0"/>
                  <wp:positionH relativeFrom="column">
                    <wp:posOffset>54610</wp:posOffset>
                  </wp:positionH>
                  <wp:positionV relativeFrom="paragraph">
                    <wp:posOffset>61595</wp:posOffset>
                  </wp:positionV>
                  <wp:extent cx="2430780" cy="3561080"/>
                  <wp:effectExtent l="0" t="0" r="7620" b="1270"/>
                  <wp:wrapSquare wrapText="bothSides"/>
                  <wp:docPr id="10" name="Рисунок 10" descr="Screenshot_2022-06-20-10-39-47-70_1c337646f29875672b5a61192b9010f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Screenshot_2022-06-20-10-39-47-70_1c337646f29875672b5a61192b9010f9"/>
                          <pic:cNvPicPr>
                            <a:picLocks noChangeAspect="1" noChangeArrowheads="1"/>
                          </pic:cNvPicPr>
                        </pic:nvPicPr>
                        <pic:blipFill>
                          <a:blip r:embed="rId27" cstate="print">
                            <a:extLst>
                              <a:ext uri="{28A0092B-C50C-407E-A947-70E740481C1C}">
                                <a14:useLocalDpi xmlns:a14="http://schemas.microsoft.com/office/drawing/2010/main" val="0"/>
                              </a:ext>
                            </a:extLst>
                          </a:blip>
                          <a:srcRect t="13655" b="20483"/>
                          <a:stretch>
                            <a:fillRect/>
                          </a:stretch>
                        </pic:blipFill>
                        <pic:spPr bwMode="auto">
                          <a:xfrm>
                            <a:off x="0" y="0"/>
                            <a:ext cx="2430780" cy="35610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33FB0" w:rsidRPr="00FB7E97" w:rsidRDefault="00233FB0" w:rsidP="00233FB0">
            <w:pPr>
              <w:pStyle w:val="1"/>
              <w:shd w:val="clear" w:color="auto" w:fill="FFFFFF"/>
              <w:spacing w:before="0" w:beforeAutospacing="0" w:after="0" w:afterAutospacing="0"/>
              <w:ind w:left="125" w:right="277"/>
              <w:rPr>
                <w:b w:val="0"/>
                <w:color w:val="000000"/>
                <w:sz w:val="24"/>
                <w:szCs w:val="24"/>
              </w:rPr>
            </w:pPr>
            <w:r w:rsidRPr="00FB7E97">
              <w:rPr>
                <w:noProof/>
                <w:sz w:val="24"/>
                <w:szCs w:val="24"/>
              </w:rPr>
              <w:drawing>
                <wp:anchor distT="0" distB="0" distL="114300" distR="114300" simplePos="0" relativeHeight="251676672" behindDoc="0" locked="0" layoutInCell="1" allowOverlap="1">
                  <wp:simplePos x="0" y="0"/>
                  <wp:positionH relativeFrom="column">
                    <wp:posOffset>2861310</wp:posOffset>
                  </wp:positionH>
                  <wp:positionV relativeFrom="paragraph">
                    <wp:posOffset>45720</wp:posOffset>
                  </wp:positionV>
                  <wp:extent cx="1936750" cy="2845435"/>
                  <wp:effectExtent l="0" t="0" r="6350" b="0"/>
                  <wp:wrapSquare wrapText="bothSides"/>
                  <wp:docPr id="9" name="Рисунок 9" descr="Screenshot_2022-06-20-10-31-50-58_1c337646f29875672b5a61192b9010f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Screenshot_2022-06-20-10-31-50-58_1c337646f29875672b5a61192b9010f9"/>
                          <pic:cNvPicPr>
                            <a:picLocks noChangeAspect="1" noChangeArrowheads="1"/>
                          </pic:cNvPicPr>
                        </pic:nvPicPr>
                        <pic:blipFill>
                          <a:blip r:embed="rId28" cstate="print">
                            <a:extLst>
                              <a:ext uri="{28A0092B-C50C-407E-A947-70E740481C1C}">
                                <a14:useLocalDpi xmlns:a14="http://schemas.microsoft.com/office/drawing/2010/main" val="0"/>
                              </a:ext>
                            </a:extLst>
                          </a:blip>
                          <a:srcRect t="20483" b="13446"/>
                          <a:stretch>
                            <a:fillRect/>
                          </a:stretch>
                        </pic:blipFill>
                        <pic:spPr bwMode="auto">
                          <a:xfrm>
                            <a:off x="0" y="0"/>
                            <a:ext cx="1936750" cy="28454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B7E97">
              <w:rPr>
                <w:noProof/>
                <w:sz w:val="24"/>
                <w:szCs w:val="24"/>
              </w:rPr>
              <w:drawing>
                <wp:anchor distT="0" distB="0" distL="114300" distR="114300" simplePos="0" relativeHeight="251675648" behindDoc="0" locked="0" layoutInCell="1" allowOverlap="1">
                  <wp:simplePos x="0" y="0"/>
                  <wp:positionH relativeFrom="column">
                    <wp:posOffset>83185</wp:posOffset>
                  </wp:positionH>
                  <wp:positionV relativeFrom="paragraph">
                    <wp:posOffset>15875</wp:posOffset>
                  </wp:positionV>
                  <wp:extent cx="2268855" cy="2999105"/>
                  <wp:effectExtent l="0" t="0" r="0" b="0"/>
                  <wp:wrapSquare wrapText="bothSides"/>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268855" cy="29991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33FB0" w:rsidRPr="00FB7E97" w:rsidRDefault="00233FB0" w:rsidP="00233FB0">
            <w:pPr>
              <w:pStyle w:val="1"/>
              <w:shd w:val="clear" w:color="auto" w:fill="FFFFFF"/>
              <w:spacing w:before="0" w:beforeAutospacing="0" w:after="0" w:afterAutospacing="0"/>
              <w:ind w:left="125" w:right="277"/>
              <w:rPr>
                <w:b w:val="0"/>
                <w:color w:val="000000"/>
                <w:sz w:val="24"/>
                <w:szCs w:val="24"/>
              </w:rPr>
            </w:pPr>
          </w:p>
          <w:p w:rsidR="00233FB0" w:rsidRPr="00FB7E97" w:rsidRDefault="00233FB0" w:rsidP="00233FB0">
            <w:pPr>
              <w:pStyle w:val="1"/>
              <w:shd w:val="clear" w:color="auto" w:fill="FFFFFF"/>
              <w:spacing w:before="0" w:beforeAutospacing="0" w:after="0" w:afterAutospacing="0"/>
              <w:ind w:left="125" w:right="277"/>
              <w:rPr>
                <w:b w:val="0"/>
                <w:color w:val="000000"/>
                <w:sz w:val="24"/>
                <w:szCs w:val="24"/>
              </w:rPr>
            </w:pPr>
          </w:p>
          <w:p w:rsidR="00233FB0" w:rsidRPr="00FB7E97" w:rsidRDefault="00233FB0" w:rsidP="00233FB0">
            <w:pPr>
              <w:pStyle w:val="1"/>
              <w:shd w:val="clear" w:color="auto" w:fill="FFFFFF"/>
              <w:spacing w:before="0" w:beforeAutospacing="0" w:after="0" w:afterAutospacing="0"/>
              <w:ind w:left="125" w:right="277"/>
              <w:rPr>
                <w:b w:val="0"/>
                <w:color w:val="000000"/>
                <w:sz w:val="24"/>
                <w:szCs w:val="24"/>
              </w:rPr>
            </w:pPr>
          </w:p>
          <w:p w:rsidR="00233FB0" w:rsidRPr="00FB7E97" w:rsidRDefault="00233FB0" w:rsidP="00233FB0">
            <w:pPr>
              <w:pStyle w:val="1"/>
              <w:shd w:val="clear" w:color="auto" w:fill="FFFFFF"/>
              <w:spacing w:before="0" w:beforeAutospacing="0" w:after="0" w:afterAutospacing="0"/>
              <w:ind w:left="125" w:right="277"/>
              <w:rPr>
                <w:b w:val="0"/>
                <w:color w:val="000000"/>
                <w:sz w:val="24"/>
                <w:szCs w:val="24"/>
              </w:rPr>
            </w:pPr>
          </w:p>
          <w:p w:rsidR="00233FB0" w:rsidRPr="00FB7E97" w:rsidRDefault="00233FB0" w:rsidP="00233FB0">
            <w:pPr>
              <w:pStyle w:val="1"/>
              <w:shd w:val="clear" w:color="auto" w:fill="FFFFFF"/>
              <w:spacing w:before="0" w:beforeAutospacing="0" w:after="0" w:afterAutospacing="0"/>
              <w:ind w:left="125" w:right="277"/>
              <w:rPr>
                <w:b w:val="0"/>
                <w:color w:val="000000"/>
                <w:sz w:val="24"/>
                <w:szCs w:val="24"/>
              </w:rPr>
            </w:pPr>
          </w:p>
          <w:p w:rsidR="00233FB0" w:rsidRPr="00FB7E97" w:rsidRDefault="00233FB0" w:rsidP="00233FB0">
            <w:pPr>
              <w:pStyle w:val="1"/>
              <w:shd w:val="clear" w:color="auto" w:fill="FFFFFF"/>
              <w:spacing w:before="0" w:beforeAutospacing="0" w:after="0" w:afterAutospacing="0"/>
              <w:ind w:left="125" w:right="277"/>
              <w:rPr>
                <w:b w:val="0"/>
                <w:color w:val="000000"/>
                <w:sz w:val="24"/>
                <w:szCs w:val="24"/>
              </w:rPr>
            </w:pPr>
          </w:p>
          <w:p w:rsidR="00233FB0" w:rsidRPr="00FB7E97" w:rsidRDefault="00233FB0" w:rsidP="00233FB0">
            <w:pPr>
              <w:pStyle w:val="1"/>
              <w:shd w:val="clear" w:color="auto" w:fill="FFFFFF"/>
              <w:spacing w:before="0" w:beforeAutospacing="0" w:after="0" w:afterAutospacing="0"/>
              <w:ind w:left="125" w:right="277"/>
              <w:rPr>
                <w:b w:val="0"/>
                <w:color w:val="000000"/>
                <w:sz w:val="24"/>
                <w:szCs w:val="24"/>
              </w:rPr>
            </w:pPr>
          </w:p>
          <w:p w:rsidR="00233FB0" w:rsidRPr="00FB7E97" w:rsidRDefault="00233FB0" w:rsidP="00233FB0">
            <w:pPr>
              <w:pStyle w:val="1"/>
              <w:shd w:val="clear" w:color="auto" w:fill="FFFFFF"/>
              <w:spacing w:before="0" w:beforeAutospacing="0" w:after="0" w:afterAutospacing="0"/>
              <w:ind w:left="125" w:right="277"/>
              <w:rPr>
                <w:b w:val="0"/>
                <w:color w:val="000000"/>
                <w:sz w:val="24"/>
                <w:szCs w:val="24"/>
              </w:rPr>
            </w:pPr>
          </w:p>
          <w:p w:rsidR="00233FB0" w:rsidRPr="00FB7E97" w:rsidRDefault="00233FB0" w:rsidP="00233FB0">
            <w:pPr>
              <w:pStyle w:val="1"/>
              <w:shd w:val="clear" w:color="auto" w:fill="FFFFFF"/>
              <w:spacing w:before="0" w:beforeAutospacing="0" w:after="0" w:afterAutospacing="0"/>
              <w:ind w:left="125" w:right="277"/>
              <w:rPr>
                <w:b w:val="0"/>
                <w:color w:val="000000"/>
                <w:sz w:val="24"/>
                <w:szCs w:val="24"/>
              </w:rPr>
            </w:pPr>
          </w:p>
          <w:p w:rsidR="00233FB0" w:rsidRPr="00FB7E97" w:rsidRDefault="00233FB0" w:rsidP="00233FB0">
            <w:pPr>
              <w:pStyle w:val="1"/>
              <w:shd w:val="clear" w:color="auto" w:fill="FFFFFF"/>
              <w:spacing w:before="0" w:beforeAutospacing="0" w:after="0" w:afterAutospacing="0"/>
              <w:ind w:left="125" w:right="277"/>
              <w:rPr>
                <w:b w:val="0"/>
                <w:color w:val="000000"/>
                <w:sz w:val="24"/>
                <w:szCs w:val="24"/>
              </w:rPr>
            </w:pPr>
          </w:p>
          <w:p w:rsidR="00233FB0" w:rsidRPr="00FB7E97" w:rsidRDefault="00233FB0" w:rsidP="00233FB0">
            <w:pPr>
              <w:pStyle w:val="1"/>
              <w:shd w:val="clear" w:color="auto" w:fill="FFFFFF"/>
              <w:spacing w:before="0" w:beforeAutospacing="0" w:after="0" w:afterAutospacing="0"/>
              <w:ind w:left="125" w:right="277"/>
              <w:rPr>
                <w:b w:val="0"/>
                <w:color w:val="000000"/>
                <w:sz w:val="24"/>
                <w:szCs w:val="24"/>
              </w:rPr>
            </w:pPr>
          </w:p>
          <w:p w:rsidR="00233FB0" w:rsidRPr="00FB7E97" w:rsidRDefault="00233FB0" w:rsidP="00233FB0">
            <w:pPr>
              <w:pStyle w:val="1"/>
              <w:shd w:val="clear" w:color="auto" w:fill="FFFFFF"/>
              <w:spacing w:before="0" w:beforeAutospacing="0" w:after="0" w:afterAutospacing="0"/>
              <w:ind w:left="125" w:right="277"/>
              <w:rPr>
                <w:b w:val="0"/>
                <w:color w:val="000000"/>
                <w:sz w:val="24"/>
                <w:szCs w:val="24"/>
              </w:rPr>
            </w:pPr>
          </w:p>
          <w:p w:rsidR="00233FB0" w:rsidRPr="00FB7E97" w:rsidRDefault="00233FB0" w:rsidP="00233FB0">
            <w:pPr>
              <w:pStyle w:val="1"/>
              <w:shd w:val="clear" w:color="auto" w:fill="FFFFFF"/>
              <w:spacing w:before="0" w:beforeAutospacing="0" w:after="0" w:afterAutospacing="0"/>
              <w:ind w:left="125" w:right="277"/>
              <w:rPr>
                <w:b w:val="0"/>
                <w:color w:val="000000"/>
                <w:sz w:val="24"/>
                <w:szCs w:val="24"/>
              </w:rPr>
            </w:pPr>
          </w:p>
          <w:p w:rsidR="00233FB0" w:rsidRPr="00FB7E97" w:rsidRDefault="00233FB0" w:rsidP="00233FB0">
            <w:pPr>
              <w:pStyle w:val="1"/>
              <w:shd w:val="clear" w:color="auto" w:fill="FFFFFF"/>
              <w:spacing w:before="0" w:beforeAutospacing="0" w:after="0" w:afterAutospacing="0"/>
              <w:ind w:left="125" w:right="277"/>
              <w:rPr>
                <w:b w:val="0"/>
                <w:color w:val="000000"/>
                <w:sz w:val="24"/>
                <w:szCs w:val="24"/>
              </w:rPr>
            </w:pPr>
          </w:p>
        </w:tc>
      </w:tr>
      <w:tr w:rsidR="00233FB0" w:rsidRPr="00FB7E97" w:rsidTr="0050393D">
        <w:tc>
          <w:tcPr>
            <w:tcW w:w="21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233FB0" w:rsidRPr="00FB7E97" w:rsidRDefault="00233FB0" w:rsidP="00233FB0">
            <w:pPr>
              <w:spacing w:after="0" w:line="240" w:lineRule="auto"/>
              <w:jc w:val="both"/>
              <w:rPr>
                <w:rFonts w:ascii="Times New Roman" w:hAnsi="Times New Roman"/>
                <w:color w:val="000000"/>
                <w:sz w:val="24"/>
                <w:szCs w:val="24"/>
              </w:rPr>
            </w:pPr>
            <w:r w:rsidRPr="00FB7E97">
              <w:rPr>
                <w:rFonts w:ascii="Times New Roman" w:hAnsi="Times New Roman"/>
                <w:color w:val="000000"/>
                <w:sz w:val="24"/>
                <w:szCs w:val="24"/>
              </w:rPr>
              <w:lastRenderedPageBreak/>
              <w:t>Здоровьесберегающие</w:t>
            </w:r>
          </w:p>
          <w:p w:rsidR="00233FB0" w:rsidRPr="00FB7E97" w:rsidRDefault="00233FB0" w:rsidP="00233FB0">
            <w:pPr>
              <w:spacing w:after="0" w:line="240" w:lineRule="auto"/>
              <w:jc w:val="both"/>
              <w:rPr>
                <w:rFonts w:ascii="Times New Roman" w:hAnsi="Times New Roman"/>
                <w:color w:val="000000"/>
                <w:sz w:val="24"/>
                <w:szCs w:val="24"/>
              </w:rPr>
            </w:pPr>
            <w:r w:rsidRPr="00FB7E97">
              <w:rPr>
                <w:rFonts w:ascii="Times New Roman" w:hAnsi="Times New Roman"/>
                <w:color w:val="000000"/>
                <w:sz w:val="24"/>
                <w:szCs w:val="24"/>
              </w:rPr>
              <w:t>технологии</w:t>
            </w:r>
          </w:p>
          <w:p w:rsidR="00233FB0" w:rsidRPr="00FB7E97" w:rsidRDefault="00233FB0" w:rsidP="00233FB0">
            <w:pPr>
              <w:spacing w:after="0" w:line="240" w:lineRule="auto"/>
              <w:jc w:val="both"/>
              <w:rPr>
                <w:rFonts w:ascii="Times New Roman" w:hAnsi="Times New Roman"/>
                <w:color w:val="000000"/>
                <w:sz w:val="24"/>
                <w:szCs w:val="24"/>
              </w:rPr>
            </w:pPr>
            <w:r w:rsidRPr="00FB7E97">
              <w:rPr>
                <w:rFonts w:ascii="Times New Roman" w:hAnsi="Times New Roman"/>
                <w:color w:val="000000"/>
                <w:sz w:val="24"/>
                <w:szCs w:val="24"/>
              </w:rPr>
              <w:t> </w:t>
            </w:r>
          </w:p>
        </w:tc>
        <w:tc>
          <w:tcPr>
            <w:tcW w:w="8502" w:type="dxa"/>
            <w:tcBorders>
              <w:top w:val="outset" w:sz="6" w:space="0" w:color="auto"/>
              <w:left w:val="outset" w:sz="6" w:space="0" w:color="auto"/>
              <w:bottom w:val="outset" w:sz="6" w:space="0" w:color="auto"/>
              <w:right w:val="outset" w:sz="6" w:space="0" w:color="auto"/>
            </w:tcBorders>
            <w:shd w:val="clear" w:color="auto" w:fill="FFFFFF"/>
          </w:tcPr>
          <w:p w:rsidR="00233FB0" w:rsidRPr="00FB7E97" w:rsidRDefault="00233FB0" w:rsidP="00233FB0">
            <w:pPr>
              <w:spacing w:after="0" w:line="240" w:lineRule="auto"/>
              <w:ind w:left="125" w:right="277"/>
              <w:jc w:val="both"/>
              <w:rPr>
                <w:rFonts w:ascii="Times New Roman" w:hAnsi="Times New Roman"/>
                <w:color w:val="000000"/>
                <w:sz w:val="24"/>
                <w:szCs w:val="24"/>
              </w:rPr>
            </w:pPr>
            <w:r w:rsidRPr="00FB7E97">
              <w:rPr>
                <w:rFonts w:ascii="Times New Roman" w:hAnsi="Times New Roman"/>
                <w:color w:val="000000"/>
                <w:sz w:val="24"/>
                <w:szCs w:val="24"/>
              </w:rPr>
              <w:t xml:space="preserve">Цель здоровьесберегающей педагогики - обеспечить выпускнику школы высокий уровень реального здоровья, вооружив его необходимым багажом знаний, умений, навыков, необходимых для ведения здорового образа жизни, и воспитав у него культуру здоровья. Тогда аттестат о среднем образовании будет действительно путевкой в счастливую самостоятельную жизнь, свидетельством умения молодого человека заботиться о своем здоровье и бережно относиться к здоровью других людей. </w:t>
            </w:r>
          </w:p>
          <w:p w:rsidR="00233FB0" w:rsidRPr="00FB7E97" w:rsidRDefault="00233FB0" w:rsidP="00233FB0">
            <w:pPr>
              <w:spacing w:after="0" w:line="240" w:lineRule="auto"/>
              <w:ind w:left="125" w:right="277"/>
              <w:jc w:val="both"/>
              <w:rPr>
                <w:rFonts w:ascii="Times New Roman" w:hAnsi="Times New Roman"/>
                <w:color w:val="000000"/>
                <w:sz w:val="24"/>
                <w:szCs w:val="24"/>
              </w:rPr>
            </w:pPr>
            <w:r w:rsidRPr="00FB7E97">
              <w:rPr>
                <w:noProof/>
                <w:sz w:val="24"/>
                <w:szCs w:val="24"/>
                <w:lang w:eastAsia="ru-RU"/>
              </w:rPr>
              <w:lastRenderedPageBreak/>
              <w:drawing>
                <wp:anchor distT="0" distB="0" distL="114300" distR="114300" simplePos="0" relativeHeight="251661312" behindDoc="0" locked="0" layoutInCell="1" allowOverlap="1" wp14:anchorId="61B4480C" wp14:editId="5C3CE01B">
                  <wp:simplePos x="0" y="0"/>
                  <wp:positionH relativeFrom="column">
                    <wp:posOffset>2428240</wp:posOffset>
                  </wp:positionH>
                  <wp:positionV relativeFrom="paragraph">
                    <wp:posOffset>55245</wp:posOffset>
                  </wp:positionV>
                  <wp:extent cx="2598420" cy="1960880"/>
                  <wp:effectExtent l="0" t="0" r="0" b="1270"/>
                  <wp:wrapSquare wrapText="bothSides"/>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30" cstate="print">
                            <a:extLst>
                              <a:ext uri="{28A0092B-C50C-407E-A947-70E740481C1C}">
                                <a14:useLocalDpi xmlns:a14="http://schemas.microsoft.com/office/drawing/2010/main" val="0"/>
                              </a:ext>
                            </a:extLst>
                          </a:blip>
                          <a:srcRect l="32068" t="20189" r="17021" b="11635"/>
                          <a:stretch>
                            <a:fillRect/>
                          </a:stretch>
                        </pic:blipFill>
                        <pic:spPr bwMode="auto">
                          <a:xfrm>
                            <a:off x="0" y="0"/>
                            <a:ext cx="2598420" cy="19608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B7E97">
              <w:rPr>
                <w:noProof/>
                <w:sz w:val="24"/>
                <w:szCs w:val="24"/>
                <w:lang w:eastAsia="ru-RU"/>
              </w:rPr>
              <w:drawing>
                <wp:anchor distT="0" distB="0" distL="114300" distR="114300" simplePos="0" relativeHeight="251663360" behindDoc="0" locked="0" layoutInCell="1" allowOverlap="1" wp14:anchorId="6AB20B5D" wp14:editId="4B6AD9EF">
                  <wp:simplePos x="0" y="0"/>
                  <wp:positionH relativeFrom="column">
                    <wp:posOffset>-5080</wp:posOffset>
                  </wp:positionH>
                  <wp:positionV relativeFrom="paragraph">
                    <wp:posOffset>188595</wp:posOffset>
                  </wp:positionV>
                  <wp:extent cx="2181225" cy="1677670"/>
                  <wp:effectExtent l="0" t="0" r="9525" b="0"/>
                  <wp:wrapSquare wrapText="bothSides"/>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31" cstate="print">
                            <a:extLst>
                              <a:ext uri="{28A0092B-C50C-407E-A947-70E740481C1C}">
                                <a14:useLocalDpi xmlns:a14="http://schemas.microsoft.com/office/drawing/2010/main" val="0"/>
                              </a:ext>
                            </a:extLst>
                          </a:blip>
                          <a:srcRect l="32092" t="19812" r="17908" b="11949"/>
                          <a:stretch>
                            <a:fillRect/>
                          </a:stretch>
                        </pic:blipFill>
                        <pic:spPr bwMode="auto">
                          <a:xfrm>
                            <a:off x="0" y="0"/>
                            <a:ext cx="2181225" cy="16776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33FB0" w:rsidRPr="00FB7E97" w:rsidRDefault="00233FB0" w:rsidP="00233FB0">
            <w:pPr>
              <w:spacing w:after="0" w:line="240" w:lineRule="auto"/>
              <w:ind w:left="125" w:right="277"/>
              <w:jc w:val="both"/>
              <w:rPr>
                <w:rFonts w:ascii="Times New Roman" w:hAnsi="Times New Roman"/>
                <w:color w:val="000000"/>
                <w:sz w:val="24"/>
                <w:szCs w:val="24"/>
              </w:rPr>
            </w:pPr>
          </w:p>
          <w:p w:rsidR="00233FB0" w:rsidRPr="00FB7E97" w:rsidRDefault="00233FB0" w:rsidP="00233FB0">
            <w:pPr>
              <w:spacing w:after="0" w:line="240" w:lineRule="auto"/>
              <w:ind w:left="125" w:right="277"/>
              <w:jc w:val="both"/>
              <w:rPr>
                <w:rFonts w:ascii="Times New Roman" w:hAnsi="Times New Roman"/>
                <w:color w:val="000000"/>
                <w:sz w:val="24"/>
                <w:szCs w:val="24"/>
              </w:rPr>
            </w:pPr>
          </w:p>
          <w:p w:rsidR="00233FB0" w:rsidRPr="00FB7E97" w:rsidRDefault="00233FB0" w:rsidP="00233FB0">
            <w:pPr>
              <w:spacing w:after="0" w:line="240" w:lineRule="auto"/>
              <w:ind w:left="125" w:right="277"/>
              <w:jc w:val="both"/>
              <w:rPr>
                <w:rFonts w:ascii="Times New Roman" w:hAnsi="Times New Roman"/>
                <w:color w:val="000000"/>
                <w:sz w:val="24"/>
                <w:szCs w:val="24"/>
              </w:rPr>
            </w:pPr>
          </w:p>
          <w:p w:rsidR="00233FB0" w:rsidRPr="00FB7E97" w:rsidRDefault="00233FB0" w:rsidP="00233FB0">
            <w:pPr>
              <w:spacing w:after="0" w:line="240" w:lineRule="auto"/>
              <w:ind w:left="125" w:right="277"/>
              <w:jc w:val="both"/>
              <w:rPr>
                <w:rFonts w:ascii="Times New Roman" w:hAnsi="Times New Roman"/>
                <w:color w:val="000000"/>
                <w:sz w:val="24"/>
                <w:szCs w:val="24"/>
              </w:rPr>
            </w:pPr>
          </w:p>
          <w:p w:rsidR="00233FB0" w:rsidRPr="00FB7E97" w:rsidRDefault="00233FB0" w:rsidP="00233FB0">
            <w:pPr>
              <w:spacing w:after="0" w:line="240" w:lineRule="auto"/>
              <w:ind w:left="125" w:right="277"/>
              <w:jc w:val="both"/>
              <w:rPr>
                <w:rFonts w:ascii="Times New Roman" w:hAnsi="Times New Roman"/>
                <w:color w:val="000000"/>
                <w:sz w:val="24"/>
                <w:szCs w:val="24"/>
              </w:rPr>
            </w:pPr>
          </w:p>
          <w:p w:rsidR="00233FB0" w:rsidRPr="00FB7E97" w:rsidRDefault="00233FB0" w:rsidP="00233FB0">
            <w:pPr>
              <w:spacing w:after="0" w:line="240" w:lineRule="auto"/>
              <w:ind w:left="125" w:right="277"/>
              <w:jc w:val="both"/>
              <w:rPr>
                <w:rFonts w:ascii="Times New Roman" w:hAnsi="Times New Roman"/>
                <w:color w:val="000000"/>
                <w:sz w:val="24"/>
                <w:szCs w:val="24"/>
              </w:rPr>
            </w:pPr>
          </w:p>
          <w:p w:rsidR="00233FB0" w:rsidRPr="00FB7E97" w:rsidRDefault="00233FB0" w:rsidP="00233FB0">
            <w:pPr>
              <w:spacing w:after="0" w:line="240" w:lineRule="auto"/>
              <w:ind w:left="125" w:right="277"/>
              <w:jc w:val="both"/>
              <w:rPr>
                <w:rFonts w:ascii="Times New Roman" w:hAnsi="Times New Roman"/>
                <w:color w:val="000000"/>
                <w:sz w:val="24"/>
                <w:szCs w:val="24"/>
              </w:rPr>
            </w:pPr>
          </w:p>
          <w:p w:rsidR="00233FB0" w:rsidRPr="00FB7E97" w:rsidRDefault="00233FB0" w:rsidP="00233FB0">
            <w:pPr>
              <w:spacing w:after="0" w:line="240" w:lineRule="auto"/>
              <w:ind w:left="125" w:right="277"/>
              <w:jc w:val="both"/>
              <w:rPr>
                <w:rFonts w:ascii="Times New Roman" w:hAnsi="Times New Roman"/>
                <w:color w:val="000000"/>
                <w:sz w:val="24"/>
                <w:szCs w:val="24"/>
              </w:rPr>
            </w:pPr>
          </w:p>
          <w:p w:rsidR="00233FB0" w:rsidRPr="00FB7E97" w:rsidRDefault="00233FB0" w:rsidP="00233FB0">
            <w:pPr>
              <w:spacing w:after="0" w:line="240" w:lineRule="auto"/>
              <w:ind w:left="125" w:right="277"/>
              <w:jc w:val="both"/>
              <w:rPr>
                <w:rFonts w:ascii="Times New Roman" w:hAnsi="Times New Roman"/>
                <w:color w:val="000000"/>
                <w:sz w:val="24"/>
                <w:szCs w:val="24"/>
              </w:rPr>
            </w:pPr>
          </w:p>
          <w:p w:rsidR="00233FB0" w:rsidRPr="00FB7E97" w:rsidRDefault="00233FB0" w:rsidP="00233FB0">
            <w:pPr>
              <w:spacing w:after="0" w:line="240" w:lineRule="auto"/>
              <w:ind w:left="125" w:right="277"/>
              <w:jc w:val="both"/>
              <w:rPr>
                <w:rFonts w:ascii="Times New Roman" w:hAnsi="Times New Roman"/>
                <w:color w:val="000000"/>
                <w:sz w:val="24"/>
                <w:szCs w:val="24"/>
              </w:rPr>
            </w:pPr>
            <w:r w:rsidRPr="00FB7E97">
              <w:rPr>
                <w:noProof/>
                <w:sz w:val="24"/>
                <w:szCs w:val="24"/>
                <w:lang w:eastAsia="ru-RU"/>
              </w:rPr>
              <w:drawing>
                <wp:anchor distT="0" distB="0" distL="114300" distR="114300" simplePos="0" relativeHeight="251662336" behindDoc="0" locked="0" layoutInCell="1" allowOverlap="1" wp14:anchorId="2484DDB6" wp14:editId="183A6596">
                  <wp:simplePos x="0" y="0"/>
                  <wp:positionH relativeFrom="column">
                    <wp:posOffset>-5080</wp:posOffset>
                  </wp:positionH>
                  <wp:positionV relativeFrom="paragraph">
                    <wp:posOffset>226695</wp:posOffset>
                  </wp:positionV>
                  <wp:extent cx="1809750" cy="1380490"/>
                  <wp:effectExtent l="0" t="0" r="0" b="0"/>
                  <wp:wrapSquare wrapText="bothSides"/>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32" cstate="print">
                            <a:extLst>
                              <a:ext uri="{28A0092B-C50C-407E-A947-70E740481C1C}">
                                <a14:useLocalDpi xmlns:a14="http://schemas.microsoft.com/office/drawing/2010/main" val="0"/>
                              </a:ext>
                            </a:extLst>
                          </a:blip>
                          <a:srcRect l="32269" t="20441" r="16844" b="10692"/>
                          <a:stretch>
                            <a:fillRect/>
                          </a:stretch>
                        </pic:blipFill>
                        <pic:spPr bwMode="auto">
                          <a:xfrm>
                            <a:off x="0" y="0"/>
                            <a:ext cx="1809750" cy="13804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33FB0" w:rsidRPr="00FB7E97" w:rsidRDefault="00233FB0" w:rsidP="00233FB0">
            <w:pPr>
              <w:spacing w:after="0" w:line="240" w:lineRule="auto"/>
              <w:ind w:left="125" w:right="277"/>
              <w:jc w:val="both"/>
              <w:rPr>
                <w:rFonts w:ascii="Times New Roman" w:hAnsi="Times New Roman"/>
                <w:color w:val="000000"/>
                <w:sz w:val="24"/>
                <w:szCs w:val="24"/>
              </w:rPr>
            </w:pPr>
          </w:p>
          <w:p w:rsidR="00233FB0" w:rsidRPr="00FB7E97" w:rsidRDefault="00233FB0" w:rsidP="00233FB0">
            <w:pPr>
              <w:spacing w:after="0" w:line="240" w:lineRule="auto"/>
              <w:ind w:left="125" w:right="277"/>
              <w:jc w:val="both"/>
              <w:rPr>
                <w:rFonts w:ascii="Times New Roman" w:hAnsi="Times New Roman"/>
                <w:color w:val="000000"/>
                <w:sz w:val="24"/>
                <w:szCs w:val="24"/>
              </w:rPr>
            </w:pPr>
          </w:p>
          <w:p w:rsidR="00233FB0" w:rsidRPr="00FB7E97" w:rsidRDefault="00233FB0" w:rsidP="00233FB0">
            <w:pPr>
              <w:spacing w:after="0" w:line="240" w:lineRule="auto"/>
              <w:ind w:left="125" w:right="277"/>
              <w:jc w:val="both"/>
              <w:rPr>
                <w:rFonts w:ascii="Times New Roman" w:hAnsi="Times New Roman"/>
                <w:color w:val="000000"/>
                <w:sz w:val="24"/>
                <w:szCs w:val="24"/>
              </w:rPr>
            </w:pPr>
          </w:p>
          <w:p w:rsidR="00233FB0" w:rsidRPr="00FB7E97" w:rsidRDefault="00233FB0" w:rsidP="00233FB0">
            <w:pPr>
              <w:spacing w:after="0" w:line="240" w:lineRule="auto"/>
              <w:ind w:left="125" w:right="277"/>
              <w:jc w:val="both"/>
              <w:rPr>
                <w:rFonts w:ascii="Times New Roman" w:hAnsi="Times New Roman"/>
                <w:color w:val="000000"/>
                <w:sz w:val="24"/>
                <w:szCs w:val="24"/>
              </w:rPr>
            </w:pPr>
          </w:p>
          <w:p w:rsidR="00233FB0" w:rsidRPr="00FB7E97" w:rsidRDefault="00233FB0" w:rsidP="00233FB0">
            <w:pPr>
              <w:spacing w:after="0" w:line="240" w:lineRule="auto"/>
              <w:ind w:left="125" w:right="277"/>
              <w:jc w:val="both"/>
              <w:rPr>
                <w:rFonts w:ascii="Times New Roman" w:hAnsi="Times New Roman"/>
                <w:color w:val="000000"/>
                <w:sz w:val="24"/>
                <w:szCs w:val="24"/>
              </w:rPr>
            </w:pPr>
          </w:p>
          <w:p w:rsidR="00233FB0" w:rsidRPr="00FB7E97" w:rsidRDefault="00233FB0" w:rsidP="00233FB0">
            <w:pPr>
              <w:spacing w:after="0" w:line="240" w:lineRule="auto"/>
              <w:ind w:left="125" w:right="277"/>
              <w:jc w:val="both"/>
              <w:rPr>
                <w:rFonts w:ascii="Times New Roman" w:hAnsi="Times New Roman"/>
                <w:color w:val="000000"/>
                <w:sz w:val="24"/>
                <w:szCs w:val="24"/>
              </w:rPr>
            </w:pPr>
          </w:p>
          <w:p w:rsidR="00233FB0" w:rsidRPr="00FB7E97" w:rsidRDefault="00233FB0" w:rsidP="00233FB0">
            <w:pPr>
              <w:spacing w:after="0" w:line="240" w:lineRule="auto"/>
              <w:ind w:left="125" w:right="277"/>
              <w:jc w:val="both"/>
              <w:rPr>
                <w:rFonts w:ascii="Times New Roman" w:hAnsi="Times New Roman"/>
                <w:color w:val="000000"/>
                <w:sz w:val="24"/>
                <w:szCs w:val="24"/>
              </w:rPr>
            </w:pPr>
          </w:p>
          <w:p w:rsidR="00233FB0" w:rsidRPr="00FB7E97" w:rsidRDefault="00233FB0" w:rsidP="00233FB0">
            <w:pPr>
              <w:spacing w:after="0" w:line="240" w:lineRule="auto"/>
              <w:ind w:right="277"/>
              <w:jc w:val="both"/>
              <w:rPr>
                <w:rFonts w:ascii="Times New Roman" w:hAnsi="Times New Roman"/>
                <w:color w:val="000000"/>
                <w:sz w:val="24"/>
                <w:szCs w:val="24"/>
              </w:rPr>
            </w:pPr>
          </w:p>
          <w:p w:rsidR="00233FB0" w:rsidRPr="00FB7E97" w:rsidRDefault="00233FB0" w:rsidP="00233FB0">
            <w:pPr>
              <w:spacing w:after="0" w:line="240" w:lineRule="auto"/>
              <w:ind w:right="277"/>
              <w:jc w:val="both"/>
              <w:rPr>
                <w:rFonts w:ascii="Times New Roman" w:hAnsi="Times New Roman"/>
                <w:color w:val="000000"/>
                <w:sz w:val="24"/>
                <w:szCs w:val="24"/>
              </w:rPr>
            </w:pPr>
          </w:p>
        </w:tc>
      </w:tr>
      <w:tr w:rsidR="00233FB0" w:rsidRPr="00FB7E97" w:rsidTr="0050393D">
        <w:tc>
          <w:tcPr>
            <w:tcW w:w="21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233FB0" w:rsidRPr="00FB7E97" w:rsidRDefault="00233FB0" w:rsidP="00233FB0">
            <w:pPr>
              <w:spacing w:after="0" w:line="240" w:lineRule="auto"/>
              <w:ind w:right="136"/>
              <w:jc w:val="both"/>
              <w:rPr>
                <w:rFonts w:ascii="Times New Roman" w:hAnsi="Times New Roman"/>
                <w:color w:val="000000"/>
                <w:sz w:val="24"/>
                <w:szCs w:val="24"/>
              </w:rPr>
            </w:pPr>
            <w:r w:rsidRPr="00FB7E97">
              <w:rPr>
                <w:rFonts w:ascii="Times New Roman" w:hAnsi="Times New Roman"/>
                <w:color w:val="000000"/>
                <w:sz w:val="24"/>
                <w:szCs w:val="24"/>
              </w:rPr>
              <w:lastRenderedPageBreak/>
              <w:t>Система инновационной оценки «портфолио»</w:t>
            </w:r>
          </w:p>
          <w:p w:rsidR="00233FB0" w:rsidRPr="00FB7E97" w:rsidRDefault="00233FB0" w:rsidP="00233FB0">
            <w:pPr>
              <w:spacing w:after="0" w:line="240" w:lineRule="auto"/>
              <w:jc w:val="both"/>
              <w:rPr>
                <w:rFonts w:ascii="Times New Roman" w:hAnsi="Times New Roman"/>
                <w:color w:val="000000"/>
                <w:sz w:val="24"/>
                <w:szCs w:val="24"/>
              </w:rPr>
            </w:pPr>
            <w:r w:rsidRPr="00FB7E97">
              <w:rPr>
                <w:rFonts w:ascii="Times New Roman" w:hAnsi="Times New Roman"/>
                <w:color w:val="000000"/>
                <w:sz w:val="24"/>
                <w:szCs w:val="24"/>
              </w:rPr>
              <w:t> </w:t>
            </w:r>
          </w:p>
        </w:tc>
        <w:tc>
          <w:tcPr>
            <w:tcW w:w="8502" w:type="dxa"/>
            <w:tcBorders>
              <w:top w:val="outset" w:sz="6" w:space="0" w:color="auto"/>
              <w:left w:val="outset" w:sz="6" w:space="0" w:color="auto"/>
              <w:bottom w:val="outset" w:sz="6" w:space="0" w:color="auto"/>
              <w:right w:val="outset" w:sz="6" w:space="0" w:color="auto"/>
            </w:tcBorders>
            <w:shd w:val="clear" w:color="auto" w:fill="FFFFFF"/>
          </w:tcPr>
          <w:p w:rsidR="00233FB0" w:rsidRPr="00FB7E97" w:rsidRDefault="00233FB0" w:rsidP="00233FB0">
            <w:pPr>
              <w:shd w:val="clear" w:color="auto" w:fill="FFFFFF"/>
              <w:spacing w:after="0" w:line="240" w:lineRule="auto"/>
              <w:ind w:left="125" w:right="277"/>
              <w:jc w:val="both"/>
              <w:rPr>
                <w:rFonts w:ascii="Times New Roman" w:hAnsi="Times New Roman"/>
                <w:color w:val="000000"/>
                <w:sz w:val="24"/>
                <w:szCs w:val="24"/>
              </w:rPr>
            </w:pPr>
            <w:r w:rsidRPr="00FB7E97">
              <w:rPr>
                <w:rFonts w:ascii="Times New Roman" w:hAnsi="Times New Roman"/>
                <w:color w:val="000000"/>
                <w:sz w:val="24"/>
                <w:szCs w:val="24"/>
              </w:rPr>
              <w:t xml:space="preserve">Все учащиеся лицея накапливают свои достижения в своих портфолио. При завершении уровня образования данные портфолио оцениваются и на основании данной оценки составляются характеристики выпускникам. </w:t>
            </w:r>
          </w:p>
          <w:p w:rsidR="00233FB0" w:rsidRPr="00FB7E97" w:rsidRDefault="00233FB0" w:rsidP="00233FB0">
            <w:pPr>
              <w:shd w:val="clear" w:color="auto" w:fill="FFFFFF"/>
              <w:spacing w:after="0" w:line="240" w:lineRule="auto"/>
              <w:ind w:left="125" w:right="277"/>
              <w:jc w:val="both"/>
              <w:rPr>
                <w:rFonts w:ascii="Times New Roman" w:hAnsi="Times New Roman"/>
                <w:color w:val="000000"/>
                <w:sz w:val="24"/>
                <w:szCs w:val="24"/>
              </w:rPr>
            </w:pPr>
            <w:r w:rsidRPr="00FB7E97">
              <w:rPr>
                <w:rFonts w:ascii="Times New Roman" w:hAnsi="Times New Roman"/>
                <w:color w:val="000000"/>
                <w:sz w:val="24"/>
                <w:szCs w:val="24"/>
              </w:rPr>
              <w:t>Введение портфолио повышает образовательную активность школьников, уровень осознания ими своих целей и возможностей, что позволяет сделать выбор дальнейшего направления и формы обучения старшеклассниками более верными и ответственными.</w:t>
            </w:r>
          </w:p>
          <w:p w:rsidR="00233FB0" w:rsidRPr="00FB7E97" w:rsidRDefault="00233FB0" w:rsidP="00233FB0">
            <w:pPr>
              <w:shd w:val="clear" w:color="auto" w:fill="FFFFFF"/>
              <w:spacing w:after="0" w:line="240" w:lineRule="auto"/>
              <w:ind w:left="125" w:right="277"/>
              <w:jc w:val="both"/>
              <w:rPr>
                <w:rFonts w:ascii="Times New Roman" w:hAnsi="Times New Roman"/>
                <w:color w:val="000000"/>
                <w:sz w:val="24"/>
                <w:szCs w:val="24"/>
              </w:rPr>
            </w:pPr>
            <w:r w:rsidRPr="00FB7E97">
              <w:rPr>
                <w:noProof/>
                <w:sz w:val="24"/>
                <w:szCs w:val="24"/>
                <w:lang w:eastAsia="ru-RU"/>
              </w:rPr>
              <w:drawing>
                <wp:anchor distT="0" distB="0" distL="114300" distR="114300" simplePos="0" relativeHeight="251660288" behindDoc="0" locked="0" layoutInCell="1" allowOverlap="1">
                  <wp:simplePos x="0" y="0"/>
                  <wp:positionH relativeFrom="column">
                    <wp:posOffset>8890</wp:posOffset>
                  </wp:positionH>
                  <wp:positionV relativeFrom="paragraph">
                    <wp:posOffset>0</wp:posOffset>
                  </wp:positionV>
                  <wp:extent cx="2895600" cy="2171700"/>
                  <wp:effectExtent l="0" t="0" r="0" b="0"/>
                  <wp:wrapSquare wrapText="bothSides"/>
                  <wp:docPr id="4" name="Рисунок 4" descr="IMG202206201217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G20220620121754"/>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895600" cy="21717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33FB0" w:rsidRPr="00FB7E97" w:rsidRDefault="00233FB0" w:rsidP="00233FB0">
            <w:pPr>
              <w:spacing w:after="0" w:line="240" w:lineRule="auto"/>
              <w:ind w:left="125" w:right="277"/>
              <w:jc w:val="both"/>
              <w:rPr>
                <w:rFonts w:ascii="Times New Roman" w:hAnsi="Times New Roman"/>
                <w:color w:val="000000"/>
                <w:sz w:val="24"/>
                <w:szCs w:val="24"/>
              </w:rPr>
            </w:pPr>
          </w:p>
        </w:tc>
      </w:tr>
    </w:tbl>
    <w:p w:rsidR="00C52D53" w:rsidRPr="00FB7E97" w:rsidRDefault="00C52D53" w:rsidP="000B5991">
      <w:pPr>
        <w:spacing w:after="50" w:line="242" w:lineRule="auto"/>
        <w:ind w:right="7"/>
        <w:jc w:val="both"/>
        <w:rPr>
          <w:rFonts w:ascii="Times New Roman" w:hAnsi="Times New Roman" w:cs="Times New Roman"/>
          <w:sz w:val="24"/>
          <w:szCs w:val="24"/>
        </w:rPr>
      </w:pPr>
      <w:r w:rsidRPr="00FB7E97">
        <w:rPr>
          <w:rFonts w:ascii="Times New Roman" w:hAnsi="Times New Roman" w:cs="Times New Roman"/>
          <w:sz w:val="24"/>
          <w:szCs w:val="24"/>
        </w:rPr>
        <w:t xml:space="preserve">По итогам участия имеют хорошие результаты. Но, как и в прошлом году, к сожалению, не все педагоги активно принимают участие в мероприятиях различного уровня. Решением этой проблемы могут стать новые критерии школьного портфолио </w:t>
      </w:r>
      <w:proofErr w:type="gramStart"/>
      <w:r w:rsidRPr="00FB7E97">
        <w:rPr>
          <w:rFonts w:ascii="Times New Roman" w:hAnsi="Times New Roman" w:cs="Times New Roman"/>
          <w:sz w:val="24"/>
          <w:szCs w:val="24"/>
        </w:rPr>
        <w:t>педагога,  в</w:t>
      </w:r>
      <w:proofErr w:type="gramEnd"/>
      <w:r w:rsidRPr="00FB7E97">
        <w:rPr>
          <w:rFonts w:ascii="Times New Roman" w:hAnsi="Times New Roman" w:cs="Times New Roman"/>
          <w:sz w:val="24"/>
          <w:szCs w:val="24"/>
        </w:rPr>
        <w:t xml:space="preserve"> которых была учтена активность участия педагогов в мероприятиях различного уровня. </w:t>
      </w:r>
    </w:p>
    <w:p w:rsidR="00090AC0" w:rsidRPr="00FB7E97" w:rsidRDefault="002E3449" w:rsidP="000B5991">
      <w:pPr>
        <w:spacing w:after="50" w:line="242" w:lineRule="auto"/>
        <w:ind w:right="7"/>
        <w:jc w:val="both"/>
        <w:rPr>
          <w:rFonts w:ascii="Times New Roman" w:hAnsi="Times New Roman" w:cs="Times New Roman"/>
          <w:sz w:val="24"/>
          <w:szCs w:val="24"/>
        </w:rPr>
      </w:pPr>
      <w:r w:rsidRPr="00FB7E97">
        <w:rPr>
          <w:rFonts w:ascii="Times New Roman" w:hAnsi="Times New Roman" w:cs="Times New Roman"/>
          <w:b/>
          <w:sz w:val="24"/>
          <w:szCs w:val="24"/>
        </w:rPr>
        <w:t>Вывод:</w:t>
      </w:r>
      <w:r w:rsidRPr="00FB7E97">
        <w:rPr>
          <w:rFonts w:ascii="Times New Roman" w:hAnsi="Times New Roman" w:cs="Times New Roman"/>
          <w:sz w:val="24"/>
          <w:szCs w:val="24"/>
        </w:rPr>
        <w:t xml:space="preserve"> Активизировать участие педагогов в профессиональных конкурсах и в конкурсах Грантовой поддержки учителей.</w:t>
      </w:r>
    </w:p>
    <w:p w:rsidR="00233FB0" w:rsidRPr="00FB7E97" w:rsidRDefault="00233FB0" w:rsidP="000B5991">
      <w:pPr>
        <w:spacing w:after="50" w:line="242" w:lineRule="auto"/>
        <w:ind w:right="7"/>
        <w:jc w:val="both"/>
        <w:rPr>
          <w:rFonts w:ascii="Times New Roman" w:hAnsi="Times New Roman" w:cs="Times New Roman"/>
          <w:sz w:val="24"/>
          <w:szCs w:val="24"/>
        </w:rPr>
      </w:pPr>
    </w:p>
    <w:p w:rsidR="00233FB0" w:rsidRPr="00FB7E97" w:rsidRDefault="00233FB0" w:rsidP="000B5991">
      <w:pPr>
        <w:spacing w:after="50" w:line="242" w:lineRule="auto"/>
        <w:ind w:right="7"/>
        <w:jc w:val="both"/>
        <w:rPr>
          <w:rFonts w:ascii="Times New Roman" w:hAnsi="Times New Roman" w:cs="Times New Roman"/>
          <w:sz w:val="24"/>
          <w:szCs w:val="24"/>
        </w:rPr>
      </w:pPr>
    </w:p>
    <w:p w:rsidR="00233FB0" w:rsidRPr="00FB7E97" w:rsidRDefault="00233FB0" w:rsidP="000B5991">
      <w:pPr>
        <w:spacing w:after="50" w:line="242" w:lineRule="auto"/>
        <w:ind w:right="7"/>
        <w:jc w:val="both"/>
        <w:rPr>
          <w:rFonts w:ascii="Times New Roman" w:hAnsi="Times New Roman" w:cs="Times New Roman"/>
          <w:sz w:val="24"/>
          <w:szCs w:val="24"/>
        </w:rPr>
      </w:pPr>
    </w:p>
    <w:p w:rsidR="002E3449" w:rsidRPr="00FB7E97" w:rsidRDefault="002E3449" w:rsidP="000B5991">
      <w:pPr>
        <w:spacing w:after="50" w:line="242" w:lineRule="auto"/>
        <w:ind w:right="7"/>
        <w:jc w:val="both"/>
        <w:rPr>
          <w:rFonts w:ascii="Times New Roman" w:hAnsi="Times New Roman" w:cs="Times New Roman"/>
          <w:sz w:val="24"/>
          <w:szCs w:val="24"/>
        </w:rPr>
      </w:pPr>
    </w:p>
    <w:p w:rsidR="002E3449" w:rsidRPr="00FB7E97" w:rsidRDefault="002E3449" w:rsidP="008870DF">
      <w:pPr>
        <w:spacing w:after="50" w:line="242" w:lineRule="auto"/>
        <w:ind w:left="257" w:right="7" w:hanging="10"/>
        <w:jc w:val="both"/>
        <w:rPr>
          <w:rFonts w:ascii="Times New Roman" w:hAnsi="Times New Roman" w:cs="Times New Roman"/>
          <w:b/>
          <w:sz w:val="24"/>
          <w:szCs w:val="24"/>
        </w:rPr>
      </w:pPr>
      <w:proofErr w:type="gramStart"/>
      <w:r w:rsidRPr="00FB7E97">
        <w:rPr>
          <w:rFonts w:ascii="Times New Roman" w:hAnsi="Times New Roman" w:cs="Times New Roman"/>
          <w:b/>
          <w:sz w:val="24"/>
          <w:szCs w:val="24"/>
        </w:rPr>
        <w:lastRenderedPageBreak/>
        <w:t>Среди  учителей</w:t>
      </w:r>
      <w:proofErr w:type="gramEnd"/>
      <w:r w:rsidRPr="00FB7E97">
        <w:rPr>
          <w:rFonts w:ascii="Times New Roman" w:hAnsi="Times New Roman" w:cs="Times New Roman"/>
          <w:b/>
          <w:sz w:val="24"/>
          <w:szCs w:val="24"/>
        </w:rPr>
        <w:t xml:space="preserve">  школы 2 педагога, являющиеся экспертами: </w:t>
      </w:r>
    </w:p>
    <w:tbl>
      <w:tblPr>
        <w:tblStyle w:val="TableGrid7"/>
        <w:tblW w:w="9748" w:type="dxa"/>
        <w:tblInd w:w="154" w:type="dxa"/>
        <w:tblCellMar>
          <w:left w:w="106" w:type="dxa"/>
          <w:right w:w="115" w:type="dxa"/>
        </w:tblCellMar>
        <w:tblLook w:val="04A0" w:firstRow="1" w:lastRow="0" w:firstColumn="1" w:lastColumn="0" w:noHBand="0" w:noVBand="1"/>
      </w:tblPr>
      <w:tblGrid>
        <w:gridCol w:w="960"/>
        <w:gridCol w:w="2869"/>
        <w:gridCol w:w="5919"/>
      </w:tblGrid>
      <w:tr w:rsidR="002E3449" w:rsidRPr="00FB7E97" w:rsidTr="00FD63D8">
        <w:trPr>
          <w:trHeight w:val="288"/>
        </w:trPr>
        <w:tc>
          <w:tcPr>
            <w:tcW w:w="960" w:type="dxa"/>
            <w:tcBorders>
              <w:top w:val="single" w:sz="4" w:space="0" w:color="000000"/>
              <w:left w:val="single" w:sz="4" w:space="0" w:color="000000"/>
              <w:bottom w:val="single" w:sz="4" w:space="0" w:color="000000"/>
              <w:right w:val="single" w:sz="4" w:space="0" w:color="000000"/>
            </w:tcBorders>
          </w:tcPr>
          <w:p w:rsidR="002E3449" w:rsidRPr="00FB7E97" w:rsidRDefault="002E3449" w:rsidP="008870DF">
            <w:pPr>
              <w:spacing w:line="276" w:lineRule="auto"/>
              <w:ind w:left="2"/>
              <w:jc w:val="both"/>
              <w:rPr>
                <w:rFonts w:ascii="Times New Roman" w:eastAsiaTheme="minorHAnsi" w:hAnsi="Times New Roman" w:cs="Times New Roman"/>
                <w:sz w:val="24"/>
                <w:szCs w:val="24"/>
                <w:lang w:eastAsia="en-US"/>
              </w:rPr>
            </w:pPr>
            <w:r w:rsidRPr="00FB7E97">
              <w:rPr>
                <w:rFonts w:ascii="Times New Roman" w:eastAsiaTheme="minorHAnsi" w:hAnsi="Times New Roman" w:cs="Times New Roman"/>
                <w:sz w:val="24"/>
                <w:szCs w:val="24"/>
                <w:lang w:eastAsia="en-US"/>
              </w:rPr>
              <w:t xml:space="preserve">№п/п </w:t>
            </w:r>
          </w:p>
        </w:tc>
        <w:tc>
          <w:tcPr>
            <w:tcW w:w="2869" w:type="dxa"/>
            <w:tcBorders>
              <w:top w:val="single" w:sz="4" w:space="0" w:color="000000"/>
              <w:left w:val="single" w:sz="4" w:space="0" w:color="000000"/>
              <w:bottom w:val="single" w:sz="4" w:space="0" w:color="000000"/>
              <w:right w:val="single" w:sz="4" w:space="0" w:color="000000"/>
            </w:tcBorders>
          </w:tcPr>
          <w:p w:rsidR="002E3449" w:rsidRPr="00FB7E97" w:rsidRDefault="002E3449" w:rsidP="008870DF">
            <w:pPr>
              <w:spacing w:line="276" w:lineRule="auto"/>
              <w:jc w:val="both"/>
              <w:rPr>
                <w:rFonts w:ascii="Times New Roman" w:eastAsiaTheme="minorHAnsi" w:hAnsi="Times New Roman" w:cs="Times New Roman"/>
                <w:sz w:val="24"/>
                <w:szCs w:val="24"/>
                <w:lang w:eastAsia="en-US"/>
              </w:rPr>
            </w:pPr>
            <w:r w:rsidRPr="00FB7E97">
              <w:rPr>
                <w:rFonts w:ascii="Times New Roman" w:eastAsiaTheme="minorHAnsi" w:hAnsi="Times New Roman" w:cs="Times New Roman"/>
                <w:sz w:val="24"/>
                <w:szCs w:val="24"/>
                <w:lang w:eastAsia="en-US"/>
              </w:rPr>
              <w:t xml:space="preserve">ФИО учителя </w:t>
            </w:r>
          </w:p>
        </w:tc>
        <w:tc>
          <w:tcPr>
            <w:tcW w:w="5919" w:type="dxa"/>
            <w:tcBorders>
              <w:top w:val="single" w:sz="4" w:space="0" w:color="000000"/>
              <w:left w:val="single" w:sz="4" w:space="0" w:color="000000"/>
              <w:bottom w:val="single" w:sz="4" w:space="0" w:color="000000"/>
              <w:right w:val="single" w:sz="4" w:space="0" w:color="000000"/>
            </w:tcBorders>
          </w:tcPr>
          <w:p w:rsidR="002E3449" w:rsidRPr="00FB7E97" w:rsidRDefault="002E3449" w:rsidP="008870DF">
            <w:pPr>
              <w:spacing w:line="276" w:lineRule="auto"/>
              <w:ind w:left="2"/>
              <w:jc w:val="both"/>
              <w:rPr>
                <w:rFonts w:ascii="Times New Roman" w:eastAsiaTheme="minorHAnsi" w:hAnsi="Times New Roman" w:cs="Times New Roman"/>
                <w:sz w:val="24"/>
                <w:szCs w:val="24"/>
                <w:lang w:eastAsia="en-US"/>
              </w:rPr>
            </w:pPr>
            <w:r w:rsidRPr="00FB7E97">
              <w:rPr>
                <w:rFonts w:ascii="Times New Roman" w:eastAsiaTheme="minorHAnsi" w:hAnsi="Times New Roman" w:cs="Times New Roman"/>
                <w:sz w:val="24"/>
                <w:szCs w:val="24"/>
                <w:lang w:eastAsia="en-US"/>
              </w:rPr>
              <w:t xml:space="preserve">В какой области является экспертом </w:t>
            </w:r>
          </w:p>
        </w:tc>
      </w:tr>
      <w:tr w:rsidR="002E3449" w:rsidRPr="00FB7E97" w:rsidTr="00FD63D8">
        <w:trPr>
          <w:trHeight w:val="286"/>
        </w:trPr>
        <w:tc>
          <w:tcPr>
            <w:tcW w:w="960" w:type="dxa"/>
            <w:tcBorders>
              <w:top w:val="single" w:sz="4" w:space="0" w:color="000000"/>
              <w:left w:val="single" w:sz="4" w:space="0" w:color="000000"/>
              <w:bottom w:val="single" w:sz="4" w:space="0" w:color="000000"/>
              <w:right w:val="single" w:sz="4" w:space="0" w:color="000000"/>
            </w:tcBorders>
          </w:tcPr>
          <w:p w:rsidR="002E3449" w:rsidRPr="00FB7E97" w:rsidRDefault="002E3449" w:rsidP="008870DF">
            <w:pPr>
              <w:spacing w:line="276" w:lineRule="auto"/>
              <w:ind w:left="2"/>
              <w:jc w:val="both"/>
              <w:rPr>
                <w:rFonts w:ascii="Times New Roman" w:eastAsiaTheme="minorHAnsi" w:hAnsi="Times New Roman" w:cs="Times New Roman"/>
                <w:sz w:val="24"/>
                <w:szCs w:val="24"/>
                <w:lang w:eastAsia="en-US"/>
              </w:rPr>
            </w:pPr>
            <w:r w:rsidRPr="00FB7E97">
              <w:rPr>
                <w:rFonts w:ascii="Times New Roman" w:eastAsiaTheme="minorHAnsi" w:hAnsi="Times New Roman" w:cs="Times New Roman"/>
                <w:sz w:val="24"/>
                <w:szCs w:val="24"/>
                <w:lang w:eastAsia="en-US"/>
              </w:rPr>
              <w:t xml:space="preserve">1. </w:t>
            </w:r>
          </w:p>
        </w:tc>
        <w:tc>
          <w:tcPr>
            <w:tcW w:w="2869" w:type="dxa"/>
            <w:tcBorders>
              <w:top w:val="single" w:sz="4" w:space="0" w:color="000000"/>
              <w:left w:val="single" w:sz="4" w:space="0" w:color="000000"/>
              <w:bottom w:val="single" w:sz="4" w:space="0" w:color="000000"/>
              <w:right w:val="single" w:sz="4" w:space="0" w:color="000000"/>
            </w:tcBorders>
          </w:tcPr>
          <w:p w:rsidR="002E3449" w:rsidRPr="00FB7E97" w:rsidRDefault="002E3449" w:rsidP="008870DF">
            <w:pPr>
              <w:spacing w:line="276" w:lineRule="auto"/>
              <w:jc w:val="both"/>
              <w:rPr>
                <w:rFonts w:ascii="Times New Roman" w:eastAsiaTheme="minorHAnsi" w:hAnsi="Times New Roman" w:cs="Times New Roman"/>
                <w:sz w:val="24"/>
                <w:szCs w:val="24"/>
                <w:lang w:eastAsia="en-US"/>
              </w:rPr>
            </w:pPr>
            <w:r w:rsidRPr="00FB7E97">
              <w:rPr>
                <w:rFonts w:ascii="Times New Roman" w:eastAsiaTheme="minorHAnsi" w:hAnsi="Times New Roman" w:cs="Times New Roman"/>
                <w:sz w:val="24"/>
                <w:szCs w:val="24"/>
                <w:lang w:eastAsia="en-US"/>
              </w:rPr>
              <w:t>Сафарова Л.Г.</w:t>
            </w:r>
          </w:p>
        </w:tc>
        <w:tc>
          <w:tcPr>
            <w:tcW w:w="5919" w:type="dxa"/>
            <w:tcBorders>
              <w:top w:val="single" w:sz="4" w:space="0" w:color="000000"/>
              <w:left w:val="single" w:sz="4" w:space="0" w:color="000000"/>
              <w:bottom w:val="single" w:sz="4" w:space="0" w:color="000000"/>
              <w:right w:val="single" w:sz="4" w:space="0" w:color="000000"/>
            </w:tcBorders>
          </w:tcPr>
          <w:p w:rsidR="002E3449" w:rsidRPr="00FB7E97" w:rsidRDefault="002E3449" w:rsidP="008870DF">
            <w:pPr>
              <w:spacing w:line="276" w:lineRule="auto"/>
              <w:ind w:left="2"/>
              <w:jc w:val="both"/>
              <w:rPr>
                <w:rFonts w:ascii="Times New Roman" w:eastAsiaTheme="minorHAnsi" w:hAnsi="Times New Roman" w:cs="Times New Roman"/>
                <w:sz w:val="24"/>
                <w:szCs w:val="24"/>
                <w:lang w:eastAsia="en-US"/>
              </w:rPr>
            </w:pPr>
            <w:r w:rsidRPr="00FB7E97">
              <w:rPr>
                <w:rFonts w:ascii="Times New Roman" w:eastAsiaTheme="minorHAnsi" w:hAnsi="Times New Roman" w:cs="Times New Roman"/>
                <w:sz w:val="24"/>
                <w:szCs w:val="24"/>
                <w:lang w:eastAsia="en-US"/>
              </w:rPr>
              <w:t xml:space="preserve">Эксперт по аттестации </w:t>
            </w:r>
          </w:p>
        </w:tc>
      </w:tr>
      <w:tr w:rsidR="002E3449" w:rsidRPr="00FB7E97" w:rsidTr="00FD63D8">
        <w:trPr>
          <w:trHeight w:val="286"/>
        </w:trPr>
        <w:tc>
          <w:tcPr>
            <w:tcW w:w="960" w:type="dxa"/>
            <w:tcBorders>
              <w:top w:val="single" w:sz="4" w:space="0" w:color="000000"/>
              <w:left w:val="single" w:sz="4" w:space="0" w:color="000000"/>
              <w:bottom w:val="single" w:sz="4" w:space="0" w:color="000000"/>
              <w:right w:val="single" w:sz="4" w:space="0" w:color="000000"/>
            </w:tcBorders>
          </w:tcPr>
          <w:p w:rsidR="002E3449" w:rsidRPr="00FB7E97" w:rsidRDefault="002E3449" w:rsidP="008870DF">
            <w:pPr>
              <w:ind w:left="2"/>
              <w:jc w:val="both"/>
              <w:rPr>
                <w:rFonts w:ascii="Times New Roman" w:eastAsiaTheme="minorHAnsi" w:hAnsi="Times New Roman" w:cs="Times New Roman"/>
                <w:sz w:val="24"/>
                <w:szCs w:val="24"/>
                <w:lang w:eastAsia="en-US"/>
              </w:rPr>
            </w:pPr>
            <w:r w:rsidRPr="00FB7E97">
              <w:rPr>
                <w:rFonts w:ascii="Times New Roman" w:eastAsiaTheme="minorHAnsi" w:hAnsi="Times New Roman" w:cs="Times New Roman"/>
                <w:sz w:val="24"/>
                <w:szCs w:val="24"/>
                <w:lang w:eastAsia="en-US"/>
              </w:rPr>
              <w:t>2.</w:t>
            </w:r>
          </w:p>
        </w:tc>
        <w:tc>
          <w:tcPr>
            <w:tcW w:w="2869" w:type="dxa"/>
            <w:tcBorders>
              <w:top w:val="single" w:sz="4" w:space="0" w:color="000000"/>
              <w:left w:val="single" w:sz="4" w:space="0" w:color="000000"/>
              <w:bottom w:val="single" w:sz="4" w:space="0" w:color="000000"/>
              <w:right w:val="single" w:sz="4" w:space="0" w:color="000000"/>
            </w:tcBorders>
          </w:tcPr>
          <w:p w:rsidR="002E3449" w:rsidRPr="00FB7E97" w:rsidRDefault="002E3449" w:rsidP="008870DF">
            <w:pPr>
              <w:jc w:val="both"/>
              <w:rPr>
                <w:rFonts w:ascii="Times New Roman" w:eastAsiaTheme="minorHAnsi" w:hAnsi="Times New Roman" w:cs="Times New Roman"/>
                <w:sz w:val="24"/>
                <w:szCs w:val="24"/>
                <w:lang w:eastAsia="en-US"/>
              </w:rPr>
            </w:pPr>
            <w:r w:rsidRPr="00FB7E97">
              <w:rPr>
                <w:rFonts w:ascii="Times New Roman" w:eastAsiaTheme="minorHAnsi" w:hAnsi="Times New Roman" w:cs="Times New Roman"/>
                <w:sz w:val="24"/>
                <w:szCs w:val="24"/>
                <w:lang w:eastAsia="en-US"/>
              </w:rPr>
              <w:t>Хуснутдинова И.Н.</w:t>
            </w:r>
          </w:p>
        </w:tc>
        <w:tc>
          <w:tcPr>
            <w:tcW w:w="5919" w:type="dxa"/>
            <w:tcBorders>
              <w:top w:val="single" w:sz="4" w:space="0" w:color="000000"/>
              <w:left w:val="single" w:sz="4" w:space="0" w:color="000000"/>
              <w:bottom w:val="single" w:sz="4" w:space="0" w:color="000000"/>
              <w:right w:val="single" w:sz="4" w:space="0" w:color="000000"/>
            </w:tcBorders>
          </w:tcPr>
          <w:p w:rsidR="002E3449" w:rsidRPr="00FB7E97" w:rsidRDefault="002E3449" w:rsidP="008870DF">
            <w:pPr>
              <w:ind w:left="2"/>
              <w:jc w:val="both"/>
              <w:rPr>
                <w:rFonts w:ascii="Times New Roman" w:eastAsiaTheme="minorHAnsi" w:hAnsi="Times New Roman" w:cs="Times New Roman"/>
                <w:sz w:val="24"/>
                <w:szCs w:val="24"/>
                <w:lang w:eastAsia="en-US"/>
              </w:rPr>
            </w:pPr>
            <w:r w:rsidRPr="00FB7E97">
              <w:rPr>
                <w:rFonts w:ascii="Times New Roman" w:eastAsiaTheme="minorHAnsi" w:hAnsi="Times New Roman" w:cs="Times New Roman"/>
                <w:sz w:val="24"/>
                <w:szCs w:val="24"/>
                <w:lang w:eastAsia="en-US"/>
              </w:rPr>
              <w:t>Эксперт по аттестации</w:t>
            </w:r>
          </w:p>
        </w:tc>
      </w:tr>
    </w:tbl>
    <w:p w:rsidR="002E3449" w:rsidRPr="00FB7E97" w:rsidRDefault="002E3449" w:rsidP="008870DF">
      <w:pPr>
        <w:spacing w:after="50" w:line="242" w:lineRule="auto"/>
        <w:ind w:left="629" w:right="7"/>
        <w:jc w:val="both"/>
        <w:rPr>
          <w:rFonts w:ascii="Times New Roman" w:hAnsi="Times New Roman" w:cs="Times New Roman"/>
          <w:sz w:val="24"/>
          <w:szCs w:val="24"/>
        </w:rPr>
      </w:pPr>
    </w:p>
    <w:p w:rsidR="00E04BAB" w:rsidRPr="00FB7E97" w:rsidRDefault="00E04BAB" w:rsidP="008870DF">
      <w:pPr>
        <w:spacing w:after="50" w:line="242" w:lineRule="auto"/>
        <w:ind w:left="629" w:right="7"/>
        <w:jc w:val="both"/>
        <w:rPr>
          <w:rFonts w:ascii="Times New Roman" w:hAnsi="Times New Roman" w:cs="Times New Roman"/>
          <w:b/>
          <w:sz w:val="24"/>
          <w:szCs w:val="24"/>
        </w:rPr>
      </w:pPr>
    </w:p>
    <w:p w:rsidR="002E3449" w:rsidRPr="00FB7E97" w:rsidRDefault="002E3449" w:rsidP="008870DF">
      <w:pPr>
        <w:spacing w:after="50" w:line="242" w:lineRule="auto"/>
        <w:ind w:left="629" w:right="7"/>
        <w:jc w:val="both"/>
        <w:rPr>
          <w:rFonts w:ascii="Times New Roman" w:hAnsi="Times New Roman" w:cs="Times New Roman"/>
          <w:b/>
          <w:sz w:val="24"/>
          <w:szCs w:val="24"/>
        </w:rPr>
      </w:pPr>
      <w:r w:rsidRPr="00FB7E97">
        <w:rPr>
          <w:rFonts w:ascii="Times New Roman" w:hAnsi="Times New Roman" w:cs="Times New Roman"/>
          <w:b/>
          <w:sz w:val="24"/>
          <w:szCs w:val="24"/>
        </w:rPr>
        <w:t>3 педагога являются руководителями РМО</w:t>
      </w:r>
    </w:p>
    <w:tbl>
      <w:tblPr>
        <w:tblStyle w:val="TableGrid7"/>
        <w:tblW w:w="9748" w:type="dxa"/>
        <w:tblInd w:w="154" w:type="dxa"/>
        <w:tblCellMar>
          <w:left w:w="106" w:type="dxa"/>
          <w:right w:w="115" w:type="dxa"/>
        </w:tblCellMar>
        <w:tblLook w:val="04A0" w:firstRow="1" w:lastRow="0" w:firstColumn="1" w:lastColumn="0" w:noHBand="0" w:noVBand="1"/>
      </w:tblPr>
      <w:tblGrid>
        <w:gridCol w:w="960"/>
        <w:gridCol w:w="2869"/>
        <w:gridCol w:w="5919"/>
      </w:tblGrid>
      <w:tr w:rsidR="002E3449" w:rsidRPr="00FB7E97" w:rsidTr="00FD63D8">
        <w:trPr>
          <w:trHeight w:val="288"/>
        </w:trPr>
        <w:tc>
          <w:tcPr>
            <w:tcW w:w="960" w:type="dxa"/>
            <w:tcBorders>
              <w:top w:val="single" w:sz="4" w:space="0" w:color="000000"/>
              <w:left w:val="single" w:sz="4" w:space="0" w:color="000000"/>
              <w:bottom w:val="single" w:sz="4" w:space="0" w:color="000000"/>
              <w:right w:val="single" w:sz="4" w:space="0" w:color="000000"/>
            </w:tcBorders>
          </w:tcPr>
          <w:p w:rsidR="002E3449" w:rsidRPr="00FB7E97" w:rsidRDefault="002E3449" w:rsidP="008870DF">
            <w:pPr>
              <w:spacing w:line="276" w:lineRule="auto"/>
              <w:ind w:left="2"/>
              <w:jc w:val="both"/>
              <w:rPr>
                <w:rFonts w:ascii="Times New Roman" w:eastAsiaTheme="minorHAnsi" w:hAnsi="Times New Roman" w:cs="Times New Roman"/>
                <w:sz w:val="24"/>
                <w:szCs w:val="24"/>
                <w:lang w:eastAsia="en-US"/>
              </w:rPr>
            </w:pPr>
            <w:r w:rsidRPr="00FB7E97">
              <w:rPr>
                <w:rFonts w:ascii="Times New Roman" w:eastAsiaTheme="minorHAnsi" w:hAnsi="Times New Roman" w:cs="Times New Roman"/>
                <w:sz w:val="24"/>
                <w:szCs w:val="24"/>
                <w:lang w:eastAsia="en-US"/>
              </w:rPr>
              <w:t xml:space="preserve">№п/п </w:t>
            </w:r>
          </w:p>
        </w:tc>
        <w:tc>
          <w:tcPr>
            <w:tcW w:w="2869" w:type="dxa"/>
            <w:tcBorders>
              <w:top w:val="single" w:sz="4" w:space="0" w:color="000000"/>
              <w:left w:val="single" w:sz="4" w:space="0" w:color="000000"/>
              <w:bottom w:val="single" w:sz="4" w:space="0" w:color="000000"/>
              <w:right w:val="single" w:sz="4" w:space="0" w:color="000000"/>
            </w:tcBorders>
          </w:tcPr>
          <w:p w:rsidR="002E3449" w:rsidRPr="00FB7E97" w:rsidRDefault="002E3449" w:rsidP="008870DF">
            <w:pPr>
              <w:spacing w:line="276" w:lineRule="auto"/>
              <w:jc w:val="both"/>
              <w:rPr>
                <w:rFonts w:ascii="Times New Roman" w:eastAsiaTheme="minorHAnsi" w:hAnsi="Times New Roman" w:cs="Times New Roman"/>
                <w:sz w:val="24"/>
                <w:szCs w:val="24"/>
                <w:lang w:eastAsia="en-US"/>
              </w:rPr>
            </w:pPr>
            <w:r w:rsidRPr="00FB7E97">
              <w:rPr>
                <w:rFonts w:ascii="Times New Roman" w:eastAsiaTheme="minorHAnsi" w:hAnsi="Times New Roman" w:cs="Times New Roman"/>
                <w:sz w:val="24"/>
                <w:szCs w:val="24"/>
                <w:lang w:eastAsia="en-US"/>
              </w:rPr>
              <w:t xml:space="preserve">ФИО учителя </w:t>
            </w:r>
          </w:p>
        </w:tc>
        <w:tc>
          <w:tcPr>
            <w:tcW w:w="5919" w:type="dxa"/>
            <w:tcBorders>
              <w:top w:val="single" w:sz="4" w:space="0" w:color="000000"/>
              <w:left w:val="single" w:sz="4" w:space="0" w:color="000000"/>
              <w:bottom w:val="single" w:sz="4" w:space="0" w:color="000000"/>
              <w:right w:val="single" w:sz="4" w:space="0" w:color="000000"/>
            </w:tcBorders>
          </w:tcPr>
          <w:p w:rsidR="002E3449" w:rsidRPr="00FB7E97" w:rsidRDefault="002E3449" w:rsidP="008870DF">
            <w:pPr>
              <w:spacing w:line="276" w:lineRule="auto"/>
              <w:ind w:left="2"/>
              <w:jc w:val="both"/>
              <w:rPr>
                <w:rFonts w:ascii="Times New Roman" w:eastAsiaTheme="minorHAnsi" w:hAnsi="Times New Roman" w:cs="Times New Roman"/>
                <w:sz w:val="24"/>
                <w:szCs w:val="24"/>
                <w:lang w:eastAsia="en-US"/>
              </w:rPr>
            </w:pPr>
            <w:r w:rsidRPr="00FB7E97">
              <w:rPr>
                <w:rFonts w:ascii="Times New Roman" w:eastAsiaTheme="minorHAnsi" w:hAnsi="Times New Roman" w:cs="Times New Roman"/>
                <w:sz w:val="24"/>
                <w:szCs w:val="24"/>
                <w:lang w:eastAsia="en-US"/>
              </w:rPr>
              <w:t xml:space="preserve">РМО </w:t>
            </w:r>
          </w:p>
        </w:tc>
      </w:tr>
      <w:tr w:rsidR="002E3449" w:rsidRPr="00FB7E97" w:rsidTr="00FD63D8">
        <w:trPr>
          <w:trHeight w:val="286"/>
        </w:trPr>
        <w:tc>
          <w:tcPr>
            <w:tcW w:w="960" w:type="dxa"/>
            <w:tcBorders>
              <w:top w:val="single" w:sz="4" w:space="0" w:color="000000"/>
              <w:left w:val="single" w:sz="4" w:space="0" w:color="000000"/>
              <w:bottom w:val="single" w:sz="4" w:space="0" w:color="000000"/>
              <w:right w:val="single" w:sz="4" w:space="0" w:color="000000"/>
            </w:tcBorders>
          </w:tcPr>
          <w:p w:rsidR="002E3449" w:rsidRPr="00FB7E97" w:rsidRDefault="002E3449" w:rsidP="008870DF">
            <w:pPr>
              <w:spacing w:line="276" w:lineRule="auto"/>
              <w:ind w:left="2"/>
              <w:jc w:val="both"/>
              <w:rPr>
                <w:rFonts w:ascii="Times New Roman" w:eastAsiaTheme="minorHAnsi" w:hAnsi="Times New Roman" w:cs="Times New Roman"/>
                <w:sz w:val="24"/>
                <w:szCs w:val="24"/>
                <w:lang w:eastAsia="en-US"/>
              </w:rPr>
            </w:pPr>
            <w:r w:rsidRPr="00FB7E97">
              <w:rPr>
                <w:rFonts w:ascii="Times New Roman" w:eastAsiaTheme="minorHAnsi" w:hAnsi="Times New Roman" w:cs="Times New Roman"/>
                <w:sz w:val="24"/>
                <w:szCs w:val="24"/>
                <w:lang w:eastAsia="en-US"/>
              </w:rPr>
              <w:t xml:space="preserve">1. </w:t>
            </w:r>
          </w:p>
        </w:tc>
        <w:tc>
          <w:tcPr>
            <w:tcW w:w="2869" w:type="dxa"/>
            <w:tcBorders>
              <w:top w:val="single" w:sz="4" w:space="0" w:color="000000"/>
              <w:left w:val="single" w:sz="4" w:space="0" w:color="000000"/>
              <w:bottom w:val="single" w:sz="4" w:space="0" w:color="000000"/>
              <w:right w:val="single" w:sz="4" w:space="0" w:color="000000"/>
            </w:tcBorders>
          </w:tcPr>
          <w:p w:rsidR="002E3449" w:rsidRPr="00FB7E97" w:rsidRDefault="002E3449" w:rsidP="008870DF">
            <w:pPr>
              <w:spacing w:line="276" w:lineRule="auto"/>
              <w:jc w:val="both"/>
              <w:rPr>
                <w:rFonts w:ascii="Times New Roman" w:eastAsiaTheme="minorHAnsi" w:hAnsi="Times New Roman" w:cs="Times New Roman"/>
                <w:sz w:val="24"/>
                <w:szCs w:val="24"/>
                <w:lang w:eastAsia="en-US"/>
              </w:rPr>
            </w:pPr>
            <w:r w:rsidRPr="00FB7E97">
              <w:rPr>
                <w:rFonts w:ascii="Times New Roman" w:eastAsiaTheme="minorHAnsi" w:hAnsi="Times New Roman" w:cs="Times New Roman"/>
                <w:sz w:val="24"/>
                <w:szCs w:val="24"/>
                <w:lang w:eastAsia="en-US"/>
              </w:rPr>
              <w:t>Сафарова Л.Г.</w:t>
            </w:r>
          </w:p>
        </w:tc>
        <w:tc>
          <w:tcPr>
            <w:tcW w:w="5919" w:type="dxa"/>
            <w:tcBorders>
              <w:top w:val="single" w:sz="4" w:space="0" w:color="000000"/>
              <w:left w:val="single" w:sz="4" w:space="0" w:color="000000"/>
              <w:bottom w:val="single" w:sz="4" w:space="0" w:color="000000"/>
              <w:right w:val="single" w:sz="4" w:space="0" w:color="000000"/>
            </w:tcBorders>
          </w:tcPr>
          <w:p w:rsidR="002E3449" w:rsidRPr="00FB7E97" w:rsidRDefault="002E3449" w:rsidP="008870DF">
            <w:pPr>
              <w:spacing w:line="276" w:lineRule="auto"/>
              <w:ind w:left="2"/>
              <w:jc w:val="both"/>
              <w:rPr>
                <w:rFonts w:ascii="Times New Roman" w:eastAsiaTheme="minorHAnsi" w:hAnsi="Times New Roman" w:cs="Times New Roman"/>
                <w:sz w:val="24"/>
                <w:szCs w:val="24"/>
                <w:lang w:eastAsia="en-US"/>
              </w:rPr>
            </w:pPr>
            <w:r w:rsidRPr="00FB7E97">
              <w:rPr>
                <w:rFonts w:ascii="Times New Roman" w:eastAsiaTheme="minorHAnsi" w:hAnsi="Times New Roman" w:cs="Times New Roman"/>
                <w:sz w:val="24"/>
                <w:szCs w:val="24"/>
                <w:lang w:eastAsia="en-US"/>
              </w:rPr>
              <w:t>РМО музыки</w:t>
            </w:r>
          </w:p>
        </w:tc>
      </w:tr>
      <w:tr w:rsidR="002E3449" w:rsidRPr="00FB7E97" w:rsidTr="00FD63D8">
        <w:trPr>
          <w:trHeight w:val="286"/>
        </w:trPr>
        <w:tc>
          <w:tcPr>
            <w:tcW w:w="960" w:type="dxa"/>
            <w:tcBorders>
              <w:top w:val="single" w:sz="4" w:space="0" w:color="000000"/>
              <w:left w:val="single" w:sz="4" w:space="0" w:color="000000"/>
              <w:bottom w:val="single" w:sz="4" w:space="0" w:color="000000"/>
              <w:right w:val="single" w:sz="4" w:space="0" w:color="000000"/>
            </w:tcBorders>
          </w:tcPr>
          <w:p w:rsidR="002E3449" w:rsidRPr="00FB7E97" w:rsidRDefault="002E3449" w:rsidP="008870DF">
            <w:pPr>
              <w:ind w:left="2"/>
              <w:jc w:val="both"/>
              <w:rPr>
                <w:rFonts w:ascii="Times New Roman" w:eastAsiaTheme="minorHAnsi" w:hAnsi="Times New Roman" w:cs="Times New Roman"/>
                <w:sz w:val="24"/>
                <w:szCs w:val="24"/>
                <w:lang w:eastAsia="en-US"/>
              </w:rPr>
            </w:pPr>
            <w:r w:rsidRPr="00FB7E97">
              <w:rPr>
                <w:rFonts w:ascii="Times New Roman" w:eastAsiaTheme="minorHAnsi" w:hAnsi="Times New Roman" w:cs="Times New Roman"/>
                <w:sz w:val="24"/>
                <w:szCs w:val="24"/>
                <w:lang w:eastAsia="en-US"/>
              </w:rPr>
              <w:t>2.</w:t>
            </w:r>
          </w:p>
        </w:tc>
        <w:tc>
          <w:tcPr>
            <w:tcW w:w="2869" w:type="dxa"/>
            <w:tcBorders>
              <w:top w:val="single" w:sz="4" w:space="0" w:color="000000"/>
              <w:left w:val="single" w:sz="4" w:space="0" w:color="000000"/>
              <w:bottom w:val="single" w:sz="4" w:space="0" w:color="000000"/>
              <w:right w:val="single" w:sz="4" w:space="0" w:color="000000"/>
            </w:tcBorders>
          </w:tcPr>
          <w:p w:rsidR="002E3449" w:rsidRPr="00FB7E97" w:rsidRDefault="002E3449" w:rsidP="008870DF">
            <w:pPr>
              <w:jc w:val="both"/>
              <w:rPr>
                <w:rFonts w:ascii="Times New Roman" w:eastAsiaTheme="minorHAnsi" w:hAnsi="Times New Roman" w:cs="Times New Roman"/>
                <w:sz w:val="24"/>
                <w:szCs w:val="24"/>
                <w:lang w:eastAsia="en-US"/>
              </w:rPr>
            </w:pPr>
            <w:r w:rsidRPr="00FB7E97">
              <w:rPr>
                <w:rFonts w:ascii="Times New Roman" w:eastAsiaTheme="minorHAnsi" w:hAnsi="Times New Roman" w:cs="Times New Roman"/>
                <w:sz w:val="24"/>
                <w:szCs w:val="24"/>
                <w:lang w:eastAsia="en-US"/>
              </w:rPr>
              <w:t>Кашапова З.Х</w:t>
            </w:r>
          </w:p>
        </w:tc>
        <w:tc>
          <w:tcPr>
            <w:tcW w:w="5919" w:type="dxa"/>
            <w:tcBorders>
              <w:top w:val="single" w:sz="4" w:space="0" w:color="000000"/>
              <w:left w:val="single" w:sz="4" w:space="0" w:color="000000"/>
              <w:bottom w:val="single" w:sz="4" w:space="0" w:color="000000"/>
              <w:right w:val="single" w:sz="4" w:space="0" w:color="000000"/>
            </w:tcBorders>
          </w:tcPr>
          <w:p w:rsidR="002E3449" w:rsidRPr="00FB7E97" w:rsidRDefault="002E3449" w:rsidP="008870DF">
            <w:pPr>
              <w:ind w:left="2"/>
              <w:jc w:val="both"/>
              <w:rPr>
                <w:rFonts w:ascii="Times New Roman" w:eastAsiaTheme="minorHAnsi" w:hAnsi="Times New Roman" w:cs="Times New Roman"/>
                <w:sz w:val="24"/>
                <w:szCs w:val="24"/>
                <w:lang w:eastAsia="en-US"/>
              </w:rPr>
            </w:pPr>
            <w:r w:rsidRPr="00FB7E97">
              <w:rPr>
                <w:rFonts w:ascii="Times New Roman" w:eastAsiaTheme="minorHAnsi" w:hAnsi="Times New Roman" w:cs="Times New Roman"/>
                <w:sz w:val="24"/>
                <w:szCs w:val="24"/>
                <w:lang w:eastAsia="en-US"/>
              </w:rPr>
              <w:t>РМО физики</w:t>
            </w:r>
          </w:p>
        </w:tc>
      </w:tr>
      <w:tr w:rsidR="002E3449" w:rsidRPr="00FB7E97" w:rsidTr="00FD63D8">
        <w:trPr>
          <w:trHeight w:val="286"/>
        </w:trPr>
        <w:tc>
          <w:tcPr>
            <w:tcW w:w="960" w:type="dxa"/>
            <w:tcBorders>
              <w:top w:val="single" w:sz="4" w:space="0" w:color="000000"/>
              <w:left w:val="single" w:sz="4" w:space="0" w:color="000000"/>
              <w:bottom w:val="single" w:sz="4" w:space="0" w:color="000000"/>
              <w:right w:val="single" w:sz="4" w:space="0" w:color="000000"/>
            </w:tcBorders>
          </w:tcPr>
          <w:p w:rsidR="002E3449" w:rsidRPr="00FB7E97" w:rsidRDefault="002E3449" w:rsidP="008870DF">
            <w:pPr>
              <w:ind w:left="2"/>
              <w:jc w:val="both"/>
              <w:rPr>
                <w:rFonts w:ascii="Times New Roman" w:eastAsiaTheme="minorHAnsi" w:hAnsi="Times New Roman" w:cs="Times New Roman"/>
                <w:sz w:val="24"/>
                <w:szCs w:val="24"/>
                <w:lang w:eastAsia="en-US"/>
              </w:rPr>
            </w:pPr>
            <w:r w:rsidRPr="00FB7E97">
              <w:rPr>
                <w:rFonts w:ascii="Times New Roman" w:eastAsiaTheme="minorHAnsi" w:hAnsi="Times New Roman" w:cs="Times New Roman"/>
                <w:sz w:val="24"/>
                <w:szCs w:val="24"/>
                <w:lang w:eastAsia="en-US"/>
              </w:rPr>
              <w:t>3.</w:t>
            </w:r>
          </w:p>
        </w:tc>
        <w:tc>
          <w:tcPr>
            <w:tcW w:w="2869" w:type="dxa"/>
            <w:tcBorders>
              <w:top w:val="single" w:sz="4" w:space="0" w:color="000000"/>
              <w:left w:val="single" w:sz="4" w:space="0" w:color="000000"/>
              <w:bottom w:val="single" w:sz="4" w:space="0" w:color="000000"/>
              <w:right w:val="single" w:sz="4" w:space="0" w:color="000000"/>
            </w:tcBorders>
          </w:tcPr>
          <w:p w:rsidR="002E3449" w:rsidRPr="00FB7E97" w:rsidRDefault="002E3449" w:rsidP="008870DF">
            <w:pPr>
              <w:jc w:val="both"/>
              <w:rPr>
                <w:rFonts w:ascii="Times New Roman" w:eastAsiaTheme="minorHAnsi" w:hAnsi="Times New Roman" w:cs="Times New Roman"/>
                <w:sz w:val="24"/>
                <w:szCs w:val="24"/>
                <w:lang w:eastAsia="en-US"/>
              </w:rPr>
            </w:pPr>
            <w:r w:rsidRPr="00FB7E97">
              <w:rPr>
                <w:rFonts w:ascii="Times New Roman" w:eastAsiaTheme="minorHAnsi" w:hAnsi="Times New Roman" w:cs="Times New Roman"/>
                <w:sz w:val="24"/>
                <w:szCs w:val="24"/>
                <w:lang w:eastAsia="en-US"/>
              </w:rPr>
              <w:t>Вагизова Ф.Г.</w:t>
            </w:r>
          </w:p>
        </w:tc>
        <w:tc>
          <w:tcPr>
            <w:tcW w:w="5919" w:type="dxa"/>
            <w:tcBorders>
              <w:top w:val="single" w:sz="4" w:space="0" w:color="000000"/>
              <w:left w:val="single" w:sz="4" w:space="0" w:color="000000"/>
              <w:bottom w:val="single" w:sz="4" w:space="0" w:color="000000"/>
              <w:right w:val="single" w:sz="4" w:space="0" w:color="000000"/>
            </w:tcBorders>
          </w:tcPr>
          <w:p w:rsidR="002E3449" w:rsidRPr="00FB7E97" w:rsidRDefault="002E3449" w:rsidP="008870DF">
            <w:pPr>
              <w:ind w:left="2"/>
              <w:jc w:val="both"/>
              <w:rPr>
                <w:rFonts w:ascii="Times New Roman" w:eastAsiaTheme="minorHAnsi" w:hAnsi="Times New Roman" w:cs="Times New Roman"/>
                <w:sz w:val="24"/>
                <w:szCs w:val="24"/>
                <w:lang w:eastAsia="en-US"/>
              </w:rPr>
            </w:pPr>
            <w:r w:rsidRPr="00FB7E97">
              <w:rPr>
                <w:rFonts w:ascii="Times New Roman" w:eastAsiaTheme="minorHAnsi" w:hAnsi="Times New Roman" w:cs="Times New Roman"/>
                <w:sz w:val="24"/>
                <w:szCs w:val="24"/>
                <w:lang w:eastAsia="en-US"/>
              </w:rPr>
              <w:t>РМО биологии</w:t>
            </w:r>
          </w:p>
        </w:tc>
      </w:tr>
    </w:tbl>
    <w:p w:rsidR="00233FB0" w:rsidRPr="00FB7E97" w:rsidRDefault="007A1361" w:rsidP="00233FB0">
      <w:pPr>
        <w:spacing w:line="240" w:lineRule="auto"/>
        <w:jc w:val="both"/>
        <w:rPr>
          <w:rFonts w:ascii="Times New Roman" w:eastAsia="Times New Roman" w:hAnsi="Times New Roman"/>
          <w:b/>
          <w:sz w:val="24"/>
          <w:szCs w:val="24"/>
        </w:rPr>
      </w:pPr>
      <w:r w:rsidRPr="00FB7E97">
        <w:rPr>
          <w:rFonts w:ascii="Times New Roman" w:eastAsia="Times New Roman" w:hAnsi="Times New Roman"/>
          <w:b/>
          <w:sz w:val="24"/>
          <w:szCs w:val="24"/>
        </w:rPr>
        <w:t xml:space="preserve">19. </w:t>
      </w:r>
      <w:r w:rsidR="00233FB0" w:rsidRPr="00FB7E97">
        <w:rPr>
          <w:rFonts w:ascii="Times New Roman" w:eastAsia="Times New Roman" w:hAnsi="Times New Roman"/>
          <w:b/>
          <w:sz w:val="24"/>
          <w:szCs w:val="24"/>
        </w:rPr>
        <w:t xml:space="preserve">Результативность участия обучающихся и воспитанников в </w:t>
      </w:r>
      <w:r w:rsidR="00233FB0" w:rsidRPr="00FB7E97">
        <w:rPr>
          <w:rFonts w:ascii="Times New Roman" w:eastAsia="Times New Roman" w:hAnsi="Times New Roman"/>
          <w:b/>
          <w:sz w:val="24"/>
          <w:szCs w:val="24"/>
          <w:lang w:val="tt-RU"/>
        </w:rPr>
        <w:t>районных</w:t>
      </w:r>
      <w:r w:rsidR="00233FB0" w:rsidRPr="00FB7E97">
        <w:rPr>
          <w:rFonts w:ascii="Times New Roman" w:eastAsia="Times New Roman" w:hAnsi="Times New Roman"/>
          <w:b/>
          <w:sz w:val="24"/>
          <w:szCs w:val="24"/>
        </w:rPr>
        <w:t>, республиканских конкурсах, фестивалях, выставках и т.п.</w:t>
      </w:r>
    </w:p>
    <w:p w:rsidR="00233FB0" w:rsidRPr="00FB7E97" w:rsidRDefault="00233FB0" w:rsidP="00233FB0">
      <w:pPr>
        <w:spacing w:after="0" w:line="240" w:lineRule="auto"/>
        <w:jc w:val="center"/>
        <w:rPr>
          <w:rFonts w:ascii="Times New Roman" w:eastAsia="Times New Roman" w:hAnsi="Times New Roman"/>
          <w:b/>
          <w:sz w:val="24"/>
          <w:szCs w:val="24"/>
          <w:lang w:val="tt-RU"/>
        </w:rPr>
      </w:pPr>
    </w:p>
    <w:tbl>
      <w:tblPr>
        <w:tblW w:w="1046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3260"/>
        <w:gridCol w:w="1956"/>
        <w:gridCol w:w="1276"/>
        <w:gridCol w:w="3260"/>
      </w:tblGrid>
      <w:tr w:rsidR="00233FB0" w:rsidRPr="00FB7E97" w:rsidTr="0050393D">
        <w:tc>
          <w:tcPr>
            <w:tcW w:w="709" w:type="dxa"/>
            <w:shd w:val="clear" w:color="auto" w:fill="auto"/>
          </w:tcPr>
          <w:p w:rsidR="00233FB0" w:rsidRPr="00FB7E97" w:rsidRDefault="00233FB0" w:rsidP="00233FB0">
            <w:pPr>
              <w:spacing w:after="0" w:line="240" w:lineRule="auto"/>
              <w:ind w:right="142"/>
              <w:jc w:val="center"/>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w:t>
            </w:r>
          </w:p>
        </w:tc>
        <w:tc>
          <w:tcPr>
            <w:tcW w:w="3260" w:type="dxa"/>
            <w:shd w:val="clear" w:color="auto" w:fill="auto"/>
          </w:tcPr>
          <w:p w:rsidR="00233FB0" w:rsidRPr="00FB7E97" w:rsidRDefault="00233FB0" w:rsidP="00233FB0">
            <w:pPr>
              <w:spacing w:after="0" w:line="240" w:lineRule="auto"/>
              <w:ind w:right="142"/>
              <w:jc w:val="center"/>
              <w:rPr>
                <w:rFonts w:ascii="Times New Roman" w:eastAsia="Times New Roman" w:hAnsi="Times New Roman"/>
                <w:sz w:val="24"/>
                <w:szCs w:val="24"/>
              </w:rPr>
            </w:pPr>
            <w:r w:rsidRPr="00FB7E97">
              <w:rPr>
                <w:rFonts w:ascii="Times New Roman" w:eastAsia="Times New Roman" w:hAnsi="Times New Roman"/>
                <w:sz w:val="24"/>
                <w:szCs w:val="24"/>
              </w:rPr>
              <w:t>Наименование конкурса</w:t>
            </w:r>
          </w:p>
        </w:tc>
        <w:tc>
          <w:tcPr>
            <w:tcW w:w="1956" w:type="dxa"/>
            <w:shd w:val="clear" w:color="auto" w:fill="auto"/>
          </w:tcPr>
          <w:p w:rsidR="00233FB0" w:rsidRPr="00FB7E97" w:rsidRDefault="00233FB0" w:rsidP="00233FB0">
            <w:pPr>
              <w:spacing w:after="0" w:line="240" w:lineRule="auto"/>
              <w:ind w:right="142"/>
              <w:jc w:val="center"/>
              <w:rPr>
                <w:rFonts w:ascii="Times New Roman" w:eastAsia="Times New Roman" w:hAnsi="Times New Roman"/>
                <w:sz w:val="24"/>
                <w:szCs w:val="24"/>
              </w:rPr>
            </w:pPr>
            <w:r w:rsidRPr="00FB7E97">
              <w:rPr>
                <w:rFonts w:ascii="Times New Roman" w:eastAsia="Times New Roman" w:hAnsi="Times New Roman"/>
                <w:sz w:val="24"/>
                <w:szCs w:val="24"/>
              </w:rPr>
              <w:t>уровень</w:t>
            </w:r>
          </w:p>
        </w:tc>
        <w:tc>
          <w:tcPr>
            <w:tcW w:w="1276" w:type="dxa"/>
            <w:shd w:val="clear" w:color="auto" w:fill="auto"/>
          </w:tcPr>
          <w:p w:rsidR="00233FB0" w:rsidRPr="00FB7E97" w:rsidRDefault="00233FB0" w:rsidP="00233FB0">
            <w:pPr>
              <w:spacing w:after="0" w:line="240" w:lineRule="auto"/>
              <w:ind w:right="142"/>
              <w:jc w:val="center"/>
              <w:rPr>
                <w:rFonts w:ascii="Times New Roman" w:eastAsia="Times New Roman" w:hAnsi="Times New Roman"/>
                <w:sz w:val="24"/>
                <w:szCs w:val="24"/>
              </w:rPr>
            </w:pPr>
            <w:r w:rsidRPr="00FB7E97">
              <w:rPr>
                <w:rFonts w:ascii="Times New Roman" w:eastAsia="Times New Roman" w:hAnsi="Times New Roman"/>
                <w:sz w:val="24"/>
                <w:szCs w:val="24"/>
              </w:rPr>
              <w:t>результат</w:t>
            </w:r>
          </w:p>
        </w:tc>
        <w:tc>
          <w:tcPr>
            <w:tcW w:w="3260" w:type="dxa"/>
            <w:shd w:val="clear" w:color="auto" w:fill="auto"/>
          </w:tcPr>
          <w:p w:rsidR="00233FB0" w:rsidRPr="00FB7E97" w:rsidRDefault="00233FB0" w:rsidP="00233FB0">
            <w:pPr>
              <w:spacing w:after="0" w:line="240" w:lineRule="auto"/>
              <w:ind w:right="142"/>
              <w:jc w:val="center"/>
              <w:rPr>
                <w:rFonts w:ascii="Times New Roman" w:eastAsia="Times New Roman" w:hAnsi="Times New Roman"/>
                <w:sz w:val="24"/>
                <w:szCs w:val="24"/>
              </w:rPr>
            </w:pPr>
            <w:r w:rsidRPr="00FB7E97">
              <w:rPr>
                <w:rFonts w:ascii="Times New Roman" w:eastAsia="Times New Roman" w:hAnsi="Times New Roman"/>
                <w:sz w:val="24"/>
                <w:szCs w:val="24"/>
              </w:rPr>
              <w:t>Участники</w:t>
            </w:r>
          </w:p>
        </w:tc>
      </w:tr>
      <w:tr w:rsidR="00233FB0" w:rsidRPr="00FB7E97" w:rsidTr="0050393D">
        <w:tc>
          <w:tcPr>
            <w:tcW w:w="709" w:type="dxa"/>
            <w:shd w:val="clear" w:color="auto" w:fill="auto"/>
          </w:tcPr>
          <w:p w:rsidR="00233FB0" w:rsidRPr="00FB7E97" w:rsidRDefault="00233FB0" w:rsidP="00233FB0">
            <w:pPr>
              <w:spacing w:after="0" w:line="240" w:lineRule="auto"/>
              <w:ind w:right="142"/>
              <w:jc w:val="center"/>
              <w:rPr>
                <w:rFonts w:ascii="Times New Roman" w:eastAsia="Times New Roman" w:hAnsi="Times New Roman"/>
                <w:sz w:val="24"/>
                <w:szCs w:val="24"/>
              </w:rPr>
            </w:pPr>
            <w:r w:rsidRPr="00FB7E97">
              <w:rPr>
                <w:rFonts w:ascii="Times New Roman" w:eastAsia="Times New Roman" w:hAnsi="Times New Roman"/>
                <w:sz w:val="24"/>
                <w:szCs w:val="24"/>
              </w:rPr>
              <w:t>1</w:t>
            </w:r>
          </w:p>
        </w:tc>
        <w:tc>
          <w:tcPr>
            <w:tcW w:w="3260" w:type="dxa"/>
            <w:shd w:val="clear" w:color="auto" w:fill="auto"/>
          </w:tcPr>
          <w:p w:rsidR="00233FB0" w:rsidRPr="00FB7E97" w:rsidRDefault="00233FB0" w:rsidP="00233FB0">
            <w:pPr>
              <w:spacing w:after="0" w:line="240" w:lineRule="auto"/>
              <w:ind w:right="142"/>
              <w:rPr>
                <w:rFonts w:ascii="Times New Roman" w:eastAsia="Times New Roman" w:hAnsi="Times New Roman"/>
                <w:sz w:val="24"/>
                <w:szCs w:val="24"/>
              </w:rPr>
            </w:pPr>
            <w:r w:rsidRPr="00FB7E97">
              <w:rPr>
                <w:rFonts w:ascii="Times New Roman" w:eastAsia="Times New Roman" w:hAnsi="Times New Roman"/>
                <w:sz w:val="24"/>
                <w:szCs w:val="24"/>
              </w:rPr>
              <w:t>Турнир юных биологов</w:t>
            </w:r>
          </w:p>
        </w:tc>
        <w:tc>
          <w:tcPr>
            <w:tcW w:w="1956" w:type="dxa"/>
            <w:shd w:val="clear" w:color="auto" w:fill="auto"/>
          </w:tcPr>
          <w:p w:rsidR="00233FB0" w:rsidRPr="00FB7E97" w:rsidRDefault="00233FB0" w:rsidP="00233FB0">
            <w:pPr>
              <w:spacing w:after="0" w:line="240" w:lineRule="auto"/>
              <w:ind w:right="142"/>
              <w:rPr>
                <w:rFonts w:ascii="Times New Roman" w:eastAsia="Times New Roman" w:hAnsi="Times New Roman"/>
                <w:sz w:val="24"/>
                <w:szCs w:val="24"/>
              </w:rPr>
            </w:pPr>
            <w:r w:rsidRPr="00FB7E97">
              <w:rPr>
                <w:rFonts w:ascii="Times New Roman" w:eastAsia="Times New Roman" w:hAnsi="Times New Roman"/>
                <w:sz w:val="24"/>
                <w:szCs w:val="24"/>
              </w:rPr>
              <w:t xml:space="preserve">Республиканский </w:t>
            </w:r>
          </w:p>
        </w:tc>
        <w:tc>
          <w:tcPr>
            <w:tcW w:w="1276" w:type="dxa"/>
            <w:shd w:val="clear" w:color="auto" w:fill="auto"/>
          </w:tcPr>
          <w:p w:rsidR="00233FB0" w:rsidRPr="00FB7E97" w:rsidRDefault="00233FB0" w:rsidP="00233FB0">
            <w:pPr>
              <w:spacing w:after="0" w:line="240" w:lineRule="auto"/>
              <w:ind w:right="142"/>
              <w:jc w:val="center"/>
              <w:rPr>
                <w:rFonts w:ascii="Times New Roman" w:eastAsia="Times New Roman" w:hAnsi="Times New Roman"/>
                <w:sz w:val="24"/>
                <w:szCs w:val="24"/>
              </w:rPr>
            </w:pPr>
            <w:r w:rsidRPr="00FB7E97">
              <w:rPr>
                <w:rFonts w:ascii="Times New Roman" w:eastAsia="Times New Roman" w:hAnsi="Times New Roman"/>
                <w:sz w:val="24"/>
                <w:szCs w:val="24"/>
              </w:rPr>
              <w:t>Призер</w:t>
            </w:r>
          </w:p>
          <w:p w:rsidR="00233FB0" w:rsidRPr="00FB7E97" w:rsidRDefault="00233FB0" w:rsidP="00233FB0">
            <w:pPr>
              <w:spacing w:after="0" w:line="240" w:lineRule="auto"/>
              <w:ind w:right="142"/>
              <w:rPr>
                <w:rFonts w:ascii="Times New Roman" w:eastAsia="Times New Roman" w:hAnsi="Times New Roman"/>
                <w:sz w:val="24"/>
                <w:szCs w:val="24"/>
              </w:rPr>
            </w:pPr>
          </w:p>
        </w:tc>
        <w:tc>
          <w:tcPr>
            <w:tcW w:w="3260" w:type="dxa"/>
            <w:shd w:val="clear" w:color="auto" w:fill="auto"/>
          </w:tcPr>
          <w:p w:rsidR="00233FB0" w:rsidRPr="00FB7E97" w:rsidRDefault="00233FB0" w:rsidP="00233FB0">
            <w:pPr>
              <w:spacing w:after="0" w:line="240" w:lineRule="auto"/>
              <w:ind w:right="142"/>
              <w:jc w:val="center"/>
              <w:rPr>
                <w:rFonts w:ascii="Times New Roman" w:eastAsia="Times New Roman" w:hAnsi="Times New Roman"/>
                <w:sz w:val="24"/>
                <w:szCs w:val="24"/>
              </w:rPr>
            </w:pPr>
            <w:r w:rsidRPr="00FB7E97">
              <w:rPr>
                <w:rFonts w:ascii="Times New Roman" w:eastAsia="Times New Roman" w:hAnsi="Times New Roman"/>
                <w:sz w:val="24"/>
                <w:szCs w:val="24"/>
              </w:rPr>
              <w:t>Миргазов Рамиль</w:t>
            </w:r>
          </w:p>
          <w:p w:rsidR="00233FB0" w:rsidRPr="00FB7E97" w:rsidRDefault="00233FB0" w:rsidP="00233FB0">
            <w:pPr>
              <w:spacing w:after="0" w:line="240" w:lineRule="auto"/>
              <w:ind w:right="142"/>
              <w:jc w:val="center"/>
              <w:rPr>
                <w:rFonts w:ascii="Times New Roman" w:eastAsia="Times New Roman" w:hAnsi="Times New Roman"/>
                <w:sz w:val="24"/>
                <w:szCs w:val="24"/>
              </w:rPr>
            </w:pPr>
            <w:r w:rsidRPr="00FB7E97">
              <w:rPr>
                <w:rFonts w:ascii="Times New Roman" w:eastAsia="Times New Roman" w:hAnsi="Times New Roman"/>
                <w:sz w:val="24"/>
                <w:szCs w:val="24"/>
              </w:rPr>
              <w:t>Хаметвалеев Тахир</w:t>
            </w:r>
          </w:p>
          <w:p w:rsidR="00233FB0" w:rsidRPr="00FB7E97" w:rsidRDefault="00233FB0" w:rsidP="00233FB0">
            <w:pPr>
              <w:spacing w:after="0" w:line="240" w:lineRule="auto"/>
              <w:ind w:right="142"/>
              <w:jc w:val="center"/>
              <w:rPr>
                <w:rFonts w:ascii="Times New Roman" w:eastAsia="Times New Roman" w:hAnsi="Times New Roman"/>
                <w:sz w:val="24"/>
                <w:szCs w:val="24"/>
              </w:rPr>
            </w:pPr>
            <w:r w:rsidRPr="00FB7E97">
              <w:rPr>
                <w:rFonts w:ascii="Times New Roman" w:eastAsia="Times New Roman" w:hAnsi="Times New Roman"/>
                <w:sz w:val="24"/>
                <w:szCs w:val="24"/>
              </w:rPr>
              <w:t>Хаметвалеева Дина</w:t>
            </w:r>
          </w:p>
          <w:p w:rsidR="00233FB0" w:rsidRPr="00FB7E97" w:rsidRDefault="00233FB0" w:rsidP="00233FB0">
            <w:pPr>
              <w:spacing w:after="0" w:line="240" w:lineRule="auto"/>
              <w:ind w:right="142"/>
              <w:jc w:val="center"/>
              <w:rPr>
                <w:rFonts w:ascii="Times New Roman" w:eastAsia="Times New Roman" w:hAnsi="Times New Roman"/>
                <w:sz w:val="24"/>
                <w:szCs w:val="24"/>
              </w:rPr>
            </w:pPr>
            <w:r w:rsidRPr="00FB7E97">
              <w:rPr>
                <w:rFonts w:ascii="Times New Roman" w:eastAsia="Times New Roman" w:hAnsi="Times New Roman"/>
                <w:sz w:val="24"/>
                <w:szCs w:val="24"/>
              </w:rPr>
              <w:t>Азадов Джамшит</w:t>
            </w:r>
          </w:p>
          <w:p w:rsidR="00233FB0" w:rsidRPr="00FB7E97" w:rsidRDefault="00233FB0" w:rsidP="00233FB0">
            <w:pPr>
              <w:spacing w:after="0" w:line="240" w:lineRule="auto"/>
              <w:ind w:right="142"/>
              <w:jc w:val="center"/>
              <w:rPr>
                <w:rFonts w:ascii="Times New Roman" w:eastAsia="Times New Roman" w:hAnsi="Times New Roman"/>
                <w:sz w:val="24"/>
                <w:szCs w:val="24"/>
              </w:rPr>
            </w:pPr>
            <w:r w:rsidRPr="00FB7E97">
              <w:rPr>
                <w:rFonts w:ascii="Times New Roman" w:eastAsia="Times New Roman" w:hAnsi="Times New Roman"/>
                <w:sz w:val="24"/>
                <w:szCs w:val="24"/>
              </w:rPr>
              <w:t>Фаттахов Инсаф</w:t>
            </w:r>
          </w:p>
          <w:p w:rsidR="00233FB0" w:rsidRPr="00FB7E97" w:rsidRDefault="00233FB0" w:rsidP="00233FB0">
            <w:pPr>
              <w:spacing w:after="0" w:line="240" w:lineRule="auto"/>
              <w:ind w:right="142"/>
              <w:jc w:val="center"/>
              <w:rPr>
                <w:rFonts w:ascii="Times New Roman" w:eastAsia="Times New Roman" w:hAnsi="Times New Roman"/>
                <w:sz w:val="24"/>
                <w:szCs w:val="24"/>
              </w:rPr>
            </w:pPr>
            <w:r w:rsidRPr="00FB7E97">
              <w:rPr>
                <w:rFonts w:ascii="Times New Roman" w:eastAsia="Times New Roman" w:hAnsi="Times New Roman"/>
                <w:sz w:val="24"/>
                <w:szCs w:val="24"/>
              </w:rPr>
              <w:t>Рук.Вагизова Ф.Г.</w:t>
            </w:r>
          </w:p>
        </w:tc>
      </w:tr>
      <w:tr w:rsidR="00233FB0" w:rsidRPr="00FB7E97" w:rsidTr="0050393D">
        <w:tc>
          <w:tcPr>
            <w:tcW w:w="709" w:type="dxa"/>
            <w:shd w:val="clear" w:color="auto" w:fill="auto"/>
          </w:tcPr>
          <w:p w:rsidR="00233FB0" w:rsidRPr="00FB7E97" w:rsidRDefault="00233FB0" w:rsidP="00233FB0">
            <w:pPr>
              <w:spacing w:after="0" w:line="240" w:lineRule="auto"/>
              <w:ind w:right="142"/>
              <w:jc w:val="center"/>
              <w:rPr>
                <w:rFonts w:ascii="Times New Roman" w:eastAsia="Times New Roman" w:hAnsi="Times New Roman"/>
                <w:sz w:val="24"/>
                <w:szCs w:val="24"/>
              </w:rPr>
            </w:pPr>
            <w:r w:rsidRPr="00FB7E97">
              <w:rPr>
                <w:rFonts w:ascii="Times New Roman" w:eastAsia="Times New Roman" w:hAnsi="Times New Roman"/>
                <w:sz w:val="24"/>
                <w:szCs w:val="24"/>
              </w:rPr>
              <w:t>3</w:t>
            </w:r>
          </w:p>
        </w:tc>
        <w:tc>
          <w:tcPr>
            <w:tcW w:w="3260" w:type="dxa"/>
            <w:shd w:val="clear" w:color="auto" w:fill="auto"/>
          </w:tcPr>
          <w:p w:rsidR="00233FB0" w:rsidRPr="00FB7E97" w:rsidRDefault="00233FB0" w:rsidP="00233FB0">
            <w:pPr>
              <w:spacing w:after="0" w:line="240" w:lineRule="auto"/>
              <w:ind w:right="142"/>
              <w:rPr>
                <w:rFonts w:ascii="Times New Roman" w:eastAsia="Times New Roman" w:hAnsi="Times New Roman"/>
                <w:sz w:val="24"/>
                <w:szCs w:val="24"/>
              </w:rPr>
            </w:pPr>
            <w:r w:rsidRPr="00FB7E97">
              <w:rPr>
                <w:rFonts w:ascii="Times New Roman" w:eastAsia="Times New Roman" w:hAnsi="Times New Roman"/>
                <w:sz w:val="24"/>
                <w:szCs w:val="24"/>
              </w:rPr>
              <w:t xml:space="preserve">Онлайн – олимпиада «Безопасные дороги» в рамках нацпроекта «Безопасные качественные дороги» на знание основ безопасного поведения на дорогах </w:t>
            </w:r>
          </w:p>
        </w:tc>
        <w:tc>
          <w:tcPr>
            <w:tcW w:w="1956" w:type="dxa"/>
            <w:shd w:val="clear" w:color="auto" w:fill="auto"/>
          </w:tcPr>
          <w:p w:rsidR="00233FB0" w:rsidRPr="00FB7E97" w:rsidRDefault="00233FB0" w:rsidP="00233FB0">
            <w:pPr>
              <w:spacing w:after="0" w:line="240" w:lineRule="auto"/>
              <w:ind w:right="142"/>
              <w:rPr>
                <w:rFonts w:ascii="Times New Roman" w:eastAsia="Times New Roman" w:hAnsi="Times New Roman"/>
                <w:sz w:val="24"/>
                <w:szCs w:val="24"/>
              </w:rPr>
            </w:pPr>
            <w:r w:rsidRPr="00FB7E97">
              <w:rPr>
                <w:rFonts w:ascii="Times New Roman" w:eastAsia="Times New Roman" w:hAnsi="Times New Roman"/>
                <w:sz w:val="24"/>
                <w:szCs w:val="24"/>
              </w:rPr>
              <w:t>всероссийский</w:t>
            </w:r>
          </w:p>
        </w:tc>
        <w:tc>
          <w:tcPr>
            <w:tcW w:w="1276" w:type="dxa"/>
            <w:shd w:val="clear" w:color="auto" w:fill="auto"/>
          </w:tcPr>
          <w:p w:rsidR="00233FB0" w:rsidRPr="00FB7E97" w:rsidRDefault="00233FB0" w:rsidP="00233FB0">
            <w:pPr>
              <w:spacing w:after="0" w:line="240" w:lineRule="auto"/>
              <w:ind w:right="142"/>
              <w:jc w:val="center"/>
              <w:rPr>
                <w:rFonts w:ascii="Times New Roman" w:eastAsia="Times New Roman" w:hAnsi="Times New Roman"/>
                <w:sz w:val="24"/>
                <w:szCs w:val="24"/>
              </w:rPr>
            </w:pPr>
            <w:r w:rsidRPr="00FB7E97">
              <w:rPr>
                <w:rFonts w:ascii="Times New Roman" w:eastAsia="Times New Roman" w:hAnsi="Times New Roman"/>
                <w:sz w:val="24"/>
                <w:szCs w:val="24"/>
              </w:rPr>
              <w:t xml:space="preserve">Победители </w:t>
            </w:r>
          </w:p>
          <w:p w:rsidR="00233FB0" w:rsidRPr="00FB7E97" w:rsidRDefault="00233FB0" w:rsidP="00233FB0">
            <w:pPr>
              <w:spacing w:after="0" w:line="240" w:lineRule="auto"/>
              <w:ind w:right="142"/>
              <w:jc w:val="center"/>
              <w:rPr>
                <w:rFonts w:ascii="Times New Roman" w:eastAsia="Times New Roman" w:hAnsi="Times New Roman"/>
                <w:sz w:val="24"/>
                <w:szCs w:val="24"/>
              </w:rPr>
            </w:pPr>
            <w:r w:rsidRPr="00FB7E97">
              <w:rPr>
                <w:rFonts w:ascii="Times New Roman" w:eastAsia="Times New Roman" w:hAnsi="Times New Roman"/>
                <w:sz w:val="24"/>
                <w:szCs w:val="24"/>
              </w:rPr>
              <w:t>Призеры</w:t>
            </w:r>
          </w:p>
          <w:p w:rsidR="00233FB0" w:rsidRPr="00FB7E97" w:rsidRDefault="00233FB0" w:rsidP="00233FB0">
            <w:pPr>
              <w:spacing w:after="0" w:line="240" w:lineRule="auto"/>
              <w:ind w:right="142"/>
              <w:rPr>
                <w:rFonts w:ascii="Times New Roman" w:eastAsia="Times New Roman" w:hAnsi="Times New Roman"/>
                <w:sz w:val="24"/>
                <w:szCs w:val="24"/>
              </w:rPr>
            </w:pPr>
          </w:p>
        </w:tc>
        <w:tc>
          <w:tcPr>
            <w:tcW w:w="3260" w:type="dxa"/>
            <w:shd w:val="clear" w:color="auto" w:fill="auto"/>
          </w:tcPr>
          <w:p w:rsidR="00233FB0" w:rsidRPr="00FB7E97" w:rsidRDefault="00233FB0" w:rsidP="00233FB0">
            <w:pPr>
              <w:spacing w:after="0" w:line="240" w:lineRule="auto"/>
              <w:ind w:right="142"/>
              <w:jc w:val="center"/>
              <w:rPr>
                <w:rFonts w:ascii="Times New Roman" w:eastAsia="Times New Roman" w:hAnsi="Times New Roman"/>
                <w:sz w:val="24"/>
                <w:szCs w:val="24"/>
              </w:rPr>
            </w:pPr>
            <w:r w:rsidRPr="00FB7E97">
              <w:rPr>
                <w:rFonts w:ascii="Times New Roman" w:eastAsia="Times New Roman" w:hAnsi="Times New Roman"/>
                <w:sz w:val="24"/>
                <w:szCs w:val="24"/>
              </w:rPr>
              <w:t>Победители -3</w:t>
            </w:r>
          </w:p>
          <w:p w:rsidR="00233FB0" w:rsidRPr="00FB7E97" w:rsidRDefault="00233FB0" w:rsidP="00233FB0">
            <w:pPr>
              <w:spacing w:after="0" w:line="240" w:lineRule="auto"/>
              <w:ind w:right="142"/>
              <w:jc w:val="center"/>
              <w:rPr>
                <w:rFonts w:ascii="Times New Roman" w:eastAsia="Times New Roman" w:hAnsi="Times New Roman"/>
                <w:sz w:val="24"/>
                <w:szCs w:val="24"/>
              </w:rPr>
            </w:pPr>
            <w:r w:rsidRPr="00FB7E97">
              <w:rPr>
                <w:rFonts w:ascii="Times New Roman" w:eastAsia="Times New Roman" w:hAnsi="Times New Roman"/>
                <w:sz w:val="24"/>
                <w:szCs w:val="24"/>
              </w:rPr>
              <w:t>Призеры – 6</w:t>
            </w:r>
          </w:p>
          <w:p w:rsidR="00233FB0" w:rsidRPr="00FB7E97" w:rsidRDefault="00233FB0" w:rsidP="00233FB0">
            <w:pPr>
              <w:spacing w:after="0" w:line="240" w:lineRule="auto"/>
              <w:ind w:right="142"/>
              <w:jc w:val="center"/>
              <w:rPr>
                <w:rFonts w:ascii="Times New Roman" w:eastAsia="Times New Roman" w:hAnsi="Times New Roman"/>
                <w:sz w:val="24"/>
                <w:szCs w:val="24"/>
              </w:rPr>
            </w:pPr>
            <w:r w:rsidRPr="00FB7E97">
              <w:rPr>
                <w:rFonts w:ascii="Times New Roman" w:eastAsia="Times New Roman" w:hAnsi="Times New Roman"/>
                <w:sz w:val="24"/>
                <w:szCs w:val="24"/>
              </w:rPr>
              <w:t>Участников 1-9 классы всего 24</w:t>
            </w:r>
          </w:p>
          <w:p w:rsidR="00233FB0" w:rsidRPr="00FB7E97" w:rsidRDefault="00233FB0" w:rsidP="00233FB0">
            <w:pPr>
              <w:spacing w:after="0" w:line="240" w:lineRule="auto"/>
              <w:ind w:right="142"/>
              <w:jc w:val="center"/>
              <w:rPr>
                <w:rFonts w:ascii="Times New Roman" w:eastAsia="Times New Roman" w:hAnsi="Times New Roman"/>
                <w:sz w:val="24"/>
                <w:szCs w:val="24"/>
              </w:rPr>
            </w:pPr>
            <w:r w:rsidRPr="00FB7E97">
              <w:rPr>
                <w:rFonts w:ascii="Times New Roman" w:eastAsia="Times New Roman" w:hAnsi="Times New Roman"/>
                <w:sz w:val="24"/>
                <w:szCs w:val="24"/>
              </w:rPr>
              <w:t>Рук: Сулейманова Г.И.</w:t>
            </w:r>
          </w:p>
          <w:p w:rsidR="00233FB0" w:rsidRPr="00FB7E97" w:rsidRDefault="00233FB0" w:rsidP="00233FB0">
            <w:pPr>
              <w:spacing w:after="0" w:line="240" w:lineRule="auto"/>
              <w:ind w:right="142"/>
              <w:jc w:val="center"/>
              <w:rPr>
                <w:rFonts w:ascii="Times New Roman" w:eastAsia="Times New Roman" w:hAnsi="Times New Roman"/>
                <w:sz w:val="24"/>
                <w:szCs w:val="24"/>
              </w:rPr>
            </w:pPr>
            <w:r w:rsidRPr="00FB7E97">
              <w:rPr>
                <w:rFonts w:ascii="Times New Roman" w:eastAsia="Times New Roman" w:hAnsi="Times New Roman"/>
                <w:sz w:val="24"/>
                <w:szCs w:val="24"/>
              </w:rPr>
              <w:t>Сафарова Л.Г.</w:t>
            </w:r>
          </w:p>
        </w:tc>
      </w:tr>
      <w:tr w:rsidR="00233FB0" w:rsidRPr="00FB7E97" w:rsidTr="0050393D">
        <w:tc>
          <w:tcPr>
            <w:tcW w:w="709" w:type="dxa"/>
            <w:shd w:val="clear" w:color="auto" w:fill="auto"/>
          </w:tcPr>
          <w:p w:rsidR="00233FB0" w:rsidRPr="00FB7E97" w:rsidRDefault="00233FB0" w:rsidP="00233FB0">
            <w:pPr>
              <w:spacing w:after="0" w:line="240" w:lineRule="auto"/>
              <w:ind w:right="142"/>
              <w:jc w:val="center"/>
              <w:rPr>
                <w:rFonts w:ascii="Times New Roman" w:eastAsia="Times New Roman" w:hAnsi="Times New Roman"/>
                <w:sz w:val="24"/>
                <w:szCs w:val="24"/>
                <w:lang w:val="en-US"/>
              </w:rPr>
            </w:pPr>
            <w:r w:rsidRPr="00FB7E97">
              <w:rPr>
                <w:rFonts w:ascii="Times New Roman" w:eastAsia="Times New Roman" w:hAnsi="Times New Roman"/>
                <w:sz w:val="24"/>
                <w:szCs w:val="24"/>
                <w:lang w:val="en-US"/>
              </w:rPr>
              <w:t>6</w:t>
            </w:r>
          </w:p>
        </w:tc>
        <w:tc>
          <w:tcPr>
            <w:tcW w:w="3260" w:type="dxa"/>
            <w:shd w:val="clear" w:color="auto" w:fill="auto"/>
          </w:tcPr>
          <w:p w:rsidR="00233FB0" w:rsidRPr="00FB7E97" w:rsidRDefault="00233FB0" w:rsidP="00233FB0">
            <w:pPr>
              <w:spacing w:after="0" w:line="240" w:lineRule="auto"/>
              <w:ind w:right="142"/>
              <w:rPr>
                <w:rFonts w:ascii="Times New Roman" w:eastAsia="Times New Roman" w:hAnsi="Times New Roman"/>
                <w:sz w:val="24"/>
                <w:szCs w:val="24"/>
                <w:lang w:val="tt-RU"/>
              </w:rPr>
            </w:pPr>
            <w:r w:rsidRPr="00FB7E97">
              <w:rPr>
                <w:rFonts w:ascii="Times New Roman" w:eastAsia="Times New Roman" w:hAnsi="Times New Roman"/>
                <w:sz w:val="24"/>
                <w:szCs w:val="24"/>
                <w:lang w:val="en-US"/>
              </w:rPr>
              <w:t>7 –</w:t>
            </w:r>
            <w:r w:rsidRPr="00FB7E97">
              <w:rPr>
                <w:rFonts w:ascii="Times New Roman" w:eastAsia="Times New Roman" w:hAnsi="Times New Roman"/>
                <w:sz w:val="24"/>
                <w:szCs w:val="24"/>
                <w:lang w:val="tt-RU"/>
              </w:rPr>
              <w:t>ой химический турнир</w:t>
            </w:r>
          </w:p>
        </w:tc>
        <w:tc>
          <w:tcPr>
            <w:tcW w:w="1956" w:type="dxa"/>
            <w:shd w:val="clear" w:color="auto" w:fill="auto"/>
          </w:tcPr>
          <w:p w:rsidR="00233FB0" w:rsidRPr="00FB7E97" w:rsidRDefault="00233FB0" w:rsidP="00233FB0">
            <w:pPr>
              <w:spacing w:after="0" w:line="240" w:lineRule="auto"/>
              <w:ind w:right="142"/>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 xml:space="preserve">Республиканский </w:t>
            </w:r>
          </w:p>
        </w:tc>
        <w:tc>
          <w:tcPr>
            <w:tcW w:w="1276" w:type="dxa"/>
            <w:shd w:val="clear" w:color="auto" w:fill="auto"/>
          </w:tcPr>
          <w:p w:rsidR="00233FB0" w:rsidRPr="00FB7E97" w:rsidRDefault="00233FB0" w:rsidP="00233FB0">
            <w:pPr>
              <w:spacing w:after="0" w:line="240" w:lineRule="auto"/>
              <w:ind w:right="142"/>
              <w:jc w:val="center"/>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3 место</w:t>
            </w:r>
          </w:p>
          <w:p w:rsidR="00233FB0" w:rsidRPr="00FB7E97" w:rsidRDefault="00233FB0" w:rsidP="00233FB0">
            <w:pPr>
              <w:spacing w:after="0" w:line="240" w:lineRule="auto"/>
              <w:ind w:right="142"/>
              <w:rPr>
                <w:rFonts w:ascii="Times New Roman" w:eastAsia="Times New Roman" w:hAnsi="Times New Roman"/>
                <w:sz w:val="24"/>
                <w:szCs w:val="24"/>
                <w:lang w:val="tt-RU"/>
              </w:rPr>
            </w:pPr>
          </w:p>
        </w:tc>
        <w:tc>
          <w:tcPr>
            <w:tcW w:w="3260" w:type="dxa"/>
            <w:shd w:val="clear" w:color="auto" w:fill="auto"/>
          </w:tcPr>
          <w:p w:rsidR="00233FB0" w:rsidRPr="00FB7E97" w:rsidRDefault="00233FB0" w:rsidP="00233FB0">
            <w:pPr>
              <w:spacing w:after="0" w:line="240" w:lineRule="auto"/>
              <w:ind w:right="142"/>
              <w:jc w:val="center"/>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Миргазов Рамил, 11 кл</w:t>
            </w:r>
          </w:p>
          <w:p w:rsidR="00233FB0" w:rsidRPr="00FB7E97" w:rsidRDefault="00233FB0" w:rsidP="00233FB0">
            <w:pPr>
              <w:spacing w:after="0" w:line="240" w:lineRule="auto"/>
              <w:ind w:right="142"/>
              <w:jc w:val="center"/>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Фаттахов Инсаф,10 кл</w:t>
            </w:r>
          </w:p>
          <w:p w:rsidR="00233FB0" w:rsidRPr="00FB7E97" w:rsidRDefault="00233FB0" w:rsidP="00233FB0">
            <w:pPr>
              <w:spacing w:after="0" w:line="240" w:lineRule="auto"/>
              <w:ind w:right="142"/>
              <w:jc w:val="center"/>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Азадов Джамшит, 8 кл.</w:t>
            </w:r>
          </w:p>
          <w:p w:rsidR="00233FB0" w:rsidRPr="00FB7E97" w:rsidRDefault="00233FB0" w:rsidP="00233FB0">
            <w:pPr>
              <w:spacing w:after="0" w:line="240" w:lineRule="auto"/>
              <w:ind w:right="142"/>
              <w:jc w:val="center"/>
              <w:rPr>
                <w:rFonts w:ascii="Times New Roman" w:eastAsia="Times New Roman" w:hAnsi="Times New Roman"/>
                <w:sz w:val="24"/>
                <w:szCs w:val="24"/>
              </w:rPr>
            </w:pPr>
            <w:r w:rsidRPr="00FB7E97">
              <w:rPr>
                <w:rFonts w:ascii="Times New Roman" w:eastAsia="Times New Roman" w:hAnsi="Times New Roman"/>
                <w:sz w:val="24"/>
                <w:szCs w:val="24"/>
                <w:lang w:val="tt-RU"/>
              </w:rPr>
              <w:t>Кадыров Шамил</w:t>
            </w:r>
            <w:r w:rsidRPr="00FB7E97">
              <w:rPr>
                <w:rFonts w:ascii="Times New Roman" w:eastAsia="Times New Roman" w:hAnsi="Times New Roman"/>
                <w:sz w:val="24"/>
                <w:szCs w:val="24"/>
              </w:rPr>
              <w:t>ь, 8 кл.</w:t>
            </w:r>
          </w:p>
          <w:p w:rsidR="00233FB0" w:rsidRPr="00FB7E97" w:rsidRDefault="00233FB0" w:rsidP="00233FB0">
            <w:pPr>
              <w:spacing w:after="0" w:line="240" w:lineRule="auto"/>
              <w:ind w:right="142"/>
              <w:jc w:val="center"/>
              <w:rPr>
                <w:rFonts w:ascii="Times New Roman" w:eastAsia="Times New Roman" w:hAnsi="Times New Roman"/>
                <w:sz w:val="24"/>
                <w:szCs w:val="24"/>
              </w:rPr>
            </w:pPr>
            <w:r w:rsidRPr="00FB7E97">
              <w:rPr>
                <w:rFonts w:ascii="Times New Roman" w:eastAsia="Times New Roman" w:hAnsi="Times New Roman"/>
                <w:sz w:val="24"/>
                <w:szCs w:val="24"/>
              </w:rPr>
              <w:t>Руководитель: Сабанаева Н.А.</w:t>
            </w:r>
          </w:p>
        </w:tc>
      </w:tr>
      <w:tr w:rsidR="00233FB0" w:rsidRPr="00FB7E97" w:rsidTr="0050393D">
        <w:tc>
          <w:tcPr>
            <w:tcW w:w="709" w:type="dxa"/>
            <w:shd w:val="clear" w:color="auto" w:fill="auto"/>
          </w:tcPr>
          <w:p w:rsidR="00233FB0" w:rsidRPr="00FB7E97" w:rsidRDefault="00233FB0" w:rsidP="00233FB0">
            <w:pPr>
              <w:spacing w:after="0" w:line="240" w:lineRule="auto"/>
              <w:ind w:right="142"/>
              <w:jc w:val="center"/>
              <w:rPr>
                <w:rFonts w:ascii="Times New Roman" w:eastAsia="Times New Roman" w:hAnsi="Times New Roman"/>
                <w:sz w:val="24"/>
                <w:szCs w:val="24"/>
              </w:rPr>
            </w:pPr>
            <w:r w:rsidRPr="00FB7E97">
              <w:rPr>
                <w:rFonts w:ascii="Times New Roman" w:eastAsia="Times New Roman" w:hAnsi="Times New Roman"/>
                <w:sz w:val="24"/>
                <w:szCs w:val="24"/>
              </w:rPr>
              <w:t>7</w:t>
            </w:r>
          </w:p>
        </w:tc>
        <w:tc>
          <w:tcPr>
            <w:tcW w:w="3260" w:type="dxa"/>
            <w:shd w:val="clear" w:color="auto" w:fill="auto"/>
          </w:tcPr>
          <w:p w:rsidR="00233FB0" w:rsidRPr="00FB7E97" w:rsidRDefault="00233FB0" w:rsidP="00233FB0">
            <w:pPr>
              <w:spacing w:after="0" w:line="240" w:lineRule="auto"/>
              <w:ind w:right="142"/>
              <w:rPr>
                <w:rFonts w:ascii="Times New Roman" w:eastAsia="Times New Roman" w:hAnsi="Times New Roman"/>
                <w:sz w:val="24"/>
                <w:szCs w:val="24"/>
                <w:lang w:val="en-US"/>
              </w:rPr>
            </w:pPr>
            <w:r w:rsidRPr="00FB7E97">
              <w:rPr>
                <w:rFonts w:ascii="Times New Roman" w:eastAsia="Times New Roman" w:hAnsi="Times New Roman"/>
                <w:sz w:val="24"/>
                <w:szCs w:val="24"/>
                <w:lang w:val="en-US"/>
              </w:rPr>
              <w:t>7 –</w:t>
            </w:r>
            <w:r w:rsidRPr="00FB7E97">
              <w:rPr>
                <w:rFonts w:ascii="Times New Roman" w:eastAsia="Times New Roman" w:hAnsi="Times New Roman"/>
                <w:sz w:val="24"/>
                <w:szCs w:val="24"/>
                <w:lang w:val="tt-RU"/>
              </w:rPr>
              <w:t>ой химический турнир</w:t>
            </w:r>
          </w:p>
        </w:tc>
        <w:tc>
          <w:tcPr>
            <w:tcW w:w="1956" w:type="dxa"/>
            <w:shd w:val="clear" w:color="auto" w:fill="auto"/>
          </w:tcPr>
          <w:p w:rsidR="00233FB0" w:rsidRPr="00FB7E97" w:rsidRDefault="00233FB0" w:rsidP="00233FB0">
            <w:pPr>
              <w:spacing w:after="0" w:line="240" w:lineRule="auto"/>
              <w:ind w:right="142"/>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Республиканский</w:t>
            </w:r>
          </w:p>
        </w:tc>
        <w:tc>
          <w:tcPr>
            <w:tcW w:w="1276" w:type="dxa"/>
            <w:shd w:val="clear" w:color="auto" w:fill="auto"/>
          </w:tcPr>
          <w:p w:rsidR="00233FB0" w:rsidRPr="00FB7E97" w:rsidRDefault="00233FB0" w:rsidP="00233FB0">
            <w:pPr>
              <w:spacing w:after="0" w:line="240" w:lineRule="auto"/>
              <w:ind w:right="-113"/>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Диплом</w:t>
            </w:r>
          </w:p>
          <w:p w:rsidR="00233FB0" w:rsidRPr="00FB7E97" w:rsidRDefault="00233FB0" w:rsidP="00233FB0">
            <w:pPr>
              <w:spacing w:after="0" w:line="240" w:lineRule="auto"/>
              <w:ind w:right="142"/>
              <w:rPr>
                <w:rFonts w:ascii="Times New Roman" w:eastAsia="Times New Roman" w:hAnsi="Times New Roman"/>
                <w:sz w:val="24"/>
                <w:szCs w:val="24"/>
                <w:lang w:val="tt-RU"/>
              </w:rPr>
            </w:pPr>
          </w:p>
        </w:tc>
        <w:tc>
          <w:tcPr>
            <w:tcW w:w="3260" w:type="dxa"/>
            <w:shd w:val="clear" w:color="auto" w:fill="auto"/>
          </w:tcPr>
          <w:p w:rsidR="00233FB0" w:rsidRPr="00FB7E97" w:rsidRDefault="00233FB0" w:rsidP="00233FB0">
            <w:pPr>
              <w:spacing w:after="0" w:line="240" w:lineRule="auto"/>
              <w:ind w:right="142"/>
              <w:jc w:val="center"/>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Миргазов Рамиль,11 класс</w:t>
            </w:r>
          </w:p>
          <w:p w:rsidR="00233FB0" w:rsidRPr="00FB7E97" w:rsidRDefault="00233FB0" w:rsidP="00233FB0">
            <w:pPr>
              <w:spacing w:after="0" w:line="240" w:lineRule="auto"/>
              <w:ind w:right="142"/>
              <w:jc w:val="center"/>
              <w:rPr>
                <w:rFonts w:ascii="Times New Roman" w:eastAsia="Times New Roman" w:hAnsi="Times New Roman"/>
                <w:sz w:val="24"/>
                <w:szCs w:val="24"/>
                <w:lang w:val="tt-RU"/>
              </w:rPr>
            </w:pPr>
          </w:p>
        </w:tc>
      </w:tr>
      <w:tr w:rsidR="00233FB0" w:rsidRPr="00FB7E97" w:rsidTr="0050393D">
        <w:tc>
          <w:tcPr>
            <w:tcW w:w="709" w:type="dxa"/>
            <w:shd w:val="clear" w:color="auto" w:fill="auto"/>
          </w:tcPr>
          <w:p w:rsidR="00233FB0" w:rsidRPr="00FB7E97" w:rsidRDefault="00233FB0" w:rsidP="00233FB0">
            <w:pPr>
              <w:spacing w:after="0" w:line="240" w:lineRule="auto"/>
              <w:ind w:right="142"/>
              <w:jc w:val="center"/>
              <w:rPr>
                <w:rFonts w:ascii="Times New Roman" w:eastAsia="Times New Roman" w:hAnsi="Times New Roman"/>
                <w:sz w:val="24"/>
                <w:szCs w:val="24"/>
              </w:rPr>
            </w:pPr>
            <w:r w:rsidRPr="00FB7E97">
              <w:rPr>
                <w:rFonts w:ascii="Times New Roman" w:eastAsia="Times New Roman" w:hAnsi="Times New Roman"/>
                <w:sz w:val="24"/>
                <w:szCs w:val="24"/>
              </w:rPr>
              <w:t>9</w:t>
            </w:r>
          </w:p>
        </w:tc>
        <w:tc>
          <w:tcPr>
            <w:tcW w:w="3260" w:type="dxa"/>
            <w:shd w:val="clear" w:color="auto" w:fill="auto"/>
          </w:tcPr>
          <w:p w:rsidR="00233FB0" w:rsidRPr="00FB7E97" w:rsidRDefault="00233FB0" w:rsidP="00233FB0">
            <w:pPr>
              <w:spacing w:after="0" w:line="240" w:lineRule="auto"/>
              <w:ind w:right="142"/>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Научно – практическая конференция  “Экоград”</w:t>
            </w:r>
          </w:p>
        </w:tc>
        <w:tc>
          <w:tcPr>
            <w:tcW w:w="1956" w:type="dxa"/>
            <w:shd w:val="clear" w:color="auto" w:fill="auto"/>
          </w:tcPr>
          <w:p w:rsidR="00233FB0" w:rsidRPr="00FB7E97" w:rsidRDefault="00233FB0" w:rsidP="00233FB0">
            <w:pPr>
              <w:spacing w:after="0" w:line="240" w:lineRule="auto"/>
              <w:ind w:right="142"/>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республиканский</w:t>
            </w:r>
          </w:p>
        </w:tc>
        <w:tc>
          <w:tcPr>
            <w:tcW w:w="1276" w:type="dxa"/>
            <w:shd w:val="clear" w:color="auto" w:fill="auto"/>
          </w:tcPr>
          <w:p w:rsidR="00233FB0" w:rsidRPr="00FB7E97" w:rsidRDefault="00233FB0" w:rsidP="00233FB0">
            <w:pPr>
              <w:spacing w:after="0" w:line="240" w:lineRule="auto"/>
              <w:ind w:right="142"/>
              <w:jc w:val="center"/>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2 место</w:t>
            </w:r>
          </w:p>
          <w:p w:rsidR="00233FB0" w:rsidRPr="00FB7E97" w:rsidRDefault="00233FB0" w:rsidP="00233FB0">
            <w:pPr>
              <w:spacing w:after="0" w:line="240" w:lineRule="auto"/>
              <w:ind w:right="142"/>
              <w:rPr>
                <w:rFonts w:ascii="Times New Roman" w:eastAsia="Times New Roman" w:hAnsi="Times New Roman"/>
                <w:sz w:val="24"/>
                <w:szCs w:val="24"/>
                <w:lang w:val="tt-RU"/>
              </w:rPr>
            </w:pPr>
          </w:p>
        </w:tc>
        <w:tc>
          <w:tcPr>
            <w:tcW w:w="3260" w:type="dxa"/>
            <w:shd w:val="clear" w:color="auto" w:fill="auto"/>
          </w:tcPr>
          <w:p w:rsidR="00233FB0" w:rsidRPr="00FB7E97" w:rsidRDefault="00233FB0" w:rsidP="00233FB0">
            <w:pPr>
              <w:spacing w:after="0" w:line="240" w:lineRule="auto"/>
              <w:ind w:right="142"/>
              <w:jc w:val="center"/>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Азадов Дҗамшит,</w:t>
            </w:r>
          </w:p>
          <w:p w:rsidR="00233FB0" w:rsidRPr="00FB7E97" w:rsidRDefault="00233FB0" w:rsidP="00233FB0">
            <w:pPr>
              <w:spacing w:after="0" w:line="240" w:lineRule="auto"/>
              <w:ind w:right="142"/>
              <w:jc w:val="center"/>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8 класс</w:t>
            </w:r>
          </w:p>
          <w:p w:rsidR="00233FB0" w:rsidRPr="00FB7E97" w:rsidRDefault="00233FB0" w:rsidP="00233FB0">
            <w:pPr>
              <w:spacing w:after="0" w:line="240" w:lineRule="auto"/>
              <w:ind w:right="142"/>
              <w:jc w:val="center"/>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Рук.Вагизова Ф.Г.</w:t>
            </w:r>
          </w:p>
          <w:p w:rsidR="00233FB0" w:rsidRPr="00FB7E97" w:rsidRDefault="00233FB0" w:rsidP="00233FB0">
            <w:pPr>
              <w:spacing w:after="0" w:line="240" w:lineRule="auto"/>
              <w:ind w:right="142"/>
              <w:jc w:val="center"/>
              <w:rPr>
                <w:rFonts w:ascii="Times New Roman" w:eastAsia="Times New Roman" w:hAnsi="Times New Roman"/>
                <w:sz w:val="24"/>
                <w:szCs w:val="24"/>
                <w:lang w:val="tt-RU"/>
              </w:rPr>
            </w:pPr>
          </w:p>
        </w:tc>
      </w:tr>
      <w:tr w:rsidR="00233FB0" w:rsidRPr="00FB7E97" w:rsidTr="0050393D">
        <w:tc>
          <w:tcPr>
            <w:tcW w:w="709" w:type="dxa"/>
            <w:shd w:val="clear" w:color="auto" w:fill="auto"/>
          </w:tcPr>
          <w:p w:rsidR="00233FB0" w:rsidRPr="00FB7E97" w:rsidRDefault="00233FB0" w:rsidP="00233FB0">
            <w:pPr>
              <w:spacing w:after="0" w:line="240" w:lineRule="auto"/>
              <w:ind w:right="142"/>
              <w:jc w:val="center"/>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11</w:t>
            </w:r>
          </w:p>
        </w:tc>
        <w:tc>
          <w:tcPr>
            <w:tcW w:w="3260" w:type="dxa"/>
            <w:shd w:val="clear" w:color="auto" w:fill="auto"/>
          </w:tcPr>
          <w:p w:rsidR="00233FB0" w:rsidRPr="00FB7E97" w:rsidRDefault="00233FB0" w:rsidP="00233FB0">
            <w:pPr>
              <w:spacing w:after="0" w:line="240" w:lineRule="auto"/>
              <w:ind w:right="142"/>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Фестиваль эстрадного искусства “Созвездие – Йолдызлык -2022”</w:t>
            </w:r>
          </w:p>
        </w:tc>
        <w:tc>
          <w:tcPr>
            <w:tcW w:w="1956" w:type="dxa"/>
            <w:shd w:val="clear" w:color="auto" w:fill="auto"/>
          </w:tcPr>
          <w:p w:rsidR="00233FB0" w:rsidRPr="00FB7E97" w:rsidRDefault="00233FB0" w:rsidP="00233FB0">
            <w:pPr>
              <w:spacing w:after="0" w:line="240" w:lineRule="auto"/>
              <w:ind w:right="142"/>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 xml:space="preserve">Муниципальный </w:t>
            </w:r>
          </w:p>
        </w:tc>
        <w:tc>
          <w:tcPr>
            <w:tcW w:w="1276" w:type="dxa"/>
            <w:shd w:val="clear" w:color="auto" w:fill="auto"/>
          </w:tcPr>
          <w:p w:rsidR="00233FB0" w:rsidRPr="00FB7E97" w:rsidRDefault="00233FB0" w:rsidP="00233FB0">
            <w:pPr>
              <w:spacing w:after="0" w:line="240" w:lineRule="auto"/>
              <w:ind w:right="142"/>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2 место</w:t>
            </w:r>
          </w:p>
          <w:p w:rsidR="00233FB0" w:rsidRPr="00FB7E97" w:rsidRDefault="00233FB0" w:rsidP="00233FB0">
            <w:pPr>
              <w:spacing w:after="0" w:line="240" w:lineRule="auto"/>
              <w:ind w:right="142"/>
              <w:rPr>
                <w:rFonts w:ascii="Times New Roman" w:eastAsia="Times New Roman" w:hAnsi="Times New Roman"/>
                <w:sz w:val="24"/>
                <w:szCs w:val="24"/>
                <w:lang w:val="tt-RU"/>
              </w:rPr>
            </w:pPr>
          </w:p>
          <w:p w:rsidR="00233FB0" w:rsidRPr="00FB7E97" w:rsidRDefault="00233FB0" w:rsidP="00233FB0">
            <w:pPr>
              <w:spacing w:after="0" w:line="240" w:lineRule="auto"/>
              <w:ind w:right="142"/>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3 место</w:t>
            </w:r>
          </w:p>
          <w:p w:rsidR="00233FB0" w:rsidRPr="00FB7E97" w:rsidRDefault="00233FB0" w:rsidP="00233FB0">
            <w:pPr>
              <w:spacing w:after="0" w:line="240" w:lineRule="auto"/>
              <w:ind w:right="142"/>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1 место</w:t>
            </w:r>
          </w:p>
        </w:tc>
        <w:tc>
          <w:tcPr>
            <w:tcW w:w="3260" w:type="dxa"/>
            <w:shd w:val="clear" w:color="auto" w:fill="auto"/>
          </w:tcPr>
          <w:p w:rsidR="00233FB0" w:rsidRPr="00FB7E97" w:rsidRDefault="00233FB0" w:rsidP="00233FB0">
            <w:pPr>
              <w:spacing w:after="0" w:line="240" w:lineRule="auto"/>
              <w:ind w:right="142"/>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Зайнуллин М, 5 класс (номинация -вокал – соло) Хасанова Н. (номинация- вокал – соло)</w:t>
            </w:r>
          </w:p>
          <w:p w:rsidR="00233FB0" w:rsidRPr="00FB7E97" w:rsidRDefault="00233FB0" w:rsidP="00233FB0">
            <w:pPr>
              <w:spacing w:after="0" w:line="240" w:lineRule="auto"/>
              <w:ind w:right="142"/>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 xml:space="preserve"> танцевальная группа “Надеҗда”</w:t>
            </w:r>
          </w:p>
          <w:p w:rsidR="00233FB0" w:rsidRPr="00FB7E97" w:rsidRDefault="00233FB0" w:rsidP="00233FB0">
            <w:pPr>
              <w:spacing w:after="0" w:line="240" w:lineRule="auto"/>
              <w:ind w:right="142"/>
              <w:rPr>
                <w:rFonts w:ascii="Times New Roman" w:eastAsia="Times New Roman" w:hAnsi="Times New Roman"/>
                <w:sz w:val="24"/>
                <w:szCs w:val="24"/>
              </w:rPr>
            </w:pPr>
          </w:p>
        </w:tc>
      </w:tr>
      <w:tr w:rsidR="00233FB0" w:rsidRPr="00FB7E97" w:rsidTr="0050393D">
        <w:tc>
          <w:tcPr>
            <w:tcW w:w="709" w:type="dxa"/>
            <w:shd w:val="clear" w:color="auto" w:fill="auto"/>
          </w:tcPr>
          <w:p w:rsidR="00233FB0" w:rsidRPr="00FB7E97" w:rsidRDefault="00233FB0" w:rsidP="00233FB0">
            <w:pPr>
              <w:spacing w:after="0" w:line="240" w:lineRule="auto"/>
              <w:ind w:right="142"/>
              <w:jc w:val="center"/>
              <w:rPr>
                <w:rFonts w:ascii="Times New Roman" w:eastAsia="Times New Roman" w:hAnsi="Times New Roman"/>
                <w:sz w:val="24"/>
                <w:szCs w:val="24"/>
              </w:rPr>
            </w:pPr>
            <w:r w:rsidRPr="00FB7E97">
              <w:rPr>
                <w:rFonts w:ascii="Times New Roman" w:eastAsia="Times New Roman" w:hAnsi="Times New Roman"/>
                <w:sz w:val="24"/>
                <w:szCs w:val="24"/>
              </w:rPr>
              <w:lastRenderedPageBreak/>
              <w:t>12</w:t>
            </w:r>
          </w:p>
        </w:tc>
        <w:tc>
          <w:tcPr>
            <w:tcW w:w="3260" w:type="dxa"/>
            <w:shd w:val="clear" w:color="auto" w:fill="auto"/>
          </w:tcPr>
          <w:p w:rsidR="00233FB0" w:rsidRPr="00FB7E97" w:rsidRDefault="00233FB0" w:rsidP="00233FB0">
            <w:pPr>
              <w:spacing w:after="0" w:line="240" w:lineRule="auto"/>
              <w:ind w:right="142"/>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Научно – практическая конференция  “Дети в мире науки”</w:t>
            </w:r>
          </w:p>
        </w:tc>
        <w:tc>
          <w:tcPr>
            <w:tcW w:w="1956" w:type="dxa"/>
            <w:shd w:val="clear" w:color="auto" w:fill="auto"/>
          </w:tcPr>
          <w:p w:rsidR="00233FB0" w:rsidRPr="00FB7E97" w:rsidRDefault="00233FB0" w:rsidP="00233FB0">
            <w:pPr>
              <w:spacing w:after="0" w:line="240" w:lineRule="auto"/>
              <w:ind w:right="142"/>
              <w:rPr>
                <w:rFonts w:ascii="Times New Roman" w:eastAsia="Times New Roman" w:hAnsi="Times New Roman"/>
                <w:sz w:val="24"/>
                <w:szCs w:val="24"/>
              </w:rPr>
            </w:pPr>
            <w:r w:rsidRPr="00FB7E97">
              <w:rPr>
                <w:rFonts w:ascii="Times New Roman" w:eastAsia="Times New Roman" w:hAnsi="Times New Roman"/>
                <w:sz w:val="24"/>
                <w:szCs w:val="24"/>
                <w:lang w:val="tt-RU"/>
              </w:rPr>
              <w:t>муниципальный</w:t>
            </w:r>
          </w:p>
        </w:tc>
        <w:tc>
          <w:tcPr>
            <w:tcW w:w="1276" w:type="dxa"/>
            <w:shd w:val="clear" w:color="auto" w:fill="auto"/>
          </w:tcPr>
          <w:p w:rsidR="00233FB0" w:rsidRPr="00FB7E97" w:rsidRDefault="00233FB0" w:rsidP="00233FB0">
            <w:pPr>
              <w:spacing w:after="0" w:line="240" w:lineRule="auto"/>
              <w:ind w:right="142"/>
              <w:rPr>
                <w:rFonts w:ascii="Times New Roman" w:eastAsia="Times New Roman" w:hAnsi="Times New Roman"/>
                <w:sz w:val="24"/>
                <w:szCs w:val="24"/>
              </w:rPr>
            </w:pPr>
            <w:r w:rsidRPr="00FB7E97">
              <w:rPr>
                <w:rFonts w:ascii="Times New Roman" w:eastAsia="Times New Roman" w:hAnsi="Times New Roman"/>
                <w:sz w:val="24"/>
                <w:szCs w:val="24"/>
                <w:lang w:val="tt-RU"/>
              </w:rPr>
              <w:t>1 место.</w:t>
            </w:r>
          </w:p>
        </w:tc>
        <w:tc>
          <w:tcPr>
            <w:tcW w:w="3260" w:type="dxa"/>
            <w:shd w:val="clear" w:color="auto" w:fill="auto"/>
          </w:tcPr>
          <w:p w:rsidR="00233FB0" w:rsidRPr="00FB7E97" w:rsidRDefault="00233FB0" w:rsidP="00233FB0">
            <w:pPr>
              <w:spacing w:after="0" w:line="240" w:lineRule="auto"/>
              <w:ind w:right="142"/>
              <w:jc w:val="center"/>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Садыкова Руфина,7 кл.</w:t>
            </w:r>
          </w:p>
          <w:p w:rsidR="00233FB0" w:rsidRPr="00FB7E97" w:rsidRDefault="00233FB0" w:rsidP="00233FB0">
            <w:pPr>
              <w:spacing w:after="0" w:line="240" w:lineRule="auto"/>
              <w:ind w:right="142"/>
              <w:jc w:val="center"/>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Рук.Вагизова Ф.Г.</w:t>
            </w:r>
          </w:p>
        </w:tc>
      </w:tr>
      <w:tr w:rsidR="00233FB0" w:rsidRPr="00FB7E97" w:rsidTr="0050393D">
        <w:tc>
          <w:tcPr>
            <w:tcW w:w="709" w:type="dxa"/>
            <w:shd w:val="clear" w:color="auto" w:fill="auto"/>
          </w:tcPr>
          <w:p w:rsidR="00233FB0" w:rsidRPr="00FB7E97" w:rsidRDefault="00233FB0" w:rsidP="00233FB0">
            <w:pPr>
              <w:spacing w:after="0" w:line="240" w:lineRule="auto"/>
              <w:ind w:right="142"/>
              <w:jc w:val="center"/>
              <w:rPr>
                <w:rFonts w:ascii="Times New Roman" w:eastAsia="Times New Roman" w:hAnsi="Times New Roman"/>
                <w:sz w:val="24"/>
                <w:szCs w:val="24"/>
              </w:rPr>
            </w:pPr>
            <w:r w:rsidRPr="00FB7E97">
              <w:rPr>
                <w:rFonts w:ascii="Times New Roman" w:eastAsia="Times New Roman" w:hAnsi="Times New Roman"/>
                <w:sz w:val="24"/>
                <w:szCs w:val="24"/>
              </w:rPr>
              <w:t>13</w:t>
            </w:r>
          </w:p>
        </w:tc>
        <w:tc>
          <w:tcPr>
            <w:tcW w:w="3260" w:type="dxa"/>
            <w:shd w:val="clear" w:color="auto" w:fill="auto"/>
          </w:tcPr>
          <w:p w:rsidR="00233FB0" w:rsidRPr="00FB7E97" w:rsidRDefault="00233FB0" w:rsidP="00233FB0">
            <w:pPr>
              <w:spacing w:after="0" w:line="240" w:lineRule="auto"/>
              <w:ind w:right="142"/>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Конкурс – фестиваль школьных театральных коллективов на английском языке.</w:t>
            </w:r>
          </w:p>
        </w:tc>
        <w:tc>
          <w:tcPr>
            <w:tcW w:w="1956" w:type="dxa"/>
            <w:shd w:val="clear" w:color="auto" w:fill="auto"/>
          </w:tcPr>
          <w:p w:rsidR="00233FB0" w:rsidRPr="00FB7E97" w:rsidRDefault="00233FB0" w:rsidP="00233FB0">
            <w:pPr>
              <w:spacing w:after="0" w:line="240" w:lineRule="auto"/>
              <w:ind w:right="142"/>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муниципальный</w:t>
            </w:r>
          </w:p>
        </w:tc>
        <w:tc>
          <w:tcPr>
            <w:tcW w:w="1276" w:type="dxa"/>
            <w:shd w:val="clear" w:color="auto" w:fill="auto"/>
          </w:tcPr>
          <w:p w:rsidR="00233FB0" w:rsidRPr="00FB7E97" w:rsidRDefault="00233FB0" w:rsidP="00233FB0">
            <w:pPr>
              <w:spacing w:after="0" w:line="240" w:lineRule="auto"/>
              <w:ind w:right="142"/>
              <w:jc w:val="center"/>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3 место</w:t>
            </w:r>
          </w:p>
          <w:p w:rsidR="00233FB0" w:rsidRPr="00FB7E97" w:rsidRDefault="00233FB0" w:rsidP="00233FB0">
            <w:pPr>
              <w:spacing w:after="0" w:line="240" w:lineRule="auto"/>
              <w:ind w:right="142"/>
              <w:rPr>
                <w:rFonts w:ascii="Times New Roman" w:eastAsia="Times New Roman" w:hAnsi="Times New Roman"/>
                <w:sz w:val="24"/>
                <w:szCs w:val="24"/>
                <w:lang w:val="tt-RU"/>
              </w:rPr>
            </w:pPr>
          </w:p>
        </w:tc>
        <w:tc>
          <w:tcPr>
            <w:tcW w:w="3260" w:type="dxa"/>
            <w:shd w:val="clear" w:color="auto" w:fill="auto"/>
          </w:tcPr>
          <w:p w:rsidR="00233FB0" w:rsidRPr="00FB7E97" w:rsidRDefault="00233FB0" w:rsidP="00233FB0">
            <w:pPr>
              <w:spacing w:after="0" w:line="240" w:lineRule="auto"/>
              <w:ind w:right="142"/>
              <w:jc w:val="center"/>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Рук.Хаметвалеева А.Р.</w:t>
            </w:r>
          </w:p>
          <w:p w:rsidR="00233FB0" w:rsidRPr="00FB7E97" w:rsidRDefault="00233FB0" w:rsidP="00233FB0">
            <w:pPr>
              <w:spacing w:after="0" w:line="240" w:lineRule="auto"/>
              <w:ind w:right="142"/>
              <w:jc w:val="center"/>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Хасанов Абдульхаким – победитель в номинации “Лучшая мужская роль”</w:t>
            </w:r>
          </w:p>
        </w:tc>
      </w:tr>
      <w:tr w:rsidR="00233FB0" w:rsidRPr="00FB7E97" w:rsidTr="0050393D">
        <w:tc>
          <w:tcPr>
            <w:tcW w:w="709" w:type="dxa"/>
            <w:shd w:val="clear" w:color="auto" w:fill="auto"/>
          </w:tcPr>
          <w:p w:rsidR="00233FB0" w:rsidRPr="00FB7E97" w:rsidRDefault="00233FB0" w:rsidP="00233FB0">
            <w:pPr>
              <w:spacing w:after="0" w:line="240" w:lineRule="auto"/>
              <w:ind w:right="142"/>
              <w:jc w:val="center"/>
              <w:rPr>
                <w:rFonts w:ascii="Times New Roman" w:eastAsia="Times New Roman" w:hAnsi="Times New Roman"/>
                <w:sz w:val="24"/>
                <w:szCs w:val="24"/>
              </w:rPr>
            </w:pPr>
            <w:r w:rsidRPr="00FB7E97">
              <w:rPr>
                <w:rFonts w:ascii="Times New Roman" w:eastAsia="Times New Roman" w:hAnsi="Times New Roman"/>
                <w:sz w:val="24"/>
                <w:szCs w:val="24"/>
              </w:rPr>
              <w:t>14</w:t>
            </w:r>
          </w:p>
        </w:tc>
        <w:tc>
          <w:tcPr>
            <w:tcW w:w="3260" w:type="dxa"/>
            <w:shd w:val="clear" w:color="auto" w:fill="auto"/>
          </w:tcPr>
          <w:p w:rsidR="00233FB0" w:rsidRPr="00FB7E97" w:rsidRDefault="00233FB0" w:rsidP="00233FB0">
            <w:pPr>
              <w:spacing w:after="0" w:line="240" w:lineRule="auto"/>
              <w:ind w:right="142"/>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Товарищеский турнир по волейболу среди учащихся 3 школ, посвященный Дню защитников Отечества</w:t>
            </w:r>
          </w:p>
        </w:tc>
        <w:tc>
          <w:tcPr>
            <w:tcW w:w="1956" w:type="dxa"/>
            <w:shd w:val="clear" w:color="auto" w:fill="auto"/>
          </w:tcPr>
          <w:p w:rsidR="00233FB0" w:rsidRPr="00FB7E97" w:rsidRDefault="00233FB0" w:rsidP="00233FB0">
            <w:pPr>
              <w:spacing w:after="0" w:line="240" w:lineRule="auto"/>
              <w:ind w:right="142"/>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муниципальный</w:t>
            </w:r>
          </w:p>
        </w:tc>
        <w:tc>
          <w:tcPr>
            <w:tcW w:w="1276" w:type="dxa"/>
            <w:shd w:val="clear" w:color="auto" w:fill="auto"/>
          </w:tcPr>
          <w:p w:rsidR="00233FB0" w:rsidRPr="00FB7E97" w:rsidRDefault="00233FB0" w:rsidP="00233FB0">
            <w:pPr>
              <w:spacing w:after="0" w:line="240" w:lineRule="auto"/>
              <w:ind w:right="142"/>
              <w:jc w:val="center"/>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2 место</w:t>
            </w:r>
          </w:p>
          <w:p w:rsidR="00233FB0" w:rsidRPr="00FB7E97" w:rsidRDefault="00233FB0" w:rsidP="00233FB0">
            <w:pPr>
              <w:spacing w:after="0" w:line="240" w:lineRule="auto"/>
              <w:ind w:right="142"/>
              <w:rPr>
                <w:rFonts w:ascii="Times New Roman" w:eastAsia="Times New Roman" w:hAnsi="Times New Roman"/>
                <w:sz w:val="24"/>
                <w:szCs w:val="24"/>
                <w:lang w:val="tt-RU"/>
              </w:rPr>
            </w:pPr>
          </w:p>
        </w:tc>
        <w:tc>
          <w:tcPr>
            <w:tcW w:w="3260" w:type="dxa"/>
            <w:shd w:val="clear" w:color="auto" w:fill="auto"/>
          </w:tcPr>
          <w:p w:rsidR="00233FB0" w:rsidRPr="00FB7E97" w:rsidRDefault="00233FB0" w:rsidP="00233FB0">
            <w:pPr>
              <w:spacing w:after="0" w:line="240" w:lineRule="auto"/>
              <w:ind w:right="142"/>
              <w:jc w:val="center"/>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Команда юношей</w:t>
            </w:r>
          </w:p>
          <w:p w:rsidR="00233FB0" w:rsidRPr="00FB7E97" w:rsidRDefault="00233FB0" w:rsidP="00233FB0">
            <w:pPr>
              <w:spacing w:after="0" w:line="240" w:lineRule="auto"/>
              <w:ind w:right="142"/>
              <w:jc w:val="center"/>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Рук.Габутдинова Г.Г.</w:t>
            </w:r>
          </w:p>
          <w:p w:rsidR="00233FB0" w:rsidRPr="00FB7E97" w:rsidRDefault="00233FB0" w:rsidP="00233FB0">
            <w:pPr>
              <w:spacing w:after="0" w:line="240" w:lineRule="auto"/>
              <w:ind w:right="142"/>
              <w:jc w:val="center"/>
              <w:rPr>
                <w:rFonts w:ascii="Times New Roman" w:eastAsia="Times New Roman" w:hAnsi="Times New Roman"/>
                <w:sz w:val="24"/>
                <w:szCs w:val="24"/>
                <w:lang w:val="tt-RU"/>
              </w:rPr>
            </w:pPr>
          </w:p>
        </w:tc>
      </w:tr>
      <w:tr w:rsidR="00233FB0" w:rsidRPr="00FB7E97" w:rsidTr="0050393D">
        <w:tc>
          <w:tcPr>
            <w:tcW w:w="709" w:type="dxa"/>
            <w:shd w:val="clear" w:color="auto" w:fill="auto"/>
          </w:tcPr>
          <w:p w:rsidR="00233FB0" w:rsidRPr="00FB7E97" w:rsidRDefault="00233FB0" w:rsidP="00233FB0">
            <w:pPr>
              <w:spacing w:after="0" w:line="240" w:lineRule="auto"/>
              <w:ind w:right="142"/>
              <w:jc w:val="center"/>
              <w:rPr>
                <w:rFonts w:ascii="Times New Roman" w:eastAsia="Times New Roman" w:hAnsi="Times New Roman"/>
                <w:sz w:val="24"/>
                <w:szCs w:val="24"/>
              </w:rPr>
            </w:pPr>
            <w:r w:rsidRPr="00FB7E97">
              <w:rPr>
                <w:rFonts w:ascii="Times New Roman" w:eastAsia="Times New Roman" w:hAnsi="Times New Roman"/>
                <w:sz w:val="24"/>
                <w:szCs w:val="24"/>
              </w:rPr>
              <w:t>15</w:t>
            </w:r>
          </w:p>
        </w:tc>
        <w:tc>
          <w:tcPr>
            <w:tcW w:w="3260" w:type="dxa"/>
            <w:shd w:val="clear" w:color="auto" w:fill="auto"/>
          </w:tcPr>
          <w:p w:rsidR="00233FB0" w:rsidRPr="00FB7E97" w:rsidRDefault="00233FB0" w:rsidP="00233FB0">
            <w:pPr>
              <w:spacing w:after="0" w:line="240" w:lineRule="auto"/>
              <w:ind w:right="142"/>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 xml:space="preserve">Исторический турнир </w:t>
            </w:r>
          </w:p>
        </w:tc>
        <w:tc>
          <w:tcPr>
            <w:tcW w:w="1956" w:type="dxa"/>
            <w:shd w:val="clear" w:color="auto" w:fill="auto"/>
          </w:tcPr>
          <w:p w:rsidR="00233FB0" w:rsidRPr="00FB7E97" w:rsidRDefault="00233FB0" w:rsidP="00233FB0">
            <w:pPr>
              <w:spacing w:after="0" w:line="240" w:lineRule="auto"/>
              <w:ind w:right="142"/>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республиканский</w:t>
            </w:r>
          </w:p>
        </w:tc>
        <w:tc>
          <w:tcPr>
            <w:tcW w:w="1276" w:type="dxa"/>
            <w:shd w:val="clear" w:color="auto" w:fill="auto"/>
          </w:tcPr>
          <w:p w:rsidR="00233FB0" w:rsidRPr="00FB7E97" w:rsidRDefault="00233FB0" w:rsidP="00233FB0">
            <w:pPr>
              <w:spacing w:after="0" w:line="240" w:lineRule="auto"/>
              <w:ind w:right="-113"/>
              <w:jc w:val="center"/>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Призеры</w:t>
            </w:r>
          </w:p>
          <w:p w:rsidR="00233FB0" w:rsidRPr="00FB7E97" w:rsidRDefault="00233FB0" w:rsidP="00233FB0">
            <w:pPr>
              <w:spacing w:after="0" w:line="240" w:lineRule="auto"/>
              <w:ind w:right="142"/>
              <w:rPr>
                <w:rFonts w:ascii="Times New Roman" w:eastAsia="Times New Roman" w:hAnsi="Times New Roman"/>
                <w:sz w:val="24"/>
                <w:szCs w:val="24"/>
                <w:lang w:val="tt-RU"/>
              </w:rPr>
            </w:pPr>
          </w:p>
        </w:tc>
        <w:tc>
          <w:tcPr>
            <w:tcW w:w="3260" w:type="dxa"/>
            <w:shd w:val="clear" w:color="auto" w:fill="auto"/>
          </w:tcPr>
          <w:p w:rsidR="00233FB0" w:rsidRPr="00FB7E97" w:rsidRDefault="00233FB0" w:rsidP="00233FB0">
            <w:pPr>
              <w:spacing w:after="0" w:line="240" w:lineRule="auto"/>
              <w:ind w:right="142"/>
              <w:jc w:val="center"/>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Члены команды: Миргазов Р(11 класс), Фаттахов И (10 класс), Исмагилав И (11 кл), Кадыров Ш(8 класс), Гаффарова Д (9класс)</w:t>
            </w:r>
          </w:p>
        </w:tc>
      </w:tr>
      <w:tr w:rsidR="00233FB0" w:rsidRPr="00FB7E97" w:rsidTr="0050393D">
        <w:tc>
          <w:tcPr>
            <w:tcW w:w="709" w:type="dxa"/>
            <w:shd w:val="clear" w:color="auto" w:fill="auto"/>
          </w:tcPr>
          <w:p w:rsidR="00233FB0" w:rsidRPr="00FB7E97" w:rsidRDefault="00233FB0" w:rsidP="00233FB0">
            <w:pPr>
              <w:spacing w:after="0" w:line="240" w:lineRule="auto"/>
              <w:ind w:right="142"/>
              <w:jc w:val="center"/>
              <w:rPr>
                <w:rFonts w:ascii="Times New Roman" w:eastAsia="Times New Roman" w:hAnsi="Times New Roman"/>
                <w:sz w:val="24"/>
                <w:szCs w:val="24"/>
              </w:rPr>
            </w:pPr>
            <w:r w:rsidRPr="00FB7E97">
              <w:rPr>
                <w:rFonts w:ascii="Times New Roman" w:eastAsia="Times New Roman" w:hAnsi="Times New Roman"/>
                <w:sz w:val="24"/>
                <w:szCs w:val="24"/>
              </w:rPr>
              <w:t>16</w:t>
            </w:r>
          </w:p>
        </w:tc>
        <w:tc>
          <w:tcPr>
            <w:tcW w:w="3260" w:type="dxa"/>
            <w:shd w:val="clear" w:color="auto" w:fill="auto"/>
          </w:tcPr>
          <w:p w:rsidR="00233FB0" w:rsidRPr="00FB7E97" w:rsidRDefault="00233FB0" w:rsidP="00233FB0">
            <w:pPr>
              <w:spacing w:after="0" w:line="240" w:lineRule="auto"/>
              <w:ind w:right="142"/>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Районный фестиваль ИКТ проектов “</w:t>
            </w:r>
            <w:r w:rsidRPr="00FB7E97">
              <w:rPr>
                <w:rFonts w:ascii="Times New Roman" w:eastAsia="Times New Roman" w:hAnsi="Times New Roman"/>
                <w:sz w:val="24"/>
                <w:szCs w:val="24"/>
                <w:lang w:val="en-US"/>
              </w:rPr>
              <w:t>IT</w:t>
            </w:r>
            <w:r w:rsidRPr="00FB7E97">
              <w:rPr>
                <w:rFonts w:ascii="Times New Roman" w:eastAsia="Times New Roman" w:hAnsi="Times New Roman"/>
                <w:sz w:val="24"/>
                <w:szCs w:val="24"/>
              </w:rPr>
              <w:t>-</w:t>
            </w:r>
            <w:r w:rsidRPr="00FB7E97">
              <w:rPr>
                <w:rFonts w:ascii="Times New Roman" w:eastAsia="Times New Roman" w:hAnsi="Times New Roman"/>
                <w:sz w:val="24"/>
                <w:szCs w:val="24"/>
                <w:lang w:val="tt-RU"/>
              </w:rPr>
              <w:t>Старт”-22</w:t>
            </w:r>
          </w:p>
        </w:tc>
        <w:tc>
          <w:tcPr>
            <w:tcW w:w="1956" w:type="dxa"/>
            <w:shd w:val="clear" w:color="auto" w:fill="auto"/>
          </w:tcPr>
          <w:p w:rsidR="00233FB0" w:rsidRPr="00FB7E97" w:rsidRDefault="00233FB0" w:rsidP="00233FB0">
            <w:pPr>
              <w:spacing w:after="0" w:line="240" w:lineRule="auto"/>
              <w:ind w:right="142"/>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муниципальный</w:t>
            </w:r>
          </w:p>
        </w:tc>
        <w:tc>
          <w:tcPr>
            <w:tcW w:w="1276" w:type="dxa"/>
            <w:shd w:val="clear" w:color="auto" w:fill="auto"/>
          </w:tcPr>
          <w:p w:rsidR="00233FB0" w:rsidRPr="00FB7E97" w:rsidRDefault="00233FB0" w:rsidP="00233FB0">
            <w:pPr>
              <w:spacing w:after="0" w:line="240" w:lineRule="auto"/>
              <w:ind w:right="142"/>
              <w:jc w:val="center"/>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Победитель</w:t>
            </w:r>
          </w:p>
          <w:p w:rsidR="00233FB0" w:rsidRPr="00FB7E97" w:rsidRDefault="00233FB0" w:rsidP="00233FB0">
            <w:pPr>
              <w:spacing w:after="0" w:line="240" w:lineRule="auto"/>
              <w:ind w:right="142"/>
              <w:rPr>
                <w:rFonts w:ascii="Times New Roman" w:eastAsia="Times New Roman" w:hAnsi="Times New Roman"/>
                <w:sz w:val="24"/>
                <w:szCs w:val="24"/>
                <w:lang w:val="tt-RU"/>
              </w:rPr>
            </w:pPr>
          </w:p>
        </w:tc>
        <w:tc>
          <w:tcPr>
            <w:tcW w:w="3260" w:type="dxa"/>
            <w:shd w:val="clear" w:color="auto" w:fill="auto"/>
          </w:tcPr>
          <w:p w:rsidR="00233FB0" w:rsidRPr="00FB7E97" w:rsidRDefault="00233FB0" w:rsidP="00233FB0">
            <w:pPr>
              <w:spacing w:after="0" w:line="240" w:lineRule="auto"/>
              <w:ind w:right="142"/>
              <w:jc w:val="center"/>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Салимов А. 10 кл.</w:t>
            </w:r>
          </w:p>
          <w:p w:rsidR="00233FB0" w:rsidRPr="00FB7E97" w:rsidRDefault="00233FB0" w:rsidP="00233FB0">
            <w:pPr>
              <w:spacing w:after="0" w:line="240" w:lineRule="auto"/>
              <w:ind w:right="142"/>
              <w:jc w:val="center"/>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Рук.Нуриева А.Г.</w:t>
            </w:r>
          </w:p>
        </w:tc>
      </w:tr>
      <w:tr w:rsidR="00233FB0" w:rsidRPr="00FB7E97" w:rsidTr="0050393D">
        <w:tc>
          <w:tcPr>
            <w:tcW w:w="709" w:type="dxa"/>
            <w:shd w:val="clear" w:color="auto" w:fill="auto"/>
          </w:tcPr>
          <w:p w:rsidR="00233FB0" w:rsidRPr="00FB7E97" w:rsidRDefault="00233FB0" w:rsidP="00233FB0">
            <w:pPr>
              <w:spacing w:after="0" w:line="240" w:lineRule="auto"/>
              <w:ind w:right="142"/>
              <w:jc w:val="center"/>
              <w:rPr>
                <w:rFonts w:ascii="Times New Roman" w:eastAsia="Times New Roman" w:hAnsi="Times New Roman"/>
                <w:sz w:val="24"/>
                <w:szCs w:val="24"/>
              </w:rPr>
            </w:pPr>
            <w:r w:rsidRPr="00FB7E97">
              <w:rPr>
                <w:rFonts w:ascii="Times New Roman" w:eastAsia="Times New Roman" w:hAnsi="Times New Roman"/>
                <w:sz w:val="24"/>
                <w:szCs w:val="24"/>
              </w:rPr>
              <w:t>17</w:t>
            </w:r>
          </w:p>
        </w:tc>
        <w:tc>
          <w:tcPr>
            <w:tcW w:w="3260" w:type="dxa"/>
            <w:shd w:val="clear" w:color="auto" w:fill="auto"/>
          </w:tcPr>
          <w:p w:rsidR="00233FB0" w:rsidRPr="00FB7E97" w:rsidRDefault="00233FB0" w:rsidP="00233FB0">
            <w:pPr>
              <w:spacing w:after="0" w:line="240" w:lineRule="auto"/>
              <w:ind w:right="142"/>
              <w:rPr>
                <w:rFonts w:ascii="Times New Roman" w:eastAsia="Times New Roman" w:hAnsi="Times New Roman"/>
                <w:sz w:val="24"/>
                <w:szCs w:val="24"/>
              </w:rPr>
            </w:pPr>
            <w:r w:rsidRPr="00FB7E97">
              <w:rPr>
                <w:rFonts w:ascii="Times New Roman" w:eastAsia="Times New Roman" w:hAnsi="Times New Roman"/>
                <w:sz w:val="24"/>
                <w:szCs w:val="24"/>
                <w:lang w:val="tt-RU"/>
              </w:rPr>
              <w:t>НПК имени драматурга Туфана Миннуллина</w:t>
            </w:r>
          </w:p>
        </w:tc>
        <w:tc>
          <w:tcPr>
            <w:tcW w:w="1956" w:type="dxa"/>
            <w:shd w:val="clear" w:color="auto" w:fill="auto"/>
          </w:tcPr>
          <w:p w:rsidR="00233FB0" w:rsidRPr="00FB7E97" w:rsidRDefault="00233FB0" w:rsidP="00233FB0">
            <w:pPr>
              <w:spacing w:after="0" w:line="240" w:lineRule="auto"/>
              <w:ind w:right="142"/>
              <w:rPr>
                <w:rFonts w:ascii="Times New Roman" w:eastAsia="Times New Roman" w:hAnsi="Times New Roman"/>
                <w:sz w:val="24"/>
                <w:szCs w:val="24"/>
              </w:rPr>
            </w:pPr>
            <w:r w:rsidRPr="00FB7E97">
              <w:rPr>
                <w:rFonts w:ascii="Times New Roman" w:eastAsia="Times New Roman" w:hAnsi="Times New Roman"/>
                <w:sz w:val="24"/>
                <w:szCs w:val="24"/>
              </w:rPr>
              <w:t>республиканский</w:t>
            </w:r>
          </w:p>
        </w:tc>
        <w:tc>
          <w:tcPr>
            <w:tcW w:w="1276" w:type="dxa"/>
            <w:shd w:val="clear" w:color="auto" w:fill="auto"/>
          </w:tcPr>
          <w:p w:rsidR="00233FB0" w:rsidRPr="00FB7E97" w:rsidRDefault="00233FB0" w:rsidP="00233FB0">
            <w:pPr>
              <w:spacing w:after="0" w:line="240" w:lineRule="auto"/>
              <w:ind w:right="142"/>
              <w:jc w:val="center"/>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Дипломант</w:t>
            </w:r>
          </w:p>
          <w:p w:rsidR="00233FB0" w:rsidRPr="00FB7E97" w:rsidRDefault="00233FB0" w:rsidP="00233FB0">
            <w:pPr>
              <w:spacing w:after="0" w:line="240" w:lineRule="auto"/>
              <w:ind w:right="142"/>
              <w:rPr>
                <w:rFonts w:ascii="Times New Roman" w:eastAsia="Times New Roman" w:hAnsi="Times New Roman"/>
                <w:sz w:val="24"/>
                <w:szCs w:val="24"/>
              </w:rPr>
            </w:pPr>
          </w:p>
        </w:tc>
        <w:tc>
          <w:tcPr>
            <w:tcW w:w="3260" w:type="dxa"/>
            <w:shd w:val="clear" w:color="auto" w:fill="auto"/>
          </w:tcPr>
          <w:p w:rsidR="00233FB0" w:rsidRPr="00FB7E97" w:rsidRDefault="00233FB0" w:rsidP="00233FB0">
            <w:pPr>
              <w:spacing w:after="0" w:line="240" w:lineRule="auto"/>
              <w:ind w:right="142"/>
              <w:jc w:val="center"/>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Газымова Назиля,7 кл.</w:t>
            </w:r>
          </w:p>
          <w:p w:rsidR="00233FB0" w:rsidRPr="00FB7E97" w:rsidRDefault="00233FB0" w:rsidP="00233FB0">
            <w:pPr>
              <w:spacing w:after="0" w:line="240" w:lineRule="auto"/>
              <w:ind w:right="142"/>
              <w:jc w:val="center"/>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Рук.Зарипова Ф.Р.</w:t>
            </w:r>
          </w:p>
        </w:tc>
      </w:tr>
      <w:tr w:rsidR="00233FB0" w:rsidRPr="00FB7E97" w:rsidTr="0050393D">
        <w:tc>
          <w:tcPr>
            <w:tcW w:w="709" w:type="dxa"/>
            <w:shd w:val="clear" w:color="auto" w:fill="auto"/>
          </w:tcPr>
          <w:p w:rsidR="00233FB0" w:rsidRPr="00FB7E97" w:rsidRDefault="00233FB0" w:rsidP="00233FB0">
            <w:pPr>
              <w:spacing w:after="0" w:line="240" w:lineRule="auto"/>
              <w:ind w:right="142"/>
              <w:jc w:val="center"/>
              <w:rPr>
                <w:rFonts w:ascii="Times New Roman" w:eastAsia="Times New Roman" w:hAnsi="Times New Roman"/>
                <w:sz w:val="24"/>
                <w:szCs w:val="24"/>
              </w:rPr>
            </w:pPr>
            <w:r w:rsidRPr="00FB7E97">
              <w:rPr>
                <w:rFonts w:ascii="Times New Roman" w:eastAsia="Times New Roman" w:hAnsi="Times New Roman"/>
                <w:sz w:val="24"/>
                <w:szCs w:val="24"/>
              </w:rPr>
              <w:t>21</w:t>
            </w:r>
          </w:p>
        </w:tc>
        <w:tc>
          <w:tcPr>
            <w:tcW w:w="3260" w:type="dxa"/>
            <w:shd w:val="clear" w:color="auto" w:fill="auto"/>
          </w:tcPr>
          <w:p w:rsidR="00233FB0" w:rsidRPr="00FB7E97" w:rsidRDefault="00233FB0" w:rsidP="00233FB0">
            <w:pPr>
              <w:spacing w:after="0" w:line="240" w:lineRule="auto"/>
              <w:ind w:right="142"/>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НПК “От школьных знаний к научному поиску”</w:t>
            </w:r>
          </w:p>
        </w:tc>
        <w:tc>
          <w:tcPr>
            <w:tcW w:w="1956" w:type="dxa"/>
            <w:shd w:val="clear" w:color="auto" w:fill="auto"/>
          </w:tcPr>
          <w:p w:rsidR="00233FB0" w:rsidRPr="00FB7E97" w:rsidRDefault="00233FB0" w:rsidP="00233FB0">
            <w:pPr>
              <w:spacing w:after="0" w:line="240" w:lineRule="auto"/>
              <w:ind w:right="142"/>
              <w:rPr>
                <w:rFonts w:ascii="Times New Roman" w:eastAsia="Times New Roman" w:hAnsi="Times New Roman"/>
                <w:sz w:val="24"/>
                <w:szCs w:val="24"/>
                <w:lang w:val="tt-RU"/>
              </w:rPr>
            </w:pPr>
            <w:r w:rsidRPr="00FB7E97">
              <w:rPr>
                <w:rFonts w:ascii="Times New Roman" w:eastAsia="Times New Roman" w:hAnsi="Times New Roman"/>
                <w:sz w:val="24"/>
                <w:szCs w:val="24"/>
              </w:rPr>
              <w:t>республиканский</w:t>
            </w:r>
          </w:p>
        </w:tc>
        <w:tc>
          <w:tcPr>
            <w:tcW w:w="1276" w:type="dxa"/>
            <w:shd w:val="clear" w:color="auto" w:fill="auto"/>
          </w:tcPr>
          <w:p w:rsidR="00233FB0" w:rsidRPr="00FB7E97" w:rsidRDefault="00233FB0" w:rsidP="00233FB0">
            <w:pPr>
              <w:spacing w:after="0" w:line="240" w:lineRule="auto"/>
              <w:ind w:right="142"/>
              <w:jc w:val="center"/>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2 место</w:t>
            </w:r>
          </w:p>
          <w:p w:rsidR="00233FB0" w:rsidRPr="00FB7E97" w:rsidRDefault="00233FB0" w:rsidP="00233FB0">
            <w:pPr>
              <w:spacing w:after="0" w:line="240" w:lineRule="auto"/>
              <w:ind w:right="142"/>
              <w:rPr>
                <w:rFonts w:ascii="Times New Roman" w:eastAsia="Times New Roman" w:hAnsi="Times New Roman"/>
                <w:sz w:val="24"/>
                <w:szCs w:val="24"/>
                <w:lang w:val="tt-RU"/>
              </w:rPr>
            </w:pPr>
          </w:p>
        </w:tc>
        <w:tc>
          <w:tcPr>
            <w:tcW w:w="3260" w:type="dxa"/>
            <w:shd w:val="clear" w:color="auto" w:fill="auto"/>
          </w:tcPr>
          <w:p w:rsidR="00233FB0" w:rsidRPr="00FB7E97" w:rsidRDefault="00233FB0" w:rsidP="00233FB0">
            <w:pPr>
              <w:spacing w:after="0" w:line="240" w:lineRule="auto"/>
              <w:ind w:right="142"/>
              <w:jc w:val="center"/>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Садыкова Р.,7 класс</w:t>
            </w:r>
          </w:p>
          <w:p w:rsidR="00233FB0" w:rsidRPr="00FB7E97" w:rsidRDefault="00233FB0" w:rsidP="00233FB0">
            <w:pPr>
              <w:spacing w:after="0" w:line="240" w:lineRule="auto"/>
              <w:ind w:right="142"/>
              <w:jc w:val="center"/>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Рук: Вагизова Ф.Г.</w:t>
            </w:r>
          </w:p>
        </w:tc>
      </w:tr>
      <w:tr w:rsidR="00233FB0" w:rsidRPr="00FB7E97" w:rsidTr="0050393D">
        <w:tc>
          <w:tcPr>
            <w:tcW w:w="709" w:type="dxa"/>
            <w:shd w:val="clear" w:color="auto" w:fill="auto"/>
          </w:tcPr>
          <w:p w:rsidR="00233FB0" w:rsidRPr="00FB7E97" w:rsidRDefault="00233FB0" w:rsidP="00233FB0">
            <w:pPr>
              <w:spacing w:after="0" w:line="240" w:lineRule="auto"/>
              <w:ind w:right="142"/>
              <w:jc w:val="center"/>
              <w:rPr>
                <w:rFonts w:ascii="Times New Roman" w:eastAsia="Times New Roman" w:hAnsi="Times New Roman"/>
                <w:sz w:val="24"/>
                <w:szCs w:val="24"/>
              </w:rPr>
            </w:pPr>
            <w:r w:rsidRPr="00FB7E97">
              <w:rPr>
                <w:rFonts w:ascii="Times New Roman" w:eastAsia="Times New Roman" w:hAnsi="Times New Roman"/>
                <w:sz w:val="24"/>
                <w:szCs w:val="24"/>
              </w:rPr>
              <w:t>22</w:t>
            </w:r>
          </w:p>
        </w:tc>
        <w:tc>
          <w:tcPr>
            <w:tcW w:w="3260" w:type="dxa"/>
            <w:shd w:val="clear" w:color="auto" w:fill="auto"/>
          </w:tcPr>
          <w:p w:rsidR="00233FB0" w:rsidRPr="00FB7E97" w:rsidRDefault="00233FB0" w:rsidP="00233FB0">
            <w:pPr>
              <w:spacing w:after="0" w:line="240" w:lineRule="auto"/>
              <w:ind w:right="142"/>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НПК “От школьных знаний к научному поиску”</w:t>
            </w:r>
          </w:p>
        </w:tc>
        <w:tc>
          <w:tcPr>
            <w:tcW w:w="1956" w:type="dxa"/>
            <w:shd w:val="clear" w:color="auto" w:fill="auto"/>
          </w:tcPr>
          <w:p w:rsidR="00233FB0" w:rsidRPr="00FB7E97" w:rsidRDefault="00233FB0" w:rsidP="00233FB0">
            <w:pPr>
              <w:spacing w:after="0" w:line="240" w:lineRule="auto"/>
              <w:ind w:right="142"/>
              <w:rPr>
                <w:rFonts w:ascii="Times New Roman" w:eastAsia="Times New Roman" w:hAnsi="Times New Roman"/>
                <w:sz w:val="24"/>
                <w:szCs w:val="24"/>
              </w:rPr>
            </w:pPr>
            <w:r w:rsidRPr="00FB7E97">
              <w:rPr>
                <w:rFonts w:ascii="Times New Roman" w:eastAsia="Times New Roman" w:hAnsi="Times New Roman"/>
                <w:sz w:val="24"/>
                <w:szCs w:val="24"/>
              </w:rPr>
              <w:t>республиканский</w:t>
            </w:r>
          </w:p>
        </w:tc>
        <w:tc>
          <w:tcPr>
            <w:tcW w:w="1276" w:type="dxa"/>
            <w:shd w:val="clear" w:color="auto" w:fill="auto"/>
          </w:tcPr>
          <w:p w:rsidR="00233FB0" w:rsidRPr="00FB7E97" w:rsidRDefault="00233FB0" w:rsidP="00233FB0">
            <w:pPr>
              <w:spacing w:after="0" w:line="240" w:lineRule="auto"/>
              <w:ind w:right="142"/>
              <w:rPr>
                <w:rFonts w:ascii="Times New Roman" w:eastAsia="Times New Roman" w:hAnsi="Times New Roman"/>
                <w:sz w:val="24"/>
                <w:szCs w:val="24"/>
              </w:rPr>
            </w:pPr>
            <w:r w:rsidRPr="00FB7E97">
              <w:rPr>
                <w:rFonts w:ascii="Times New Roman" w:eastAsia="Times New Roman" w:hAnsi="Times New Roman"/>
                <w:sz w:val="24"/>
                <w:szCs w:val="24"/>
                <w:lang w:val="tt-RU"/>
              </w:rPr>
              <w:t xml:space="preserve">  2 место</w:t>
            </w:r>
          </w:p>
        </w:tc>
        <w:tc>
          <w:tcPr>
            <w:tcW w:w="3260" w:type="dxa"/>
            <w:shd w:val="clear" w:color="auto" w:fill="auto"/>
          </w:tcPr>
          <w:p w:rsidR="00233FB0" w:rsidRPr="00FB7E97" w:rsidRDefault="00233FB0" w:rsidP="00233FB0">
            <w:pPr>
              <w:spacing w:after="0" w:line="240" w:lineRule="auto"/>
              <w:ind w:right="142"/>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 xml:space="preserve">    Азадов Д,7 класс</w:t>
            </w:r>
          </w:p>
          <w:p w:rsidR="00233FB0" w:rsidRPr="00FB7E97" w:rsidRDefault="00233FB0" w:rsidP="00233FB0">
            <w:pPr>
              <w:spacing w:after="0" w:line="240" w:lineRule="auto"/>
              <w:ind w:right="142"/>
              <w:jc w:val="center"/>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Рук: Вагизова Ф.Г.</w:t>
            </w:r>
          </w:p>
        </w:tc>
      </w:tr>
      <w:tr w:rsidR="00233FB0" w:rsidRPr="00FB7E97" w:rsidTr="0050393D">
        <w:tc>
          <w:tcPr>
            <w:tcW w:w="709" w:type="dxa"/>
            <w:shd w:val="clear" w:color="auto" w:fill="auto"/>
          </w:tcPr>
          <w:p w:rsidR="00233FB0" w:rsidRPr="00FB7E97" w:rsidRDefault="00233FB0" w:rsidP="00233FB0">
            <w:pPr>
              <w:spacing w:after="0" w:line="240" w:lineRule="auto"/>
              <w:ind w:right="142"/>
              <w:jc w:val="center"/>
              <w:rPr>
                <w:rFonts w:ascii="Times New Roman" w:eastAsia="Times New Roman" w:hAnsi="Times New Roman"/>
                <w:sz w:val="24"/>
                <w:szCs w:val="24"/>
              </w:rPr>
            </w:pPr>
            <w:r w:rsidRPr="00FB7E97">
              <w:rPr>
                <w:rFonts w:ascii="Times New Roman" w:eastAsia="Times New Roman" w:hAnsi="Times New Roman"/>
                <w:sz w:val="24"/>
                <w:szCs w:val="24"/>
              </w:rPr>
              <w:t>23</w:t>
            </w:r>
          </w:p>
        </w:tc>
        <w:tc>
          <w:tcPr>
            <w:tcW w:w="3260" w:type="dxa"/>
            <w:shd w:val="clear" w:color="auto" w:fill="auto"/>
          </w:tcPr>
          <w:p w:rsidR="00233FB0" w:rsidRPr="00FB7E97" w:rsidRDefault="00233FB0" w:rsidP="00233FB0">
            <w:pPr>
              <w:spacing w:after="0" w:line="240" w:lineRule="auto"/>
              <w:ind w:right="142"/>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НПК “Я выбираю село”</w:t>
            </w:r>
          </w:p>
        </w:tc>
        <w:tc>
          <w:tcPr>
            <w:tcW w:w="1956" w:type="dxa"/>
            <w:shd w:val="clear" w:color="auto" w:fill="auto"/>
          </w:tcPr>
          <w:p w:rsidR="00233FB0" w:rsidRPr="00FB7E97" w:rsidRDefault="00233FB0" w:rsidP="00233FB0">
            <w:pPr>
              <w:spacing w:after="0" w:line="240" w:lineRule="auto"/>
              <w:ind w:right="142"/>
              <w:rPr>
                <w:rFonts w:ascii="Times New Roman" w:eastAsia="Times New Roman" w:hAnsi="Times New Roman"/>
                <w:sz w:val="24"/>
                <w:szCs w:val="24"/>
              </w:rPr>
            </w:pPr>
            <w:r w:rsidRPr="00FB7E97">
              <w:rPr>
                <w:rFonts w:ascii="Times New Roman" w:eastAsia="Times New Roman" w:hAnsi="Times New Roman"/>
                <w:sz w:val="24"/>
                <w:szCs w:val="24"/>
              </w:rPr>
              <w:t>республиканский</w:t>
            </w:r>
          </w:p>
        </w:tc>
        <w:tc>
          <w:tcPr>
            <w:tcW w:w="1276" w:type="dxa"/>
            <w:shd w:val="clear" w:color="auto" w:fill="auto"/>
          </w:tcPr>
          <w:p w:rsidR="00233FB0" w:rsidRPr="00FB7E97" w:rsidRDefault="00233FB0" w:rsidP="00233FB0">
            <w:pPr>
              <w:spacing w:after="0" w:line="240" w:lineRule="auto"/>
              <w:ind w:right="142"/>
              <w:jc w:val="center"/>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2 место</w:t>
            </w:r>
          </w:p>
          <w:p w:rsidR="00233FB0" w:rsidRPr="00FB7E97" w:rsidRDefault="00233FB0" w:rsidP="00233FB0">
            <w:pPr>
              <w:spacing w:after="0" w:line="240" w:lineRule="auto"/>
              <w:ind w:right="142"/>
              <w:rPr>
                <w:rFonts w:ascii="Times New Roman" w:eastAsia="Times New Roman" w:hAnsi="Times New Roman"/>
                <w:sz w:val="24"/>
                <w:szCs w:val="24"/>
              </w:rPr>
            </w:pPr>
          </w:p>
        </w:tc>
        <w:tc>
          <w:tcPr>
            <w:tcW w:w="3260" w:type="dxa"/>
            <w:shd w:val="clear" w:color="auto" w:fill="auto"/>
          </w:tcPr>
          <w:p w:rsidR="00233FB0" w:rsidRPr="00FB7E97" w:rsidRDefault="00233FB0" w:rsidP="00233FB0">
            <w:pPr>
              <w:spacing w:after="0" w:line="240" w:lineRule="auto"/>
              <w:ind w:right="142"/>
              <w:jc w:val="center"/>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Фаттахов И,10 класс</w:t>
            </w:r>
          </w:p>
          <w:p w:rsidR="00233FB0" w:rsidRPr="00FB7E97" w:rsidRDefault="00233FB0" w:rsidP="00233FB0">
            <w:pPr>
              <w:spacing w:after="0" w:line="240" w:lineRule="auto"/>
              <w:ind w:right="142"/>
              <w:jc w:val="center"/>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Рук:Вагизова Ф.Г.</w:t>
            </w:r>
          </w:p>
        </w:tc>
      </w:tr>
      <w:tr w:rsidR="00233FB0" w:rsidRPr="00FB7E97" w:rsidTr="0050393D">
        <w:tc>
          <w:tcPr>
            <w:tcW w:w="709" w:type="dxa"/>
            <w:shd w:val="clear" w:color="auto" w:fill="auto"/>
          </w:tcPr>
          <w:p w:rsidR="00233FB0" w:rsidRPr="00FB7E97" w:rsidRDefault="00233FB0" w:rsidP="00233FB0">
            <w:pPr>
              <w:spacing w:after="0" w:line="240" w:lineRule="auto"/>
              <w:ind w:right="142"/>
              <w:jc w:val="center"/>
              <w:rPr>
                <w:rFonts w:ascii="Times New Roman" w:eastAsia="Times New Roman" w:hAnsi="Times New Roman"/>
                <w:sz w:val="24"/>
                <w:szCs w:val="24"/>
              </w:rPr>
            </w:pPr>
            <w:r w:rsidRPr="00FB7E97">
              <w:rPr>
                <w:rFonts w:ascii="Times New Roman" w:eastAsia="Times New Roman" w:hAnsi="Times New Roman"/>
                <w:sz w:val="24"/>
                <w:szCs w:val="24"/>
              </w:rPr>
              <w:t>24</w:t>
            </w:r>
          </w:p>
        </w:tc>
        <w:tc>
          <w:tcPr>
            <w:tcW w:w="3260" w:type="dxa"/>
            <w:shd w:val="clear" w:color="auto" w:fill="auto"/>
          </w:tcPr>
          <w:p w:rsidR="00233FB0" w:rsidRPr="00FB7E97" w:rsidRDefault="00233FB0" w:rsidP="00233FB0">
            <w:pPr>
              <w:spacing w:after="0" w:line="240" w:lineRule="auto"/>
              <w:ind w:right="142"/>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Творческий конкурс “Мама, папа и я –рукодельная семья”</w:t>
            </w:r>
          </w:p>
        </w:tc>
        <w:tc>
          <w:tcPr>
            <w:tcW w:w="1956" w:type="dxa"/>
            <w:shd w:val="clear" w:color="auto" w:fill="auto"/>
          </w:tcPr>
          <w:p w:rsidR="00233FB0" w:rsidRPr="00FB7E97" w:rsidRDefault="00233FB0" w:rsidP="00233FB0">
            <w:pPr>
              <w:spacing w:after="0" w:line="240" w:lineRule="auto"/>
              <w:ind w:right="142"/>
              <w:rPr>
                <w:rFonts w:ascii="Times New Roman" w:eastAsia="Times New Roman" w:hAnsi="Times New Roman"/>
                <w:sz w:val="24"/>
                <w:szCs w:val="24"/>
              </w:rPr>
            </w:pPr>
            <w:r w:rsidRPr="00FB7E97">
              <w:rPr>
                <w:rFonts w:ascii="Times New Roman" w:eastAsia="Times New Roman" w:hAnsi="Times New Roman"/>
                <w:sz w:val="24"/>
                <w:szCs w:val="24"/>
              </w:rPr>
              <w:t xml:space="preserve">Всероссийский </w:t>
            </w:r>
          </w:p>
        </w:tc>
        <w:tc>
          <w:tcPr>
            <w:tcW w:w="1276" w:type="dxa"/>
            <w:shd w:val="clear" w:color="auto" w:fill="auto"/>
          </w:tcPr>
          <w:p w:rsidR="00233FB0" w:rsidRPr="00FB7E97" w:rsidRDefault="00233FB0" w:rsidP="00233FB0">
            <w:pPr>
              <w:spacing w:after="0" w:line="240" w:lineRule="auto"/>
              <w:ind w:right="142"/>
              <w:jc w:val="center"/>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1 место</w:t>
            </w:r>
          </w:p>
          <w:p w:rsidR="00233FB0" w:rsidRPr="00FB7E97" w:rsidRDefault="00233FB0" w:rsidP="00233FB0">
            <w:pPr>
              <w:spacing w:after="0" w:line="240" w:lineRule="auto"/>
              <w:ind w:right="142"/>
              <w:rPr>
                <w:rFonts w:ascii="Times New Roman" w:eastAsia="Times New Roman" w:hAnsi="Times New Roman"/>
                <w:sz w:val="24"/>
                <w:szCs w:val="24"/>
              </w:rPr>
            </w:pPr>
          </w:p>
        </w:tc>
        <w:tc>
          <w:tcPr>
            <w:tcW w:w="3260" w:type="dxa"/>
            <w:shd w:val="clear" w:color="auto" w:fill="auto"/>
          </w:tcPr>
          <w:p w:rsidR="00233FB0" w:rsidRPr="00FB7E97" w:rsidRDefault="00233FB0" w:rsidP="00233FB0">
            <w:pPr>
              <w:spacing w:after="0" w:line="240" w:lineRule="auto"/>
              <w:ind w:right="142"/>
              <w:jc w:val="center"/>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Шакирова С,1 класс</w:t>
            </w:r>
          </w:p>
          <w:p w:rsidR="00233FB0" w:rsidRPr="00FB7E97" w:rsidRDefault="00233FB0" w:rsidP="00233FB0">
            <w:pPr>
              <w:spacing w:after="0" w:line="240" w:lineRule="auto"/>
              <w:ind w:right="142"/>
              <w:jc w:val="center"/>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Рук:Сулейманова Г.И.</w:t>
            </w:r>
          </w:p>
        </w:tc>
      </w:tr>
      <w:tr w:rsidR="00233FB0" w:rsidRPr="00FB7E97" w:rsidTr="0050393D">
        <w:tc>
          <w:tcPr>
            <w:tcW w:w="709" w:type="dxa"/>
            <w:shd w:val="clear" w:color="auto" w:fill="auto"/>
          </w:tcPr>
          <w:p w:rsidR="00233FB0" w:rsidRPr="00FB7E97" w:rsidRDefault="00233FB0" w:rsidP="00233FB0">
            <w:pPr>
              <w:spacing w:after="0" w:line="240" w:lineRule="auto"/>
              <w:ind w:right="142"/>
              <w:jc w:val="center"/>
              <w:rPr>
                <w:rFonts w:ascii="Times New Roman" w:eastAsia="Times New Roman" w:hAnsi="Times New Roman"/>
                <w:sz w:val="24"/>
                <w:szCs w:val="24"/>
              </w:rPr>
            </w:pPr>
            <w:r w:rsidRPr="00FB7E97">
              <w:rPr>
                <w:rFonts w:ascii="Times New Roman" w:eastAsia="Times New Roman" w:hAnsi="Times New Roman"/>
                <w:sz w:val="24"/>
                <w:szCs w:val="24"/>
              </w:rPr>
              <w:t>25</w:t>
            </w:r>
          </w:p>
        </w:tc>
        <w:tc>
          <w:tcPr>
            <w:tcW w:w="3260" w:type="dxa"/>
            <w:shd w:val="clear" w:color="auto" w:fill="auto"/>
          </w:tcPr>
          <w:p w:rsidR="00233FB0" w:rsidRPr="00FB7E97" w:rsidRDefault="00233FB0" w:rsidP="00233FB0">
            <w:pPr>
              <w:spacing w:after="0" w:line="240" w:lineRule="auto"/>
              <w:ind w:right="142"/>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НПК учащихся “Английский вокруг нас”</w:t>
            </w:r>
          </w:p>
          <w:p w:rsidR="00233FB0" w:rsidRPr="00FB7E97" w:rsidRDefault="00233FB0" w:rsidP="00233FB0">
            <w:pPr>
              <w:spacing w:after="0" w:line="240" w:lineRule="auto"/>
              <w:ind w:right="142"/>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За лучший проект</w:t>
            </w:r>
          </w:p>
        </w:tc>
        <w:tc>
          <w:tcPr>
            <w:tcW w:w="1956" w:type="dxa"/>
            <w:shd w:val="clear" w:color="auto" w:fill="auto"/>
          </w:tcPr>
          <w:p w:rsidR="00233FB0" w:rsidRPr="00FB7E97" w:rsidRDefault="00233FB0" w:rsidP="00233FB0">
            <w:pPr>
              <w:spacing w:after="0" w:line="240" w:lineRule="auto"/>
              <w:ind w:right="142"/>
              <w:rPr>
                <w:rFonts w:ascii="Times New Roman" w:eastAsia="Times New Roman" w:hAnsi="Times New Roman"/>
                <w:sz w:val="24"/>
                <w:szCs w:val="24"/>
              </w:rPr>
            </w:pPr>
            <w:r w:rsidRPr="00FB7E97">
              <w:rPr>
                <w:rFonts w:ascii="Times New Roman" w:eastAsia="Times New Roman" w:hAnsi="Times New Roman"/>
                <w:sz w:val="24"/>
                <w:szCs w:val="24"/>
              </w:rPr>
              <w:t>муниципальный</w:t>
            </w:r>
          </w:p>
        </w:tc>
        <w:tc>
          <w:tcPr>
            <w:tcW w:w="1276" w:type="dxa"/>
            <w:shd w:val="clear" w:color="auto" w:fill="auto"/>
          </w:tcPr>
          <w:p w:rsidR="00233FB0" w:rsidRPr="00FB7E97" w:rsidRDefault="00233FB0" w:rsidP="00233FB0">
            <w:pPr>
              <w:spacing w:after="0" w:line="240" w:lineRule="auto"/>
              <w:ind w:right="142"/>
              <w:jc w:val="center"/>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 xml:space="preserve">3 место </w:t>
            </w:r>
          </w:p>
          <w:p w:rsidR="00233FB0" w:rsidRPr="00FB7E97" w:rsidRDefault="00233FB0" w:rsidP="00233FB0">
            <w:pPr>
              <w:spacing w:after="0" w:line="240" w:lineRule="auto"/>
              <w:ind w:right="142"/>
              <w:rPr>
                <w:rFonts w:ascii="Times New Roman" w:eastAsia="Times New Roman" w:hAnsi="Times New Roman"/>
                <w:sz w:val="24"/>
                <w:szCs w:val="24"/>
              </w:rPr>
            </w:pPr>
          </w:p>
        </w:tc>
        <w:tc>
          <w:tcPr>
            <w:tcW w:w="3260" w:type="dxa"/>
            <w:shd w:val="clear" w:color="auto" w:fill="auto"/>
          </w:tcPr>
          <w:p w:rsidR="00233FB0" w:rsidRPr="00FB7E97" w:rsidRDefault="00233FB0" w:rsidP="00233FB0">
            <w:pPr>
              <w:spacing w:after="0" w:line="240" w:lineRule="auto"/>
              <w:ind w:right="142"/>
              <w:jc w:val="center"/>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Тагирова З.З. – 8 класс</w:t>
            </w:r>
          </w:p>
          <w:p w:rsidR="00233FB0" w:rsidRPr="00FB7E97" w:rsidRDefault="00233FB0" w:rsidP="00233FB0">
            <w:pPr>
              <w:spacing w:after="0" w:line="240" w:lineRule="auto"/>
              <w:ind w:right="142"/>
              <w:jc w:val="center"/>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Рук.Хаметвалеева А.Р.</w:t>
            </w:r>
          </w:p>
        </w:tc>
      </w:tr>
      <w:tr w:rsidR="00233FB0" w:rsidRPr="00FB7E97" w:rsidTr="0050393D">
        <w:tc>
          <w:tcPr>
            <w:tcW w:w="709" w:type="dxa"/>
            <w:shd w:val="clear" w:color="auto" w:fill="auto"/>
          </w:tcPr>
          <w:p w:rsidR="00233FB0" w:rsidRPr="00FB7E97" w:rsidRDefault="00233FB0" w:rsidP="00233FB0">
            <w:pPr>
              <w:spacing w:after="0" w:line="240" w:lineRule="auto"/>
              <w:ind w:right="142"/>
              <w:jc w:val="center"/>
              <w:rPr>
                <w:rFonts w:ascii="Times New Roman" w:eastAsia="Times New Roman" w:hAnsi="Times New Roman"/>
                <w:sz w:val="24"/>
                <w:szCs w:val="24"/>
              </w:rPr>
            </w:pPr>
            <w:r w:rsidRPr="00FB7E97">
              <w:rPr>
                <w:rFonts w:ascii="Times New Roman" w:eastAsia="Times New Roman" w:hAnsi="Times New Roman"/>
                <w:sz w:val="24"/>
                <w:szCs w:val="24"/>
              </w:rPr>
              <w:t>26</w:t>
            </w:r>
          </w:p>
        </w:tc>
        <w:tc>
          <w:tcPr>
            <w:tcW w:w="3260" w:type="dxa"/>
            <w:shd w:val="clear" w:color="auto" w:fill="auto"/>
          </w:tcPr>
          <w:p w:rsidR="00233FB0" w:rsidRPr="00FB7E97" w:rsidRDefault="00233FB0" w:rsidP="00233FB0">
            <w:pPr>
              <w:spacing w:after="0" w:line="240" w:lineRule="auto"/>
              <w:ind w:right="142"/>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Творческий конкурс имени Ф.Яруллина “Мин тормышка гашыйк”</w:t>
            </w:r>
          </w:p>
        </w:tc>
        <w:tc>
          <w:tcPr>
            <w:tcW w:w="1956" w:type="dxa"/>
            <w:shd w:val="clear" w:color="auto" w:fill="auto"/>
          </w:tcPr>
          <w:p w:rsidR="00233FB0" w:rsidRPr="00FB7E97" w:rsidRDefault="00233FB0" w:rsidP="00233FB0">
            <w:pPr>
              <w:spacing w:after="0" w:line="240" w:lineRule="auto"/>
              <w:ind w:right="142"/>
              <w:rPr>
                <w:rFonts w:ascii="Times New Roman" w:eastAsia="Times New Roman" w:hAnsi="Times New Roman"/>
                <w:sz w:val="24"/>
                <w:szCs w:val="24"/>
              </w:rPr>
            </w:pPr>
            <w:r w:rsidRPr="00FB7E97">
              <w:rPr>
                <w:rFonts w:ascii="Times New Roman" w:eastAsia="Times New Roman" w:hAnsi="Times New Roman"/>
                <w:sz w:val="24"/>
                <w:szCs w:val="24"/>
              </w:rPr>
              <w:t>республиканский</w:t>
            </w:r>
          </w:p>
        </w:tc>
        <w:tc>
          <w:tcPr>
            <w:tcW w:w="1276" w:type="dxa"/>
            <w:shd w:val="clear" w:color="auto" w:fill="auto"/>
          </w:tcPr>
          <w:p w:rsidR="00233FB0" w:rsidRPr="00FB7E97" w:rsidRDefault="00233FB0" w:rsidP="00233FB0">
            <w:pPr>
              <w:spacing w:after="0" w:line="240" w:lineRule="auto"/>
              <w:ind w:right="142"/>
              <w:jc w:val="center"/>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Призер</w:t>
            </w:r>
          </w:p>
          <w:p w:rsidR="00233FB0" w:rsidRPr="00FB7E97" w:rsidRDefault="00233FB0" w:rsidP="00233FB0">
            <w:pPr>
              <w:spacing w:after="0" w:line="240" w:lineRule="auto"/>
              <w:ind w:right="142"/>
              <w:rPr>
                <w:rFonts w:ascii="Times New Roman" w:eastAsia="Times New Roman" w:hAnsi="Times New Roman"/>
                <w:sz w:val="24"/>
                <w:szCs w:val="24"/>
              </w:rPr>
            </w:pPr>
          </w:p>
        </w:tc>
        <w:tc>
          <w:tcPr>
            <w:tcW w:w="3260" w:type="dxa"/>
            <w:shd w:val="clear" w:color="auto" w:fill="auto"/>
          </w:tcPr>
          <w:p w:rsidR="00233FB0" w:rsidRPr="00FB7E97" w:rsidRDefault="00233FB0" w:rsidP="00233FB0">
            <w:pPr>
              <w:spacing w:after="0" w:line="240" w:lineRule="auto"/>
              <w:ind w:right="142"/>
              <w:jc w:val="center"/>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Вафина Тансылу, 8 кл</w:t>
            </w:r>
          </w:p>
          <w:p w:rsidR="00233FB0" w:rsidRPr="00FB7E97" w:rsidRDefault="00233FB0" w:rsidP="00233FB0">
            <w:pPr>
              <w:spacing w:after="0" w:line="240" w:lineRule="auto"/>
              <w:ind w:right="142"/>
              <w:jc w:val="center"/>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Рук. Газымова Р.М.</w:t>
            </w:r>
          </w:p>
        </w:tc>
      </w:tr>
      <w:tr w:rsidR="00233FB0" w:rsidRPr="00FB7E97" w:rsidTr="0050393D">
        <w:tc>
          <w:tcPr>
            <w:tcW w:w="709" w:type="dxa"/>
            <w:shd w:val="clear" w:color="auto" w:fill="auto"/>
          </w:tcPr>
          <w:p w:rsidR="00233FB0" w:rsidRPr="00FB7E97" w:rsidRDefault="00233FB0" w:rsidP="00233FB0">
            <w:pPr>
              <w:spacing w:after="0" w:line="240" w:lineRule="auto"/>
              <w:ind w:right="142"/>
              <w:jc w:val="center"/>
              <w:rPr>
                <w:rFonts w:ascii="Times New Roman" w:eastAsia="Times New Roman" w:hAnsi="Times New Roman"/>
                <w:sz w:val="24"/>
                <w:szCs w:val="24"/>
              </w:rPr>
            </w:pPr>
            <w:r w:rsidRPr="00FB7E97">
              <w:rPr>
                <w:rFonts w:ascii="Times New Roman" w:eastAsia="Times New Roman" w:hAnsi="Times New Roman"/>
                <w:sz w:val="24"/>
                <w:szCs w:val="24"/>
              </w:rPr>
              <w:t>27</w:t>
            </w:r>
          </w:p>
        </w:tc>
        <w:tc>
          <w:tcPr>
            <w:tcW w:w="3260" w:type="dxa"/>
            <w:shd w:val="clear" w:color="auto" w:fill="auto"/>
          </w:tcPr>
          <w:p w:rsidR="00233FB0" w:rsidRPr="00FB7E97" w:rsidRDefault="00233FB0" w:rsidP="00233FB0">
            <w:pPr>
              <w:spacing w:after="0" w:line="240" w:lineRule="auto"/>
              <w:ind w:right="142"/>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Илхамият “Вдохновение”</w:t>
            </w:r>
          </w:p>
          <w:p w:rsidR="00233FB0" w:rsidRPr="00FB7E97" w:rsidRDefault="00233FB0" w:rsidP="00233FB0">
            <w:pPr>
              <w:spacing w:after="0" w:line="240" w:lineRule="auto"/>
              <w:ind w:right="142"/>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Творческий конкурс</w:t>
            </w:r>
          </w:p>
        </w:tc>
        <w:tc>
          <w:tcPr>
            <w:tcW w:w="1956" w:type="dxa"/>
            <w:shd w:val="clear" w:color="auto" w:fill="auto"/>
          </w:tcPr>
          <w:p w:rsidR="00233FB0" w:rsidRPr="00FB7E97" w:rsidRDefault="00233FB0" w:rsidP="00233FB0">
            <w:pPr>
              <w:spacing w:after="0" w:line="240" w:lineRule="auto"/>
              <w:ind w:right="142"/>
              <w:rPr>
                <w:rFonts w:ascii="Times New Roman" w:eastAsia="Times New Roman" w:hAnsi="Times New Roman"/>
                <w:sz w:val="24"/>
                <w:szCs w:val="24"/>
              </w:rPr>
            </w:pPr>
            <w:r w:rsidRPr="00FB7E97">
              <w:rPr>
                <w:rFonts w:ascii="Times New Roman" w:eastAsia="Times New Roman" w:hAnsi="Times New Roman"/>
                <w:sz w:val="24"/>
                <w:szCs w:val="24"/>
              </w:rPr>
              <w:t>международный</w:t>
            </w:r>
          </w:p>
        </w:tc>
        <w:tc>
          <w:tcPr>
            <w:tcW w:w="1276" w:type="dxa"/>
            <w:shd w:val="clear" w:color="auto" w:fill="auto"/>
          </w:tcPr>
          <w:p w:rsidR="00233FB0" w:rsidRPr="00FB7E97" w:rsidRDefault="00233FB0" w:rsidP="00233FB0">
            <w:pPr>
              <w:spacing w:after="0" w:line="240" w:lineRule="auto"/>
              <w:ind w:right="142"/>
              <w:jc w:val="center"/>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 xml:space="preserve"> 1 место</w:t>
            </w:r>
          </w:p>
          <w:p w:rsidR="00233FB0" w:rsidRPr="00FB7E97" w:rsidRDefault="00233FB0" w:rsidP="00233FB0">
            <w:pPr>
              <w:spacing w:after="0" w:line="240" w:lineRule="auto"/>
              <w:ind w:right="142"/>
              <w:rPr>
                <w:rFonts w:ascii="Times New Roman" w:eastAsia="Times New Roman" w:hAnsi="Times New Roman"/>
                <w:sz w:val="24"/>
                <w:szCs w:val="24"/>
              </w:rPr>
            </w:pPr>
          </w:p>
        </w:tc>
        <w:tc>
          <w:tcPr>
            <w:tcW w:w="3260" w:type="dxa"/>
            <w:shd w:val="clear" w:color="auto" w:fill="auto"/>
          </w:tcPr>
          <w:p w:rsidR="00233FB0" w:rsidRPr="00FB7E97" w:rsidRDefault="00233FB0" w:rsidP="00233FB0">
            <w:pPr>
              <w:spacing w:after="0" w:line="240" w:lineRule="auto"/>
              <w:ind w:right="142"/>
              <w:jc w:val="center"/>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Вафина Т., 8 класс</w:t>
            </w:r>
          </w:p>
          <w:p w:rsidR="00233FB0" w:rsidRPr="00FB7E97" w:rsidRDefault="00233FB0" w:rsidP="00233FB0">
            <w:pPr>
              <w:spacing w:after="0" w:line="240" w:lineRule="auto"/>
              <w:ind w:right="142"/>
              <w:jc w:val="center"/>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Рук.Газымова Р.М.</w:t>
            </w:r>
          </w:p>
        </w:tc>
      </w:tr>
      <w:tr w:rsidR="00233FB0" w:rsidRPr="00FB7E97" w:rsidTr="0050393D">
        <w:tc>
          <w:tcPr>
            <w:tcW w:w="709" w:type="dxa"/>
            <w:shd w:val="clear" w:color="auto" w:fill="auto"/>
          </w:tcPr>
          <w:p w:rsidR="00233FB0" w:rsidRPr="00FB7E97" w:rsidRDefault="00233FB0" w:rsidP="00233FB0">
            <w:pPr>
              <w:spacing w:after="0" w:line="240" w:lineRule="auto"/>
              <w:ind w:right="142"/>
              <w:jc w:val="center"/>
              <w:rPr>
                <w:rFonts w:ascii="Times New Roman" w:eastAsia="Times New Roman" w:hAnsi="Times New Roman"/>
                <w:sz w:val="24"/>
                <w:szCs w:val="24"/>
              </w:rPr>
            </w:pPr>
            <w:r w:rsidRPr="00FB7E97">
              <w:rPr>
                <w:rFonts w:ascii="Times New Roman" w:eastAsia="Times New Roman" w:hAnsi="Times New Roman"/>
                <w:sz w:val="24"/>
                <w:szCs w:val="24"/>
              </w:rPr>
              <w:t>28</w:t>
            </w:r>
          </w:p>
        </w:tc>
        <w:tc>
          <w:tcPr>
            <w:tcW w:w="3260" w:type="dxa"/>
            <w:shd w:val="clear" w:color="auto" w:fill="auto"/>
          </w:tcPr>
          <w:p w:rsidR="00233FB0" w:rsidRPr="00FB7E97" w:rsidRDefault="00233FB0" w:rsidP="00233FB0">
            <w:pPr>
              <w:spacing w:after="0" w:line="240" w:lineRule="auto"/>
              <w:ind w:right="142"/>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Конкурс сочинений “Без срока давности”</w:t>
            </w:r>
          </w:p>
        </w:tc>
        <w:tc>
          <w:tcPr>
            <w:tcW w:w="1956" w:type="dxa"/>
            <w:shd w:val="clear" w:color="auto" w:fill="auto"/>
          </w:tcPr>
          <w:p w:rsidR="00233FB0" w:rsidRPr="00FB7E97" w:rsidRDefault="00233FB0" w:rsidP="00233FB0">
            <w:pPr>
              <w:spacing w:after="0" w:line="240" w:lineRule="auto"/>
              <w:ind w:right="142"/>
              <w:rPr>
                <w:rFonts w:ascii="Times New Roman" w:eastAsia="Times New Roman" w:hAnsi="Times New Roman"/>
                <w:sz w:val="24"/>
                <w:szCs w:val="24"/>
              </w:rPr>
            </w:pPr>
            <w:r w:rsidRPr="00FB7E97">
              <w:rPr>
                <w:rFonts w:ascii="Times New Roman" w:eastAsia="Times New Roman" w:hAnsi="Times New Roman"/>
                <w:sz w:val="24"/>
                <w:szCs w:val="24"/>
              </w:rPr>
              <w:t>республиканский</w:t>
            </w:r>
          </w:p>
        </w:tc>
        <w:tc>
          <w:tcPr>
            <w:tcW w:w="1276" w:type="dxa"/>
            <w:shd w:val="clear" w:color="auto" w:fill="auto"/>
          </w:tcPr>
          <w:p w:rsidR="00233FB0" w:rsidRPr="00FB7E97" w:rsidRDefault="00233FB0" w:rsidP="00233FB0">
            <w:pPr>
              <w:spacing w:after="0" w:line="240" w:lineRule="auto"/>
              <w:ind w:right="142"/>
              <w:rPr>
                <w:rFonts w:ascii="Times New Roman" w:eastAsia="Times New Roman" w:hAnsi="Times New Roman"/>
                <w:sz w:val="24"/>
                <w:szCs w:val="24"/>
              </w:rPr>
            </w:pPr>
            <w:r w:rsidRPr="00FB7E97">
              <w:rPr>
                <w:rFonts w:ascii="Times New Roman" w:eastAsia="Times New Roman" w:hAnsi="Times New Roman"/>
                <w:sz w:val="24"/>
                <w:szCs w:val="24"/>
              </w:rPr>
              <w:t>призер</w:t>
            </w:r>
          </w:p>
        </w:tc>
        <w:tc>
          <w:tcPr>
            <w:tcW w:w="3260" w:type="dxa"/>
            <w:shd w:val="clear" w:color="auto" w:fill="auto"/>
          </w:tcPr>
          <w:p w:rsidR="00233FB0" w:rsidRPr="00FB7E97" w:rsidRDefault="00233FB0" w:rsidP="00233FB0">
            <w:pPr>
              <w:spacing w:after="0" w:line="240" w:lineRule="auto"/>
              <w:ind w:right="142"/>
              <w:jc w:val="center"/>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Габутдинова С.,7 класс</w:t>
            </w:r>
          </w:p>
          <w:p w:rsidR="00233FB0" w:rsidRPr="00FB7E97" w:rsidRDefault="00233FB0" w:rsidP="00233FB0">
            <w:pPr>
              <w:spacing w:after="0" w:line="240" w:lineRule="auto"/>
              <w:ind w:right="142"/>
              <w:jc w:val="center"/>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Рук.Мустафина Г.Г.</w:t>
            </w:r>
          </w:p>
        </w:tc>
      </w:tr>
      <w:tr w:rsidR="00233FB0" w:rsidRPr="00FB7E97" w:rsidTr="0050393D">
        <w:tc>
          <w:tcPr>
            <w:tcW w:w="709" w:type="dxa"/>
            <w:shd w:val="clear" w:color="auto" w:fill="auto"/>
          </w:tcPr>
          <w:p w:rsidR="00233FB0" w:rsidRPr="00FB7E97" w:rsidRDefault="00233FB0" w:rsidP="00233FB0">
            <w:pPr>
              <w:spacing w:after="0" w:line="240" w:lineRule="auto"/>
              <w:ind w:right="142"/>
              <w:jc w:val="center"/>
              <w:rPr>
                <w:rFonts w:ascii="Times New Roman" w:eastAsia="Times New Roman" w:hAnsi="Times New Roman"/>
                <w:sz w:val="24"/>
                <w:szCs w:val="24"/>
              </w:rPr>
            </w:pPr>
            <w:r w:rsidRPr="00FB7E97">
              <w:rPr>
                <w:rFonts w:ascii="Times New Roman" w:eastAsia="Times New Roman" w:hAnsi="Times New Roman"/>
                <w:sz w:val="24"/>
                <w:szCs w:val="24"/>
              </w:rPr>
              <w:t>29</w:t>
            </w:r>
          </w:p>
        </w:tc>
        <w:tc>
          <w:tcPr>
            <w:tcW w:w="3260" w:type="dxa"/>
            <w:shd w:val="clear" w:color="auto" w:fill="auto"/>
          </w:tcPr>
          <w:p w:rsidR="00233FB0" w:rsidRPr="00FB7E97" w:rsidRDefault="00233FB0" w:rsidP="00233FB0">
            <w:pPr>
              <w:spacing w:after="0" w:line="240" w:lineRule="auto"/>
              <w:ind w:right="142"/>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Онлайн –викторина “Тукай в наших сердцах”</w:t>
            </w:r>
          </w:p>
        </w:tc>
        <w:tc>
          <w:tcPr>
            <w:tcW w:w="1956" w:type="dxa"/>
            <w:shd w:val="clear" w:color="auto" w:fill="auto"/>
          </w:tcPr>
          <w:p w:rsidR="00233FB0" w:rsidRPr="00FB7E97" w:rsidRDefault="00233FB0" w:rsidP="00233FB0">
            <w:pPr>
              <w:spacing w:after="0" w:line="240" w:lineRule="auto"/>
              <w:ind w:right="142"/>
              <w:rPr>
                <w:rFonts w:ascii="Times New Roman" w:eastAsia="Times New Roman" w:hAnsi="Times New Roman"/>
                <w:sz w:val="24"/>
                <w:szCs w:val="24"/>
              </w:rPr>
            </w:pPr>
            <w:r w:rsidRPr="00FB7E97">
              <w:rPr>
                <w:rFonts w:ascii="Times New Roman" w:eastAsia="Times New Roman" w:hAnsi="Times New Roman"/>
                <w:sz w:val="24"/>
                <w:szCs w:val="24"/>
              </w:rPr>
              <w:t>международный</w:t>
            </w:r>
          </w:p>
        </w:tc>
        <w:tc>
          <w:tcPr>
            <w:tcW w:w="1276" w:type="dxa"/>
            <w:shd w:val="clear" w:color="auto" w:fill="auto"/>
          </w:tcPr>
          <w:p w:rsidR="00233FB0" w:rsidRPr="00FB7E97" w:rsidRDefault="00233FB0" w:rsidP="00233FB0">
            <w:pPr>
              <w:spacing w:after="0" w:line="240" w:lineRule="auto"/>
              <w:ind w:right="142"/>
              <w:jc w:val="center"/>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3 место</w:t>
            </w:r>
          </w:p>
          <w:p w:rsidR="00233FB0" w:rsidRPr="00FB7E97" w:rsidRDefault="00233FB0" w:rsidP="00233FB0">
            <w:pPr>
              <w:spacing w:after="0" w:line="240" w:lineRule="auto"/>
              <w:ind w:right="142"/>
              <w:rPr>
                <w:rFonts w:ascii="Times New Roman" w:eastAsia="Times New Roman" w:hAnsi="Times New Roman"/>
                <w:sz w:val="24"/>
                <w:szCs w:val="24"/>
              </w:rPr>
            </w:pPr>
          </w:p>
        </w:tc>
        <w:tc>
          <w:tcPr>
            <w:tcW w:w="3260" w:type="dxa"/>
            <w:shd w:val="clear" w:color="auto" w:fill="auto"/>
          </w:tcPr>
          <w:p w:rsidR="00233FB0" w:rsidRPr="00FB7E97" w:rsidRDefault="00233FB0" w:rsidP="00233FB0">
            <w:pPr>
              <w:spacing w:after="0" w:line="240" w:lineRule="auto"/>
              <w:ind w:right="142"/>
              <w:jc w:val="center"/>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Киямова Айзиля</w:t>
            </w:r>
          </w:p>
          <w:p w:rsidR="00233FB0" w:rsidRPr="00FB7E97" w:rsidRDefault="00233FB0" w:rsidP="00233FB0">
            <w:pPr>
              <w:spacing w:after="0" w:line="240" w:lineRule="auto"/>
              <w:ind w:right="142"/>
              <w:jc w:val="center"/>
              <w:rPr>
                <w:rFonts w:ascii="Times New Roman" w:eastAsia="Times New Roman" w:hAnsi="Times New Roman"/>
                <w:sz w:val="24"/>
                <w:szCs w:val="24"/>
                <w:lang w:val="tt-RU"/>
              </w:rPr>
            </w:pPr>
            <w:r w:rsidRPr="00FB7E97">
              <w:rPr>
                <w:rFonts w:ascii="Times New Roman" w:eastAsia="Times New Roman" w:hAnsi="Times New Roman"/>
                <w:sz w:val="24"/>
                <w:szCs w:val="24"/>
                <w:lang w:val="tt-RU"/>
              </w:rPr>
              <w:t>Рук.Сулейманова Г.И.</w:t>
            </w:r>
          </w:p>
        </w:tc>
      </w:tr>
    </w:tbl>
    <w:p w:rsidR="00233FB0" w:rsidRPr="00FB7E97" w:rsidRDefault="00233FB0" w:rsidP="00233FB0">
      <w:pPr>
        <w:spacing w:after="0" w:line="240" w:lineRule="auto"/>
        <w:rPr>
          <w:rFonts w:ascii="Times New Roman" w:hAnsi="Times New Roman"/>
          <w:sz w:val="24"/>
          <w:szCs w:val="24"/>
        </w:rPr>
      </w:pPr>
    </w:p>
    <w:p w:rsidR="00233FB0" w:rsidRPr="00FB7E97" w:rsidRDefault="00233FB0" w:rsidP="00233FB0">
      <w:pPr>
        <w:spacing w:line="240" w:lineRule="auto"/>
        <w:jc w:val="both"/>
        <w:rPr>
          <w:rFonts w:ascii="Times New Roman" w:eastAsia="Times New Roman" w:hAnsi="Times New Roman"/>
          <w:b/>
          <w:sz w:val="24"/>
          <w:szCs w:val="24"/>
        </w:rPr>
      </w:pPr>
    </w:p>
    <w:p w:rsidR="00935382" w:rsidRPr="00FB7E97" w:rsidRDefault="00935382" w:rsidP="008870DF">
      <w:pPr>
        <w:spacing w:after="0" w:line="240" w:lineRule="auto"/>
        <w:jc w:val="both"/>
        <w:outlineLvl w:val="0"/>
        <w:rPr>
          <w:rFonts w:ascii="Times New Roman" w:hAnsi="Times New Roman" w:cs="Times New Roman"/>
          <w:sz w:val="24"/>
          <w:szCs w:val="24"/>
        </w:rPr>
      </w:pPr>
    </w:p>
    <w:p w:rsidR="00233FB0" w:rsidRPr="00FB7E97" w:rsidRDefault="00233FB0" w:rsidP="00E77420">
      <w:pPr>
        <w:spacing w:after="0" w:line="240" w:lineRule="auto"/>
        <w:jc w:val="center"/>
        <w:outlineLvl w:val="0"/>
        <w:rPr>
          <w:rFonts w:ascii="Times New Roman" w:hAnsi="Times New Roman" w:cs="Times New Roman"/>
          <w:b/>
          <w:sz w:val="24"/>
          <w:szCs w:val="24"/>
        </w:rPr>
      </w:pPr>
    </w:p>
    <w:p w:rsidR="00233FB0" w:rsidRPr="00FB7E97" w:rsidRDefault="00233FB0" w:rsidP="00E77420">
      <w:pPr>
        <w:spacing w:after="0" w:line="240" w:lineRule="auto"/>
        <w:jc w:val="center"/>
        <w:outlineLvl w:val="0"/>
        <w:rPr>
          <w:rFonts w:ascii="Times New Roman" w:hAnsi="Times New Roman" w:cs="Times New Roman"/>
          <w:b/>
          <w:sz w:val="24"/>
          <w:szCs w:val="24"/>
        </w:rPr>
      </w:pPr>
    </w:p>
    <w:p w:rsidR="00233FB0" w:rsidRPr="00FB7E97" w:rsidRDefault="00233FB0" w:rsidP="00E77420">
      <w:pPr>
        <w:spacing w:after="0" w:line="240" w:lineRule="auto"/>
        <w:jc w:val="center"/>
        <w:outlineLvl w:val="0"/>
        <w:rPr>
          <w:rFonts w:ascii="Times New Roman" w:hAnsi="Times New Roman" w:cs="Times New Roman"/>
          <w:b/>
          <w:sz w:val="24"/>
          <w:szCs w:val="24"/>
        </w:rPr>
      </w:pPr>
    </w:p>
    <w:p w:rsidR="00233FB0" w:rsidRPr="00FB7E97" w:rsidRDefault="00233FB0" w:rsidP="00E77420">
      <w:pPr>
        <w:spacing w:after="0" w:line="240" w:lineRule="auto"/>
        <w:jc w:val="center"/>
        <w:outlineLvl w:val="0"/>
        <w:rPr>
          <w:rFonts w:ascii="Times New Roman" w:hAnsi="Times New Roman" w:cs="Times New Roman"/>
          <w:b/>
          <w:sz w:val="24"/>
          <w:szCs w:val="24"/>
        </w:rPr>
      </w:pPr>
    </w:p>
    <w:p w:rsidR="00E77420" w:rsidRPr="00FB7E97" w:rsidRDefault="007A1361" w:rsidP="00E77420">
      <w:pPr>
        <w:spacing w:after="0" w:line="240" w:lineRule="auto"/>
        <w:jc w:val="center"/>
        <w:outlineLvl w:val="0"/>
        <w:rPr>
          <w:rFonts w:ascii="Times New Roman" w:hAnsi="Times New Roman" w:cs="Times New Roman"/>
          <w:b/>
          <w:sz w:val="24"/>
          <w:szCs w:val="24"/>
        </w:rPr>
      </w:pPr>
      <w:r w:rsidRPr="00FB7E97">
        <w:rPr>
          <w:rFonts w:ascii="Times New Roman" w:hAnsi="Times New Roman" w:cs="Times New Roman"/>
          <w:b/>
          <w:sz w:val="24"/>
          <w:szCs w:val="24"/>
        </w:rPr>
        <w:t>20</w:t>
      </w:r>
      <w:r w:rsidR="00E77420" w:rsidRPr="00FB7E97">
        <w:rPr>
          <w:rFonts w:ascii="Times New Roman" w:hAnsi="Times New Roman" w:cs="Times New Roman"/>
          <w:b/>
          <w:sz w:val="24"/>
          <w:szCs w:val="24"/>
        </w:rPr>
        <w:t>. Работа с родителями</w:t>
      </w:r>
    </w:p>
    <w:p w:rsidR="00E77420" w:rsidRPr="00FB7E97" w:rsidRDefault="00E77420" w:rsidP="00935382">
      <w:pPr>
        <w:spacing w:after="0" w:line="240" w:lineRule="auto"/>
        <w:jc w:val="center"/>
        <w:outlineLvl w:val="0"/>
        <w:rPr>
          <w:rFonts w:ascii="Times New Roman" w:hAnsi="Times New Roman" w:cs="Times New Roman"/>
          <w:b/>
          <w:sz w:val="24"/>
          <w:szCs w:val="24"/>
        </w:rPr>
      </w:pPr>
    </w:p>
    <w:p w:rsidR="00E77420" w:rsidRPr="00FB7E97" w:rsidRDefault="00E77420" w:rsidP="00E77420">
      <w:pPr>
        <w:shd w:val="clear" w:color="auto" w:fill="FFFFFF"/>
        <w:spacing w:after="0" w:line="294" w:lineRule="atLeast"/>
        <w:rPr>
          <w:rFonts w:ascii="Arial" w:eastAsia="Times New Roman" w:hAnsi="Arial" w:cs="Arial"/>
          <w:color w:val="000000"/>
          <w:sz w:val="24"/>
          <w:szCs w:val="24"/>
          <w:lang w:eastAsia="ru-RU"/>
        </w:rPr>
      </w:pPr>
      <w:r w:rsidRPr="00FB7E97">
        <w:rPr>
          <w:rFonts w:ascii="Times New Roman" w:eastAsia="Times New Roman" w:hAnsi="Times New Roman" w:cs="Times New Roman"/>
          <w:color w:val="000000"/>
          <w:sz w:val="24"/>
          <w:szCs w:val="24"/>
          <w:lang w:eastAsia="ru-RU"/>
        </w:rPr>
        <w:t xml:space="preserve">    Еди</w:t>
      </w:r>
      <w:r w:rsidR="000F3484" w:rsidRPr="00FB7E97">
        <w:rPr>
          <w:rFonts w:ascii="Times New Roman" w:eastAsia="Times New Roman" w:hAnsi="Times New Roman" w:cs="Times New Roman"/>
          <w:color w:val="000000"/>
          <w:sz w:val="24"/>
          <w:szCs w:val="24"/>
          <w:lang w:eastAsia="ru-RU"/>
        </w:rPr>
        <w:t>нство деятельности семьи и лицея</w:t>
      </w:r>
      <w:r w:rsidRPr="00FB7E97">
        <w:rPr>
          <w:rFonts w:ascii="Times New Roman" w:eastAsia="Times New Roman" w:hAnsi="Times New Roman" w:cs="Times New Roman"/>
          <w:color w:val="000000"/>
          <w:sz w:val="24"/>
          <w:szCs w:val="24"/>
          <w:lang w:eastAsia="ru-RU"/>
        </w:rPr>
        <w:t>, эффективность и действенность работы с родителями определяется через четко орг</w:t>
      </w:r>
      <w:r w:rsidR="000F3484" w:rsidRPr="00FB7E97">
        <w:rPr>
          <w:rFonts w:ascii="Times New Roman" w:eastAsia="Times New Roman" w:hAnsi="Times New Roman" w:cs="Times New Roman"/>
          <w:color w:val="000000"/>
          <w:sz w:val="24"/>
          <w:szCs w:val="24"/>
          <w:lang w:eastAsia="ru-RU"/>
        </w:rPr>
        <w:t>анизованную систему работы лицея</w:t>
      </w:r>
      <w:r w:rsidRPr="00FB7E97">
        <w:rPr>
          <w:rFonts w:ascii="Times New Roman" w:eastAsia="Times New Roman" w:hAnsi="Times New Roman" w:cs="Times New Roman"/>
          <w:color w:val="000000"/>
          <w:sz w:val="24"/>
          <w:szCs w:val="24"/>
          <w:lang w:eastAsia="ru-RU"/>
        </w:rPr>
        <w:t>.</w:t>
      </w:r>
    </w:p>
    <w:p w:rsidR="00E77420" w:rsidRPr="00FB7E97" w:rsidRDefault="00E77420" w:rsidP="00E77420">
      <w:pPr>
        <w:shd w:val="clear" w:color="auto" w:fill="FFFFFF"/>
        <w:spacing w:after="0" w:line="294" w:lineRule="atLeast"/>
        <w:rPr>
          <w:rFonts w:ascii="Arial" w:eastAsia="Times New Roman" w:hAnsi="Arial" w:cs="Arial"/>
          <w:color w:val="000000"/>
          <w:sz w:val="24"/>
          <w:szCs w:val="24"/>
          <w:lang w:eastAsia="ru-RU"/>
        </w:rPr>
      </w:pPr>
      <w:r w:rsidRPr="00FB7E97">
        <w:rPr>
          <w:rFonts w:ascii="Times New Roman" w:eastAsia="Times New Roman" w:hAnsi="Times New Roman" w:cs="Times New Roman"/>
          <w:color w:val="000000"/>
          <w:sz w:val="24"/>
          <w:szCs w:val="24"/>
          <w:lang w:eastAsia="ru-RU"/>
        </w:rPr>
        <w:t>Цель данной работы - углубить и разнообразить формы взаимодействия и сотрудничества лицея и родителей, повысить ответственность родителей за процесс воспитания своих детей, заинтересовать их в положительном результате образовательного процесса, содействовать повышению авторитета родителей в семье.</w:t>
      </w:r>
    </w:p>
    <w:p w:rsidR="00E77420" w:rsidRPr="00FB7E97" w:rsidRDefault="00E77420" w:rsidP="00E77420">
      <w:pPr>
        <w:shd w:val="clear" w:color="auto" w:fill="FFFFFF"/>
        <w:spacing w:after="0" w:line="294" w:lineRule="atLeast"/>
        <w:rPr>
          <w:rFonts w:ascii="Arial" w:eastAsia="Times New Roman" w:hAnsi="Arial" w:cs="Arial"/>
          <w:color w:val="000000"/>
          <w:sz w:val="24"/>
          <w:szCs w:val="24"/>
          <w:lang w:eastAsia="ru-RU"/>
        </w:rPr>
      </w:pPr>
    </w:p>
    <w:p w:rsidR="00E77420" w:rsidRPr="00FB7E97" w:rsidRDefault="00E77420" w:rsidP="00E77420">
      <w:pPr>
        <w:shd w:val="clear" w:color="auto" w:fill="FFFFFF"/>
        <w:spacing w:after="0" w:line="302" w:lineRule="atLeast"/>
        <w:rPr>
          <w:rFonts w:ascii="Arial" w:eastAsia="Times New Roman" w:hAnsi="Arial" w:cs="Arial"/>
          <w:color w:val="000000"/>
          <w:sz w:val="24"/>
          <w:szCs w:val="24"/>
          <w:lang w:eastAsia="ru-RU"/>
        </w:rPr>
      </w:pPr>
      <w:r w:rsidRPr="00FB7E97">
        <w:rPr>
          <w:rFonts w:ascii="Times New Roman" w:eastAsia="Times New Roman" w:hAnsi="Times New Roman" w:cs="Times New Roman"/>
          <w:color w:val="000000"/>
          <w:sz w:val="24"/>
          <w:szCs w:val="24"/>
          <w:lang w:eastAsia="ru-RU"/>
        </w:rPr>
        <w:t>Были поставлены следующие задачи:</w:t>
      </w:r>
    </w:p>
    <w:p w:rsidR="00E77420" w:rsidRPr="00FB7E97" w:rsidRDefault="00E77420" w:rsidP="00E77420">
      <w:pPr>
        <w:shd w:val="clear" w:color="auto" w:fill="FFFFFF"/>
        <w:spacing w:after="0" w:line="302" w:lineRule="atLeast"/>
        <w:rPr>
          <w:rFonts w:ascii="Arial" w:eastAsia="Times New Roman" w:hAnsi="Arial" w:cs="Arial"/>
          <w:color w:val="000000"/>
          <w:sz w:val="24"/>
          <w:szCs w:val="24"/>
          <w:lang w:eastAsia="ru-RU"/>
        </w:rPr>
      </w:pPr>
      <w:r w:rsidRPr="00FB7E97">
        <w:rPr>
          <w:rFonts w:ascii="Times New Roman" w:eastAsia="Times New Roman" w:hAnsi="Times New Roman" w:cs="Times New Roman"/>
          <w:color w:val="000000"/>
          <w:sz w:val="24"/>
          <w:szCs w:val="24"/>
          <w:lang w:eastAsia="ru-RU"/>
        </w:rPr>
        <w:t>1.</w:t>
      </w:r>
      <w:r w:rsidRPr="00FB7E97">
        <w:rPr>
          <w:rFonts w:ascii="Times New Roman" w:eastAsia="Times New Roman" w:hAnsi="Times New Roman" w:cs="Times New Roman"/>
          <w:b/>
          <w:bCs/>
          <w:color w:val="000000"/>
          <w:sz w:val="24"/>
          <w:szCs w:val="24"/>
          <w:lang w:eastAsia="ru-RU"/>
        </w:rPr>
        <w:t> </w:t>
      </w:r>
      <w:r w:rsidRPr="00FB7E97">
        <w:rPr>
          <w:rFonts w:ascii="Times New Roman" w:eastAsia="Times New Roman" w:hAnsi="Times New Roman" w:cs="Times New Roman"/>
          <w:color w:val="000000"/>
          <w:sz w:val="24"/>
          <w:szCs w:val="24"/>
          <w:lang w:eastAsia="ru-RU"/>
        </w:rPr>
        <w:t>создать атмосферу взаимопонимания между детьми, учителями и родителями в образовательной и воспитательной среде;</w:t>
      </w:r>
    </w:p>
    <w:p w:rsidR="00E77420" w:rsidRPr="00FB7E97" w:rsidRDefault="00E77420" w:rsidP="00E77420">
      <w:pPr>
        <w:shd w:val="clear" w:color="auto" w:fill="FFFFFF"/>
        <w:spacing w:after="0" w:line="302" w:lineRule="atLeast"/>
        <w:rPr>
          <w:rFonts w:ascii="Arial" w:eastAsia="Times New Roman" w:hAnsi="Arial" w:cs="Arial"/>
          <w:color w:val="000000"/>
          <w:sz w:val="24"/>
          <w:szCs w:val="24"/>
          <w:lang w:eastAsia="ru-RU"/>
        </w:rPr>
      </w:pPr>
      <w:r w:rsidRPr="00FB7E97">
        <w:rPr>
          <w:rFonts w:ascii="Times New Roman" w:eastAsia="Times New Roman" w:hAnsi="Times New Roman" w:cs="Times New Roman"/>
          <w:color w:val="000000"/>
          <w:sz w:val="24"/>
          <w:szCs w:val="24"/>
          <w:lang w:eastAsia="ru-RU"/>
        </w:rPr>
        <w:t xml:space="preserve">2. </w:t>
      </w:r>
      <w:proofErr w:type="gramStart"/>
      <w:r w:rsidRPr="00FB7E97">
        <w:rPr>
          <w:rFonts w:ascii="Times New Roman" w:eastAsia="Times New Roman" w:hAnsi="Times New Roman" w:cs="Times New Roman"/>
          <w:color w:val="000000"/>
          <w:sz w:val="24"/>
          <w:szCs w:val="24"/>
          <w:lang w:eastAsia="ru-RU"/>
        </w:rPr>
        <w:t>изучить  семьи</w:t>
      </w:r>
      <w:proofErr w:type="gramEnd"/>
      <w:r w:rsidRPr="00FB7E97">
        <w:rPr>
          <w:rFonts w:ascii="Times New Roman" w:eastAsia="Times New Roman" w:hAnsi="Times New Roman" w:cs="Times New Roman"/>
          <w:color w:val="000000"/>
          <w:sz w:val="24"/>
          <w:szCs w:val="24"/>
          <w:lang w:eastAsia="ru-RU"/>
        </w:rPr>
        <w:t xml:space="preserve"> учащихся и условия воспитания ребёнка в семье;</w:t>
      </w:r>
    </w:p>
    <w:p w:rsidR="00E77420" w:rsidRPr="00FB7E97" w:rsidRDefault="00E77420" w:rsidP="00E77420">
      <w:pPr>
        <w:shd w:val="clear" w:color="auto" w:fill="FFFFFF"/>
        <w:spacing w:after="0" w:line="302" w:lineRule="atLeast"/>
        <w:rPr>
          <w:rFonts w:ascii="Arial" w:eastAsia="Times New Roman" w:hAnsi="Arial" w:cs="Arial"/>
          <w:color w:val="000000"/>
          <w:sz w:val="24"/>
          <w:szCs w:val="24"/>
          <w:lang w:eastAsia="ru-RU"/>
        </w:rPr>
      </w:pPr>
      <w:r w:rsidRPr="00FB7E97">
        <w:rPr>
          <w:rFonts w:ascii="Times New Roman" w:eastAsia="Times New Roman" w:hAnsi="Times New Roman" w:cs="Times New Roman"/>
          <w:color w:val="000000"/>
          <w:sz w:val="24"/>
          <w:szCs w:val="24"/>
          <w:lang w:eastAsia="ru-RU"/>
        </w:rPr>
        <w:t>3. установить тесную и плодотворную связь с родителями, привлекать их к учебной деятельности детей и внеурочной, внеклассной работе;</w:t>
      </w:r>
    </w:p>
    <w:p w:rsidR="00E77420" w:rsidRPr="00FB7E97" w:rsidRDefault="00E77420" w:rsidP="00E77420">
      <w:pPr>
        <w:shd w:val="clear" w:color="auto" w:fill="FFFFFF"/>
        <w:spacing w:after="0" w:line="302" w:lineRule="atLeast"/>
        <w:rPr>
          <w:rFonts w:ascii="Arial" w:eastAsia="Times New Roman" w:hAnsi="Arial" w:cs="Arial"/>
          <w:color w:val="000000"/>
          <w:sz w:val="24"/>
          <w:szCs w:val="24"/>
          <w:lang w:eastAsia="ru-RU"/>
        </w:rPr>
      </w:pPr>
      <w:r w:rsidRPr="00FB7E97">
        <w:rPr>
          <w:rFonts w:ascii="Times New Roman" w:eastAsia="Times New Roman" w:hAnsi="Times New Roman" w:cs="Times New Roman"/>
          <w:color w:val="000000"/>
          <w:sz w:val="24"/>
          <w:szCs w:val="24"/>
          <w:lang w:eastAsia="ru-RU"/>
        </w:rPr>
        <w:t>4. способствовать формированию доверительных и доброжелательных отношений между родителями и детьми, педагогами и родителями;</w:t>
      </w:r>
    </w:p>
    <w:p w:rsidR="00E77420" w:rsidRPr="00FB7E97" w:rsidRDefault="00E77420" w:rsidP="00E77420">
      <w:pPr>
        <w:shd w:val="clear" w:color="auto" w:fill="FFFFFF"/>
        <w:spacing w:after="0" w:line="302" w:lineRule="atLeast"/>
        <w:rPr>
          <w:rFonts w:ascii="Arial" w:eastAsia="Times New Roman" w:hAnsi="Arial" w:cs="Arial"/>
          <w:color w:val="000000"/>
          <w:sz w:val="24"/>
          <w:szCs w:val="24"/>
          <w:lang w:eastAsia="ru-RU"/>
        </w:rPr>
      </w:pPr>
      <w:r w:rsidRPr="00FB7E97">
        <w:rPr>
          <w:rFonts w:ascii="Times New Roman" w:eastAsia="Times New Roman" w:hAnsi="Times New Roman" w:cs="Times New Roman"/>
          <w:color w:val="000000"/>
          <w:sz w:val="24"/>
          <w:szCs w:val="24"/>
          <w:lang w:eastAsia="ru-RU"/>
        </w:rPr>
        <w:t xml:space="preserve">5. обозначить </w:t>
      </w:r>
      <w:proofErr w:type="gramStart"/>
      <w:r w:rsidRPr="00FB7E97">
        <w:rPr>
          <w:rFonts w:ascii="Times New Roman" w:eastAsia="Times New Roman" w:hAnsi="Times New Roman" w:cs="Times New Roman"/>
          <w:color w:val="000000"/>
          <w:sz w:val="24"/>
          <w:szCs w:val="24"/>
          <w:lang w:eastAsia="ru-RU"/>
        </w:rPr>
        <w:t>проблемы  и</w:t>
      </w:r>
      <w:proofErr w:type="gramEnd"/>
      <w:r w:rsidRPr="00FB7E97">
        <w:rPr>
          <w:rFonts w:ascii="Times New Roman" w:eastAsia="Times New Roman" w:hAnsi="Times New Roman" w:cs="Times New Roman"/>
          <w:color w:val="000000"/>
          <w:sz w:val="24"/>
          <w:szCs w:val="24"/>
          <w:lang w:eastAsia="ru-RU"/>
        </w:rPr>
        <w:t xml:space="preserve"> способы содействия развитию личности детей;</w:t>
      </w:r>
    </w:p>
    <w:p w:rsidR="00E77420" w:rsidRPr="00FB7E97" w:rsidRDefault="00E77420" w:rsidP="00E77420">
      <w:pPr>
        <w:shd w:val="clear" w:color="auto" w:fill="FFFFFF"/>
        <w:spacing w:after="0" w:line="302" w:lineRule="atLeast"/>
        <w:rPr>
          <w:rFonts w:ascii="Arial" w:eastAsia="Times New Roman" w:hAnsi="Arial" w:cs="Arial"/>
          <w:color w:val="000000"/>
          <w:sz w:val="24"/>
          <w:szCs w:val="24"/>
          <w:lang w:eastAsia="ru-RU"/>
        </w:rPr>
      </w:pPr>
      <w:r w:rsidRPr="00FB7E97">
        <w:rPr>
          <w:rFonts w:ascii="Times New Roman" w:eastAsia="Times New Roman" w:hAnsi="Times New Roman" w:cs="Times New Roman"/>
          <w:color w:val="000000"/>
          <w:sz w:val="24"/>
          <w:szCs w:val="24"/>
          <w:lang w:eastAsia="ru-RU"/>
        </w:rPr>
        <w:t>6. воспитывать уважительное отношение ко всем членам семьи;</w:t>
      </w:r>
    </w:p>
    <w:p w:rsidR="00E77420" w:rsidRPr="00FB7E97" w:rsidRDefault="00E77420" w:rsidP="00E77420">
      <w:pPr>
        <w:shd w:val="clear" w:color="auto" w:fill="FFFFFF"/>
        <w:spacing w:after="0" w:line="302" w:lineRule="atLeast"/>
        <w:rPr>
          <w:rFonts w:ascii="Arial" w:eastAsia="Times New Roman" w:hAnsi="Arial" w:cs="Arial"/>
          <w:color w:val="000000"/>
          <w:sz w:val="24"/>
          <w:szCs w:val="24"/>
          <w:lang w:eastAsia="ru-RU"/>
        </w:rPr>
      </w:pPr>
      <w:r w:rsidRPr="00FB7E97">
        <w:rPr>
          <w:rFonts w:ascii="Times New Roman" w:eastAsia="Times New Roman" w:hAnsi="Times New Roman" w:cs="Times New Roman"/>
          <w:color w:val="000000"/>
          <w:sz w:val="24"/>
          <w:szCs w:val="24"/>
          <w:lang w:eastAsia="ru-RU"/>
        </w:rPr>
        <w:t>7. развивать интерес к истории своей семьи, её традициям;</w:t>
      </w:r>
    </w:p>
    <w:p w:rsidR="00E77420" w:rsidRPr="00FB7E97" w:rsidRDefault="00E77420" w:rsidP="00E77420">
      <w:pPr>
        <w:shd w:val="clear" w:color="auto" w:fill="FFFFFF"/>
        <w:spacing w:after="0" w:line="302" w:lineRule="atLeast"/>
        <w:rPr>
          <w:rFonts w:ascii="Arial" w:eastAsia="Times New Roman" w:hAnsi="Arial" w:cs="Arial"/>
          <w:color w:val="000000"/>
          <w:sz w:val="24"/>
          <w:szCs w:val="24"/>
          <w:lang w:eastAsia="ru-RU"/>
        </w:rPr>
      </w:pPr>
      <w:r w:rsidRPr="00FB7E97">
        <w:rPr>
          <w:rFonts w:ascii="Times New Roman" w:eastAsia="Times New Roman" w:hAnsi="Times New Roman" w:cs="Times New Roman"/>
          <w:color w:val="000000"/>
          <w:sz w:val="24"/>
          <w:szCs w:val="24"/>
          <w:lang w:eastAsia="ru-RU"/>
        </w:rPr>
        <w:t xml:space="preserve">8. изучить </w:t>
      </w:r>
      <w:proofErr w:type="gramStart"/>
      <w:r w:rsidRPr="00FB7E97">
        <w:rPr>
          <w:rFonts w:ascii="Times New Roman" w:eastAsia="Times New Roman" w:hAnsi="Times New Roman" w:cs="Times New Roman"/>
          <w:color w:val="000000"/>
          <w:sz w:val="24"/>
          <w:szCs w:val="24"/>
          <w:lang w:eastAsia="ru-RU"/>
        </w:rPr>
        <w:t>мнение  семей</w:t>
      </w:r>
      <w:proofErr w:type="gramEnd"/>
      <w:r w:rsidRPr="00FB7E97">
        <w:rPr>
          <w:rFonts w:ascii="Times New Roman" w:eastAsia="Times New Roman" w:hAnsi="Times New Roman" w:cs="Times New Roman"/>
          <w:color w:val="000000"/>
          <w:sz w:val="24"/>
          <w:szCs w:val="24"/>
          <w:lang w:eastAsia="ru-RU"/>
        </w:rPr>
        <w:t xml:space="preserve"> обучающихся о школе и к уровню образовательных услуг.</w:t>
      </w:r>
    </w:p>
    <w:p w:rsidR="00E77420" w:rsidRPr="00FB7E97" w:rsidRDefault="00E77420" w:rsidP="00E77420">
      <w:pPr>
        <w:shd w:val="clear" w:color="auto" w:fill="FFFFFF"/>
        <w:spacing w:after="0" w:line="302" w:lineRule="atLeast"/>
        <w:rPr>
          <w:rFonts w:ascii="Arial" w:eastAsia="Times New Roman" w:hAnsi="Arial" w:cs="Arial"/>
          <w:color w:val="000000"/>
          <w:sz w:val="24"/>
          <w:szCs w:val="24"/>
          <w:lang w:eastAsia="ru-RU"/>
        </w:rPr>
      </w:pPr>
      <w:r w:rsidRPr="00FB7E97">
        <w:rPr>
          <w:rFonts w:ascii="Times New Roman" w:eastAsia="Times New Roman" w:hAnsi="Times New Roman" w:cs="Times New Roman"/>
          <w:color w:val="000000"/>
          <w:sz w:val="24"/>
          <w:szCs w:val="24"/>
          <w:lang w:eastAsia="ru-RU"/>
        </w:rPr>
        <w:t xml:space="preserve">Для решения поставленных </w:t>
      </w:r>
      <w:proofErr w:type="gramStart"/>
      <w:r w:rsidRPr="00FB7E97">
        <w:rPr>
          <w:rFonts w:ascii="Times New Roman" w:eastAsia="Times New Roman" w:hAnsi="Times New Roman" w:cs="Times New Roman"/>
          <w:color w:val="000000"/>
          <w:sz w:val="24"/>
          <w:szCs w:val="24"/>
          <w:lang w:eastAsia="ru-RU"/>
        </w:rPr>
        <w:t>задач  </w:t>
      </w:r>
      <w:r w:rsidR="000F3484" w:rsidRPr="00FB7E97">
        <w:rPr>
          <w:rFonts w:ascii="Times New Roman" w:eastAsia="Times New Roman" w:hAnsi="Times New Roman" w:cs="Times New Roman"/>
          <w:color w:val="000000"/>
          <w:sz w:val="24"/>
          <w:szCs w:val="24"/>
          <w:lang w:eastAsia="ru-RU"/>
        </w:rPr>
        <w:t>работа</w:t>
      </w:r>
      <w:proofErr w:type="gramEnd"/>
      <w:r w:rsidR="000F3484" w:rsidRPr="00FB7E97">
        <w:rPr>
          <w:rFonts w:ascii="Times New Roman" w:eastAsia="Times New Roman" w:hAnsi="Times New Roman" w:cs="Times New Roman"/>
          <w:color w:val="000000"/>
          <w:sz w:val="24"/>
          <w:szCs w:val="24"/>
          <w:lang w:eastAsia="ru-RU"/>
        </w:rPr>
        <w:t xml:space="preserve"> была организована в лицее</w:t>
      </w:r>
      <w:r w:rsidRPr="00FB7E97">
        <w:rPr>
          <w:rFonts w:ascii="Times New Roman" w:eastAsia="Times New Roman" w:hAnsi="Times New Roman" w:cs="Times New Roman"/>
          <w:color w:val="000000"/>
          <w:sz w:val="24"/>
          <w:szCs w:val="24"/>
          <w:lang w:eastAsia="ru-RU"/>
        </w:rPr>
        <w:t xml:space="preserve"> по следующим </w:t>
      </w:r>
      <w:r w:rsidRPr="00FB7E97">
        <w:rPr>
          <w:rFonts w:ascii="Times New Roman" w:eastAsia="Times New Roman" w:hAnsi="Times New Roman" w:cs="Times New Roman"/>
          <w:b/>
          <w:bCs/>
          <w:i/>
          <w:iCs/>
          <w:color w:val="000000"/>
          <w:sz w:val="24"/>
          <w:szCs w:val="24"/>
          <w:lang w:eastAsia="ru-RU"/>
        </w:rPr>
        <w:t>направлениям:</w:t>
      </w:r>
    </w:p>
    <w:p w:rsidR="00E77420" w:rsidRPr="00FB7E97" w:rsidRDefault="00E77420" w:rsidP="00E77420">
      <w:pPr>
        <w:shd w:val="clear" w:color="auto" w:fill="FFFFFF"/>
        <w:spacing w:after="0" w:line="294" w:lineRule="atLeast"/>
        <w:rPr>
          <w:rFonts w:ascii="Arial" w:eastAsia="Times New Roman" w:hAnsi="Arial" w:cs="Arial"/>
          <w:color w:val="000000"/>
          <w:sz w:val="24"/>
          <w:szCs w:val="24"/>
          <w:lang w:eastAsia="ru-RU"/>
        </w:rPr>
      </w:pPr>
      <w:r w:rsidRPr="00FB7E97">
        <w:rPr>
          <w:rFonts w:ascii="Times New Roman" w:eastAsia="Times New Roman" w:hAnsi="Times New Roman" w:cs="Times New Roman"/>
          <w:color w:val="000000"/>
          <w:sz w:val="24"/>
          <w:szCs w:val="24"/>
          <w:lang w:eastAsia="ru-RU"/>
        </w:rPr>
        <w:t>1. Информационно- просветительское:</w:t>
      </w:r>
    </w:p>
    <w:p w:rsidR="00E77420" w:rsidRPr="00FB7E97" w:rsidRDefault="00E77420" w:rsidP="00E77420">
      <w:pPr>
        <w:shd w:val="clear" w:color="auto" w:fill="FFFFFF"/>
        <w:spacing w:after="0" w:line="294" w:lineRule="atLeast"/>
        <w:rPr>
          <w:rFonts w:ascii="Arial" w:eastAsia="Times New Roman" w:hAnsi="Arial" w:cs="Arial"/>
          <w:color w:val="000000"/>
          <w:sz w:val="24"/>
          <w:szCs w:val="24"/>
          <w:lang w:eastAsia="ru-RU"/>
        </w:rPr>
      </w:pPr>
      <w:r w:rsidRPr="00FB7E97">
        <w:rPr>
          <w:rFonts w:ascii="Times New Roman" w:eastAsia="Times New Roman" w:hAnsi="Times New Roman" w:cs="Times New Roman"/>
          <w:color w:val="000000"/>
          <w:sz w:val="24"/>
          <w:szCs w:val="24"/>
          <w:lang w:eastAsia="ru-RU"/>
        </w:rPr>
        <w:t>- проведение родительских лекториев;</w:t>
      </w:r>
    </w:p>
    <w:p w:rsidR="00E77420" w:rsidRPr="00FB7E97" w:rsidRDefault="00E77420" w:rsidP="00E77420">
      <w:pPr>
        <w:shd w:val="clear" w:color="auto" w:fill="FFFFFF"/>
        <w:spacing w:after="0" w:line="294" w:lineRule="atLeast"/>
        <w:rPr>
          <w:rFonts w:ascii="Arial" w:eastAsia="Times New Roman" w:hAnsi="Arial" w:cs="Arial"/>
          <w:color w:val="000000"/>
          <w:sz w:val="24"/>
          <w:szCs w:val="24"/>
          <w:lang w:eastAsia="ru-RU"/>
        </w:rPr>
      </w:pPr>
      <w:r w:rsidRPr="00FB7E97">
        <w:rPr>
          <w:rFonts w:ascii="Times New Roman" w:eastAsia="Times New Roman" w:hAnsi="Times New Roman" w:cs="Times New Roman"/>
          <w:color w:val="000000"/>
          <w:sz w:val="24"/>
          <w:szCs w:val="24"/>
          <w:lang w:eastAsia="ru-RU"/>
        </w:rPr>
        <w:t>- классные родительские собрания;</w:t>
      </w:r>
    </w:p>
    <w:p w:rsidR="00E77420" w:rsidRPr="00FB7E97" w:rsidRDefault="00E77420" w:rsidP="00E77420">
      <w:pPr>
        <w:shd w:val="clear" w:color="auto" w:fill="FFFFFF"/>
        <w:spacing w:after="0" w:line="294" w:lineRule="atLeast"/>
        <w:rPr>
          <w:rFonts w:ascii="Arial" w:eastAsia="Times New Roman" w:hAnsi="Arial" w:cs="Arial"/>
          <w:color w:val="000000"/>
          <w:sz w:val="24"/>
          <w:szCs w:val="24"/>
          <w:lang w:eastAsia="ru-RU"/>
        </w:rPr>
      </w:pPr>
      <w:r w:rsidRPr="00FB7E97">
        <w:rPr>
          <w:rFonts w:ascii="Times New Roman" w:eastAsia="Times New Roman" w:hAnsi="Times New Roman" w:cs="Times New Roman"/>
          <w:color w:val="000000"/>
          <w:sz w:val="24"/>
          <w:szCs w:val="24"/>
          <w:lang w:eastAsia="ru-RU"/>
        </w:rPr>
        <w:t>- индивидуальная консультация психолога и социального педагога по вопросам воспитания учащихся;</w:t>
      </w:r>
    </w:p>
    <w:p w:rsidR="00E77420" w:rsidRPr="00FB7E97" w:rsidRDefault="00E77420" w:rsidP="00E77420">
      <w:pPr>
        <w:shd w:val="clear" w:color="auto" w:fill="FFFFFF"/>
        <w:spacing w:after="0" w:line="294" w:lineRule="atLeast"/>
        <w:rPr>
          <w:rFonts w:ascii="Arial" w:eastAsia="Times New Roman" w:hAnsi="Arial" w:cs="Arial"/>
          <w:color w:val="000000"/>
          <w:sz w:val="24"/>
          <w:szCs w:val="24"/>
          <w:lang w:eastAsia="ru-RU"/>
        </w:rPr>
      </w:pPr>
      <w:r w:rsidRPr="00FB7E97">
        <w:rPr>
          <w:rFonts w:ascii="Times New Roman" w:eastAsia="Times New Roman" w:hAnsi="Times New Roman" w:cs="Times New Roman"/>
          <w:color w:val="000000"/>
          <w:sz w:val="24"/>
          <w:szCs w:val="24"/>
          <w:lang w:eastAsia="ru-RU"/>
        </w:rPr>
        <w:t>- диагностические исследования;</w:t>
      </w:r>
    </w:p>
    <w:p w:rsidR="00E77420" w:rsidRPr="00FB7E97" w:rsidRDefault="00E77420" w:rsidP="00E77420">
      <w:pPr>
        <w:shd w:val="clear" w:color="auto" w:fill="FFFFFF"/>
        <w:spacing w:after="0" w:line="294" w:lineRule="atLeast"/>
        <w:rPr>
          <w:rFonts w:ascii="Arial" w:eastAsia="Times New Roman" w:hAnsi="Arial" w:cs="Arial"/>
          <w:color w:val="000000"/>
          <w:sz w:val="24"/>
          <w:szCs w:val="24"/>
          <w:lang w:eastAsia="ru-RU"/>
        </w:rPr>
      </w:pPr>
      <w:r w:rsidRPr="00FB7E97">
        <w:rPr>
          <w:rFonts w:ascii="Times New Roman" w:eastAsia="Times New Roman" w:hAnsi="Times New Roman" w:cs="Times New Roman"/>
          <w:color w:val="000000"/>
          <w:sz w:val="24"/>
          <w:szCs w:val="24"/>
          <w:lang w:eastAsia="ru-RU"/>
        </w:rPr>
        <w:t>- консультация с родителей с врачами – специалистами по вопросам здоровьесбережения учащихся.</w:t>
      </w:r>
    </w:p>
    <w:p w:rsidR="00E77420" w:rsidRPr="00FB7E97" w:rsidRDefault="00E77420" w:rsidP="00E77420">
      <w:pPr>
        <w:shd w:val="clear" w:color="auto" w:fill="FFFFFF"/>
        <w:spacing w:after="0" w:line="294" w:lineRule="atLeast"/>
        <w:rPr>
          <w:rFonts w:ascii="Arial" w:eastAsia="Times New Roman" w:hAnsi="Arial" w:cs="Arial"/>
          <w:color w:val="000000"/>
          <w:sz w:val="24"/>
          <w:szCs w:val="24"/>
          <w:lang w:eastAsia="ru-RU"/>
        </w:rPr>
      </w:pPr>
      <w:r w:rsidRPr="00FB7E97">
        <w:rPr>
          <w:rFonts w:ascii="Times New Roman" w:eastAsia="Times New Roman" w:hAnsi="Times New Roman" w:cs="Times New Roman"/>
          <w:color w:val="000000"/>
          <w:sz w:val="24"/>
          <w:szCs w:val="24"/>
          <w:lang w:eastAsia="ru-RU"/>
        </w:rPr>
        <w:t>2.Организационно - деятельностное;</w:t>
      </w:r>
    </w:p>
    <w:p w:rsidR="00E77420" w:rsidRPr="00FB7E97" w:rsidRDefault="00E77420" w:rsidP="00E77420">
      <w:pPr>
        <w:shd w:val="clear" w:color="auto" w:fill="FFFFFF"/>
        <w:spacing w:after="0" w:line="294" w:lineRule="atLeast"/>
        <w:rPr>
          <w:rFonts w:ascii="Arial" w:eastAsia="Times New Roman" w:hAnsi="Arial" w:cs="Arial"/>
          <w:color w:val="000000"/>
          <w:sz w:val="24"/>
          <w:szCs w:val="24"/>
          <w:lang w:eastAsia="ru-RU"/>
        </w:rPr>
      </w:pPr>
      <w:r w:rsidRPr="00FB7E97">
        <w:rPr>
          <w:rFonts w:ascii="Times New Roman" w:eastAsia="Times New Roman" w:hAnsi="Times New Roman" w:cs="Times New Roman"/>
          <w:color w:val="000000"/>
          <w:sz w:val="24"/>
          <w:szCs w:val="24"/>
          <w:lang w:eastAsia="ru-RU"/>
        </w:rPr>
        <w:t>- участие в заседаниях Совета школы;</w:t>
      </w:r>
    </w:p>
    <w:p w:rsidR="00E77420" w:rsidRPr="00FB7E97" w:rsidRDefault="00E77420" w:rsidP="00E77420">
      <w:pPr>
        <w:shd w:val="clear" w:color="auto" w:fill="FFFFFF"/>
        <w:spacing w:after="0" w:line="294" w:lineRule="atLeast"/>
        <w:rPr>
          <w:rFonts w:ascii="Arial" w:eastAsia="Times New Roman" w:hAnsi="Arial" w:cs="Arial"/>
          <w:color w:val="000000"/>
          <w:sz w:val="24"/>
          <w:szCs w:val="24"/>
          <w:lang w:eastAsia="ru-RU"/>
        </w:rPr>
      </w:pPr>
      <w:r w:rsidRPr="00FB7E97">
        <w:rPr>
          <w:rFonts w:ascii="Times New Roman" w:eastAsia="Times New Roman" w:hAnsi="Times New Roman" w:cs="Times New Roman"/>
          <w:color w:val="000000"/>
          <w:sz w:val="24"/>
          <w:szCs w:val="24"/>
          <w:lang w:eastAsia="ru-RU"/>
        </w:rPr>
        <w:t>- проведение заседаний общешкольного родительского комитета;</w:t>
      </w:r>
    </w:p>
    <w:p w:rsidR="00E77420" w:rsidRPr="00FB7E97" w:rsidRDefault="00E77420" w:rsidP="00E77420">
      <w:pPr>
        <w:shd w:val="clear" w:color="auto" w:fill="FFFFFF"/>
        <w:spacing w:after="0" w:line="294" w:lineRule="atLeast"/>
        <w:rPr>
          <w:rFonts w:ascii="Arial" w:eastAsia="Times New Roman" w:hAnsi="Arial" w:cs="Arial"/>
          <w:color w:val="000000"/>
          <w:sz w:val="24"/>
          <w:szCs w:val="24"/>
          <w:lang w:eastAsia="ru-RU"/>
        </w:rPr>
      </w:pPr>
      <w:r w:rsidRPr="00FB7E97">
        <w:rPr>
          <w:rFonts w:ascii="Times New Roman" w:eastAsia="Times New Roman" w:hAnsi="Times New Roman" w:cs="Times New Roman"/>
          <w:color w:val="000000"/>
          <w:sz w:val="24"/>
          <w:szCs w:val="24"/>
          <w:lang w:eastAsia="ru-RU"/>
        </w:rPr>
        <w:t>- участие в заседаниях Совета профилактики, организация рейдов совместно с социальным педагогом и педагогом-психологом в «социально неблагополучные семьи»;</w:t>
      </w:r>
    </w:p>
    <w:p w:rsidR="00E77420" w:rsidRPr="00FB7E97" w:rsidRDefault="00E77420" w:rsidP="00E77420">
      <w:pPr>
        <w:shd w:val="clear" w:color="auto" w:fill="FFFFFF"/>
        <w:spacing w:after="0" w:line="294" w:lineRule="atLeast"/>
        <w:rPr>
          <w:rFonts w:ascii="Arial" w:eastAsia="Times New Roman" w:hAnsi="Arial" w:cs="Arial"/>
          <w:color w:val="000000"/>
          <w:sz w:val="24"/>
          <w:szCs w:val="24"/>
          <w:lang w:eastAsia="ru-RU"/>
        </w:rPr>
      </w:pPr>
      <w:r w:rsidRPr="00FB7E97">
        <w:rPr>
          <w:rFonts w:ascii="Times New Roman" w:eastAsia="Times New Roman" w:hAnsi="Times New Roman" w:cs="Times New Roman"/>
          <w:color w:val="000000"/>
          <w:sz w:val="24"/>
          <w:szCs w:val="24"/>
          <w:lang w:eastAsia="ru-RU"/>
        </w:rPr>
        <w:t>- оказание спонсорской помощи школы;</w:t>
      </w:r>
    </w:p>
    <w:p w:rsidR="00E77420" w:rsidRPr="00FB7E97" w:rsidRDefault="00E77420" w:rsidP="00E77420">
      <w:pPr>
        <w:shd w:val="clear" w:color="auto" w:fill="FFFFFF"/>
        <w:spacing w:after="0" w:line="294" w:lineRule="atLeast"/>
        <w:rPr>
          <w:rFonts w:ascii="Arial" w:eastAsia="Times New Roman" w:hAnsi="Arial" w:cs="Arial"/>
          <w:color w:val="000000"/>
          <w:sz w:val="24"/>
          <w:szCs w:val="24"/>
          <w:lang w:eastAsia="ru-RU"/>
        </w:rPr>
      </w:pPr>
      <w:r w:rsidRPr="00FB7E97">
        <w:rPr>
          <w:rFonts w:ascii="Times New Roman" w:eastAsia="Times New Roman" w:hAnsi="Times New Roman" w:cs="Times New Roman"/>
          <w:color w:val="000000"/>
          <w:sz w:val="24"/>
          <w:szCs w:val="24"/>
          <w:lang w:eastAsia="ru-RU"/>
        </w:rPr>
        <w:t>- привлечение родителей к орга</w:t>
      </w:r>
      <w:r w:rsidR="000F3484" w:rsidRPr="00FB7E97">
        <w:rPr>
          <w:rFonts w:ascii="Times New Roman" w:eastAsia="Times New Roman" w:hAnsi="Times New Roman" w:cs="Times New Roman"/>
          <w:color w:val="000000"/>
          <w:sz w:val="24"/>
          <w:szCs w:val="24"/>
          <w:lang w:eastAsia="ru-RU"/>
        </w:rPr>
        <w:t>низации кружковой работы в лицее</w:t>
      </w:r>
      <w:r w:rsidRPr="00FB7E97">
        <w:rPr>
          <w:rFonts w:ascii="Times New Roman" w:eastAsia="Times New Roman" w:hAnsi="Times New Roman" w:cs="Times New Roman"/>
          <w:color w:val="000000"/>
          <w:sz w:val="24"/>
          <w:szCs w:val="24"/>
          <w:lang w:eastAsia="ru-RU"/>
        </w:rPr>
        <w:t>;</w:t>
      </w:r>
    </w:p>
    <w:p w:rsidR="00E77420" w:rsidRPr="00FB7E97" w:rsidRDefault="00E77420" w:rsidP="00E77420">
      <w:pPr>
        <w:shd w:val="clear" w:color="auto" w:fill="FFFFFF"/>
        <w:spacing w:after="0" w:line="294" w:lineRule="atLeast"/>
        <w:rPr>
          <w:rFonts w:ascii="Arial" w:eastAsia="Times New Roman" w:hAnsi="Arial" w:cs="Arial"/>
          <w:color w:val="000000"/>
          <w:sz w:val="24"/>
          <w:szCs w:val="24"/>
          <w:lang w:eastAsia="ru-RU"/>
        </w:rPr>
      </w:pPr>
      <w:r w:rsidRPr="00FB7E97">
        <w:rPr>
          <w:rFonts w:ascii="Times New Roman" w:eastAsia="Times New Roman" w:hAnsi="Times New Roman" w:cs="Times New Roman"/>
          <w:color w:val="000000"/>
          <w:sz w:val="24"/>
          <w:szCs w:val="24"/>
          <w:lang w:eastAsia="ru-RU"/>
        </w:rPr>
        <w:t>- индивидуальная работа классного руководителя с родителями (беседы, консультации);</w:t>
      </w:r>
    </w:p>
    <w:p w:rsidR="00E77420" w:rsidRPr="00FB7E97" w:rsidRDefault="00E77420" w:rsidP="00E77420">
      <w:pPr>
        <w:shd w:val="clear" w:color="auto" w:fill="FFFFFF"/>
        <w:spacing w:after="0" w:line="294" w:lineRule="atLeast"/>
        <w:rPr>
          <w:rFonts w:ascii="Arial" w:eastAsia="Times New Roman" w:hAnsi="Arial" w:cs="Arial"/>
          <w:color w:val="000000"/>
          <w:sz w:val="24"/>
          <w:szCs w:val="24"/>
          <w:lang w:eastAsia="ru-RU"/>
        </w:rPr>
      </w:pPr>
      <w:r w:rsidRPr="00FB7E97">
        <w:rPr>
          <w:rFonts w:ascii="Times New Roman" w:eastAsia="Times New Roman" w:hAnsi="Times New Roman" w:cs="Times New Roman"/>
          <w:color w:val="000000"/>
          <w:sz w:val="24"/>
          <w:szCs w:val="24"/>
          <w:lang w:eastAsia="ru-RU"/>
        </w:rPr>
        <w:t>- день семьи;</w:t>
      </w:r>
    </w:p>
    <w:p w:rsidR="00E77420" w:rsidRPr="00FB7E97" w:rsidRDefault="00E77420" w:rsidP="00E77420">
      <w:pPr>
        <w:shd w:val="clear" w:color="auto" w:fill="FFFFFF"/>
        <w:spacing w:after="0" w:line="294" w:lineRule="atLeast"/>
        <w:rPr>
          <w:rFonts w:ascii="Arial" w:eastAsia="Times New Roman" w:hAnsi="Arial" w:cs="Arial"/>
          <w:color w:val="000000"/>
          <w:sz w:val="24"/>
          <w:szCs w:val="24"/>
          <w:lang w:eastAsia="ru-RU"/>
        </w:rPr>
      </w:pPr>
      <w:r w:rsidRPr="00FB7E97">
        <w:rPr>
          <w:rFonts w:ascii="Times New Roman" w:eastAsia="Times New Roman" w:hAnsi="Times New Roman" w:cs="Times New Roman"/>
          <w:color w:val="000000"/>
          <w:sz w:val="24"/>
          <w:szCs w:val="24"/>
          <w:lang w:eastAsia="ru-RU"/>
        </w:rPr>
        <w:t>3. Творческое</w:t>
      </w:r>
    </w:p>
    <w:p w:rsidR="00E77420" w:rsidRPr="00FB7E97" w:rsidRDefault="00E77420" w:rsidP="00E77420">
      <w:pPr>
        <w:shd w:val="clear" w:color="auto" w:fill="FFFFFF"/>
        <w:spacing w:after="0" w:line="294" w:lineRule="atLeast"/>
        <w:rPr>
          <w:rFonts w:ascii="Arial" w:eastAsia="Times New Roman" w:hAnsi="Arial" w:cs="Arial"/>
          <w:color w:val="000000"/>
          <w:sz w:val="24"/>
          <w:szCs w:val="24"/>
          <w:lang w:eastAsia="ru-RU"/>
        </w:rPr>
      </w:pPr>
      <w:r w:rsidRPr="00FB7E97">
        <w:rPr>
          <w:rFonts w:ascii="Times New Roman" w:eastAsia="Times New Roman" w:hAnsi="Times New Roman" w:cs="Times New Roman"/>
          <w:color w:val="000000"/>
          <w:sz w:val="24"/>
          <w:szCs w:val="24"/>
          <w:lang w:eastAsia="ru-RU"/>
        </w:rPr>
        <w:t>- организация совместных классно-семейных праздников;</w:t>
      </w:r>
    </w:p>
    <w:p w:rsidR="00E77420" w:rsidRPr="00FB7E97" w:rsidRDefault="00E77420" w:rsidP="00E77420">
      <w:pPr>
        <w:shd w:val="clear" w:color="auto" w:fill="FFFFFF"/>
        <w:spacing w:after="0" w:line="294" w:lineRule="atLeast"/>
        <w:rPr>
          <w:rFonts w:ascii="Arial" w:eastAsia="Times New Roman" w:hAnsi="Arial" w:cs="Arial"/>
          <w:color w:val="000000"/>
          <w:sz w:val="24"/>
          <w:szCs w:val="24"/>
          <w:lang w:eastAsia="ru-RU"/>
        </w:rPr>
      </w:pPr>
      <w:r w:rsidRPr="00FB7E97">
        <w:rPr>
          <w:rFonts w:ascii="Times New Roman" w:eastAsia="Times New Roman" w:hAnsi="Times New Roman" w:cs="Times New Roman"/>
          <w:color w:val="000000"/>
          <w:sz w:val="24"/>
          <w:szCs w:val="24"/>
          <w:lang w:eastAsia="ru-RU"/>
        </w:rPr>
        <w:t>- выездные экскурсии;</w:t>
      </w:r>
    </w:p>
    <w:p w:rsidR="00E77420" w:rsidRPr="00FB7E97" w:rsidRDefault="00E77420" w:rsidP="00E77420">
      <w:pPr>
        <w:shd w:val="clear" w:color="auto" w:fill="FFFFFF"/>
        <w:spacing w:after="0" w:line="294" w:lineRule="atLeast"/>
        <w:rPr>
          <w:rFonts w:ascii="Arial" w:eastAsia="Times New Roman" w:hAnsi="Arial" w:cs="Arial"/>
          <w:color w:val="000000"/>
          <w:sz w:val="24"/>
          <w:szCs w:val="24"/>
          <w:lang w:eastAsia="ru-RU"/>
        </w:rPr>
      </w:pPr>
      <w:r w:rsidRPr="00FB7E97">
        <w:rPr>
          <w:rFonts w:ascii="Times New Roman" w:eastAsia="Times New Roman" w:hAnsi="Times New Roman" w:cs="Times New Roman"/>
          <w:color w:val="000000"/>
          <w:sz w:val="24"/>
          <w:szCs w:val="24"/>
          <w:lang w:eastAsia="ru-RU"/>
        </w:rPr>
        <w:t>- участие в проектной деятельности.</w:t>
      </w:r>
    </w:p>
    <w:p w:rsidR="00E77420" w:rsidRPr="00FB7E97" w:rsidRDefault="00E77420" w:rsidP="00E77420">
      <w:pPr>
        <w:shd w:val="clear" w:color="auto" w:fill="FFFFFF"/>
        <w:spacing w:after="0" w:line="294" w:lineRule="atLeast"/>
        <w:rPr>
          <w:rFonts w:ascii="Arial" w:eastAsia="Times New Roman" w:hAnsi="Arial" w:cs="Arial"/>
          <w:color w:val="000000"/>
          <w:sz w:val="24"/>
          <w:szCs w:val="24"/>
          <w:lang w:eastAsia="ru-RU"/>
        </w:rPr>
      </w:pPr>
    </w:p>
    <w:p w:rsidR="00E77420" w:rsidRPr="00FB7E97" w:rsidRDefault="00E77420" w:rsidP="00E77420">
      <w:pPr>
        <w:shd w:val="clear" w:color="auto" w:fill="FFFFFF"/>
        <w:spacing w:after="0" w:line="294" w:lineRule="atLeast"/>
        <w:rPr>
          <w:rFonts w:ascii="Arial" w:eastAsia="Times New Roman" w:hAnsi="Arial" w:cs="Arial"/>
          <w:color w:val="000000"/>
          <w:sz w:val="24"/>
          <w:szCs w:val="24"/>
          <w:lang w:eastAsia="ru-RU"/>
        </w:rPr>
      </w:pPr>
      <w:r w:rsidRPr="00FB7E97">
        <w:rPr>
          <w:rFonts w:ascii="Times New Roman" w:eastAsia="Times New Roman" w:hAnsi="Times New Roman" w:cs="Times New Roman"/>
          <w:color w:val="000000"/>
          <w:sz w:val="24"/>
          <w:szCs w:val="24"/>
          <w:lang w:eastAsia="ru-RU"/>
        </w:rPr>
        <w:lastRenderedPageBreak/>
        <w:t>Нормативно-правовым обеспечением, регулирующим деятельность администрации в ходе работы с родителями, является:</w:t>
      </w:r>
    </w:p>
    <w:p w:rsidR="00E77420" w:rsidRPr="00FB7E97" w:rsidRDefault="00E77420" w:rsidP="00E77420">
      <w:pPr>
        <w:shd w:val="clear" w:color="auto" w:fill="FFFFFF"/>
        <w:spacing w:after="0" w:line="294" w:lineRule="atLeast"/>
        <w:rPr>
          <w:rFonts w:ascii="Arial" w:eastAsia="Times New Roman" w:hAnsi="Arial" w:cs="Arial"/>
          <w:color w:val="000000"/>
          <w:sz w:val="24"/>
          <w:szCs w:val="24"/>
          <w:lang w:eastAsia="ru-RU"/>
        </w:rPr>
      </w:pPr>
      <w:r w:rsidRPr="00FB7E97">
        <w:rPr>
          <w:rFonts w:ascii="Times New Roman" w:eastAsia="Times New Roman" w:hAnsi="Times New Roman" w:cs="Times New Roman"/>
          <w:color w:val="000000"/>
          <w:sz w:val="24"/>
          <w:szCs w:val="24"/>
          <w:lang w:eastAsia="ru-RU"/>
        </w:rPr>
        <w:t>- Закон РФ «Об образовании»</w:t>
      </w:r>
    </w:p>
    <w:p w:rsidR="00E77420" w:rsidRPr="00FB7E97" w:rsidRDefault="00E77420" w:rsidP="00E77420">
      <w:pPr>
        <w:shd w:val="clear" w:color="auto" w:fill="FFFFFF"/>
        <w:spacing w:after="0" w:line="294" w:lineRule="atLeast"/>
        <w:rPr>
          <w:rFonts w:ascii="Arial" w:eastAsia="Times New Roman" w:hAnsi="Arial" w:cs="Arial"/>
          <w:color w:val="000000"/>
          <w:sz w:val="24"/>
          <w:szCs w:val="24"/>
          <w:lang w:eastAsia="ru-RU"/>
        </w:rPr>
      </w:pPr>
      <w:r w:rsidRPr="00FB7E97">
        <w:rPr>
          <w:rFonts w:ascii="Times New Roman" w:eastAsia="Times New Roman" w:hAnsi="Times New Roman" w:cs="Times New Roman"/>
          <w:color w:val="000000"/>
          <w:sz w:val="24"/>
          <w:szCs w:val="24"/>
          <w:lang w:eastAsia="ru-RU"/>
        </w:rPr>
        <w:t>- Устав МБОУ «</w:t>
      </w:r>
      <w:r w:rsidR="000F3484" w:rsidRPr="00FB7E97">
        <w:rPr>
          <w:rFonts w:ascii="Times New Roman" w:eastAsia="Times New Roman" w:hAnsi="Times New Roman" w:cs="Times New Roman"/>
          <w:color w:val="000000"/>
          <w:sz w:val="24"/>
          <w:szCs w:val="24"/>
          <w:lang w:eastAsia="ru-RU"/>
        </w:rPr>
        <w:t>Зиреклинский лицей</w:t>
      </w:r>
      <w:r w:rsidRPr="00FB7E97">
        <w:rPr>
          <w:rFonts w:ascii="Times New Roman" w:eastAsia="Times New Roman" w:hAnsi="Times New Roman" w:cs="Times New Roman"/>
          <w:color w:val="000000"/>
          <w:sz w:val="24"/>
          <w:szCs w:val="24"/>
          <w:lang w:eastAsia="ru-RU"/>
        </w:rPr>
        <w:t>»;</w:t>
      </w:r>
    </w:p>
    <w:p w:rsidR="00E77420" w:rsidRPr="00FB7E97" w:rsidRDefault="00E77420" w:rsidP="00E77420">
      <w:pPr>
        <w:shd w:val="clear" w:color="auto" w:fill="FFFFFF"/>
        <w:spacing w:after="0" w:line="294" w:lineRule="atLeast"/>
        <w:rPr>
          <w:rFonts w:ascii="Arial" w:eastAsia="Times New Roman" w:hAnsi="Arial" w:cs="Arial"/>
          <w:color w:val="000000"/>
          <w:sz w:val="24"/>
          <w:szCs w:val="24"/>
          <w:lang w:eastAsia="ru-RU"/>
        </w:rPr>
      </w:pPr>
      <w:r w:rsidRPr="00FB7E97">
        <w:rPr>
          <w:rFonts w:ascii="Times New Roman" w:eastAsia="Times New Roman" w:hAnsi="Times New Roman" w:cs="Times New Roman"/>
          <w:color w:val="000000"/>
          <w:sz w:val="24"/>
          <w:szCs w:val="24"/>
          <w:lang w:eastAsia="ru-RU"/>
        </w:rPr>
        <w:t>- Семейный кодекс РФ;</w:t>
      </w:r>
    </w:p>
    <w:p w:rsidR="00E77420" w:rsidRPr="00FB7E97" w:rsidRDefault="00E77420" w:rsidP="00E77420">
      <w:pPr>
        <w:shd w:val="clear" w:color="auto" w:fill="FFFFFF"/>
        <w:spacing w:after="0" w:line="294" w:lineRule="atLeast"/>
        <w:rPr>
          <w:rFonts w:ascii="Arial" w:eastAsia="Times New Roman" w:hAnsi="Arial" w:cs="Arial"/>
          <w:color w:val="000000"/>
          <w:sz w:val="24"/>
          <w:szCs w:val="24"/>
          <w:lang w:eastAsia="ru-RU"/>
        </w:rPr>
      </w:pPr>
      <w:r w:rsidRPr="00FB7E97">
        <w:rPr>
          <w:rFonts w:ascii="Times New Roman" w:eastAsia="Times New Roman" w:hAnsi="Times New Roman" w:cs="Times New Roman"/>
          <w:color w:val="000000"/>
          <w:sz w:val="24"/>
          <w:szCs w:val="24"/>
          <w:lang w:eastAsia="ru-RU"/>
        </w:rPr>
        <w:t>- Декларация прав человека;</w:t>
      </w:r>
    </w:p>
    <w:p w:rsidR="00E77420" w:rsidRPr="00FB7E97" w:rsidRDefault="00E77420" w:rsidP="00E77420">
      <w:pPr>
        <w:shd w:val="clear" w:color="auto" w:fill="FFFFFF"/>
        <w:spacing w:after="0" w:line="294" w:lineRule="atLeast"/>
        <w:rPr>
          <w:rFonts w:ascii="Arial" w:eastAsia="Times New Roman" w:hAnsi="Arial" w:cs="Arial"/>
          <w:color w:val="000000"/>
          <w:sz w:val="24"/>
          <w:szCs w:val="24"/>
          <w:lang w:eastAsia="ru-RU"/>
        </w:rPr>
      </w:pPr>
      <w:r w:rsidRPr="00FB7E97">
        <w:rPr>
          <w:rFonts w:ascii="Times New Roman" w:eastAsia="Times New Roman" w:hAnsi="Times New Roman" w:cs="Times New Roman"/>
          <w:color w:val="000000"/>
          <w:sz w:val="24"/>
          <w:szCs w:val="24"/>
          <w:lang w:eastAsia="ru-RU"/>
        </w:rPr>
        <w:t>- Положение о родительском комитете школы;</w:t>
      </w:r>
    </w:p>
    <w:p w:rsidR="00E77420" w:rsidRPr="00FB7E97" w:rsidRDefault="00E77420" w:rsidP="00E77420">
      <w:pPr>
        <w:shd w:val="clear" w:color="auto" w:fill="FFFFFF"/>
        <w:spacing w:after="0" w:line="294" w:lineRule="atLeast"/>
        <w:rPr>
          <w:rFonts w:ascii="Arial" w:eastAsia="Times New Roman" w:hAnsi="Arial" w:cs="Arial"/>
          <w:color w:val="000000"/>
          <w:sz w:val="24"/>
          <w:szCs w:val="24"/>
          <w:lang w:eastAsia="ru-RU"/>
        </w:rPr>
      </w:pPr>
      <w:r w:rsidRPr="00FB7E97">
        <w:rPr>
          <w:rFonts w:ascii="Arial" w:eastAsia="Times New Roman" w:hAnsi="Arial" w:cs="Arial"/>
          <w:color w:val="000000"/>
          <w:sz w:val="24"/>
          <w:szCs w:val="24"/>
          <w:lang w:eastAsia="ru-RU"/>
        </w:rPr>
        <w:t>- </w:t>
      </w:r>
      <w:r w:rsidRPr="00FB7E97">
        <w:rPr>
          <w:rFonts w:ascii="Times New Roman" w:eastAsia="Times New Roman" w:hAnsi="Times New Roman" w:cs="Times New Roman"/>
          <w:color w:val="000000"/>
          <w:sz w:val="24"/>
          <w:szCs w:val="24"/>
          <w:lang w:eastAsia="ru-RU"/>
        </w:rPr>
        <w:t>Положение о Совете школы; Положение о постановке учащихся и семей на внутришкольный учет;</w:t>
      </w:r>
    </w:p>
    <w:p w:rsidR="00E77420" w:rsidRPr="00FB7E97" w:rsidRDefault="00E77420" w:rsidP="00E77420">
      <w:pPr>
        <w:shd w:val="clear" w:color="auto" w:fill="FFFFFF"/>
        <w:spacing w:after="0" w:line="294" w:lineRule="atLeast"/>
        <w:rPr>
          <w:rFonts w:ascii="Arial" w:eastAsia="Times New Roman" w:hAnsi="Arial" w:cs="Arial"/>
          <w:color w:val="000000"/>
          <w:sz w:val="24"/>
          <w:szCs w:val="24"/>
          <w:lang w:eastAsia="ru-RU"/>
        </w:rPr>
      </w:pPr>
      <w:r w:rsidRPr="00FB7E97">
        <w:rPr>
          <w:rFonts w:ascii="Times New Roman" w:eastAsia="Times New Roman" w:hAnsi="Times New Roman" w:cs="Times New Roman"/>
          <w:color w:val="000000"/>
          <w:sz w:val="24"/>
          <w:szCs w:val="24"/>
          <w:lang w:eastAsia="ru-RU"/>
        </w:rPr>
        <w:t>-Положение о Совете профилактике безнадзорности и правонарушений среди несовершеннолетних;</w:t>
      </w:r>
    </w:p>
    <w:p w:rsidR="000F3484" w:rsidRPr="00FB7E97" w:rsidRDefault="00E77420" w:rsidP="00E77420">
      <w:pPr>
        <w:shd w:val="clear" w:color="auto" w:fill="FFFFFF"/>
        <w:spacing w:after="0" w:line="294" w:lineRule="atLeast"/>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xml:space="preserve">-Положение о формах получения образования </w:t>
      </w:r>
    </w:p>
    <w:p w:rsidR="00E77420" w:rsidRPr="00FB7E97" w:rsidRDefault="00E77420" w:rsidP="00935382">
      <w:pPr>
        <w:spacing w:after="0" w:line="240" w:lineRule="auto"/>
        <w:jc w:val="center"/>
        <w:outlineLvl w:val="0"/>
        <w:rPr>
          <w:rFonts w:ascii="Times New Roman" w:hAnsi="Times New Roman" w:cs="Times New Roman"/>
          <w:b/>
          <w:sz w:val="24"/>
          <w:szCs w:val="24"/>
        </w:rPr>
      </w:pPr>
    </w:p>
    <w:tbl>
      <w:tblPr>
        <w:tblW w:w="103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1419"/>
        <w:gridCol w:w="5947"/>
        <w:gridCol w:w="2382"/>
      </w:tblGrid>
      <w:tr w:rsidR="00E77420" w:rsidRPr="00FB7E97" w:rsidTr="0050393D">
        <w:tc>
          <w:tcPr>
            <w:tcW w:w="567" w:type="dxa"/>
            <w:shd w:val="clear" w:color="auto" w:fill="auto"/>
          </w:tcPr>
          <w:p w:rsidR="00E77420" w:rsidRPr="00FB7E97" w:rsidRDefault="00E77420" w:rsidP="00E77420">
            <w:pPr>
              <w:spacing w:after="0" w:line="240" w:lineRule="auto"/>
              <w:jc w:val="both"/>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w:t>
            </w:r>
          </w:p>
        </w:tc>
        <w:tc>
          <w:tcPr>
            <w:tcW w:w="1419" w:type="dxa"/>
            <w:shd w:val="clear" w:color="auto" w:fill="auto"/>
          </w:tcPr>
          <w:p w:rsidR="00E77420" w:rsidRPr="00FB7E97" w:rsidRDefault="00E77420" w:rsidP="00E77420">
            <w:pPr>
              <w:spacing w:after="0" w:line="240" w:lineRule="auto"/>
              <w:jc w:val="both"/>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Дата</w:t>
            </w:r>
          </w:p>
        </w:tc>
        <w:tc>
          <w:tcPr>
            <w:tcW w:w="5947" w:type="dxa"/>
            <w:shd w:val="clear" w:color="auto" w:fill="auto"/>
          </w:tcPr>
          <w:p w:rsidR="00E77420" w:rsidRPr="00FB7E97" w:rsidRDefault="00E77420" w:rsidP="00E77420">
            <w:pPr>
              <w:spacing w:after="0" w:line="240" w:lineRule="auto"/>
              <w:jc w:val="both"/>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Темы</w:t>
            </w:r>
          </w:p>
        </w:tc>
        <w:tc>
          <w:tcPr>
            <w:tcW w:w="2382" w:type="dxa"/>
            <w:shd w:val="clear" w:color="auto" w:fill="auto"/>
          </w:tcPr>
          <w:p w:rsidR="00E77420" w:rsidRPr="00FB7E97" w:rsidRDefault="00E77420" w:rsidP="00E77420">
            <w:pPr>
              <w:spacing w:after="0" w:line="240" w:lineRule="auto"/>
              <w:jc w:val="both"/>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xml:space="preserve">Ответственные </w:t>
            </w:r>
          </w:p>
        </w:tc>
      </w:tr>
      <w:tr w:rsidR="00E77420" w:rsidRPr="00FB7E97" w:rsidTr="0050393D">
        <w:tc>
          <w:tcPr>
            <w:tcW w:w="567" w:type="dxa"/>
            <w:shd w:val="clear" w:color="auto" w:fill="auto"/>
          </w:tcPr>
          <w:p w:rsidR="00E77420" w:rsidRPr="00FB7E97" w:rsidRDefault="00E77420" w:rsidP="00E77420">
            <w:pPr>
              <w:spacing w:after="0" w:line="240" w:lineRule="auto"/>
              <w:jc w:val="both"/>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w:t>
            </w:r>
          </w:p>
        </w:tc>
        <w:tc>
          <w:tcPr>
            <w:tcW w:w="1419" w:type="dxa"/>
            <w:shd w:val="clear" w:color="auto" w:fill="auto"/>
          </w:tcPr>
          <w:p w:rsidR="00E77420" w:rsidRPr="00FB7E97" w:rsidRDefault="000E4C3F" w:rsidP="00496DE5">
            <w:pPr>
              <w:spacing w:after="0" w:line="240" w:lineRule="auto"/>
              <w:jc w:val="both"/>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13</w:t>
            </w:r>
            <w:r w:rsidR="00E77420" w:rsidRPr="00FB7E97">
              <w:rPr>
                <w:rFonts w:ascii="Times New Roman" w:eastAsia="Times New Roman" w:hAnsi="Times New Roman" w:cs="Times New Roman"/>
                <w:color w:val="000000"/>
                <w:sz w:val="24"/>
                <w:szCs w:val="24"/>
                <w:lang w:eastAsia="ru-RU"/>
              </w:rPr>
              <w:t>. 0</w:t>
            </w:r>
            <w:r w:rsidR="00496DE5" w:rsidRPr="00FB7E97">
              <w:rPr>
                <w:rFonts w:ascii="Times New Roman" w:eastAsia="Times New Roman" w:hAnsi="Times New Roman" w:cs="Times New Roman"/>
                <w:color w:val="000000"/>
                <w:sz w:val="24"/>
                <w:szCs w:val="24"/>
                <w:lang w:eastAsia="ru-RU"/>
              </w:rPr>
              <w:t>8</w:t>
            </w:r>
            <w:r w:rsidR="00E77420" w:rsidRPr="00FB7E97">
              <w:rPr>
                <w:rFonts w:ascii="Times New Roman" w:eastAsia="Times New Roman" w:hAnsi="Times New Roman" w:cs="Times New Roman"/>
                <w:color w:val="000000"/>
                <w:sz w:val="24"/>
                <w:szCs w:val="24"/>
                <w:lang w:eastAsia="ru-RU"/>
              </w:rPr>
              <w:t xml:space="preserve">. </w:t>
            </w:r>
            <w:r w:rsidRPr="00FB7E97">
              <w:rPr>
                <w:rFonts w:ascii="Times New Roman" w:eastAsia="Times New Roman" w:hAnsi="Times New Roman" w:cs="Times New Roman"/>
                <w:color w:val="000000"/>
                <w:sz w:val="24"/>
                <w:szCs w:val="24"/>
                <w:lang w:eastAsia="ru-RU"/>
              </w:rPr>
              <w:t>21</w:t>
            </w:r>
          </w:p>
        </w:tc>
        <w:tc>
          <w:tcPr>
            <w:tcW w:w="5947" w:type="dxa"/>
            <w:shd w:val="clear" w:color="auto" w:fill="auto"/>
          </w:tcPr>
          <w:p w:rsidR="00496DE5" w:rsidRPr="00FB7E97" w:rsidRDefault="00E77420" w:rsidP="000E4C3F">
            <w:pPr>
              <w:spacing w:after="0" w:line="240" w:lineRule="auto"/>
              <w:jc w:val="both"/>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xml:space="preserve">1. </w:t>
            </w:r>
            <w:r w:rsidR="000E4C3F" w:rsidRPr="00FB7E97">
              <w:rPr>
                <w:rFonts w:ascii="Times New Roman" w:eastAsia="Times New Roman" w:hAnsi="Times New Roman" w:cs="Times New Roman"/>
                <w:color w:val="000000"/>
                <w:sz w:val="24"/>
                <w:szCs w:val="24"/>
                <w:lang w:eastAsia="ru-RU"/>
              </w:rPr>
              <w:t>Определение профилем обучения с родителями учеников 10 класса</w:t>
            </w:r>
          </w:p>
          <w:p w:rsidR="00E77420" w:rsidRPr="00FB7E97" w:rsidRDefault="00E77420" w:rsidP="00496DE5">
            <w:pPr>
              <w:spacing w:after="0" w:line="240" w:lineRule="auto"/>
              <w:jc w:val="both"/>
              <w:rPr>
                <w:rFonts w:ascii="Times New Roman" w:eastAsia="Times New Roman" w:hAnsi="Times New Roman" w:cs="Times New Roman"/>
                <w:color w:val="000000"/>
                <w:sz w:val="24"/>
                <w:szCs w:val="24"/>
                <w:lang w:eastAsia="ru-RU"/>
              </w:rPr>
            </w:pPr>
          </w:p>
        </w:tc>
        <w:tc>
          <w:tcPr>
            <w:tcW w:w="2382" w:type="dxa"/>
            <w:shd w:val="clear" w:color="auto" w:fill="auto"/>
          </w:tcPr>
          <w:p w:rsidR="00E77420" w:rsidRPr="00FB7E97" w:rsidRDefault="00E77420" w:rsidP="00E77420">
            <w:pPr>
              <w:spacing w:after="0" w:line="240" w:lineRule="auto"/>
              <w:jc w:val="both"/>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Хаметвалеев А.М</w:t>
            </w:r>
          </w:p>
          <w:p w:rsidR="00E77420" w:rsidRPr="00FB7E97" w:rsidRDefault="00E77420" w:rsidP="00E77420">
            <w:pPr>
              <w:spacing w:after="0" w:line="240" w:lineRule="auto"/>
              <w:jc w:val="both"/>
              <w:rPr>
                <w:rFonts w:ascii="Times New Roman" w:eastAsia="Times New Roman" w:hAnsi="Times New Roman" w:cs="Times New Roman"/>
                <w:color w:val="000000"/>
                <w:sz w:val="24"/>
                <w:szCs w:val="24"/>
                <w:lang w:eastAsia="ru-RU"/>
              </w:rPr>
            </w:pPr>
          </w:p>
          <w:p w:rsidR="00E77420" w:rsidRPr="00FB7E97" w:rsidRDefault="00496DE5" w:rsidP="00E77420">
            <w:pPr>
              <w:spacing w:after="0" w:line="240" w:lineRule="auto"/>
              <w:jc w:val="both"/>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Габутдинова Г.Г.</w:t>
            </w:r>
          </w:p>
        </w:tc>
      </w:tr>
      <w:tr w:rsidR="00E77420" w:rsidRPr="00FB7E97" w:rsidTr="0050393D">
        <w:tc>
          <w:tcPr>
            <w:tcW w:w="567" w:type="dxa"/>
            <w:tcBorders>
              <w:top w:val="single" w:sz="4" w:space="0" w:color="auto"/>
              <w:left w:val="single" w:sz="4" w:space="0" w:color="auto"/>
              <w:bottom w:val="single" w:sz="4" w:space="0" w:color="auto"/>
              <w:right w:val="single" w:sz="4" w:space="0" w:color="auto"/>
            </w:tcBorders>
            <w:shd w:val="clear" w:color="auto" w:fill="auto"/>
          </w:tcPr>
          <w:p w:rsidR="00E77420" w:rsidRPr="00FB7E97" w:rsidRDefault="00E77420" w:rsidP="00E77420">
            <w:pPr>
              <w:spacing w:after="0" w:line="240" w:lineRule="auto"/>
              <w:jc w:val="both"/>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2.</w:t>
            </w:r>
          </w:p>
        </w:tc>
        <w:tc>
          <w:tcPr>
            <w:tcW w:w="1419" w:type="dxa"/>
            <w:tcBorders>
              <w:top w:val="single" w:sz="4" w:space="0" w:color="auto"/>
              <w:left w:val="single" w:sz="4" w:space="0" w:color="auto"/>
              <w:bottom w:val="single" w:sz="4" w:space="0" w:color="auto"/>
              <w:right w:val="single" w:sz="4" w:space="0" w:color="auto"/>
            </w:tcBorders>
            <w:shd w:val="clear" w:color="auto" w:fill="auto"/>
          </w:tcPr>
          <w:p w:rsidR="00E77420" w:rsidRPr="00FB7E97" w:rsidRDefault="00496DE5" w:rsidP="00496DE5">
            <w:pPr>
              <w:spacing w:after="0" w:line="240" w:lineRule="auto"/>
              <w:jc w:val="both"/>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30</w:t>
            </w:r>
            <w:r w:rsidR="00E77420" w:rsidRPr="00FB7E97">
              <w:rPr>
                <w:rFonts w:ascii="Times New Roman" w:eastAsia="Times New Roman" w:hAnsi="Times New Roman" w:cs="Times New Roman"/>
                <w:color w:val="000000"/>
                <w:sz w:val="24"/>
                <w:szCs w:val="24"/>
                <w:lang w:eastAsia="ru-RU"/>
              </w:rPr>
              <w:t xml:space="preserve">. </w:t>
            </w:r>
            <w:r w:rsidRPr="00FB7E97">
              <w:rPr>
                <w:rFonts w:ascii="Times New Roman" w:eastAsia="Times New Roman" w:hAnsi="Times New Roman" w:cs="Times New Roman"/>
                <w:color w:val="000000"/>
                <w:sz w:val="24"/>
                <w:szCs w:val="24"/>
                <w:lang w:eastAsia="ru-RU"/>
              </w:rPr>
              <w:t>09</w:t>
            </w:r>
            <w:r w:rsidR="00E77420" w:rsidRPr="00FB7E97">
              <w:rPr>
                <w:rFonts w:ascii="Times New Roman" w:eastAsia="Times New Roman" w:hAnsi="Times New Roman" w:cs="Times New Roman"/>
                <w:color w:val="000000"/>
                <w:sz w:val="24"/>
                <w:szCs w:val="24"/>
                <w:lang w:eastAsia="ru-RU"/>
              </w:rPr>
              <w:t xml:space="preserve">. </w:t>
            </w:r>
            <w:r w:rsidR="000E4C3F" w:rsidRPr="00FB7E97">
              <w:rPr>
                <w:rFonts w:ascii="Times New Roman" w:eastAsia="Times New Roman" w:hAnsi="Times New Roman" w:cs="Times New Roman"/>
                <w:color w:val="000000"/>
                <w:sz w:val="24"/>
                <w:szCs w:val="24"/>
                <w:lang w:eastAsia="ru-RU"/>
              </w:rPr>
              <w:t>21</w:t>
            </w:r>
          </w:p>
        </w:tc>
        <w:tc>
          <w:tcPr>
            <w:tcW w:w="5947" w:type="dxa"/>
            <w:tcBorders>
              <w:top w:val="single" w:sz="4" w:space="0" w:color="auto"/>
              <w:left w:val="single" w:sz="4" w:space="0" w:color="auto"/>
              <w:bottom w:val="single" w:sz="4" w:space="0" w:color="auto"/>
              <w:right w:val="single" w:sz="4" w:space="0" w:color="auto"/>
            </w:tcBorders>
            <w:shd w:val="clear" w:color="auto" w:fill="auto"/>
          </w:tcPr>
          <w:p w:rsidR="00496DE5" w:rsidRPr="00FB7E97" w:rsidRDefault="00E77420" w:rsidP="00E77420">
            <w:pPr>
              <w:spacing w:after="0" w:line="240" w:lineRule="auto"/>
              <w:jc w:val="both"/>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xml:space="preserve">1. </w:t>
            </w:r>
            <w:r w:rsidR="00496DE5" w:rsidRPr="00FB7E97">
              <w:rPr>
                <w:rFonts w:ascii="Times New Roman" w:eastAsia="Times New Roman" w:hAnsi="Times New Roman" w:cs="Times New Roman"/>
                <w:color w:val="000000"/>
                <w:sz w:val="24"/>
                <w:szCs w:val="24"/>
                <w:lang w:eastAsia="ru-RU"/>
              </w:rPr>
              <w:t xml:space="preserve">Ознакомление родителей выпускников 9-х и 11-х классов с результатами пробного ГИА </w:t>
            </w:r>
          </w:p>
          <w:p w:rsidR="00E77420" w:rsidRPr="00FB7E97" w:rsidRDefault="00496DE5" w:rsidP="00E77420">
            <w:pPr>
              <w:spacing w:after="0" w:line="240" w:lineRule="auto"/>
              <w:jc w:val="both"/>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xml:space="preserve">2. </w:t>
            </w:r>
            <w:r w:rsidR="00F91DE7" w:rsidRPr="00FB7E97">
              <w:rPr>
                <w:rFonts w:ascii="Times New Roman" w:eastAsia="Times New Roman" w:hAnsi="Times New Roman" w:cs="Times New Roman"/>
                <w:color w:val="000000"/>
                <w:sz w:val="24"/>
                <w:szCs w:val="24"/>
                <w:lang w:eastAsia="ru-RU"/>
              </w:rPr>
              <w:t xml:space="preserve">Психологическая помощь </w:t>
            </w:r>
            <w:r w:rsidR="000E4C3F" w:rsidRPr="00FB7E97">
              <w:rPr>
                <w:rFonts w:ascii="Times New Roman" w:eastAsia="Times New Roman" w:hAnsi="Times New Roman" w:cs="Times New Roman"/>
                <w:color w:val="000000"/>
                <w:sz w:val="24"/>
                <w:szCs w:val="24"/>
                <w:lang w:eastAsia="ru-RU"/>
              </w:rPr>
              <w:t>при подготовке</w:t>
            </w:r>
            <w:r w:rsidR="00F91DE7" w:rsidRPr="00FB7E97">
              <w:rPr>
                <w:rFonts w:ascii="Times New Roman" w:eastAsia="Times New Roman" w:hAnsi="Times New Roman" w:cs="Times New Roman"/>
                <w:color w:val="000000"/>
                <w:sz w:val="24"/>
                <w:szCs w:val="24"/>
                <w:lang w:eastAsia="ru-RU"/>
              </w:rPr>
              <w:t xml:space="preserve"> к ГИА</w:t>
            </w:r>
          </w:p>
          <w:p w:rsidR="00E77420" w:rsidRPr="00FB7E97" w:rsidRDefault="00F91DE7" w:rsidP="00F91DE7">
            <w:pPr>
              <w:spacing w:after="0" w:line="240" w:lineRule="auto"/>
              <w:jc w:val="both"/>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3. Отчет родительского комитета</w:t>
            </w:r>
            <w:r w:rsidR="00E77420" w:rsidRPr="00FB7E97">
              <w:rPr>
                <w:rFonts w:ascii="Times New Roman" w:eastAsia="Times New Roman" w:hAnsi="Times New Roman" w:cs="Times New Roman"/>
                <w:color w:val="000000"/>
                <w:sz w:val="24"/>
                <w:szCs w:val="24"/>
                <w:lang w:eastAsia="ru-RU"/>
              </w:rPr>
              <w:t xml:space="preserve"> </w:t>
            </w:r>
          </w:p>
        </w:tc>
        <w:tc>
          <w:tcPr>
            <w:tcW w:w="2382" w:type="dxa"/>
            <w:tcBorders>
              <w:top w:val="single" w:sz="4" w:space="0" w:color="auto"/>
              <w:left w:val="single" w:sz="4" w:space="0" w:color="auto"/>
              <w:bottom w:val="single" w:sz="4" w:space="0" w:color="auto"/>
              <w:right w:val="single" w:sz="4" w:space="0" w:color="auto"/>
            </w:tcBorders>
            <w:shd w:val="clear" w:color="auto" w:fill="auto"/>
          </w:tcPr>
          <w:p w:rsidR="00E77420" w:rsidRPr="00FB7E97" w:rsidRDefault="00E77420" w:rsidP="00E77420">
            <w:pPr>
              <w:spacing w:after="0" w:line="240" w:lineRule="auto"/>
              <w:jc w:val="both"/>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Габутдинова Г.Г.</w:t>
            </w:r>
          </w:p>
          <w:p w:rsidR="00E77420" w:rsidRPr="00FB7E97" w:rsidRDefault="00E77420" w:rsidP="00E77420">
            <w:pPr>
              <w:spacing w:after="0" w:line="240" w:lineRule="auto"/>
              <w:jc w:val="both"/>
              <w:rPr>
                <w:rFonts w:ascii="Times New Roman" w:eastAsia="Times New Roman" w:hAnsi="Times New Roman" w:cs="Times New Roman"/>
                <w:color w:val="000000"/>
                <w:sz w:val="24"/>
                <w:szCs w:val="24"/>
                <w:lang w:eastAsia="ru-RU"/>
              </w:rPr>
            </w:pPr>
          </w:p>
          <w:p w:rsidR="00F91DE7" w:rsidRPr="00FB7E97" w:rsidRDefault="00F91DE7" w:rsidP="00E77420">
            <w:pPr>
              <w:spacing w:after="0" w:line="240" w:lineRule="auto"/>
              <w:jc w:val="both"/>
              <w:rPr>
                <w:rFonts w:ascii="Times New Roman" w:eastAsia="Times New Roman" w:hAnsi="Times New Roman" w:cs="Times New Roman"/>
                <w:color w:val="000000"/>
                <w:sz w:val="24"/>
                <w:szCs w:val="24"/>
                <w:lang w:eastAsia="ru-RU"/>
              </w:rPr>
            </w:pPr>
          </w:p>
          <w:p w:rsidR="00F91DE7" w:rsidRPr="00FB7E97" w:rsidRDefault="00F91DE7" w:rsidP="00E77420">
            <w:pPr>
              <w:spacing w:after="0" w:line="240" w:lineRule="auto"/>
              <w:jc w:val="both"/>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Сафарова Л.Г.</w:t>
            </w:r>
          </w:p>
          <w:p w:rsidR="00E77420" w:rsidRPr="00FB7E97" w:rsidRDefault="00E77420" w:rsidP="00E77420">
            <w:pPr>
              <w:spacing w:after="0" w:line="240" w:lineRule="auto"/>
              <w:jc w:val="both"/>
              <w:rPr>
                <w:rFonts w:ascii="Times New Roman" w:eastAsia="Times New Roman" w:hAnsi="Times New Roman" w:cs="Times New Roman"/>
                <w:color w:val="000000"/>
                <w:sz w:val="24"/>
                <w:szCs w:val="24"/>
                <w:lang w:eastAsia="ru-RU"/>
              </w:rPr>
            </w:pPr>
          </w:p>
          <w:p w:rsidR="00F91DE7" w:rsidRPr="00FB7E97" w:rsidRDefault="00F91DE7" w:rsidP="00E77420">
            <w:pPr>
              <w:spacing w:after="0" w:line="240" w:lineRule="auto"/>
              <w:jc w:val="both"/>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Зайнуллина Р.</w:t>
            </w:r>
          </w:p>
        </w:tc>
      </w:tr>
      <w:tr w:rsidR="00497A57" w:rsidRPr="00FB7E97" w:rsidTr="0050393D">
        <w:tc>
          <w:tcPr>
            <w:tcW w:w="567" w:type="dxa"/>
            <w:tcBorders>
              <w:top w:val="single" w:sz="4" w:space="0" w:color="auto"/>
              <w:left w:val="single" w:sz="4" w:space="0" w:color="auto"/>
              <w:bottom w:val="single" w:sz="4" w:space="0" w:color="auto"/>
              <w:right w:val="single" w:sz="4" w:space="0" w:color="auto"/>
            </w:tcBorders>
            <w:shd w:val="clear" w:color="auto" w:fill="auto"/>
          </w:tcPr>
          <w:p w:rsidR="00497A57" w:rsidRPr="00FB7E97" w:rsidRDefault="00497A57" w:rsidP="00E77420">
            <w:pPr>
              <w:spacing w:after="0" w:line="240" w:lineRule="auto"/>
              <w:jc w:val="both"/>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3.</w:t>
            </w:r>
          </w:p>
        </w:tc>
        <w:tc>
          <w:tcPr>
            <w:tcW w:w="1419" w:type="dxa"/>
            <w:tcBorders>
              <w:top w:val="single" w:sz="4" w:space="0" w:color="auto"/>
              <w:left w:val="single" w:sz="4" w:space="0" w:color="auto"/>
              <w:bottom w:val="single" w:sz="4" w:space="0" w:color="auto"/>
              <w:right w:val="single" w:sz="4" w:space="0" w:color="auto"/>
            </w:tcBorders>
            <w:shd w:val="clear" w:color="auto" w:fill="auto"/>
          </w:tcPr>
          <w:p w:rsidR="00497A57" w:rsidRPr="00FB7E97" w:rsidRDefault="000E4C3F" w:rsidP="00F91DE7">
            <w:pPr>
              <w:spacing w:after="0" w:line="240" w:lineRule="auto"/>
              <w:jc w:val="both"/>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24.12</w:t>
            </w:r>
            <w:r w:rsidR="00497A57" w:rsidRPr="00FB7E97">
              <w:rPr>
                <w:rFonts w:ascii="Times New Roman" w:eastAsia="Times New Roman" w:hAnsi="Times New Roman" w:cs="Times New Roman"/>
                <w:color w:val="000000"/>
                <w:sz w:val="24"/>
                <w:szCs w:val="24"/>
                <w:lang w:eastAsia="ru-RU"/>
              </w:rPr>
              <w:t>.2</w:t>
            </w:r>
            <w:r w:rsidR="00F91DE7" w:rsidRPr="00FB7E97">
              <w:rPr>
                <w:rFonts w:ascii="Times New Roman" w:eastAsia="Times New Roman" w:hAnsi="Times New Roman" w:cs="Times New Roman"/>
                <w:color w:val="000000"/>
                <w:sz w:val="24"/>
                <w:szCs w:val="24"/>
                <w:lang w:eastAsia="ru-RU"/>
              </w:rPr>
              <w:t>1</w:t>
            </w:r>
          </w:p>
        </w:tc>
        <w:tc>
          <w:tcPr>
            <w:tcW w:w="5947" w:type="dxa"/>
            <w:tcBorders>
              <w:top w:val="single" w:sz="4" w:space="0" w:color="auto"/>
              <w:left w:val="single" w:sz="4" w:space="0" w:color="auto"/>
              <w:bottom w:val="single" w:sz="4" w:space="0" w:color="auto"/>
              <w:right w:val="single" w:sz="4" w:space="0" w:color="auto"/>
            </w:tcBorders>
            <w:shd w:val="clear" w:color="auto" w:fill="auto"/>
          </w:tcPr>
          <w:p w:rsidR="00497A57" w:rsidRPr="00FB7E97" w:rsidRDefault="00497A57" w:rsidP="00E77420">
            <w:pPr>
              <w:spacing w:after="0" w:line="240" w:lineRule="auto"/>
              <w:jc w:val="both"/>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w:t>
            </w:r>
            <w:r w:rsidR="00F91DE7" w:rsidRPr="00FB7E97">
              <w:rPr>
                <w:rFonts w:ascii="Times New Roman" w:eastAsia="Times New Roman" w:hAnsi="Times New Roman" w:cs="Times New Roman"/>
                <w:color w:val="000000"/>
                <w:sz w:val="24"/>
                <w:szCs w:val="24"/>
                <w:lang w:eastAsia="ru-RU"/>
              </w:rPr>
              <w:t xml:space="preserve">. </w:t>
            </w:r>
            <w:r w:rsidR="000E4C3F" w:rsidRPr="00FB7E97">
              <w:rPr>
                <w:rFonts w:ascii="Times New Roman" w:eastAsia="Times New Roman" w:hAnsi="Times New Roman" w:cs="Times New Roman"/>
                <w:color w:val="000000"/>
                <w:sz w:val="24"/>
                <w:szCs w:val="24"/>
                <w:lang w:eastAsia="ru-RU"/>
              </w:rPr>
              <w:t>Итоги и</w:t>
            </w:r>
            <w:r w:rsidR="00F91DE7" w:rsidRPr="00FB7E97">
              <w:rPr>
                <w:rFonts w:ascii="Times New Roman" w:eastAsia="Times New Roman" w:hAnsi="Times New Roman" w:cs="Times New Roman"/>
                <w:color w:val="000000"/>
                <w:sz w:val="24"/>
                <w:szCs w:val="24"/>
                <w:lang w:eastAsia="ru-RU"/>
              </w:rPr>
              <w:t xml:space="preserve"> анализ </w:t>
            </w:r>
            <w:r w:rsidR="000E4C3F" w:rsidRPr="00FB7E97">
              <w:rPr>
                <w:rFonts w:ascii="Times New Roman" w:eastAsia="Times New Roman" w:hAnsi="Times New Roman" w:cs="Times New Roman"/>
                <w:color w:val="000000"/>
                <w:sz w:val="24"/>
                <w:szCs w:val="24"/>
                <w:lang w:eastAsia="ru-RU"/>
              </w:rPr>
              <w:t>1 полугодия</w:t>
            </w:r>
            <w:r w:rsidRPr="00FB7E97">
              <w:rPr>
                <w:rFonts w:ascii="Times New Roman" w:eastAsia="Times New Roman" w:hAnsi="Times New Roman" w:cs="Times New Roman"/>
                <w:color w:val="000000"/>
                <w:sz w:val="24"/>
                <w:szCs w:val="24"/>
                <w:lang w:eastAsia="ru-RU"/>
              </w:rPr>
              <w:t>. Анализ участия в предметных олимпиадах.</w:t>
            </w:r>
          </w:p>
          <w:p w:rsidR="00497A57" w:rsidRPr="00FB7E97" w:rsidRDefault="00497A57" w:rsidP="00E77420">
            <w:pPr>
              <w:spacing w:after="0" w:line="240" w:lineRule="auto"/>
              <w:jc w:val="both"/>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2. Доклад «</w:t>
            </w:r>
            <w:r w:rsidR="000E4C3F" w:rsidRPr="00FB7E97">
              <w:rPr>
                <w:rFonts w:ascii="Times New Roman" w:eastAsia="Times New Roman" w:hAnsi="Times New Roman" w:cs="Times New Roman"/>
                <w:color w:val="000000"/>
                <w:sz w:val="24"/>
                <w:szCs w:val="24"/>
                <w:lang w:eastAsia="ru-RU"/>
              </w:rPr>
              <w:t>Скажи нет коррупции</w:t>
            </w:r>
            <w:r w:rsidRPr="00FB7E97">
              <w:rPr>
                <w:rFonts w:ascii="Times New Roman" w:eastAsia="Times New Roman" w:hAnsi="Times New Roman" w:cs="Times New Roman"/>
                <w:color w:val="000000"/>
                <w:sz w:val="24"/>
                <w:szCs w:val="24"/>
                <w:lang w:eastAsia="ru-RU"/>
              </w:rPr>
              <w:t>»</w:t>
            </w:r>
          </w:p>
          <w:p w:rsidR="00497A57" w:rsidRPr="00FB7E97" w:rsidRDefault="00497A57" w:rsidP="00E77420">
            <w:pPr>
              <w:spacing w:after="0" w:line="240" w:lineRule="auto"/>
              <w:jc w:val="both"/>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3. Разное</w:t>
            </w:r>
          </w:p>
        </w:tc>
        <w:tc>
          <w:tcPr>
            <w:tcW w:w="2382" w:type="dxa"/>
            <w:tcBorders>
              <w:top w:val="single" w:sz="4" w:space="0" w:color="auto"/>
              <w:left w:val="single" w:sz="4" w:space="0" w:color="auto"/>
              <w:bottom w:val="single" w:sz="4" w:space="0" w:color="auto"/>
              <w:right w:val="single" w:sz="4" w:space="0" w:color="auto"/>
            </w:tcBorders>
            <w:shd w:val="clear" w:color="auto" w:fill="auto"/>
          </w:tcPr>
          <w:p w:rsidR="00497A57" w:rsidRPr="00FB7E97" w:rsidRDefault="00497A57" w:rsidP="00E77420">
            <w:pPr>
              <w:spacing w:after="0" w:line="240" w:lineRule="auto"/>
              <w:jc w:val="both"/>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Габутдинова Г.Г.</w:t>
            </w:r>
          </w:p>
          <w:p w:rsidR="00497A57" w:rsidRPr="00FB7E97" w:rsidRDefault="00497A57" w:rsidP="00E77420">
            <w:pPr>
              <w:spacing w:after="0" w:line="240" w:lineRule="auto"/>
              <w:jc w:val="both"/>
              <w:rPr>
                <w:rFonts w:ascii="Times New Roman" w:eastAsia="Times New Roman" w:hAnsi="Times New Roman" w:cs="Times New Roman"/>
                <w:color w:val="000000"/>
                <w:sz w:val="24"/>
                <w:szCs w:val="24"/>
                <w:lang w:eastAsia="ru-RU"/>
              </w:rPr>
            </w:pPr>
          </w:p>
          <w:p w:rsidR="00497A57" w:rsidRPr="00FB7E97" w:rsidRDefault="000E4C3F" w:rsidP="00E77420">
            <w:pPr>
              <w:spacing w:after="0" w:line="240" w:lineRule="auto"/>
              <w:jc w:val="both"/>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Зарипова Ф.Р.</w:t>
            </w:r>
          </w:p>
          <w:p w:rsidR="00497A57" w:rsidRPr="00FB7E97" w:rsidRDefault="00497A57" w:rsidP="00E77420">
            <w:pPr>
              <w:spacing w:after="0" w:line="240" w:lineRule="auto"/>
              <w:jc w:val="both"/>
              <w:rPr>
                <w:rFonts w:ascii="Times New Roman" w:eastAsia="Times New Roman" w:hAnsi="Times New Roman" w:cs="Times New Roman"/>
                <w:color w:val="000000"/>
                <w:sz w:val="24"/>
                <w:szCs w:val="24"/>
                <w:lang w:eastAsia="ru-RU"/>
              </w:rPr>
            </w:pPr>
          </w:p>
          <w:p w:rsidR="00497A57" w:rsidRPr="00FB7E97" w:rsidRDefault="00497A57" w:rsidP="00E77420">
            <w:pPr>
              <w:spacing w:after="0" w:line="240" w:lineRule="auto"/>
              <w:jc w:val="both"/>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Хаметвалеев А.М.</w:t>
            </w:r>
          </w:p>
        </w:tc>
      </w:tr>
      <w:tr w:rsidR="00E77420" w:rsidRPr="00FB7E97" w:rsidTr="0050393D">
        <w:tc>
          <w:tcPr>
            <w:tcW w:w="567" w:type="dxa"/>
            <w:tcBorders>
              <w:top w:val="single" w:sz="4" w:space="0" w:color="auto"/>
              <w:left w:val="single" w:sz="4" w:space="0" w:color="auto"/>
              <w:bottom w:val="single" w:sz="4" w:space="0" w:color="auto"/>
              <w:right w:val="single" w:sz="4" w:space="0" w:color="auto"/>
            </w:tcBorders>
            <w:shd w:val="clear" w:color="auto" w:fill="auto"/>
          </w:tcPr>
          <w:p w:rsidR="00E77420" w:rsidRPr="00FB7E97" w:rsidRDefault="000275C8" w:rsidP="00E77420">
            <w:pPr>
              <w:spacing w:after="0" w:line="240" w:lineRule="auto"/>
              <w:jc w:val="both"/>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4</w:t>
            </w:r>
            <w:r w:rsidR="00E77420" w:rsidRPr="00FB7E97">
              <w:rPr>
                <w:rFonts w:ascii="Times New Roman" w:eastAsia="Times New Roman" w:hAnsi="Times New Roman" w:cs="Times New Roman"/>
                <w:color w:val="000000"/>
                <w:sz w:val="24"/>
                <w:szCs w:val="24"/>
                <w:lang w:eastAsia="ru-RU"/>
              </w:rPr>
              <w:t>.</w:t>
            </w:r>
          </w:p>
        </w:tc>
        <w:tc>
          <w:tcPr>
            <w:tcW w:w="1419" w:type="dxa"/>
            <w:tcBorders>
              <w:top w:val="single" w:sz="4" w:space="0" w:color="auto"/>
              <w:left w:val="single" w:sz="4" w:space="0" w:color="auto"/>
              <w:bottom w:val="single" w:sz="4" w:space="0" w:color="auto"/>
              <w:right w:val="single" w:sz="4" w:space="0" w:color="auto"/>
            </w:tcBorders>
            <w:shd w:val="clear" w:color="auto" w:fill="auto"/>
          </w:tcPr>
          <w:p w:rsidR="00E77420" w:rsidRPr="00FB7E97" w:rsidRDefault="000E4C3F" w:rsidP="00E77420">
            <w:pPr>
              <w:spacing w:after="0" w:line="240" w:lineRule="auto"/>
              <w:jc w:val="both"/>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31. 03</w:t>
            </w:r>
            <w:r w:rsidR="000275C8" w:rsidRPr="00FB7E97">
              <w:rPr>
                <w:rFonts w:ascii="Times New Roman" w:eastAsia="Times New Roman" w:hAnsi="Times New Roman" w:cs="Times New Roman"/>
                <w:color w:val="000000"/>
                <w:sz w:val="24"/>
                <w:szCs w:val="24"/>
                <w:lang w:eastAsia="ru-RU"/>
              </w:rPr>
              <w:t xml:space="preserve">. </w:t>
            </w:r>
            <w:r w:rsidRPr="00FB7E97">
              <w:rPr>
                <w:rFonts w:ascii="Times New Roman" w:eastAsia="Times New Roman" w:hAnsi="Times New Roman" w:cs="Times New Roman"/>
                <w:color w:val="000000"/>
                <w:sz w:val="24"/>
                <w:szCs w:val="24"/>
                <w:lang w:eastAsia="ru-RU"/>
              </w:rPr>
              <w:t>22</w:t>
            </w:r>
          </w:p>
        </w:tc>
        <w:tc>
          <w:tcPr>
            <w:tcW w:w="5947" w:type="dxa"/>
            <w:tcBorders>
              <w:top w:val="single" w:sz="4" w:space="0" w:color="auto"/>
              <w:left w:val="single" w:sz="4" w:space="0" w:color="auto"/>
              <w:bottom w:val="single" w:sz="4" w:space="0" w:color="auto"/>
              <w:right w:val="single" w:sz="4" w:space="0" w:color="auto"/>
            </w:tcBorders>
            <w:shd w:val="clear" w:color="auto" w:fill="auto"/>
          </w:tcPr>
          <w:p w:rsidR="00E77420" w:rsidRPr="00FB7E97" w:rsidRDefault="00E77420" w:rsidP="00E77420">
            <w:pPr>
              <w:spacing w:after="0" w:line="240" w:lineRule="auto"/>
              <w:jc w:val="both"/>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1</w:t>
            </w:r>
            <w:r w:rsidR="00F91DE7" w:rsidRPr="00FB7E97">
              <w:rPr>
                <w:rFonts w:ascii="Times New Roman" w:eastAsia="Times New Roman" w:hAnsi="Times New Roman" w:cs="Times New Roman"/>
                <w:color w:val="000000"/>
                <w:sz w:val="24"/>
                <w:szCs w:val="24"/>
                <w:lang w:eastAsia="ru-RU"/>
              </w:rPr>
              <w:t xml:space="preserve">. </w:t>
            </w:r>
            <w:r w:rsidR="000E4C3F" w:rsidRPr="00FB7E97">
              <w:rPr>
                <w:rFonts w:ascii="Times New Roman" w:eastAsia="Times New Roman" w:hAnsi="Times New Roman" w:cs="Times New Roman"/>
                <w:color w:val="000000"/>
                <w:sz w:val="24"/>
                <w:szCs w:val="24"/>
                <w:lang w:eastAsia="ru-RU"/>
              </w:rPr>
              <w:t>Итоги 3 четверти.</w:t>
            </w:r>
          </w:p>
          <w:p w:rsidR="00E77420" w:rsidRPr="00FB7E97" w:rsidRDefault="000E4C3F" w:rsidP="00F91DE7">
            <w:pPr>
              <w:spacing w:after="0" w:line="240" w:lineRule="auto"/>
              <w:jc w:val="both"/>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2</w:t>
            </w:r>
            <w:r w:rsidR="00E77420" w:rsidRPr="00FB7E97">
              <w:rPr>
                <w:rFonts w:ascii="Times New Roman" w:eastAsia="Times New Roman" w:hAnsi="Times New Roman" w:cs="Times New Roman"/>
                <w:color w:val="000000"/>
                <w:sz w:val="24"/>
                <w:szCs w:val="24"/>
                <w:lang w:eastAsia="ru-RU"/>
              </w:rPr>
              <w:t xml:space="preserve">. </w:t>
            </w:r>
            <w:r w:rsidR="00F91DE7" w:rsidRPr="00FB7E97">
              <w:rPr>
                <w:rFonts w:ascii="Times New Roman" w:eastAsia="Times New Roman" w:hAnsi="Times New Roman" w:cs="Times New Roman"/>
                <w:color w:val="000000"/>
                <w:sz w:val="24"/>
                <w:szCs w:val="24"/>
                <w:lang w:eastAsia="ru-RU"/>
              </w:rPr>
              <w:t>Доклад «</w:t>
            </w:r>
            <w:r w:rsidRPr="00FB7E97">
              <w:rPr>
                <w:rFonts w:ascii="Times New Roman" w:eastAsia="Times New Roman" w:hAnsi="Times New Roman" w:cs="Times New Roman"/>
                <w:color w:val="000000"/>
                <w:sz w:val="24"/>
                <w:szCs w:val="24"/>
                <w:lang w:eastAsia="ru-RU"/>
              </w:rPr>
              <w:t>Телефоны, гаджеты и др. в жизни ученика</w:t>
            </w:r>
            <w:r w:rsidR="00F91DE7" w:rsidRPr="00FB7E97">
              <w:rPr>
                <w:rFonts w:ascii="Times New Roman" w:eastAsia="Times New Roman" w:hAnsi="Times New Roman" w:cs="Times New Roman"/>
                <w:color w:val="000000"/>
                <w:sz w:val="24"/>
                <w:szCs w:val="24"/>
                <w:lang w:eastAsia="ru-RU"/>
              </w:rPr>
              <w:t>»</w:t>
            </w:r>
          </w:p>
          <w:p w:rsidR="000E4C3F" w:rsidRPr="00FB7E97" w:rsidRDefault="000E4C3F" w:rsidP="00F91DE7">
            <w:pPr>
              <w:spacing w:after="0" w:line="240" w:lineRule="auto"/>
              <w:jc w:val="both"/>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3. «5 способов как отвлечь детей от гаджетов»</w:t>
            </w:r>
          </w:p>
          <w:p w:rsidR="000E4C3F" w:rsidRPr="00FB7E97" w:rsidRDefault="000E4C3F" w:rsidP="00F91DE7">
            <w:pPr>
              <w:spacing w:after="0" w:line="240" w:lineRule="auto"/>
              <w:jc w:val="both"/>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 xml:space="preserve">4. Разное </w:t>
            </w:r>
          </w:p>
          <w:p w:rsidR="00E77420" w:rsidRPr="00FB7E97" w:rsidRDefault="000E4C3F" w:rsidP="00E77420">
            <w:pPr>
              <w:spacing w:after="0" w:line="240" w:lineRule="auto"/>
              <w:jc w:val="both"/>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3</w:t>
            </w:r>
            <w:r w:rsidR="00E77420" w:rsidRPr="00FB7E97">
              <w:rPr>
                <w:rFonts w:ascii="Times New Roman" w:eastAsia="Times New Roman" w:hAnsi="Times New Roman" w:cs="Times New Roman"/>
                <w:color w:val="000000"/>
                <w:sz w:val="24"/>
                <w:szCs w:val="24"/>
                <w:lang w:eastAsia="ru-RU"/>
              </w:rPr>
              <w:t xml:space="preserve">. Ознакомление родителей выпускников 9-х и 11-х классов с результатами пробного ГИА </w:t>
            </w:r>
          </w:p>
        </w:tc>
        <w:tc>
          <w:tcPr>
            <w:tcW w:w="2382" w:type="dxa"/>
            <w:tcBorders>
              <w:top w:val="single" w:sz="4" w:space="0" w:color="auto"/>
              <w:left w:val="single" w:sz="4" w:space="0" w:color="auto"/>
              <w:bottom w:val="single" w:sz="4" w:space="0" w:color="auto"/>
              <w:right w:val="single" w:sz="4" w:space="0" w:color="auto"/>
            </w:tcBorders>
            <w:shd w:val="clear" w:color="auto" w:fill="auto"/>
          </w:tcPr>
          <w:p w:rsidR="00E77420" w:rsidRPr="00FB7E97" w:rsidRDefault="00E77420" w:rsidP="00E77420">
            <w:pPr>
              <w:spacing w:after="0" w:line="240" w:lineRule="auto"/>
              <w:jc w:val="both"/>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Габутдинова Г.Г.</w:t>
            </w:r>
          </w:p>
          <w:p w:rsidR="00E77420" w:rsidRPr="00FB7E97" w:rsidRDefault="000E4C3F" w:rsidP="00E77420">
            <w:pPr>
              <w:spacing w:after="0" w:line="240" w:lineRule="auto"/>
              <w:jc w:val="both"/>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Фахрутдинова Г.З.</w:t>
            </w:r>
          </w:p>
          <w:p w:rsidR="00F82888" w:rsidRPr="00FB7E97" w:rsidRDefault="00F82888" w:rsidP="00E77420">
            <w:pPr>
              <w:spacing w:after="0" w:line="240" w:lineRule="auto"/>
              <w:jc w:val="both"/>
              <w:rPr>
                <w:rFonts w:ascii="Times New Roman" w:eastAsia="Times New Roman" w:hAnsi="Times New Roman" w:cs="Times New Roman"/>
                <w:color w:val="000000"/>
                <w:sz w:val="24"/>
                <w:szCs w:val="24"/>
                <w:lang w:eastAsia="ru-RU"/>
              </w:rPr>
            </w:pPr>
          </w:p>
          <w:p w:rsidR="000E4C3F" w:rsidRPr="00FB7E97" w:rsidRDefault="000E4C3F" w:rsidP="00E77420">
            <w:pPr>
              <w:spacing w:after="0" w:line="240" w:lineRule="auto"/>
              <w:jc w:val="both"/>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Сафарова Л.Г.</w:t>
            </w:r>
          </w:p>
          <w:p w:rsidR="000E4C3F" w:rsidRPr="00FB7E97" w:rsidRDefault="000E4C3F" w:rsidP="00E77420">
            <w:pPr>
              <w:spacing w:after="0" w:line="240" w:lineRule="auto"/>
              <w:jc w:val="both"/>
              <w:rPr>
                <w:rFonts w:ascii="Times New Roman" w:eastAsia="Times New Roman" w:hAnsi="Times New Roman" w:cs="Times New Roman"/>
                <w:color w:val="000000"/>
                <w:sz w:val="24"/>
                <w:szCs w:val="24"/>
                <w:lang w:eastAsia="ru-RU"/>
              </w:rPr>
            </w:pPr>
          </w:p>
          <w:p w:rsidR="000E4C3F" w:rsidRPr="00FB7E97" w:rsidRDefault="000E4C3F" w:rsidP="00E77420">
            <w:pPr>
              <w:spacing w:after="0" w:line="240" w:lineRule="auto"/>
              <w:jc w:val="both"/>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Хаметвалеев А.М.</w:t>
            </w:r>
          </w:p>
          <w:p w:rsidR="000E4C3F" w:rsidRPr="00FB7E97" w:rsidRDefault="000E4C3F" w:rsidP="00E77420">
            <w:pPr>
              <w:spacing w:after="0" w:line="240" w:lineRule="auto"/>
              <w:jc w:val="both"/>
              <w:rPr>
                <w:rFonts w:ascii="Times New Roman" w:eastAsia="Times New Roman" w:hAnsi="Times New Roman" w:cs="Times New Roman"/>
                <w:color w:val="000000"/>
                <w:sz w:val="24"/>
                <w:szCs w:val="24"/>
                <w:lang w:eastAsia="ru-RU"/>
              </w:rPr>
            </w:pPr>
          </w:p>
          <w:p w:rsidR="00E77420" w:rsidRPr="00FB7E97" w:rsidRDefault="00E77420" w:rsidP="00E77420">
            <w:pPr>
              <w:spacing w:after="0" w:line="240" w:lineRule="auto"/>
              <w:jc w:val="both"/>
              <w:rPr>
                <w:rFonts w:ascii="Times New Roman" w:eastAsia="Times New Roman" w:hAnsi="Times New Roman" w:cs="Times New Roman"/>
                <w:color w:val="000000"/>
                <w:sz w:val="24"/>
                <w:szCs w:val="24"/>
                <w:lang w:eastAsia="ru-RU"/>
              </w:rPr>
            </w:pPr>
            <w:r w:rsidRPr="00FB7E97">
              <w:rPr>
                <w:rFonts w:ascii="Times New Roman" w:eastAsia="Times New Roman" w:hAnsi="Times New Roman" w:cs="Times New Roman"/>
                <w:color w:val="000000"/>
                <w:sz w:val="24"/>
                <w:szCs w:val="24"/>
                <w:lang w:eastAsia="ru-RU"/>
              </w:rPr>
              <w:t>Габутдинова Г.Г.</w:t>
            </w:r>
          </w:p>
        </w:tc>
      </w:tr>
    </w:tbl>
    <w:p w:rsidR="00E77420" w:rsidRPr="00FB7E97" w:rsidRDefault="000275C8" w:rsidP="000275C8">
      <w:pPr>
        <w:tabs>
          <w:tab w:val="left" w:pos="364"/>
        </w:tabs>
        <w:spacing w:after="0" w:line="240" w:lineRule="auto"/>
        <w:outlineLvl w:val="0"/>
        <w:rPr>
          <w:rFonts w:ascii="Times New Roman" w:hAnsi="Times New Roman" w:cs="Times New Roman"/>
          <w:b/>
          <w:sz w:val="24"/>
          <w:szCs w:val="24"/>
        </w:rPr>
      </w:pPr>
      <w:r w:rsidRPr="00FB7E97">
        <w:rPr>
          <w:rFonts w:ascii="Times New Roman" w:hAnsi="Times New Roman" w:cs="Times New Roman"/>
          <w:b/>
          <w:sz w:val="24"/>
          <w:szCs w:val="24"/>
        </w:rPr>
        <w:tab/>
      </w:r>
    </w:p>
    <w:p w:rsidR="00F557AB" w:rsidRPr="00FB7E97" w:rsidRDefault="00F557AB" w:rsidP="00233FB0">
      <w:pPr>
        <w:spacing w:before="150" w:after="150" w:line="240" w:lineRule="auto"/>
        <w:rPr>
          <w:rFonts w:ascii="Times New Roman" w:hAnsi="Times New Roman" w:cs="Times New Roman"/>
          <w:b/>
          <w:sz w:val="24"/>
          <w:szCs w:val="24"/>
        </w:rPr>
      </w:pPr>
    </w:p>
    <w:p w:rsidR="0050393D" w:rsidRPr="00FB7E97" w:rsidRDefault="0050393D" w:rsidP="00233FB0">
      <w:pPr>
        <w:spacing w:before="150" w:after="150" w:line="240" w:lineRule="auto"/>
        <w:rPr>
          <w:rFonts w:ascii="Times New Roman" w:hAnsi="Times New Roman" w:cs="Times New Roman"/>
          <w:b/>
          <w:sz w:val="24"/>
          <w:szCs w:val="24"/>
        </w:rPr>
      </w:pPr>
    </w:p>
    <w:p w:rsidR="0050393D" w:rsidRPr="00FB7E97" w:rsidRDefault="0050393D" w:rsidP="00233FB0">
      <w:pPr>
        <w:spacing w:before="150" w:after="150" w:line="240" w:lineRule="auto"/>
        <w:rPr>
          <w:rFonts w:ascii="Times New Roman" w:hAnsi="Times New Roman" w:cs="Times New Roman"/>
          <w:b/>
          <w:sz w:val="24"/>
          <w:szCs w:val="24"/>
        </w:rPr>
      </w:pPr>
    </w:p>
    <w:p w:rsidR="0050393D" w:rsidRPr="00FB7E97" w:rsidRDefault="0050393D" w:rsidP="00233FB0">
      <w:pPr>
        <w:spacing w:before="150" w:after="150" w:line="240" w:lineRule="auto"/>
        <w:rPr>
          <w:rFonts w:ascii="Times New Roman" w:hAnsi="Times New Roman" w:cs="Times New Roman"/>
          <w:b/>
          <w:sz w:val="24"/>
          <w:szCs w:val="24"/>
        </w:rPr>
      </w:pPr>
    </w:p>
    <w:p w:rsidR="0050393D" w:rsidRPr="00FB7E97" w:rsidRDefault="0050393D" w:rsidP="00233FB0">
      <w:pPr>
        <w:spacing w:before="150" w:after="150" w:line="240" w:lineRule="auto"/>
        <w:rPr>
          <w:rFonts w:ascii="Times New Roman" w:hAnsi="Times New Roman" w:cs="Times New Roman"/>
          <w:b/>
          <w:sz w:val="24"/>
          <w:szCs w:val="24"/>
        </w:rPr>
      </w:pPr>
    </w:p>
    <w:p w:rsidR="0050393D" w:rsidRPr="00FB7E97" w:rsidRDefault="0050393D" w:rsidP="00233FB0">
      <w:pPr>
        <w:spacing w:before="150" w:after="150" w:line="240" w:lineRule="auto"/>
        <w:rPr>
          <w:rFonts w:ascii="Times New Roman" w:hAnsi="Times New Roman" w:cs="Times New Roman"/>
          <w:b/>
          <w:sz w:val="24"/>
          <w:szCs w:val="24"/>
        </w:rPr>
      </w:pPr>
    </w:p>
    <w:p w:rsidR="0050393D" w:rsidRPr="00FB7E97" w:rsidRDefault="0050393D" w:rsidP="00233FB0">
      <w:pPr>
        <w:spacing w:before="150" w:after="150" w:line="240" w:lineRule="auto"/>
        <w:rPr>
          <w:rFonts w:ascii="Times New Roman" w:hAnsi="Times New Roman" w:cs="Times New Roman"/>
          <w:b/>
          <w:sz w:val="24"/>
          <w:szCs w:val="24"/>
        </w:rPr>
      </w:pPr>
    </w:p>
    <w:p w:rsidR="0050393D" w:rsidRPr="00FB7E97" w:rsidRDefault="0050393D" w:rsidP="00233FB0">
      <w:pPr>
        <w:spacing w:before="150" w:after="150" w:line="240" w:lineRule="auto"/>
        <w:rPr>
          <w:rFonts w:ascii="Times New Roman" w:hAnsi="Times New Roman" w:cs="Times New Roman"/>
          <w:b/>
          <w:sz w:val="24"/>
          <w:szCs w:val="24"/>
        </w:rPr>
      </w:pPr>
    </w:p>
    <w:p w:rsidR="00DE73F5" w:rsidRPr="00FB7E97" w:rsidRDefault="00FB7E97" w:rsidP="00DE73F5">
      <w:pPr>
        <w:pStyle w:val="Default"/>
      </w:pPr>
      <w:r>
        <w:rPr>
          <w:b/>
          <w:bCs/>
        </w:rPr>
        <w:lastRenderedPageBreak/>
        <w:t xml:space="preserve">21. </w:t>
      </w:r>
      <w:r w:rsidR="00DE73F5" w:rsidRPr="00FB7E97">
        <w:rPr>
          <w:b/>
          <w:bCs/>
        </w:rPr>
        <w:t xml:space="preserve">Анализ работы библиотеки Зиреклинского лицея за 2021-2022 учебный год </w:t>
      </w:r>
    </w:p>
    <w:p w:rsidR="00DE73F5" w:rsidRPr="00FB7E97" w:rsidRDefault="00DE73F5" w:rsidP="00DE73F5">
      <w:pPr>
        <w:pStyle w:val="Default"/>
      </w:pPr>
      <w:r w:rsidRPr="00FB7E97">
        <w:t xml:space="preserve"> Библиотека является составной частью учебно-воспитательного процесса, способствующая реализации информационной, культурной и образовательной функциям. Новое содержание учебных программ, расширение и углубление традиционных дисциплин, программ, методик, форм обучения предполагают новый уровень использования различного рода источников информации, изменению содержания учебно-воспитательного процесса. В современной школе библиотека является местом соединения обучения, познания, воспитания культуры и толерантности, получения информации, исполнения всех общественных функций. </w:t>
      </w:r>
    </w:p>
    <w:p w:rsidR="00DE73F5" w:rsidRPr="00FB7E97" w:rsidRDefault="00DE73F5" w:rsidP="00DE73F5">
      <w:pPr>
        <w:pStyle w:val="Default"/>
      </w:pPr>
      <w:r w:rsidRPr="00FB7E97">
        <w:t xml:space="preserve">В течение 2021 – 2022 учебного года библиотека работала по плану, утвержденному администрацией лицея. Работа проводилась с учетом разделов общешкольного плана воспитательной работы. </w:t>
      </w:r>
    </w:p>
    <w:p w:rsidR="00DE73F5" w:rsidRPr="00FB7E97" w:rsidRDefault="00DE73F5" w:rsidP="00DE73F5">
      <w:pPr>
        <w:pStyle w:val="Default"/>
      </w:pPr>
      <w:r w:rsidRPr="00FB7E97">
        <w:rPr>
          <w:b/>
          <w:bCs/>
        </w:rPr>
        <w:t xml:space="preserve">Материально-техническое оснащение библиотеки: </w:t>
      </w:r>
    </w:p>
    <w:p w:rsidR="00DE73F5" w:rsidRPr="00FB7E97" w:rsidRDefault="00DE73F5" w:rsidP="00DE73F5">
      <w:pPr>
        <w:pStyle w:val="Default"/>
      </w:pPr>
      <w:r w:rsidRPr="00FB7E97">
        <w:t xml:space="preserve">Библиотека оборудована небольшой </w:t>
      </w:r>
      <w:proofErr w:type="gramStart"/>
      <w:r w:rsidRPr="00FB7E97">
        <w:t>зоной,здесь</w:t>
      </w:r>
      <w:proofErr w:type="gramEnd"/>
      <w:r w:rsidRPr="00FB7E97">
        <w:t xml:space="preserve"> же находится рабочее место организатора по внеклассной работе с детьми.. Имеется 10 стеллажей (двусторонних) для размещения литературы. Освещение библиотеки соответствует санитарно-гигиеническим </w:t>
      </w:r>
      <w:proofErr w:type="gramStart"/>
      <w:r w:rsidRPr="00FB7E97">
        <w:t>требованиям.</w:t>
      </w:r>
      <w:bookmarkStart w:id="1" w:name="_Hlk105050356"/>
      <w:r w:rsidRPr="00FB7E97">
        <w:t>.</w:t>
      </w:r>
      <w:proofErr w:type="gramEnd"/>
      <w:r w:rsidRPr="00FB7E97">
        <w:t xml:space="preserve"> </w:t>
      </w:r>
      <w:bookmarkEnd w:id="1"/>
    </w:p>
    <w:p w:rsidR="00DE73F5" w:rsidRPr="00FB7E97" w:rsidRDefault="00DE73F5" w:rsidP="00DE73F5">
      <w:pPr>
        <w:pStyle w:val="Default"/>
      </w:pPr>
      <w:r w:rsidRPr="00FB7E97">
        <w:rPr>
          <w:b/>
          <w:bCs/>
        </w:rPr>
        <w:t xml:space="preserve">Основными направлениями деятельности библиотеки являются: </w:t>
      </w:r>
    </w:p>
    <w:p w:rsidR="00DE73F5" w:rsidRPr="00FB7E97" w:rsidRDefault="00DE73F5" w:rsidP="00DE73F5">
      <w:pPr>
        <w:pStyle w:val="Default"/>
      </w:pPr>
      <w:r w:rsidRPr="00FB7E97">
        <w:t xml:space="preserve">1. Формирование библиотечного фонда в соответствии с образовательной программой. </w:t>
      </w:r>
    </w:p>
    <w:p w:rsidR="00DE73F5" w:rsidRPr="00FB7E97" w:rsidRDefault="00DE73F5" w:rsidP="00DE73F5">
      <w:pPr>
        <w:pStyle w:val="Default"/>
      </w:pPr>
      <w:r w:rsidRPr="00FB7E97">
        <w:t xml:space="preserve">2. Оформление новых поступлений в книжный фонд, знакомство с новыми книгами. </w:t>
      </w:r>
    </w:p>
    <w:p w:rsidR="00DE73F5" w:rsidRPr="00FB7E97" w:rsidRDefault="00DE73F5" w:rsidP="00DE73F5">
      <w:pPr>
        <w:pStyle w:val="Default"/>
      </w:pPr>
      <w:r w:rsidRPr="00FB7E97">
        <w:t xml:space="preserve">3. Осуществление своевременного возврата выданных изданий в библиотеку. </w:t>
      </w:r>
    </w:p>
    <w:p w:rsidR="00DE73F5" w:rsidRPr="00FB7E97" w:rsidRDefault="00DE73F5" w:rsidP="00DE73F5">
      <w:pPr>
        <w:pStyle w:val="Default"/>
      </w:pPr>
      <w:r w:rsidRPr="00FB7E97">
        <w:t xml:space="preserve">4. Осуществление образовательной, информационной и воспитательной работы среди учащихся лицея. </w:t>
      </w:r>
    </w:p>
    <w:p w:rsidR="00DE73F5" w:rsidRPr="00FB7E97" w:rsidRDefault="00DE73F5" w:rsidP="00DE73F5">
      <w:pPr>
        <w:pStyle w:val="Default"/>
      </w:pPr>
      <w:r w:rsidRPr="00FB7E97">
        <w:t xml:space="preserve">5. Организация мероприятий, ориентированных на воспитание нравственного, гражданско-патриотического самосознания личности, формирование навыков здорового образа жизни. </w:t>
      </w:r>
    </w:p>
    <w:p w:rsidR="00DE73F5" w:rsidRPr="00FB7E97" w:rsidRDefault="00DE73F5" w:rsidP="00DE73F5">
      <w:pPr>
        <w:pStyle w:val="Default"/>
      </w:pPr>
      <w:r w:rsidRPr="00FB7E97">
        <w:t xml:space="preserve">6. Оказание помощи в деятельности учащихся и учителей при реализации образовательных проектов.     </w:t>
      </w:r>
    </w:p>
    <w:p w:rsidR="00DE73F5" w:rsidRPr="00FB7E97" w:rsidRDefault="00DE73F5" w:rsidP="00DE73F5">
      <w:pPr>
        <w:pStyle w:val="Default"/>
      </w:pPr>
      <w:r w:rsidRPr="00FB7E97">
        <w:t>7.  Работа с педагогическим коллективом.</w:t>
      </w:r>
    </w:p>
    <w:p w:rsidR="00DE73F5" w:rsidRPr="00FB7E97" w:rsidRDefault="00DE73F5" w:rsidP="00DE73F5">
      <w:pPr>
        <w:pStyle w:val="Default"/>
      </w:pPr>
      <w:r w:rsidRPr="00FB7E97">
        <w:t xml:space="preserve">8.   Воспитание патриотизма и любви к родному краю.                                                                                 </w:t>
      </w:r>
    </w:p>
    <w:p w:rsidR="00DE73F5" w:rsidRPr="00FB7E97" w:rsidRDefault="00DE73F5" w:rsidP="00DE73F5">
      <w:pPr>
        <w:pStyle w:val="Default"/>
        <w:pageBreakBefore/>
      </w:pPr>
      <w:r w:rsidRPr="00FB7E97">
        <w:lastRenderedPageBreak/>
        <w:t xml:space="preserve"> </w:t>
      </w:r>
    </w:p>
    <w:p w:rsidR="00DE73F5" w:rsidRPr="00FB7E97" w:rsidRDefault="00DE73F5" w:rsidP="00DE73F5">
      <w:pPr>
        <w:pStyle w:val="Default"/>
      </w:pPr>
      <w:r w:rsidRPr="00FB7E97">
        <w:rPr>
          <w:b/>
          <w:bCs/>
        </w:rPr>
        <w:t xml:space="preserve">Библиотека укомплектована: </w:t>
      </w:r>
    </w:p>
    <w:p w:rsidR="00DE73F5" w:rsidRPr="00FB7E97" w:rsidRDefault="00DE73F5" w:rsidP="00DE73F5">
      <w:pPr>
        <w:pStyle w:val="Default"/>
      </w:pPr>
      <w:r w:rsidRPr="00FB7E97">
        <w:t xml:space="preserve">Фонд художественной литературы находится в открытом доступе для читателей. Библиотека укомплектована учебной, научно-популярной, справочной, отраслевой, художественной литературой, педагогической и методической литературой; учебниками и учебными пособиями </w:t>
      </w:r>
    </w:p>
    <w:p w:rsidR="00DE73F5" w:rsidRPr="00FB7E97" w:rsidRDefault="00DE73F5" w:rsidP="00DE73F5">
      <w:pPr>
        <w:pStyle w:val="Default"/>
      </w:pPr>
      <w:r w:rsidRPr="00FB7E97">
        <w:rPr>
          <w:b/>
          <w:bCs/>
        </w:rPr>
        <w:t xml:space="preserve">Работа с книжным фондом библиотеки: </w:t>
      </w:r>
    </w:p>
    <w:p w:rsidR="00DE73F5" w:rsidRPr="00FB7E97" w:rsidRDefault="00DE73F5" w:rsidP="00DE73F5">
      <w:pPr>
        <w:pStyle w:val="Default"/>
      </w:pPr>
      <w:r w:rsidRPr="00FB7E97">
        <w:t xml:space="preserve"> Устаревшая и пришедшая в негодность литература списывается. Литература для учащихся 1-4 классов расставлена в отдельных стилажах. Выдача книг на абонементе фиксируется – с 1-го по 11-й класс – в специальных читательских формулярах, и отражается в Дневнике работы библиотеки. В течение всего учебного года проводилась сверка и мониторинг библиотечных фондов школы на наличие в них материала экстремистского содержания согласно «Федерального списка экстремистских материалов» и составлен акт. </w:t>
      </w:r>
    </w:p>
    <w:p w:rsidR="00DE73F5" w:rsidRPr="00FB7E97" w:rsidRDefault="00DE73F5" w:rsidP="00DE73F5">
      <w:pPr>
        <w:pStyle w:val="Default"/>
      </w:pPr>
      <w:r w:rsidRPr="00FB7E97">
        <w:t>За 2021-2022 учебный год не поступило ни одного экземпляра художественной литературы. В течение года с фондом литературы ведется определѐнная работа:  изучение состава фонда и анализ его использования, формирование фонда библиотеки традиционными и нетрадиционными носителями информации, прием, систематизация, техническая обработка и регистрация учебного фонда; прием, оформление документов и обработка полученных книг в дар; выявление и списание ветхих, морально устаревших и неиспользуемых документов по установленным правилам и нормам; оформление фонда (организация и изготовление по необходимости полочных, буквенных разделителей); проверка правильности расстановки фонда; обеспечение свободного доступа пользователей библиотеки к информации; систематический контроль за своевременным возвращением в библиотеку выданных изданий.</w:t>
      </w:r>
    </w:p>
    <w:p w:rsidR="00DE73F5" w:rsidRPr="00FB7E97" w:rsidRDefault="00DE73F5" w:rsidP="00DE73F5">
      <w:pPr>
        <w:pStyle w:val="Default"/>
      </w:pPr>
      <w:r w:rsidRPr="00FB7E97">
        <w:rPr>
          <w:b/>
          <w:bCs/>
        </w:rPr>
        <w:t xml:space="preserve">Работа с фондом учебной литературы. </w:t>
      </w:r>
    </w:p>
    <w:p w:rsidR="00DE73F5" w:rsidRPr="00FB7E97" w:rsidRDefault="00DE73F5" w:rsidP="00DE73F5">
      <w:pPr>
        <w:pStyle w:val="Default"/>
      </w:pPr>
      <w:r w:rsidRPr="00FB7E97">
        <w:t xml:space="preserve">Фонд учебников расположен на отдельных стеллажах. Расстановка произведена по классам. Все учащиеся обеспечены учебниками из фонда школьной библиотеки. По мере поступления новых учебников пополняется и редактируется картотека учебников. В течении года проводилась работа: </w:t>
      </w:r>
    </w:p>
    <w:p w:rsidR="00DE73F5" w:rsidRPr="00FB7E97" w:rsidRDefault="00DE73F5" w:rsidP="00DE73F5">
      <w:pPr>
        <w:pStyle w:val="Default"/>
      </w:pPr>
      <w:r w:rsidRPr="00FB7E97">
        <w:t xml:space="preserve">-по формированию заказа на учебники Федерального перечня, согласование с заместителем директора по учебно-воспитательной работе, руководителями ШМО; </w:t>
      </w:r>
    </w:p>
    <w:p w:rsidR="00DE73F5" w:rsidRPr="00FB7E97" w:rsidRDefault="00DE73F5" w:rsidP="00DE73F5">
      <w:pPr>
        <w:pStyle w:val="Default"/>
      </w:pPr>
      <w:r w:rsidRPr="00FB7E97">
        <w:t xml:space="preserve">- по приему фонда учебников на хранение; </w:t>
      </w:r>
    </w:p>
    <w:p w:rsidR="00DE73F5" w:rsidRPr="00FB7E97" w:rsidRDefault="00DE73F5" w:rsidP="00DE73F5">
      <w:pPr>
        <w:pStyle w:val="Default"/>
      </w:pPr>
      <w:r w:rsidRPr="00FB7E97">
        <w:t xml:space="preserve">-учет учебного фонда; </w:t>
      </w:r>
    </w:p>
    <w:p w:rsidR="00DE73F5" w:rsidRPr="00FB7E97" w:rsidRDefault="00DE73F5" w:rsidP="00DE73F5">
      <w:pPr>
        <w:pStyle w:val="Default"/>
      </w:pPr>
      <w:r w:rsidRPr="00FB7E97">
        <w:t xml:space="preserve">-инвентаризация учебного фонда, исключение морально устаревших и ветхих учебников; </w:t>
      </w:r>
    </w:p>
    <w:p w:rsidR="00DE73F5" w:rsidRPr="00FB7E97" w:rsidRDefault="00DE73F5" w:rsidP="00DE73F5">
      <w:pPr>
        <w:pStyle w:val="Default"/>
      </w:pPr>
      <w:r w:rsidRPr="00FB7E97">
        <w:t xml:space="preserve">-организация работы по сохранности учебного фонда (ремонт учебников, организация рейдов по сохранности, беседы и т.д.); </w:t>
      </w:r>
    </w:p>
    <w:p w:rsidR="00DE73F5" w:rsidRPr="00FB7E97" w:rsidRDefault="00DE73F5" w:rsidP="00DE73F5">
      <w:pPr>
        <w:pStyle w:val="Default"/>
      </w:pPr>
      <w:r w:rsidRPr="00FB7E97">
        <w:t xml:space="preserve">-анализ учебного фонда, определение потребности в учебниках к новому учебному году; </w:t>
      </w:r>
    </w:p>
    <w:p w:rsidR="00DE73F5" w:rsidRPr="00FB7E97" w:rsidRDefault="00DE73F5" w:rsidP="00DE73F5">
      <w:pPr>
        <w:pStyle w:val="Default"/>
      </w:pPr>
      <w:r w:rsidRPr="00FB7E97">
        <w:t xml:space="preserve">-выдача и прием учебников, в начале учебного года и в конце по графику; </w:t>
      </w:r>
    </w:p>
    <w:p w:rsidR="00DE73F5" w:rsidRPr="00FB7E97" w:rsidRDefault="00DE73F5" w:rsidP="00DE73F5">
      <w:pPr>
        <w:pStyle w:val="Default"/>
      </w:pPr>
      <w:r w:rsidRPr="00FB7E97">
        <w:t xml:space="preserve">-осуществление обмена учебниками между школами района. </w:t>
      </w:r>
    </w:p>
    <w:p w:rsidR="00DE73F5" w:rsidRPr="00FB7E97" w:rsidRDefault="00DE73F5" w:rsidP="00DE73F5">
      <w:pPr>
        <w:pStyle w:val="Default"/>
        <w:pageBreakBefore/>
        <w:rPr>
          <w:b/>
          <w:bCs/>
        </w:rPr>
      </w:pPr>
    </w:p>
    <w:p w:rsidR="00DE73F5" w:rsidRPr="00FB7E97" w:rsidRDefault="00DE73F5" w:rsidP="00DE73F5">
      <w:pPr>
        <w:pStyle w:val="Default"/>
      </w:pPr>
      <w:r w:rsidRPr="00FB7E97">
        <w:rPr>
          <w:b/>
          <w:bCs/>
        </w:rPr>
        <w:t xml:space="preserve">Справочно-библиографическая работа. </w:t>
      </w:r>
    </w:p>
    <w:p w:rsidR="00DE73F5" w:rsidRPr="00FB7E97" w:rsidRDefault="00DE73F5" w:rsidP="00DE73F5">
      <w:pPr>
        <w:pStyle w:val="Default"/>
      </w:pPr>
      <w:r w:rsidRPr="00FB7E97">
        <w:t xml:space="preserve">В сентябре традиционно в нашей школе проходят экскурсии - знакомства со школьной библиотекой для учащихся первых классов. В конце ноября для первоклассников проходит запись в библиотеку и первый библиотечный урок «Первые уроки чтения, первые уроки доброты». Учащиеся знакомятся с понятием “библиотека”, “библиотекарь”, “книжный фонд”, “читальный зал”, «абонемент». </w:t>
      </w:r>
    </w:p>
    <w:p w:rsidR="00DE73F5" w:rsidRPr="00FB7E97" w:rsidRDefault="00DE73F5" w:rsidP="00DE73F5">
      <w:pPr>
        <w:pStyle w:val="Default"/>
        <w:rPr>
          <w:lang w:val="tt-RU"/>
        </w:rPr>
      </w:pPr>
      <w:r w:rsidRPr="00FB7E97">
        <w:t xml:space="preserve">Самыми активными читателями являются учащиеся 1-5 классов. Учителя начальных классов прививают любовь к чтению и активно помогает в пропаганде детского чтения. </w:t>
      </w:r>
      <w:r w:rsidRPr="00FB7E97">
        <w:rPr>
          <w:b/>
          <w:bCs/>
        </w:rPr>
        <w:t xml:space="preserve"> </w:t>
      </w:r>
      <w:r w:rsidRPr="00FB7E97">
        <w:t xml:space="preserve">Изучает и использует опыт лучших школьных библиотекарей, сотрудничает с библиотекарями районных </w:t>
      </w:r>
      <w:proofErr w:type="gramStart"/>
      <w:r w:rsidRPr="00FB7E97">
        <w:t>школ.Приняла</w:t>
      </w:r>
      <w:proofErr w:type="gramEnd"/>
      <w:r w:rsidRPr="00FB7E97">
        <w:t xml:space="preserve"> участие во всероссийском вебинаре, по теме «Формирование инфраструктуры чтения школьной литературы»Как разобраться в многообразии ресурсов? Стала призером </w:t>
      </w:r>
      <w:proofErr w:type="gramStart"/>
      <w:r w:rsidRPr="00FB7E97">
        <w:t>конкурса  «</w:t>
      </w:r>
      <w:proofErr w:type="gramEnd"/>
      <w:r w:rsidRPr="00FB7E97">
        <w:t>Читающая мама» сняли видео с произведением Габдуллы Тукая.Работала над подпиской  в районную газету «</w:t>
      </w:r>
      <w:r w:rsidRPr="00FB7E97">
        <w:rPr>
          <w:lang w:val="tt-RU"/>
        </w:rPr>
        <w:t>Яңа Чишмә хәбәрләрләре”за первое и за второе полугодие.</w:t>
      </w:r>
    </w:p>
    <w:p w:rsidR="00DE73F5" w:rsidRPr="00FB7E97" w:rsidRDefault="00DE73F5" w:rsidP="00DE73F5">
      <w:pPr>
        <w:pStyle w:val="Default"/>
      </w:pPr>
      <w:r w:rsidRPr="00FB7E97">
        <w:rPr>
          <w:lang w:val="tt-RU"/>
        </w:rPr>
        <w:t>Успешно прошла акция “Подари книгу в библиотеку” около ста книг нашли свох читателей.Бывшая выпускница Гайфиева Альфия Габдрахмановна участница акции.Активно участвовали учителя в сборе книг для Донбасса.Гайфутдинова Альфия Хальфетовна,Вагизова Фарида Гибадулловна,Мустафина Гульшат Галяутдиновна.</w:t>
      </w:r>
    </w:p>
    <w:p w:rsidR="00DE73F5" w:rsidRPr="00FB7E97" w:rsidRDefault="00DE73F5" w:rsidP="00DE73F5">
      <w:pPr>
        <w:pStyle w:val="Default"/>
      </w:pPr>
      <w:r w:rsidRPr="00FB7E97">
        <w:t xml:space="preserve">Задачи, поставленные на учебный год, выполнены. Проведены все запланированные мероприятия. Анализируя проделанную работу, следует отметить, что успокаиваться на достигнутом нельзя, так как наряду с успехами, есть моменты, которые необходимо преодолевать и решать, ставить задачи, выявлять основные проблемы, над которыми необходимо работать в 2022- 2023 учебном году. </w:t>
      </w:r>
    </w:p>
    <w:p w:rsidR="00DE73F5" w:rsidRPr="00FB7E97" w:rsidRDefault="00DE73F5" w:rsidP="00DE73F5">
      <w:pPr>
        <w:pStyle w:val="Default"/>
      </w:pPr>
      <w:r w:rsidRPr="00FB7E97">
        <w:t xml:space="preserve">1. Активизировать читательскую активность в 5-7 классах. Вести более тесную работу с учителями для привлечения учащихся в библиотеку. </w:t>
      </w:r>
    </w:p>
    <w:p w:rsidR="00DE73F5" w:rsidRPr="00FB7E97" w:rsidRDefault="00DE73F5" w:rsidP="00DE73F5">
      <w:pPr>
        <w:pStyle w:val="Default"/>
      </w:pPr>
      <w:r w:rsidRPr="00FB7E97">
        <w:t xml:space="preserve">2.Продолжить работу над повышением качества и доступности информации, качеством обслуживания пользователей, оказывать всестороннюю помощь педагогическому коллективу в формировании духовной и творческой личности учащихся, воспитания у детей читательской культуры. </w:t>
      </w:r>
    </w:p>
    <w:p w:rsidR="00DE73F5" w:rsidRPr="00FB7E97" w:rsidRDefault="00DE73F5" w:rsidP="00DE73F5">
      <w:pPr>
        <w:pStyle w:val="Default"/>
      </w:pPr>
      <w:r w:rsidRPr="00FB7E97">
        <w:t xml:space="preserve">3.Уделять больше внимание информационной работе. </w:t>
      </w:r>
    </w:p>
    <w:p w:rsidR="00DE73F5" w:rsidRPr="00FB7E97" w:rsidRDefault="00DE73F5" w:rsidP="00DE73F5">
      <w:pPr>
        <w:pStyle w:val="Default"/>
      </w:pPr>
      <w:r w:rsidRPr="00FB7E97">
        <w:t xml:space="preserve">4. Принимать активное участие во всех общешкольных мероприятиях. 5.Библиотека нуждается в пополнении фонда художественной и детской литературой. </w:t>
      </w:r>
    </w:p>
    <w:p w:rsidR="00DE73F5" w:rsidRPr="00FB7E97" w:rsidRDefault="00DE73F5" w:rsidP="00DE73F5">
      <w:pPr>
        <w:pStyle w:val="Default"/>
      </w:pPr>
      <w:r w:rsidRPr="00FB7E97">
        <w:t xml:space="preserve">6. Продолжать повышать свою квалификацию и профессиональный уровень. </w:t>
      </w:r>
    </w:p>
    <w:p w:rsidR="00DE73F5" w:rsidRPr="00FB7E97" w:rsidRDefault="00DE73F5" w:rsidP="00DE73F5">
      <w:pPr>
        <w:rPr>
          <w:sz w:val="24"/>
          <w:szCs w:val="24"/>
        </w:rPr>
      </w:pPr>
      <w:proofErr w:type="gramStart"/>
      <w:r w:rsidRPr="00FB7E97">
        <w:rPr>
          <w:sz w:val="24"/>
          <w:szCs w:val="24"/>
        </w:rPr>
        <w:t>Библиотекарь:Фахрутдинова</w:t>
      </w:r>
      <w:proofErr w:type="gramEnd"/>
      <w:r w:rsidRPr="00FB7E97">
        <w:rPr>
          <w:sz w:val="24"/>
          <w:szCs w:val="24"/>
        </w:rPr>
        <w:t xml:space="preserve"> Г.З</w:t>
      </w:r>
    </w:p>
    <w:p w:rsidR="00DE73F5" w:rsidRPr="00FB7E97" w:rsidRDefault="00DE73F5" w:rsidP="00233FB0">
      <w:pPr>
        <w:spacing w:before="150" w:after="150" w:line="240" w:lineRule="auto"/>
        <w:rPr>
          <w:rFonts w:ascii="Times New Roman" w:hAnsi="Times New Roman" w:cs="Times New Roman"/>
          <w:b/>
          <w:sz w:val="24"/>
          <w:szCs w:val="24"/>
        </w:rPr>
      </w:pPr>
    </w:p>
    <w:p w:rsidR="00F557AB" w:rsidRPr="00FB7E97" w:rsidRDefault="007A1361" w:rsidP="00F557AB">
      <w:pPr>
        <w:spacing w:before="150" w:after="150" w:line="240" w:lineRule="auto"/>
        <w:jc w:val="center"/>
        <w:rPr>
          <w:rFonts w:ascii="Times New Roman" w:eastAsia="Times New Roman" w:hAnsi="Times New Roman" w:cs="Times New Roman"/>
          <w:b/>
          <w:color w:val="000000"/>
          <w:sz w:val="24"/>
          <w:szCs w:val="24"/>
          <w:lang w:eastAsia="ru-RU"/>
        </w:rPr>
      </w:pPr>
      <w:r w:rsidRPr="00FB7E97">
        <w:rPr>
          <w:rFonts w:ascii="Times New Roman" w:hAnsi="Times New Roman" w:cs="Times New Roman"/>
          <w:b/>
          <w:sz w:val="24"/>
          <w:szCs w:val="24"/>
        </w:rPr>
        <w:t>22</w:t>
      </w:r>
      <w:r w:rsidR="00FC4E40" w:rsidRPr="00FB7E97">
        <w:rPr>
          <w:rFonts w:ascii="Times New Roman" w:hAnsi="Times New Roman" w:cs="Times New Roman"/>
          <w:b/>
          <w:sz w:val="24"/>
          <w:szCs w:val="24"/>
        </w:rPr>
        <w:t xml:space="preserve">. </w:t>
      </w:r>
      <w:r w:rsidR="00F557AB" w:rsidRPr="00FB7E97">
        <w:rPr>
          <w:rFonts w:ascii="Times New Roman" w:hAnsi="Times New Roman" w:cs="Times New Roman"/>
          <w:b/>
          <w:sz w:val="24"/>
          <w:szCs w:val="24"/>
        </w:rPr>
        <w:t xml:space="preserve">Отчет о работе педагога-психолога Сафаровой Л.Г. </w:t>
      </w:r>
      <w:r w:rsidR="00F557AB" w:rsidRPr="00FB7E97">
        <w:rPr>
          <w:rFonts w:ascii="Times New Roman" w:eastAsia="Times New Roman" w:hAnsi="Times New Roman" w:cs="Times New Roman"/>
          <w:b/>
          <w:color w:val="000000"/>
          <w:sz w:val="24"/>
          <w:szCs w:val="24"/>
          <w:lang w:eastAsia="ru-RU"/>
        </w:rPr>
        <w:t>МБОУ «Зиреклинский лицей Новошешминского муниципального района РТ</w:t>
      </w:r>
      <w:r w:rsidRPr="00FB7E97">
        <w:rPr>
          <w:rFonts w:ascii="Times New Roman" w:eastAsia="Times New Roman" w:hAnsi="Times New Roman" w:cs="Times New Roman"/>
          <w:b/>
          <w:color w:val="000000"/>
          <w:sz w:val="24"/>
          <w:szCs w:val="24"/>
          <w:lang w:eastAsia="ru-RU"/>
        </w:rPr>
        <w:t>» за 2021</w:t>
      </w:r>
      <w:r w:rsidR="00F557AB" w:rsidRPr="00FB7E97">
        <w:rPr>
          <w:rFonts w:ascii="Times New Roman" w:eastAsia="Times New Roman" w:hAnsi="Times New Roman" w:cs="Times New Roman"/>
          <w:b/>
          <w:color w:val="000000"/>
          <w:sz w:val="24"/>
          <w:szCs w:val="24"/>
          <w:lang w:eastAsia="ru-RU"/>
        </w:rPr>
        <w:t>-202</w:t>
      </w:r>
      <w:r w:rsidRPr="00FB7E97">
        <w:rPr>
          <w:rFonts w:ascii="Times New Roman" w:eastAsia="Times New Roman" w:hAnsi="Times New Roman" w:cs="Times New Roman"/>
          <w:b/>
          <w:color w:val="000000"/>
          <w:sz w:val="24"/>
          <w:szCs w:val="24"/>
          <w:lang w:eastAsia="ru-RU"/>
        </w:rPr>
        <w:t>2</w:t>
      </w:r>
      <w:r w:rsidR="00F557AB" w:rsidRPr="00FB7E97">
        <w:rPr>
          <w:rFonts w:ascii="Times New Roman" w:eastAsia="Times New Roman" w:hAnsi="Times New Roman" w:cs="Times New Roman"/>
          <w:b/>
          <w:color w:val="000000"/>
          <w:sz w:val="24"/>
          <w:szCs w:val="24"/>
          <w:lang w:eastAsia="ru-RU"/>
        </w:rPr>
        <w:t xml:space="preserve"> учебный год</w:t>
      </w:r>
    </w:p>
    <w:p w:rsidR="00F557AB" w:rsidRPr="00FB7E97" w:rsidRDefault="00F557AB" w:rsidP="00F557AB">
      <w:pPr>
        <w:spacing w:line="240" w:lineRule="auto"/>
        <w:rPr>
          <w:rFonts w:ascii="Times New Roman" w:hAnsi="Times New Roman" w:cs="Times New Roman"/>
          <w:sz w:val="24"/>
          <w:szCs w:val="24"/>
        </w:rPr>
      </w:pPr>
      <w:r w:rsidRPr="00FB7E97">
        <w:rPr>
          <w:rFonts w:ascii="Times New Roman" w:hAnsi="Times New Roman" w:cs="Times New Roman"/>
          <w:sz w:val="24"/>
          <w:szCs w:val="24"/>
        </w:rPr>
        <w:t>Психолого-педагогическая работа проводилась в течение года соответственно годовому плану работы школы и плана педагога-психолога.</w:t>
      </w:r>
    </w:p>
    <w:p w:rsidR="00F557AB" w:rsidRPr="00FB7E97" w:rsidRDefault="00F557AB" w:rsidP="00F557AB">
      <w:pPr>
        <w:spacing w:line="240" w:lineRule="auto"/>
        <w:rPr>
          <w:rFonts w:ascii="Times New Roman" w:hAnsi="Times New Roman" w:cs="Times New Roman"/>
          <w:sz w:val="24"/>
          <w:szCs w:val="24"/>
        </w:rPr>
      </w:pPr>
      <w:r w:rsidRPr="00FB7E97">
        <w:rPr>
          <w:rFonts w:ascii="Times New Roman" w:hAnsi="Times New Roman" w:cs="Times New Roman"/>
          <w:sz w:val="24"/>
          <w:szCs w:val="24"/>
        </w:rPr>
        <w:t xml:space="preserve">ЦЕЛЬ РАБОТЫ: </w:t>
      </w:r>
      <w:r w:rsidRPr="00FB7E97">
        <w:rPr>
          <w:rFonts w:ascii="Times New Roman" w:hAnsi="Times New Roman" w:cs="Times New Roman"/>
          <w:sz w:val="24"/>
          <w:szCs w:val="24"/>
        </w:rPr>
        <w:br/>
        <w:t xml:space="preserve">●создание комплекса условий, обеспечивающих психологический комфорт и успешность всех участников образовательного процесса; </w:t>
      </w:r>
      <w:r w:rsidRPr="00FB7E97">
        <w:rPr>
          <w:rFonts w:ascii="Times New Roman" w:hAnsi="Times New Roman" w:cs="Times New Roman"/>
          <w:sz w:val="24"/>
          <w:szCs w:val="24"/>
        </w:rPr>
        <w:br/>
        <w:t xml:space="preserve">●научно-методическое обеспечение учебно-воспитательного процесса; </w:t>
      </w:r>
      <w:r w:rsidRPr="00FB7E97">
        <w:rPr>
          <w:rFonts w:ascii="Times New Roman" w:hAnsi="Times New Roman" w:cs="Times New Roman"/>
          <w:sz w:val="24"/>
          <w:szCs w:val="24"/>
        </w:rPr>
        <w:br/>
        <w:t>●формирование социальной адаптации детей и подростков.</w:t>
      </w:r>
    </w:p>
    <w:p w:rsidR="00F557AB" w:rsidRPr="00FB7E97" w:rsidRDefault="00F557AB" w:rsidP="00F557AB">
      <w:pPr>
        <w:spacing w:line="240" w:lineRule="auto"/>
        <w:rPr>
          <w:rFonts w:ascii="Times New Roman" w:hAnsi="Times New Roman" w:cs="Times New Roman"/>
          <w:sz w:val="24"/>
          <w:szCs w:val="24"/>
        </w:rPr>
      </w:pPr>
      <w:r w:rsidRPr="00FB7E97">
        <w:rPr>
          <w:rFonts w:ascii="Times New Roman" w:hAnsi="Times New Roman" w:cs="Times New Roman"/>
          <w:bCs/>
          <w:sz w:val="24"/>
          <w:szCs w:val="24"/>
        </w:rPr>
        <w:t>ЗАДАЧИ РАБОТЫ ПЕДАГОГА-ПСИХОЛОГА:</w:t>
      </w:r>
      <w:r w:rsidRPr="00FB7E97">
        <w:rPr>
          <w:rFonts w:ascii="Times New Roman" w:hAnsi="Times New Roman" w:cs="Times New Roman"/>
          <w:b/>
          <w:bCs/>
          <w:sz w:val="24"/>
          <w:szCs w:val="24"/>
          <w:u w:val="single"/>
        </w:rPr>
        <w:t xml:space="preserve"> </w:t>
      </w:r>
      <w:r w:rsidRPr="00FB7E97">
        <w:rPr>
          <w:rFonts w:ascii="Times New Roman" w:hAnsi="Times New Roman" w:cs="Times New Roman"/>
          <w:sz w:val="24"/>
          <w:szCs w:val="24"/>
        </w:rPr>
        <w:br/>
        <w:t xml:space="preserve">●организовать психолого-педагогическую поддержку обучающихся и педагогического коллектива; </w:t>
      </w:r>
      <w:r w:rsidRPr="00FB7E97">
        <w:rPr>
          <w:rFonts w:ascii="Times New Roman" w:hAnsi="Times New Roman" w:cs="Times New Roman"/>
          <w:sz w:val="24"/>
          <w:szCs w:val="24"/>
        </w:rPr>
        <w:br/>
      </w:r>
      <w:r w:rsidRPr="00FB7E97">
        <w:rPr>
          <w:rFonts w:ascii="Times New Roman" w:hAnsi="Times New Roman" w:cs="Times New Roman"/>
          <w:sz w:val="24"/>
          <w:szCs w:val="24"/>
        </w:rPr>
        <w:lastRenderedPageBreak/>
        <w:t xml:space="preserve">●проводить профилактику девиантного поведения обучающихся; </w:t>
      </w:r>
      <w:r w:rsidRPr="00FB7E97">
        <w:rPr>
          <w:rFonts w:ascii="Times New Roman" w:hAnsi="Times New Roman" w:cs="Times New Roman"/>
          <w:sz w:val="24"/>
          <w:szCs w:val="24"/>
        </w:rPr>
        <w:br/>
        <w:t xml:space="preserve">●оказывать индивидуальную психологическую помощь обучающимся; </w:t>
      </w:r>
      <w:r w:rsidRPr="00FB7E97">
        <w:rPr>
          <w:rFonts w:ascii="Times New Roman" w:hAnsi="Times New Roman" w:cs="Times New Roman"/>
          <w:sz w:val="24"/>
          <w:szCs w:val="24"/>
        </w:rPr>
        <w:br/>
        <w:t xml:space="preserve">●определить критерии личностного развития обучающихся с точки зрения личностно ориентированного подхода в обучении и воспитании; </w:t>
      </w:r>
      <w:r w:rsidRPr="00FB7E97">
        <w:rPr>
          <w:rFonts w:ascii="Times New Roman" w:hAnsi="Times New Roman" w:cs="Times New Roman"/>
          <w:sz w:val="24"/>
          <w:szCs w:val="24"/>
        </w:rPr>
        <w:br/>
        <w:t xml:space="preserve">●оказать помощь обучающимся в профессиональном самоопределении; </w:t>
      </w:r>
      <w:r w:rsidRPr="00FB7E97">
        <w:rPr>
          <w:rFonts w:ascii="Times New Roman" w:hAnsi="Times New Roman" w:cs="Times New Roman"/>
          <w:sz w:val="24"/>
          <w:szCs w:val="24"/>
        </w:rPr>
        <w:br/>
        <w:t xml:space="preserve">●разработать методические рекомендации для педагогов по проблеме социальной адаптации детей и подростков; </w:t>
      </w:r>
      <w:r w:rsidRPr="00FB7E97">
        <w:rPr>
          <w:rFonts w:ascii="Times New Roman" w:hAnsi="Times New Roman" w:cs="Times New Roman"/>
          <w:sz w:val="24"/>
          <w:szCs w:val="24"/>
        </w:rPr>
        <w:br/>
        <w:t xml:space="preserve">●организовать работу с обучающимися, состоящими на учёте в внутришкольном контроле. </w:t>
      </w:r>
    </w:p>
    <w:p w:rsidR="00F557AB" w:rsidRPr="00FB7E97" w:rsidRDefault="00F557AB" w:rsidP="00F557AB">
      <w:pPr>
        <w:spacing w:line="240" w:lineRule="auto"/>
        <w:rPr>
          <w:rFonts w:ascii="Times New Roman" w:hAnsi="Times New Roman" w:cs="Times New Roman"/>
          <w:sz w:val="24"/>
          <w:szCs w:val="24"/>
        </w:rPr>
      </w:pPr>
      <w:r w:rsidRPr="00FB7E97">
        <w:rPr>
          <w:rFonts w:ascii="Times New Roman" w:hAnsi="Times New Roman" w:cs="Times New Roman"/>
          <w:sz w:val="24"/>
          <w:szCs w:val="24"/>
        </w:rPr>
        <w:t>Для достижения данных задач проводилась работа в нескольких направлениях:</w:t>
      </w:r>
    </w:p>
    <w:p w:rsidR="00F557AB" w:rsidRPr="00FB7E97" w:rsidRDefault="00F557AB" w:rsidP="00F557AB">
      <w:pPr>
        <w:pStyle w:val="a4"/>
        <w:numPr>
          <w:ilvl w:val="0"/>
          <w:numId w:val="33"/>
        </w:numPr>
        <w:spacing w:line="240" w:lineRule="auto"/>
        <w:rPr>
          <w:rFonts w:ascii="Times New Roman" w:hAnsi="Times New Roman" w:cs="Times New Roman"/>
          <w:sz w:val="24"/>
          <w:szCs w:val="24"/>
        </w:rPr>
      </w:pPr>
      <w:r w:rsidRPr="00FB7E97">
        <w:rPr>
          <w:rFonts w:ascii="Times New Roman" w:hAnsi="Times New Roman" w:cs="Times New Roman"/>
          <w:sz w:val="24"/>
          <w:szCs w:val="24"/>
        </w:rPr>
        <w:t>Диагностическая деятельность.</w:t>
      </w:r>
    </w:p>
    <w:p w:rsidR="00F557AB" w:rsidRPr="00FB7E97" w:rsidRDefault="00F557AB" w:rsidP="00F557AB">
      <w:pPr>
        <w:pStyle w:val="a4"/>
        <w:numPr>
          <w:ilvl w:val="0"/>
          <w:numId w:val="33"/>
        </w:numPr>
        <w:spacing w:line="240" w:lineRule="auto"/>
        <w:rPr>
          <w:rFonts w:ascii="Times New Roman" w:hAnsi="Times New Roman" w:cs="Times New Roman"/>
          <w:sz w:val="24"/>
          <w:szCs w:val="24"/>
        </w:rPr>
      </w:pPr>
      <w:r w:rsidRPr="00FB7E97">
        <w:rPr>
          <w:rFonts w:ascii="Times New Roman" w:hAnsi="Times New Roman" w:cs="Times New Roman"/>
          <w:sz w:val="24"/>
          <w:szCs w:val="24"/>
        </w:rPr>
        <w:t>Консультационная деятельность.</w:t>
      </w:r>
    </w:p>
    <w:p w:rsidR="00F557AB" w:rsidRPr="00FB7E97" w:rsidRDefault="00F557AB" w:rsidP="00F557AB">
      <w:pPr>
        <w:pStyle w:val="a4"/>
        <w:numPr>
          <w:ilvl w:val="0"/>
          <w:numId w:val="33"/>
        </w:numPr>
        <w:spacing w:line="240" w:lineRule="auto"/>
        <w:rPr>
          <w:rFonts w:ascii="Times New Roman" w:hAnsi="Times New Roman" w:cs="Times New Roman"/>
          <w:sz w:val="24"/>
          <w:szCs w:val="24"/>
        </w:rPr>
      </w:pPr>
      <w:r w:rsidRPr="00FB7E97">
        <w:rPr>
          <w:rFonts w:ascii="Times New Roman" w:hAnsi="Times New Roman" w:cs="Times New Roman"/>
          <w:sz w:val="24"/>
          <w:szCs w:val="24"/>
        </w:rPr>
        <w:t>Просветительская деятельность.</w:t>
      </w:r>
    </w:p>
    <w:p w:rsidR="00F557AB" w:rsidRPr="00FB7E97" w:rsidRDefault="00F557AB" w:rsidP="00F557AB">
      <w:pPr>
        <w:pStyle w:val="a4"/>
        <w:numPr>
          <w:ilvl w:val="0"/>
          <w:numId w:val="33"/>
        </w:numPr>
        <w:spacing w:line="240" w:lineRule="auto"/>
        <w:rPr>
          <w:rFonts w:ascii="Times New Roman" w:hAnsi="Times New Roman" w:cs="Times New Roman"/>
          <w:sz w:val="24"/>
          <w:szCs w:val="24"/>
        </w:rPr>
      </w:pPr>
      <w:r w:rsidRPr="00FB7E97">
        <w:rPr>
          <w:rFonts w:ascii="Times New Roman" w:hAnsi="Times New Roman" w:cs="Times New Roman"/>
          <w:sz w:val="24"/>
          <w:szCs w:val="24"/>
        </w:rPr>
        <w:t>Коррекционно-развивающая работа.</w:t>
      </w:r>
    </w:p>
    <w:p w:rsidR="00F557AB" w:rsidRPr="00FB7E97" w:rsidRDefault="00F557AB" w:rsidP="00F557AB">
      <w:pPr>
        <w:pStyle w:val="a4"/>
        <w:numPr>
          <w:ilvl w:val="0"/>
          <w:numId w:val="33"/>
        </w:numPr>
        <w:spacing w:line="240" w:lineRule="auto"/>
        <w:rPr>
          <w:rFonts w:ascii="Times New Roman" w:hAnsi="Times New Roman" w:cs="Times New Roman"/>
          <w:sz w:val="24"/>
          <w:szCs w:val="24"/>
        </w:rPr>
      </w:pPr>
      <w:r w:rsidRPr="00FB7E97">
        <w:rPr>
          <w:rFonts w:ascii="Times New Roman" w:hAnsi="Times New Roman" w:cs="Times New Roman"/>
          <w:sz w:val="24"/>
          <w:szCs w:val="24"/>
        </w:rPr>
        <w:t xml:space="preserve">Профилактическая работа. </w:t>
      </w:r>
    </w:p>
    <w:p w:rsidR="00F557AB" w:rsidRPr="00FB7E97" w:rsidRDefault="00F557AB" w:rsidP="00F557AB">
      <w:pPr>
        <w:spacing w:line="240" w:lineRule="auto"/>
        <w:rPr>
          <w:rFonts w:ascii="Times New Roman" w:hAnsi="Times New Roman" w:cs="Times New Roman"/>
          <w:sz w:val="24"/>
          <w:szCs w:val="24"/>
        </w:rPr>
      </w:pPr>
      <w:r w:rsidRPr="00FB7E97">
        <w:rPr>
          <w:rFonts w:ascii="Times New Roman" w:hAnsi="Times New Roman" w:cs="Times New Roman"/>
          <w:b/>
          <w:sz w:val="24"/>
          <w:szCs w:val="24"/>
        </w:rPr>
        <w:t>Диагностическая работа</w:t>
      </w:r>
      <w:r w:rsidRPr="00FB7E97">
        <w:rPr>
          <w:rFonts w:ascii="Times New Roman" w:hAnsi="Times New Roman" w:cs="Times New Roman"/>
          <w:sz w:val="24"/>
          <w:szCs w:val="24"/>
        </w:rPr>
        <w:t xml:space="preserve"> проводится с целью предъявления информации об индивидуально-психологических особенностях детей. Такая информация очень полезна тем, кто с ними </w:t>
      </w:r>
      <w:proofErr w:type="gramStart"/>
      <w:r w:rsidRPr="00FB7E97">
        <w:rPr>
          <w:rFonts w:ascii="Times New Roman" w:hAnsi="Times New Roman" w:cs="Times New Roman"/>
          <w:sz w:val="24"/>
          <w:szCs w:val="24"/>
        </w:rPr>
        <w:t>работает,-</w:t>
      </w:r>
      <w:proofErr w:type="gramEnd"/>
      <w:r w:rsidRPr="00FB7E97">
        <w:rPr>
          <w:rFonts w:ascii="Times New Roman" w:hAnsi="Times New Roman" w:cs="Times New Roman"/>
          <w:sz w:val="24"/>
          <w:szCs w:val="24"/>
        </w:rPr>
        <w:t xml:space="preserve"> учителям, родителям, другим специалистам. В течение 2020-2021 года применялись методики, с помощью которых можно оценивать психологическое развитие детей во время обучения. Проведение комплексной систематической психодиагностики позволяет оценивать эффективность учебно-воспитательной работы школы с точки зрения того, в какой мере она способствует продвижению детей вперед </w:t>
      </w:r>
      <w:proofErr w:type="gramStart"/>
      <w:r w:rsidRPr="00FB7E97">
        <w:rPr>
          <w:rFonts w:ascii="Times New Roman" w:hAnsi="Times New Roman" w:cs="Times New Roman"/>
          <w:sz w:val="24"/>
          <w:szCs w:val="24"/>
        </w:rPr>
        <w:t>в свое психологическом развитии</w:t>
      </w:r>
      <w:proofErr w:type="gramEnd"/>
      <w:r w:rsidRPr="00FB7E97">
        <w:rPr>
          <w:rFonts w:ascii="Times New Roman" w:hAnsi="Times New Roman" w:cs="Times New Roman"/>
          <w:sz w:val="24"/>
          <w:szCs w:val="24"/>
        </w:rPr>
        <w:t>. Диагностическая работа проводилась по плану работы психолога, запросам администрации, классных руководителей, родителей.</w:t>
      </w:r>
    </w:p>
    <w:p w:rsidR="00F557AB" w:rsidRPr="00FB7E97" w:rsidRDefault="00F557AB" w:rsidP="00F557AB">
      <w:pPr>
        <w:spacing w:line="240" w:lineRule="auto"/>
        <w:rPr>
          <w:rFonts w:ascii="Times New Roman" w:hAnsi="Times New Roman" w:cs="Times New Roman"/>
          <w:sz w:val="24"/>
          <w:szCs w:val="24"/>
        </w:rPr>
      </w:pPr>
      <w:r w:rsidRPr="00FB7E97">
        <w:rPr>
          <w:rFonts w:ascii="Times New Roman" w:hAnsi="Times New Roman" w:cs="Times New Roman"/>
          <w:sz w:val="24"/>
          <w:szCs w:val="24"/>
        </w:rPr>
        <w:t>- Первичная диагностика развития психических процессов у вновь прибывших учащихся;</w:t>
      </w:r>
    </w:p>
    <w:p w:rsidR="00F557AB" w:rsidRPr="00FB7E97" w:rsidRDefault="00F557AB" w:rsidP="00F557AB">
      <w:pPr>
        <w:spacing w:line="240" w:lineRule="auto"/>
        <w:rPr>
          <w:rFonts w:ascii="Times New Roman" w:hAnsi="Times New Roman" w:cs="Times New Roman"/>
          <w:sz w:val="24"/>
          <w:szCs w:val="24"/>
        </w:rPr>
      </w:pPr>
      <w:r w:rsidRPr="00FB7E97">
        <w:rPr>
          <w:rFonts w:ascii="Times New Roman" w:hAnsi="Times New Roman" w:cs="Times New Roman"/>
          <w:sz w:val="24"/>
          <w:szCs w:val="24"/>
        </w:rPr>
        <w:t xml:space="preserve">- Динамическое обследование развития </w:t>
      </w:r>
      <w:proofErr w:type="gramStart"/>
      <w:r w:rsidRPr="00FB7E97">
        <w:rPr>
          <w:rFonts w:ascii="Times New Roman" w:hAnsi="Times New Roman" w:cs="Times New Roman"/>
          <w:sz w:val="24"/>
          <w:szCs w:val="24"/>
        </w:rPr>
        <w:t>психических процессов</w:t>
      </w:r>
      <w:proofErr w:type="gramEnd"/>
      <w:r w:rsidRPr="00FB7E97">
        <w:rPr>
          <w:rFonts w:ascii="Times New Roman" w:hAnsi="Times New Roman" w:cs="Times New Roman"/>
          <w:sz w:val="24"/>
          <w:szCs w:val="24"/>
        </w:rPr>
        <w:t xml:space="preserve"> обучающихся 3-9 кл.;</w:t>
      </w:r>
    </w:p>
    <w:p w:rsidR="00F557AB" w:rsidRPr="00FB7E97" w:rsidRDefault="00F557AB" w:rsidP="00F557AB">
      <w:pPr>
        <w:spacing w:line="240" w:lineRule="auto"/>
        <w:rPr>
          <w:rFonts w:ascii="Times New Roman" w:hAnsi="Times New Roman" w:cs="Times New Roman"/>
          <w:sz w:val="24"/>
          <w:szCs w:val="24"/>
        </w:rPr>
      </w:pPr>
      <w:r w:rsidRPr="00FB7E97">
        <w:rPr>
          <w:rFonts w:ascii="Times New Roman" w:hAnsi="Times New Roman" w:cs="Times New Roman"/>
          <w:sz w:val="24"/>
          <w:szCs w:val="24"/>
        </w:rPr>
        <w:t>- Методика изучения мотивации обучения школьников при переходе из начальных классов в средние М.И. Лукьянова, Н.В.Калинина. Анкета 5 класс;</w:t>
      </w:r>
    </w:p>
    <w:p w:rsidR="00F557AB" w:rsidRPr="00FB7E97" w:rsidRDefault="00F557AB" w:rsidP="00F557AB">
      <w:pPr>
        <w:spacing w:line="240" w:lineRule="auto"/>
        <w:rPr>
          <w:rFonts w:ascii="Times New Roman" w:hAnsi="Times New Roman" w:cs="Times New Roman"/>
          <w:sz w:val="24"/>
          <w:szCs w:val="24"/>
        </w:rPr>
      </w:pPr>
      <w:r w:rsidRPr="00FB7E97">
        <w:rPr>
          <w:rFonts w:ascii="Times New Roman" w:hAnsi="Times New Roman" w:cs="Times New Roman"/>
          <w:sz w:val="24"/>
          <w:szCs w:val="24"/>
        </w:rPr>
        <w:t>- Исследование мотивации учения у первоклассников (М.Р.Гинзбург);</w:t>
      </w:r>
      <w:r w:rsidRPr="00FB7E97">
        <w:rPr>
          <w:rFonts w:ascii="Times New Roman" w:hAnsi="Times New Roman" w:cs="Times New Roman"/>
          <w:sz w:val="24"/>
          <w:szCs w:val="24"/>
        </w:rPr>
        <w:br/>
        <w:t>Исследование уровня готовности обучающихся к школьному обучению у обучающихся 1,5 кл.;</w:t>
      </w:r>
    </w:p>
    <w:p w:rsidR="00F557AB" w:rsidRPr="00FB7E97" w:rsidRDefault="00F557AB" w:rsidP="00F557AB">
      <w:pPr>
        <w:spacing w:line="240" w:lineRule="auto"/>
        <w:rPr>
          <w:rFonts w:ascii="Times New Roman" w:hAnsi="Times New Roman" w:cs="Times New Roman"/>
          <w:sz w:val="24"/>
          <w:szCs w:val="24"/>
        </w:rPr>
      </w:pPr>
      <w:r w:rsidRPr="00FB7E97">
        <w:rPr>
          <w:rFonts w:ascii="Times New Roman" w:hAnsi="Times New Roman" w:cs="Times New Roman"/>
          <w:sz w:val="24"/>
          <w:szCs w:val="24"/>
        </w:rPr>
        <w:t>- Анализ психологической подсистемы взаимодействия учитель-ученик на уроке (по Б.С.Тетенькину);</w:t>
      </w:r>
    </w:p>
    <w:p w:rsidR="00F557AB" w:rsidRPr="00FB7E97" w:rsidRDefault="00F557AB" w:rsidP="00F557AB">
      <w:pPr>
        <w:spacing w:line="240" w:lineRule="auto"/>
        <w:rPr>
          <w:rFonts w:ascii="Times New Roman" w:hAnsi="Times New Roman" w:cs="Times New Roman"/>
          <w:sz w:val="24"/>
          <w:szCs w:val="24"/>
        </w:rPr>
      </w:pPr>
      <w:r w:rsidRPr="00FB7E97">
        <w:rPr>
          <w:rFonts w:ascii="Times New Roman" w:hAnsi="Times New Roman" w:cs="Times New Roman"/>
          <w:sz w:val="24"/>
          <w:szCs w:val="24"/>
        </w:rPr>
        <w:t xml:space="preserve">- Анкетирование классного руководителя, </w:t>
      </w:r>
      <w:proofErr w:type="gramStart"/>
      <w:r w:rsidRPr="00FB7E97">
        <w:rPr>
          <w:rFonts w:ascii="Times New Roman" w:hAnsi="Times New Roman" w:cs="Times New Roman"/>
          <w:sz w:val="24"/>
          <w:szCs w:val="24"/>
        </w:rPr>
        <w:t>родителей</w:t>
      </w:r>
      <w:proofErr w:type="gramEnd"/>
      <w:r w:rsidRPr="00FB7E97">
        <w:rPr>
          <w:rFonts w:ascii="Times New Roman" w:hAnsi="Times New Roman" w:cs="Times New Roman"/>
          <w:sz w:val="24"/>
          <w:szCs w:val="24"/>
        </w:rPr>
        <w:t xml:space="preserve"> обучающихся 5 кл.;</w:t>
      </w:r>
    </w:p>
    <w:p w:rsidR="00F557AB" w:rsidRPr="00FB7E97" w:rsidRDefault="00F557AB" w:rsidP="00F557AB">
      <w:pPr>
        <w:spacing w:line="240" w:lineRule="auto"/>
        <w:rPr>
          <w:rFonts w:ascii="Times New Roman" w:hAnsi="Times New Roman" w:cs="Times New Roman"/>
          <w:sz w:val="24"/>
          <w:szCs w:val="24"/>
        </w:rPr>
      </w:pPr>
      <w:r w:rsidRPr="00FB7E97">
        <w:rPr>
          <w:rFonts w:ascii="Times New Roman" w:hAnsi="Times New Roman" w:cs="Times New Roman"/>
          <w:sz w:val="24"/>
          <w:szCs w:val="24"/>
        </w:rPr>
        <w:t>- Психодиагностическое обследование уровня адаптации обучающихся 5 кл.;</w:t>
      </w:r>
    </w:p>
    <w:p w:rsidR="00F557AB" w:rsidRPr="00FB7E97" w:rsidRDefault="00F557AB" w:rsidP="00F557AB">
      <w:pPr>
        <w:spacing w:line="240" w:lineRule="auto"/>
        <w:rPr>
          <w:rFonts w:ascii="Times New Roman" w:hAnsi="Times New Roman" w:cs="Times New Roman"/>
          <w:sz w:val="24"/>
          <w:szCs w:val="24"/>
        </w:rPr>
      </w:pPr>
      <w:r w:rsidRPr="00FB7E97">
        <w:rPr>
          <w:rFonts w:ascii="Times New Roman" w:hAnsi="Times New Roman" w:cs="Times New Roman"/>
          <w:sz w:val="24"/>
          <w:szCs w:val="24"/>
        </w:rPr>
        <w:t>- Наблюдение за обучающимися 1 кл. в адаптационный период;</w:t>
      </w:r>
    </w:p>
    <w:p w:rsidR="00F557AB" w:rsidRPr="00FB7E97" w:rsidRDefault="00F557AB" w:rsidP="00F557AB">
      <w:pPr>
        <w:spacing w:line="240" w:lineRule="auto"/>
        <w:rPr>
          <w:rFonts w:ascii="Times New Roman" w:hAnsi="Times New Roman" w:cs="Times New Roman"/>
          <w:b/>
          <w:bCs/>
          <w:sz w:val="24"/>
          <w:szCs w:val="24"/>
        </w:rPr>
      </w:pPr>
      <w:r w:rsidRPr="00FB7E97">
        <w:rPr>
          <w:rFonts w:ascii="Times New Roman" w:hAnsi="Times New Roman" w:cs="Times New Roman"/>
          <w:sz w:val="24"/>
          <w:szCs w:val="24"/>
        </w:rPr>
        <w:t xml:space="preserve">- Анкетирование классного руководителя, </w:t>
      </w:r>
      <w:proofErr w:type="gramStart"/>
      <w:r w:rsidRPr="00FB7E97">
        <w:rPr>
          <w:rFonts w:ascii="Times New Roman" w:hAnsi="Times New Roman" w:cs="Times New Roman"/>
          <w:sz w:val="24"/>
          <w:szCs w:val="24"/>
        </w:rPr>
        <w:t>родителей</w:t>
      </w:r>
      <w:proofErr w:type="gramEnd"/>
      <w:r w:rsidRPr="00FB7E97">
        <w:rPr>
          <w:rFonts w:ascii="Times New Roman" w:hAnsi="Times New Roman" w:cs="Times New Roman"/>
          <w:sz w:val="24"/>
          <w:szCs w:val="24"/>
        </w:rPr>
        <w:t xml:space="preserve"> обучающихся 1 кл.</w:t>
      </w:r>
      <w:r w:rsidRPr="00FB7E97">
        <w:rPr>
          <w:rFonts w:ascii="Times New Roman" w:hAnsi="Times New Roman" w:cs="Times New Roman"/>
          <w:b/>
          <w:bCs/>
          <w:sz w:val="24"/>
          <w:szCs w:val="24"/>
        </w:rPr>
        <w:t>;</w:t>
      </w:r>
    </w:p>
    <w:p w:rsidR="00F557AB" w:rsidRPr="00FB7E97" w:rsidRDefault="00F557AB" w:rsidP="00F557AB">
      <w:pPr>
        <w:spacing w:line="240" w:lineRule="auto"/>
        <w:rPr>
          <w:rFonts w:ascii="Times New Roman" w:hAnsi="Times New Roman" w:cs="Times New Roman"/>
          <w:bCs/>
          <w:sz w:val="24"/>
          <w:szCs w:val="24"/>
        </w:rPr>
      </w:pPr>
      <w:r w:rsidRPr="00FB7E97">
        <w:rPr>
          <w:rFonts w:ascii="Times New Roman" w:hAnsi="Times New Roman" w:cs="Times New Roman"/>
          <w:b/>
          <w:bCs/>
          <w:sz w:val="24"/>
          <w:szCs w:val="24"/>
        </w:rPr>
        <w:t xml:space="preserve">- </w:t>
      </w:r>
      <w:r w:rsidRPr="00FB7E97">
        <w:rPr>
          <w:rFonts w:ascii="Times New Roman" w:hAnsi="Times New Roman" w:cs="Times New Roman"/>
          <w:bCs/>
          <w:sz w:val="24"/>
          <w:szCs w:val="24"/>
        </w:rPr>
        <w:t>Изучение социально-психологической адаптации к школе обучающихся 1 кл.;</w:t>
      </w:r>
    </w:p>
    <w:p w:rsidR="00F557AB" w:rsidRPr="00FB7E97" w:rsidRDefault="00F557AB" w:rsidP="00F557AB">
      <w:pPr>
        <w:spacing w:line="240" w:lineRule="auto"/>
        <w:rPr>
          <w:rFonts w:ascii="Times New Roman" w:hAnsi="Times New Roman" w:cs="Times New Roman"/>
          <w:bCs/>
          <w:sz w:val="24"/>
          <w:szCs w:val="24"/>
        </w:rPr>
      </w:pPr>
      <w:r w:rsidRPr="00FB7E97">
        <w:rPr>
          <w:rFonts w:ascii="Times New Roman" w:hAnsi="Times New Roman" w:cs="Times New Roman"/>
          <w:bCs/>
          <w:sz w:val="24"/>
          <w:szCs w:val="24"/>
        </w:rPr>
        <w:t xml:space="preserve">- Исследование уровня </w:t>
      </w:r>
      <w:proofErr w:type="gramStart"/>
      <w:r w:rsidRPr="00FB7E97">
        <w:rPr>
          <w:rFonts w:ascii="Times New Roman" w:hAnsi="Times New Roman" w:cs="Times New Roman"/>
          <w:bCs/>
          <w:sz w:val="24"/>
          <w:szCs w:val="24"/>
        </w:rPr>
        <w:t>взаимоотношений</w:t>
      </w:r>
      <w:proofErr w:type="gramEnd"/>
      <w:r w:rsidRPr="00FB7E97">
        <w:rPr>
          <w:rFonts w:ascii="Times New Roman" w:hAnsi="Times New Roman" w:cs="Times New Roman"/>
          <w:bCs/>
          <w:sz w:val="24"/>
          <w:szCs w:val="24"/>
        </w:rPr>
        <w:t xml:space="preserve"> обучающихся 5-9 кл. с классным руководителем;</w:t>
      </w:r>
    </w:p>
    <w:p w:rsidR="00F557AB" w:rsidRPr="00FB7E97" w:rsidRDefault="00F557AB" w:rsidP="00F557AB">
      <w:pPr>
        <w:spacing w:line="240" w:lineRule="auto"/>
        <w:rPr>
          <w:rFonts w:ascii="Times New Roman" w:hAnsi="Times New Roman" w:cs="Times New Roman"/>
          <w:bCs/>
          <w:sz w:val="24"/>
          <w:szCs w:val="24"/>
        </w:rPr>
      </w:pPr>
      <w:r w:rsidRPr="00FB7E97">
        <w:rPr>
          <w:rFonts w:ascii="Times New Roman" w:hAnsi="Times New Roman" w:cs="Times New Roman"/>
          <w:bCs/>
          <w:sz w:val="24"/>
          <w:szCs w:val="24"/>
        </w:rPr>
        <w:t>- Предварительное психодиагностическое обследование по профориентации обучающихся 8 кл.;</w:t>
      </w:r>
    </w:p>
    <w:p w:rsidR="00F557AB" w:rsidRPr="00FB7E97" w:rsidRDefault="00F557AB" w:rsidP="00F557AB">
      <w:pPr>
        <w:spacing w:line="240" w:lineRule="auto"/>
        <w:rPr>
          <w:rFonts w:ascii="Times New Roman" w:hAnsi="Times New Roman" w:cs="Times New Roman"/>
          <w:bCs/>
          <w:sz w:val="24"/>
          <w:szCs w:val="24"/>
        </w:rPr>
      </w:pPr>
      <w:r w:rsidRPr="00FB7E97">
        <w:rPr>
          <w:rFonts w:ascii="Times New Roman" w:hAnsi="Times New Roman" w:cs="Times New Roman"/>
          <w:bCs/>
          <w:sz w:val="24"/>
          <w:szCs w:val="24"/>
        </w:rPr>
        <w:t>- Психодиагностическое обследование по профориентации обучающихся 9 кл.;</w:t>
      </w:r>
    </w:p>
    <w:p w:rsidR="00F557AB" w:rsidRPr="00FB7E97" w:rsidRDefault="00F557AB" w:rsidP="00F557AB">
      <w:pPr>
        <w:spacing w:line="240" w:lineRule="auto"/>
        <w:rPr>
          <w:rFonts w:ascii="Times New Roman" w:hAnsi="Times New Roman" w:cs="Times New Roman"/>
          <w:bCs/>
          <w:sz w:val="24"/>
          <w:szCs w:val="24"/>
        </w:rPr>
      </w:pPr>
      <w:r w:rsidRPr="00FB7E97">
        <w:rPr>
          <w:rFonts w:ascii="Times New Roman" w:hAnsi="Times New Roman" w:cs="Times New Roman"/>
          <w:bCs/>
          <w:sz w:val="24"/>
          <w:szCs w:val="24"/>
        </w:rPr>
        <w:lastRenderedPageBreak/>
        <w:t>- «Дерево» (адаптация Л.П. Пономаренко), Цветовой тест отношений Эткинда (ЦТО) 2 кл. Дети из неполных семей;</w:t>
      </w:r>
    </w:p>
    <w:p w:rsidR="00F557AB" w:rsidRPr="00FB7E97" w:rsidRDefault="00F557AB" w:rsidP="00F557AB">
      <w:pPr>
        <w:spacing w:line="240" w:lineRule="auto"/>
        <w:rPr>
          <w:rFonts w:ascii="Times New Roman" w:hAnsi="Times New Roman" w:cs="Times New Roman"/>
          <w:bCs/>
          <w:sz w:val="24"/>
          <w:szCs w:val="24"/>
        </w:rPr>
      </w:pPr>
      <w:r w:rsidRPr="00FB7E97">
        <w:rPr>
          <w:rFonts w:ascii="Times New Roman" w:hAnsi="Times New Roman" w:cs="Times New Roman"/>
          <w:bCs/>
          <w:sz w:val="24"/>
          <w:szCs w:val="24"/>
        </w:rPr>
        <w:t xml:space="preserve">- Исследование тревожности Ч.Д. Спилбергер в адаптации Ю.Л. Ханина (с применением комплекса Эффектон) 6,7,8кл. </w:t>
      </w:r>
      <w:proofErr w:type="gramStart"/>
      <w:r w:rsidRPr="00FB7E97">
        <w:rPr>
          <w:rFonts w:ascii="Times New Roman" w:hAnsi="Times New Roman" w:cs="Times New Roman"/>
          <w:bCs/>
          <w:sz w:val="24"/>
          <w:szCs w:val="24"/>
        </w:rPr>
        <w:t>Дети  из</w:t>
      </w:r>
      <w:proofErr w:type="gramEnd"/>
      <w:r w:rsidRPr="00FB7E97">
        <w:rPr>
          <w:rFonts w:ascii="Times New Roman" w:hAnsi="Times New Roman" w:cs="Times New Roman"/>
          <w:bCs/>
          <w:sz w:val="24"/>
          <w:szCs w:val="24"/>
        </w:rPr>
        <w:t xml:space="preserve"> неполных семей;</w:t>
      </w:r>
    </w:p>
    <w:p w:rsidR="00F557AB" w:rsidRPr="00FB7E97" w:rsidRDefault="00F557AB" w:rsidP="00F557AB">
      <w:pPr>
        <w:spacing w:after="0" w:line="240" w:lineRule="auto"/>
        <w:rPr>
          <w:rFonts w:ascii="Times New Roman" w:hAnsi="Times New Roman" w:cs="Times New Roman"/>
          <w:bCs/>
          <w:sz w:val="24"/>
          <w:szCs w:val="24"/>
        </w:rPr>
      </w:pPr>
      <w:r w:rsidRPr="00FB7E97">
        <w:rPr>
          <w:rFonts w:ascii="Times New Roman" w:hAnsi="Times New Roman" w:cs="Times New Roman"/>
          <w:bCs/>
          <w:sz w:val="24"/>
          <w:szCs w:val="24"/>
        </w:rPr>
        <w:t>- Социально-психологическое тестирование и мониторинг психологической безопасности образовательной среды среди обучающихся общеобразовательных организаций Республики Татарстан. 6,7,8,10,11 кл.</w:t>
      </w:r>
    </w:p>
    <w:p w:rsidR="00F557AB" w:rsidRPr="00FB7E97" w:rsidRDefault="00F557AB" w:rsidP="00F557AB">
      <w:pPr>
        <w:spacing w:line="240" w:lineRule="auto"/>
        <w:rPr>
          <w:rFonts w:ascii="Times New Roman" w:hAnsi="Times New Roman" w:cs="Times New Roman"/>
          <w:bCs/>
          <w:sz w:val="24"/>
          <w:szCs w:val="24"/>
        </w:rPr>
      </w:pPr>
      <w:r w:rsidRPr="00FB7E97">
        <w:rPr>
          <w:rFonts w:ascii="Times New Roman" w:hAnsi="Times New Roman" w:cs="Times New Roman"/>
          <w:bCs/>
          <w:sz w:val="24"/>
          <w:szCs w:val="24"/>
        </w:rPr>
        <w:t>В течении учебного года Школьная служба примирения (ШСП) выполняла свою миссию:</w:t>
      </w:r>
    </w:p>
    <w:p w:rsidR="00F557AB" w:rsidRPr="00FB7E97" w:rsidRDefault="00F557AB" w:rsidP="00F557AB">
      <w:pPr>
        <w:spacing w:after="0" w:line="240" w:lineRule="auto"/>
        <w:rPr>
          <w:rFonts w:ascii="Times New Roman" w:hAnsi="Times New Roman" w:cs="Times New Roman"/>
          <w:bCs/>
          <w:sz w:val="24"/>
          <w:szCs w:val="24"/>
        </w:rPr>
      </w:pPr>
      <w:r w:rsidRPr="00FB7E97">
        <w:rPr>
          <w:rFonts w:ascii="Times New Roman" w:hAnsi="Times New Roman" w:cs="Times New Roman"/>
          <w:bCs/>
          <w:sz w:val="24"/>
          <w:szCs w:val="24"/>
        </w:rPr>
        <w:t>1. Создается альтернативный путь разрешения конфликтов</w:t>
      </w:r>
    </w:p>
    <w:p w:rsidR="00F557AB" w:rsidRPr="00FB7E97" w:rsidRDefault="00F557AB" w:rsidP="00F557AB">
      <w:pPr>
        <w:spacing w:after="0" w:line="240" w:lineRule="auto"/>
        <w:rPr>
          <w:rFonts w:ascii="Times New Roman" w:hAnsi="Times New Roman" w:cs="Times New Roman"/>
          <w:bCs/>
          <w:sz w:val="24"/>
          <w:szCs w:val="24"/>
        </w:rPr>
      </w:pPr>
      <w:r w:rsidRPr="00FB7E97">
        <w:rPr>
          <w:rFonts w:ascii="Times New Roman" w:hAnsi="Times New Roman" w:cs="Times New Roman"/>
          <w:bCs/>
          <w:sz w:val="24"/>
          <w:szCs w:val="24"/>
        </w:rPr>
        <w:t> 2. Конфликт превращается в конструктивный процесс</w:t>
      </w:r>
    </w:p>
    <w:p w:rsidR="00F557AB" w:rsidRPr="00FB7E97" w:rsidRDefault="00F557AB" w:rsidP="00F557AB">
      <w:pPr>
        <w:spacing w:after="0" w:line="240" w:lineRule="auto"/>
        <w:rPr>
          <w:rFonts w:ascii="Times New Roman" w:hAnsi="Times New Roman" w:cs="Times New Roman"/>
          <w:bCs/>
          <w:sz w:val="24"/>
          <w:szCs w:val="24"/>
        </w:rPr>
      </w:pPr>
      <w:r w:rsidRPr="00FB7E97">
        <w:rPr>
          <w:rFonts w:ascii="Times New Roman" w:hAnsi="Times New Roman" w:cs="Times New Roman"/>
          <w:bCs/>
          <w:sz w:val="24"/>
          <w:szCs w:val="24"/>
        </w:rPr>
        <w:t> 3. Приобретаются навыки активного слушания, лидерства и другие полезные коммуникативные умения</w:t>
      </w:r>
    </w:p>
    <w:p w:rsidR="00F557AB" w:rsidRPr="00FB7E97" w:rsidRDefault="00F557AB" w:rsidP="00F557AB">
      <w:pPr>
        <w:spacing w:after="0" w:line="240" w:lineRule="auto"/>
        <w:rPr>
          <w:rFonts w:ascii="Times New Roman" w:hAnsi="Times New Roman" w:cs="Times New Roman"/>
          <w:bCs/>
          <w:sz w:val="24"/>
          <w:szCs w:val="24"/>
        </w:rPr>
      </w:pPr>
      <w:r w:rsidRPr="00FB7E97">
        <w:rPr>
          <w:rFonts w:ascii="Times New Roman" w:hAnsi="Times New Roman" w:cs="Times New Roman"/>
          <w:bCs/>
          <w:sz w:val="24"/>
          <w:szCs w:val="24"/>
        </w:rPr>
        <w:t> 4. Улучшаются взаимоотношения среди детей и взрослых</w:t>
      </w:r>
    </w:p>
    <w:p w:rsidR="00F557AB" w:rsidRPr="00FB7E97" w:rsidRDefault="00F557AB" w:rsidP="00F557AB">
      <w:pPr>
        <w:pStyle w:val="a4"/>
        <w:numPr>
          <w:ilvl w:val="0"/>
          <w:numId w:val="33"/>
        </w:numPr>
        <w:spacing w:after="0" w:line="240" w:lineRule="auto"/>
        <w:rPr>
          <w:rFonts w:ascii="Times New Roman" w:hAnsi="Times New Roman" w:cs="Times New Roman"/>
          <w:bCs/>
          <w:sz w:val="24"/>
          <w:szCs w:val="24"/>
        </w:rPr>
      </w:pPr>
      <w:r w:rsidRPr="00FB7E97">
        <w:rPr>
          <w:rFonts w:ascii="Times New Roman" w:hAnsi="Times New Roman" w:cs="Times New Roman"/>
          <w:bCs/>
          <w:sz w:val="24"/>
          <w:szCs w:val="24"/>
        </w:rPr>
        <w:t>Развивается чувство ответственности за свой выбор и решения, а также усиливается чувство личной значимости.</w:t>
      </w:r>
    </w:p>
    <w:p w:rsidR="00F557AB" w:rsidRPr="00FB7E97" w:rsidRDefault="00F557AB" w:rsidP="00F557AB">
      <w:pPr>
        <w:spacing w:after="0" w:line="240" w:lineRule="auto"/>
        <w:rPr>
          <w:rFonts w:ascii="Times New Roman" w:hAnsi="Times New Roman" w:cs="Times New Roman"/>
          <w:bCs/>
          <w:sz w:val="24"/>
          <w:szCs w:val="24"/>
        </w:rPr>
      </w:pPr>
      <w:r w:rsidRPr="00FB7E97">
        <w:rPr>
          <w:rFonts w:ascii="Times New Roman" w:hAnsi="Times New Roman" w:cs="Times New Roman"/>
          <w:bCs/>
          <w:sz w:val="24"/>
          <w:szCs w:val="24"/>
        </w:rPr>
        <w:t>На сегодняшний день она состоит из 2-х взрослых, 1-го педагога-психолога и 3-х учеников (медиаторы).</w:t>
      </w:r>
    </w:p>
    <w:p w:rsidR="00F557AB" w:rsidRPr="00FB7E97" w:rsidRDefault="00FC4E40" w:rsidP="00F557AB">
      <w:pPr>
        <w:spacing w:line="240" w:lineRule="auto"/>
        <w:rPr>
          <w:rFonts w:ascii="Times New Roman" w:hAnsi="Times New Roman" w:cs="Times New Roman"/>
          <w:sz w:val="24"/>
          <w:szCs w:val="24"/>
        </w:rPr>
      </w:pPr>
      <w:r w:rsidRPr="00FB7E97">
        <w:rPr>
          <w:rFonts w:ascii="Times New Roman" w:hAnsi="Times New Roman" w:cs="Times New Roman"/>
          <w:bCs/>
          <w:sz w:val="24"/>
          <w:szCs w:val="24"/>
        </w:rPr>
        <w:t xml:space="preserve">      </w:t>
      </w:r>
      <w:r w:rsidR="007A1361" w:rsidRPr="00FB7E97">
        <w:rPr>
          <w:rFonts w:ascii="Times New Roman" w:hAnsi="Times New Roman" w:cs="Times New Roman"/>
          <w:sz w:val="24"/>
          <w:szCs w:val="24"/>
        </w:rPr>
        <w:t>В 2021-2022</w:t>
      </w:r>
      <w:r w:rsidR="00F557AB" w:rsidRPr="00FB7E97">
        <w:rPr>
          <w:rFonts w:ascii="Times New Roman" w:hAnsi="Times New Roman" w:cs="Times New Roman"/>
          <w:sz w:val="24"/>
          <w:szCs w:val="24"/>
        </w:rPr>
        <w:t xml:space="preserve"> учебном году </w:t>
      </w:r>
      <w:r w:rsidR="00F557AB" w:rsidRPr="00FB7E97">
        <w:rPr>
          <w:rFonts w:ascii="Times New Roman" w:hAnsi="Times New Roman" w:cs="Times New Roman"/>
          <w:b/>
          <w:bCs/>
          <w:sz w:val="24"/>
          <w:szCs w:val="24"/>
        </w:rPr>
        <w:t>профилактическая работа, психологическое просвещение и психологическое консультирование</w:t>
      </w:r>
      <w:r w:rsidR="00F557AB" w:rsidRPr="00FB7E97">
        <w:rPr>
          <w:rFonts w:ascii="Times New Roman" w:hAnsi="Times New Roman" w:cs="Times New Roman"/>
          <w:sz w:val="24"/>
          <w:szCs w:val="24"/>
        </w:rPr>
        <w:t> (согласно плану работы) педагога-психолога предусматривала целенаправленную работу по предупреждению возможных негативных явлений в психологическом и личностном развитии обучающихся, по созданию и поддержанию благоприятного эмоционально-психологического климата в ученических и педагогических коллективах. Основными формами деятельности, направленной на профилактику, стали семинары для обучающихся, учителей и родителей (законных представителей) обучающихся, классные часы, тренинговые занятия, выработка рекомендаций по индивидуальной работе с детьми, консультирование участников образовательного процесса и участие в работе школьного ПМПк.</w:t>
      </w:r>
    </w:p>
    <w:p w:rsidR="00F557AB" w:rsidRPr="00FB7E97" w:rsidRDefault="00F557AB" w:rsidP="00F557AB">
      <w:pPr>
        <w:spacing w:line="240" w:lineRule="auto"/>
        <w:rPr>
          <w:rFonts w:ascii="Times New Roman" w:hAnsi="Times New Roman" w:cs="Times New Roman"/>
          <w:sz w:val="24"/>
          <w:szCs w:val="24"/>
        </w:rPr>
      </w:pPr>
      <w:r w:rsidRPr="00FB7E97">
        <w:rPr>
          <w:rFonts w:ascii="Times New Roman" w:hAnsi="Times New Roman" w:cs="Times New Roman"/>
          <w:sz w:val="24"/>
          <w:szCs w:val="24"/>
        </w:rPr>
        <w:t>В течение учебного года педагог-психолог выступала на классных родительских собраниях по темам:</w:t>
      </w:r>
    </w:p>
    <w:p w:rsidR="00F557AB" w:rsidRPr="00FB7E97" w:rsidRDefault="00F557AB" w:rsidP="00F557AB">
      <w:pPr>
        <w:spacing w:line="240" w:lineRule="auto"/>
        <w:rPr>
          <w:rFonts w:ascii="Times New Roman" w:hAnsi="Times New Roman" w:cs="Times New Roman"/>
          <w:sz w:val="24"/>
          <w:szCs w:val="24"/>
        </w:rPr>
      </w:pPr>
      <w:r w:rsidRPr="00FB7E97">
        <w:rPr>
          <w:rFonts w:ascii="Times New Roman" w:hAnsi="Times New Roman" w:cs="Times New Roman"/>
          <w:sz w:val="24"/>
          <w:szCs w:val="24"/>
        </w:rPr>
        <w:t>- «Режим дня школьников и влияние его на здоровье»;</w:t>
      </w:r>
    </w:p>
    <w:p w:rsidR="00F557AB" w:rsidRPr="00FB7E97" w:rsidRDefault="00F557AB" w:rsidP="00F557AB">
      <w:pPr>
        <w:spacing w:line="240" w:lineRule="auto"/>
        <w:rPr>
          <w:rFonts w:ascii="Times New Roman" w:hAnsi="Times New Roman" w:cs="Times New Roman"/>
          <w:sz w:val="24"/>
          <w:szCs w:val="24"/>
        </w:rPr>
      </w:pPr>
      <w:r w:rsidRPr="00FB7E97">
        <w:rPr>
          <w:rFonts w:ascii="Times New Roman" w:hAnsi="Times New Roman" w:cs="Times New Roman"/>
          <w:sz w:val="24"/>
          <w:szCs w:val="24"/>
        </w:rPr>
        <w:t>- «Авторитет родителей»;</w:t>
      </w:r>
    </w:p>
    <w:p w:rsidR="00F557AB" w:rsidRPr="00FB7E97" w:rsidRDefault="00F557AB" w:rsidP="00F557AB">
      <w:pPr>
        <w:spacing w:line="240" w:lineRule="auto"/>
        <w:rPr>
          <w:rFonts w:ascii="Times New Roman" w:hAnsi="Times New Roman" w:cs="Times New Roman"/>
          <w:sz w:val="24"/>
          <w:szCs w:val="24"/>
        </w:rPr>
      </w:pPr>
      <w:r w:rsidRPr="00FB7E97">
        <w:rPr>
          <w:rFonts w:ascii="Times New Roman" w:hAnsi="Times New Roman" w:cs="Times New Roman"/>
          <w:sz w:val="24"/>
          <w:szCs w:val="24"/>
        </w:rPr>
        <w:t>- «Психологическая подготовка к ЕГЭ»;</w:t>
      </w:r>
    </w:p>
    <w:p w:rsidR="00F557AB" w:rsidRPr="00FB7E97" w:rsidRDefault="00F557AB" w:rsidP="00F557AB">
      <w:pPr>
        <w:spacing w:line="240" w:lineRule="auto"/>
        <w:rPr>
          <w:rFonts w:ascii="Times New Roman" w:hAnsi="Times New Roman" w:cs="Times New Roman"/>
          <w:sz w:val="24"/>
          <w:szCs w:val="24"/>
        </w:rPr>
      </w:pPr>
      <w:r w:rsidRPr="00FB7E97">
        <w:rPr>
          <w:rFonts w:ascii="Times New Roman" w:hAnsi="Times New Roman" w:cs="Times New Roman"/>
          <w:sz w:val="24"/>
          <w:szCs w:val="24"/>
        </w:rPr>
        <w:t>- «Ошибки в выборе профессии»;</w:t>
      </w:r>
    </w:p>
    <w:p w:rsidR="00F557AB" w:rsidRPr="00FB7E97" w:rsidRDefault="00F557AB" w:rsidP="00F557AB">
      <w:pPr>
        <w:spacing w:line="240" w:lineRule="auto"/>
        <w:rPr>
          <w:rFonts w:ascii="Times New Roman" w:hAnsi="Times New Roman" w:cs="Times New Roman"/>
          <w:sz w:val="24"/>
          <w:szCs w:val="24"/>
        </w:rPr>
      </w:pPr>
      <w:r w:rsidRPr="00FB7E97">
        <w:rPr>
          <w:rFonts w:ascii="Times New Roman" w:hAnsi="Times New Roman" w:cs="Times New Roman"/>
          <w:sz w:val="24"/>
          <w:szCs w:val="24"/>
        </w:rPr>
        <w:t>- «Готовимся к экзаменам»;</w:t>
      </w:r>
    </w:p>
    <w:p w:rsidR="00F557AB" w:rsidRPr="00FB7E97" w:rsidRDefault="00F557AB" w:rsidP="00F557AB">
      <w:pPr>
        <w:spacing w:line="240" w:lineRule="auto"/>
        <w:rPr>
          <w:rFonts w:ascii="Times New Roman" w:hAnsi="Times New Roman" w:cs="Times New Roman"/>
          <w:sz w:val="24"/>
          <w:szCs w:val="24"/>
        </w:rPr>
      </w:pPr>
      <w:r w:rsidRPr="00FB7E97">
        <w:rPr>
          <w:rFonts w:ascii="Times New Roman" w:hAnsi="Times New Roman" w:cs="Times New Roman"/>
          <w:sz w:val="24"/>
          <w:szCs w:val="24"/>
        </w:rPr>
        <w:t>В целях повышения уровня психологических знаний участников образовательного процесса проведён ряд индивидуальных и групповых консультаций с целью оказания помощи в воспитании и обучении детей, педагогом-психологом были даны рекомендации. Основная тематика консультаций:</w:t>
      </w:r>
    </w:p>
    <w:p w:rsidR="00F557AB" w:rsidRPr="00FB7E97" w:rsidRDefault="00F557AB" w:rsidP="00F557AB">
      <w:pPr>
        <w:spacing w:line="240" w:lineRule="auto"/>
        <w:rPr>
          <w:rFonts w:ascii="Times New Roman" w:hAnsi="Times New Roman" w:cs="Times New Roman"/>
          <w:sz w:val="24"/>
          <w:szCs w:val="24"/>
        </w:rPr>
      </w:pPr>
      <w:r w:rsidRPr="00FB7E97">
        <w:rPr>
          <w:rFonts w:ascii="Times New Roman" w:hAnsi="Times New Roman" w:cs="Times New Roman"/>
          <w:sz w:val="24"/>
          <w:szCs w:val="24"/>
        </w:rPr>
        <w:t>Для учителей - индивидуальные особенности обучающихся;</w:t>
      </w:r>
    </w:p>
    <w:p w:rsidR="00F557AB" w:rsidRPr="00FB7E97" w:rsidRDefault="00F557AB" w:rsidP="00F557AB">
      <w:pPr>
        <w:spacing w:after="0" w:line="240" w:lineRule="auto"/>
        <w:rPr>
          <w:rFonts w:ascii="Times New Roman" w:hAnsi="Times New Roman" w:cs="Times New Roman"/>
          <w:sz w:val="24"/>
          <w:szCs w:val="24"/>
        </w:rPr>
      </w:pPr>
      <w:r w:rsidRPr="00FB7E97">
        <w:rPr>
          <w:rFonts w:ascii="Times New Roman" w:hAnsi="Times New Roman" w:cs="Times New Roman"/>
          <w:sz w:val="24"/>
          <w:szCs w:val="24"/>
        </w:rPr>
        <w:t>- уровень обучаемости школьников;</w:t>
      </w:r>
    </w:p>
    <w:p w:rsidR="00F557AB" w:rsidRPr="00FB7E97" w:rsidRDefault="00F557AB" w:rsidP="00F557AB">
      <w:pPr>
        <w:spacing w:after="0" w:line="240" w:lineRule="auto"/>
        <w:rPr>
          <w:rFonts w:ascii="Times New Roman" w:hAnsi="Times New Roman" w:cs="Times New Roman"/>
          <w:sz w:val="24"/>
          <w:szCs w:val="24"/>
        </w:rPr>
      </w:pPr>
      <w:r w:rsidRPr="00FB7E97">
        <w:rPr>
          <w:rFonts w:ascii="Times New Roman" w:hAnsi="Times New Roman" w:cs="Times New Roman"/>
          <w:sz w:val="24"/>
          <w:szCs w:val="24"/>
        </w:rPr>
        <w:t>- проблемы, возникающие у детей в процессе обучения;</w:t>
      </w:r>
    </w:p>
    <w:p w:rsidR="00F557AB" w:rsidRPr="00FB7E97" w:rsidRDefault="00F557AB" w:rsidP="00F557AB">
      <w:pPr>
        <w:spacing w:after="0" w:line="240" w:lineRule="auto"/>
        <w:rPr>
          <w:rFonts w:ascii="Times New Roman" w:hAnsi="Times New Roman" w:cs="Times New Roman"/>
          <w:sz w:val="24"/>
          <w:szCs w:val="24"/>
        </w:rPr>
      </w:pPr>
      <w:r w:rsidRPr="00FB7E97">
        <w:rPr>
          <w:rFonts w:ascii="Times New Roman" w:hAnsi="Times New Roman" w:cs="Times New Roman"/>
          <w:sz w:val="24"/>
          <w:szCs w:val="24"/>
        </w:rPr>
        <w:t>- результаты диагностических исследований.</w:t>
      </w:r>
    </w:p>
    <w:p w:rsidR="00F557AB" w:rsidRPr="00FB7E97" w:rsidRDefault="00F557AB" w:rsidP="00F557AB">
      <w:pPr>
        <w:spacing w:after="0" w:line="240" w:lineRule="auto"/>
        <w:rPr>
          <w:rFonts w:ascii="Times New Roman" w:hAnsi="Times New Roman" w:cs="Times New Roman"/>
          <w:sz w:val="24"/>
          <w:szCs w:val="24"/>
        </w:rPr>
      </w:pPr>
    </w:p>
    <w:p w:rsidR="00F557AB" w:rsidRPr="00FB7E97" w:rsidRDefault="00F557AB" w:rsidP="00F557AB">
      <w:pPr>
        <w:spacing w:line="240" w:lineRule="auto"/>
        <w:rPr>
          <w:rFonts w:ascii="Times New Roman" w:hAnsi="Times New Roman" w:cs="Times New Roman"/>
          <w:sz w:val="24"/>
          <w:szCs w:val="24"/>
        </w:rPr>
      </w:pPr>
      <w:r w:rsidRPr="00FB7E97">
        <w:rPr>
          <w:rFonts w:ascii="Times New Roman" w:hAnsi="Times New Roman" w:cs="Times New Roman"/>
          <w:sz w:val="24"/>
          <w:szCs w:val="24"/>
        </w:rPr>
        <w:lastRenderedPageBreak/>
        <w:t>Для учеников - результаты диагностических исследований;</w:t>
      </w:r>
    </w:p>
    <w:p w:rsidR="00F557AB" w:rsidRPr="00FB7E97" w:rsidRDefault="00F557AB" w:rsidP="00F557AB">
      <w:pPr>
        <w:spacing w:after="0" w:line="240" w:lineRule="auto"/>
        <w:rPr>
          <w:rFonts w:ascii="Times New Roman" w:hAnsi="Times New Roman" w:cs="Times New Roman"/>
          <w:sz w:val="24"/>
          <w:szCs w:val="24"/>
        </w:rPr>
      </w:pPr>
      <w:r w:rsidRPr="00FB7E97">
        <w:rPr>
          <w:rFonts w:ascii="Times New Roman" w:hAnsi="Times New Roman" w:cs="Times New Roman"/>
          <w:sz w:val="24"/>
          <w:szCs w:val="24"/>
        </w:rPr>
        <w:t>- налаживание социальных контактов;</w:t>
      </w:r>
    </w:p>
    <w:p w:rsidR="00F557AB" w:rsidRPr="00FB7E97" w:rsidRDefault="00F557AB" w:rsidP="00F557AB">
      <w:pPr>
        <w:spacing w:after="0" w:line="240" w:lineRule="auto"/>
        <w:rPr>
          <w:rFonts w:ascii="Times New Roman" w:hAnsi="Times New Roman" w:cs="Times New Roman"/>
          <w:sz w:val="24"/>
          <w:szCs w:val="24"/>
        </w:rPr>
      </w:pPr>
      <w:r w:rsidRPr="00FB7E97">
        <w:rPr>
          <w:rFonts w:ascii="Times New Roman" w:hAnsi="Times New Roman" w:cs="Times New Roman"/>
          <w:sz w:val="24"/>
          <w:szCs w:val="24"/>
        </w:rPr>
        <w:t>- взаимоотношения с родителями, сверстниками;</w:t>
      </w:r>
    </w:p>
    <w:p w:rsidR="00F557AB" w:rsidRPr="00FB7E97" w:rsidRDefault="00F557AB" w:rsidP="00F557AB">
      <w:pPr>
        <w:spacing w:after="0" w:line="240" w:lineRule="auto"/>
        <w:rPr>
          <w:rFonts w:ascii="Times New Roman" w:hAnsi="Times New Roman" w:cs="Times New Roman"/>
          <w:sz w:val="24"/>
          <w:szCs w:val="24"/>
        </w:rPr>
      </w:pPr>
      <w:r w:rsidRPr="00FB7E97">
        <w:rPr>
          <w:rFonts w:ascii="Times New Roman" w:hAnsi="Times New Roman" w:cs="Times New Roman"/>
          <w:sz w:val="24"/>
          <w:szCs w:val="24"/>
        </w:rPr>
        <w:t>- профессиональное самоопределение;</w:t>
      </w:r>
    </w:p>
    <w:p w:rsidR="00F557AB" w:rsidRPr="00FB7E97" w:rsidRDefault="00F557AB" w:rsidP="00F557AB">
      <w:pPr>
        <w:spacing w:after="0" w:line="240" w:lineRule="auto"/>
        <w:rPr>
          <w:rFonts w:ascii="Times New Roman" w:hAnsi="Times New Roman" w:cs="Times New Roman"/>
          <w:sz w:val="24"/>
          <w:szCs w:val="24"/>
        </w:rPr>
      </w:pPr>
      <w:r w:rsidRPr="00FB7E97">
        <w:rPr>
          <w:rFonts w:ascii="Times New Roman" w:hAnsi="Times New Roman" w:cs="Times New Roman"/>
          <w:sz w:val="24"/>
          <w:szCs w:val="24"/>
        </w:rPr>
        <w:t>- подготовка к экзаменам;</w:t>
      </w:r>
    </w:p>
    <w:p w:rsidR="00F557AB" w:rsidRPr="00FB7E97" w:rsidRDefault="00F557AB" w:rsidP="00F557AB">
      <w:pPr>
        <w:spacing w:after="0" w:line="240" w:lineRule="auto"/>
        <w:rPr>
          <w:rFonts w:ascii="Times New Roman" w:hAnsi="Times New Roman" w:cs="Times New Roman"/>
          <w:sz w:val="24"/>
          <w:szCs w:val="24"/>
        </w:rPr>
      </w:pPr>
      <w:r w:rsidRPr="00FB7E97">
        <w:rPr>
          <w:rFonts w:ascii="Times New Roman" w:hAnsi="Times New Roman" w:cs="Times New Roman"/>
          <w:sz w:val="24"/>
          <w:szCs w:val="24"/>
        </w:rPr>
        <w:t>- низкая мотивация к учебной деятельности.</w:t>
      </w:r>
    </w:p>
    <w:p w:rsidR="00F557AB" w:rsidRPr="00FB7E97" w:rsidRDefault="00F557AB" w:rsidP="00F557AB">
      <w:pPr>
        <w:spacing w:after="0" w:line="240" w:lineRule="auto"/>
        <w:rPr>
          <w:rFonts w:ascii="Times New Roman" w:hAnsi="Times New Roman" w:cs="Times New Roman"/>
          <w:sz w:val="24"/>
          <w:szCs w:val="24"/>
        </w:rPr>
      </w:pPr>
    </w:p>
    <w:p w:rsidR="00F557AB" w:rsidRPr="00FB7E97" w:rsidRDefault="00F557AB" w:rsidP="00F557AB">
      <w:pPr>
        <w:spacing w:line="240" w:lineRule="auto"/>
        <w:rPr>
          <w:rFonts w:ascii="Times New Roman" w:hAnsi="Times New Roman" w:cs="Times New Roman"/>
          <w:sz w:val="24"/>
          <w:szCs w:val="24"/>
        </w:rPr>
      </w:pPr>
      <w:r w:rsidRPr="00FB7E97">
        <w:rPr>
          <w:rFonts w:ascii="Times New Roman" w:hAnsi="Times New Roman" w:cs="Times New Roman"/>
          <w:sz w:val="24"/>
          <w:szCs w:val="24"/>
        </w:rPr>
        <w:t>Для родителей – возрастные особенности детей;</w:t>
      </w:r>
    </w:p>
    <w:p w:rsidR="00F557AB" w:rsidRPr="00FB7E97" w:rsidRDefault="00F557AB" w:rsidP="00F557AB">
      <w:pPr>
        <w:spacing w:after="0" w:line="240" w:lineRule="auto"/>
        <w:rPr>
          <w:rFonts w:ascii="Times New Roman" w:hAnsi="Times New Roman" w:cs="Times New Roman"/>
          <w:sz w:val="24"/>
          <w:szCs w:val="24"/>
        </w:rPr>
      </w:pPr>
      <w:r w:rsidRPr="00FB7E97">
        <w:rPr>
          <w:rFonts w:ascii="Times New Roman" w:hAnsi="Times New Roman" w:cs="Times New Roman"/>
          <w:sz w:val="24"/>
          <w:szCs w:val="24"/>
        </w:rPr>
        <w:t>- детско-родительские взаимоотношения;</w:t>
      </w:r>
    </w:p>
    <w:p w:rsidR="00F557AB" w:rsidRPr="00FB7E97" w:rsidRDefault="00F557AB" w:rsidP="00F557AB">
      <w:pPr>
        <w:spacing w:after="0" w:line="240" w:lineRule="auto"/>
        <w:rPr>
          <w:rFonts w:ascii="Times New Roman" w:hAnsi="Times New Roman" w:cs="Times New Roman"/>
          <w:sz w:val="24"/>
          <w:szCs w:val="24"/>
        </w:rPr>
      </w:pPr>
      <w:r w:rsidRPr="00FB7E97">
        <w:rPr>
          <w:rFonts w:ascii="Times New Roman" w:hAnsi="Times New Roman" w:cs="Times New Roman"/>
          <w:sz w:val="24"/>
          <w:szCs w:val="24"/>
        </w:rPr>
        <w:t>- школьные трудности ребёнка;</w:t>
      </w:r>
    </w:p>
    <w:p w:rsidR="00F557AB" w:rsidRPr="00FB7E97" w:rsidRDefault="00F557AB" w:rsidP="00F557AB">
      <w:pPr>
        <w:spacing w:after="0" w:line="240" w:lineRule="auto"/>
        <w:rPr>
          <w:rFonts w:ascii="Times New Roman" w:hAnsi="Times New Roman" w:cs="Times New Roman"/>
          <w:sz w:val="24"/>
          <w:szCs w:val="24"/>
        </w:rPr>
      </w:pPr>
      <w:r w:rsidRPr="00FB7E97">
        <w:rPr>
          <w:rFonts w:ascii="Times New Roman" w:hAnsi="Times New Roman" w:cs="Times New Roman"/>
          <w:sz w:val="24"/>
          <w:szCs w:val="24"/>
        </w:rPr>
        <w:t>- помощь при подготовке к экзаменам;</w:t>
      </w:r>
    </w:p>
    <w:p w:rsidR="00F557AB" w:rsidRPr="00FB7E97" w:rsidRDefault="00F557AB" w:rsidP="00F557AB">
      <w:pPr>
        <w:spacing w:after="0" w:line="240" w:lineRule="auto"/>
        <w:rPr>
          <w:rFonts w:ascii="Times New Roman" w:hAnsi="Times New Roman" w:cs="Times New Roman"/>
          <w:sz w:val="24"/>
          <w:szCs w:val="24"/>
        </w:rPr>
      </w:pPr>
      <w:r w:rsidRPr="00FB7E97">
        <w:rPr>
          <w:rFonts w:ascii="Times New Roman" w:hAnsi="Times New Roman" w:cs="Times New Roman"/>
          <w:sz w:val="24"/>
          <w:szCs w:val="24"/>
        </w:rPr>
        <w:t>- особенности адаптации обучающихся.</w:t>
      </w:r>
    </w:p>
    <w:p w:rsidR="00F557AB" w:rsidRPr="00FB7E97" w:rsidRDefault="00F557AB" w:rsidP="00F557AB">
      <w:pPr>
        <w:spacing w:after="0" w:line="240" w:lineRule="auto"/>
        <w:rPr>
          <w:rFonts w:ascii="Times New Roman" w:hAnsi="Times New Roman" w:cs="Times New Roman"/>
          <w:sz w:val="24"/>
          <w:szCs w:val="24"/>
        </w:rPr>
      </w:pPr>
    </w:p>
    <w:p w:rsidR="00F557AB" w:rsidRPr="00FB7E97" w:rsidRDefault="00F557AB" w:rsidP="00F557AB">
      <w:pPr>
        <w:spacing w:line="240" w:lineRule="auto"/>
        <w:rPr>
          <w:rFonts w:ascii="Times New Roman" w:hAnsi="Times New Roman" w:cs="Times New Roman"/>
          <w:sz w:val="24"/>
          <w:szCs w:val="24"/>
        </w:rPr>
      </w:pPr>
      <w:r w:rsidRPr="00FB7E97">
        <w:rPr>
          <w:rFonts w:ascii="Times New Roman" w:hAnsi="Times New Roman" w:cs="Times New Roman"/>
          <w:sz w:val="24"/>
          <w:szCs w:val="24"/>
        </w:rPr>
        <w:t xml:space="preserve">Также был организован и проведен психолого-педагогический семинар для учителей русского языка и литературы по теме «Психологическое благополучие педагога» в мероприятии с тренингом «Сохранение психологического здоровья».  </w:t>
      </w:r>
    </w:p>
    <w:p w:rsidR="00F557AB" w:rsidRPr="00FB7E97" w:rsidRDefault="00F557AB" w:rsidP="00F557AB">
      <w:pPr>
        <w:spacing w:line="240" w:lineRule="auto"/>
        <w:rPr>
          <w:rFonts w:ascii="Times New Roman" w:hAnsi="Times New Roman" w:cs="Times New Roman"/>
          <w:sz w:val="24"/>
          <w:szCs w:val="24"/>
        </w:rPr>
      </w:pPr>
      <w:r w:rsidRPr="00FB7E97">
        <w:rPr>
          <w:rFonts w:ascii="Times New Roman" w:hAnsi="Times New Roman" w:cs="Times New Roman"/>
          <w:sz w:val="24"/>
          <w:szCs w:val="24"/>
        </w:rPr>
        <w:t>Важная роль в профилактической работе педагога-психолога отводится классным часам. Тематика классных часов разнообразна, планируется и проводится в зависимости от возрастной категории, интересов и потребностей обучающихся, особенностей класса, заявке классного руководителя. В этом учебном году классные часы проводились по следующим темам:</w:t>
      </w:r>
    </w:p>
    <w:p w:rsidR="00F557AB" w:rsidRPr="00FB7E97" w:rsidRDefault="00F557AB" w:rsidP="00F557AB">
      <w:pPr>
        <w:spacing w:line="240" w:lineRule="auto"/>
        <w:rPr>
          <w:rFonts w:ascii="Times New Roman" w:hAnsi="Times New Roman" w:cs="Times New Roman"/>
          <w:sz w:val="24"/>
          <w:szCs w:val="24"/>
        </w:rPr>
      </w:pPr>
      <w:r w:rsidRPr="00FB7E97">
        <w:rPr>
          <w:rFonts w:ascii="Times New Roman" w:hAnsi="Times New Roman" w:cs="Times New Roman"/>
          <w:sz w:val="24"/>
          <w:szCs w:val="24"/>
        </w:rPr>
        <w:t>- «Половое воспитание детей», «Между нами девочками» 9-11кл.;</w:t>
      </w:r>
    </w:p>
    <w:p w:rsidR="00F557AB" w:rsidRPr="00FB7E97" w:rsidRDefault="00F557AB" w:rsidP="00F557AB">
      <w:pPr>
        <w:spacing w:line="240" w:lineRule="auto"/>
        <w:rPr>
          <w:rFonts w:ascii="Times New Roman" w:hAnsi="Times New Roman" w:cs="Times New Roman"/>
          <w:sz w:val="24"/>
          <w:szCs w:val="24"/>
        </w:rPr>
      </w:pPr>
      <w:r w:rsidRPr="00FB7E97">
        <w:rPr>
          <w:rFonts w:ascii="Times New Roman" w:hAnsi="Times New Roman" w:cs="Times New Roman"/>
          <w:sz w:val="24"/>
          <w:szCs w:val="24"/>
        </w:rPr>
        <w:t>- «Конфликты»;</w:t>
      </w:r>
    </w:p>
    <w:p w:rsidR="00F557AB" w:rsidRPr="00FB7E97" w:rsidRDefault="00F557AB" w:rsidP="00F557AB">
      <w:pPr>
        <w:spacing w:line="240" w:lineRule="auto"/>
        <w:rPr>
          <w:rFonts w:ascii="Times New Roman" w:hAnsi="Times New Roman" w:cs="Times New Roman"/>
          <w:sz w:val="24"/>
          <w:szCs w:val="24"/>
        </w:rPr>
      </w:pPr>
      <w:r w:rsidRPr="00FB7E97">
        <w:rPr>
          <w:rFonts w:ascii="Times New Roman" w:hAnsi="Times New Roman" w:cs="Times New Roman"/>
          <w:sz w:val="24"/>
          <w:szCs w:val="24"/>
        </w:rPr>
        <w:t>- «Правила поведения в школе»;</w:t>
      </w:r>
    </w:p>
    <w:p w:rsidR="00F557AB" w:rsidRPr="00FB7E97" w:rsidRDefault="00F557AB" w:rsidP="00F557AB">
      <w:pPr>
        <w:spacing w:line="240" w:lineRule="auto"/>
        <w:rPr>
          <w:rFonts w:ascii="Times New Roman" w:hAnsi="Times New Roman" w:cs="Times New Roman"/>
          <w:sz w:val="24"/>
          <w:szCs w:val="24"/>
        </w:rPr>
      </w:pPr>
      <w:r w:rsidRPr="00FB7E97">
        <w:rPr>
          <w:rFonts w:ascii="Times New Roman" w:hAnsi="Times New Roman" w:cs="Times New Roman"/>
          <w:sz w:val="24"/>
          <w:szCs w:val="24"/>
        </w:rPr>
        <w:t>- «Боремся с агрессией»;</w:t>
      </w:r>
    </w:p>
    <w:p w:rsidR="00F557AB" w:rsidRPr="00FB7E97" w:rsidRDefault="00F557AB" w:rsidP="00F557AB">
      <w:pPr>
        <w:spacing w:line="240" w:lineRule="auto"/>
        <w:rPr>
          <w:rFonts w:ascii="Times New Roman" w:hAnsi="Times New Roman" w:cs="Times New Roman"/>
          <w:sz w:val="24"/>
          <w:szCs w:val="24"/>
        </w:rPr>
      </w:pPr>
      <w:r w:rsidRPr="00FB7E97">
        <w:rPr>
          <w:rFonts w:ascii="Times New Roman" w:hAnsi="Times New Roman" w:cs="Times New Roman"/>
          <w:sz w:val="24"/>
          <w:szCs w:val="24"/>
        </w:rPr>
        <w:t>- «Введение в мир профессий»;</w:t>
      </w:r>
    </w:p>
    <w:p w:rsidR="00F557AB" w:rsidRPr="00FB7E97" w:rsidRDefault="00F557AB" w:rsidP="00F557AB">
      <w:pPr>
        <w:spacing w:line="240" w:lineRule="auto"/>
        <w:rPr>
          <w:rFonts w:ascii="Times New Roman" w:hAnsi="Times New Roman" w:cs="Times New Roman"/>
          <w:sz w:val="24"/>
          <w:szCs w:val="24"/>
        </w:rPr>
      </w:pPr>
      <w:r w:rsidRPr="00FB7E97">
        <w:rPr>
          <w:rFonts w:ascii="Times New Roman" w:hAnsi="Times New Roman" w:cs="Times New Roman"/>
          <w:sz w:val="24"/>
          <w:szCs w:val="24"/>
        </w:rPr>
        <w:t>- «Интернет - зависимость»;</w:t>
      </w:r>
    </w:p>
    <w:p w:rsidR="00F557AB" w:rsidRPr="00FB7E97" w:rsidRDefault="00F557AB" w:rsidP="00F557AB">
      <w:pPr>
        <w:spacing w:line="240" w:lineRule="auto"/>
        <w:rPr>
          <w:rFonts w:ascii="Times New Roman" w:hAnsi="Times New Roman" w:cs="Times New Roman"/>
          <w:sz w:val="24"/>
          <w:szCs w:val="24"/>
        </w:rPr>
      </w:pPr>
      <w:r w:rsidRPr="00FB7E97">
        <w:rPr>
          <w:rFonts w:ascii="Times New Roman" w:hAnsi="Times New Roman" w:cs="Times New Roman"/>
          <w:sz w:val="24"/>
          <w:szCs w:val="24"/>
        </w:rPr>
        <w:t>- «Разрешение конфликтов без насилия»;</w:t>
      </w:r>
    </w:p>
    <w:p w:rsidR="00F557AB" w:rsidRPr="00FB7E97" w:rsidRDefault="00F557AB" w:rsidP="00F557AB">
      <w:pPr>
        <w:spacing w:line="240" w:lineRule="auto"/>
        <w:rPr>
          <w:rFonts w:ascii="Times New Roman" w:hAnsi="Times New Roman" w:cs="Times New Roman"/>
          <w:sz w:val="24"/>
          <w:szCs w:val="24"/>
        </w:rPr>
      </w:pPr>
      <w:r w:rsidRPr="00FB7E97">
        <w:rPr>
          <w:rFonts w:ascii="Times New Roman" w:hAnsi="Times New Roman" w:cs="Times New Roman"/>
          <w:sz w:val="24"/>
          <w:szCs w:val="24"/>
        </w:rPr>
        <w:t>С обучающимися, оказавшимися в трудной жизненной ситуации (без учета обучающихся «группы риска», опекаемых) осуществляется психологическое сопровождение, которое заключается в организации и проведении диагностики личностных особенностей обучающихся, индивидуальных коррекционных занятиях, направленных на стабилизацию эмоционального состояния обучающихся, снижению уровня тревожности, повышение социального интеллекта и формирование навыков саморегуляции. Индивидуальные занятия проводятся согласно школьному расписанию.</w:t>
      </w:r>
    </w:p>
    <w:p w:rsidR="00F557AB" w:rsidRPr="00FB7E97" w:rsidRDefault="00F557AB" w:rsidP="00F557AB">
      <w:pPr>
        <w:spacing w:line="240" w:lineRule="auto"/>
        <w:rPr>
          <w:rFonts w:ascii="Times New Roman" w:hAnsi="Times New Roman" w:cs="Times New Roman"/>
          <w:sz w:val="24"/>
          <w:szCs w:val="24"/>
        </w:rPr>
      </w:pPr>
      <w:r w:rsidRPr="00FB7E97">
        <w:rPr>
          <w:rFonts w:ascii="Times New Roman" w:hAnsi="Times New Roman" w:cs="Times New Roman"/>
          <w:sz w:val="24"/>
          <w:szCs w:val="24"/>
        </w:rPr>
        <w:t>Из обучающихся находящихся в трудной жизненной ситуации обратились за психологической помощью 3 человека из Зиреклинского лицея, 1 человек из Утяшкинской ООШ, 1 девочка из Архангельской СОШ, 7 класс, 2,4 класс.</w:t>
      </w:r>
    </w:p>
    <w:p w:rsidR="00F557AB" w:rsidRPr="00FB7E97" w:rsidRDefault="00F557AB" w:rsidP="00F557AB">
      <w:pPr>
        <w:spacing w:line="240" w:lineRule="auto"/>
        <w:rPr>
          <w:rFonts w:ascii="Times New Roman" w:hAnsi="Times New Roman" w:cs="Times New Roman"/>
          <w:sz w:val="24"/>
          <w:szCs w:val="24"/>
        </w:rPr>
      </w:pPr>
      <w:r w:rsidRPr="00FB7E97">
        <w:rPr>
          <w:rFonts w:ascii="Times New Roman" w:hAnsi="Times New Roman" w:cs="Times New Roman"/>
          <w:sz w:val="24"/>
          <w:szCs w:val="24"/>
        </w:rPr>
        <w:t xml:space="preserve">Причинами обращения стали: высокий уровень тревожности, неустойчивое психическое состояние ребенка, конфликтные ситуации. Также проведены индивидуальные консультации с родителями, классными </w:t>
      </w:r>
      <w:proofErr w:type="gramStart"/>
      <w:r w:rsidRPr="00FB7E97">
        <w:rPr>
          <w:rFonts w:ascii="Times New Roman" w:hAnsi="Times New Roman" w:cs="Times New Roman"/>
          <w:sz w:val="24"/>
          <w:szCs w:val="24"/>
        </w:rPr>
        <w:t>руководителями,  даны</w:t>
      </w:r>
      <w:proofErr w:type="gramEnd"/>
      <w:r w:rsidRPr="00FB7E97">
        <w:rPr>
          <w:rFonts w:ascii="Times New Roman" w:hAnsi="Times New Roman" w:cs="Times New Roman"/>
          <w:sz w:val="24"/>
          <w:szCs w:val="24"/>
        </w:rPr>
        <w:t xml:space="preserve"> рекомендации.</w:t>
      </w:r>
    </w:p>
    <w:p w:rsidR="00F557AB" w:rsidRPr="00FB7E97" w:rsidRDefault="00F557AB" w:rsidP="00F557AB">
      <w:pPr>
        <w:spacing w:line="240" w:lineRule="auto"/>
        <w:rPr>
          <w:rFonts w:ascii="Times New Roman" w:hAnsi="Times New Roman" w:cs="Times New Roman"/>
          <w:sz w:val="24"/>
          <w:szCs w:val="24"/>
        </w:rPr>
      </w:pPr>
      <w:r w:rsidRPr="00FB7E97">
        <w:rPr>
          <w:rFonts w:ascii="Times New Roman" w:hAnsi="Times New Roman" w:cs="Times New Roman"/>
          <w:sz w:val="24"/>
          <w:szCs w:val="24"/>
        </w:rPr>
        <w:lastRenderedPageBreak/>
        <w:t>Важным направлением в работе педагога-психолога является </w:t>
      </w:r>
      <w:r w:rsidRPr="00FB7E97">
        <w:rPr>
          <w:rFonts w:ascii="Times New Roman" w:hAnsi="Times New Roman" w:cs="Times New Roman"/>
          <w:b/>
          <w:bCs/>
          <w:sz w:val="24"/>
          <w:szCs w:val="24"/>
        </w:rPr>
        <w:t>психологическая коррекция</w:t>
      </w:r>
      <w:r w:rsidRPr="00FB7E97">
        <w:rPr>
          <w:rFonts w:ascii="Times New Roman" w:hAnsi="Times New Roman" w:cs="Times New Roman"/>
          <w:sz w:val="24"/>
          <w:szCs w:val="24"/>
        </w:rPr>
        <w:t xml:space="preserve">, которая направлена на устранение отклонений в личностном и психологическом развитии обучающихся. Основными формами психологической коррекции являются индивидуальные и групповые занятия по коррекции и развитию психических и познавательных процессов, активные формы коррекции (занятия с элементами тренинга, деловые и ролевые игры, классные часы), индивидуальные и групповые собеседования. </w:t>
      </w:r>
      <w:proofErr w:type="gramStart"/>
      <w:r w:rsidRPr="00FB7E97">
        <w:rPr>
          <w:rFonts w:ascii="Times New Roman" w:hAnsi="Times New Roman" w:cs="Times New Roman"/>
          <w:sz w:val="24"/>
          <w:szCs w:val="24"/>
        </w:rPr>
        <w:t>Например</w:t>
      </w:r>
      <w:proofErr w:type="gramEnd"/>
      <w:r w:rsidRPr="00FB7E97">
        <w:rPr>
          <w:rFonts w:ascii="Times New Roman" w:hAnsi="Times New Roman" w:cs="Times New Roman"/>
          <w:sz w:val="24"/>
          <w:szCs w:val="24"/>
        </w:rPr>
        <w:t>: сплочение детского коллектива, взаимоотношение с одноклассниками, внутреннее состояние и др.</w:t>
      </w:r>
    </w:p>
    <w:p w:rsidR="00F557AB" w:rsidRPr="00FB7E97" w:rsidRDefault="00F557AB" w:rsidP="00F557AB">
      <w:pPr>
        <w:spacing w:line="240" w:lineRule="auto"/>
        <w:rPr>
          <w:rFonts w:ascii="Times New Roman" w:hAnsi="Times New Roman" w:cs="Times New Roman"/>
          <w:sz w:val="24"/>
          <w:szCs w:val="24"/>
        </w:rPr>
      </w:pPr>
      <w:r w:rsidRPr="00FB7E97">
        <w:rPr>
          <w:rFonts w:ascii="Times New Roman" w:hAnsi="Times New Roman" w:cs="Times New Roman"/>
          <w:sz w:val="24"/>
          <w:szCs w:val="24"/>
        </w:rPr>
        <w:t>Таким образом, педагогом-психологом проводится работа по всем направлениям деятельности:</w:t>
      </w:r>
    </w:p>
    <w:p w:rsidR="00F557AB" w:rsidRPr="00FB7E97" w:rsidRDefault="00F557AB" w:rsidP="00F557AB">
      <w:pPr>
        <w:spacing w:line="240" w:lineRule="auto"/>
        <w:rPr>
          <w:rFonts w:ascii="Times New Roman" w:hAnsi="Times New Roman" w:cs="Times New Roman"/>
          <w:sz w:val="24"/>
          <w:szCs w:val="24"/>
        </w:rPr>
      </w:pPr>
      <w:r w:rsidRPr="00FB7E97">
        <w:rPr>
          <w:rFonts w:ascii="Times New Roman" w:hAnsi="Times New Roman" w:cs="Times New Roman"/>
          <w:sz w:val="24"/>
          <w:szCs w:val="24"/>
        </w:rPr>
        <w:t xml:space="preserve"> -изучается личность ребенка, с целью накопления всесторонней информации о различных сторонах его жизни и обучения на этом основании проводится профилактическая и коррекционно-развивающая работа с учащимися, ведется консультативная и профилактическая работа с родителями и педагогами;</w:t>
      </w:r>
    </w:p>
    <w:p w:rsidR="00F557AB" w:rsidRPr="00FB7E97" w:rsidRDefault="00F557AB" w:rsidP="00F557AB">
      <w:pPr>
        <w:spacing w:line="240" w:lineRule="auto"/>
        <w:rPr>
          <w:rFonts w:ascii="Times New Roman" w:hAnsi="Times New Roman" w:cs="Times New Roman"/>
          <w:sz w:val="24"/>
          <w:szCs w:val="24"/>
        </w:rPr>
      </w:pPr>
      <w:r w:rsidRPr="00FB7E97">
        <w:rPr>
          <w:rFonts w:ascii="Times New Roman" w:hAnsi="Times New Roman" w:cs="Times New Roman"/>
          <w:sz w:val="24"/>
          <w:szCs w:val="24"/>
        </w:rPr>
        <w:t xml:space="preserve"> -создаются благоприятные социальные, психологические, педагогические условия для успешного воспитания, обучения и развития школьников. </w:t>
      </w:r>
    </w:p>
    <w:p w:rsidR="00F557AB" w:rsidRPr="00FB7E97" w:rsidRDefault="00F557AB" w:rsidP="00F557AB">
      <w:pPr>
        <w:spacing w:line="240" w:lineRule="auto"/>
        <w:rPr>
          <w:rFonts w:ascii="Times New Roman" w:hAnsi="Times New Roman" w:cs="Times New Roman"/>
          <w:sz w:val="24"/>
          <w:szCs w:val="24"/>
        </w:rPr>
      </w:pPr>
      <w:r w:rsidRPr="00FB7E97">
        <w:rPr>
          <w:rFonts w:ascii="Times New Roman" w:hAnsi="Times New Roman" w:cs="Times New Roman"/>
          <w:sz w:val="24"/>
          <w:szCs w:val="24"/>
        </w:rPr>
        <w:t xml:space="preserve">Вместе с тем, можно выделить проблемы, с которыми сталкиваемся в своей работе: </w:t>
      </w:r>
      <w:proofErr w:type="gramStart"/>
      <w:r w:rsidRPr="00FB7E97">
        <w:rPr>
          <w:rFonts w:ascii="Times New Roman" w:hAnsi="Times New Roman" w:cs="Times New Roman"/>
          <w:sz w:val="24"/>
          <w:szCs w:val="24"/>
        </w:rPr>
        <w:t>1.низкая</w:t>
      </w:r>
      <w:proofErr w:type="gramEnd"/>
      <w:r w:rsidRPr="00FB7E97">
        <w:rPr>
          <w:rFonts w:ascii="Times New Roman" w:hAnsi="Times New Roman" w:cs="Times New Roman"/>
          <w:sz w:val="24"/>
          <w:szCs w:val="24"/>
        </w:rPr>
        <w:t xml:space="preserve"> заинтересованность родителей воспитанием детей и их низкий образовательный уровень (среднее, старшее звено); </w:t>
      </w:r>
    </w:p>
    <w:p w:rsidR="00F557AB" w:rsidRPr="00FB7E97" w:rsidRDefault="00F557AB" w:rsidP="00F557AB">
      <w:pPr>
        <w:spacing w:line="240" w:lineRule="auto"/>
        <w:rPr>
          <w:rFonts w:ascii="Times New Roman" w:hAnsi="Times New Roman" w:cs="Times New Roman"/>
          <w:sz w:val="24"/>
          <w:szCs w:val="24"/>
        </w:rPr>
      </w:pPr>
      <w:r w:rsidRPr="00FB7E97">
        <w:rPr>
          <w:rFonts w:ascii="Times New Roman" w:hAnsi="Times New Roman" w:cs="Times New Roman"/>
          <w:sz w:val="24"/>
          <w:szCs w:val="24"/>
        </w:rPr>
        <w:t xml:space="preserve">2. недостаточный познавательный уровень учащихся (7-9 классы); </w:t>
      </w:r>
    </w:p>
    <w:p w:rsidR="00F557AB" w:rsidRPr="00FB7E97" w:rsidRDefault="00F557AB" w:rsidP="00F557AB">
      <w:pPr>
        <w:spacing w:line="240" w:lineRule="auto"/>
        <w:rPr>
          <w:rFonts w:ascii="Times New Roman" w:hAnsi="Times New Roman" w:cs="Times New Roman"/>
          <w:sz w:val="24"/>
          <w:szCs w:val="24"/>
        </w:rPr>
      </w:pPr>
      <w:r w:rsidRPr="00FB7E97">
        <w:rPr>
          <w:rFonts w:ascii="Times New Roman" w:hAnsi="Times New Roman" w:cs="Times New Roman"/>
          <w:sz w:val="24"/>
          <w:szCs w:val="24"/>
        </w:rPr>
        <w:t>3. наличие индивидуальных проблем и эмоционального дискомфорта у некоторых учащихся в среднем и старшем звене: нарушение дисциплины в классах, недостаточное уважение друг к другу, оскорбления (5-8 классы);</w:t>
      </w:r>
    </w:p>
    <w:p w:rsidR="00F557AB" w:rsidRPr="00FB7E97" w:rsidRDefault="00F557AB" w:rsidP="00F557AB">
      <w:pPr>
        <w:spacing w:line="240" w:lineRule="auto"/>
        <w:rPr>
          <w:rFonts w:ascii="Times New Roman" w:hAnsi="Times New Roman" w:cs="Times New Roman"/>
          <w:sz w:val="24"/>
          <w:szCs w:val="24"/>
        </w:rPr>
      </w:pPr>
      <w:r w:rsidRPr="00FB7E97">
        <w:rPr>
          <w:rFonts w:ascii="Times New Roman" w:hAnsi="Times New Roman" w:cs="Times New Roman"/>
          <w:sz w:val="24"/>
          <w:szCs w:val="24"/>
        </w:rPr>
        <w:t xml:space="preserve"> 4. загруженность учащихся 9, 11-х классов, создает дополнительные трудности при проведении работы по предпрофильной подготовке, так как данная подготовка предполагает проведение объемных диагностических методик и тренинговых занятий.</w:t>
      </w:r>
    </w:p>
    <w:p w:rsidR="00F557AB" w:rsidRPr="00FB7E97" w:rsidRDefault="00F557AB" w:rsidP="00F557AB">
      <w:pPr>
        <w:spacing w:line="240" w:lineRule="auto"/>
        <w:rPr>
          <w:rFonts w:ascii="Times New Roman" w:hAnsi="Times New Roman" w:cs="Times New Roman"/>
          <w:sz w:val="24"/>
          <w:szCs w:val="24"/>
        </w:rPr>
      </w:pPr>
      <w:r w:rsidRPr="00FB7E97">
        <w:rPr>
          <w:rFonts w:ascii="Times New Roman" w:hAnsi="Times New Roman" w:cs="Times New Roman"/>
          <w:sz w:val="24"/>
          <w:szCs w:val="24"/>
        </w:rPr>
        <w:t>Учитывая это, нужно отметить некоторые пункты, которые помогут составить план на следующий учебный год:</w:t>
      </w:r>
    </w:p>
    <w:p w:rsidR="00F557AB" w:rsidRPr="00FB7E97" w:rsidRDefault="00FB7E97" w:rsidP="00F557AB">
      <w:pPr>
        <w:spacing w:line="240" w:lineRule="auto"/>
        <w:rPr>
          <w:rFonts w:ascii="Times New Roman" w:hAnsi="Times New Roman" w:cs="Times New Roman"/>
          <w:sz w:val="24"/>
          <w:szCs w:val="24"/>
        </w:rPr>
      </w:pPr>
      <w:r>
        <w:rPr>
          <w:rFonts w:ascii="Times New Roman" w:hAnsi="Times New Roman" w:cs="Times New Roman"/>
          <w:sz w:val="24"/>
          <w:szCs w:val="24"/>
        </w:rPr>
        <w:t xml:space="preserve"> -планирование на 2022-2023</w:t>
      </w:r>
      <w:r w:rsidR="00F557AB" w:rsidRPr="00FB7E97">
        <w:rPr>
          <w:rFonts w:ascii="Times New Roman" w:hAnsi="Times New Roman" w:cs="Times New Roman"/>
          <w:sz w:val="24"/>
          <w:szCs w:val="24"/>
        </w:rPr>
        <w:t xml:space="preserve"> учебный год осуществлять с учетом полученных диагностических данных. </w:t>
      </w:r>
    </w:p>
    <w:p w:rsidR="00F557AB" w:rsidRPr="00FB7E97" w:rsidRDefault="00F557AB" w:rsidP="00F557AB">
      <w:pPr>
        <w:spacing w:line="240" w:lineRule="auto"/>
        <w:rPr>
          <w:rFonts w:ascii="Times New Roman" w:hAnsi="Times New Roman" w:cs="Times New Roman"/>
          <w:sz w:val="24"/>
          <w:szCs w:val="24"/>
        </w:rPr>
      </w:pPr>
      <w:r w:rsidRPr="00FB7E97">
        <w:rPr>
          <w:rFonts w:ascii="Times New Roman" w:hAnsi="Times New Roman" w:cs="Times New Roman"/>
          <w:sz w:val="24"/>
          <w:szCs w:val="24"/>
        </w:rPr>
        <w:t>-осуществлять совместно с педагогами анализ школьной среды с точки зрения тех возможностей, которые она представляет для обучения и развития школьника, и тех требований, которые она предъявляет к его психологическим возможностям и уровню развития.</w:t>
      </w:r>
    </w:p>
    <w:p w:rsidR="00F557AB" w:rsidRPr="00FB7E97" w:rsidRDefault="00F557AB" w:rsidP="00F557AB">
      <w:pPr>
        <w:spacing w:line="240" w:lineRule="auto"/>
        <w:rPr>
          <w:rFonts w:ascii="Times New Roman" w:hAnsi="Times New Roman" w:cs="Times New Roman"/>
          <w:sz w:val="24"/>
          <w:szCs w:val="24"/>
        </w:rPr>
      </w:pPr>
      <w:r w:rsidRPr="00FB7E97">
        <w:rPr>
          <w:rFonts w:ascii="Times New Roman" w:hAnsi="Times New Roman" w:cs="Times New Roman"/>
          <w:sz w:val="24"/>
          <w:szCs w:val="24"/>
        </w:rPr>
        <w:t xml:space="preserve"> -преподавателям, классным руководителям необходимо на родительских собраниях, через индивидуальную работу разъяснять родителям о необходимости повышения познавательного интереса учащихся и </w:t>
      </w:r>
      <w:proofErr w:type="gramStart"/>
      <w:r w:rsidRPr="00FB7E97">
        <w:rPr>
          <w:rFonts w:ascii="Times New Roman" w:hAnsi="Times New Roman" w:cs="Times New Roman"/>
          <w:sz w:val="24"/>
          <w:szCs w:val="24"/>
        </w:rPr>
        <w:t>приемах</w:t>
      </w:r>
      <w:proofErr w:type="gramEnd"/>
      <w:r w:rsidRPr="00FB7E97">
        <w:rPr>
          <w:rFonts w:ascii="Times New Roman" w:hAnsi="Times New Roman" w:cs="Times New Roman"/>
          <w:sz w:val="24"/>
          <w:szCs w:val="24"/>
        </w:rPr>
        <w:t xml:space="preserve"> и способах тренировки умственных способностей. </w:t>
      </w:r>
    </w:p>
    <w:p w:rsidR="00B938E9" w:rsidRPr="00FB7E97" w:rsidRDefault="00F557AB" w:rsidP="00FC4E40">
      <w:pPr>
        <w:spacing w:line="240" w:lineRule="auto"/>
        <w:rPr>
          <w:rFonts w:ascii="Times New Roman" w:hAnsi="Times New Roman" w:cs="Times New Roman"/>
          <w:sz w:val="24"/>
          <w:szCs w:val="24"/>
        </w:rPr>
      </w:pPr>
      <w:r w:rsidRPr="00FB7E97">
        <w:rPr>
          <w:rFonts w:ascii="Times New Roman" w:hAnsi="Times New Roman" w:cs="Times New Roman"/>
          <w:sz w:val="24"/>
          <w:szCs w:val="24"/>
        </w:rPr>
        <w:t>-преподавателям предметникам включить в работу на уроках в качестве разминок, заданий в самостоятельных работах и т.д. небольшие задания на умения анализировать, классифицировать и обобщать, основанные на зн</w:t>
      </w:r>
      <w:r w:rsidR="00FC4E40" w:rsidRPr="00FB7E97">
        <w:rPr>
          <w:rFonts w:ascii="Times New Roman" w:hAnsi="Times New Roman" w:cs="Times New Roman"/>
          <w:sz w:val="24"/>
          <w:szCs w:val="24"/>
        </w:rPr>
        <w:t>аниях по предмету</w:t>
      </w:r>
    </w:p>
    <w:p w:rsidR="00B938E9" w:rsidRPr="00FB7E97" w:rsidRDefault="00B938E9" w:rsidP="00935382">
      <w:pPr>
        <w:spacing w:after="0" w:line="240" w:lineRule="auto"/>
        <w:jc w:val="center"/>
        <w:outlineLvl w:val="0"/>
        <w:rPr>
          <w:rFonts w:ascii="Times New Roman" w:hAnsi="Times New Roman" w:cs="Times New Roman"/>
          <w:b/>
          <w:sz w:val="24"/>
          <w:szCs w:val="24"/>
        </w:rPr>
      </w:pPr>
    </w:p>
    <w:p w:rsidR="00935382" w:rsidRPr="00FB7E97" w:rsidRDefault="007A1361" w:rsidP="00935382">
      <w:pPr>
        <w:spacing w:after="0" w:line="240" w:lineRule="auto"/>
        <w:jc w:val="center"/>
        <w:outlineLvl w:val="0"/>
        <w:rPr>
          <w:rFonts w:ascii="Times New Roman" w:hAnsi="Times New Roman" w:cs="Times New Roman"/>
          <w:b/>
          <w:sz w:val="24"/>
          <w:szCs w:val="24"/>
        </w:rPr>
      </w:pPr>
      <w:r w:rsidRPr="00FB7E97">
        <w:rPr>
          <w:rFonts w:ascii="Times New Roman" w:hAnsi="Times New Roman" w:cs="Times New Roman"/>
          <w:b/>
          <w:sz w:val="24"/>
          <w:szCs w:val="24"/>
        </w:rPr>
        <w:t>22</w:t>
      </w:r>
      <w:r w:rsidR="0096420E" w:rsidRPr="00FB7E97">
        <w:rPr>
          <w:rFonts w:ascii="Times New Roman" w:hAnsi="Times New Roman" w:cs="Times New Roman"/>
          <w:b/>
          <w:sz w:val="24"/>
          <w:szCs w:val="24"/>
        </w:rPr>
        <w:t>.</w:t>
      </w:r>
      <w:r w:rsidR="00FB7E97" w:rsidRPr="00FB7E97">
        <w:rPr>
          <w:rFonts w:ascii="Times New Roman" w:hAnsi="Times New Roman" w:cs="Times New Roman"/>
          <w:b/>
          <w:sz w:val="24"/>
          <w:szCs w:val="24"/>
        </w:rPr>
        <w:t xml:space="preserve"> Выводы и задачи на 2022-2023</w:t>
      </w:r>
      <w:r w:rsidR="00935382" w:rsidRPr="00FB7E97">
        <w:rPr>
          <w:rFonts w:ascii="Times New Roman" w:hAnsi="Times New Roman" w:cs="Times New Roman"/>
          <w:b/>
          <w:sz w:val="24"/>
          <w:szCs w:val="24"/>
        </w:rPr>
        <w:t xml:space="preserve"> учебный год.</w:t>
      </w:r>
    </w:p>
    <w:p w:rsidR="00FD63D8" w:rsidRPr="00FB7E97" w:rsidRDefault="00FD63D8" w:rsidP="008870DF">
      <w:pPr>
        <w:spacing w:after="0" w:line="240" w:lineRule="auto"/>
        <w:jc w:val="both"/>
        <w:outlineLvl w:val="0"/>
        <w:rPr>
          <w:rFonts w:ascii="Times New Roman" w:hAnsi="Times New Roman" w:cs="Times New Roman"/>
          <w:sz w:val="24"/>
          <w:szCs w:val="24"/>
        </w:rPr>
      </w:pPr>
      <w:r w:rsidRPr="00FB7E97">
        <w:rPr>
          <w:rFonts w:ascii="Times New Roman" w:hAnsi="Times New Roman" w:cs="Times New Roman"/>
          <w:sz w:val="24"/>
          <w:szCs w:val="24"/>
        </w:rPr>
        <w:t>Общие выводы:</w:t>
      </w:r>
    </w:p>
    <w:p w:rsidR="00FD63D8" w:rsidRPr="00FB7E97" w:rsidRDefault="00FD63D8" w:rsidP="0052768B">
      <w:pPr>
        <w:numPr>
          <w:ilvl w:val="0"/>
          <w:numId w:val="8"/>
        </w:numPr>
        <w:spacing w:after="0" w:line="240" w:lineRule="auto"/>
        <w:jc w:val="both"/>
        <w:outlineLvl w:val="0"/>
        <w:rPr>
          <w:rFonts w:ascii="Times New Roman" w:hAnsi="Times New Roman" w:cs="Times New Roman"/>
          <w:sz w:val="24"/>
          <w:szCs w:val="24"/>
        </w:rPr>
      </w:pPr>
      <w:r w:rsidRPr="00FB7E97">
        <w:rPr>
          <w:rFonts w:ascii="Times New Roman" w:hAnsi="Times New Roman" w:cs="Times New Roman"/>
          <w:sz w:val="24"/>
          <w:szCs w:val="24"/>
        </w:rPr>
        <w:lastRenderedPageBreak/>
        <w:t>Вся методическая работа способствовала росту педагогического мастерства учителя, повышению качества учебно-</w:t>
      </w:r>
      <w:proofErr w:type="gramStart"/>
      <w:r w:rsidRPr="00FB7E97">
        <w:rPr>
          <w:rFonts w:ascii="Times New Roman" w:hAnsi="Times New Roman" w:cs="Times New Roman"/>
          <w:sz w:val="24"/>
          <w:szCs w:val="24"/>
        </w:rPr>
        <w:t>воспитательного  процесса</w:t>
      </w:r>
      <w:proofErr w:type="gramEnd"/>
      <w:r w:rsidRPr="00FB7E97">
        <w:rPr>
          <w:rFonts w:ascii="Times New Roman" w:hAnsi="Times New Roman" w:cs="Times New Roman"/>
          <w:sz w:val="24"/>
          <w:szCs w:val="24"/>
        </w:rPr>
        <w:t>;</w:t>
      </w:r>
    </w:p>
    <w:p w:rsidR="00FD63D8" w:rsidRPr="00FB7E97" w:rsidRDefault="00FD63D8" w:rsidP="0052768B">
      <w:pPr>
        <w:numPr>
          <w:ilvl w:val="0"/>
          <w:numId w:val="8"/>
        </w:numPr>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90% педагогического коллектива составляют опытные учителя с большим стажем работы, обладающие высоким профессиональным мастерством, имеющие высшую, первую и вторую квалификационные категории;</w:t>
      </w:r>
    </w:p>
    <w:p w:rsidR="00FD63D8" w:rsidRPr="00FB7E97" w:rsidRDefault="00FD63D8" w:rsidP="0052768B">
      <w:pPr>
        <w:numPr>
          <w:ilvl w:val="0"/>
          <w:numId w:val="8"/>
        </w:numPr>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100% педагогов повысили свою квалификацию за последние 5 лет, однако низкая активность учителей по повышению квалификации через дистанционные курсы.</w:t>
      </w:r>
    </w:p>
    <w:p w:rsidR="00FD63D8" w:rsidRPr="00FB7E97" w:rsidRDefault="00FD63D8" w:rsidP="0052768B">
      <w:pPr>
        <w:numPr>
          <w:ilvl w:val="0"/>
          <w:numId w:val="8"/>
        </w:numPr>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Недостаточно активное включение и участие педагогов школы в профессиональных конкурсах;</w:t>
      </w:r>
    </w:p>
    <w:p w:rsidR="00FD63D8" w:rsidRPr="00FB7E97" w:rsidRDefault="00FD63D8" w:rsidP="0052768B">
      <w:pPr>
        <w:numPr>
          <w:ilvl w:val="0"/>
          <w:numId w:val="8"/>
        </w:numPr>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Снижение количества участников НПК «Нобелевские надежды </w:t>
      </w:r>
      <w:proofErr w:type="gramStart"/>
      <w:r w:rsidRPr="00FB7E97">
        <w:rPr>
          <w:rFonts w:ascii="Times New Roman" w:hAnsi="Times New Roman" w:cs="Times New Roman"/>
          <w:sz w:val="24"/>
          <w:szCs w:val="24"/>
        </w:rPr>
        <w:t>« и</w:t>
      </w:r>
      <w:proofErr w:type="gramEnd"/>
      <w:r w:rsidRPr="00FB7E97">
        <w:rPr>
          <w:rFonts w:ascii="Times New Roman" w:hAnsi="Times New Roman" w:cs="Times New Roman"/>
          <w:sz w:val="24"/>
          <w:szCs w:val="24"/>
        </w:rPr>
        <w:t xml:space="preserve"> др.</w:t>
      </w:r>
    </w:p>
    <w:p w:rsidR="00FD63D8" w:rsidRPr="00FB7E97" w:rsidRDefault="00FD63D8" w:rsidP="0052768B">
      <w:pPr>
        <w:numPr>
          <w:ilvl w:val="0"/>
          <w:numId w:val="8"/>
        </w:numPr>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Педагоги школы слабо мотивированы на обобщение опыта работы на муниципальном и региональном уровнях;</w:t>
      </w:r>
    </w:p>
    <w:p w:rsidR="00FD63D8" w:rsidRPr="00FB7E97" w:rsidRDefault="00FD63D8" w:rsidP="0052768B">
      <w:pPr>
        <w:numPr>
          <w:ilvl w:val="0"/>
          <w:numId w:val="8"/>
        </w:numPr>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Усилить подготовку к предметным олимпиадам </w:t>
      </w:r>
    </w:p>
    <w:p w:rsidR="00FD63D8" w:rsidRPr="00FB7E97" w:rsidRDefault="000B5991" w:rsidP="0052768B">
      <w:pPr>
        <w:numPr>
          <w:ilvl w:val="0"/>
          <w:numId w:val="8"/>
        </w:numPr>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Поставленные в   2019-2020</w:t>
      </w:r>
      <w:r w:rsidR="00FD63D8" w:rsidRPr="00FB7E97">
        <w:rPr>
          <w:rFonts w:ascii="Times New Roman" w:hAnsi="Times New Roman" w:cs="Times New Roman"/>
          <w:sz w:val="24"/>
          <w:szCs w:val="24"/>
        </w:rPr>
        <w:t xml:space="preserve"> учебном году задачи по обновлению и содержанию образования и повышения успеваемости выполнены.</w:t>
      </w:r>
    </w:p>
    <w:p w:rsidR="00FD63D8" w:rsidRPr="00FB7E97" w:rsidRDefault="00FD63D8" w:rsidP="008870DF">
      <w:pPr>
        <w:tabs>
          <w:tab w:val="left" w:pos="993"/>
        </w:tabs>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Согласно сделанным выводам на следующий учебный год можно поставить следующие задачи:</w:t>
      </w:r>
    </w:p>
    <w:p w:rsidR="00FD63D8" w:rsidRPr="00FB7E97" w:rsidRDefault="00FB7E97" w:rsidP="008870DF">
      <w:pPr>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Задачи на 2022-2023</w:t>
      </w:r>
      <w:r w:rsidR="00FD63D8" w:rsidRPr="00FB7E97">
        <w:rPr>
          <w:rFonts w:ascii="Times New Roman" w:hAnsi="Times New Roman" w:cs="Times New Roman"/>
          <w:sz w:val="24"/>
          <w:szCs w:val="24"/>
        </w:rPr>
        <w:t xml:space="preserve"> уч. г.:</w:t>
      </w:r>
    </w:p>
    <w:p w:rsidR="00FD63D8" w:rsidRPr="00FB7E97" w:rsidRDefault="00FD63D8" w:rsidP="008870DF">
      <w:pPr>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1. Продолжить работу по реализации ФГОС, создать необходимые условия для внедрения инноваций в УВП, реализации образовательной программы, программы развития школы.</w:t>
      </w:r>
    </w:p>
    <w:p w:rsidR="00FD63D8" w:rsidRPr="00FB7E97" w:rsidRDefault="00FD63D8" w:rsidP="008870DF">
      <w:pPr>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2.Продолжить работу </w:t>
      </w:r>
      <w:proofErr w:type="gramStart"/>
      <w:r w:rsidRPr="00FB7E97">
        <w:rPr>
          <w:rFonts w:ascii="Times New Roman" w:hAnsi="Times New Roman" w:cs="Times New Roman"/>
          <w:sz w:val="24"/>
          <w:szCs w:val="24"/>
        </w:rPr>
        <w:t>по  повышению</w:t>
      </w:r>
      <w:proofErr w:type="gramEnd"/>
      <w:r w:rsidRPr="00FB7E97">
        <w:rPr>
          <w:rFonts w:ascii="Times New Roman" w:hAnsi="Times New Roman" w:cs="Times New Roman"/>
          <w:sz w:val="24"/>
          <w:szCs w:val="24"/>
        </w:rPr>
        <w:t xml:space="preserve"> квалификации педагогов.</w:t>
      </w:r>
    </w:p>
    <w:p w:rsidR="00FD63D8" w:rsidRPr="00FB7E97" w:rsidRDefault="00FD63D8" w:rsidP="008870DF">
      <w:pPr>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3. Внедрение новых форм непрерывного </w:t>
      </w:r>
      <w:proofErr w:type="gramStart"/>
      <w:r w:rsidRPr="00FB7E97">
        <w:rPr>
          <w:rFonts w:ascii="Times New Roman" w:hAnsi="Times New Roman" w:cs="Times New Roman"/>
          <w:sz w:val="24"/>
          <w:szCs w:val="24"/>
        </w:rPr>
        <w:t>повышения  профессиональной</w:t>
      </w:r>
      <w:proofErr w:type="gramEnd"/>
      <w:r w:rsidRPr="00FB7E97">
        <w:rPr>
          <w:rFonts w:ascii="Times New Roman" w:hAnsi="Times New Roman" w:cs="Times New Roman"/>
          <w:sz w:val="24"/>
          <w:szCs w:val="24"/>
        </w:rPr>
        <w:t xml:space="preserve"> компетентности педагогов (методический десант, тьютерство, дистанционные семинары и т.д.).</w:t>
      </w:r>
    </w:p>
    <w:p w:rsidR="00FD63D8" w:rsidRPr="00FB7E97" w:rsidRDefault="00FD63D8" w:rsidP="008870DF">
      <w:pPr>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4. Продолжить работу над методической темой школы. </w:t>
      </w:r>
    </w:p>
    <w:p w:rsidR="00FD63D8" w:rsidRPr="00FB7E97" w:rsidRDefault="00FD63D8" w:rsidP="008870DF">
      <w:pPr>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5.Развивать и совершенствовать систему </w:t>
      </w:r>
      <w:proofErr w:type="gramStart"/>
      <w:r w:rsidRPr="00FB7E97">
        <w:rPr>
          <w:rFonts w:ascii="Times New Roman" w:hAnsi="Times New Roman" w:cs="Times New Roman"/>
          <w:sz w:val="24"/>
          <w:szCs w:val="24"/>
        </w:rPr>
        <w:t>работы  и</w:t>
      </w:r>
      <w:proofErr w:type="gramEnd"/>
      <w:r w:rsidRPr="00FB7E97">
        <w:rPr>
          <w:rFonts w:ascii="Times New Roman" w:hAnsi="Times New Roman" w:cs="Times New Roman"/>
          <w:sz w:val="24"/>
          <w:szCs w:val="24"/>
        </w:rPr>
        <w:t xml:space="preserve"> поддержки одаренных учащихся.</w:t>
      </w:r>
    </w:p>
    <w:p w:rsidR="00FD63D8" w:rsidRPr="00FB7E97" w:rsidRDefault="00FD63D8" w:rsidP="008870DF">
      <w:pPr>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6. Вести целенаправленную и планомерную работу по подготовке учащихся к олимпиадам с последующим   анализом результатов.</w:t>
      </w:r>
    </w:p>
    <w:p w:rsidR="00FD63D8" w:rsidRPr="00FB7E97" w:rsidRDefault="00FD63D8" w:rsidP="008870DF">
      <w:pPr>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6.Совершенствовать систему мониторинга и диагностики успешности образования, уровня профессиональной компетентности и методической подготовки педагогов</w:t>
      </w:r>
    </w:p>
    <w:p w:rsidR="00FD63D8" w:rsidRPr="00FB7E97" w:rsidRDefault="00FD63D8" w:rsidP="008870DF">
      <w:pPr>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7.Использовать инновационные технологии для повышения качества образования. </w:t>
      </w:r>
    </w:p>
    <w:p w:rsidR="00FD63D8" w:rsidRPr="00FB7E97" w:rsidRDefault="00FD63D8" w:rsidP="008870DF">
      <w:pPr>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8.Привести в систему работу учителей-предметников по темам самообразования, активизировать работу по выявлению и обобщению, распространению передового педагогического опыта творчески работающих педагогов.</w:t>
      </w:r>
    </w:p>
    <w:p w:rsidR="00FD63D8" w:rsidRPr="00FB7E97" w:rsidRDefault="00FD63D8" w:rsidP="008870DF">
      <w:pPr>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9.Обеспечить методическое сопровождение работы с молодыми и вновь принятыми специалистами.</w:t>
      </w:r>
    </w:p>
    <w:p w:rsidR="00FD63D8" w:rsidRPr="00FB7E97" w:rsidRDefault="00FD63D8" w:rsidP="008870DF">
      <w:pPr>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              Рекомендации:</w:t>
      </w:r>
    </w:p>
    <w:p w:rsidR="00FD63D8" w:rsidRPr="00FB7E97" w:rsidRDefault="00FD63D8" w:rsidP="008870DF">
      <w:pPr>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1.Учителям-предметникам:</w:t>
      </w:r>
    </w:p>
    <w:p w:rsidR="00FD63D8" w:rsidRPr="00FB7E97" w:rsidRDefault="00FD63D8" w:rsidP="008870DF">
      <w:pPr>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-усилить работу с мотивированными учащимися, подготовить индивидуальные планы для работы с ними;</w:t>
      </w:r>
    </w:p>
    <w:p w:rsidR="00FD63D8" w:rsidRPr="00FB7E97" w:rsidRDefault="00FD63D8" w:rsidP="008870DF">
      <w:pPr>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 продолжить индивидуальную работу со слабым звеном и резервом «хорошистов».</w:t>
      </w:r>
    </w:p>
    <w:p w:rsidR="00FD63D8" w:rsidRPr="00FB7E97" w:rsidRDefault="00FD63D8" w:rsidP="008870DF">
      <w:pPr>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2. Классным руководителям 2-11 классов: проанализировать возможные причины недостаточной </w:t>
      </w:r>
      <w:proofErr w:type="gramStart"/>
      <w:r w:rsidRPr="00FB7E97">
        <w:rPr>
          <w:rFonts w:ascii="Times New Roman" w:hAnsi="Times New Roman" w:cs="Times New Roman"/>
          <w:sz w:val="24"/>
          <w:szCs w:val="24"/>
        </w:rPr>
        <w:t>обученности;  обратить</w:t>
      </w:r>
      <w:proofErr w:type="gramEnd"/>
      <w:r w:rsidRPr="00FB7E97">
        <w:rPr>
          <w:rFonts w:ascii="Times New Roman" w:hAnsi="Times New Roman" w:cs="Times New Roman"/>
          <w:sz w:val="24"/>
          <w:szCs w:val="24"/>
        </w:rPr>
        <w:t xml:space="preserve"> внимание на успеваемость и посещаемость уроков обучающимися.</w:t>
      </w:r>
    </w:p>
    <w:p w:rsidR="00FD63D8" w:rsidRPr="00FB7E97" w:rsidRDefault="00FD63D8" w:rsidP="008870DF">
      <w:pPr>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3.  Продолжить работу по повышению уровня мотивации к обучению во всех классах через урок и внеурочную работу по предмету.</w:t>
      </w:r>
    </w:p>
    <w:p w:rsidR="00FD63D8" w:rsidRPr="00FB7E97" w:rsidRDefault="00FD63D8" w:rsidP="008870DF">
      <w:pPr>
        <w:tabs>
          <w:tab w:val="left" w:pos="8640"/>
        </w:tabs>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4. Председателям методических объединений и учителям – предметникам </w:t>
      </w:r>
      <w:proofErr w:type="gramStart"/>
      <w:r w:rsidRPr="00FB7E97">
        <w:rPr>
          <w:rFonts w:ascii="Times New Roman" w:hAnsi="Times New Roman" w:cs="Times New Roman"/>
          <w:sz w:val="24"/>
          <w:szCs w:val="24"/>
        </w:rPr>
        <w:t>подготовить  план</w:t>
      </w:r>
      <w:proofErr w:type="gramEnd"/>
      <w:r w:rsidRPr="00FB7E97">
        <w:rPr>
          <w:rFonts w:ascii="Times New Roman" w:hAnsi="Times New Roman" w:cs="Times New Roman"/>
          <w:sz w:val="24"/>
          <w:szCs w:val="24"/>
        </w:rPr>
        <w:t xml:space="preserve"> развития самостоятельной  образовательной траектории слабоуспевающих учащихся.</w:t>
      </w:r>
    </w:p>
    <w:p w:rsidR="00FD63D8" w:rsidRPr="00FB7E97" w:rsidRDefault="00FD63D8" w:rsidP="008870DF">
      <w:pPr>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5. Продолжить тематические проверки по предметам.</w:t>
      </w:r>
    </w:p>
    <w:p w:rsidR="00B12039" w:rsidRPr="00FB7E97" w:rsidRDefault="00B908CC" w:rsidP="008870DF">
      <w:pPr>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   </w:t>
      </w:r>
    </w:p>
    <w:p w:rsidR="00B908CC" w:rsidRPr="00FB7E97" w:rsidRDefault="00B908CC" w:rsidP="008870DF">
      <w:pPr>
        <w:spacing w:after="0" w:line="240" w:lineRule="auto"/>
        <w:jc w:val="both"/>
        <w:rPr>
          <w:rFonts w:ascii="Times New Roman" w:hAnsi="Times New Roman" w:cs="Times New Roman"/>
          <w:sz w:val="24"/>
          <w:szCs w:val="24"/>
        </w:rPr>
      </w:pPr>
    </w:p>
    <w:p w:rsidR="00B908CC" w:rsidRPr="00FB7E97" w:rsidRDefault="00B908CC" w:rsidP="008870DF">
      <w:pPr>
        <w:spacing w:after="0" w:line="240" w:lineRule="auto"/>
        <w:jc w:val="both"/>
        <w:rPr>
          <w:rFonts w:ascii="Times New Roman" w:hAnsi="Times New Roman" w:cs="Times New Roman"/>
          <w:sz w:val="24"/>
          <w:szCs w:val="24"/>
        </w:rPr>
      </w:pPr>
    </w:p>
    <w:p w:rsidR="003D19F9" w:rsidRPr="00FB7E97" w:rsidRDefault="00B908CC" w:rsidP="0096420E">
      <w:pPr>
        <w:spacing w:after="0" w:line="240" w:lineRule="auto"/>
        <w:jc w:val="both"/>
        <w:rPr>
          <w:rFonts w:ascii="Times New Roman" w:hAnsi="Times New Roman" w:cs="Times New Roman"/>
          <w:sz w:val="24"/>
          <w:szCs w:val="24"/>
        </w:rPr>
      </w:pPr>
      <w:r w:rsidRPr="00FB7E97">
        <w:rPr>
          <w:rFonts w:ascii="Times New Roman" w:hAnsi="Times New Roman" w:cs="Times New Roman"/>
          <w:sz w:val="24"/>
          <w:szCs w:val="24"/>
        </w:rPr>
        <w:t xml:space="preserve">  </w:t>
      </w:r>
    </w:p>
    <w:sectPr w:rsidR="003D19F9" w:rsidRPr="00FB7E97" w:rsidSect="002F221A">
      <w:pgSz w:w="11906" w:h="16838"/>
      <w:pgMar w:top="567" w:right="567"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73086" w:rsidRDefault="00673086" w:rsidP="008A2040">
      <w:pPr>
        <w:spacing w:after="0" w:line="240" w:lineRule="auto"/>
      </w:pPr>
      <w:r>
        <w:separator/>
      </w:r>
    </w:p>
  </w:endnote>
  <w:endnote w:type="continuationSeparator" w:id="0">
    <w:p w:rsidR="00673086" w:rsidRDefault="00673086" w:rsidP="008A20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yandex-sans">
    <w:altName w:val="Times New Roman"/>
    <w:panose1 w:val="00000000000000000000"/>
    <w:charset w:val="00"/>
    <w:family w:val="roman"/>
    <w:notTrueType/>
    <w:pitch w:val="default"/>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A4314" w:rsidRDefault="00EA4314" w:rsidP="006D6035">
    <w:pPr>
      <w:pStyle w:val="af2"/>
      <w:framePr w:wrap="around" w:vAnchor="text" w:hAnchor="margin" w:xAlign="right" w:y="1"/>
      <w:rPr>
        <w:rStyle w:val="af4"/>
      </w:rPr>
    </w:pPr>
    <w:r>
      <w:rPr>
        <w:rStyle w:val="af4"/>
      </w:rPr>
      <w:fldChar w:fldCharType="begin"/>
    </w:r>
    <w:r>
      <w:rPr>
        <w:rStyle w:val="af4"/>
      </w:rPr>
      <w:instrText xml:space="preserve">PAGE  </w:instrText>
    </w:r>
    <w:r>
      <w:rPr>
        <w:rStyle w:val="af4"/>
      </w:rPr>
      <w:fldChar w:fldCharType="end"/>
    </w:r>
  </w:p>
  <w:p w:rsidR="00EA4314" w:rsidRDefault="00EA4314" w:rsidP="006D6035">
    <w:pPr>
      <w:pStyle w:val="af2"/>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A4314" w:rsidRDefault="00EA4314" w:rsidP="006D6035">
    <w:pPr>
      <w:pStyle w:val="af2"/>
      <w:framePr w:wrap="around" w:vAnchor="text" w:hAnchor="margin" w:xAlign="right" w:y="1"/>
      <w:jc w:val="right"/>
      <w:rPr>
        <w:rStyle w:val="af4"/>
      </w:rPr>
    </w:pPr>
    <w:r>
      <w:rPr>
        <w:rStyle w:val="af4"/>
      </w:rPr>
      <w:fldChar w:fldCharType="begin"/>
    </w:r>
    <w:r>
      <w:rPr>
        <w:rStyle w:val="af4"/>
      </w:rPr>
      <w:instrText xml:space="preserve">PAGE  </w:instrText>
    </w:r>
    <w:r>
      <w:rPr>
        <w:rStyle w:val="af4"/>
      </w:rPr>
      <w:fldChar w:fldCharType="separate"/>
    </w:r>
    <w:r w:rsidR="00181E7A">
      <w:rPr>
        <w:rStyle w:val="af4"/>
        <w:noProof/>
      </w:rPr>
      <w:t>2</w:t>
    </w:r>
    <w:r>
      <w:rPr>
        <w:rStyle w:val="af4"/>
      </w:rPr>
      <w:fldChar w:fldCharType="end"/>
    </w:r>
  </w:p>
  <w:p w:rsidR="00EA4314" w:rsidRDefault="00EA4314" w:rsidP="006D6035">
    <w:pPr>
      <w:pStyle w:val="af2"/>
      <w:framePr w:wrap="around" w:vAnchor="text" w:hAnchor="margin" w:xAlign="right" w:y="1"/>
      <w:ind w:right="360"/>
      <w:jc w:val="right"/>
      <w:rPr>
        <w:rStyle w:val="af4"/>
      </w:rPr>
    </w:pPr>
    <w:r>
      <w:rPr>
        <w:rStyle w:val="af4"/>
      </w:rPr>
      <w:t xml:space="preserve"> </w:t>
    </w:r>
  </w:p>
  <w:p w:rsidR="00EA4314" w:rsidRDefault="00EA4314" w:rsidP="006D6035">
    <w:pPr>
      <w:pStyle w:val="af2"/>
      <w:framePr w:wrap="around" w:vAnchor="text" w:hAnchor="margin" w:xAlign="right" w:y="1"/>
      <w:ind w:right="360"/>
      <w:rPr>
        <w:rStyle w:val="af4"/>
      </w:rPr>
    </w:pPr>
  </w:p>
  <w:p w:rsidR="00EA4314" w:rsidRDefault="00EA4314" w:rsidP="006D6035">
    <w:pPr>
      <w:pStyle w:val="af2"/>
      <w:ind w:right="360"/>
      <w:jc w:val="right"/>
    </w:pPr>
    <w: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73086" w:rsidRDefault="00673086" w:rsidP="008A2040">
      <w:pPr>
        <w:spacing w:after="0" w:line="240" w:lineRule="auto"/>
      </w:pPr>
      <w:r>
        <w:separator/>
      </w:r>
    </w:p>
  </w:footnote>
  <w:footnote w:type="continuationSeparator" w:id="0">
    <w:p w:rsidR="00673086" w:rsidRDefault="00673086" w:rsidP="008A204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A4314" w:rsidRPr="00EF69A5" w:rsidRDefault="00EA4314" w:rsidP="006D6035">
    <w:pPr>
      <w:pStyle w:val="af0"/>
      <w:jc w:val="center"/>
      <w:rPr>
        <w:b/>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2D12"/>
    <w:multiLevelType w:val="hybridMultilevel"/>
    <w:tmpl w:val="CFC8B7D4"/>
    <w:lvl w:ilvl="0" w:tplc="C53C44D4">
      <w:start w:val="1"/>
      <w:numFmt w:val="bullet"/>
      <w:lvlText w:val=""/>
      <w:lvlJc w:val="left"/>
    </w:lvl>
    <w:lvl w:ilvl="1" w:tplc="EED06802">
      <w:numFmt w:val="decimal"/>
      <w:lvlText w:val=""/>
      <w:lvlJc w:val="left"/>
    </w:lvl>
    <w:lvl w:ilvl="2" w:tplc="B08A444E">
      <w:numFmt w:val="decimal"/>
      <w:lvlText w:val=""/>
      <w:lvlJc w:val="left"/>
    </w:lvl>
    <w:lvl w:ilvl="3" w:tplc="DC4E609C">
      <w:numFmt w:val="decimal"/>
      <w:lvlText w:val=""/>
      <w:lvlJc w:val="left"/>
    </w:lvl>
    <w:lvl w:ilvl="4" w:tplc="B3FEBC72">
      <w:numFmt w:val="decimal"/>
      <w:lvlText w:val=""/>
      <w:lvlJc w:val="left"/>
    </w:lvl>
    <w:lvl w:ilvl="5" w:tplc="F4B6A004">
      <w:numFmt w:val="decimal"/>
      <w:lvlText w:val=""/>
      <w:lvlJc w:val="left"/>
    </w:lvl>
    <w:lvl w:ilvl="6" w:tplc="432AED80">
      <w:numFmt w:val="decimal"/>
      <w:lvlText w:val=""/>
      <w:lvlJc w:val="left"/>
    </w:lvl>
    <w:lvl w:ilvl="7" w:tplc="CD060148">
      <w:numFmt w:val="decimal"/>
      <w:lvlText w:val=""/>
      <w:lvlJc w:val="left"/>
    </w:lvl>
    <w:lvl w:ilvl="8" w:tplc="A74CBAB2">
      <w:numFmt w:val="decimal"/>
      <w:lvlText w:val=""/>
      <w:lvlJc w:val="left"/>
    </w:lvl>
  </w:abstractNum>
  <w:abstractNum w:abstractNumId="1" w15:restartNumberingAfterBreak="0">
    <w:nsid w:val="09287212"/>
    <w:multiLevelType w:val="hybridMultilevel"/>
    <w:tmpl w:val="5B8A1EA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 w15:restartNumberingAfterBreak="0">
    <w:nsid w:val="0960660C"/>
    <w:multiLevelType w:val="hybridMultilevel"/>
    <w:tmpl w:val="B94ADC1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A075D2C"/>
    <w:multiLevelType w:val="hybridMultilevel"/>
    <w:tmpl w:val="2C88ABB2"/>
    <w:lvl w:ilvl="0" w:tplc="D0E6B3A4">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F0037BB"/>
    <w:multiLevelType w:val="multilevel"/>
    <w:tmpl w:val="93B2A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6FE39C3"/>
    <w:multiLevelType w:val="hybridMultilevel"/>
    <w:tmpl w:val="7190183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17C760EB"/>
    <w:multiLevelType w:val="hybridMultilevel"/>
    <w:tmpl w:val="5A086E4E"/>
    <w:lvl w:ilvl="0" w:tplc="7D72E2E8">
      <w:start w:val="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 w15:restartNumberingAfterBreak="0">
    <w:nsid w:val="1D9C1FCF"/>
    <w:multiLevelType w:val="hybridMultilevel"/>
    <w:tmpl w:val="49FE2894"/>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 w15:restartNumberingAfterBreak="0">
    <w:nsid w:val="1FD451B4"/>
    <w:multiLevelType w:val="hybridMultilevel"/>
    <w:tmpl w:val="E9D65A4C"/>
    <w:lvl w:ilvl="0" w:tplc="546C1E62">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2196177"/>
    <w:multiLevelType w:val="hybridMultilevel"/>
    <w:tmpl w:val="D1BE0B8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71F1C6E"/>
    <w:multiLevelType w:val="hybridMultilevel"/>
    <w:tmpl w:val="14C8B888"/>
    <w:lvl w:ilvl="0" w:tplc="E5A20786">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2888219B"/>
    <w:multiLevelType w:val="multilevel"/>
    <w:tmpl w:val="FEE420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9461BF6"/>
    <w:multiLevelType w:val="hybridMultilevel"/>
    <w:tmpl w:val="5B8A1EA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3" w15:restartNumberingAfterBreak="0">
    <w:nsid w:val="2B54727B"/>
    <w:multiLevelType w:val="multilevel"/>
    <w:tmpl w:val="5128D3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08B0746"/>
    <w:multiLevelType w:val="hybridMultilevel"/>
    <w:tmpl w:val="B8C0224E"/>
    <w:lvl w:ilvl="0" w:tplc="36863996">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5" w15:restartNumberingAfterBreak="0">
    <w:nsid w:val="328969E8"/>
    <w:multiLevelType w:val="hybridMultilevel"/>
    <w:tmpl w:val="8970F9DC"/>
    <w:lvl w:ilvl="0" w:tplc="FE5CB456">
      <w:start w:val="1"/>
      <w:numFmt w:val="bullet"/>
      <w:lvlText w:val="-"/>
      <w:lvlJc w:val="left"/>
      <w:pPr>
        <w:ind w:left="629"/>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FAB8FCC4">
      <w:start w:val="1"/>
      <w:numFmt w:val="bullet"/>
      <w:lvlText w:val="o"/>
      <w:lvlJc w:val="left"/>
      <w:pPr>
        <w:ind w:left="1699"/>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78B88DCA">
      <w:start w:val="1"/>
      <w:numFmt w:val="bullet"/>
      <w:lvlText w:val="▪"/>
      <w:lvlJc w:val="left"/>
      <w:pPr>
        <w:ind w:left="2419"/>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232A57CE">
      <w:start w:val="1"/>
      <w:numFmt w:val="bullet"/>
      <w:lvlText w:val="•"/>
      <w:lvlJc w:val="left"/>
      <w:pPr>
        <w:ind w:left="3139"/>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F1829EBA">
      <w:start w:val="1"/>
      <w:numFmt w:val="bullet"/>
      <w:lvlText w:val="o"/>
      <w:lvlJc w:val="left"/>
      <w:pPr>
        <w:ind w:left="3859"/>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CB7E5DFE">
      <w:start w:val="1"/>
      <w:numFmt w:val="bullet"/>
      <w:lvlText w:val="▪"/>
      <w:lvlJc w:val="left"/>
      <w:pPr>
        <w:ind w:left="4579"/>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3BCEB5C0">
      <w:start w:val="1"/>
      <w:numFmt w:val="bullet"/>
      <w:lvlText w:val="•"/>
      <w:lvlJc w:val="left"/>
      <w:pPr>
        <w:ind w:left="5299"/>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0A18AE80">
      <w:start w:val="1"/>
      <w:numFmt w:val="bullet"/>
      <w:lvlText w:val="o"/>
      <w:lvlJc w:val="left"/>
      <w:pPr>
        <w:ind w:left="6019"/>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FF109E6A">
      <w:start w:val="1"/>
      <w:numFmt w:val="bullet"/>
      <w:lvlText w:val="▪"/>
      <w:lvlJc w:val="left"/>
      <w:pPr>
        <w:ind w:left="6739"/>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16" w15:restartNumberingAfterBreak="0">
    <w:nsid w:val="32A81F76"/>
    <w:multiLevelType w:val="multilevel"/>
    <w:tmpl w:val="514AD5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8320A94"/>
    <w:multiLevelType w:val="hybridMultilevel"/>
    <w:tmpl w:val="CC2C2D8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3FA02A23"/>
    <w:multiLevelType w:val="hybridMultilevel"/>
    <w:tmpl w:val="9896449C"/>
    <w:lvl w:ilvl="0" w:tplc="67C6A822">
      <w:start w:val="1"/>
      <w:numFmt w:val="decimal"/>
      <w:lvlText w:val="%1."/>
      <w:lvlJc w:val="left"/>
      <w:pPr>
        <w:ind w:left="37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B9B4C81E">
      <w:start w:val="1"/>
      <w:numFmt w:val="lowerLetter"/>
      <w:lvlText w:val="%2"/>
      <w:lvlJc w:val="left"/>
      <w:pPr>
        <w:ind w:left="14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DF94C94C">
      <w:start w:val="1"/>
      <w:numFmt w:val="lowerRoman"/>
      <w:lvlText w:val="%3"/>
      <w:lvlJc w:val="left"/>
      <w:pPr>
        <w:ind w:left="21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FDAA2B8C">
      <w:start w:val="1"/>
      <w:numFmt w:val="decimal"/>
      <w:lvlText w:val="%4"/>
      <w:lvlJc w:val="left"/>
      <w:pPr>
        <w:ind w:left="28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E83254D6">
      <w:start w:val="1"/>
      <w:numFmt w:val="lowerLetter"/>
      <w:lvlText w:val="%5"/>
      <w:lvlJc w:val="left"/>
      <w:pPr>
        <w:ind w:left="36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1EEC8DD4">
      <w:start w:val="1"/>
      <w:numFmt w:val="lowerRoman"/>
      <w:lvlText w:val="%6"/>
      <w:lvlJc w:val="left"/>
      <w:pPr>
        <w:ind w:left="43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7B608654">
      <w:start w:val="1"/>
      <w:numFmt w:val="decimal"/>
      <w:lvlText w:val="%7"/>
      <w:lvlJc w:val="left"/>
      <w:pPr>
        <w:ind w:left="50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D35C325E">
      <w:start w:val="1"/>
      <w:numFmt w:val="lowerLetter"/>
      <w:lvlText w:val="%8"/>
      <w:lvlJc w:val="left"/>
      <w:pPr>
        <w:ind w:left="57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93E0686A">
      <w:start w:val="1"/>
      <w:numFmt w:val="lowerRoman"/>
      <w:lvlText w:val="%9"/>
      <w:lvlJc w:val="left"/>
      <w:pPr>
        <w:ind w:left="64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19" w15:restartNumberingAfterBreak="0">
    <w:nsid w:val="411625AA"/>
    <w:multiLevelType w:val="hybridMultilevel"/>
    <w:tmpl w:val="5104645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42834CAF"/>
    <w:multiLevelType w:val="hybridMultilevel"/>
    <w:tmpl w:val="89EC885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42C52F9C"/>
    <w:multiLevelType w:val="hybridMultilevel"/>
    <w:tmpl w:val="D44CF906"/>
    <w:lvl w:ilvl="0" w:tplc="63A4FBEC">
      <w:start w:val="1"/>
      <w:numFmt w:val="decimal"/>
      <w:lvlText w:val="%1."/>
      <w:lvlJc w:val="left"/>
      <w:pPr>
        <w:ind w:left="644" w:hanging="360"/>
      </w:pPr>
      <w:rPr>
        <w:rFonts w:ascii="Times New Roman" w:hAnsi="Times New Roman" w:cs="Times New Roman" w:hint="default"/>
        <w:sz w:val="28"/>
        <w:szCs w:val="28"/>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2" w15:restartNumberingAfterBreak="0">
    <w:nsid w:val="4523059A"/>
    <w:multiLevelType w:val="hybridMultilevel"/>
    <w:tmpl w:val="D44CF906"/>
    <w:lvl w:ilvl="0" w:tplc="63A4FBEC">
      <w:start w:val="1"/>
      <w:numFmt w:val="decimal"/>
      <w:lvlText w:val="%1."/>
      <w:lvlJc w:val="left"/>
      <w:pPr>
        <w:ind w:left="644" w:hanging="360"/>
      </w:pPr>
      <w:rPr>
        <w:rFonts w:ascii="Times New Roman" w:hAnsi="Times New Roman" w:cs="Times New Roman" w:hint="default"/>
        <w:sz w:val="28"/>
        <w:szCs w:val="28"/>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3" w15:restartNumberingAfterBreak="0">
    <w:nsid w:val="47361CDC"/>
    <w:multiLevelType w:val="multilevel"/>
    <w:tmpl w:val="BC689B2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4C244CCC"/>
    <w:multiLevelType w:val="hybridMultilevel"/>
    <w:tmpl w:val="711CCD56"/>
    <w:lvl w:ilvl="0" w:tplc="43D49506">
      <w:start w:val="10"/>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5" w15:restartNumberingAfterBreak="0">
    <w:nsid w:val="4D173068"/>
    <w:multiLevelType w:val="hybridMultilevel"/>
    <w:tmpl w:val="F762FC32"/>
    <w:lvl w:ilvl="0" w:tplc="04190001">
      <w:start w:val="2"/>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4D7704AD"/>
    <w:multiLevelType w:val="hybridMultilevel"/>
    <w:tmpl w:val="5B8A1EA6"/>
    <w:lvl w:ilvl="0" w:tplc="0419000F">
      <w:start w:val="1"/>
      <w:numFmt w:val="decimal"/>
      <w:lvlText w:val="%1."/>
      <w:lvlJc w:val="left"/>
      <w:pPr>
        <w:ind w:left="1211" w:hanging="360"/>
      </w:pPr>
    </w:lvl>
    <w:lvl w:ilvl="1" w:tplc="04190019">
      <w:start w:val="1"/>
      <w:numFmt w:val="lowerLetter"/>
      <w:lvlText w:val="%2."/>
      <w:lvlJc w:val="left"/>
      <w:pPr>
        <w:ind w:left="1931" w:hanging="360"/>
      </w:pPr>
    </w:lvl>
    <w:lvl w:ilvl="2" w:tplc="0419001B">
      <w:start w:val="1"/>
      <w:numFmt w:val="lowerRoman"/>
      <w:lvlText w:val="%3."/>
      <w:lvlJc w:val="right"/>
      <w:pPr>
        <w:ind w:left="2651" w:hanging="180"/>
      </w:pPr>
    </w:lvl>
    <w:lvl w:ilvl="3" w:tplc="0419000F">
      <w:start w:val="1"/>
      <w:numFmt w:val="decimal"/>
      <w:lvlText w:val="%4."/>
      <w:lvlJc w:val="left"/>
      <w:pPr>
        <w:ind w:left="3371" w:hanging="360"/>
      </w:pPr>
    </w:lvl>
    <w:lvl w:ilvl="4" w:tplc="04190019">
      <w:start w:val="1"/>
      <w:numFmt w:val="lowerLetter"/>
      <w:lvlText w:val="%5."/>
      <w:lvlJc w:val="left"/>
      <w:pPr>
        <w:ind w:left="4091" w:hanging="360"/>
      </w:pPr>
    </w:lvl>
    <w:lvl w:ilvl="5" w:tplc="0419001B">
      <w:start w:val="1"/>
      <w:numFmt w:val="lowerRoman"/>
      <w:lvlText w:val="%6."/>
      <w:lvlJc w:val="right"/>
      <w:pPr>
        <w:ind w:left="4811" w:hanging="180"/>
      </w:pPr>
    </w:lvl>
    <w:lvl w:ilvl="6" w:tplc="0419000F">
      <w:start w:val="1"/>
      <w:numFmt w:val="decimal"/>
      <w:lvlText w:val="%7."/>
      <w:lvlJc w:val="left"/>
      <w:pPr>
        <w:ind w:left="5531" w:hanging="360"/>
      </w:pPr>
    </w:lvl>
    <w:lvl w:ilvl="7" w:tplc="04190019">
      <w:start w:val="1"/>
      <w:numFmt w:val="lowerLetter"/>
      <w:lvlText w:val="%8."/>
      <w:lvlJc w:val="left"/>
      <w:pPr>
        <w:ind w:left="6251" w:hanging="360"/>
      </w:pPr>
    </w:lvl>
    <w:lvl w:ilvl="8" w:tplc="0419001B">
      <w:start w:val="1"/>
      <w:numFmt w:val="lowerRoman"/>
      <w:lvlText w:val="%9."/>
      <w:lvlJc w:val="right"/>
      <w:pPr>
        <w:ind w:left="6971" w:hanging="180"/>
      </w:pPr>
    </w:lvl>
  </w:abstractNum>
  <w:abstractNum w:abstractNumId="27" w15:restartNumberingAfterBreak="0">
    <w:nsid w:val="53D71AF8"/>
    <w:multiLevelType w:val="multilevel"/>
    <w:tmpl w:val="944C98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40F77C4"/>
    <w:multiLevelType w:val="hybridMultilevel"/>
    <w:tmpl w:val="C10A39B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54731423"/>
    <w:multiLevelType w:val="hybridMultilevel"/>
    <w:tmpl w:val="FF3070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56500A8E"/>
    <w:multiLevelType w:val="hybridMultilevel"/>
    <w:tmpl w:val="DAB61DDA"/>
    <w:lvl w:ilvl="0" w:tplc="441A1A78">
      <w:start w:val="9"/>
      <w:numFmt w:val="decimal"/>
      <w:lvlText w:val="%1"/>
      <w:lvlJc w:val="left"/>
      <w:pPr>
        <w:ind w:left="720" w:hanging="360"/>
      </w:pPr>
      <w:rPr>
        <w:rFonts w:ascii="Times New Roman" w:eastAsia="Calibri" w:hAnsi="Times New Roman" w:cs="Times New Roman" w:hint="default"/>
        <w:b/>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59C102B0"/>
    <w:multiLevelType w:val="hybridMultilevel"/>
    <w:tmpl w:val="3D8CA6FE"/>
    <w:lvl w:ilvl="0" w:tplc="DEC4A144">
      <w:start w:val="1"/>
      <w:numFmt w:val="decimal"/>
      <w:lvlText w:val="%1."/>
      <w:lvlJc w:val="left"/>
      <w:pPr>
        <w:ind w:left="495" w:hanging="360"/>
      </w:pPr>
      <w:rPr>
        <w:rFonts w:hint="default"/>
      </w:rPr>
    </w:lvl>
    <w:lvl w:ilvl="1" w:tplc="04190019" w:tentative="1">
      <w:start w:val="1"/>
      <w:numFmt w:val="lowerLetter"/>
      <w:lvlText w:val="%2."/>
      <w:lvlJc w:val="left"/>
      <w:pPr>
        <w:ind w:left="1215" w:hanging="360"/>
      </w:pPr>
    </w:lvl>
    <w:lvl w:ilvl="2" w:tplc="0419001B" w:tentative="1">
      <w:start w:val="1"/>
      <w:numFmt w:val="lowerRoman"/>
      <w:lvlText w:val="%3."/>
      <w:lvlJc w:val="right"/>
      <w:pPr>
        <w:ind w:left="1935" w:hanging="180"/>
      </w:pPr>
    </w:lvl>
    <w:lvl w:ilvl="3" w:tplc="0419000F" w:tentative="1">
      <w:start w:val="1"/>
      <w:numFmt w:val="decimal"/>
      <w:lvlText w:val="%4."/>
      <w:lvlJc w:val="left"/>
      <w:pPr>
        <w:ind w:left="2655" w:hanging="360"/>
      </w:pPr>
    </w:lvl>
    <w:lvl w:ilvl="4" w:tplc="04190019" w:tentative="1">
      <w:start w:val="1"/>
      <w:numFmt w:val="lowerLetter"/>
      <w:lvlText w:val="%5."/>
      <w:lvlJc w:val="left"/>
      <w:pPr>
        <w:ind w:left="3375" w:hanging="360"/>
      </w:pPr>
    </w:lvl>
    <w:lvl w:ilvl="5" w:tplc="0419001B" w:tentative="1">
      <w:start w:val="1"/>
      <w:numFmt w:val="lowerRoman"/>
      <w:lvlText w:val="%6."/>
      <w:lvlJc w:val="right"/>
      <w:pPr>
        <w:ind w:left="4095" w:hanging="180"/>
      </w:pPr>
    </w:lvl>
    <w:lvl w:ilvl="6" w:tplc="0419000F" w:tentative="1">
      <w:start w:val="1"/>
      <w:numFmt w:val="decimal"/>
      <w:lvlText w:val="%7."/>
      <w:lvlJc w:val="left"/>
      <w:pPr>
        <w:ind w:left="4815" w:hanging="360"/>
      </w:pPr>
    </w:lvl>
    <w:lvl w:ilvl="7" w:tplc="04190019" w:tentative="1">
      <w:start w:val="1"/>
      <w:numFmt w:val="lowerLetter"/>
      <w:lvlText w:val="%8."/>
      <w:lvlJc w:val="left"/>
      <w:pPr>
        <w:ind w:left="5535" w:hanging="360"/>
      </w:pPr>
    </w:lvl>
    <w:lvl w:ilvl="8" w:tplc="0419001B" w:tentative="1">
      <w:start w:val="1"/>
      <w:numFmt w:val="lowerRoman"/>
      <w:lvlText w:val="%9."/>
      <w:lvlJc w:val="right"/>
      <w:pPr>
        <w:ind w:left="6255" w:hanging="180"/>
      </w:pPr>
    </w:lvl>
  </w:abstractNum>
  <w:abstractNum w:abstractNumId="32" w15:restartNumberingAfterBreak="0">
    <w:nsid w:val="5DBD6079"/>
    <w:multiLevelType w:val="hybridMultilevel"/>
    <w:tmpl w:val="9AD218B6"/>
    <w:lvl w:ilvl="0" w:tplc="8C90D83A">
      <w:start w:val="1"/>
      <w:numFmt w:val="bullet"/>
      <w:lvlText w:val=""/>
      <w:lvlJc w:val="left"/>
      <w:pPr>
        <w:tabs>
          <w:tab w:val="num" w:pos="510"/>
        </w:tabs>
        <w:ind w:left="510" w:hanging="397"/>
      </w:pPr>
      <w:rPr>
        <w:rFonts w:ascii="Wingdings" w:hAnsi="Wingdings" w:hint="default"/>
      </w:rPr>
    </w:lvl>
    <w:lvl w:ilvl="1" w:tplc="04190003">
      <w:start w:val="1"/>
      <w:numFmt w:val="bullet"/>
      <w:lvlText w:val="o"/>
      <w:lvlJc w:val="left"/>
      <w:pPr>
        <w:tabs>
          <w:tab w:val="num" w:pos="1320"/>
        </w:tabs>
        <w:ind w:left="1320" w:hanging="360"/>
      </w:pPr>
      <w:rPr>
        <w:rFonts w:ascii="Courier New" w:hAnsi="Courier New" w:cs="Times New Roman" w:hint="default"/>
      </w:rPr>
    </w:lvl>
    <w:lvl w:ilvl="2" w:tplc="04190005">
      <w:start w:val="1"/>
      <w:numFmt w:val="decimal"/>
      <w:lvlText w:val="%3."/>
      <w:lvlJc w:val="left"/>
      <w:pPr>
        <w:tabs>
          <w:tab w:val="num" w:pos="2160"/>
        </w:tabs>
        <w:ind w:left="2160" w:hanging="360"/>
      </w:pPr>
    </w:lvl>
    <w:lvl w:ilvl="3" w:tplc="04190001">
      <w:start w:val="1"/>
      <w:numFmt w:val="bullet"/>
      <w:lvlText w:val=""/>
      <w:lvlJc w:val="left"/>
      <w:pPr>
        <w:tabs>
          <w:tab w:val="num" w:pos="2880"/>
        </w:tabs>
        <w:ind w:left="2880" w:hanging="360"/>
      </w:pPr>
      <w:rPr>
        <w:rFonts w:ascii="Symbol" w:hAnsi="Symbol" w:hint="default"/>
      </w:rPr>
    </w:lvl>
    <w:lvl w:ilvl="4" w:tplc="0419000D">
      <w:start w:val="1"/>
      <w:numFmt w:val="bullet"/>
      <w:lvlText w:val=""/>
      <w:lvlJc w:val="left"/>
      <w:pPr>
        <w:tabs>
          <w:tab w:val="num" w:pos="3600"/>
        </w:tabs>
        <w:ind w:left="3600" w:hanging="360"/>
      </w:pPr>
      <w:rPr>
        <w:rFonts w:ascii="Wingdings" w:hAnsi="Wingdings"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3" w15:restartNumberingAfterBreak="0">
    <w:nsid w:val="6859656A"/>
    <w:multiLevelType w:val="hybridMultilevel"/>
    <w:tmpl w:val="EA4C07CC"/>
    <w:lvl w:ilvl="0" w:tplc="779ABD5C">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725D292A"/>
    <w:multiLevelType w:val="hybridMultilevel"/>
    <w:tmpl w:val="5B8A1EA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5" w15:restartNumberingAfterBreak="0">
    <w:nsid w:val="76E80158"/>
    <w:multiLevelType w:val="multilevel"/>
    <w:tmpl w:val="953825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77EC71A2"/>
    <w:multiLevelType w:val="hybridMultilevel"/>
    <w:tmpl w:val="4C00148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78DB3F34"/>
    <w:multiLevelType w:val="hybridMultilevel"/>
    <w:tmpl w:val="CF1056CE"/>
    <w:lvl w:ilvl="0" w:tplc="13701D42">
      <w:start w:val="8"/>
      <w:numFmt w:val="decimal"/>
      <w:lvlText w:val="%1"/>
      <w:lvlJc w:val="left"/>
      <w:pPr>
        <w:ind w:left="720" w:hanging="360"/>
      </w:pPr>
      <w:rPr>
        <w:rFonts w:ascii="Times New Roman" w:eastAsia="Calibri" w:hAnsi="Times New Roman" w:cs="Times New Roman" w:hint="default"/>
        <w:b/>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7F0F364D"/>
    <w:multiLevelType w:val="hybridMultilevel"/>
    <w:tmpl w:val="C748B10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8"/>
  </w:num>
  <w:num w:numId="2">
    <w:abstractNumId w:val="25"/>
  </w:num>
  <w:num w:numId="3">
    <w:abstractNumId w:val="20"/>
  </w:num>
  <w:num w:numId="4">
    <w:abstractNumId w:val="11"/>
  </w:num>
  <w:num w:numId="5">
    <w:abstractNumId w:val="5"/>
  </w:num>
  <w:num w:numId="6">
    <w:abstractNumId w:val="32"/>
    <w:lvlOverride w:ilvl="0"/>
    <w:lvlOverride w:ilvl="1"/>
    <w:lvlOverride w:ilvl="2">
      <w:startOverride w:val="1"/>
    </w:lvlOverride>
    <w:lvlOverride w:ilvl="3"/>
    <w:lvlOverride w:ilvl="4"/>
    <w:lvlOverride w:ilvl="5"/>
    <w:lvlOverride w:ilvl="6">
      <w:startOverride w:val="1"/>
    </w:lvlOverride>
    <w:lvlOverride w:ilvl="7">
      <w:startOverride w:val="1"/>
    </w:lvlOverride>
    <w:lvlOverride w:ilvl="8">
      <w:startOverride w:val="1"/>
    </w:lvlOverride>
  </w:num>
  <w:num w:numId="7">
    <w:abstractNumId w:val="15"/>
  </w:num>
  <w:num w:numId="8">
    <w:abstractNumId w:val="2"/>
  </w:num>
  <w:num w:numId="9">
    <w:abstractNumId w:val="4"/>
  </w:num>
  <w:num w:numId="10">
    <w:abstractNumId w:val="35"/>
  </w:num>
  <w:num w:numId="11">
    <w:abstractNumId w:val="13"/>
  </w:num>
  <w:num w:numId="12">
    <w:abstractNumId w:val="14"/>
  </w:num>
  <w:num w:numId="13">
    <w:abstractNumId w:val="38"/>
  </w:num>
  <w:num w:numId="14">
    <w:abstractNumId w:val="28"/>
  </w:num>
  <w:num w:numId="15">
    <w:abstractNumId w:val="36"/>
  </w:num>
  <w:num w:numId="16">
    <w:abstractNumId w:val="29"/>
  </w:num>
  <w:num w:numId="17">
    <w:abstractNumId w:val="30"/>
  </w:num>
  <w:num w:numId="18">
    <w:abstractNumId w:val="23"/>
  </w:num>
  <w:num w:numId="19">
    <w:abstractNumId w:val="8"/>
  </w:num>
  <w:num w:numId="20">
    <w:abstractNumId w:val="10"/>
  </w:num>
  <w:num w:numId="21">
    <w:abstractNumId w:val="33"/>
  </w:num>
  <w:num w:numId="22">
    <w:abstractNumId w:val="3"/>
  </w:num>
  <w:num w:numId="23">
    <w:abstractNumId w:val="16"/>
  </w:num>
  <w:num w:numId="24">
    <w:abstractNumId w:val="27"/>
  </w:num>
  <w:num w:numId="2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2"/>
  </w:num>
  <w:num w:numId="27">
    <w:abstractNumId w:val="34"/>
  </w:num>
  <w:num w:numId="28">
    <w:abstractNumId w:val="17"/>
  </w:num>
  <w:num w:numId="29">
    <w:abstractNumId w:val="1"/>
  </w:num>
  <w:num w:numId="30">
    <w:abstractNumId w:val="32"/>
  </w:num>
  <w:num w:numId="31">
    <w:abstractNumId w:val="6"/>
  </w:num>
  <w:num w:numId="32">
    <w:abstractNumId w:val="24"/>
  </w:num>
  <w:num w:numId="33">
    <w:abstractNumId w:val="19"/>
  </w:num>
  <w:num w:numId="34">
    <w:abstractNumId w:val="37"/>
  </w:num>
  <w:num w:numId="35">
    <w:abstractNumId w:val="0"/>
  </w:num>
  <w:num w:numId="36">
    <w:abstractNumId w:val="31"/>
  </w:num>
  <w:num w:numId="37">
    <w:abstractNumId w:val="9"/>
  </w:num>
  <w:num w:numId="38">
    <w:abstractNumId w:val="21"/>
  </w:num>
  <w:num w:numId="39">
    <w:abstractNumId w:val="22"/>
  </w:num>
  <w:num w:numId="40">
    <w:abstractNumId w:val="7"/>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50B2"/>
    <w:rsid w:val="000275C8"/>
    <w:rsid w:val="00034DDB"/>
    <w:rsid w:val="000403D1"/>
    <w:rsid w:val="00046576"/>
    <w:rsid w:val="00047687"/>
    <w:rsid w:val="00051041"/>
    <w:rsid w:val="00063DFB"/>
    <w:rsid w:val="00065626"/>
    <w:rsid w:val="00074A28"/>
    <w:rsid w:val="00075981"/>
    <w:rsid w:val="00082AC5"/>
    <w:rsid w:val="00087705"/>
    <w:rsid w:val="00090AC0"/>
    <w:rsid w:val="000965D9"/>
    <w:rsid w:val="000A1B58"/>
    <w:rsid w:val="000A1FE9"/>
    <w:rsid w:val="000A713F"/>
    <w:rsid w:val="000B3B6C"/>
    <w:rsid w:val="000B5991"/>
    <w:rsid w:val="000C15A7"/>
    <w:rsid w:val="000D5940"/>
    <w:rsid w:val="000E372F"/>
    <w:rsid w:val="000E4165"/>
    <w:rsid w:val="000E4C3F"/>
    <w:rsid w:val="000F25FE"/>
    <w:rsid w:val="000F3484"/>
    <w:rsid w:val="00104641"/>
    <w:rsid w:val="00111226"/>
    <w:rsid w:val="00115282"/>
    <w:rsid w:val="001237FA"/>
    <w:rsid w:val="0013189C"/>
    <w:rsid w:val="0014066A"/>
    <w:rsid w:val="00142299"/>
    <w:rsid w:val="00143BF7"/>
    <w:rsid w:val="00156D68"/>
    <w:rsid w:val="00161198"/>
    <w:rsid w:val="001806AB"/>
    <w:rsid w:val="00181CCF"/>
    <w:rsid w:val="00181E7A"/>
    <w:rsid w:val="001845F9"/>
    <w:rsid w:val="001902CA"/>
    <w:rsid w:val="00192084"/>
    <w:rsid w:val="001A6CB7"/>
    <w:rsid w:val="001B0B62"/>
    <w:rsid w:val="001B393C"/>
    <w:rsid w:val="001B5530"/>
    <w:rsid w:val="001D2DD6"/>
    <w:rsid w:val="001D35E3"/>
    <w:rsid w:val="001F7414"/>
    <w:rsid w:val="002066C0"/>
    <w:rsid w:val="00222806"/>
    <w:rsid w:val="0022304A"/>
    <w:rsid w:val="00233FB0"/>
    <w:rsid w:val="002422DF"/>
    <w:rsid w:val="00253B73"/>
    <w:rsid w:val="002549DF"/>
    <w:rsid w:val="002800E1"/>
    <w:rsid w:val="002923AF"/>
    <w:rsid w:val="00294725"/>
    <w:rsid w:val="002954C9"/>
    <w:rsid w:val="002974CA"/>
    <w:rsid w:val="002A2D7F"/>
    <w:rsid w:val="002B087C"/>
    <w:rsid w:val="002D01F3"/>
    <w:rsid w:val="002E07D7"/>
    <w:rsid w:val="002E3449"/>
    <w:rsid w:val="002F221A"/>
    <w:rsid w:val="0030112E"/>
    <w:rsid w:val="003076FC"/>
    <w:rsid w:val="003129B9"/>
    <w:rsid w:val="00314ECD"/>
    <w:rsid w:val="0033062D"/>
    <w:rsid w:val="00333F67"/>
    <w:rsid w:val="00337171"/>
    <w:rsid w:val="00344FB8"/>
    <w:rsid w:val="0034685E"/>
    <w:rsid w:val="003520F1"/>
    <w:rsid w:val="0036405F"/>
    <w:rsid w:val="0036436E"/>
    <w:rsid w:val="003707E6"/>
    <w:rsid w:val="0039473B"/>
    <w:rsid w:val="003B1449"/>
    <w:rsid w:val="003B15EF"/>
    <w:rsid w:val="003B2B75"/>
    <w:rsid w:val="003D19F9"/>
    <w:rsid w:val="003F5B77"/>
    <w:rsid w:val="00406594"/>
    <w:rsid w:val="00411881"/>
    <w:rsid w:val="0041293B"/>
    <w:rsid w:val="004216DD"/>
    <w:rsid w:val="00434432"/>
    <w:rsid w:val="0044394C"/>
    <w:rsid w:val="00445C56"/>
    <w:rsid w:val="00453630"/>
    <w:rsid w:val="004550B2"/>
    <w:rsid w:val="00456E76"/>
    <w:rsid w:val="00460279"/>
    <w:rsid w:val="0046387C"/>
    <w:rsid w:val="0047318D"/>
    <w:rsid w:val="00476935"/>
    <w:rsid w:val="00482F0C"/>
    <w:rsid w:val="00490438"/>
    <w:rsid w:val="004940C2"/>
    <w:rsid w:val="00496DE5"/>
    <w:rsid w:val="00497A57"/>
    <w:rsid w:val="004A783D"/>
    <w:rsid w:val="004B0B4C"/>
    <w:rsid w:val="004B22AA"/>
    <w:rsid w:val="004B2AC0"/>
    <w:rsid w:val="004B2E72"/>
    <w:rsid w:val="004B5785"/>
    <w:rsid w:val="004B6B70"/>
    <w:rsid w:val="004E34AD"/>
    <w:rsid w:val="004F24C2"/>
    <w:rsid w:val="004F618B"/>
    <w:rsid w:val="004F6499"/>
    <w:rsid w:val="004F6797"/>
    <w:rsid w:val="0050393D"/>
    <w:rsid w:val="00510138"/>
    <w:rsid w:val="00512E3E"/>
    <w:rsid w:val="005202B5"/>
    <w:rsid w:val="0052265A"/>
    <w:rsid w:val="0052768B"/>
    <w:rsid w:val="00527AFC"/>
    <w:rsid w:val="00532FEF"/>
    <w:rsid w:val="00533E88"/>
    <w:rsid w:val="00544569"/>
    <w:rsid w:val="005449E4"/>
    <w:rsid w:val="00544CA3"/>
    <w:rsid w:val="00544F93"/>
    <w:rsid w:val="005453EB"/>
    <w:rsid w:val="00545DCE"/>
    <w:rsid w:val="0054647C"/>
    <w:rsid w:val="00563CFB"/>
    <w:rsid w:val="0057268C"/>
    <w:rsid w:val="00585684"/>
    <w:rsid w:val="00587792"/>
    <w:rsid w:val="0059446A"/>
    <w:rsid w:val="005947B8"/>
    <w:rsid w:val="005C5DD1"/>
    <w:rsid w:val="005D2130"/>
    <w:rsid w:val="005E0593"/>
    <w:rsid w:val="00601842"/>
    <w:rsid w:val="00603AC9"/>
    <w:rsid w:val="00610866"/>
    <w:rsid w:val="00625874"/>
    <w:rsid w:val="006272BB"/>
    <w:rsid w:val="00630895"/>
    <w:rsid w:val="00633785"/>
    <w:rsid w:val="00635929"/>
    <w:rsid w:val="00637EFF"/>
    <w:rsid w:val="00642502"/>
    <w:rsid w:val="00652232"/>
    <w:rsid w:val="006573C5"/>
    <w:rsid w:val="00662F52"/>
    <w:rsid w:val="00672852"/>
    <w:rsid w:val="00673086"/>
    <w:rsid w:val="00676906"/>
    <w:rsid w:val="00683BAF"/>
    <w:rsid w:val="00684409"/>
    <w:rsid w:val="00696593"/>
    <w:rsid w:val="006C1E6C"/>
    <w:rsid w:val="006D410A"/>
    <w:rsid w:val="006D6035"/>
    <w:rsid w:val="006F55C2"/>
    <w:rsid w:val="00717268"/>
    <w:rsid w:val="0072136C"/>
    <w:rsid w:val="00725F7A"/>
    <w:rsid w:val="007340DC"/>
    <w:rsid w:val="0073533D"/>
    <w:rsid w:val="0073742D"/>
    <w:rsid w:val="0074324D"/>
    <w:rsid w:val="00745928"/>
    <w:rsid w:val="007465D3"/>
    <w:rsid w:val="00750657"/>
    <w:rsid w:val="0077031E"/>
    <w:rsid w:val="007708DC"/>
    <w:rsid w:val="00772AB3"/>
    <w:rsid w:val="00783B72"/>
    <w:rsid w:val="00784ACB"/>
    <w:rsid w:val="007876B9"/>
    <w:rsid w:val="007876E6"/>
    <w:rsid w:val="007907DC"/>
    <w:rsid w:val="0079302D"/>
    <w:rsid w:val="00793C2B"/>
    <w:rsid w:val="007A0A62"/>
    <w:rsid w:val="007A1361"/>
    <w:rsid w:val="007A723E"/>
    <w:rsid w:val="007A786E"/>
    <w:rsid w:val="007C6075"/>
    <w:rsid w:val="007C765C"/>
    <w:rsid w:val="007C7953"/>
    <w:rsid w:val="00802178"/>
    <w:rsid w:val="00810826"/>
    <w:rsid w:val="00815799"/>
    <w:rsid w:val="00831899"/>
    <w:rsid w:val="008408F4"/>
    <w:rsid w:val="00844360"/>
    <w:rsid w:val="008467B8"/>
    <w:rsid w:val="0086702F"/>
    <w:rsid w:val="008832DC"/>
    <w:rsid w:val="00886BCF"/>
    <w:rsid w:val="008870DF"/>
    <w:rsid w:val="00894362"/>
    <w:rsid w:val="008A2040"/>
    <w:rsid w:val="008A5F20"/>
    <w:rsid w:val="008D0F74"/>
    <w:rsid w:val="008D5B79"/>
    <w:rsid w:val="008E52FC"/>
    <w:rsid w:val="008F0B44"/>
    <w:rsid w:val="00907D2C"/>
    <w:rsid w:val="00926EBF"/>
    <w:rsid w:val="00935382"/>
    <w:rsid w:val="00943001"/>
    <w:rsid w:val="009438EA"/>
    <w:rsid w:val="009467A2"/>
    <w:rsid w:val="00951A5F"/>
    <w:rsid w:val="009613C7"/>
    <w:rsid w:val="00962F64"/>
    <w:rsid w:val="0096420E"/>
    <w:rsid w:val="00976588"/>
    <w:rsid w:val="00985855"/>
    <w:rsid w:val="00990675"/>
    <w:rsid w:val="009909A5"/>
    <w:rsid w:val="00993958"/>
    <w:rsid w:val="009B17B4"/>
    <w:rsid w:val="009D7AC6"/>
    <w:rsid w:val="009E2BCC"/>
    <w:rsid w:val="009E68E2"/>
    <w:rsid w:val="009F08BF"/>
    <w:rsid w:val="009F0FC2"/>
    <w:rsid w:val="009F4ECD"/>
    <w:rsid w:val="00A03052"/>
    <w:rsid w:val="00A05D72"/>
    <w:rsid w:val="00A11010"/>
    <w:rsid w:val="00A13B30"/>
    <w:rsid w:val="00A22FE9"/>
    <w:rsid w:val="00A2746F"/>
    <w:rsid w:val="00A44804"/>
    <w:rsid w:val="00A479F0"/>
    <w:rsid w:val="00A53F59"/>
    <w:rsid w:val="00A7538B"/>
    <w:rsid w:val="00A86BAB"/>
    <w:rsid w:val="00A95853"/>
    <w:rsid w:val="00A97BF4"/>
    <w:rsid w:val="00AA0451"/>
    <w:rsid w:val="00AC3436"/>
    <w:rsid w:val="00AC3EED"/>
    <w:rsid w:val="00AC57B9"/>
    <w:rsid w:val="00AC6639"/>
    <w:rsid w:val="00AD64ED"/>
    <w:rsid w:val="00AE44D5"/>
    <w:rsid w:val="00B12039"/>
    <w:rsid w:val="00B1306F"/>
    <w:rsid w:val="00B20149"/>
    <w:rsid w:val="00B241BB"/>
    <w:rsid w:val="00B2700D"/>
    <w:rsid w:val="00B31984"/>
    <w:rsid w:val="00B42ADD"/>
    <w:rsid w:val="00B736BA"/>
    <w:rsid w:val="00B769BE"/>
    <w:rsid w:val="00B903B9"/>
    <w:rsid w:val="00B908CC"/>
    <w:rsid w:val="00B92323"/>
    <w:rsid w:val="00B938E9"/>
    <w:rsid w:val="00B96E3A"/>
    <w:rsid w:val="00BA0D77"/>
    <w:rsid w:val="00BA18D5"/>
    <w:rsid w:val="00BA4D01"/>
    <w:rsid w:val="00BA796C"/>
    <w:rsid w:val="00BB3EE6"/>
    <w:rsid w:val="00BC059B"/>
    <w:rsid w:val="00BE3F47"/>
    <w:rsid w:val="00BE694F"/>
    <w:rsid w:val="00BF19C8"/>
    <w:rsid w:val="00C05620"/>
    <w:rsid w:val="00C103CC"/>
    <w:rsid w:val="00C218C4"/>
    <w:rsid w:val="00C35F48"/>
    <w:rsid w:val="00C43844"/>
    <w:rsid w:val="00C52D53"/>
    <w:rsid w:val="00C609C6"/>
    <w:rsid w:val="00C72CF9"/>
    <w:rsid w:val="00C81101"/>
    <w:rsid w:val="00C824A2"/>
    <w:rsid w:val="00C9773C"/>
    <w:rsid w:val="00CB6963"/>
    <w:rsid w:val="00CC1E8D"/>
    <w:rsid w:val="00CC79C7"/>
    <w:rsid w:val="00CD7F8B"/>
    <w:rsid w:val="00CF7799"/>
    <w:rsid w:val="00D00263"/>
    <w:rsid w:val="00D029F3"/>
    <w:rsid w:val="00D108C6"/>
    <w:rsid w:val="00D10C9F"/>
    <w:rsid w:val="00D167B2"/>
    <w:rsid w:val="00D22BB1"/>
    <w:rsid w:val="00D23E5B"/>
    <w:rsid w:val="00D26498"/>
    <w:rsid w:val="00D2659B"/>
    <w:rsid w:val="00D267A6"/>
    <w:rsid w:val="00D31AC5"/>
    <w:rsid w:val="00D33425"/>
    <w:rsid w:val="00D41AFD"/>
    <w:rsid w:val="00D424A4"/>
    <w:rsid w:val="00D45E65"/>
    <w:rsid w:val="00D51F10"/>
    <w:rsid w:val="00D62360"/>
    <w:rsid w:val="00D63843"/>
    <w:rsid w:val="00D63EA7"/>
    <w:rsid w:val="00D64387"/>
    <w:rsid w:val="00D65CF9"/>
    <w:rsid w:val="00D77F67"/>
    <w:rsid w:val="00D83F79"/>
    <w:rsid w:val="00D90E77"/>
    <w:rsid w:val="00DA06BD"/>
    <w:rsid w:val="00DB1D5B"/>
    <w:rsid w:val="00DB2D17"/>
    <w:rsid w:val="00DC24FA"/>
    <w:rsid w:val="00DC2B7F"/>
    <w:rsid w:val="00DD41E2"/>
    <w:rsid w:val="00DE2C3C"/>
    <w:rsid w:val="00DE67E6"/>
    <w:rsid w:val="00DE73F5"/>
    <w:rsid w:val="00DF1B3F"/>
    <w:rsid w:val="00DF2E99"/>
    <w:rsid w:val="00DF6183"/>
    <w:rsid w:val="00E04BAB"/>
    <w:rsid w:val="00E06EF9"/>
    <w:rsid w:val="00E3613D"/>
    <w:rsid w:val="00E36F8B"/>
    <w:rsid w:val="00E55152"/>
    <w:rsid w:val="00E605E7"/>
    <w:rsid w:val="00E617D5"/>
    <w:rsid w:val="00E722B6"/>
    <w:rsid w:val="00E77420"/>
    <w:rsid w:val="00E8229C"/>
    <w:rsid w:val="00E95832"/>
    <w:rsid w:val="00EA258F"/>
    <w:rsid w:val="00EA4314"/>
    <w:rsid w:val="00EC05A4"/>
    <w:rsid w:val="00EC3853"/>
    <w:rsid w:val="00EC4507"/>
    <w:rsid w:val="00EE09AD"/>
    <w:rsid w:val="00EE1766"/>
    <w:rsid w:val="00EE1D9B"/>
    <w:rsid w:val="00EF0B5B"/>
    <w:rsid w:val="00EF15BA"/>
    <w:rsid w:val="00F04B6D"/>
    <w:rsid w:val="00F0728F"/>
    <w:rsid w:val="00F07976"/>
    <w:rsid w:val="00F13041"/>
    <w:rsid w:val="00F34972"/>
    <w:rsid w:val="00F5198F"/>
    <w:rsid w:val="00F51B65"/>
    <w:rsid w:val="00F54D96"/>
    <w:rsid w:val="00F557AB"/>
    <w:rsid w:val="00F63D64"/>
    <w:rsid w:val="00F80183"/>
    <w:rsid w:val="00F82888"/>
    <w:rsid w:val="00F82B12"/>
    <w:rsid w:val="00F91DE7"/>
    <w:rsid w:val="00F9468A"/>
    <w:rsid w:val="00FA515F"/>
    <w:rsid w:val="00FB069E"/>
    <w:rsid w:val="00FB4AAF"/>
    <w:rsid w:val="00FB7E97"/>
    <w:rsid w:val="00FC0FF9"/>
    <w:rsid w:val="00FC2554"/>
    <w:rsid w:val="00FC432E"/>
    <w:rsid w:val="00FC4E40"/>
    <w:rsid w:val="00FC5524"/>
    <w:rsid w:val="00FC7F64"/>
    <w:rsid w:val="00FD2236"/>
    <w:rsid w:val="00FD35C8"/>
    <w:rsid w:val="00FD3C10"/>
    <w:rsid w:val="00FD63D8"/>
    <w:rsid w:val="00FE1871"/>
    <w:rsid w:val="00FF47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B784A2"/>
  <w15:docId w15:val="{54DFE1C4-C7B6-4F83-A397-984E74C2B7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233FB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FD35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B1306F"/>
    <w:pPr>
      <w:ind w:left="720"/>
      <w:contextualSpacing/>
    </w:pPr>
  </w:style>
  <w:style w:type="table" w:customStyle="1" w:styleId="11">
    <w:name w:val="Сетка таблицы1"/>
    <w:basedOn w:val="a1"/>
    <w:next w:val="a3"/>
    <w:uiPriority w:val="59"/>
    <w:rsid w:val="004F61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Сетка таблицы2"/>
    <w:basedOn w:val="a1"/>
    <w:next w:val="a3"/>
    <w:uiPriority w:val="59"/>
    <w:rsid w:val="004940C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
    <w:name w:val="TableGrid"/>
    <w:rsid w:val="0022304A"/>
    <w:pPr>
      <w:spacing w:after="0" w:line="240" w:lineRule="auto"/>
    </w:pPr>
    <w:rPr>
      <w:rFonts w:eastAsia="Times New Roman"/>
      <w:lang w:eastAsia="ru-RU"/>
    </w:rPr>
    <w:tblPr>
      <w:tblCellMar>
        <w:top w:w="0" w:type="dxa"/>
        <w:left w:w="0" w:type="dxa"/>
        <w:bottom w:w="0" w:type="dxa"/>
        <w:right w:w="0" w:type="dxa"/>
      </w:tblCellMar>
    </w:tblPr>
  </w:style>
  <w:style w:type="table" w:customStyle="1" w:styleId="TableGrid1">
    <w:name w:val="TableGrid1"/>
    <w:rsid w:val="00FD3C10"/>
    <w:pPr>
      <w:spacing w:after="0" w:line="240" w:lineRule="auto"/>
    </w:pPr>
    <w:rPr>
      <w:rFonts w:eastAsia="Times New Roman"/>
      <w:lang w:eastAsia="ru-RU"/>
    </w:rPr>
    <w:tblPr>
      <w:tblCellMar>
        <w:top w:w="0" w:type="dxa"/>
        <w:left w:w="0" w:type="dxa"/>
        <w:bottom w:w="0" w:type="dxa"/>
        <w:right w:w="0" w:type="dxa"/>
      </w:tblCellMar>
    </w:tblPr>
  </w:style>
  <w:style w:type="table" w:customStyle="1" w:styleId="TableGrid2">
    <w:name w:val="TableGrid2"/>
    <w:rsid w:val="00AC3436"/>
    <w:pPr>
      <w:spacing w:after="0" w:line="240" w:lineRule="auto"/>
    </w:pPr>
    <w:rPr>
      <w:rFonts w:eastAsia="Times New Roman"/>
      <w:lang w:eastAsia="ru-RU"/>
    </w:rPr>
    <w:tblPr>
      <w:tblCellMar>
        <w:top w:w="0" w:type="dxa"/>
        <w:left w:w="0" w:type="dxa"/>
        <w:bottom w:w="0" w:type="dxa"/>
        <w:right w:w="0" w:type="dxa"/>
      </w:tblCellMar>
    </w:tblPr>
  </w:style>
  <w:style w:type="table" w:customStyle="1" w:styleId="3">
    <w:name w:val="Сетка таблицы3"/>
    <w:basedOn w:val="a1"/>
    <w:next w:val="a3"/>
    <w:uiPriority w:val="59"/>
    <w:rsid w:val="006272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Сетка таблицы4"/>
    <w:basedOn w:val="a1"/>
    <w:next w:val="a3"/>
    <w:uiPriority w:val="59"/>
    <w:rsid w:val="006272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Сетка таблицы5"/>
    <w:basedOn w:val="a1"/>
    <w:next w:val="a3"/>
    <w:uiPriority w:val="59"/>
    <w:rsid w:val="006272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Normal (Web)"/>
    <w:basedOn w:val="a"/>
    <w:uiPriority w:val="99"/>
    <w:unhideWhenUsed/>
    <w:rsid w:val="00D65CF9"/>
    <w:rPr>
      <w:rFonts w:ascii="Times New Roman" w:hAnsi="Times New Roman" w:cs="Times New Roman"/>
      <w:sz w:val="24"/>
      <w:szCs w:val="24"/>
    </w:rPr>
  </w:style>
  <w:style w:type="table" w:customStyle="1" w:styleId="TableGrid3">
    <w:name w:val="TableGrid3"/>
    <w:rsid w:val="00143BF7"/>
    <w:pPr>
      <w:spacing w:after="0" w:line="240" w:lineRule="auto"/>
    </w:pPr>
    <w:rPr>
      <w:rFonts w:eastAsia="Times New Roman"/>
      <w:lang w:eastAsia="ru-RU"/>
    </w:rPr>
    <w:tblPr>
      <w:tblCellMar>
        <w:top w:w="0" w:type="dxa"/>
        <w:left w:w="0" w:type="dxa"/>
        <w:bottom w:w="0" w:type="dxa"/>
        <w:right w:w="0" w:type="dxa"/>
      </w:tblCellMar>
    </w:tblPr>
  </w:style>
  <w:style w:type="paragraph" w:styleId="a6">
    <w:name w:val="Balloon Text"/>
    <w:basedOn w:val="a"/>
    <w:link w:val="a7"/>
    <w:uiPriority w:val="99"/>
    <w:semiHidden/>
    <w:unhideWhenUsed/>
    <w:rsid w:val="00793C2B"/>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793C2B"/>
    <w:rPr>
      <w:rFonts w:ascii="Tahoma" w:hAnsi="Tahoma" w:cs="Tahoma"/>
      <w:sz w:val="16"/>
      <w:szCs w:val="16"/>
    </w:rPr>
  </w:style>
  <w:style w:type="paragraph" w:styleId="a8">
    <w:name w:val="footnote text"/>
    <w:basedOn w:val="a"/>
    <w:link w:val="a9"/>
    <w:uiPriority w:val="99"/>
    <w:semiHidden/>
    <w:unhideWhenUsed/>
    <w:rsid w:val="008A2040"/>
    <w:pPr>
      <w:spacing w:after="0" w:line="240" w:lineRule="auto"/>
    </w:pPr>
    <w:rPr>
      <w:sz w:val="20"/>
      <w:szCs w:val="20"/>
    </w:rPr>
  </w:style>
  <w:style w:type="character" w:customStyle="1" w:styleId="a9">
    <w:name w:val="Текст сноски Знак"/>
    <w:basedOn w:val="a0"/>
    <w:link w:val="a8"/>
    <w:uiPriority w:val="99"/>
    <w:semiHidden/>
    <w:rsid w:val="008A2040"/>
    <w:rPr>
      <w:sz w:val="20"/>
      <w:szCs w:val="20"/>
    </w:rPr>
  </w:style>
  <w:style w:type="character" w:styleId="aa">
    <w:name w:val="footnote reference"/>
    <w:basedOn w:val="a0"/>
    <w:uiPriority w:val="99"/>
    <w:semiHidden/>
    <w:unhideWhenUsed/>
    <w:rsid w:val="008A2040"/>
    <w:rPr>
      <w:vertAlign w:val="superscript"/>
    </w:rPr>
  </w:style>
  <w:style w:type="character" w:styleId="ab">
    <w:name w:val="annotation reference"/>
    <w:basedOn w:val="a0"/>
    <w:uiPriority w:val="99"/>
    <w:semiHidden/>
    <w:unhideWhenUsed/>
    <w:rsid w:val="002A2D7F"/>
    <w:rPr>
      <w:sz w:val="16"/>
      <w:szCs w:val="16"/>
    </w:rPr>
  </w:style>
  <w:style w:type="paragraph" w:styleId="ac">
    <w:name w:val="annotation text"/>
    <w:basedOn w:val="a"/>
    <w:link w:val="ad"/>
    <w:uiPriority w:val="99"/>
    <w:semiHidden/>
    <w:unhideWhenUsed/>
    <w:rsid w:val="002A2D7F"/>
    <w:pPr>
      <w:spacing w:line="240" w:lineRule="auto"/>
    </w:pPr>
    <w:rPr>
      <w:sz w:val="20"/>
      <w:szCs w:val="20"/>
    </w:rPr>
  </w:style>
  <w:style w:type="character" w:customStyle="1" w:styleId="ad">
    <w:name w:val="Текст примечания Знак"/>
    <w:basedOn w:val="a0"/>
    <w:link w:val="ac"/>
    <w:uiPriority w:val="99"/>
    <w:semiHidden/>
    <w:rsid w:val="002A2D7F"/>
    <w:rPr>
      <w:sz w:val="20"/>
      <w:szCs w:val="20"/>
    </w:rPr>
  </w:style>
  <w:style w:type="paragraph" w:styleId="ae">
    <w:name w:val="annotation subject"/>
    <w:basedOn w:val="ac"/>
    <w:next w:val="ac"/>
    <w:link w:val="af"/>
    <w:uiPriority w:val="99"/>
    <w:semiHidden/>
    <w:unhideWhenUsed/>
    <w:rsid w:val="002A2D7F"/>
    <w:rPr>
      <w:b/>
      <w:bCs/>
    </w:rPr>
  </w:style>
  <w:style w:type="character" w:customStyle="1" w:styleId="af">
    <w:name w:val="Тема примечания Знак"/>
    <w:basedOn w:val="ad"/>
    <w:link w:val="ae"/>
    <w:uiPriority w:val="99"/>
    <w:semiHidden/>
    <w:rsid w:val="002A2D7F"/>
    <w:rPr>
      <w:b/>
      <w:bCs/>
      <w:sz w:val="20"/>
      <w:szCs w:val="20"/>
    </w:rPr>
  </w:style>
  <w:style w:type="table" w:customStyle="1" w:styleId="TableGrid4">
    <w:name w:val="TableGrid4"/>
    <w:rsid w:val="007340DC"/>
    <w:pPr>
      <w:spacing w:after="0" w:line="240" w:lineRule="auto"/>
    </w:pPr>
    <w:rPr>
      <w:rFonts w:eastAsia="Times New Roman"/>
      <w:lang w:eastAsia="ru-RU"/>
    </w:rPr>
    <w:tblPr>
      <w:tblCellMar>
        <w:top w:w="0" w:type="dxa"/>
        <w:left w:w="0" w:type="dxa"/>
        <w:bottom w:w="0" w:type="dxa"/>
        <w:right w:w="0" w:type="dxa"/>
      </w:tblCellMar>
    </w:tblPr>
  </w:style>
  <w:style w:type="table" w:customStyle="1" w:styleId="TableGrid5">
    <w:name w:val="TableGrid5"/>
    <w:rsid w:val="00EE09AD"/>
    <w:pPr>
      <w:spacing w:after="0" w:line="240" w:lineRule="auto"/>
    </w:pPr>
    <w:rPr>
      <w:rFonts w:eastAsia="Times New Roman"/>
      <w:lang w:eastAsia="ru-RU"/>
    </w:rPr>
    <w:tblPr>
      <w:tblCellMar>
        <w:top w:w="0" w:type="dxa"/>
        <w:left w:w="0" w:type="dxa"/>
        <w:bottom w:w="0" w:type="dxa"/>
        <w:right w:w="0" w:type="dxa"/>
      </w:tblCellMar>
    </w:tblPr>
  </w:style>
  <w:style w:type="table" w:customStyle="1" w:styleId="TableGrid6">
    <w:name w:val="TableGrid6"/>
    <w:rsid w:val="00D10C9F"/>
    <w:pPr>
      <w:spacing w:after="0" w:line="240" w:lineRule="auto"/>
    </w:pPr>
    <w:rPr>
      <w:rFonts w:eastAsia="Times New Roman"/>
      <w:lang w:eastAsia="ru-RU"/>
    </w:rPr>
    <w:tblPr>
      <w:tblCellMar>
        <w:top w:w="0" w:type="dxa"/>
        <w:left w:w="0" w:type="dxa"/>
        <w:bottom w:w="0" w:type="dxa"/>
        <w:right w:w="0" w:type="dxa"/>
      </w:tblCellMar>
    </w:tblPr>
  </w:style>
  <w:style w:type="table" w:customStyle="1" w:styleId="TableGrid7">
    <w:name w:val="TableGrid7"/>
    <w:rsid w:val="002E3449"/>
    <w:pPr>
      <w:spacing w:after="0" w:line="240" w:lineRule="auto"/>
    </w:pPr>
    <w:rPr>
      <w:rFonts w:eastAsia="Times New Roman"/>
      <w:lang w:eastAsia="ru-RU"/>
    </w:rPr>
    <w:tblPr>
      <w:tblCellMar>
        <w:top w:w="0" w:type="dxa"/>
        <w:left w:w="0" w:type="dxa"/>
        <w:bottom w:w="0" w:type="dxa"/>
        <w:right w:w="0" w:type="dxa"/>
      </w:tblCellMar>
    </w:tblPr>
  </w:style>
  <w:style w:type="paragraph" w:styleId="af0">
    <w:name w:val="header"/>
    <w:basedOn w:val="a"/>
    <w:link w:val="af1"/>
    <w:uiPriority w:val="99"/>
    <w:unhideWhenUsed/>
    <w:rsid w:val="00563CFB"/>
    <w:pPr>
      <w:tabs>
        <w:tab w:val="center" w:pos="4677"/>
        <w:tab w:val="right" w:pos="9355"/>
      </w:tabs>
      <w:spacing w:after="0" w:line="240" w:lineRule="auto"/>
    </w:pPr>
  </w:style>
  <w:style w:type="character" w:customStyle="1" w:styleId="af1">
    <w:name w:val="Верхний колонтитул Знак"/>
    <w:basedOn w:val="a0"/>
    <w:link w:val="af0"/>
    <w:uiPriority w:val="99"/>
    <w:rsid w:val="00563CFB"/>
  </w:style>
  <w:style w:type="paragraph" w:styleId="af2">
    <w:name w:val="footer"/>
    <w:basedOn w:val="a"/>
    <w:link w:val="af3"/>
    <w:uiPriority w:val="99"/>
    <w:unhideWhenUsed/>
    <w:rsid w:val="00563CFB"/>
    <w:pPr>
      <w:tabs>
        <w:tab w:val="center" w:pos="4677"/>
        <w:tab w:val="right" w:pos="9355"/>
      </w:tabs>
      <w:spacing w:after="0" w:line="240" w:lineRule="auto"/>
    </w:pPr>
  </w:style>
  <w:style w:type="character" w:customStyle="1" w:styleId="af3">
    <w:name w:val="Нижний колонтитул Знак"/>
    <w:basedOn w:val="a0"/>
    <w:link w:val="af2"/>
    <w:uiPriority w:val="99"/>
    <w:rsid w:val="00563CFB"/>
  </w:style>
  <w:style w:type="table" w:customStyle="1" w:styleId="6">
    <w:name w:val="Сетка таблицы6"/>
    <w:basedOn w:val="a1"/>
    <w:next w:val="a3"/>
    <w:uiPriority w:val="59"/>
    <w:rsid w:val="007A0A62"/>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4">
    <w:name w:val="page number"/>
    <w:rsid w:val="001B0B62"/>
  </w:style>
  <w:style w:type="table" w:customStyle="1" w:styleId="7">
    <w:name w:val="Сетка таблицы7"/>
    <w:basedOn w:val="a1"/>
    <w:next w:val="a3"/>
    <w:uiPriority w:val="59"/>
    <w:rsid w:val="001B0B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1B0B62"/>
    <w:pPr>
      <w:autoSpaceDE w:val="0"/>
      <w:autoSpaceDN w:val="0"/>
      <w:adjustRightInd w:val="0"/>
      <w:spacing w:after="0" w:line="240" w:lineRule="auto"/>
    </w:pPr>
    <w:rPr>
      <w:rFonts w:ascii="Times New Roman" w:eastAsia="Calibri" w:hAnsi="Times New Roman" w:cs="Times New Roman"/>
      <w:color w:val="000000"/>
      <w:sz w:val="24"/>
      <w:szCs w:val="24"/>
    </w:rPr>
  </w:style>
  <w:style w:type="table" w:customStyle="1" w:styleId="8">
    <w:name w:val="Сетка таблицы8"/>
    <w:basedOn w:val="a1"/>
    <w:next w:val="a3"/>
    <w:uiPriority w:val="59"/>
    <w:rsid w:val="0004657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
    <w:name w:val="Нет списка1"/>
    <w:next w:val="a2"/>
    <w:uiPriority w:val="99"/>
    <w:semiHidden/>
    <w:unhideWhenUsed/>
    <w:rsid w:val="00D108C6"/>
  </w:style>
  <w:style w:type="table" w:customStyle="1" w:styleId="9">
    <w:name w:val="Сетка таблицы9"/>
    <w:basedOn w:val="a1"/>
    <w:next w:val="a3"/>
    <w:uiPriority w:val="59"/>
    <w:rsid w:val="00D108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Hyperlink"/>
    <w:basedOn w:val="a0"/>
    <w:unhideWhenUsed/>
    <w:rsid w:val="00337171"/>
    <w:rPr>
      <w:color w:val="0000FF"/>
      <w:u w:val="single"/>
    </w:rPr>
  </w:style>
  <w:style w:type="character" w:styleId="af6">
    <w:name w:val="FollowedHyperlink"/>
    <w:basedOn w:val="a0"/>
    <w:uiPriority w:val="99"/>
    <w:semiHidden/>
    <w:unhideWhenUsed/>
    <w:rsid w:val="00337171"/>
    <w:rPr>
      <w:color w:val="800080"/>
      <w:u w:val="single"/>
    </w:rPr>
  </w:style>
  <w:style w:type="paragraph" w:customStyle="1" w:styleId="msonormal0">
    <w:name w:val="msonormal"/>
    <w:basedOn w:val="a"/>
    <w:rsid w:val="0033717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65">
    <w:name w:val="xl65"/>
    <w:basedOn w:val="a"/>
    <w:rsid w:val="00337171"/>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b/>
      <w:bCs/>
      <w:color w:val="000000"/>
      <w:lang w:eastAsia="ru-RU"/>
    </w:rPr>
  </w:style>
  <w:style w:type="paragraph" w:customStyle="1" w:styleId="xl66">
    <w:name w:val="xl66"/>
    <w:basedOn w:val="a"/>
    <w:rsid w:val="00337171"/>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337171"/>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8">
    <w:name w:val="xl68"/>
    <w:basedOn w:val="a"/>
    <w:rsid w:val="00337171"/>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9">
    <w:name w:val="xl69"/>
    <w:basedOn w:val="a"/>
    <w:rsid w:val="00337171"/>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70">
    <w:name w:val="xl70"/>
    <w:basedOn w:val="a"/>
    <w:rsid w:val="00337171"/>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13"/>
      <w:szCs w:val="13"/>
      <w:lang w:eastAsia="ru-RU"/>
    </w:rPr>
  </w:style>
  <w:style w:type="paragraph" w:customStyle="1" w:styleId="xl71">
    <w:name w:val="xl71"/>
    <w:basedOn w:val="a"/>
    <w:rsid w:val="00337171"/>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14"/>
      <w:szCs w:val="14"/>
      <w:lang w:eastAsia="ru-RU"/>
    </w:rPr>
  </w:style>
  <w:style w:type="paragraph" w:customStyle="1" w:styleId="xl72">
    <w:name w:val="xl72"/>
    <w:basedOn w:val="a"/>
    <w:rsid w:val="00337171"/>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textAlignment w:val="center"/>
    </w:pPr>
    <w:rPr>
      <w:rFonts w:ascii="Times New Roman" w:eastAsia="Times New Roman" w:hAnsi="Times New Roman" w:cs="Times New Roman"/>
      <w:b/>
      <w:bCs/>
      <w:color w:val="000000"/>
      <w:sz w:val="14"/>
      <w:szCs w:val="14"/>
      <w:lang w:eastAsia="ru-RU"/>
    </w:rPr>
  </w:style>
  <w:style w:type="paragraph" w:customStyle="1" w:styleId="xl73">
    <w:name w:val="xl73"/>
    <w:basedOn w:val="a"/>
    <w:rsid w:val="00337171"/>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13"/>
      <w:szCs w:val="13"/>
      <w:lang w:eastAsia="ru-RU"/>
    </w:rPr>
  </w:style>
  <w:style w:type="paragraph" w:customStyle="1" w:styleId="xl74">
    <w:name w:val="xl74"/>
    <w:basedOn w:val="a"/>
    <w:rsid w:val="00337171"/>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14"/>
      <w:szCs w:val="14"/>
      <w:lang w:eastAsia="ru-RU"/>
    </w:rPr>
  </w:style>
  <w:style w:type="paragraph" w:customStyle="1" w:styleId="xl75">
    <w:name w:val="xl75"/>
    <w:basedOn w:val="a"/>
    <w:rsid w:val="00337171"/>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14"/>
      <w:szCs w:val="14"/>
      <w:lang w:eastAsia="ru-RU"/>
    </w:rPr>
  </w:style>
  <w:style w:type="paragraph" w:customStyle="1" w:styleId="xl76">
    <w:name w:val="xl76"/>
    <w:basedOn w:val="a"/>
    <w:rsid w:val="00337171"/>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textAlignment w:val="center"/>
    </w:pPr>
    <w:rPr>
      <w:rFonts w:ascii="Times New Roman" w:eastAsia="Times New Roman" w:hAnsi="Times New Roman" w:cs="Times New Roman"/>
      <w:b/>
      <w:bCs/>
      <w:color w:val="000000"/>
      <w:sz w:val="14"/>
      <w:szCs w:val="14"/>
      <w:lang w:eastAsia="ru-RU"/>
    </w:rPr>
  </w:style>
  <w:style w:type="paragraph" w:customStyle="1" w:styleId="xl77">
    <w:name w:val="xl77"/>
    <w:basedOn w:val="a"/>
    <w:rsid w:val="00337171"/>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textAlignment w:val="center"/>
    </w:pPr>
    <w:rPr>
      <w:rFonts w:ascii="Courier New" w:eastAsia="Times New Roman" w:hAnsi="Courier New" w:cs="Courier New"/>
      <w:b/>
      <w:bCs/>
      <w:color w:val="000000"/>
      <w:sz w:val="12"/>
      <w:szCs w:val="12"/>
      <w:lang w:eastAsia="ru-RU"/>
    </w:rPr>
  </w:style>
  <w:style w:type="paragraph" w:customStyle="1" w:styleId="xl78">
    <w:name w:val="xl78"/>
    <w:basedOn w:val="a"/>
    <w:rsid w:val="00337171"/>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right"/>
      <w:textAlignment w:val="center"/>
    </w:pPr>
    <w:rPr>
      <w:rFonts w:ascii="Times New Roman" w:eastAsia="Times New Roman" w:hAnsi="Times New Roman" w:cs="Times New Roman"/>
      <w:b/>
      <w:bCs/>
      <w:color w:val="000000"/>
      <w:sz w:val="14"/>
      <w:szCs w:val="14"/>
      <w:lang w:eastAsia="ru-RU"/>
    </w:rPr>
  </w:style>
  <w:style w:type="paragraph" w:customStyle="1" w:styleId="xl79">
    <w:name w:val="xl79"/>
    <w:basedOn w:val="a"/>
    <w:rsid w:val="00337171"/>
    <w:pPr>
      <w:pBdr>
        <w:bottom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styleId="af7">
    <w:name w:val="No Spacing"/>
    <w:link w:val="af8"/>
    <w:uiPriority w:val="1"/>
    <w:qFormat/>
    <w:rsid w:val="00051041"/>
    <w:pPr>
      <w:spacing w:after="0" w:line="240" w:lineRule="auto"/>
    </w:pPr>
  </w:style>
  <w:style w:type="table" w:customStyle="1" w:styleId="100">
    <w:name w:val="Сетка таблицы10"/>
    <w:basedOn w:val="a1"/>
    <w:next w:val="a3"/>
    <w:uiPriority w:val="59"/>
    <w:rsid w:val="00180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3"/>
    <w:uiPriority w:val="59"/>
    <w:rsid w:val="00180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next w:val="a3"/>
    <w:uiPriority w:val="59"/>
    <w:rsid w:val="00180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Сетка таблицы13"/>
    <w:basedOn w:val="a1"/>
    <w:next w:val="a3"/>
    <w:uiPriority w:val="59"/>
    <w:rsid w:val="00180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Сетка таблицы14"/>
    <w:basedOn w:val="a1"/>
    <w:next w:val="a3"/>
    <w:uiPriority w:val="59"/>
    <w:rsid w:val="00180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
    <w:name w:val="Сетка таблицы15"/>
    <w:basedOn w:val="a1"/>
    <w:next w:val="a3"/>
    <w:uiPriority w:val="59"/>
    <w:rsid w:val="00180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
    <w:name w:val="Сетка таблицы16"/>
    <w:basedOn w:val="a1"/>
    <w:next w:val="a3"/>
    <w:uiPriority w:val="59"/>
    <w:rsid w:val="00180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80">
    <w:name w:val="xl80"/>
    <w:basedOn w:val="a"/>
    <w:rsid w:val="00B908CC"/>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table" w:customStyle="1" w:styleId="17">
    <w:name w:val="Сетка таблицы17"/>
    <w:basedOn w:val="a1"/>
    <w:next w:val="a3"/>
    <w:uiPriority w:val="59"/>
    <w:rsid w:val="00D029F3"/>
    <w:pPr>
      <w:spacing w:after="0" w:line="240" w:lineRule="auto"/>
    </w:pPr>
    <w:rPr>
      <w:rFonts w:ascii="Times New Roman" w:eastAsiaTheme="minorEastAsia" w:hAnsi="Times New Roman"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8">
    <w:name w:val="Без интервала Знак"/>
    <w:link w:val="af7"/>
    <w:locked/>
    <w:rsid w:val="00406594"/>
  </w:style>
  <w:style w:type="table" w:customStyle="1" w:styleId="18">
    <w:name w:val="Сетка таблицы18"/>
    <w:basedOn w:val="a1"/>
    <w:next w:val="a3"/>
    <w:uiPriority w:val="59"/>
    <w:rsid w:val="003B15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ocdata">
    <w:name w:val="docdata"/>
    <w:aliases w:val="docy,v5,2314,bqiaagaaeyqcaaagiaiaaanibgaabxagaaaaaaaaaaaaaaaaaaaaaaaaaaaaaaaaaaaaaaaaaaaaaaaaaaaaaaaaaaaaaaaaaaaaaaaaaaaaaaaaaaaaaaaaaaaaaaaaaaaaaaaaaaaaaaaaaaaaaaaaaaaaaaaaaaaaaaaaaaaaaaaaaaaaaaaaaaaaaaaaaaaaaaaaaaaaaaaaaaaaaaaaaaaaaaaaaaaaaaaa"/>
    <w:rsid w:val="00FB4AAF"/>
  </w:style>
  <w:style w:type="paragraph" w:customStyle="1" w:styleId="1492">
    <w:name w:val="1492"/>
    <w:aliases w:val="bqiaagaaeyqcaaagiaiaaamcawaabsodaaaaaaaaaaaaaaaaaaaaaaaaaaaaaaaaaaaaaaaaaaaaaaaaaaaaaaaaaaaaaaaaaaaaaaaaaaaaaaaaaaaaaaaaaaaaaaaaaaaaaaaaaaaaaaaaaaaaaaaaaaaaaaaaaaaaaaaaaaaaaaaaaaaaaaaaaaaaaaaaaaaaaaaaaaaaaaaaaaaaaaaaaaaaaaaaaaaaaaaa"/>
    <w:basedOn w:val="a"/>
    <w:rsid w:val="00FB4AA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793">
    <w:name w:val="1793"/>
    <w:aliases w:val="bqiaagaaeyqcaaagiaiaaapabaaabc4eaaaaaaaaaaaaaaaaaaaaaaaaaaaaaaaaaaaaaaaaaaaaaaaaaaaaaaaaaaaaaaaaaaaaaaaaaaaaaaaaaaaaaaaaaaaaaaaaaaaaaaaaaaaaaaaaaaaaaaaaaaaaaaaaaaaaaaaaaaaaaaaaaaaaaaaaaaaaaaaaaaaaaaaaaaaaaaaaaaaaaaaaaaaaaaaaaaaaaaaa"/>
    <w:basedOn w:val="a"/>
    <w:rsid w:val="00FB4AA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2136">
    <w:name w:val="2136"/>
    <w:aliases w:val="bqiaagaaeyqcaaagiaiaaamxbgaabsugaaaaaaaaaaaaaaaaaaaaaaaaaaaaaaaaaaaaaaaaaaaaaaaaaaaaaaaaaaaaaaaaaaaaaaaaaaaaaaaaaaaaaaaaaaaaaaaaaaaaaaaaaaaaaaaaaaaaaaaaaaaaaaaaaaaaaaaaaaaaaaaaaaaaaaaaaaaaaaaaaaaaaaaaaaaaaaaaaaaaaaaaaaaaaaaaaaaaaaaa"/>
    <w:basedOn w:val="a"/>
    <w:rsid w:val="00FB4AA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2884">
    <w:name w:val="2884"/>
    <w:aliases w:val="bqiaagaaeyqcaaagiaiaaamdcqaabrejaaaaaaaaaaaaaaaaaaaaaaaaaaaaaaaaaaaaaaaaaaaaaaaaaaaaaaaaaaaaaaaaaaaaaaaaaaaaaaaaaaaaaaaaaaaaaaaaaaaaaaaaaaaaaaaaaaaaaaaaaaaaaaaaaaaaaaaaaaaaaaaaaaaaaaaaaaaaaaaaaaaaaaaaaaaaaaaaaaaaaaaaaaaaaaaaaaaaaaaa"/>
    <w:basedOn w:val="a"/>
    <w:rsid w:val="00FB4AA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9">
    <w:name w:val="Strong"/>
    <w:uiPriority w:val="22"/>
    <w:qFormat/>
    <w:rsid w:val="00233FB0"/>
    <w:rPr>
      <w:b/>
      <w:bCs/>
    </w:rPr>
  </w:style>
  <w:style w:type="character" w:customStyle="1" w:styleId="10">
    <w:name w:val="Заголовок 1 Знак"/>
    <w:basedOn w:val="a0"/>
    <w:link w:val="1"/>
    <w:uiPriority w:val="9"/>
    <w:rsid w:val="00233FB0"/>
    <w:rPr>
      <w:rFonts w:ascii="Times New Roman" w:eastAsia="Times New Roman" w:hAnsi="Times New Roman" w:cs="Times New Roman"/>
      <w:b/>
      <w:bCs/>
      <w:kern w:val="36"/>
      <w:sz w:val="48"/>
      <w:szCs w:val="48"/>
      <w:lang w:eastAsia="ru-RU"/>
    </w:rPr>
  </w:style>
  <w:style w:type="character" w:customStyle="1" w:styleId="text">
    <w:name w:val="text"/>
    <w:basedOn w:val="a0"/>
    <w:rsid w:val="00233F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61907">
      <w:bodyDiv w:val="1"/>
      <w:marLeft w:val="0"/>
      <w:marRight w:val="0"/>
      <w:marTop w:val="0"/>
      <w:marBottom w:val="0"/>
      <w:divBdr>
        <w:top w:val="none" w:sz="0" w:space="0" w:color="auto"/>
        <w:left w:val="none" w:sz="0" w:space="0" w:color="auto"/>
        <w:bottom w:val="none" w:sz="0" w:space="0" w:color="auto"/>
        <w:right w:val="none" w:sz="0" w:space="0" w:color="auto"/>
      </w:divBdr>
    </w:div>
    <w:div w:id="174273102">
      <w:bodyDiv w:val="1"/>
      <w:marLeft w:val="0"/>
      <w:marRight w:val="0"/>
      <w:marTop w:val="0"/>
      <w:marBottom w:val="0"/>
      <w:divBdr>
        <w:top w:val="none" w:sz="0" w:space="0" w:color="auto"/>
        <w:left w:val="none" w:sz="0" w:space="0" w:color="auto"/>
        <w:bottom w:val="none" w:sz="0" w:space="0" w:color="auto"/>
        <w:right w:val="none" w:sz="0" w:space="0" w:color="auto"/>
      </w:divBdr>
    </w:div>
    <w:div w:id="273708025">
      <w:bodyDiv w:val="1"/>
      <w:marLeft w:val="0"/>
      <w:marRight w:val="0"/>
      <w:marTop w:val="0"/>
      <w:marBottom w:val="0"/>
      <w:divBdr>
        <w:top w:val="none" w:sz="0" w:space="0" w:color="auto"/>
        <w:left w:val="none" w:sz="0" w:space="0" w:color="auto"/>
        <w:bottom w:val="none" w:sz="0" w:space="0" w:color="auto"/>
        <w:right w:val="none" w:sz="0" w:space="0" w:color="auto"/>
      </w:divBdr>
    </w:div>
    <w:div w:id="286859835">
      <w:bodyDiv w:val="1"/>
      <w:marLeft w:val="0"/>
      <w:marRight w:val="0"/>
      <w:marTop w:val="0"/>
      <w:marBottom w:val="0"/>
      <w:divBdr>
        <w:top w:val="none" w:sz="0" w:space="0" w:color="auto"/>
        <w:left w:val="none" w:sz="0" w:space="0" w:color="auto"/>
        <w:bottom w:val="none" w:sz="0" w:space="0" w:color="auto"/>
        <w:right w:val="none" w:sz="0" w:space="0" w:color="auto"/>
      </w:divBdr>
    </w:div>
    <w:div w:id="302194102">
      <w:bodyDiv w:val="1"/>
      <w:marLeft w:val="0"/>
      <w:marRight w:val="0"/>
      <w:marTop w:val="0"/>
      <w:marBottom w:val="0"/>
      <w:divBdr>
        <w:top w:val="none" w:sz="0" w:space="0" w:color="auto"/>
        <w:left w:val="none" w:sz="0" w:space="0" w:color="auto"/>
        <w:bottom w:val="none" w:sz="0" w:space="0" w:color="auto"/>
        <w:right w:val="none" w:sz="0" w:space="0" w:color="auto"/>
      </w:divBdr>
    </w:div>
    <w:div w:id="318074251">
      <w:bodyDiv w:val="1"/>
      <w:marLeft w:val="0"/>
      <w:marRight w:val="0"/>
      <w:marTop w:val="0"/>
      <w:marBottom w:val="0"/>
      <w:divBdr>
        <w:top w:val="none" w:sz="0" w:space="0" w:color="auto"/>
        <w:left w:val="none" w:sz="0" w:space="0" w:color="auto"/>
        <w:bottom w:val="none" w:sz="0" w:space="0" w:color="auto"/>
        <w:right w:val="none" w:sz="0" w:space="0" w:color="auto"/>
      </w:divBdr>
    </w:div>
    <w:div w:id="384186111">
      <w:bodyDiv w:val="1"/>
      <w:marLeft w:val="0"/>
      <w:marRight w:val="0"/>
      <w:marTop w:val="0"/>
      <w:marBottom w:val="0"/>
      <w:divBdr>
        <w:top w:val="none" w:sz="0" w:space="0" w:color="auto"/>
        <w:left w:val="none" w:sz="0" w:space="0" w:color="auto"/>
        <w:bottom w:val="none" w:sz="0" w:space="0" w:color="auto"/>
        <w:right w:val="none" w:sz="0" w:space="0" w:color="auto"/>
      </w:divBdr>
    </w:div>
    <w:div w:id="438063326">
      <w:bodyDiv w:val="1"/>
      <w:marLeft w:val="0"/>
      <w:marRight w:val="0"/>
      <w:marTop w:val="0"/>
      <w:marBottom w:val="0"/>
      <w:divBdr>
        <w:top w:val="none" w:sz="0" w:space="0" w:color="auto"/>
        <w:left w:val="none" w:sz="0" w:space="0" w:color="auto"/>
        <w:bottom w:val="none" w:sz="0" w:space="0" w:color="auto"/>
        <w:right w:val="none" w:sz="0" w:space="0" w:color="auto"/>
      </w:divBdr>
    </w:div>
    <w:div w:id="449588653">
      <w:bodyDiv w:val="1"/>
      <w:marLeft w:val="0"/>
      <w:marRight w:val="0"/>
      <w:marTop w:val="0"/>
      <w:marBottom w:val="0"/>
      <w:divBdr>
        <w:top w:val="none" w:sz="0" w:space="0" w:color="auto"/>
        <w:left w:val="none" w:sz="0" w:space="0" w:color="auto"/>
        <w:bottom w:val="none" w:sz="0" w:space="0" w:color="auto"/>
        <w:right w:val="none" w:sz="0" w:space="0" w:color="auto"/>
      </w:divBdr>
    </w:div>
    <w:div w:id="474300500">
      <w:bodyDiv w:val="1"/>
      <w:marLeft w:val="0"/>
      <w:marRight w:val="0"/>
      <w:marTop w:val="0"/>
      <w:marBottom w:val="0"/>
      <w:divBdr>
        <w:top w:val="none" w:sz="0" w:space="0" w:color="auto"/>
        <w:left w:val="none" w:sz="0" w:space="0" w:color="auto"/>
        <w:bottom w:val="none" w:sz="0" w:space="0" w:color="auto"/>
        <w:right w:val="none" w:sz="0" w:space="0" w:color="auto"/>
      </w:divBdr>
    </w:div>
    <w:div w:id="630064120">
      <w:bodyDiv w:val="1"/>
      <w:marLeft w:val="0"/>
      <w:marRight w:val="0"/>
      <w:marTop w:val="0"/>
      <w:marBottom w:val="0"/>
      <w:divBdr>
        <w:top w:val="none" w:sz="0" w:space="0" w:color="auto"/>
        <w:left w:val="none" w:sz="0" w:space="0" w:color="auto"/>
        <w:bottom w:val="none" w:sz="0" w:space="0" w:color="auto"/>
        <w:right w:val="none" w:sz="0" w:space="0" w:color="auto"/>
      </w:divBdr>
    </w:div>
    <w:div w:id="655308673">
      <w:bodyDiv w:val="1"/>
      <w:marLeft w:val="0"/>
      <w:marRight w:val="0"/>
      <w:marTop w:val="0"/>
      <w:marBottom w:val="0"/>
      <w:divBdr>
        <w:top w:val="none" w:sz="0" w:space="0" w:color="auto"/>
        <w:left w:val="none" w:sz="0" w:space="0" w:color="auto"/>
        <w:bottom w:val="none" w:sz="0" w:space="0" w:color="auto"/>
        <w:right w:val="none" w:sz="0" w:space="0" w:color="auto"/>
      </w:divBdr>
    </w:div>
    <w:div w:id="660546726">
      <w:bodyDiv w:val="1"/>
      <w:marLeft w:val="0"/>
      <w:marRight w:val="0"/>
      <w:marTop w:val="0"/>
      <w:marBottom w:val="0"/>
      <w:divBdr>
        <w:top w:val="none" w:sz="0" w:space="0" w:color="auto"/>
        <w:left w:val="none" w:sz="0" w:space="0" w:color="auto"/>
        <w:bottom w:val="none" w:sz="0" w:space="0" w:color="auto"/>
        <w:right w:val="none" w:sz="0" w:space="0" w:color="auto"/>
      </w:divBdr>
    </w:div>
    <w:div w:id="685519243">
      <w:bodyDiv w:val="1"/>
      <w:marLeft w:val="0"/>
      <w:marRight w:val="0"/>
      <w:marTop w:val="0"/>
      <w:marBottom w:val="0"/>
      <w:divBdr>
        <w:top w:val="none" w:sz="0" w:space="0" w:color="auto"/>
        <w:left w:val="none" w:sz="0" w:space="0" w:color="auto"/>
        <w:bottom w:val="none" w:sz="0" w:space="0" w:color="auto"/>
        <w:right w:val="none" w:sz="0" w:space="0" w:color="auto"/>
      </w:divBdr>
    </w:div>
    <w:div w:id="843588685">
      <w:bodyDiv w:val="1"/>
      <w:marLeft w:val="0"/>
      <w:marRight w:val="0"/>
      <w:marTop w:val="0"/>
      <w:marBottom w:val="0"/>
      <w:divBdr>
        <w:top w:val="none" w:sz="0" w:space="0" w:color="auto"/>
        <w:left w:val="none" w:sz="0" w:space="0" w:color="auto"/>
        <w:bottom w:val="none" w:sz="0" w:space="0" w:color="auto"/>
        <w:right w:val="none" w:sz="0" w:space="0" w:color="auto"/>
      </w:divBdr>
    </w:div>
    <w:div w:id="889927401">
      <w:bodyDiv w:val="1"/>
      <w:marLeft w:val="0"/>
      <w:marRight w:val="0"/>
      <w:marTop w:val="0"/>
      <w:marBottom w:val="0"/>
      <w:divBdr>
        <w:top w:val="none" w:sz="0" w:space="0" w:color="auto"/>
        <w:left w:val="none" w:sz="0" w:space="0" w:color="auto"/>
        <w:bottom w:val="none" w:sz="0" w:space="0" w:color="auto"/>
        <w:right w:val="none" w:sz="0" w:space="0" w:color="auto"/>
      </w:divBdr>
    </w:div>
    <w:div w:id="943072182">
      <w:bodyDiv w:val="1"/>
      <w:marLeft w:val="0"/>
      <w:marRight w:val="0"/>
      <w:marTop w:val="0"/>
      <w:marBottom w:val="0"/>
      <w:divBdr>
        <w:top w:val="none" w:sz="0" w:space="0" w:color="auto"/>
        <w:left w:val="none" w:sz="0" w:space="0" w:color="auto"/>
        <w:bottom w:val="none" w:sz="0" w:space="0" w:color="auto"/>
        <w:right w:val="none" w:sz="0" w:space="0" w:color="auto"/>
      </w:divBdr>
    </w:div>
    <w:div w:id="1005934323">
      <w:bodyDiv w:val="1"/>
      <w:marLeft w:val="0"/>
      <w:marRight w:val="0"/>
      <w:marTop w:val="0"/>
      <w:marBottom w:val="0"/>
      <w:divBdr>
        <w:top w:val="none" w:sz="0" w:space="0" w:color="auto"/>
        <w:left w:val="none" w:sz="0" w:space="0" w:color="auto"/>
        <w:bottom w:val="none" w:sz="0" w:space="0" w:color="auto"/>
        <w:right w:val="none" w:sz="0" w:space="0" w:color="auto"/>
      </w:divBdr>
    </w:div>
    <w:div w:id="1022439882">
      <w:bodyDiv w:val="1"/>
      <w:marLeft w:val="0"/>
      <w:marRight w:val="0"/>
      <w:marTop w:val="0"/>
      <w:marBottom w:val="0"/>
      <w:divBdr>
        <w:top w:val="none" w:sz="0" w:space="0" w:color="auto"/>
        <w:left w:val="none" w:sz="0" w:space="0" w:color="auto"/>
        <w:bottom w:val="none" w:sz="0" w:space="0" w:color="auto"/>
        <w:right w:val="none" w:sz="0" w:space="0" w:color="auto"/>
      </w:divBdr>
    </w:div>
    <w:div w:id="1051271110">
      <w:bodyDiv w:val="1"/>
      <w:marLeft w:val="0"/>
      <w:marRight w:val="0"/>
      <w:marTop w:val="0"/>
      <w:marBottom w:val="0"/>
      <w:divBdr>
        <w:top w:val="none" w:sz="0" w:space="0" w:color="auto"/>
        <w:left w:val="none" w:sz="0" w:space="0" w:color="auto"/>
        <w:bottom w:val="none" w:sz="0" w:space="0" w:color="auto"/>
        <w:right w:val="none" w:sz="0" w:space="0" w:color="auto"/>
      </w:divBdr>
    </w:div>
    <w:div w:id="1069616737">
      <w:bodyDiv w:val="1"/>
      <w:marLeft w:val="0"/>
      <w:marRight w:val="0"/>
      <w:marTop w:val="0"/>
      <w:marBottom w:val="0"/>
      <w:divBdr>
        <w:top w:val="none" w:sz="0" w:space="0" w:color="auto"/>
        <w:left w:val="none" w:sz="0" w:space="0" w:color="auto"/>
        <w:bottom w:val="none" w:sz="0" w:space="0" w:color="auto"/>
        <w:right w:val="none" w:sz="0" w:space="0" w:color="auto"/>
      </w:divBdr>
    </w:div>
    <w:div w:id="1113135396">
      <w:bodyDiv w:val="1"/>
      <w:marLeft w:val="0"/>
      <w:marRight w:val="0"/>
      <w:marTop w:val="0"/>
      <w:marBottom w:val="0"/>
      <w:divBdr>
        <w:top w:val="none" w:sz="0" w:space="0" w:color="auto"/>
        <w:left w:val="none" w:sz="0" w:space="0" w:color="auto"/>
        <w:bottom w:val="none" w:sz="0" w:space="0" w:color="auto"/>
        <w:right w:val="none" w:sz="0" w:space="0" w:color="auto"/>
      </w:divBdr>
    </w:div>
    <w:div w:id="1115178654">
      <w:bodyDiv w:val="1"/>
      <w:marLeft w:val="0"/>
      <w:marRight w:val="0"/>
      <w:marTop w:val="0"/>
      <w:marBottom w:val="0"/>
      <w:divBdr>
        <w:top w:val="none" w:sz="0" w:space="0" w:color="auto"/>
        <w:left w:val="none" w:sz="0" w:space="0" w:color="auto"/>
        <w:bottom w:val="none" w:sz="0" w:space="0" w:color="auto"/>
        <w:right w:val="none" w:sz="0" w:space="0" w:color="auto"/>
      </w:divBdr>
    </w:div>
    <w:div w:id="1210142649">
      <w:bodyDiv w:val="1"/>
      <w:marLeft w:val="0"/>
      <w:marRight w:val="0"/>
      <w:marTop w:val="0"/>
      <w:marBottom w:val="0"/>
      <w:divBdr>
        <w:top w:val="none" w:sz="0" w:space="0" w:color="auto"/>
        <w:left w:val="none" w:sz="0" w:space="0" w:color="auto"/>
        <w:bottom w:val="none" w:sz="0" w:space="0" w:color="auto"/>
        <w:right w:val="none" w:sz="0" w:space="0" w:color="auto"/>
      </w:divBdr>
    </w:div>
    <w:div w:id="1245139776">
      <w:bodyDiv w:val="1"/>
      <w:marLeft w:val="0"/>
      <w:marRight w:val="0"/>
      <w:marTop w:val="0"/>
      <w:marBottom w:val="0"/>
      <w:divBdr>
        <w:top w:val="none" w:sz="0" w:space="0" w:color="auto"/>
        <w:left w:val="none" w:sz="0" w:space="0" w:color="auto"/>
        <w:bottom w:val="none" w:sz="0" w:space="0" w:color="auto"/>
        <w:right w:val="none" w:sz="0" w:space="0" w:color="auto"/>
      </w:divBdr>
    </w:div>
    <w:div w:id="1284581776">
      <w:bodyDiv w:val="1"/>
      <w:marLeft w:val="0"/>
      <w:marRight w:val="0"/>
      <w:marTop w:val="0"/>
      <w:marBottom w:val="0"/>
      <w:divBdr>
        <w:top w:val="none" w:sz="0" w:space="0" w:color="auto"/>
        <w:left w:val="none" w:sz="0" w:space="0" w:color="auto"/>
        <w:bottom w:val="none" w:sz="0" w:space="0" w:color="auto"/>
        <w:right w:val="none" w:sz="0" w:space="0" w:color="auto"/>
      </w:divBdr>
    </w:div>
    <w:div w:id="1305355943">
      <w:bodyDiv w:val="1"/>
      <w:marLeft w:val="0"/>
      <w:marRight w:val="0"/>
      <w:marTop w:val="0"/>
      <w:marBottom w:val="0"/>
      <w:divBdr>
        <w:top w:val="none" w:sz="0" w:space="0" w:color="auto"/>
        <w:left w:val="none" w:sz="0" w:space="0" w:color="auto"/>
        <w:bottom w:val="none" w:sz="0" w:space="0" w:color="auto"/>
        <w:right w:val="none" w:sz="0" w:space="0" w:color="auto"/>
      </w:divBdr>
    </w:div>
    <w:div w:id="1417097509">
      <w:bodyDiv w:val="1"/>
      <w:marLeft w:val="0"/>
      <w:marRight w:val="0"/>
      <w:marTop w:val="0"/>
      <w:marBottom w:val="0"/>
      <w:divBdr>
        <w:top w:val="none" w:sz="0" w:space="0" w:color="auto"/>
        <w:left w:val="none" w:sz="0" w:space="0" w:color="auto"/>
        <w:bottom w:val="none" w:sz="0" w:space="0" w:color="auto"/>
        <w:right w:val="none" w:sz="0" w:space="0" w:color="auto"/>
      </w:divBdr>
    </w:div>
    <w:div w:id="1447698352">
      <w:bodyDiv w:val="1"/>
      <w:marLeft w:val="0"/>
      <w:marRight w:val="0"/>
      <w:marTop w:val="0"/>
      <w:marBottom w:val="0"/>
      <w:divBdr>
        <w:top w:val="none" w:sz="0" w:space="0" w:color="auto"/>
        <w:left w:val="none" w:sz="0" w:space="0" w:color="auto"/>
        <w:bottom w:val="none" w:sz="0" w:space="0" w:color="auto"/>
        <w:right w:val="none" w:sz="0" w:space="0" w:color="auto"/>
      </w:divBdr>
    </w:div>
    <w:div w:id="1474131140">
      <w:bodyDiv w:val="1"/>
      <w:marLeft w:val="0"/>
      <w:marRight w:val="0"/>
      <w:marTop w:val="0"/>
      <w:marBottom w:val="0"/>
      <w:divBdr>
        <w:top w:val="none" w:sz="0" w:space="0" w:color="auto"/>
        <w:left w:val="none" w:sz="0" w:space="0" w:color="auto"/>
        <w:bottom w:val="none" w:sz="0" w:space="0" w:color="auto"/>
        <w:right w:val="none" w:sz="0" w:space="0" w:color="auto"/>
      </w:divBdr>
    </w:div>
    <w:div w:id="1501509758">
      <w:bodyDiv w:val="1"/>
      <w:marLeft w:val="0"/>
      <w:marRight w:val="0"/>
      <w:marTop w:val="0"/>
      <w:marBottom w:val="0"/>
      <w:divBdr>
        <w:top w:val="none" w:sz="0" w:space="0" w:color="auto"/>
        <w:left w:val="none" w:sz="0" w:space="0" w:color="auto"/>
        <w:bottom w:val="none" w:sz="0" w:space="0" w:color="auto"/>
        <w:right w:val="none" w:sz="0" w:space="0" w:color="auto"/>
      </w:divBdr>
    </w:div>
    <w:div w:id="1640765190">
      <w:bodyDiv w:val="1"/>
      <w:marLeft w:val="0"/>
      <w:marRight w:val="0"/>
      <w:marTop w:val="0"/>
      <w:marBottom w:val="0"/>
      <w:divBdr>
        <w:top w:val="none" w:sz="0" w:space="0" w:color="auto"/>
        <w:left w:val="none" w:sz="0" w:space="0" w:color="auto"/>
        <w:bottom w:val="none" w:sz="0" w:space="0" w:color="auto"/>
        <w:right w:val="none" w:sz="0" w:space="0" w:color="auto"/>
      </w:divBdr>
    </w:div>
    <w:div w:id="1655403590">
      <w:bodyDiv w:val="1"/>
      <w:marLeft w:val="0"/>
      <w:marRight w:val="0"/>
      <w:marTop w:val="0"/>
      <w:marBottom w:val="0"/>
      <w:divBdr>
        <w:top w:val="none" w:sz="0" w:space="0" w:color="auto"/>
        <w:left w:val="none" w:sz="0" w:space="0" w:color="auto"/>
        <w:bottom w:val="none" w:sz="0" w:space="0" w:color="auto"/>
        <w:right w:val="none" w:sz="0" w:space="0" w:color="auto"/>
      </w:divBdr>
    </w:div>
    <w:div w:id="1670792422">
      <w:bodyDiv w:val="1"/>
      <w:marLeft w:val="0"/>
      <w:marRight w:val="0"/>
      <w:marTop w:val="0"/>
      <w:marBottom w:val="0"/>
      <w:divBdr>
        <w:top w:val="none" w:sz="0" w:space="0" w:color="auto"/>
        <w:left w:val="none" w:sz="0" w:space="0" w:color="auto"/>
        <w:bottom w:val="none" w:sz="0" w:space="0" w:color="auto"/>
        <w:right w:val="none" w:sz="0" w:space="0" w:color="auto"/>
      </w:divBdr>
    </w:div>
    <w:div w:id="1827697240">
      <w:bodyDiv w:val="1"/>
      <w:marLeft w:val="0"/>
      <w:marRight w:val="0"/>
      <w:marTop w:val="0"/>
      <w:marBottom w:val="0"/>
      <w:divBdr>
        <w:top w:val="none" w:sz="0" w:space="0" w:color="auto"/>
        <w:left w:val="none" w:sz="0" w:space="0" w:color="auto"/>
        <w:bottom w:val="none" w:sz="0" w:space="0" w:color="auto"/>
        <w:right w:val="none" w:sz="0" w:space="0" w:color="auto"/>
      </w:divBdr>
    </w:div>
    <w:div w:id="1931960257">
      <w:bodyDiv w:val="1"/>
      <w:marLeft w:val="0"/>
      <w:marRight w:val="0"/>
      <w:marTop w:val="0"/>
      <w:marBottom w:val="0"/>
      <w:divBdr>
        <w:top w:val="none" w:sz="0" w:space="0" w:color="auto"/>
        <w:left w:val="none" w:sz="0" w:space="0" w:color="auto"/>
        <w:bottom w:val="none" w:sz="0" w:space="0" w:color="auto"/>
        <w:right w:val="none" w:sz="0" w:space="0" w:color="auto"/>
      </w:divBdr>
      <w:divsChild>
        <w:div w:id="506753165">
          <w:marLeft w:val="360"/>
          <w:marRight w:val="0"/>
          <w:marTop w:val="200"/>
          <w:marBottom w:val="0"/>
          <w:divBdr>
            <w:top w:val="none" w:sz="0" w:space="0" w:color="auto"/>
            <w:left w:val="none" w:sz="0" w:space="0" w:color="auto"/>
            <w:bottom w:val="none" w:sz="0" w:space="0" w:color="auto"/>
            <w:right w:val="none" w:sz="0" w:space="0" w:color="auto"/>
          </w:divBdr>
        </w:div>
        <w:div w:id="627515542">
          <w:marLeft w:val="360"/>
          <w:marRight w:val="0"/>
          <w:marTop w:val="200"/>
          <w:marBottom w:val="0"/>
          <w:divBdr>
            <w:top w:val="none" w:sz="0" w:space="0" w:color="auto"/>
            <w:left w:val="none" w:sz="0" w:space="0" w:color="auto"/>
            <w:bottom w:val="none" w:sz="0" w:space="0" w:color="auto"/>
            <w:right w:val="none" w:sz="0" w:space="0" w:color="auto"/>
          </w:divBdr>
        </w:div>
        <w:div w:id="1182012723">
          <w:marLeft w:val="360"/>
          <w:marRight w:val="0"/>
          <w:marTop w:val="200"/>
          <w:marBottom w:val="0"/>
          <w:divBdr>
            <w:top w:val="none" w:sz="0" w:space="0" w:color="auto"/>
            <w:left w:val="none" w:sz="0" w:space="0" w:color="auto"/>
            <w:bottom w:val="none" w:sz="0" w:space="0" w:color="auto"/>
            <w:right w:val="none" w:sz="0" w:space="0" w:color="auto"/>
          </w:divBdr>
        </w:div>
        <w:div w:id="1619413894">
          <w:marLeft w:val="360"/>
          <w:marRight w:val="0"/>
          <w:marTop w:val="200"/>
          <w:marBottom w:val="0"/>
          <w:divBdr>
            <w:top w:val="none" w:sz="0" w:space="0" w:color="auto"/>
            <w:left w:val="none" w:sz="0" w:space="0" w:color="auto"/>
            <w:bottom w:val="none" w:sz="0" w:space="0" w:color="auto"/>
            <w:right w:val="none" w:sz="0" w:space="0" w:color="auto"/>
          </w:divBdr>
        </w:div>
      </w:divsChild>
    </w:div>
    <w:div w:id="1985696381">
      <w:bodyDiv w:val="1"/>
      <w:marLeft w:val="0"/>
      <w:marRight w:val="0"/>
      <w:marTop w:val="0"/>
      <w:marBottom w:val="0"/>
      <w:divBdr>
        <w:top w:val="none" w:sz="0" w:space="0" w:color="auto"/>
        <w:left w:val="none" w:sz="0" w:space="0" w:color="auto"/>
        <w:bottom w:val="none" w:sz="0" w:space="0" w:color="auto"/>
        <w:right w:val="none" w:sz="0" w:space="0" w:color="auto"/>
      </w:divBdr>
    </w:div>
    <w:div w:id="20048216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image" Target="media/image6.jpeg"/><Relationship Id="rId26" Type="http://schemas.openxmlformats.org/officeDocument/2006/relationships/image" Target="media/image14.jpeg"/><Relationship Id="rId3" Type="http://schemas.openxmlformats.org/officeDocument/2006/relationships/styles" Target="styles.xml"/><Relationship Id="rId21" Type="http://schemas.openxmlformats.org/officeDocument/2006/relationships/image" Target="media/image9.jpeg"/><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image" Target="media/image5.jpeg"/><Relationship Id="rId25" Type="http://schemas.openxmlformats.org/officeDocument/2006/relationships/image" Target="media/image13.jpeg"/><Relationship Id="rId33" Type="http://schemas.openxmlformats.org/officeDocument/2006/relationships/image" Target="media/image21.jpeg"/><Relationship Id="rId2" Type="http://schemas.openxmlformats.org/officeDocument/2006/relationships/numbering" Target="numbering.xml"/><Relationship Id="rId16" Type="http://schemas.openxmlformats.org/officeDocument/2006/relationships/image" Target="media/image4.jpeg"/><Relationship Id="rId20" Type="http://schemas.openxmlformats.org/officeDocument/2006/relationships/image" Target="media/image8.jpeg"/><Relationship Id="rId29" Type="http://schemas.openxmlformats.org/officeDocument/2006/relationships/image" Target="media/image17.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24" Type="http://schemas.openxmlformats.org/officeDocument/2006/relationships/image" Target="media/image12.jpeg"/><Relationship Id="rId32" Type="http://schemas.openxmlformats.org/officeDocument/2006/relationships/image" Target="media/image20.png"/><Relationship Id="rId5" Type="http://schemas.openxmlformats.org/officeDocument/2006/relationships/webSettings" Target="webSettings.xml"/><Relationship Id="rId15" Type="http://schemas.openxmlformats.org/officeDocument/2006/relationships/hyperlink" Target="https://nsportal.ru/nachalnaya-" TargetMode="External"/><Relationship Id="rId23" Type="http://schemas.openxmlformats.org/officeDocument/2006/relationships/image" Target="media/image11.jpeg"/><Relationship Id="rId28" Type="http://schemas.openxmlformats.org/officeDocument/2006/relationships/image" Target="media/image16.jpeg"/><Relationship Id="rId10" Type="http://schemas.openxmlformats.org/officeDocument/2006/relationships/footer" Target="footer2.xml"/><Relationship Id="rId19" Type="http://schemas.openxmlformats.org/officeDocument/2006/relationships/image" Target="media/image7.jpeg"/><Relationship Id="rId31" Type="http://schemas.openxmlformats.org/officeDocument/2006/relationships/image" Target="media/image19.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nsportal.ru/nachalnaya-" TargetMode="External"/><Relationship Id="rId22" Type="http://schemas.openxmlformats.org/officeDocument/2006/relationships/image" Target="media/image10.jpeg"/><Relationship Id="rId27" Type="http://schemas.openxmlformats.org/officeDocument/2006/relationships/image" Target="media/image15.jpeg"/><Relationship Id="rId30" Type="http://schemas.openxmlformats.org/officeDocument/2006/relationships/image" Target="media/image18.png"/><Relationship Id="rId35" Type="http://schemas.openxmlformats.org/officeDocument/2006/relationships/theme" Target="theme/theme1.xml"/><Relationship Id="rId8"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3F98C8-8F9B-4453-9004-6935356FC3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908</TotalTime>
  <Pages>91</Pages>
  <Words>25790</Words>
  <Characters>147009</Characters>
  <Application>Microsoft Office Word</Application>
  <DocSecurity>0</DocSecurity>
  <Lines>1225</Lines>
  <Paragraphs>344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172455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Ильдар</dc:creator>
  <cp:keywords/>
  <dc:description/>
  <cp:lastModifiedBy>Айрат</cp:lastModifiedBy>
  <cp:revision>13</cp:revision>
  <cp:lastPrinted>2022-08-15T10:52:00Z</cp:lastPrinted>
  <dcterms:created xsi:type="dcterms:W3CDTF">2022-08-08T08:49:00Z</dcterms:created>
  <dcterms:modified xsi:type="dcterms:W3CDTF">2022-10-27T07:58:00Z</dcterms:modified>
</cp:coreProperties>
</file>